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967322E" w14:textId="7761A5C5" w:rsidR="001C705E" w:rsidRPr="001C705E" w:rsidRDefault="00FB7F60" w:rsidP="001C705E">
      <w:pPr>
        <w:tabs>
          <w:tab w:val="left" w:pos="2127"/>
        </w:tabs>
        <w:spacing w:line="240" w:lineRule="auto"/>
        <w:ind w:left="2131" w:hanging="2131"/>
        <w:rPr>
          <w:b/>
          <w:snapToGrid w:val="0"/>
          <w:color w:val="EE0000"/>
          <w:sz w:val="24"/>
          <w:lang w:val="en-US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1C705E">
        <w:rPr>
          <w:b/>
          <w:snapToGrid w:val="0"/>
          <w:color w:val="EE0000"/>
          <w:sz w:val="24"/>
          <w:lang w:val="en-US"/>
        </w:rPr>
        <w:t>4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0A85E866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</w:t>
      </w:r>
      <w:r w:rsidR="00E35D8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90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71F8BAE8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004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2B1C8C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6B7E9BAA" w:rsidR="00C238FA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SA#110 report: 006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655077BA" w:rsidR="00CE66F6" w:rsidRPr="00AF708D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000000" w:themeColor="text1"/>
                <w:sz w:val="20"/>
              </w:rPr>
              <w:t xml:space="preserve">(1654 pp from the last meeting) </w:t>
            </w:r>
            <w:r w:rsidR="008B0E96" w:rsidRPr="00AF708D">
              <w:rPr>
                <w:rFonts w:cs="Arial"/>
                <w:bCs/>
                <w:color w:val="000000" w:themeColor="text1"/>
                <w:sz w:val="20"/>
              </w:rPr>
              <w:t>011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09166BC9" w14:textId="1895411D" w:rsidR="00CE66F6" w:rsidRPr="00AF708D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000000" w:themeColor="text1"/>
                <w:sz w:val="20"/>
              </w:rPr>
              <w:t xml:space="preserve">(1655 pp from the last meeting) </w:t>
            </w:r>
            <w:r w:rsidR="008B0E96" w:rsidRPr="00AF708D">
              <w:rPr>
                <w:rFonts w:cs="Arial"/>
                <w:bCs/>
                <w:color w:val="000000" w:themeColor="text1"/>
                <w:sz w:val="20"/>
              </w:rPr>
              <w:t>012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noted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7B279989" w14:textId="17348719" w:rsidR="008B0E96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4D86D562" w14:textId="30157D9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Reply: </w:t>
            </w:r>
            <w:r w:rsidR="005E2B2D" w:rsidRPr="00AF708D">
              <w:rPr>
                <w:rFonts w:cs="Arial"/>
                <w:bCs/>
                <w:color w:val="000000" w:themeColor="text1"/>
                <w:sz w:val="20"/>
              </w:rPr>
              <w:t>099,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162</w:t>
            </w:r>
            <w:r w:rsidR="00B4244A">
              <w:rPr>
                <w:rFonts w:cs="Arial"/>
                <w:bCs/>
                <w:color w:val="000000" w:themeColor="text1"/>
                <w:sz w:val="20"/>
              </w:rPr>
              <w:t xml:space="preserve"> (-&gt;453)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RAN2:</w:t>
            </w:r>
          </w:p>
          <w:p w14:paraId="7F6DAF3B" w14:textId="1E7CB954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(1658 pp from the last meeting) </w:t>
            </w:r>
            <w:r w:rsidR="008B0E96" w:rsidRPr="00AF708D">
              <w:rPr>
                <w:rFonts w:cs="Arial"/>
                <w:bCs/>
                <w:color w:val="000000" w:themeColor="text1"/>
                <w:sz w:val="20"/>
              </w:rPr>
              <w:t>014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0973665B" w14:textId="673E1D1D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(1659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</w:t>
            </w:r>
            <w:r w:rsidR="008B0E96" w:rsidRPr="00AF708D">
              <w:rPr>
                <w:rFonts w:cs="Arial"/>
                <w:bCs/>
                <w:color w:val="000000" w:themeColor="text1"/>
                <w:sz w:val="20"/>
              </w:rPr>
              <w:t>5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proofErr w:type="gramStart"/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>replied</w:t>
            </w:r>
            <w:proofErr w:type="gramEnd"/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Audio SWG</w:t>
            </w:r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) to </w:t>
            </w:r>
            <w:r w:rsidR="00AF708D" w:rsidRPr="00AF708D">
              <w:rPr>
                <w:rFonts w:cs="Arial"/>
                <w:bCs/>
                <w:color w:val="00B050"/>
                <w:sz w:val="20"/>
              </w:rPr>
              <w:t>326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2EC53F67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 w:rsidRPr="00056D10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replied in </w:t>
            </w:r>
            <w:r w:rsidR="00B74C72" w:rsidRPr="00056D10">
              <w:rPr>
                <w:rFonts w:cs="Arial"/>
                <w:bCs/>
                <w:color w:val="000000" w:themeColor="text1"/>
                <w:sz w:val="20"/>
              </w:rPr>
              <w:t>MBS SWG)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 to </w:t>
            </w:r>
            <w:r w:rsidR="00056D10" w:rsidRPr="00056D10">
              <w:rPr>
                <w:rFonts w:cs="Arial"/>
                <w:bCs/>
                <w:color w:val="00B050"/>
                <w:sz w:val="20"/>
              </w:rPr>
              <w:t>110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38B5E6AE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017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AF708D" w:rsidRPr="00AF708D">
              <w:rPr>
                <w:rFonts w:cs="Arial"/>
                <w:bCs/>
                <w:color w:val="000000" w:themeColor="text1"/>
                <w:sz w:val="20"/>
              </w:rPr>
              <w:t xml:space="preserve">noted </w:t>
            </w:r>
            <w:r w:rsidR="00B4244A">
              <w:rPr>
                <w:rFonts w:cs="Arial"/>
                <w:bCs/>
                <w:color w:val="000000" w:themeColor="text1"/>
                <w:sz w:val="20"/>
              </w:rPr>
              <w:t xml:space="preserve">in </w:t>
            </w:r>
            <w:r w:rsidR="00B74C72" w:rsidRPr="00AF708D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2B1C8C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2B1C8C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2B1C8C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1:</w:t>
            </w:r>
            <w:proofErr w:type="gramEnd"/>
          </w:p>
          <w:p w14:paraId="0728FC5B" w14:textId="2F7AE27B" w:rsidR="00B74C72" w:rsidRPr="00B4244A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018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</w:t>
            </w:r>
            <w:r w:rsidR="00AF708D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noted in 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Audio SWG)</w:t>
            </w:r>
          </w:p>
          <w:p w14:paraId="6F290EE2" w14:textId="0B95D0DF" w:rsidR="008B0E96" w:rsidRPr="00B4244A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noted in 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RTC SWG)</w:t>
            </w:r>
          </w:p>
          <w:p w14:paraId="0E28FAE6" w14:textId="77777777" w:rsidR="005372C1" w:rsidRPr="00B4244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1A753D50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(1667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</w:t>
            </w:r>
            <w:r w:rsidR="009222D6" w:rsidRPr="00B4244A">
              <w:rPr>
                <w:rFonts w:cs="Arial"/>
                <w:bCs/>
                <w:color w:val="000000" w:themeColor="text1"/>
                <w:sz w:val="20"/>
              </w:rPr>
              <w:t>20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AF708D" w:rsidRPr="00B4244A">
              <w:rPr>
                <w:rFonts w:cs="Arial"/>
                <w:bCs/>
                <w:color w:val="000000" w:themeColor="text1"/>
                <w:sz w:val="20"/>
              </w:rPr>
              <w:t xml:space="preserve">noted 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6DC7B140" w14:textId="0CA7F8AE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</w:rPr>
              <w:t>(16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70</w:t>
            </w:r>
            <w:r w:rsidRPr="00B4244A">
              <w:rPr>
                <w:rFonts w:cs="Arial"/>
                <w:bCs/>
                <w:color w:val="000000" w:themeColor="text1"/>
                <w:sz w:val="20"/>
              </w:rPr>
              <w:t xml:space="preserve"> pp from the last meeting) </w:t>
            </w:r>
            <w:r w:rsidR="009222D6" w:rsidRPr="00B4244A">
              <w:rPr>
                <w:rFonts w:cs="Arial"/>
                <w:bCs/>
                <w:color w:val="000000" w:themeColor="text1"/>
                <w:sz w:val="20"/>
              </w:rPr>
              <w:t>021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replied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Audio SWG)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 to </w:t>
            </w:r>
            <w:r w:rsidR="00B4244A" w:rsidRPr="00B4244A">
              <w:rPr>
                <w:rFonts w:cs="Arial"/>
                <w:bCs/>
                <w:color w:val="00B050"/>
                <w:sz w:val="20"/>
              </w:rPr>
              <w:t>325</w:t>
            </w:r>
          </w:p>
          <w:p w14:paraId="453EF0A4" w14:textId="1824C969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postponed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lastRenderedPageBreak/>
              <w:t>SA3:</w:t>
            </w:r>
          </w:p>
          <w:p w14:paraId="34D7A712" w14:textId="712FCBFC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</w:rPr>
              <w:t>(1675 pp from the last meeting) 023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Audio SWG)</w:t>
            </w:r>
          </w:p>
          <w:p w14:paraId="60B21C1E" w14:textId="2BBAF28F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Pr="00B4244A">
              <w:rPr>
                <w:rFonts w:cs="Arial"/>
                <w:bCs/>
                <w:color w:val="000000" w:themeColor="text1"/>
                <w:sz w:val="20"/>
              </w:rPr>
              <w:t xml:space="preserve">2015 pp from the last meeting) </w:t>
            </w:r>
            <w:r w:rsidR="009222D6" w:rsidRPr="00B4244A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0818C8BC" w14:textId="71363152" w:rsidR="009222D6" w:rsidRPr="00B4244A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</w:rPr>
              <w:t>025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F1096DC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noted in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RTC SWG)</w:t>
            </w:r>
          </w:p>
          <w:p w14:paraId="051BBE33" w14:textId="5A5DCE2C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C14983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</w:rPr>
              <w:t>FS_6G_MED)</w:t>
            </w:r>
          </w:p>
          <w:p w14:paraId="35F6C4E4" w14:textId="77777777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B4244A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B4244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177D1CB6" w:rsidR="009222D6" w:rsidRPr="00B4244A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="00B4244A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noted</w:t>
            </w:r>
            <w:proofErr w:type="spellEnd"/>
            <w:r w:rsidR="00B4244A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proofErr w:type="gramStart"/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963E98C" w:rsidR="005372C1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027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64A22F9" w14:textId="08AC1522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028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JCA-MV</w:t>
            </w:r>
          </w:p>
          <w:p w14:paraId="68F975D3" w14:textId="4ABD536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030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EE47D9" w14:textId="77777777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SG11</w:t>
            </w:r>
          </w:p>
          <w:p w14:paraId="1B3C5022" w14:textId="05140F98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031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8F0388F" w14:textId="2DADDFC2" w:rsidR="00EB2D13" w:rsidRPr="00DF0857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ITU-T-SG12</w:t>
            </w:r>
          </w:p>
          <w:p w14:paraId="4EE1A3D4" w14:textId="5B378E64" w:rsidR="00F67FB8" w:rsidRPr="00DF0857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(1678 pp from the last meeting) </w:t>
            </w:r>
            <w:r w:rsidR="00B74C72" w:rsidRPr="00DF0857">
              <w:rPr>
                <w:rFonts w:cs="Arial"/>
                <w:bCs/>
                <w:color w:val="EE0000"/>
                <w:sz w:val="20"/>
              </w:rPr>
              <w:t>284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  <w:r w:rsidR="00795396" w:rsidRPr="00DF085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CB4CA14" w14:textId="77777777" w:rsidR="009222D6" w:rsidRPr="00353BB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36079CD8" w14:textId="473D55DB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>033</w:t>
            </w:r>
            <w:r w:rsidR="00795396"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056D10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noted </w:t>
            </w:r>
            <w:r w:rsidR="00795396" w:rsidRPr="00056D10">
              <w:rPr>
                <w:rFonts w:cs="Arial"/>
                <w:bCs/>
                <w:color w:val="000000" w:themeColor="text1"/>
                <w:sz w:val="20"/>
              </w:rPr>
              <w:t>MBS SWG)</w:t>
            </w:r>
          </w:p>
          <w:p w14:paraId="638E4B72" w14:textId="77777777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CTIA</w:t>
            </w:r>
          </w:p>
          <w:p w14:paraId="5CF24EB2" w14:textId="3412135D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288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replied in </w:t>
            </w: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Audio SWG)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to </w:t>
            </w:r>
            <w:r w:rsidR="00B4244A" w:rsidRPr="00B4244A">
              <w:rPr>
                <w:rFonts w:cs="Arial"/>
                <w:bCs/>
                <w:color w:val="00B050"/>
                <w:sz w:val="20"/>
                <w:lang w:val="en-US"/>
              </w:rPr>
              <w:t>347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413C54BD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207</w:t>
            </w:r>
            <w:r w:rsidR="00DF0857" w:rsidRPr="00AF708D">
              <w:rPr>
                <w:rFonts w:cs="Arial"/>
                <w:bCs/>
                <w:color w:val="000000" w:themeColor="text1"/>
                <w:sz w:val="20"/>
              </w:rPr>
              <w:t>parked</w:t>
            </w:r>
          </w:p>
          <w:p w14:paraId="4064FF28" w14:textId="77777777" w:rsidR="00AF708D" w:rsidRPr="00DF0857" w:rsidRDefault="00AF708D" w:rsidP="00AF70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F0857">
              <w:rPr>
                <w:rFonts w:cs="Arial"/>
                <w:bCs/>
                <w:color w:val="000000" w:themeColor="text1"/>
                <w:sz w:val="20"/>
                <w:lang w:val="en-US"/>
              </w:rPr>
              <w:t>Spec modernization: 281parked</w:t>
            </w:r>
          </w:p>
          <w:p w14:paraId="1A0B0544" w14:textId="0EA57A4F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FS_AIF_MED TR: 270</w:t>
            </w:r>
            <w:r w:rsidR="00DF0857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24CA2D5F" w14:textId="351BB029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ToR</w:t>
            </w:r>
            <w:proofErr w:type="spellEnd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: 041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(email)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, 042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(email)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179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8331CDF" w14:textId="5109BECA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Promotion: 051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19611" w14:textId="7A0169F5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Network emulator: 113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 xml:space="preserve">n (see </w:t>
            </w:r>
            <w:r w:rsidR="00AF708D">
              <w:rPr>
                <w:rFonts w:cs="Arial"/>
                <w:bCs/>
                <w:color w:val="EE0000"/>
                <w:sz w:val="20"/>
              </w:rPr>
              <w:t>357)</w:t>
            </w:r>
          </w:p>
          <w:p w14:paraId="21985C43" w14:textId="77777777" w:rsidR="00353BB9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620DBB">
              <w:rPr>
                <w:rFonts w:cs="Arial"/>
                <w:bCs/>
                <w:color w:val="EE0000"/>
                <w:sz w:val="20"/>
              </w:rPr>
              <w:t>TS/TR rapporteurs: 289</w:t>
            </w:r>
            <w:r w:rsidR="00620DBB" w:rsidRPr="00620DBB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82779CE" w14:textId="234AE473" w:rsidR="00C14983" w:rsidRPr="008B0E96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2028 calendar: 440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109</w:t>
            </w:r>
          </w:p>
          <w:p w14:paraId="3C30004D" w14:textId="4DF6CFF9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126, 128, 132, 136, 137, 141, 142,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144, 146, 148, 149,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150,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151,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154,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155, 157, 158, 159, 165, 173, 175, 209, 214, 215, 216, 217, 220, 223, 233,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241, 255, 256, 271, 272, 275, 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>235-&gt;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279</w:t>
            </w:r>
          </w:p>
          <w:p w14:paraId="34EA1329" w14:textId="107CA618" w:rsidR="005E2B2D" w:rsidRPr="002B1C8C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Pr="002B1C8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039, </w:t>
            </w:r>
            <w:r w:rsidRPr="002B1C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047, 048, 049, 052, </w:t>
            </w:r>
            <w:r w:rsidR="00F84220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053,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075, 262</w:t>
            </w:r>
          </w:p>
          <w:p w14:paraId="6605E0D3" w14:textId="2FB324FC" w:rsidR="00CF3C36" w:rsidRPr="002B1C8C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044, 046, 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264, 265, 266, 267</w:t>
            </w:r>
          </w:p>
          <w:p w14:paraId="45B3604B" w14:textId="5C722EF0" w:rsidR="00C238FA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2B1C8C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251-&gt;285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081-&gt;087, 116, 117, 222</w:t>
            </w:r>
          </w:p>
          <w:p w14:paraId="13BBE928" w14:textId="257FC380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strike/>
                <w:color w:val="EE0000"/>
                <w:sz w:val="20"/>
              </w:rPr>
              <w:t>071</w:t>
            </w:r>
            <w:r w:rsidRPr="002B1C8C">
              <w:rPr>
                <w:rFonts w:cs="Arial"/>
                <w:bCs/>
                <w:color w:val="EE0000"/>
                <w:sz w:val="20"/>
              </w:rPr>
              <w:t>, 072-&gt;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100, 112, 118, 129, 180, 181, 182, 183, 184, 185, 189, 195, 197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</w:rPr>
              <w:t>200</w:t>
            </w:r>
          </w:p>
          <w:p w14:paraId="475FBE92" w14:textId="04C57DEC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178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>, 198-&gt;286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077, 092, 125, </w:t>
            </w:r>
            <w:r w:rsidR="000F58A9" w:rsidRPr="002B1C8C">
              <w:rPr>
                <w:rFonts w:cs="Arial"/>
                <w:bCs/>
                <w:color w:val="EE0000"/>
                <w:sz w:val="20"/>
              </w:rPr>
              <w:t xml:space="preserve">160, </w:t>
            </w:r>
            <w:r w:rsidRPr="002B1C8C">
              <w:rPr>
                <w:rFonts w:cs="Arial"/>
                <w:bCs/>
                <w:color w:val="EE0000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5BBB59F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14983">
              <w:rPr>
                <w:rFonts w:cs="Arial"/>
                <w:bCs/>
                <w:color w:val="EE0000"/>
                <w:sz w:val="20"/>
              </w:rPr>
              <w:t>009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-&gt;317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010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-&gt;356a</w:t>
            </w:r>
            <w:r w:rsidRPr="00C14983">
              <w:rPr>
                <w:rFonts w:cs="Arial"/>
                <w:bCs/>
                <w:color w:val="EE0000"/>
                <w:sz w:val="20"/>
              </w:rPr>
              <w:t>, 058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-&gt;332a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-&gt;341a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060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-&gt;343a</w:t>
            </w:r>
            <w:r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080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-&gt;133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096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098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234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269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273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280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525B23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C14983">
              <w:rPr>
                <w:rFonts w:cs="Arial"/>
                <w:bCs/>
                <w:color w:val="EE0000"/>
                <w:sz w:val="20"/>
              </w:rPr>
              <w:t>287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353BB9" w:rsidRPr="00C14983">
              <w:rPr>
                <w:rFonts w:cs="Arial"/>
                <w:bCs/>
                <w:color w:val="EE0000"/>
                <w:sz w:val="20"/>
              </w:rPr>
              <w:t>, 230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94B37A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084,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EF40285" w:rsidR="00C238FA" w:rsidRPr="008B0E96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02EF01E" w:rsidR="000F58A9" w:rsidRPr="008B0E96" w:rsidRDefault="002B1C8C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372</w:t>
            </w:r>
            <w:r w:rsidR="000F58A9" w:rsidRPr="00346487">
              <w:rPr>
                <w:rFonts w:cs="Arial"/>
                <w:bCs/>
                <w:color w:val="000000" w:themeColor="text1"/>
                <w:sz w:val="20"/>
              </w:rPr>
              <w:t>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2B538BD5" w:rsidR="000F58A9" w:rsidRPr="008B0E96" w:rsidRDefault="00B4244A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448</w:t>
            </w:r>
            <w:r w:rsidR="000F58A9" w:rsidRPr="00346487">
              <w:rPr>
                <w:rFonts w:cs="Arial"/>
                <w:bCs/>
                <w:color w:val="000000" w:themeColor="text1"/>
                <w:sz w:val="20"/>
              </w:rPr>
              <w:t>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F73EDBB" w14:textId="77777777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26.813: </w:t>
            </w:r>
            <w:r w:rsidRPr="002B1C8C">
              <w:rPr>
                <w:rFonts w:cs="Arial"/>
                <w:bCs/>
                <w:color w:val="00B050"/>
                <w:sz w:val="20"/>
              </w:rPr>
              <w:t>309</w:t>
            </w:r>
          </w:p>
          <w:p w14:paraId="3D120528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26.265: 375</w:t>
            </w:r>
          </w:p>
          <w:p w14:paraId="3550FBEC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EDD5FFA" w14:textId="2705EBA1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26.247: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111</w:t>
            </w:r>
          </w:p>
          <w:p w14:paraId="0DB7F275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4DD36E9" w14:textId="4FE845FA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 xml:space="preserve">26.502: 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(</w:t>
            </w:r>
            <w:r w:rsidRPr="00AF708D">
              <w:rPr>
                <w:rFonts w:cs="Arial"/>
                <w:bCs/>
                <w:color w:val="EE0000"/>
                <w:sz w:val="20"/>
              </w:rPr>
              <w:t>034&amp;035&amp;</w:t>
            </w:r>
            <w:proofErr w:type="gramStart"/>
            <w:r w:rsidRPr="00AF708D">
              <w:rPr>
                <w:rFonts w:cs="Arial"/>
                <w:bCs/>
                <w:color w:val="EE0000"/>
                <w:sz w:val="20"/>
              </w:rPr>
              <w:t>036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)a</w:t>
            </w:r>
            <w:proofErr w:type="gramEnd"/>
          </w:p>
          <w:p w14:paraId="159082A1" w14:textId="793D04E0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26.512: 337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31930E0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DE4C725" w14:textId="0C5FF8FF" w:rsidR="00B4244A" w:rsidRDefault="00B4244A" w:rsidP="00B4244A">
            <w:pPr>
              <w:rPr>
                <w:rFonts w:ascii="Aptos" w:hAnsi="Aptos"/>
                <w:color w:val="000000"/>
                <w:szCs w:val="22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lastRenderedPageBreak/>
              <w:t>26.114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319</w:t>
            </w:r>
          </w:p>
          <w:p w14:paraId="7CB8DB83" w14:textId="5AB42570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>26.253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298</w:t>
            </w:r>
          </w:p>
          <w:p w14:paraId="5ACA2135" w14:textId="307B96CA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>26.258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302</w:t>
            </w:r>
          </w:p>
          <w:p w14:paraId="1768C865" w14:textId="6152F4CD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>26.997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219</w:t>
            </w:r>
          </w:p>
          <w:p w14:paraId="29DC91E0" w14:textId="22D2D58E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>26.117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307</w:t>
            </w:r>
          </w:p>
          <w:p w14:paraId="0DD50749" w14:textId="3CE89F3D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>26.119</w:t>
            </w: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426</w:t>
            </w:r>
          </w:p>
          <w:p w14:paraId="1BFBB915" w14:textId="77777777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6D0BB8C" w14:textId="77777777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B4244A">
              <w:rPr>
                <w:rFonts w:cs="Arial"/>
                <w:color w:val="000000"/>
                <w:sz w:val="20"/>
              </w:rPr>
              <w:t>26.113:</w:t>
            </w:r>
            <w:r w:rsidRPr="00B4244A">
              <w:rPr>
                <w:rStyle w:val="apple-converted-space"/>
                <w:rFonts w:cs="Arial"/>
                <w:color w:val="000000"/>
                <w:sz w:val="20"/>
              </w:rPr>
              <w:t> </w:t>
            </w:r>
            <w:r w:rsidRPr="00B4244A">
              <w:rPr>
                <w:rFonts w:cs="Arial"/>
                <w:color w:val="00B050"/>
                <w:sz w:val="20"/>
              </w:rPr>
              <w:t>367, 368</w:t>
            </w:r>
          </w:p>
          <w:p w14:paraId="1FDC0872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26.113: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404(mirror to 367), 406(mirror to 368)</w:t>
            </w:r>
          </w:p>
          <w:p w14:paraId="573CC977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26.114: 438</w:t>
            </w:r>
          </w:p>
          <w:p w14:paraId="5209C215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26.264:</w:t>
            </w:r>
            <w:r>
              <w:rPr>
                <w:rStyle w:val="apple-converted-space"/>
                <w:rFonts w:cs="Arial"/>
                <w:b/>
                <w:bCs/>
                <w:color w:val="00B050"/>
                <w:sz w:val="20"/>
              </w:rPr>
              <w:t> </w:t>
            </w:r>
            <w:r>
              <w:rPr>
                <w:rFonts w:cs="Arial"/>
                <w:b/>
                <w:bCs/>
                <w:color w:val="000000"/>
                <w:sz w:val="20"/>
              </w:rPr>
              <w:t>433</w:t>
            </w:r>
          </w:p>
          <w:p w14:paraId="68157397" w14:textId="3D81FAE1" w:rsidR="00B4244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499A5BF2" w14:textId="7E5B6933" w:rsidR="00B4244A" w:rsidRPr="00B4244A" w:rsidRDefault="00B4244A" w:rsidP="00B4244A">
            <w:pPr>
              <w:rPr>
                <w:rFonts w:ascii="Aptos" w:hAnsi="Aptos"/>
                <w:color w:val="000000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DaCAS-2: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295</w:t>
            </w:r>
          </w:p>
          <w:p w14:paraId="41C61F44" w14:textId="13DFC34A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pt-BR"/>
              </w:rPr>
              <w:t xml:space="preserve">DaCAS-3: </w:t>
            </w:r>
            <w:r w:rsidRPr="00B4244A">
              <w:rPr>
                <w:rFonts w:cs="Arial"/>
                <w:b/>
                <w:bCs/>
                <w:color w:val="00B050"/>
                <w:sz w:val="20"/>
                <w:lang w:val="pt-BR"/>
              </w:rPr>
              <w:t>366</w:t>
            </w:r>
          </w:p>
          <w:p w14:paraId="68AA5110" w14:textId="3800E846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 w:rsidRPr="00B4244A">
              <w:rPr>
                <w:rFonts w:cs="Arial"/>
                <w:b/>
                <w:bCs/>
                <w:color w:val="000000"/>
                <w:sz w:val="20"/>
              </w:rPr>
              <w:t>TP: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B4244A">
              <w:rPr>
                <w:rFonts w:cs="Arial"/>
                <w:b/>
                <w:bCs/>
                <w:color w:val="00B050"/>
                <w:sz w:val="20"/>
              </w:rPr>
              <w:t>314</w:t>
            </w:r>
          </w:p>
          <w:p w14:paraId="384DF56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00ABB09E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056D10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4961" w:type="dxa"/>
          </w:tcPr>
          <w:p w14:paraId="6D6DD2EF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draftCR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</w:rPr>
              <w:t xml:space="preserve"> to 26.264: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437</w:t>
            </w:r>
          </w:p>
          <w:p w14:paraId="29420BAB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178 </w:t>
            </w:r>
          </w:p>
          <w:p w14:paraId="3890F1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570F6367" w:rsidR="00C238F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color w:val="000000"/>
                <w:sz w:val="20"/>
              </w:rPr>
              <w:t xml:space="preserve">TP: </w:t>
            </w:r>
            <w:r w:rsidRPr="00B4244A">
              <w:rPr>
                <w:rFonts w:cs="Arial"/>
                <w:color w:val="00B050"/>
                <w:sz w:val="20"/>
              </w:rPr>
              <w:t>202</w:t>
            </w: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1EE54502" w:rsidR="00C238F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color w:val="000000"/>
                <w:sz w:val="20"/>
              </w:rPr>
              <w:t>26.858</w:t>
            </w:r>
            <w:r w:rsidRPr="00B4244A">
              <w:rPr>
                <w:rFonts w:cs="Arial"/>
                <w:color w:val="000000"/>
                <w:sz w:val="20"/>
              </w:rPr>
              <w:t xml:space="preserve">: </w:t>
            </w:r>
            <w:r w:rsidRPr="00B4244A">
              <w:rPr>
                <w:rFonts w:cs="Arial"/>
                <w:color w:val="000000"/>
                <w:sz w:val="20"/>
              </w:rPr>
              <w:t>423</w:t>
            </w: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B578E5" w14:textId="6EAA8C5A" w:rsidR="00B4244A" w:rsidRDefault="00B4244A" w:rsidP="00B4244A">
            <w:pPr>
              <w:rPr>
                <w:rFonts w:ascii="Aptos" w:hAnsi="Aptos"/>
                <w:color w:val="000000"/>
                <w:szCs w:val="22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26.940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424</w:t>
            </w:r>
          </w:p>
          <w:p w14:paraId="27EBA25D" w14:textId="276F5C65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PD: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434</w:t>
            </w:r>
          </w:p>
          <w:p w14:paraId="15C093F8" w14:textId="049441DF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TP: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435</w:t>
            </w:r>
          </w:p>
          <w:p w14:paraId="281EECE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056D10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1B3D32A5" w14:textId="66B77393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CR: 306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15CCB790" w14:textId="73055549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LS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 xml:space="preserve"> to SA2</w:t>
            </w: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: 410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7ECEE200" w14:textId="77777777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TP: 407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DC0E03A" w14:textId="58929A62" w:rsidR="00AF708D" w:rsidRPr="008B0E96" w:rsidRDefault="00AF708D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Progress (was 30%): 70% (03/26-&gt;06/26)</w:t>
            </w:r>
          </w:p>
        </w:tc>
      </w:tr>
      <w:tr w:rsidR="00056D10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B15E1FB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335</w:t>
            </w:r>
          </w:p>
          <w:p w14:paraId="592BBD56" w14:textId="718B2FAD" w:rsidR="00056D10" w:rsidRPr="008B0E96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050</w:t>
            </w: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4D0D3512" w:rsidR="00C238FA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373</w:t>
            </w: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022C923D" w14:textId="6416BBA0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26.958: 322</w:t>
            </w:r>
          </w:p>
          <w:p w14:paraId="11E3AF3C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396</w:t>
            </w:r>
          </w:p>
          <w:p w14:paraId="41640FBA" w14:textId="27048684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LS: 321</w:t>
            </w: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7545A61D" w14:textId="110CF1D7" w:rsidR="00B4244A" w:rsidRP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26.823:</w:t>
            </w:r>
            <w:r w:rsidR="00310915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</w:rPr>
              <w:t>41</w:t>
            </w:r>
            <w:r w:rsidR="00310915">
              <w:rPr>
                <w:rFonts w:cs="Arial"/>
                <w:b/>
                <w:bCs/>
                <w:color w:val="000000"/>
                <w:sz w:val="20"/>
              </w:rPr>
              <w:t>8</w:t>
            </w:r>
          </w:p>
          <w:p w14:paraId="0C02AA57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</w:t>
            </w:r>
            <w:r>
              <w:rPr>
                <w:rStyle w:val="apple-converted-space"/>
                <w:rFonts w:cs="Arial"/>
                <w:b/>
                <w:bCs/>
                <w:color w:val="00B05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381</w:t>
            </w:r>
          </w:p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6837663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26.934: 411</w:t>
            </w:r>
          </w:p>
          <w:p w14:paraId="30585DFD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26.935: 409</w:t>
            </w:r>
          </w:p>
          <w:p w14:paraId="52F35095" w14:textId="491A73DF" w:rsidR="00C238FA" w:rsidRPr="008B0E96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Pr="00503049">
              <w:rPr>
                <w:rFonts w:cs="Arial"/>
                <w:bCs/>
                <w:color w:val="00B050"/>
                <w:sz w:val="20"/>
              </w:rPr>
              <w:t>412</w:t>
            </w: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196F027A" w14:textId="77777777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26.892: 397</w:t>
            </w:r>
          </w:p>
          <w:p w14:paraId="21E0EEDB" w14:textId="161D6C0A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395</w:t>
            </w: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2E124488" w14:textId="31DF7484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CR 26.813: 365</w:t>
            </w:r>
          </w:p>
          <w:p w14:paraId="66F981A4" w14:textId="0CC1A034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315</w:t>
            </w:r>
          </w:p>
          <w:p w14:paraId="1AB386EF" w14:textId="744C4C26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LS: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376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405</w:t>
            </w:r>
          </w:p>
          <w:p w14:paraId="79C2C1A0" w14:textId="05C5638D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17A34223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Draft TR 26.836: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384</w:t>
            </w:r>
          </w:p>
          <w:p w14:paraId="6D2CE67E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 360</w:t>
            </w:r>
          </w:p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18C7C8B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Draft TR 26.814: 369</w:t>
            </w:r>
          </w:p>
          <w:p w14:paraId="6592CFB0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 371</w:t>
            </w:r>
          </w:p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3ED7D9B1" w14:textId="3AAC27E6" w:rsidR="00C238FA" w:rsidRPr="00AF708D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pCR: 320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  <w:r w:rsidRPr="00AF708D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AF708D">
              <w:rPr>
                <w:rFonts w:cs="Arial"/>
                <w:bCs/>
                <w:color w:val="EE0000"/>
                <w:sz w:val="20"/>
              </w:rPr>
              <w:t>357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32675C0" w14:textId="04D5CB95" w:rsidR="00AF708D" w:rsidRPr="00AF708D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362a</w:t>
            </w:r>
          </w:p>
          <w:p w14:paraId="0619B190" w14:textId="54563048" w:rsidR="00C14983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TP: 317</w:t>
            </w:r>
          </w:p>
          <w:p w14:paraId="372553C1" w14:textId="03C1F6BB" w:rsidR="00C14983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26.870</w:t>
            </w:r>
            <w:r w:rsidR="00AF708D">
              <w:rPr>
                <w:rFonts w:cs="Arial"/>
                <w:bCs/>
                <w:color w:val="000000" w:themeColor="text1"/>
                <w:sz w:val="20"/>
              </w:rPr>
              <w:t xml:space="preserve"> v01.0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AF708D">
              <w:rPr>
                <w:rFonts w:cs="Arial"/>
                <w:bCs/>
                <w:color w:val="000000" w:themeColor="text1"/>
                <w:sz w:val="20"/>
              </w:rPr>
              <w:t>408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11A3610F" w14:textId="257631B8" w:rsidR="00C14983" w:rsidRPr="008B0E96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report</w:t>
            </w:r>
            <w:r w:rsidR="00C14983" w:rsidRPr="00AF708D">
              <w:rPr>
                <w:rFonts w:cs="Arial"/>
                <w:bCs/>
                <w:color w:val="EE0000"/>
                <w:sz w:val="20"/>
              </w:rPr>
              <w:t>: 441</w:t>
            </w:r>
            <w:r w:rsidRPr="00AF708D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0C83164C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Telco on FS_ULBC: March 9, 2026, 14-15 CET</w:t>
            </w:r>
          </w:p>
          <w:p w14:paraId="54D65546" w14:textId="171B4718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4, 14:00 CET, Host: Ericsson </w:t>
            </w:r>
          </w:p>
          <w:p w14:paraId="3D92424F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31330F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March 16, 2026, 22-23 CET, </w:t>
            </w:r>
          </w:p>
          <w:p w14:paraId="2F06AF69" w14:textId="380B14FE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 xml:space="preserve">submission deadline: March 12, 22:00 CET, Host: Ericsson </w:t>
            </w:r>
          </w:p>
          <w:p w14:paraId="2E841966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CF381F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54A8BD79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8342E20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ATIAS_Ph3: Friday 20 March 2026, 16:00-17:00 </w:t>
            </w:r>
            <w:proofErr w:type="gram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CET;</w:t>
            </w:r>
            <w:proofErr w:type="gram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6879BE58" w14:textId="4325B241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18 March, 16:00 CET; Host: HEAD acoustics GmbH </w:t>
            </w:r>
          </w:p>
          <w:p w14:paraId="21882BAF" w14:textId="24DA322E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32084E8E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DaCAS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: Wednesday March 25, 2026, 7:00-8:00 CET, </w:t>
            </w:r>
          </w:p>
          <w:p w14:paraId="000099C4" w14:textId="61C3DD29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23, 7:00 CET, Host: Xiaomi </w:t>
            </w:r>
          </w:p>
          <w:p w14:paraId="3217A8BB" w14:textId="03BA5D34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647604B9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April 1, 2026, 22:30-23:30 CEST, </w:t>
            </w:r>
          </w:p>
          <w:p w14:paraId="50B0CE13" w14:textId="1F964F89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27, 22:30 CET, Host: Ericsson </w:t>
            </w:r>
          </w:p>
          <w:p w14:paraId="5F98B1FE" w14:textId="29DE82C0" w:rsidR="00B4244A" w:rsidRPr="000F58A9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Discussion on simulation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>methodology</w:t>
            </w:r>
            <w:proofErr w:type="spellEnd"/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9280" w14:textId="77777777" w:rsidR="00F56776" w:rsidRDefault="00F56776">
      <w:r>
        <w:separator/>
      </w:r>
    </w:p>
  </w:endnote>
  <w:endnote w:type="continuationSeparator" w:id="0">
    <w:p w14:paraId="7A0C9A35" w14:textId="77777777" w:rsidR="00F56776" w:rsidRDefault="00F5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3261" w14:textId="77777777" w:rsidR="00F56776" w:rsidRDefault="00F56776">
      <w:r>
        <w:separator/>
      </w:r>
    </w:p>
  </w:footnote>
  <w:footnote w:type="continuationSeparator" w:id="0">
    <w:p w14:paraId="5649D203" w14:textId="77777777" w:rsidR="00F56776" w:rsidRDefault="00F56776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6D10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05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108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1C8C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5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1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DBB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58B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2D1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08D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4A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4983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57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D84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776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1361</Words>
  <Characters>11133</Characters>
  <Application>Microsoft Office Word</Application>
  <DocSecurity>0</DocSecurity>
  <Lines>506</Lines>
  <Paragraphs>356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10</cp:revision>
  <cp:lastPrinted>2016-05-03T09:51:00Z</cp:lastPrinted>
  <dcterms:created xsi:type="dcterms:W3CDTF">2026-02-09T11:21:00Z</dcterms:created>
  <dcterms:modified xsi:type="dcterms:W3CDTF">2026-02-12T10:22:00Z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