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0AB9D5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B60AFE">
          <w:rPr>
            <w:b/>
            <w:i/>
            <w:noProof/>
            <w:sz w:val="28"/>
          </w:rPr>
          <w:t>909</w:t>
        </w:r>
      </w:fldSimple>
    </w:p>
    <w:p w14:paraId="210A5493" w14:textId="77777777" w:rsidR="00745C21" w:rsidRDefault="008B382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8B38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E7911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44422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5271F" w:rsidR="001E41F3" w:rsidRPr="00745C21" w:rsidRDefault="00B60AF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16B9D" w:rsidR="001E41F3" w:rsidRPr="00410371" w:rsidRDefault="008B38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B60AFE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297AA" w:rsidR="001E41F3" w:rsidRDefault="00F44422" w:rsidP="00423AB6">
            <w:pPr>
              <w:pStyle w:val="CRCoverPage"/>
              <w:spacing w:after="0"/>
              <w:rPr>
                <w:noProof/>
              </w:rPr>
            </w:pPr>
            <w:r w:rsidRPr="00F44422">
              <w:t>NR5GC FR1 : Addition of NR5GC PS data off test case 11.6.1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8E09B" w:rsidR="001E41F3" w:rsidRDefault="000066F6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99C4B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0066F6">
              <w:rPr>
                <w:noProof/>
              </w:rPr>
              <w:t>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E1F62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4D7D01">
              <w:t xml:space="preserve">R5GC FR1 : Addition of NR5GC </w:t>
            </w:r>
            <w:r w:rsidR="000066F6">
              <w:t>PS data off test case 11.6.1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F36482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NR5GC </w:t>
            </w:r>
            <w:r w:rsidR="00BF7CFF">
              <w:t>t</w:t>
            </w:r>
            <w:r>
              <w:t xml:space="preserve">est case </w:t>
            </w:r>
            <w:r w:rsidR="00BF7CFF">
              <w:t>11.6.1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3C111" w:rsidR="004D7D01" w:rsidRDefault="0000384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11.6.1.NR5GC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45539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CC36D9" w14:textId="34494219" w:rsidR="009F50F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50FB" w:rsidRPr="00450351">
        <w:rPr>
          <w:rFonts w:cs="Arial"/>
          <w:iCs/>
        </w:rPr>
        <w:t>Table of Contents</w:t>
      </w:r>
      <w:r w:rsidR="009F50FB">
        <w:tab/>
      </w:r>
      <w:r w:rsidR="009F50FB">
        <w:fldChar w:fldCharType="begin"/>
      </w:r>
      <w:r w:rsidR="009F50FB">
        <w:instrText xml:space="preserve"> PAGEREF _Toc104553959 \h </w:instrText>
      </w:r>
      <w:r w:rsidR="009F50FB">
        <w:fldChar w:fldCharType="separate"/>
      </w:r>
      <w:r w:rsidR="009F50FB">
        <w:t>2</w:t>
      </w:r>
      <w:r w:rsidR="009F50FB">
        <w:fldChar w:fldCharType="end"/>
      </w:r>
    </w:p>
    <w:p w14:paraId="4D6121D6" w14:textId="7E7028F2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_Toc104553960 \h </w:instrText>
      </w:r>
      <w:r>
        <w:fldChar w:fldCharType="separate"/>
      </w:r>
      <w:r>
        <w:t>3</w:t>
      </w:r>
      <w:r>
        <w:fldChar w:fldCharType="end"/>
      </w:r>
    </w:p>
    <w:p w14:paraId="225BE416" w14:textId="535FD7E8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5035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5035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_Toc104553961 \h </w:instrText>
      </w:r>
      <w:r>
        <w:fldChar w:fldCharType="separate"/>
      </w:r>
      <w:r>
        <w:t>3</w:t>
      </w:r>
      <w:r>
        <w:fldChar w:fldCharType="end"/>
      </w:r>
    </w:p>
    <w:p w14:paraId="3A49F590" w14:textId="78ABD4DD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5035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_Toc104553962 \h </w:instrText>
      </w:r>
      <w:r>
        <w:fldChar w:fldCharType="separate"/>
      </w:r>
      <w:r>
        <w:t>3</w:t>
      </w:r>
      <w:r>
        <w:fldChar w:fldCharType="end"/>
      </w:r>
    </w:p>
    <w:p w14:paraId="425E596C" w14:textId="42BD8F12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_Toc104553963 \h </w:instrText>
      </w:r>
      <w:r>
        <w:fldChar w:fldCharType="separate"/>
      </w:r>
      <w:r>
        <w:t>3</w:t>
      </w:r>
      <w:r>
        <w:fldChar w:fldCharType="end"/>
      </w:r>
    </w:p>
    <w:p w14:paraId="38996258" w14:textId="6FC98216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2</w:t>
      </w:r>
      <w:r>
        <w:tab/>
      </w:r>
      <w:r>
        <w:fldChar w:fldCharType="begin"/>
      </w:r>
      <w:r>
        <w:instrText xml:space="preserve"> PAGEREF _Toc104553964 \h </w:instrText>
      </w:r>
      <w:r>
        <w:fldChar w:fldCharType="separate"/>
      </w:r>
      <w:r>
        <w:t>4</w:t>
      </w:r>
      <w:r>
        <w:fldChar w:fldCharType="end"/>
      </w:r>
    </w:p>
    <w:p w14:paraId="6F5EA933" w14:textId="790B9FD3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3</w:t>
      </w:r>
      <w:r>
        <w:tab/>
      </w:r>
      <w:r>
        <w:fldChar w:fldCharType="begin"/>
      </w:r>
      <w:r>
        <w:instrText xml:space="preserve"> PAGEREF _Toc104553965 \h </w:instrText>
      </w:r>
      <w:r>
        <w:fldChar w:fldCharType="separate"/>
      </w:r>
      <w:r>
        <w:t>6</w:t>
      </w:r>
      <w:r>
        <w:fldChar w:fldCharType="end"/>
      </w:r>
    </w:p>
    <w:p w14:paraId="1D8E0490" w14:textId="17D45E27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5035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_Toc104553966 \h </w:instrText>
      </w:r>
      <w:r>
        <w:fldChar w:fldCharType="separate"/>
      </w:r>
      <w:r>
        <w:t>7</w:t>
      </w:r>
      <w:r>
        <w:fldChar w:fldCharType="end"/>
      </w:r>
    </w:p>
    <w:p w14:paraId="6C51C5AD" w14:textId="38E53EC0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5035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_Toc104553967 \h </w:instrText>
      </w:r>
      <w:r>
        <w:fldChar w:fldCharType="separate"/>
      </w:r>
      <w:r>
        <w:t>7</w:t>
      </w:r>
      <w:r>
        <w:fldChar w:fldCharType="end"/>
      </w:r>
    </w:p>
    <w:p w14:paraId="181974FD" w14:textId="2C6015F2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5035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50351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_Toc104553968 \h </w:instrText>
      </w:r>
      <w:r>
        <w:fldChar w:fldCharType="separate"/>
      </w:r>
      <w:r>
        <w:t>7</w:t>
      </w:r>
      <w:r>
        <w:fldChar w:fldCharType="end"/>
      </w:r>
    </w:p>
    <w:p w14:paraId="23A9BA32" w14:textId="362B2EED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5035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_Toc104553969 \h </w:instrText>
      </w:r>
      <w:r>
        <w:fldChar w:fldCharType="separate"/>
      </w:r>
      <w:r>
        <w:t>8</w:t>
      </w:r>
      <w:r>
        <w:fldChar w:fldCharType="end"/>
      </w:r>
    </w:p>
    <w:p w14:paraId="325A0C2F" w14:textId="4158D10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04553960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E8A040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03845">
        <w:rPr>
          <w:rFonts w:cs="Arial"/>
        </w:rPr>
        <w:t>11.6.1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4553961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4B1A799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03845">
        <w:rPr>
          <w:rFonts w:cs="Arial"/>
          <w:lang w:eastAsia="ja-JP"/>
        </w:rPr>
        <w:t>11.6.1</w:t>
      </w:r>
    </w:p>
    <w:p w14:paraId="763E129C" w14:textId="20DCA20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003845">
        <w:rPr>
          <w:rFonts w:cs="Arial"/>
          <w:lang w:eastAsia="ja-JP"/>
        </w:rPr>
        <w:t>22</w:t>
      </w:r>
      <w:r w:rsidR="00662A05" w:rsidRPr="00662A05">
        <w:rPr>
          <w:rFonts w:cs="Arial"/>
          <w:lang w:eastAsia="ja-JP"/>
        </w:rPr>
        <w:t>wk</w:t>
      </w:r>
      <w:r w:rsidR="00003845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4553962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07D2C56A" w14:textId="77777777" w:rsidR="00FF108B" w:rsidRDefault="00FF108B" w:rsidP="009F50FB">
      <w:pPr>
        <w:pStyle w:val="Heading2"/>
        <w:rPr>
          <w:lang w:val="en-US" w:eastAsia="en-GB"/>
        </w:rPr>
      </w:pPr>
      <w:bookmarkStart w:id="8" w:name="_Toc104553963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F108B" w14:paraId="4C9FAC90" w14:textId="77777777" w:rsidTr="003340F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EC2DF4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BB730" w14:textId="77777777" w:rsidR="00FF108B" w:rsidRDefault="00FF108B" w:rsidP="003340FD">
            <w:pPr>
              <w:rPr>
                <w:sz w:val="22"/>
                <w:szCs w:val="22"/>
              </w:rPr>
            </w:pPr>
            <w:r w:rsidRPr="007911FF">
              <w:rPr>
                <w:sz w:val="22"/>
                <w:szCs w:val="22"/>
              </w:rPr>
              <w:t>f_TC_11_6_1_NR5GC_IMS1</w:t>
            </w:r>
          </w:p>
        </w:tc>
      </w:tr>
      <w:tr w:rsidR="00FF108B" w14:paraId="68983E61" w14:textId="77777777" w:rsidTr="003340F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AC0188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3837D" w14:textId="3A64E16B" w:rsidR="00FF108B" w:rsidRPr="00233AF7" w:rsidRDefault="00FF108B" w:rsidP="003340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coordination trigger is missing from the IMS PTC to the NR5GC PTC to </w:t>
            </w:r>
            <w:r w:rsidR="004E3B6E">
              <w:rPr>
                <w:rFonts w:ascii="Arial" w:hAnsi="Arial" w:cs="Arial"/>
              </w:rPr>
              <w:t>trigger</w:t>
            </w:r>
            <w:r>
              <w:rPr>
                <w:rFonts w:ascii="Arial" w:hAnsi="Arial" w:cs="Arial"/>
              </w:rPr>
              <w:t xml:space="preserve"> the PDU SESSION MODIFICATION procedure to add voice to the call</w:t>
            </w:r>
          </w:p>
        </w:tc>
      </w:tr>
      <w:tr w:rsidR="00FF108B" w14:paraId="48E253CF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9E05B3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D8489" w14:textId="77777777" w:rsidR="00FF108B" w:rsidRDefault="00FF108B" w:rsidP="003340F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Added a coordination send trigger</w:t>
            </w:r>
          </w:p>
        </w:tc>
      </w:tr>
      <w:tr w:rsidR="00FF108B" w14:paraId="25E742C8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B61673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802FC" w14:textId="77777777" w:rsidR="00FF108B" w:rsidRDefault="00FF108B" w:rsidP="003340FD">
            <w:pPr>
              <w:rPr>
                <w:rFonts w:ascii="Arial" w:hAnsi="Arial" w:cs="Arial"/>
              </w:rPr>
            </w:pPr>
            <w:r w:rsidRPr="007911FF">
              <w:rPr>
                <w:rFonts w:ascii="Arial" w:hAnsi="Arial" w:cs="Arial"/>
              </w:rPr>
              <w:t>PS_Data_OFF_NR5GC_IMS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FF108B" w14:paraId="6F9620C5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F9C634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580AD" w14:textId="77777777" w:rsidR="00FF108B" w:rsidRDefault="00FF108B" w:rsidP="003340F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D74210C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1B24B063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0D1005C6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9683" w14:textId="77777777" w:rsidR="00FF108B" w:rsidRDefault="00FF108B" w:rsidP="003340FD">
            <w:pPr>
              <w:ind w:firstLine="195"/>
            </w:pPr>
            <w:r>
              <w:t xml:space="preserve">  function f_TC_11_6_1_NR5GC_IMS1()runs on IMS_PTC</w:t>
            </w:r>
          </w:p>
          <w:p w14:paraId="448E038B" w14:textId="77777777" w:rsidR="00FF108B" w:rsidRDefault="00FF108B" w:rsidP="003340FD">
            <w:pPr>
              <w:ind w:firstLine="195"/>
            </w:pPr>
            <w:r>
              <w:t xml:space="preserve">  {</w:t>
            </w:r>
          </w:p>
          <w:p w14:paraId="172AD12D" w14:textId="77777777" w:rsidR="00FF108B" w:rsidRDefault="00FF108B" w:rsidP="003340FD">
            <w:pPr>
              <w:ind w:firstLine="195"/>
            </w:pPr>
            <w:r>
              <w:t xml:space="preserve">    var </w:t>
            </w:r>
            <w:proofErr w:type="spellStart"/>
            <w:r>
              <w:t>IMS_InviteRequestWithSdp_Type</w:t>
            </w:r>
            <w:proofErr w:type="spellEnd"/>
            <w:r>
              <w:t xml:space="preserve"> </w:t>
            </w:r>
            <w:proofErr w:type="spellStart"/>
            <w:r>
              <w:t>v_InviteRequestWithSdp</w:t>
            </w:r>
            <w:proofErr w:type="spellEnd"/>
            <w:r>
              <w:t>;</w:t>
            </w:r>
          </w:p>
          <w:p w14:paraId="60A7717B" w14:textId="77777777" w:rsidR="00FF108B" w:rsidRDefault="00FF108B" w:rsidP="003340FD">
            <w:pPr>
              <w:ind w:firstLine="195"/>
            </w:pPr>
            <w:r>
              <w:t xml:space="preserve"> </w:t>
            </w:r>
          </w:p>
          <w:p w14:paraId="12B95620" w14:textId="77777777" w:rsidR="00FF108B" w:rsidRDefault="00FF108B" w:rsidP="003340FD">
            <w:pPr>
              <w:ind w:firstLine="195"/>
            </w:pPr>
            <w:r>
              <w:t xml:space="preserve">    fl_TC_11_6_x_Steps5and6_NR5GC_IMS1();</w:t>
            </w:r>
          </w:p>
          <w:p w14:paraId="6B29C651" w14:textId="77777777" w:rsidR="00FF108B" w:rsidRDefault="00FF108B" w:rsidP="003340FD">
            <w:pPr>
              <w:ind w:firstLine="195"/>
            </w:pPr>
            <w:r>
              <w:t xml:space="preserve">    </w:t>
            </w:r>
          </w:p>
          <w:p w14:paraId="3CA9F036" w14:textId="77777777" w:rsidR="00FF108B" w:rsidRDefault="00FF108B" w:rsidP="003340FD">
            <w:pPr>
              <w:ind w:firstLine="195"/>
            </w:pPr>
            <w:r>
              <w:t xml:space="preserve">    //@siclog "Steps 8-25"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7118EA" w14:textId="77777777" w:rsidR="00FF108B" w:rsidRDefault="00FF108B" w:rsidP="003340FD">
            <w:pPr>
              <w:ind w:firstLine="195"/>
            </w:pPr>
            <w:r>
              <w:t xml:space="preserve">    </w:t>
            </w:r>
            <w:proofErr w:type="spellStart"/>
            <w:r>
              <w:t>v_InviteRequestWithSdp</w:t>
            </w:r>
            <w:proofErr w:type="spellEnd"/>
            <w:r>
              <w:t xml:space="preserve"> := f_IMS_MOCallSetup_NR5GC_A_4_1a_Step1();</w:t>
            </w:r>
          </w:p>
          <w:p w14:paraId="33D5A5EC" w14:textId="77777777" w:rsidR="00FF108B" w:rsidRDefault="00FF108B" w:rsidP="003340FD">
            <w:pPr>
              <w:ind w:firstLine="195"/>
            </w:pPr>
            <w:r>
              <w:t xml:space="preserve">    //100 Trying, 183 Session Progress, PRACK, 200 OK</w:t>
            </w:r>
          </w:p>
          <w:p w14:paraId="264B0B34" w14:textId="77777777" w:rsidR="00FF108B" w:rsidRDefault="00FF108B" w:rsidP="003340FD">
            <w:pPr>
              <w:ind w:firstLine="195"/>
            </w:pPr>
            <w:r>
              <w:t xml:space="preserve">    f_IMS_MOCallSetup_NR5GC_A_4_1a_Step2_5(</w:t>
            </w:r>
            <w:proofErr w:type="spellStart"/>
            <w:r>
              <w:t>v_InviteRequestWithSdp</w:t>
            </w:r>
            <w:proofErr w:type="spellEnd"/>
            <w:r>
              <w:t>);</w:t>
            </w:r>
          </w:p>
          <w:p w14:paraId="27F993C6" w14:textId="77777777" w:rsidR="00FF108B" w:rsidRDefault="00FF108B" w:rsidP="003340FD">
            <w:pPr>
              <w:ind w:firstLine="195"/>
            </w:pPr>
            <w:r>
              <w:lastRenderedPageBreak/>
              <w:t>…</w:t>
            </w:r>
          </w:p>
          <w:p w14:paraId="2CA6CA27" w14:textId="77777777" w:rsidR="00FF108B" w:rsidRDefault="00FF108B" w:rsidP="003340FD">
            <w:pPr>
              <w:ind w:firstLine="195"/>
            </w:pPr>
            <w:r>
              <w:t>…</w:t>
            </w:r>
          </w:p>
          <w:p w14:paraId="15A60EFD" w14:textId="77777777" w:rsidR="00FF108B" w:rsidRDefault="00FF108B" w:rsidP="003340FD">
            <w:pPr>
              <w:ind w:firstLine="195"/>
            </w:pPr>
            <w:r>
              <w:t xml:space="preserve">…    </w:t>
            </w:r>
          </w:p>
          <w:p w14:paraId="1E99CB11" w14:textId="77777777" w:rsidR="00FF108B" w:rsidRDefault="00FF108B" w:rsidP="003340FD">
            <w:pPr>
              <w:ind w:firstLine="195"/>
            </w:pPr>
            <w:r>
              <w:t xml:space="preserve">  }</w:t>
            </w:r>
          </w:p>
        </w:tc>
      </w:tr>
    </w:tbl>
    <w:p w14:paraId="3ABA320E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141F149C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268AE983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7021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f_TC_11_6_1_NR5GC_IMS1()runs on IMS_PTC</w:t>
            </w:r>
          </w:p>
          <w:p w14:paraId="7FE85217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0EA22DB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</w:t>
            </w:r>
            <w:proofErr w:type="spellStart"/>
            <w:r>
              <w:rPr>
                <w:lang w:eastAsia="zh-CN"/>
              </w:rPr>
              <w:t>IMS_InviteRequestWithSdp_Type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v_InviteRequestWithSdp</w:t>
            </w:r>
            <w:proofErr w:type="spellEnd"/>
            <w:r>
              <w:rPr>
                <w:lang w:eastAsia="zh-CN"/>
              </w:rPr>
              <w:t>;</w:t>
            </w:r>
          </w:p>
          <w:p w14:paraId="7EC0E54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4929A5AC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fl_TC_11_6_x_Steps5and6_NR5GC_IMS1();</w:t>
            </w:r>
          </w:p>
          <w:p w14:paraId="5DC58422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7D6B0595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"Steps 8-25"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DC2214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v_InviteRequestWithSdp</w:t>
            </w:r>
            <w:proofErr w:type="spellEnd"/>
            <w:r>
              <w:rPr>
                <w:lang w:eastAsia="zh-CN"/>
              </w:rPr>
              <w:t xml:space="preserve"> := f_IMS_MOCallSetup_NR5GC_A_4_1a_Step1();</w:t>
            </w:r>
          </w:p>
          <w:p w14:paraId="6B83C69B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//100 Trying, 183 Session Progress, PRACK, 200 OK</w:t>
            </w:r>
          </w:p>
          <w:p w14:paraId="39672763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f_IMS_MOCallSetup_NR5GC_A_4_1a_Step2_5(</w:t>
            </w:r>
            <w:proofErr w:type="spellStart"/>
            <w:r>
              <w:rPr>
                <w:lang w:eastAsia="zh-CN"/>
              </w:rPr>
              <w:t>v_InviteRequestWithSdp</w:t>
            </w:r>
            <w:proofErr w:type="spellEnd"/>
            <w:r>
              <w:rPr>
                <w:lang w:eastAsia="zh-CN"/>
              </w:rPr>
              <w:t>);</w:t>
            </w:r>
          </w:p>
          <w:p w14:paraId="455EDD34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6358DE5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1A7A79">
              <w:rPr>
                <w:highlight w:val="green"/>
                <w:lang w:eastAsia="zh-CN"/>
              </w:rPr>
              <w:t>f_IMS_IPCAN_SendCoOrdMsg</w:t>
            </w:r>
            <w:proofErr w:type="spellEnd"/>
            <w:r w:rsidRPr="001A7A79">
              <w:rPr>
                <w:highlight w:val="green"/>
                <w:lang w:eastAsia="zh-CN"/>
              </w:rPr>
              <w:t>(IPCAN);</w:t>
            </w:r>
          </w:p>
          <w:p w14:paraId="6357AB1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//UPDATE, 200 OK</w:t>
            </w:r>
          </w:p>
          <w:p w14:paraId="354C781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f_IMS_MOCallSetup_NR5GC_A_4_1a_Step6_7(</w:t>
            </w:r>
            <w:proofErr w:type="spellStart"/>
            <w:r>
              <w:rPr>
                <w:lang w:eastAsia="zh-CN"/>
              </w:rPr>
              <w:t>v_InviteRequestWithSdp</w:t>
            </w:r>
            <w:proofErr w:type="spellEnd"/>
            <w:r>
              <w:rPr>
                <w:lang w:eastAsia="zh-CN"/>
              </w:rPr>
              <w:t>);</w:t>
            </w:r>
          </w:p>
          <w:p w14:paraId="51A8BEAF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1A82AB9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B7BCB4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…    </w:t>
            </w:r>
          </w:p>
          <w:p w14:paraId="17334FD9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3A2D0A7A" w14:textId="77777777" w:rsidR="00FF108B" w:rsidRDefault="00FF108B" w:rsidP="009F50FB">
      <w:pPr>
        <w:pStyle w:val="Heading2"/>
        <w:rPr>
          <w:lang w:val="en-US" w:eastAsia="en-GB"/>
        </w:rPr>
      </w:pPr>
      <w:bookmarkStart w:id="9" w:name="_Toc104553964"/>
      <w:r>
        <w:t xml:space="preserve">2.1 </w:t>
      </w:r>
      <w:r w:rsidRPr="00E751F5">
        <w:t xml:space="preserve">Change </w:t>
      </w:r>
      <w:r>
        <w:t>2</w:t>
      </w:r>
      <w:bookmarkEnd w:id="9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F108B" w14:paraId="56B70256" w14:textId="77777777" w:rsidTr="003340F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F7B386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F0746" w14:textId="77777777" w:rsidR="00FF108B" w:rsidRDefault="00FF108B" w:rsidP="003340FD">
            <w:pPr>
              <w:rPr>
                <w:sz w:val="22"/>
                <w:szCs w:val="22"/>
              </w:rPr>
            </w:pPr>
            <w:r w:rsidRPr="007911FF">
              <w:rPr>
                <w:sz w:val="22"/>
                <w:szCs w:val="22"/>
              </w:rPr>
              <w:t>fl_TC_11_6_1_Body</w:t>
            </w:r>
          </w:p>
        </w:tc>
      </w:tr>
      <w:tr w:rsidR="00FF108B" w14:paraId="7C012E3C" w14:textId="77777777" w:rsidTr="003340F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E18B76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00F1F" w14:textId="33848A29" w:rsidR="00FF108B" w:rsidRPr="005E287B" w:rsidRDefault="00FF108B" w:rsidP="003340F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E287B">
              <w:rPr>
                <w:rFonts w:ascii="Arial" w:hAnsi="Arial" w:cs="Arial"/>
              </w:rPr>
              <w:t xml:space="preserve">The UT trigger to dial the call, and the steps to perform the PDU SESSION MODIFICATION procedure to add </w:t>
            </w:r>
            <w:proofErr w:type="spellStart"/>
            <w:r w:rsidRPr="005E287B">
              <w:rPr>
                <w:rFonts w:ascii="Arial" w:hAnsi="Arial" w:cs="Arial"/>
              </w:rPr>
              <w:t>voide</w:t>
            </w:r>
            <w:proofErr w:type="spellEnd"/>
            <w:r w:rsidRPr="005E287B">
              <w:rPr>
                <w:rFonts w:ascii="Arial" w:hAnsi="Arial" w:cs="Arial"/>
              </w:rPr>
              <w:t xml:space="preserve"> to the call are missing</w:t>
            </w:r>
          </w:p>
          <w:p w14:paraId="7EB52620" w14:textId="77777777" w:rsidR="005E287B" w:rsidRPr="005E287B" w:rsidRDefault="005E287B" w:rsidP="005E287B">
            <w:pPr>
              <w:pStyle w:val="ListParagraph"/>
              <w:rPr>
                <w:rFonts w:ascii="Arial" w:hAnsi="Arial" w:cs="Arial"/>
              </w:rPr>
            </w:pPr>
          </w:p>
          <w:p w14:paraId="15410FA0" w14:textId="77777777" w:rsidR="00FF108B" w:rsidRPr="005E287B" w:rsidRDefault="00FF108B" w:rsidP="003340F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E287B">
              <w:rPr>
                <w:rFonts w:ascii="Arial" w:hAnsi="Arial" w:cs="Arial"/>
              </w:rPr>
              <w:t xml:space="preserve">The function </w:t>
            </w:r>
            <w:r w:rsidRPr="005E287B">
              <w:t>fl_</w:t>
            </w:r>
            <w:r w:rsidRPr="005E287B">
              <w:rPr>
                <w:rFonts w:ascii="Arial" w:hAnsi="Arial" w:cs="Arial"/>
              </w:rPr>
              <w:t xml:space="preserve">TC_11_6_1_Body is used for TC 11.6.2 as well, where it is required to wait for the coordination trigger before performing the </w:t>
            </w:r>
            <w:proofErr w:type="spellStart"/>
            <w:r w:rsidRPr="005E287B">
              <w:rPr>
                <w:rFonts w:ascii="Arial" w:hAnsi="Arial" w:cs="Arial"/>
              </w:rPr>
              <w:t>Postamble</w:t>
            </w:r>
            <w:proofErr w:type="spellEnd"/>
            <w:r w:rsidRPr="005E287B">
              <w:rPr>
                <w:rFonts w:ascii="Arial" w:hAnsi="Arial" w:cs="Arial"/>
              </w:rPr>
              <w:t xml:space="preserve">. In testcase 11.6.1, however, there are additional steps to add voice to the call need to be performed, and </w:t>
            </w:r>
            <w:proofErr w:type="spellStart"/>
            <w:r w:rsidRPr="005E287B">
              <w:rPr>
                <w:rFonts w:ascii="Arial" w:hAnsi="Arial" w:cs="Arial"/>
              </w:rPr>
              <w:t>hece</w:t>
            </w:r>
            <w:proofErr w:type="spellEnd"/>
            <w:r w:rsidRPr="005E287B">
              <w:rPr>
                <w:rFonts w:ascii="Arial" w:hAnsi="Arial" w:cs="Arial"/>
              </w:rPr>
              <w:t xml:space="preserve"> the coordination message here will fail the testcase before the </w:t>
            </w:r>
            <w:proofErr w:type="spellStart"/>
            <w:r w:rsidRPr="005E287B">
              <w:rPr>
                <w:rFonts w:ascii="Arial" w:hAnsi="Arial" w:cs="Arial"/>
              </w:rPr>
              <w:t>the</w:t>
            </w:r>
            <w:proofErr w:type="spellEnd"/>
            <w:r w:rsidRPr="005E287B">
              <w:rPr>
                <w:rFonts w:ascii="Arial" w:hAnsi="Arial" w:cs="Arial"/>
              </w:rPr>
              <w:t xml:space="preserve"> NAS procedure is complete.</w:t>
            </w:r>
          </w:p>
        </w:tc>
      </w:tr>
      <w:tr w:rsidR="00FF108B" w14:paraId="57F6FF95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57AE14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E1FE4" w14:textId="068494A9" w:rsidR="00FF108B" w:rsidRPr="005E287B" w:rsidRDefault="00FF108B" w:rsidP="003340FD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5E287B">
              <w:rPr>
                <w:lang w:val="en-SG"/>
              </w:rPr>
              <w:t>Added the UT trigger to dial the call, and added the steps for PDU SESSION MODIFCATION procedure</w:t>
            </w:r>
          </w:p>
          <w:p w14:paraId="2747D4C3" w14:textId="77777777" w:rsidR="005E287B" w:rsidRPr="005E287B" w:rsidRDefault="005E287B" w:rsidP="005E287B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2DA3384" w14:textId="77777777" w:rsidR="00FF108B" w:rsidRPr="005E287B" w:rsidRDefault="00FF108B" w:rsidP="003340FD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5E287B">
              <w:rPr>
                <w:lang w:val="en-SG"/>
              </w:rPr>
              <w:lastRenderedPageBreak/>
              <w:t>Added a Boolean flag in the function signature based on which the coordination trigger will be handled.</w:t>
            </w:r>
          </w:p>
        </w:tc>
      </w:tr>
      <w:tr w:rsidR="00FF108B" w14:paraId="333C500B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B7CC8C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EF365" w14:textId="77777777" w:rsidR="00FF108B" w:rsidRDefault="00FF108B" w:rsidP="003340FD">
            <w:pPr>
              <w:rPr>
                <w:rFonts w:ascii="Arial" w:hAnsi="Arial" w:cs="Arial"/>
              </w:rPr>
            </w:pPr>
            <w:r w:rsidRPr="007911FF">
              <w:rPr>
                <w:rFonts w:ascii="Arial" w:hAnsi="Arial" w:cs="Arial"/>
              </w:rPr>
              <w:t>PS_Data_OFF_NR5GC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FF108B" w14:paraId="1AFD1F1F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D7947B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80E66" w14:textId="77777777" w:rsidR="00FF108B" w:rsidRDefault="00FF108B" w:rsidP="003340F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B9FA759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36E3FF4A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06F1F8A5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7A65" w14:textId="77777777" w:rsidR="00FF108B" w:rsidRDefault="00FF108B" w:rsidP="003340FD">
            <w:pPr>
              <w:ind w:firstLine="195"/>
            </w:pPr>
            <w:r>
              <w:t xml:space="preserve">  function fl_TC_11_6_1_Body() runs on NR5GC_PTC</w:t>
            </w:r>
          </w:p>
          <w:p w14:paraId="29F55D98" w14:textId="77777777" w:rsidR="00FF108B" w:rsidRDefault="00FF108B" w:rsidP="003340FD">
            <w:pPr>
              <w:ind w:firstLine="195"/>
            </w:pPr>
            <w:r>
              <w:t xml:space="preserve">  {</w:t>
            </w:r>
          </w:p>
          <w:p w14:paraId="45144F15" w14:textId="77777777" w:rsidR="00FF108B" w:rsidRDefault="00FF108B" w:rsidP="003340FD">
            <w:pPr>
              <w:ind w:firstLine="195"/>
            </w:pPr>
            <w:r>
              <w:t xml:space="preserve">    var template (omit)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372AC1AE" w14:textId="77777777" w:rsidR="00FF108B" w:rsidRDefault="00FF108B" w:rsidP="003340FD">
            <w:pPr>
              <w:ind w:firstLine="195"/>
            </w:pPr>
            <w:r>
              <w:t xml:space="preserve">     //Main test body</w:t>
            </w:r>
          </w:p>
          <w:p w14:paraId="7E54FD02" w14:textId="77777777" w:rsidR="00FF108B" w:rsidRDefault="00FF108B" w:rsidP="003340FD">
            <w:pPr>
              <w:ind w:firstLine="195"/>
            </w:pPr>
            <w:r>
              <w:t xml:space="preserve">    fl_TC_11_6_x_Body();</w:t>
            </w:r>
          </w:p>
          <w:p w14:paraId="1D7B3CE6" w14:textId="77777777" w:rsidR="00FF108B" w:rsidRDefault="00FF108B" w:rsidP="003340FD">
            <w:pPr>
              <w:ind w:firstLine="195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8 - 25");</w:t>
            </w:r>
          </w:p>
          <w:p w14:paraId="1BDC111C" w14:textId="77777777" w:rsidR="00FF108B" w:rsidRDefault="00FF108B" w:rsidP="003340FD">
            <w:pPr>
              <w:ind w:firstLine="195"/>
            </w:pPr>
            <w:r>
              <w:t xml:space="preserve">    //Now release the call</w:t>
            </w:r>
          </w:p>
          <w:p w14:paraId="64891292" w14:textId="77777777" w:rsidR="00FF108B" w:rsidRDefault="00FF108B" w:rsidP="003340FD">
            <w:pPr>
              <w:ind w:firstLine="195"/>
            </w:pPr>
            <w:r>
              <w:t xml:space="preserve">    f_NR5GC_CallRelease(nr_Cell1, </w:t>
            </w:r>
            <w:proofErr w:type="spellStart"/>
            <w:r>
              <w:t>IPCAN_SpeechCall</w:t>
            </w:r>
            <w:proofErr w:type="spellEnd"/>
            <w:r>
              <w:t>);</w:t>
            </w:r>
          </w:p>
          <w:p w14:paraId="799A5C1A" w14:textId="77777777" w:rsidR="00FF108B" w:rsidRDefault="00FF108B" w:rsidP="003340FD">
            <w:pPr>
              <w:ind w:firstLine="195"/>
            </w:pPr>
          </w:p>
          <w:p w14:paraId="31CC5552" w14:textId="77777777" w:rsidR="00FF108B" w:rsidRDefault="00FF108B" w:rsidP="003340FD">
            <w:pPr>
              <w:ind w:firstLine="195"/>
            </w:pPr>
            <w:r>
              <w:t xml:space="preserve">  } //End of test body of TC_11_6_1</w:t>
            </w:r>
          </w:p>
        </w:tc>
      </w:tr>
    </w:tbl>
    <w:p w14:paraId="0BDC7ADB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2461DDC8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2183C0ED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FA4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fl_TC_11_6_1_Body() runs on NR5GC_PTC</w:t>
            </w:r>
          </w:p>
          <w:p w14:paraId="03E0421B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4D54A906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(omit) </w:t>
            </w:r>
            <w:proofErr w:type="spellStart"/>
            <w:r>
              <w:rPr>
                <w:lang w:eastAsia="zh-CN"/>
              </w:rPr>
              <w:t>GSM_MobilityInfo_Type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v_GSM_MobilityInfo</w:t>
            </w:r>
            <w:proofErr w:type="spellEnd"/>
            <w:r>
              <w:rPr>
                <w:lang w:eastAsia="zh-CN"/>
              </w:rPr>
              <w:t>;</w:t>
            </w:r>
          </w:p>
          <w:p w14:paraId="43E53341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//Main test body</w:t>
            </w:r>
          </w:p>
          <w:p w14:paraId="4AEC29E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fl_TC_11_6_x_Body(</w:t>
            </w:r>
            <w:r w:rsidRPr="009572CB">
              <w:rPr>
                <w:highlight w:val="green"/>
                <w:lang w:eastAsia="zh-CN"/>
              </w:rPr>
              <w:t>false</w:t>
            </w:r>
            <w:r>
              <w:rPr>
                <w:lang w:eastAsia="zh-CN"/>
              </w:rPr>
              <w:t>);</w:t>
            </w:r>
          </w:p>
          <w:p w14:paraId="6110E606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f_UT_RequestIMSCall</w:t>
            </w:r>
            <w:proofErr w:type="spellEnd"/>
            <w:r w:rsidRPr="009572CB">
              <w:rPr>
                <w:highlight w:val="yellow"/>
                <w:lang w:eastAsia="zh-CN"/>
              </w:rPr>
              <w:t>(UT);</w:t>
            </w:r>
          </w:p>
          <w:p w14:paraId="60556339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v_GSM_MobilityInfo</w:t>
            </w:r>
            <w:proofErr w:type="spellEnd"/>
            <w:r w:rsidRPr="009572CB">
              <w:rPr>
                <w:highlight w:val="yellow"/>
                <w:lang w:eastAsia="zh-CN"/>
              </w:rPr>
              <w:t>:= f_Get_PDUSessionForDNNType(f_NR5GC_MobileInfo_GetSessionInfoList(), IMS_DNN);</w:t>
            </w:r>
          </w:p>
          <w:p w14:paraId="46CC62E4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</w:p>
          <w:p w14:paraId="29FA8EDC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f_IMS_IPCAN_WaitForTrigger</w:t>
            </w:r>
            <w:proofErr w:type="spellEnd"/>
            <w:r w:rsidRPr="009572CB">
              <w:rPr>
                <w:highlight w:val="yellow"/>
                <w:lang w:eastAsia="zh-CN"/>
              </w:rPr>
              <w:t>(IMS[tsc_Index_IMS1]);</w:t>
            </w:r>
          </w:p>
          <w:p w14:paraId="0C475316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f_NR5GC_ModifyPDUSession_AddVoice(nr_Cell1, </w:t>
            </w:r>
            <w:proofErr w:type="spellStart"/>
            <w:r w:rsidRPr="009572CB">
              <w:rPr>
                <w:highlight w:val="yellow"/>
                <w:lang w:eastAsia="zh-CN"/>
              </w:rPr>
              <w:t>valueof</w:t>
            </w:r>
            <w:proofErr w:type="spellEnd"/>
            <w:r w:rsidRPr="009572CB">
              <w:rPr>
                <w:highlight w:val="yellow"/>
                <w:lang w:eastAsia="zh-CN"/>
              </w:rPr>
              <w:t>(</w:t>
            </w:r>
            <w:proofErr w:type="spellStart"/>
            <w:r w:rsidRPr="009572CB">
              <w:rPr>
                <w:highlight w:val="yellow"/>
                <w:lang w:eastAsia="zh-CN"/>
              </w:rPr>
              <w:t>v_GSM_MobilityInfo</w:t>
            </w:r>
            <w:proofErr w:type="spellEnd"/>
            <w:r w:rsidRPr="009572CB">
              <w:rPr>
                <w:highlight w:val="yellow"/>
                <w:lang w:eastAsia="zh-CN"/>
              </w:rPr>
              <w:t>));</w:t>
            </w:r>
          </w:p>
          <w:p w14:paraId="274B1935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f_NR_PreliminaryPass</w:t>
            </w:r>
            <w:proofErr w:type="spellEnd"/>
            <w:r w:rsidRPr="009572CB">
              <w:rPr>
                <w:highlight w:val="yellow"/>
                <w:lang w:eastAsia="zh-CN"/>
              </w:rPr>
              <w:t>(__FILE__, __LINE__, "Voice Call Established");</w:t>
            </w:r>
          </w:p>
          <w:p w14:paraId="0712D229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// Call now established</w:t>
            </w:r>
          </w:p>
          <w:p w14:paraId="78152271" w14:textId="77777777" w:rsidR="00FF108B" w:rsidRDefault="00FF108B" w:rsidP="003340FD">
            <w:pPr>
              <w:ind w:firstLine="195"/>
              <w:rPr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f_IMS_IPCAN_WaitForTrigger</w:t>
            </w:r>
            <w:proofErr w:type="spellEnd"/>
            <w:r w:rsidRPr="009572CB">
              <w:rPr>
                <w:highlight w:val="yellow"/>
                <w:lang w:eastAsia="zh-CN"/>
              </w:rPr>
              <w:t>(IMS[tsc_Index_IMS1]);</w:t>
            </w:r>
          </w:p>
          <w:p w14:paraId="5DD7480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</w:p>
          <w:p w14:paraId="26F4166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f_NR_PreliminaryPass</w:t>
            </w:r>
            <w:proofErr w:type="spellEnd"/>
            <w:r>
              <w:rPr>
                <w:lang w:eastAsia="zh-CN"/>
              </w:rPr>
              <w:t>(__FILE__, __LINE__, "Step 8 - 25");</w:t>
            </w:r>
          </w:p>
          <w:p w14:paraId="7D0D4F87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//Now release the call</w:t>
            </w:r>
          </w:p>
          <w:p w14:paraId="02B0D885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f_NR5GC_CallRelease(nr_Cell1, </w:t>
            </w:r>
            <w:proofErr w:type="spellStart"/>
            <w:r>
              <w:rPr>
                <w:lang w:eastAsia="zh-CN"/>
              </w:rPr>
              <w:t>IPCAN_SpeechCall</w:t>
            </w:r>
            <w:proofErr w:type="spellEnd"/>
            <w:r>
              <w:rPr>
                <w:lang w:eastAsia="zh-CN"/>
              </w:rPr>
              <w:t>);</w:t>
            </w:r>
          </w:p>
          <w:p w14:paraId="556F1E23" w14:textId="77777777" w:rsidR="00FF108B" w:rsidRDefault="00FF108B" w:rsidP="003340FD">
            <w:pPr>
              <w:ind w:firstLine="195"/>
              <w:rPr>
                <w:lang w:eastAsia="zh-CN"/>
              </w:rPr>
            </w:pPr>
          </w:p>
          <w:p w14:paraId="22E40AEC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 //End of test body of TC_11_6_1</w:t>
            </w:r>
          </w:p>
        </w:tc>
      </w:tr>
    </w:tbl>
    <w:p w14:paraId="568CF89F" w14:textId="77777777" w:rsidR="00FF108B" w:rsidRDefault="00FF108B" w:rsidP="009F50FB">
      <w:pPr>
        <w:pStyle w:val="Heading2"/>
        <w:rPr>
          <w:lang w:val="en-US" w:eastAsia="en-GB"/>
        </w:rPr>
      </w:pPr>
      <w:bookmarkStart w:id="10" w:name="_Toc104553965"/>
      <w:r>
        <w:lastRenderedPageBreak/>
        <w:t xml:space="preserve">2.1 </w:t>
      </w:r>
      <w:r w:rsidRPr="00E751F5">
        <w:t xml:space="preserve">Change </w:t>
      </w:r>
      <w:r>
        <w:t>3</w:t>
      </w:r>
      <w:bookmarkEnd w:id="10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F108B" w14:paraId="48AE4C62" w14:textId="77777777" w:rsidTr="003340F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2AD243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140C2" w14:textId="77777777" w:rsidR="00FF108B" w:rsidRDefault="00FF108B" w:rsidP="003340FD">
            <w:pPr>
              <w:rPr>
                <w:sz w:val="22"/>
                <w:szCs w:val="22"/>
              </w:rPr>
            </w:pPr>
            <w:r w:rsidRPr="007911FF">
              <w:rPr>
                <w:sz w:val="22"/>
                <w:szCs w:val="22"/>
              </w:rPr>
              <w:t>fl_TC_11_6_x_Body</w:t>
            </w:r>
          </w:p>
        </w:tc>
      </w:tr>
      <w:tr w:rsidR="00FF108B" w14:paraId="18D2E1DC" w14:textId="77777777" w:rsidTr="003340F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B539D2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80E8D" w14:textId="7E5BE1BF" w:rsidR="00FF108B" w:rsidRPr="00233AF7" w:rsidRDefault="00CD0373" w:rsidP="003340FD">
            <w:pPr>
              <w:rPr>
                <w:rFonts w:ascii="Arial" w:hAnsi="Arial" w:cs="Arial"/>
              </w:rPr>
            </w:pPr>
            <w:r w:rsidRPr="005E287B">
              <w:rPr>
                <w:rFonts w:ascii="Arial" w:hAnsi="Arial" w:cs="Arial"/>
              </w:rPr>
              <w:t xml:space="preserve">The function </w:t>
            </w:r>
            <w:r w:rsidRPr="005E287B">
              <w:t>fl_</w:t>
            </w:r>
            <w:r w:rsidRPr="005E287B">
              <w:rPr>
                <w:rFonts w:ascii="Arial" w:hAnsi="Arial" w:cs="Arial"/>
              </w:rPr>
              <w:t xml:space="preserve">TC_11_6_1_Body is used for TC 11.6.2 as well, where it is required to wait for the coordination trigger before performing the </w:t>
            </w:r>
            <w:proofErr w:type="spellStart"/>
            <w:r w:rsidRPr="005E287B">
              <w:rPr>
                <w:rFonts w:ascii="Arial" w:hAnsi="Arial" w:cs="Arial"/>
              </w:rPr>
              <w:t>Postamble</w:t>
            </w:r>
            <w:proofErr w:type="spellEnd"/>
            <w:r w:rsidRPr="005E287B">
              <w:rPr>
                <w:rFonts w:ascii="Arial" w:hAnsi="Arial" w:cs="Arial"/>
              </w:rPr>
              <w:t xml:space="preserve">. In testcase 11.6.1, however, there are additional steps to add voice to the call need to be performed, and </w:t>
            </w:r>
            <w:proofErr w:type="spellStart"/>
            <w:r w:rsidRPr="005E287B">
              <w:rPr>
                <w:rFonts w:ascii="Arial" w:hAnsi="Arial" w:cs="Arial"/>
              </w:rPr>
              <w:t>hece</w:t>
            </w:r>
            <w:proofErr w:type="spellEnd"/>
            <w:r w:rsidRPr="005E287B">
              <w:rPr>
                <w:rFonts w:ascii="Arial" w:hAnsi="Arial" w:cs="Arial"/>
              </w:rPr>
              <w:t xml:space="preserve"> the coordination message here will fail the testcase before the </w:t>
            </w:r>
            <w:proofErr w:type="spellStart"/>
            <w:r w:rsidRPr="005E287B">
              <w:rPr>
                <w:rFonts w:ascii="Arial" w:hAnsi="Arial" w:cs="Arial"/>
              </w:rPr>
              <w:t>the</w:t>
            </w:r>
            <w:proofErr w:type="spellEnd"/>
            <w:r w:rsidRPr="005E287B">
              <w:rPr>
                <w:rFonts w:ascii="Arial" w:hAnsi="Arial" w:cs="Arial"/>
              </w:rPr>
              <w:t xml:space="preserve"> NAS procedure is complete.</w:t>
            </w:r>
          </w:p>
        </w:tc>
      </w:tr>
      <w:tr w:rsidR="00FF108B" w14:paraId="6BBCED6E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2F75F5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CD36D2" w14:textId="65E73F0B" w:rsidR="00FF108B" w:rsidRDefault="00CD0373" w:rsidP="003340FD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</w:rPr>
              <w:t>Add parameter to control additional coordination required for 11.6.2 only</w:t>
            </w:r>
          </w:p>
        </w:tc>
      </w:tr>
      <w:tr w:rsidR="00FF108B" w14:paraId="0CF52CB1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ED7851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D8FDF" w14:textId="77777777" w:rsidR="00FF108B" w:rsidRDefault="00FF108B" w:rsidP="003340FD">
            <w:pPr>
              <w:rPr>
                <w:rFonts w:ascii="Arial" w:hAnsi="Arial" w:cs="Arial"/>
              </w:rPr>
            </w:pPr>
            <w:r w:rsidRPr="007911FF">
              <w:rPr>
                <w:rFonts w:ascii="Arial" w:hAnsi="Arial" w:cs="Arial"/>
              </w:rPr>
              <w:t>PS_Data_OFF_NR5GC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FF108B" w14:paraId="7FDCF4A4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C02B23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3B754" w14:textId="77777777" w:rsidR="00FF108B" w:rsidRDefault="00FF108B" w:rsidP="003340F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A243B1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1E0BD0EB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138892B4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8543" w14:textId="77777777" w:rsidR="00FF108B" w:rsidRDefault="00FF108B" w:rsidP="003340FD">
            <w:pPr>
              <w:ind w:firstLine="195"/>
            </w:pPr>
            <w:r>
              <w:t xml:space="preserve">  function fl_TC_11_6_x_Body() runs on NR5GC_PTC</w:t>
            </w:r>
          </w:p>
          <w:p w14:paraId="19B73688" w14:textId="77777777" w:rsidR="00FF108B" w:rsidRDefault="00FF108B" w:rsidP="003340FD">
            <w:pPr>
              <w:ind w:firstLine="195"/>
            </w:pPr>
            <w:r>
              <w:t xml:space="preserve">  {</w:t>
            </w:r>
          </w:p>
          <w:p w14:paraId="24B3B50F" w14:textId="77777777" w:rsidR="00FF108B" w:rsidRDefault="00FF108B" w:rsidP="003340FD">
            <w:pPr>
              <w:ind w:firstLine="195"/>
            </w:pPr>
            <w:r>
              <w:t>…</w:t>
            </w:r>
          </w:p>
          <w:p w14:paraId="1D35B607" w14:textId="77777777" w:rsidR="00FF108B" w:rsidRDefault="00FF108B" w:rsidP="003340FD">
            <w:pPr>
              <w:ind w:firstLine="195"/>
            </w:pPr>
            <w:r>
              <w:t>…</w:t>
            </w:r>
          </w:p>
          <w:p w14:paraId="3094D926" w14:textId="77777777" w:rsidR="00FF108B" w:rsidRDefault="00FF108B" w:rsidP="003340FD">
            <w:pPr>
              <w:ind w:firstLine="195"/>
            </w:pPr>
            <w:r>
              <w:t>…</w:t>
            </w:r>
          </w:p>
          <w:p w14:paraId="595B5FE5" w14:textId="77777777" w:rsidR="00FF108B" w:rsidRDefault="00FF108B" w:rsidP="003340FD">
            <w:pPr>
              <w:ind w:firstLine="195"/>
            </w:pPr>
          </w:p>
          <w:p w14:paraId="217AACE9" w14:textId="77777777" w:rsidR="00FF108B" w:rsidRDefault="00FF108B" w:rsidP="003340FD">
            <w:pPr>
              <w:ind w:firstLine="195"/>
            </w:pPr>
            <w:r>
              <w:t xml:space="preserve">    //@siclog "Steps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A481C84" w14:textId="77777777" w:rsidR="00FF108B" w:rsidRDefault="00FF108B" w:rsidP="003340FD">
            <w:pPr>
              <w:ind w:firstLine="195"/>
            </w:pPr>
            <w:r>
              <w:t xml:space="preserve">    //receive PDU Session Modification Complete</w:t>
            </w:r>
          </w:p>
          <w:p w14:paraId="3B7AE4CC" w14:textId="77777777" w:rsidR="00FF108B" w:rsidRDefault="00FF108B" w:rsidP="003340FD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 xml:space="preserve">(nr_Cell1,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4A82EDD" w14:textId="77777777" w:rsidR="00FF108B" w:rsidRDefault="00FF108B" w:rsidP="003340FD">
            <w:pPr>
              <w:ind w:firstLine="195"/>
            </w:pPr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v_PDUSessionIdToModify</w:t>
            </w:r>
            <w:proofErr w:type="spellEnd"/>
            <w:r>
              <w:t>)) {</w:t>
            </w:r>
          </w:p>
          <w:p w14:paraId="731ABC6F" w14:textId="77777777" w:rsidR="00FF108B" w:rsidRDefault="00FF108B" w:rsidP="003340FD">
            <w:pPr>
              <w:ind w:firstLine="195"/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63BBDABE" w14:textId="77777777" w:rsidR="00FF108B" w:rsidRDefault="00FF108B" w:rsidP="003340FD">
            <w:pPr>
              <w:ind w:firstLine="195"/>
            </w:pPr>
            <w:r>
              <w:t xml:space="preserve">    }</w:t>
            </w:r>
          </w:p>
          <w:p w14:paraId="38C3A4EF" w14:textId="77777777" w:rsidR="00FF108B" w:rsidRDefault="00FF108B" w:rsidP="003340FD">
            <w:pPr>
              <w:ind w:firstLine="195"/>
            </w:pPr>
            <w:r>
              <w:t xml:space="preserve">    //</w:t>
            </w:r>
            <w:proofErr w:type="spellStart"/>
            <w:r>
              <w:t>Postamble</w:t>
            </w:r>
            <w:proofErr w:type="spellEnd"/>
            <w:r>
              <w:t xml:space="preserve"> after receiving coordination from IMS PTC</w:t>
            </w:r>
          </w:p>
          <w:p w14:paraId="449B2C9B" w14:textId="77777777" w:rsidR="00FF108B" w:rsidRDefault="00FF108B" w:rsidP="003340FD">
            <w:pPr>
              <w:ind w:firstLine="195"/>
            </w:pPr>
            <w:r>
              <w:t xml:space="preserve">    </w:t>
            </w:r>
            <w:proofErr w:type="spellStart"/>
            <w:r>
              <w:t>f_IMS_IPCAN_WaitForTrigger</w:t>
            </w:r>
            <w:proofErr w:type="spellEnd"/>
            <w:r>
              <w:t>(IMS[tsc_Index_IMS1]);</w:t>
            </w:r>
          </w:p>
          <w:p w14:paraId="100B109A" w14:textId="77777777" w:rsidR="00FF108B" w:rsidRDefault="00FF108B" w:rsidP="003340FD">
            <w:pPr>
              <w:ind w:firstLine="195"/>
            </w:pPr>
            <w:r>
              <w:t xml:space="preserve">  } //End of test body of TC_11_6_x</w:t>
            </w:r>
          </w:p>
        </w:tc>
      </w:tr>
    </w:tbl>
    <w:p w14:paraId="7970C40D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761E1D8E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65177927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D415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fl_TC_11_6_x_Body(</w:t>
            </w:r>
            <w:proofErr w:type="spellStart"/>
            <w:r w:rsidRPr="001A7A79">
              <w:rPr>
                <w:highlight w:val="green"/>
                <w:lang w:eastAsia="zh-CN"/>
              </w:rPr>
              <w:t>boolean</w:t>
            </w:r>
            <w:proofErr w:type="spellEnd"/>
            <w:r w:rsidRPr="001A7A79">
              <w:rPr>
                <w:highlight w:val="green"/>
                <w:lang w:eastAsia="zh-CN"/>
              </w:rPr>
              <w:t xml:space="preserve"> </w:t>
            </w:r>
            <w:proofErr w:type="spellStart"/>
            <w:r w:rsidRPr="001A7A79">
              <w:rPr>
                <w:highlight w:val="green"/>
                <w:lang w:eastAsia="zh-CN"/>
              </w:rPr>
              <w:t>p_WaitForTrigger</w:t>
            </w:r>
            <w:proofErr w:type="spellEnd"/>
            <w:r w:rsidRPr="001A7A79">
              <w:rPr>
                <w:highlight w:val="green"/>
                <w:lang w:eastAsia="zh-CN"/>
              </w:rPr>
              <w:t xml:space="preserve"> := true</w:t>
            </w:r>
            <w:r>
              <w:rPr>
                <w:lang w:eastAsia="zh-CN"/>
              </w:rPr>
              <w:t>) runs on NR5GC_PTC</w:t>
            </w:r>
          </w:p>
          <w:p w14:paraId="29B52171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{</w:t>
            </w:r>
          </w:p>
          <w:p w14:paraId="24D0B09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514323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2D7C7F1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B1E3F8B" w14:textId="77777777" w:rsidR="00FF108B" w:rsidRDefault="00FF108B" w:rsidP="003340FD">
            <w:pPr>
              <w:ind w:firstLine="195"/>
              <w:rPr>
                <w:lang w:eastAsia="zh-CN"/>
              </w:rPr>
            </w:pPr>
          </w:p>
          <w:p w14:paraId="62788CE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"Steps 4"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45C2C98B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//receive PDU Session Modification Complete</w:t>
            </w:r>
          </w:p>
          <w:p w14:paraId="5CBABFD9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SRB.receive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car_NR_SRB_NasPdu_IND</w:t>
            </w:r>
            <w:proofErr w:type="spellEnd"/>
            <w:r>
              <w:rPr>
                <w:lang w:eastAsia="zh-CN"/>
              </w:rPr>
              <w:t xml:space="preserve">(nr_Cell1, </w:t>
            </w:r>
            <w:proofErr w:type="spellStart"/>
            <w:r>
              <w:rPr>
                <w:lang w:eastAsia="zh-CN"/>
              </w:rPr>
              <w:t>v_SRB</w:t>
            </w:r>
            <w:proofErr w:type="spellEnd"/>
            <w:r>
              <w:rPr>
                <w:lang w:eastAsia="zh-CN"/>
              </w:rPr>
              <w:t xml:space="preserve">, cr_NG_NAS_IndWithPiggybacking(tsc_SHT_IntegrityProtected_Ciphered))) -&gt; value </w:t>
            </w:r>
            <w:proofErr w:type="spellStart"/>
            <w:r>
              <w:rPr>
                <w:lang w:eastAsia="zh-CN"/>
              </w:rPr>
              <w:t>v_ReceivedAsp</w:t>
            </w:r>
            <w:proofErr w:type="spellEnd"/>
            <w:r>
              <w:rPr>
                <w:lang w:eastAsia="zh-CN"/>
              </w:rPr>
              <w:t>;</w:t>
            </w:r>
          </w:p>
          <w:p w14:paraId="035EC652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(not </w:t>
            </w:r>
            <w:proofErr w:type="spellStart"/>
            <w:r>
              <w:rPr>
                <w:lang w:eastAsia="zh-CN"/>
              </w:rPr>
              <w:t>f_Check_NG_PDUSessionModificationComplete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v_ReceivedAsp.Signalling.Nas</w:t>
            </w:r>
            <w:proofErr w:type="spellEnd"/>
            <w:r>
              <w:rPr>
                <w:lang w:eastAsia="zh-CN"/>
              </w:rPr>
              <w:t>[0].</w:t>
            </w:r>
            <w:proofErr w:type="spellStart"/>
            <w:r>
              <w:rPr>
                <w:lang w:eastAsia="zh-CN"/>
              </w:rPr>
              <w:t>Pdu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v_PDUSessionIdToModify</w:t>
            </w:r>
            <w:proofErr w:type="spellEnd"/>
            <w:r>
              <w:rPr>
                <w:lang w:eastAsia="zh-CN"/>
              </w:rPr>
              <w:t>)) {</w:t>
            </w:r>
          </w:p>
          <w:p w14:paraId="65EAED23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f_NR_SetVerdictFailOrInconc</w:t>
            </w:r>
            <w:proofErr w:type="spellEnd"/>
            <w:r>
              <w:rPr>
                <w:lang w:eastAsia="zh-CN"/>
              </w:rPr>
              <w:t>(__FILE__, __LINE__, "Step 4");</w:t>
            </w:r>
          </w:p>
          <w:p w14:paraId="00983E25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6B94D087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4710C900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1A7A79">
              <w:rPr>
                <w:highlight w:val="green"/>
                <w:lang w:eastAsia="zh-CN"/>
              </w:rPr>
              <w:t>if(</w:t>
            </w:r>
            <w:proofErr w:type="spellStart"/>
            <w:r w:rsidRPr="001A7A79">
              <w:rPr>
                <w:highlight w:val="green"/>
                <w:lang w:eastAsia="zh-CN"/>
              </w:rPr>
              <w:t>p_WaitForTrigger</w:t>
            </w:r>
            <w:proofErr w:type="spellEnd"/>
            <w:r w:rsidRPr="001A7A79">
              <w:rPr>
                <w:highlight w:val="green"/>
                <w:lang w:eastAsia="zh-CN"/>
              </w:rPr>
              <w:t>){</w:t>
            </w:r>
          </w:p>
          <w:p w14:paraId="69FBD10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</w:t>
            </w:r>
            <w:proofErr w:type="spellStart"/>
            <w:r>
              <w:rPr>
                <w:lang w:eastAsia="zh-CN"/>
              </w:rPr>
              <w:t>Postamble</w:t>
            </w:r>
            <w:proofErr w:type="spellEnd"/>
            <w:r>
              <w:rPr>
                <w:lang w:eastAsia="zh-CN"/>
              </w:rPr>
              <w:t xml:space="preserve"> after receiving coordination from IMS PTC</w:t>
            </w:r>
          </w:p>
          <w:p w14:paraId="7C8FC792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f_IMS_IPCAN_WaitForTrigger</w:t>
            </w:r>
            <w:proofErr w:type="spellEnd"/>
            <w:r>
              <w:rPr>
                <w:lang w:eastAsia="zh-CN"/>
              </w:rPr>
              <w:t>(IMS[tsc_Index_IMS1]);</w:t>
            </w:r>
          </w:p>
          <w:p w14:paraId="32E822C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1A7A79">
              <w:rPr>
                <w:highlight w:val="green"/>
                <w:lang w:eastAsia="zh-CN"/>
              </w:rPr>
              <w:t>}</w:t>
            </w:r>
          </w:p>
          <w:p w14:paraId="0E8BE892" w14:textId="77777777" w:rsidR="00FF108B" w:rsidRDefault="00FF108B" w:rsidP="003340FD">
            <w:pPr>
              <w:ind w:firstLine="195"/>
              <w:rPr>
                <w:lang w:eastAsia="zh-CN"/>
              </w:rPr>
            </w:pPr>
          </w:p>
          <w:p w14:paraId="2865D134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 //End of test body of TC_11_6_x</w:t>
            </w:r>
          </w:p>
        </w:tc>
      </w:tr>
    </w:tbl>
    <w:p w14:paraId="508FAF06" w14:textId="77777777" w:rsidR="00FF108B" w:rsidRPr="00441AF6" w:rsidRDefault="00FF108B" w:rsidP="00FF108B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04553966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7731C891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>The test case was executed on NR band n</w:t>
      </w:r>
      <w:r w:rsidR="00FF108B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0455396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04553968"/>
      <w:r w:rsidRPr="0074508C">
        <w:rPr>
          <w:rFonts w:cs="Arial"/>
          <w:b/>
        </w:rPr>
        <w:t>Qualcomm SM 8450+SDX65</w:t>
      </w:r>
      <w:bookmarkEnd w:id="19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FF921F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CD0373">
        <w:rPr>
          <w:rFonts w:cs="Arial"/>
        </w:rPr>
        <w:t>11_6_1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A8965DC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CD0373">
        <w:rPr>
          <w:rFonts w:cs="Arial"/>
        </w:rPr>
        <w:t>11_6_1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4553969"/>
      <w:r w:rsidRPr="002D362B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CD0373">
        <w:trPr>
          <w:trHeight w:val="400"/>
        </w:trPr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2C5B8E4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CD0373">
              <w:rPr>
                <w:rFonts w:cs="Arial"/>
                <w:b/>
                <w:sz w:val="18"/>
              </w:rPr>
              <w:t>7</w:t>
            </w:r>
            <w:r w:rsidR="008B382A">
              <w:rPr>
                <w:rFonts w:cs="Arial"/>
                <w:b/>
                <w:sz w:val="18"/>
              </w:rPr>
              <w:t>00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 xml:space="preserve">NR5GC </w:t>
            </w:r>
            <w:r w:rsidR="00CD0373">
              <w:rPr>
                <w:rFonts w:cs="Arial"/>
                <w:b/>
                <w:sz w:val="18"/>
              </w:rPr>
              <w:t>PS data off</w:t>
            </w:r>
            <w:r w:rsidR="0074508C">
              <w:rPr>
                <w:rFonts w:cs="Arial"/>
                <w:b/>
                <w:sz w:val="18"/>
              </w:rPr>
              <w:t xml:space="preserve"> test case </w:t>
            </w:r>
            <w:r w:rsidR="00CD0373">
              <w:rPr>
                <w:rFonts w:cs="Arial"/>
                <w:b/>
                <w:sz w:val="18"/>
              </w:rPr>
              <w:t>11.6.1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3AC4" w14:textId="77777777" w:rsidR="00B976D4" w:rsidRDefault="00B976D4">
      <w:r>
        <w:separator/>
      </w:r>
    </w:p>
  </w:endnote>
  <w:endnote w:type="continuationSeparator" w:id="0">
    <w:p w14:paraId="0AC0D29B" w14:textId="77777777" w:rsidR="00B976D4" w:rsidRDefault="00B9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7DCD6" w14:textId="77777777" w:rsidR="00B976D4" w:rsidRDefault="00B976D4">
      <w:r>
        <w:separator/>
      </w:r>
    </w:p>
  </w:footnote>
  <w:footnote w:type="continuationSeparator" w:id="0">
    <w:p w14:paraId="1945AB98" w14:textId="77777777" w:rsidR="00B976D4" w:rsidRDefault="00B97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5B225B"/>
    <w:multiLevelType w:val="hybridMultilevel"/>
    <w:tmpl w:val="D5E67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2D31D9"/>
    <w:multiLevelType w:val="hybridMultilevel"/>
    <w:tmpl w:val="D7821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6787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5524848">
    <w:abstractNumId w:val="3"/>
  </w:num>
  <w:num w:numId="3" w16cid:durableId="1805658942">
    <w:abstractNumId w:val="0"/>
  </w:num>
  <w:num w:numId="4" w16cid:durableId="16325190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3265580">
    <w:abstractNumId w:val="9"/>
  </w:num>
  <w:num w:numId="6" w16cid:durableId="1994992760">
    <w:abstractNumId w:val="5"/>
  </w:num>
  <w:num w:numId="7" w16cid:durableId="146286232">
    <w:abstractNumId w:val="2"/>
  </w:num>
  <w:num w:numId="8" w16cid:durableId="1825118874">
    <w:abstractNumId w:val="10"/>
  </w:num>
  <w:num w:numId="9" w16cid:durableId="876978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997821">
    <w:abstractNumId w:val="8"/>
  </w:num>
  <w:num w:numId="11" w16cid:durableId="428044685">
    <w:abstractNumId w:val="4"/>
  </w:num>
  <w:num w:numId="12" w16cid:durableId="1989552701">
    <w:abstractNumId w:val="7"/>
  </w:num>
  <w:num w:numId="13" w16cid:durableId="994450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45"/>
    <w:rsid w:val="000066F6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12793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E3B6E"/>
    <w:rsid w:val="004F1599"/>
    <w:rsid w:val="005047B0"/>
    <w:rsid w:val="005141D9"/>
    <w:rsid w:val="0051580D"/>
    <w:rsid w:val="00547111"/>
    <w:rsid w:val="00564DEC"/>
    <w:rsid w:val="00592D74"/>
    <w:rsid w:val="005D5B00"/>
    <w:rsid w:val="005E287B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B382A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50FB"/>
    <w:rsid w:val="009F734F"/>
    <w:rsid w:val="00A246B6"/>
    <w:rsid w:val="00A47E70"/>
    <w:rsid w:val="00A50CF0"/>
    <w:rsid w:val="00A7671C"/>
    <w:rsid w:val="00A827A7"/>
    <w:rsid w:val="00AA2CBC"/>
    <w:rsid w:val="00AC5820"/>
    <w:rsid w:val="00AD1CD8"/>
    <w:rsid w:val="00B0233C"/>
    <w:rsid w:val="00B258BB"/>
    <w:rsid w:val="00B60AFE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7CFF"/>
    <w:rsid w:val="00C66BA2"/>
    <w:rsid w:val="00C777AD"/>
    <w:rsid w:val="00C870F6"/>
    <w:rsid w:val="00C95985"/>
    <w:rsid w:val="00CC5026"/>
    <w:rsid w:val="00CC68D0"/>
    <w:rsid w:val="00CD0373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44422"/>
    <w:rsid w:val="00FB6386"/>
    <w:rsid w:val="00FC2058"/>
    <w:rsid w:val="00FC64D3"/>
    <w:rsid w:val="00FF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8</Pages>
  <Words>1006</Words>
  <Characters>8120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39</cp:revision>
  <cp:lastPrinted>1900-01-01T00:00:00Z</cp:lastPrinted>
  <dcterms:created xsi:type="dcterms:W3CDTF">2022-01-24T16:23:00Z</dcterms:created>
  <dcterms:modified xsi:type="dcterms:W3CDTF">2022-07-15T10:21:00Z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