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7321" w14:textId="62CDC627" w:rsidR="00B55EF1" w:rsidRPr="00B55EF1" w:rsidRDefault="00B55EF1" w:rsidP="00B55EF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bookmarkStart w:id="0" w:name="_Hlk160525530"/>
      <w:bookmarkStart w:id="1" w:name="_Hlk173870753"/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3GPP TSG-RAN WG3 Meeting #126</w:t>
      </w:r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ab/>
        <w:t xml:space="preserve">TDoc </w:t>
      </w:r>
      <w:r w:rsidR="003D52A5" w:rsidRPr="003D52A5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R3-247843</w:t>
      </w:r>
    </w:p>
    <w:p w14:paraId="6A3AC463" w14:textId="260A9381" w:rsidR="000D2065" w:rsidRPr="000D2065" w:rsidRDefault="00B55EF1" w:rsidP="00B55EF1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</w:pPr>
      <w:r w:rsidRPr="00B55EF1">
        <w:rPr>
          <w:rFonts w:ascii="Arial" w:eastAsia="Times New Roman" w:hAnsi="Arial" w:cs="Arial"/>
          <w:b/>
          <w:bCs/>
          <w:noProof/>
          <w:sz w:val="24"/>
          <w:szCs w:val="24"/>
          <w:lang w:val="en-US"/>
        </w:rPr>
        <w:t>Orlando, US, 18 - 22 Nov, 2024</w:t>
      </w:r>
    </w:p>
    <w:bookmarkEnd w:id="0"/>
    <w:p w14:paraId="7C42636A" w14:textId="77777777" w:rsidR="000D2065" w:rsidRDefault="000D2065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24B01" w14:textId="30C16279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Title:</w:t>
      </w:r>
      <w:r w:rsidRPr="0002566C">
        <w:rPr>
          <w:rFonts w:ascii="Arial" w:hAnsi="Arial" w:cs="Arial"/>
          <w:b/>
          <w:sz w:val="22"/>
          <w:szCs w:val="22"/>
        </w:rPr>
        <w:tab/>
      </w:r>
      <w:r w:rsidR="00810275" w:rsidRPr="0002566C">
        <w:rPr>
          <w:color w:val="FF0000"/>
        </w:rPr>
        <w:t xml:space="preserve">[DRAFT] </w:t>
      </w:r>
      <w:r w:rsidR="00810275" w:rsidRPr="0002566C">
        <w:rPr>
          <w:rFonts w:ascii="Arial" w:hAnsi="Arial" w:cs="Arial"/>
          <w:b/>
          <w:sz w:val="22"/>
          <w:szCs w:val="22"/>
        </w:rPr>
        <w:t xml:space="preserve">LS on </w:t>
      </w:r>
      <w:r w:rsidR="00810275">
        <w:rPr>
          <w:rFonts w:ascii="Arial" w:hAnsi="Arial" w:cs="Arial"/>
          <w:b/>
          <w:sz w:val="22"/>
          <w:szCs w:val="22"/>
        </w:rPr>
        <w:t>SDT enhancements for SON</w:t>
      </w:r>
    </w:p>
    <w:p w14:paraId="0DD426B4" w14:textId="05EB7D13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Response 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</w:p>
    <w:p w14:paraId="1EDD89DB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Release: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Rel-19</w:t>
      </w:r>
    </w:p>
    <w:p w14:paraId="33FE4E75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Work Item:</w:t>
      </w:r>
      <w:r w:rsidRPr="0002566C">
        <w:rPr>
          <w:rFonts w:ascii="Arial" w:hAnsi="Arial" w:cs="Arial"/>
          <w:b/>
          <w:bCs/>
          <w:sz w:val="22"/>
          <w:szCs w:val="22"/>
        </w:rPr>
        <w:tab/>
        <w:t>NR_ENDC_SON_MDT_Ph4-Core</w:t>
      </w:r>
    </w:p>
    <w:p w14:paraId="3E14A550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6BA7D" w14:textId="3629EF76" w:rsidR="00B3505F" w:rsidRPr="0002566C" w:rsidRDefault="00B3505F" w:rsidP="00B3505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Source:</w:t>
      </w:r>
      <w:r w:rsidRPr="0002566C">
        <w:rPr>
          <w:rFonts w:ascii="Arial" w:hAnsi="Arial" w:cs="Arial"/>
          <w:b/>
          <w:sz w:val="22"/>
          <w:szCs w:val="22"/>
        </w:rPr>
        <w:tab/>
        <w:t>Huawei</w:t>
      </w:r>
      <w:r w:rsidR="006627FC">
        <w:rPr>
          <w:rFonts w:ascii="Arial" w:hAnsi="Arial" w:cs="Arial"/>
          <w:b/>
          <w:sz w:val="22"/>
          <w:szCs w:val="22"/>
        </w:rPr>
        <w:t xml:space="preserve"> </w:t>
      </w:r>
      <w:r w:rsidRPr="0002566C">
        <w:rPr>
          <w:rFonts w:ascii="Arial" w:hAnsi="Arial" w:cs="Arial"/>
          <w:b/>
          <w:sz w:val="22"/>
          <w:szCs w:val="22"/>
          <w:highlight w:val="yellow"/>
        </w:rPr>
        <w:t>[will be RAN3]</w:t>
      </w:r>
    </w:p>
    <w:p w14:paraId="37FD31BD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To: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076A01D2" w14:textId="304D7706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Cc: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 w:rsidR="00D17ED3">
        <w:rPr>
          <w:rFonts w:ascii="Arial" w:hAnsi="Arial" w:cs="Arial"/>
          <w:b/>
          <w:bCs/>
          <w:sz w:val="22"/>
          <w:szCs w:val="22"/>
        </w:rPr>
        <w:t>N/A</w:t>
      </w:r>
    </w:p>
    <w:p w14:paraId="08D486D2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</w:p>
    <w:p w14:paraId="5C44DC3C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Contact person:</w:t>
      </w:r>
      <w:r w:rsidRPr="0002566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Henrik.olofsson@huawei.com</w:t>
      </w:r>
    </w:p>
    <w:p w14:paraId="58C1E19B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 w:rsidRPr="0002566C">
        <w:rPr>
          <w:rFonts w:ascii="Arial" w:hAnsi="Arial" w:cs="Arial"/>
          <w:b/>
          <w:sz w:val="22"/>
          <w:szCs w:val="22"/>
        </w:rPr>
        <w:t>Send any reply LS to:</w:t>
      </w:r>
      <w:r w:rsidRPr="0002566C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02566C"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20F8E229" w14:textId="77777777" w:rsidR="00B3505F" w:rsidRPr="0002566C" w:rsidRDefault="00B3505F" w:rsidP="00B3505F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</w:rPr>
      </w:pPr>
    </w:p>
    <w:p w14:paraId="7E563041" w14:textId="0B37A422" w:rsidR="00810275" w:rsidRPr="0002566C" w:rsidRDefault="00B3505F" w:rsidP="003D52A5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</w:rPr>
      </w:pPr>
      <w:r w:rsidRPr="0002566C">
        <w:rPr>
          <w:rFonts w:ascii="Arial" w:hAnsi="Arial" w:cs="Arial"/>
          <w:b/>
        </w:rPr>
        <w:t>Attachments:</w:t>
      </w:r>
      <w:r w:rsidRPr="0002566C">
        <w:rPr>
          <w:rFonts w:ascii="Arial" w:hAnsi="Arial" w:cs="Arial"/>
          <w:bCs/>
        </w:rPr>
        <w:tab/>
      </w:r>
    </w:p>
    <w:p w14:paraId="4B8623ED" w14:textId="77777777" w:rsidR="00810275" w:rsidRPr="0002566C" w:rsidRDefault="00810275" w:rsidP="0081027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1</w:t>
      </w:r>
      <w:r w:rsidRPr="0002566C">
        <w:rPr>
          <w:rFonts w:ascii="Arial" w:hAnsi="Arial"/>
          <w:sz w:val="36"/>
        </w:rPr>
        <w:tab/>
        <w:t>Overall description</w:t>
      </w:r>
    </w:p>
    <w:p w14:paraId="19A51947" w14:textId="0B2AF7D3" w:rsidR="00810275" w:rsidRDefault="00810275" w:rsidP="00810275">
      <w:r>
        <w:t xml:space="preserve">RAN3 has discussed </w:t>
      </w:r>
      <w:r w:rsidRPr="00AD2C6B">
        <w:t>SDT enhancements for SON</w:t>
      </w:r>
      <w:r>
        <w:t>. RAN3 noted that RAN2 already made some progress and agreed that in addition to agreements in RAN2, RAN3 sees benefit in i</w:t>
      </w:r>
      <w:r w:rsidRPr="00AD2C6B">
        <w:t>nclud</w:t>
      </w:r>
      <w:r>
        <w:t>ing</w:t>
      </w:r>
      <w:r w:rsidRPr="00AD2C6B">
        <w:t xml:space="preserve"> the time </w:t>
      </w:r>
      <w:r w:rsidRPr="00810275">
        <w:t>from the start of RA-SDT to the reporting of RA report</w:t>
      </w:r>
      <w:r>
        <w:t xml:space="preserve">. This could be used by the network to determine the configuration that was used at the time of the </w:t>
      </w:r>
      <w:r w:rsidRPr="00810275">
        <w:t>start of RA-SDT</w:t>
      </w:r>
      <w:r>
        <w:t>.</w:t>
      </w:r>
    </w:p>
    <w:p w14:paraId="6DC777F4" w14:textId="77777777" w:rsidR="00810275" w:rsidRPr="0002566C" w:rsidRDefault="00810275" w:rsidP="0081027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 w:rsidRPr="0002566C">
        <w:rPr>
          <w:rFonts w:ascii="Arial" w:hAnsi="Arial"/>
          <w:sz w:val="36"/>
        </w:rPr>
        <w:t>2</w:t>
      </w:r>
      <w:r w:rsidRPr="0002566C">
        <w:rPr>
          <w:rFonts w:ascii="Arial" w:hAnsi="Arial"/>
          <w:sz w:val="36"/>
        </w:rPr>
        <w:tab/>
        <w:t>Actions</w:t>
      </w:r>
    </w:p>
    <w:p w14:paraId="1851D091" w14:textId="77777777" w:rsidR="00810275" w:rsidRPr="0002566C" w:rsidRDefault="00810275" w:rsidP="00810275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cs="Arial"/>
          <w:b/>
        </w:rPr>
      </w:pPr>
      <w:r w:rsidRPr="0002566C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</w:t>
      </w:r>
    </w:p>
    <w:p w14:paraId="430DE052" w14:textId="2B95CE99" w:rsidR="00810275" w:rsidRPr="0002566C" w:rsidRDefault="00810275" w:rsidP="003D52A5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cs="Arial"/>
        </w:rPr>
      </w:pPr>
      <w:r w:rsidRPr="0002566C">
        <w:rPr>
          <w:rFonts w:ascii="Arial" w:hAnsi="Arial" w:cs="Arial"/>
          <w:b/>
        </w:rPr>
        <w:t xml:space="preserve">ACTION: </w:t>
      </w:r>
      <w:r w:rsidRPr="0002566C">
        <w:rPr>
          <w:rFonts w:ascii="Arial" w:hAnsi="Arial" w:cs="Arial"/>
          <w:b/>
        </w:rPr>
        <w:tab/>
        <w:t xml:space="preserve">RAN3 kindly ask </w:t>
      </w:r>
      <w:r>
        <w:rPr>
          <w:rFonts w:ascii="Arial" w:hAnsi="Arial" w:cs="Arial"/>
          <w:b/>
        </w:rPr>
        <w:t>RAN2</w:t>
      </w:r>
      <w:r w:rsidRPr="0002566C">
        <w:rPr>
          <w:rFonts w:ascii="Arial" w:hAnsi="Arial" w:cs="Arial"/>
          <w:b/>
        </w:rPr>
        <w:t xml:space="preserve"> to take the above into account.</w:t>
      </w:r>
    </w:p>
    <w:p w14:paraId="06638761" w14:textId="77777777" w:rsidR="00810275" w:rsidRPr="0002566C" w:rsidRDefault="00810275" w:rsidP="00810275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cs="Arial"/>
          <w:bCs/>
          <w:sz w:val="36"/>
          <w:szCs w:val="36"/>
        </w:rPr>
      </w:pPr>
      <w:r w:rsidRPr="0002566C">
        <w:rPr>
          <w:rFonts w:ascii="Arial" w:hAnsi="Arial"/>
          <w:sz w:val="36"/>
          <w:szCs w:val="36"/>
        </w:rPr>
        <w:t>3</w:t>
      </w:r>
      <w:r w:rsidRPr="0002566C">
        <w:rPr>
          <w:rFonts w:ascii="Arial" w:hAnsi="Arial"/>
          <w:sz w:val="36"/>
          <w:szCs w:val="36"/>
        </w:rPr>
        <w:tab/>
        <w:t xml:space="preserve">Dates of next </w:t>
      </w:r>
      <w:r w:rsidRPr="0002566C">
        <w:rPr>
          <w:rFonts w:ascii="Arial" w:hAnsi="Arial" w:cs="Arial"/>
          <w:sz w:val="36"/>
          <w:szCs w:val="36"/>
        </w:rPr>
        <w:t>RAN3</w:t>
      </w:r>
      <w:r w:rsidRPr="0002566C">
        <w:rPr>
          <w:rFonts w:ascii="Arial" w:hAnsi="Arial" w:cs="Arial"/>
          <w:bCs/>
          <w:sz w:val="36"/>
          <w:szCs w:val="36"/>
        </w:rPr>
        <w:t xml:space="preserve"> </w:t>
      </w:r>
      <w:r w:rsidRPr="0002566C">
        <w:rPr>
          <w:rFonts w:ascii="Arial" w:hAnsi="Arial"/>
          <w:sz w:val="36"/>
          <w:szCs w:val="36"/>
        </w:rPr>
        <w:t>meetings</w:t>
      </w:r>
    </w:p>
    <w:p w14:paraId="334D42B2" w14:textId="77777777" w:rsidR="00810275" w:rsidRPr="0002566C" w:rsidRDefault="00810275" w:rsidP="00810275">
      <w:pPr>
        <w:overflowPunct w:val="0"/>
        <w:autoSpaceDE w:val="0"/>
        <w:autoSpaceDN w:val="0"/>
        <w:adjustRightInd w:val="0"/>
        <w:textAlignment w:val="baseline"/>
      </w:pPr>
      <w:r w:rsidRPr="0002566C">
        <w:t xml:space="preserve">Updated meeting schedule can be found at: </w:t>
      </w:r>
      <w:hyperlink r:id="rId8" w:anchor="/" w:history="1">
        <w:r w:rsidRPr="0002566C">
          <w:rPr>
            <w:color w:val="0000FF"/>
            <w:u w:val="single"/>
          </w:rPr>
          <w:t>https://portal.3gpp.org/?tbid=373&amp;SubTB=381#/</w:t>
        </w:r>
      </w:hyperlink>
      <w:r w:rsidRPr="0002566C">
        <w:t xml:space="preserve"> </w:t>
      </w:r>
    </w:p>
    <w:p w14:paraId="638F3FE2" w14:textId="77777777" w:rsidR="00810275" w:rsidRPr="0002566C" w:rsidRDefault="00810275" w:rsidP="00810275">
      <w:pPr>
        <w:overflowPunct w:val="0"/>
        <w:autoSpaceDE w:val="0"/>
        <w:autoSpaceDN w:val="0"/>
        <w:adjustRightInd w:val="0"/>
        <w:textAlignment w:val="baseline"/>
      </w:pPr>
      <w:r w:rsidRPr="0002566C">
        <w:t>RAN3#125-bis</w:t>
      </w:r>
      <w:r w:rsidRPr="0002566C">
        <w:tab/>
        <w:t xml:space="preserve">2024-10-14 – 2024-10-18 </w:t>
      </w:r>
      <w:r w:rsidRPr="0002566C">
        <w:tab/>
        <w:t xml:space="preserve">China, CN  </w:t>
      </w:r>
    </w:p>
    <w:p w14:paraId="09929C98" w14:textId="77777777" w:rsidR="00810275" w:rsidRPr="0002566C" w:rsidRDefault="00810275" w:rsidP="00810275">
      <w:pPr>
        <w:overflowPunct w:val="0"/>
        <w:autoSpaceDE w:val="0"/>
        <w:autoSpaceDN w:val="0"/>
        <w:adjustRightInd w:val="0"/>
        <w:textAlignment w:val="baseline"/>
      </w:pPr>
      <w:r w:rsidRPr="0002566C">
        <w:t>RAN3#126</w:t>
      </w:r>
      <w:r w:rsidRPr="0002566C">
        <w:tab/>
        <w:t>2024-11-</w:t>
      </w:r>
      <w:proofErr w:type="gramStart"/>
      <w:r w:rsidRPr="0002566C">
        <w:t>18  –</w:t>
      </w:r>
      <w:proofErr w:type="gramEnd"/>
      <w:r w:rsidRPr="0002566C">
        <w:t xml:space="preserve"> 2024-11-22 </w:t>
      </w:r>
      <w:r w:rsidRPr="0002566C">
        <w:tab/>
        <w:t xml:space="preserve">Orlando, US  </w:t>
      </w:r>
    </w:p>
    <w:bookmarkEnd w:id="1"/>
    <w:p w14:paraId="33F21618" w14:textId="77777777" w:rsidR="00B3505F" w:rsidRDefault="00B3505F" w:rsidP="00B3505F">
      <w:pPr>
        <w:ind w:left="420"/>
      </w:pPr>
    </w:p>
    <w:p w14:paraId="694666AA" w14:textId="77777777" w:rsidR="00A61813" w:rsidRPr="00EE5130" w:rsidRDefault="00A61813" w:rsidP="00CA6E12">
      <w:pPr>
        <w:tabs>
          <w:tab w:val="left" w:pos="1100"/>
        </w:tabs>
        <w:rPr>
          <w:rFonts w:eastAsia="SimSun"/>
        </w:rPr>
      </w:pPr>
    </w:p>
    <w:sectPr w:rsidR="00A61813" w:rsidRPr="00EE5130" w:rsidSect="00B15FFE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F415" w14:textId="77777777" w:rsidR="00652CF4" w:rsidRDefault="00652CF4">
      <w:pPr>
        <w:ind w:left="420"/>
      </w:pPr>
      <w:r>
        <w:separator/>
      </w:r>
    </w:p>
  </w:endnote>
  <w:endnote w:type="continuationSeparator" w:id="0">
    <w:p w14:paraId="4407C0D9" w14:textId="77777777" w:rsidR="00652CF4" w:rsidRDefault="00652CF4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5188" w14:textId="77777777" w:rsidR="00FF0CDC" w:rsidRDefault="00FF0CD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EBEA" w14:textId="77777777" w:rsidR="00FF0CDC" w:rsidRDefault="00FF0CDC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4D2A" w14:textId="77777777" w:rsidR="00652CF4" w:rsidRDefault="00652CF4">
      <w:pPr>
        <w:ind w:left="420"/>
      </w:pPr>
      <w:r>
        <w:separator/>
      </w:r>
    </w:p>
  </w:footnote>
  <w:footnote w:type="continuationSeparator" w:id="0">
    <w:p w14:paraId="74D63AA1" w14:textId="77777777" w:rsidR="00652CF4" w:rsidRDefault="00652CF4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3FC1F" w14:textId="77777777" w:rsidR="00FF0CDC" w:rsidRDefault="00FF0CD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581F" w14:textId="77777777" w:rsidR="00FF0CDC" w:rsidRDefault="00FF0CDC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 w15:restartNumberingAfterBreak="0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7"/>
  </w:num>
  <w:num w:numId="5">
    <w:abstractNumId w:val="7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2"/>
  </w:num>
  <w:num w:numId="11">
    <w:abstractNumId w:val="2"/>
  </w:num>
  <w:num w:numId="12">
    <w:abstractNumId w:val="2"/>
  </w:num>
  <w:num w:numId="13">
    <w:abstractNumId w:val="5"/>
  </w:num>
  <w:num w:numId="14">
    <w:abstractNumId w:val="6"/>
  </w:num>
  <w:num w:numId="15">
    <w:abstractNumId w:val="0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8"/>
  </w:num>
  <w:num w:numId="25">
    <w:abstractNumId w:val="8"/>
  </w:num>
  <w:num w:numId="26">
    <w:abstractNumId w:val="12"/>
  </w:num>
  <w:num w:numId="27">
    <w:abstractNumId w:val="12"/>
  </w:num>
  <w:num w:numId="28">
    <w:abstractNumId w:val="12"/>
  </w:num>
  <w:num w:numId="29">
    <w:abstractNumId w:val="1"/>
  </w:num>
  <w:num w:numId="30">
    <w:abstractNumId w:val="8"/>
  </w:num>
  <w:num w:numId="31">
    <w:abstractNumId w:val="8"/>
  </w:num>
  <w:num w:numId="32">
    <w:abstractNumId w:val="12"/>
  </w:num>
  <w:num w:numId="33">
    <w:abstractNumId w:val="10"/>
  </w:num>
  <w:num w:numId="34">
    <w:abstractNumId w:val="10"/>
  </w:num>
  <w:num w:numId="35">
    <w:abstractNumId w:val="10"/>
  </w:num>
  <w:num w:numId="36">
    <w:abstractNumId w:val="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5F"/>
    <w:rsid w:val="00001F48"/>
    <w:rsid w:val="000020F2"/>
    <w:rsid w:val="00003A72"/>
    <w:rsid w:val="00010216"/>
    <w:rsid w:val="00014A5D"/>
    <w:rsid w:val="00017599"/>
    <w:rsid w:val="000175D1"/>
    <w:rsid w:val="00030830"/>
    <w:rsid w:val="00031ACD"/>
    <w:rsid w:val="00037B9A"/>
    <w:rsid w:val="00040D87"/>
    <w:rsid w:val="00042D41"/>
    <w:rsid w:val="00045E59"/>
    <w:rsid w:val="000506B4"/>
    <w:rsid w:val="000521C9"/>
    <w:rsid w:val="00053B13"/>
    <w:rsid w:val="00060CF3"/>
    <w:rsid w:val="00060DEF"/>
    <w:rsid w:val="00061399"/>
    <w:rsid w:val="00062626"/>
    <w:rsid w:val="00065170"/>
    <w:rsid w:val="00065F5D"/>
    <w:rsid w:val="00070A20"/>
    <w:rsid w:val="00073855"/>
    <w:rsid w:val="0007537A"/>
    <w:rsid w:val="000810B4"/>
    <w:rsid w:val="00083D81"/>
    <w:rsid w:val="00090C23"/>
    <w:rsid w:val="00093B32"/>
    <w:rsid w:val="000961D5"/>
    <w:rsid w:val="00096609"/>
    <w:rsid w:val="000A085A"/>
    <w:rsid w:val="000B1A2A"/>
    <w:rsid w:val="000B2678"/>
    <w:rsid w:val="000C122B"/>
    <w:rsid w:val="000C1F07"/>
    <w:rsid w:val="000C3944"/>
    <w:rsid w:val="000C629C"/>
    <w:rsid w:val="000C7B31"/>
    <w:rsid w:val="000D2065"/>
    <w:rsid w:val="000D376A"/>
    <w:rsid w:val="000E1CF8"/>
    <w:rsid w:val="000E21D3"/>
    <w:rsid w:val="000E5953"/>
    <w:rsid w:val="000F3C2A"/>
    <w:rsid w:val="00102577"/>
    <w:rsid w:val="00104812"/>
    <w:rsid w:val="00115524"/>
    <w:rsid w:val="0012117D"/>
    <w:rsid w:val="001212ED"/>
    <w:rsid w:val="0012254C"/>
    <w:rsid w:val="0012532D"/>
    <w:rsid w:val="00125EDC"/>
    <w:rsid w:val="00130C52"/>
    <w:rsid w:val="0013455B"/>
    <w:rsid w:val="00140664"/>
    <w:rsid w:val="00143569"/>
    <w:rsid w:val="00145B11"/>
    <w:rsid w:val="00147298"/>
    <w:rsid w:val="00154B43"/>
    <w:rsid w:val="00155568"/>
    <w:rsid w:val="00160295"/>
    <w:rsid w:val="001674EC"/>
    <w:rsid w:val="00167ACB"/>
    <w:rsid w:val="00172457"/>
    <w:rsid w:val="00174A14"/>
    <w:rsid w:val="00193B0E"/>
    <w:rsid w:val="001A0CD3"/>
    <w:rsid w:val="001A2236"/>
    <w:rsid w:val="001A6453"/>
    <w:rsid w:val="001B2A88"/>
    <w:rsid w:val="001B536B"/>
    <w:rsid w:val="001C0AEA"/>
    <w:rsid w:val="001C44CE"/>
    <w:rsid w:val="001D0D39"/>
    <w:rsid w:val="001E03B8"/>
    <w:rsid w:val="001E0793"/>
    <w:rsid w:val="001E12B2"/>
    <w:rsid w:val="001E2F7F"/>
    <w:rsid w:val="001F51B1"/>
    <w:rsid w:val="001F675D"/>
    <w:rsid w:val="002018CB"/>
    <w:rsid w:val="00206605"/>
    <w:rsid w:val="00206DEF"/>
    <w:rsid w:val="002115AB"/>
    <w:rsid w:val="00217296"/>
    <w:rsid w:val="00226F6F"/>
    <w:rsid w:val="00230A65"/>
    <w:rsid w:val="00236360"/>
    <w:rsid w:val="00240E13"/>
    <w:rsid w:val="002459BE"/>
    <w:rsid w:val="00247942"/>
    <w:rsid w:val="0025392D"/>
    <w:rsid w:val="00253AFB"/>
    <w:rsid w:val="00261D3A"/>
    <w:rsid w:val="0027503D"/>
    <w:rsid w:val="002874AB"/>
    <w:rsid w:val="0028794D"/>
    <w:rsid w:val="002911C4"/>
    <w:rsid w:val="002940BC"/>
    <w:rsid w:val="00297978"/>
    <w:rsid w:val="002A17A7"/>
    <w:rsid w:val="002A7773"/>
    <w:rsid w:val="002B3474"/>
    <w:rsid w:val="002B5F16"/>
    <w:rsid w:val="002C188F"/>
    <w:rsid w:val="002C20F1"/>
    <w:rsid w:val="002C3A36"/>
    <w:rsid w:val="002C7F09"/>
    <w:rsid w:val="002D636E"/>
    <w:rsid w:val="002E21EA"/>
    <w:rsid w:val="002E7C9C"/>
    <w:rsid w:val="003022B0"/>
    <w:rsid w:val="00305E8F"/>
    <w:rsid w:val="00307317"/>
    <w:rsid w:val="003169E3"/>
    <w:rsid w:val="00321AD4"/>
    <w:rsid w:val="0032324A"/>
    <w:rsid w:val="003233BD"/>
    <w:rsid w:val="0032589C"/>
    <w:rsid w:val="0032758A"/>
    <w:rsid w:val="00333E35"/>
    <w:rsid w:val="00350654"/>
    <w:rsid w:val="003527AF"/>
    <w:rsid w:val="003607F5"/>
    <w:rsid w:val="00363F6E"/>
    <w:rsid w:val="00376A55"/>
    <w:rsid w:val="00377786"/>
    <w:rsid w:val="003810EE"/>
    <w:rsid w:val="00383EC2"/>
    <w:rsid w:val="00386A1C"/>
    <w:rsid w:val="00393F86"/>
    <w:rsid w:val="0039460B"/>
    <w:rsid w:val="003A4593"/>
    <w:rsid w:val="003A79BD"/>
    <w:rsid w:val="003B2C46"/>
    <w:rsid w:val="003B33B3"/>
    <w:rsid w:val="003B7E21"/>
    <w:rsid w:val="003C069F"/>
    <w:rsid w:val="003C2F45"/>
    <w:rsid w:val="003D52A5"/>
    <w:rsid w:val="003E01A3"/>
    <w:rsid w:val="003E07FE"/>
    <w:rsid w:val="003E08BD"/>
    <w:rsid w:val="003E1423"/>
    <w:rsid w:val="003E17E0"/>
    <w:rsid w:val="003E3F52"/>
    <w:rsid w:val="003E550F"/>
    <w:rsid w:val="003F07A6"/>
    <w:rsid w:val="004024FA"/>
    <w:rsid w:val="0041004A"/>
    <w:rsid w:val="004168FA"/>
    <w:rsid w:val="00424401"/>
    <w:rsid w:val="00430CED"/>
    <w:rsid w:val="00432F2D"/>
    <w:rsid w:val="00436C55"/>
    <w:rsid w:val="00440CAB"/>
    <w:rsid w:val="00441D97"/>
    <w:rsid w:val="00451CDB"/>
    <w:rsid w:val="00454182"/>
    <w:rsid w:val="004577B1"/>
    <w:rsid w:val="004604D7"/>
    <w:rsid w:val="00461934"/>
    <w:rsid w:val="00461DAE"/>
    <w:rsid w:val="00465A39"/>
    <w:rsid w:val="00481EC6"/>
    <w:rsid w:val="0048214B"/>
    <w:rsid w:val="004823C0"/>
    <w:rsid w:val="00492716"/>
    <w:rsid w:val="004976F4"/>
    <w:rsid w:val="004A5EC9"/>
    <w:rsid w:val="004B5FE9"/>
    <w:rsid w:val="004B6FCC"/>
    <w:rsid w:val="004C45FC"/>
    <w:rsid w:val="004D0E85"/>
    <w:rsid w:val="004D47A0"/>
    <w:rsid w:val="004D47BB"/>
    <w:rsid w:val="004F0BAD"/>
    <w:rsid w:val="004F4198"/>
    <w:rsid w:val="00501C68"/>
    <w:rsid w:val="0051690E"/>
    <w:rsid w:val="00517639"/>
    <w:rsid w:val="005229EA"/>
    <w:rsid w:val="005246D6"/>
    <w:rsid w:val="005346BD"/>
    <w:rsid w:val="00541DEA"/>
    <w:rsid w:val="0055228F"/>
    <w:rsid w:val="00554728"/>
    <w:rsid w:val="005601BA"/>
    <w:rsid w:val="005753B7"/>
    <w:rsid w:val="005775AD"/>
    <w:rsid w:val="00581025"/>
    <w:rsid w:val="0058217C"/>
    <w:rsid w:val="0058258C"/>
    <w:rsid w:val="005836CE"/>
    <w:rsid w:val="0058401D"/>
    <w:rsid w:val="005C0344"/>
    <w:rsid w:val="005C03F6"/>
    <w:rsid w:val="005C0F2D"/>
    <w:rsid w:val="005C62E1"/>
    <w:rsid w:val="005D3B99"/>
    <w:rsid w:val="005D469E"/>
    <w:rsid w:val="005E4840"/>
    <w:rsid w:val="005F2F62"/>
    <w:rsid w:val="006032F8"/>
    <w:rsid w:val="006202F3"/>
    <w:rsid w:val="00624399"/>
    <w:rsid w:val="00631521"/>
    <w:rsid w:val="00642607"/>
    <w:rsid w:val="00643245"/>
    <w:rsid w:val="00652CF4"/>
    <w:rsid w:val="006533FF"/>
    <w:rsid w:val="0065454B"/>
    <w:rsid w:val="00656C51"/>
    <w:rsid w:val="00657549"/>
    <w:rsid w:val="00660436"/>
    <w:rsid w:val="006627FC"/>
    <w:rsid w:val="006650FB"/>
    <w:rsid w:val="0067033E"/>
    <w:rsid w:val="00671A8A"/>
    <w:rsid w:val="006747CC"/>
    <w:rsid w:val="00674FF1"/>
    <w:rsid w:val="00677FB0"/>
    <w:rsid w:val="006812C3"/>
    <w:rsid w:val="0068479A"/>
    <w:rsid w:val="00684C34"/>
    <w:rsid w:val="006871C9"/>
    <w:rsid w:val="006940BD"/>
    <w:rsid w:val="006A3A67"/>
    <w:rsid w:val="006A4341"/>
    <w:rsid w:val="006C07FD"/>
    <w:rsid w:val="006C1AF6"/>
    <w:rsid w:val="006D26C7"/>
    <w:rsid w:val="006D4D48"/>
    <w:rsid w:val="006D6A7F"/>
    <w:rsid w:val="006E093B"/>
    <w:rsid w:val="006F5FAD"/>
    <w:rsid w:val="007016D2"/>
    <w:rsid w:val="00702213"/>
    <w:rsid w:val="00703FB4"/>
    <w:rsid w:val="00714215"/>
    <w:rsid w:val="00716D92"/>
    <w:rsid w:val="0073027E"/>
    <w:rsid w:val="00730EEF"/>
    <w:rsid w:val="0073292A"/>
    <w:rsid w:val="00737824"/>
    <w:rsid w:val="00745621"/>
    <w:rsid w:val="00745DC9"/>
    <w:rsid w:val="00747AFA"/>
    <w:rsid w:val="0075184E"/>
    <w:rsid w:val="00751A62"/>
    <w:rsid w:val="0075471B"/>
    <w:rsid w:val="00756068"/>
    <w:rsid w:val="00756E45"/>
    <w:rsid w:val="00760827"/>
    <w:rsid w:val="00764F00"/>
    <w:rsid w:val="00774BB8"/>
    <w:rsid w:val="00776EC4"/>
    <w:rsid w:val="00780EB1"/>
    <w:rsid w:val="0078791A"/>
    <w:rsid w:val="007A08F3"/>
    <w:rsid w:val="007A122B"/>
    <w:rsid w:val="007A3FA1"/>
    <w:rsid w:val="007A487D"/>
    <w:rsid w:val="007B2C69"/>
    <w:rsid w:val="007B4E4C"/>
    <w:rsid w:val="007B4F5D"/>
    <w:rsid w:val="007C03A0"/>
    <w:rsid w:val="007C0F2C"/>
    <w:rsid w:val="007C11DD"/>
    <w:rsid w:val="007C174E"/>
    <w:rsid w:val="007C1ABE"/>
    <w:rsid w:val="007C33D1"/>
    <w:rsid w:val="007C4AC4"/>
    <w:rsid w:val="007D02D0"/>
    <w:rsid w:val="007D2ED7"/>
    <w:rsid w:val="007D393E"/>
    <w:rsid w:val="007F155C"/>
    <w:rsid w:val="007F444C"/>
    <w:rsid w:val="00800C94"/>
    <w:rsid w:val="00807C04"/>
    <w:rsid w:val="00810275"/>
    <w:rsid w:val="00810C52"/>
    <w:rsid w:val="00812BC1"/>
    <w:rsid w:val="00815ACE"/>
    <w:rsid w:val="00815DC2"/>
    <w:rsid w:val="00816130"/>
    <w:rsid w:val="00821B22"/>
    <w:rsid w:val="00824FAB"/>
    <w:rsid w:val="00833238"/>
    <w:rsid w:val="0083426D"/>
    <w:rsid w:val="00834906"/>
    <w:rsid w:val="00834B37"/>
    <w:rsid w:val="008352F3"/>
    <w:rsid w:val="0083775D"/>
    <w:rsid w:val="008427BB"/>
    <w:rsid w:val="00855893"/>
    <w:rsid w:val="008605BD"/>
    <w:rsid w:val="00861CAA"/>
    <w:rsid w:val="008662B5"/>
    <w:rsid w:val="0087446D"/>
    <w:rsid w:val="00876388"/>
    <w:rsid w:val="008767E4"/>
    <w:rsid w:val="0088679E"/>
    <w:rsid w:val="008945ED"/>
    <w:rsid w:val="00896466"/>
    <w:rsid w:val="00896865"/>
    <w:rsid w:val="008A2223"/>
    <w:rsid w:val="008B21AC"/>
    <w:rsid w:val="008B2323"/>
    <w:rsid w:val="008D26AA"/>
    <w:rsid w:val="008E1FAA"/>
    <w:rsid w:val="008E4593"/>
    <w:rsid w:val="008F1529"/>
    <w:rsid w:val="00901F04"/>
    <w:rsid w:val="00910294"/>
    <w:rsid w:val="00913B58"/>
    <w:rsid w:val="00926137"/>
    <w:rsid w:val="009309EE"/>
    <w:rsid w:val="009346B7"/>
    <w:rsid w:val="009372D4"/>
    <w:rsid w:val="00940145"/>
    <w:rsid w:val="009403C6"/>
    <w:rsid w:val="009417FA"/>
    <w:rsid w:val="0094263F"/>
    <w:rsid w:val="009546F9"/>
    <w:rsid w:val="009559B7"/>
    <w:rsid w:val="00963BEB"/>
    <w:rsid w:val="009713F9"/>
    <w:rsid w:val="00971993"/>
    <w:rsid w:val="00971C1B"/>
    <w:rsid w:val="00974691"/>
    <w:rsid w:val="00975795"/>
    <w:rsid w:val="00980091"/>
    <w:rsid w:val="00980FB8"/>
    <w:rsid w:val="00982EC7"/>
    <w:rsid w:val="009869B5"/>
    <w:rsid w:val="00986AFB"/>
    <w:rsid w:val="0099469C"/>
    <w:rsid w:val="009965D1"/>
    <w:rsid w:val="009A3D44"/>
    <w:rsid w:val="009B2551"/>
    <w:rsid w:val="009B5260"/>
    <w:rsid w:val="009B5905"/>
    <w:rsid w:val="009D3C04"/>
    <w:rsid w:val="009D62CC"/>
    <w:rsid w:val="009E0EF2"/>
    <w:rsid w:val="009E55E8"/>
    <w:rsid w:val="009F39B5"/>
    <w:rsid w:val="009F6519"/>
    <w:rsid w:val="00A0446C"/>
    <w:rsid w:val="00A04485"/>
    <w:rsid w:val="00A07B18"/>
    <w:rsid w:val="00A117F0"/>
    <w:rsid w:val="00A129ED"/>
    <w:rsid w:val="00A13C7A"/>
    <w:rsid w:val="00A20807"/>
    <w:rsid w:val="00A20E2C"/>
    <w:rsid w:val="00A21955"/>
    <w:rsid w:val="00A32E57"/>
    <w:rsid w:val="00A3342A"/>
    <w:rsid w:val="00A4089A"/>
    <w:rsid w:val="00A418A5"/>
    <w:rsid w:val="00A44588"/>
    <w:rsid w:val="00A5048E"/>
    <w:rsid w:val="00A51BF4"/>
    <w:rsid w:val="00A56BD9"/>
    <w:rsid w:val="00A60BD9"/>
    <w:rsid w:val="00A61813"/>
    <w:rsid w:val="00A70983"/>
    <w:rsid w:val="00A75267"/>
    <w:rsid w:val="00A8076F"/>
    <w:rsid w:val="00A85133"/>
    <w:rsid w:val="00A856AA"/>
    <w:rsid w:val="00A87B72"/>
    <w:rsid w:val="00A90F78"/>
    <w:rsid w:val="00A91FE0"/>
    <w:rsid w:val="00A92315"/>
    <w:rsid w:val="00AA311A"/>
    <w:rsid w:val="00AB0168"/>
    <w:rsid w:val="00AB3231"/>
    <w:rsid w:val="00AC08BD"/>
    <w:rsid w:val="00AC24BC"/>
    <w:rsid w:val="00AD1D60"/>
    <w:rsid w:val="00AD224D"/>
    <w:rsid w:val="00AD7221"/>
    <w:rsid w:val="00AE1635"/>
    <w:rsid w:val="00AE5B65"/>
    <w:rsid w:val="00AE6965"/>
    <w:rsid w:val="00AE7D30"/>
    <w:rsid w:val="00AF1B35"/>
    <w:rsid w:val="00AF6285"/>
    <w:rsid w:val="00B02056"/>
    <w:rsid w:val="00B15FFE"/>
    <w:rsid w:val="00B24577"/>
    <w:rsid w:val="00B3505F"/>
    <w:rsid w:val="00B35FBA"/>
    <w:rsid w:val="00B42BD2"/>
    <w:rsid w:val="00B47FB2"/>
    <w:rsid w:val="00B51F73"/>
    <w:rsid w:val="00B555EE"/>
    <w:rsid w:val="00B55EF1"/>
    <w:rsid w:val="00B6452B"/>
    <w:rsid w:val="00B65ACC"/>
    <w:rsid w:val="00B673B2"/>
    <w:rsid w:val="00B72E15"/>
    <w:rsid w:val="00B7701A"/>
    <w:rsid w:val="00B81758"/>
    <w:rsid w:val="00B8294E"/>
    <w:rsid w:val="00B91B0A"/>
    <w:rsid w:val="00B92448"/>
    <w:rsid w:val="00B92C28"/>
    <w:rsid w:val="00B94E92"/>
    <w:rsid w:val="00BA1A3A"/>
    <w:rsid w:val="00BA2D35"/>
    <w:rsid w:val="00BA497F"/>
    <w:rsid w:val="00BB20D2"/>
    <w:rsid w:val="00BC013C"/>
    <w:rsid w:val="00BC7604"/>
    <w:rsid w:val="00BD354E"/>
    <w:rsid w:val="00BE3D1D"/>
    <w:rsid w:val="00C11EBC"/>
    <w:rsid w:val="00C25B28"/>
    <w:rsid w:val="00C26F97"/>
    <w:rsid w:val="00C33EA7"/>
    <w:rsid w:val="00C36186"/>
    <w:rsid w:val="00C416FA"/>
    <w:rsid w:val="00C456B8"/>
    <w:rsid w:val="00C6655E"/>
    <w:rsid w:val="00C80D8F"/>
    <w:rsid w:val="00C8305B"/>
    <w:rsid w:val="00C835BC"/>
    <w:rsid w:val="00C8503B"/>
    <w:rsid w:val="00C85216"/>
    <w:rsid w:val="00C90220"/>
    <w:rsid w:val="00C90A9D"/>
    <w:rsid w:val="00C914D4"/>
    <w:rsid w:val="00C93762"/>
    <w:rsid w:val="00C94F84"/>
    <w:rsid w:val="00C95BAA"/>
    <w:rsid w:val="00CA4EA1"/>
    <w:rsid w:val="00CA6E12"/>
    <w:rsid w:val="00CB4EC3"/>
    <w:rsid w:val="00CB69D4"/>
    <w:rsid w:val="00CC6F51"/>
    <w:rsid w:val="00CD5C3F"/>
    <w:rsid w:val="00CD6C58"/>
    <w:rsid w:val="00CE4803"/>
    <w:rsid w:val="00CE7DAF"/>
    <w:rsid w:val="00CF42A1"/>
    <w:rsid w:val="00D00D2A"/>
    <w:rsid w:val="00D025A0"/>
    <w:rsid w:val="00D03386"/>
    <w:rsid w:val="00D06656"/>
    <w:rsid w:val="00D17ED3"/>
    <w:rsid w:val="00D229A8"/>
    <w:rsid w:val="00D22CA5"/>
    <w:rsid w:val="00D2598D"/>
    <w:rsid w:val="00D360A3"/>
    <w:rsid w:val="00D3658D"/>
    <w:rsid w:val="00D56EB9"/>
    <w:rsid w:val="00D608A9"/>
    <w:rsid w:val="00D622D3"/>
    <w:rsid w:val="00D66B32"/>
    <w:rsid w:val="00D77F62"/>
    <w:rsid w:val="00D81BEF"/>
    <w:rsid w:val="00D85ADF"/>
    <w:rsid w:val="00D918CE"/>
    <w:rsid w:val="00D93F4D"/>
    <w:rsid w:val="00DA5D7A"/>
    <w:rsid w:val="00DA645B"/>
    <w:rsid w:val="00DB6A1D"/>
    <w:rsid w:val="00DC10C2"/>
    <w:rsid w:val="00DD0B5C"/>
    <w:rsid w:val="00DD1F3D"/>
    <w:rsid w:val="00DD23D4"/>
    <w:rsid w:val="00DD2F7A"/>
    <w:rsid w:val="00DD6059"/>
    <w:rsid w:val="00DD7332"/>
    <w:rsid w:val="00E05AFE"/>
    <w:rsid w:val="00E05BAD"/>
    <w:rsid w:val="00E10528"/>
    <w:rsid w:val="00E127E5"/>
    <w:rsid w:val="00E17A27"/>
    <w:rsid w:val="00E2047C"/>
    <w:rsid w:val="00E22A50"/>
    <w:rsid w:val="00E24B11"/>
    <w:rsid w:val="00E25A6E"/>
    <w:rsid w:val="00E2689F"/>
    <w:rsid w:val="00E31C65"/>
    <w:rsid w:val="00E33E22"/>
    <w:rsid w:val="00E340C2"/>
    <w:rsid w:val="00E36D36"/>
    <w:rsid w:val="00E40657"/>
    <w:rsid w:val="00E4536A"/>
    <w:rsid w:val="00E56476"/>
    <w:rsid w:val="00E5728D"/>
    <w:rsid w:val="00E57EE7"/>
    <w:rsid w:val="00E66483"/>
    <w:rsid w:val="00E671C2"/>
    <w:rsid w:val="00E70E06"/>
    <w:rsid w:val="00E7466B"/>
    <w:rsid w:val="00E76141"/>
    <w:rsid w:val="00E8133D"/>
    <w:rsid w:val="00E8135C"/>
    <w:rsid w:val="00E8337D"/>
    <w:rsid w:val="00E90BB6"/>
    <w:rsid w:val="00E957FB"/>
    <w:rsid w:val="00E958DD"/>
    <w:rsid w:val="00E97AE5"/>
    <w:rsid w:val="00EA0F96"/>
    <w:rsid w:val="00EB731E"/>
    <w:rsid w:val="00ED56B8"/>
    <w:rsid w:val="00EE42B4"/>
    <w:rsid w:val="00EE5130"/>
    <w:rsid w:val="00EE7B21"/>
    <w:rsid w:val="00EF09D9"/>
    <w:rsid w:val="00F0202E"/>
    <w:rsid w:val="00F11927"/>
    <w:rsid w:val="00F14FA2"/>
    <w:rsid w:val="00F30405"/>
    <w:rsid w:val="00F31EF2"/>
    <w:rsid w:val="00F42A17"/>
    <w:rsid w:val="00F4448D"/>
    <w:rsid w:val="00F50A21"/>
    <w:rsid w:val="00F54CB9"/>
    <w:rsid w:val="00F628F0"/>
    <w:rsid w:val="00F67175"/>
    <w:rsid w:val="00F773EC"/>
    <w:rsid w:val="00F842C0"/>
    <w:rsid w:val="00F92739"/>
    <w:rsid w:val="00F96D3B"/>
    <w:rsid w:val="00FA10C1"/>
    <w:rsid w:val="00FA58BD"/>
    <w:rsid w:val="00FA758E"/>
    <w:rsid w:val="00FB3E99"/>
    <w:rsid w:val="00FB5303"/>
    <w:rsid w:val="00FB6836"/>
    <w:rsid w:val="00FC23CF"/>
    <w:rsid w:val="00FC4ED9"/>
    <w:rsid w:val="00FD06A1"/>
    <w:rsid w:val="00FD284D"/>
    <w:rsid w:val="00FD5139"/>
    <w:rsid w:val="00FD5BD3"/>
    <w:rsid w:val="00FF05B4"/>
    <w:rsid w:val="00FF0CDC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FDB97"/>
  <w15:chartTrackingRefBased/>
  <w15:docId w15:val="{0F9D9263-CDDD-4552-859C-26F0CE98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5F"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Heading2"/>
    <w:link w:val="Heading1Char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B15FFE"/>
    <w:pPr>
      <w:keepNext/>
      <w:keepLines/>
      <w:widowControl w:val="0"/>
      <w:numPr>
        <w:ilvl w:val="2"/>
        <w:numId w:val="35"/>
      </w:numPr>
      <w:snapToGrid w:val="0"/>
      <w:spacing w:before="260" w:after="260" w:line="416" w:lineRule="auto"/>
      <w:ind w:leftChars="200" w:left="200"/>
      <w:jc w:val="both"/>
      <w:outlineLvl w:val="2"/>
    </w:pPr>
    <w:rPr>
      <w:rFonts w:ascii="Arial" w:eastAsia="Arial" w:hAnsi="Arial"/>
      <w:bCs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next w:val="Normal"/>
    <w:rsid w:val="00B15FFE"/>
    <w:pPr>
      <w:keepLines/>
      <w:numPr>
        <w:ilvl w:val="8"/>
        <w:numId w:val="5"/>
      </w:numPr>
      <w:tabs>
        <w:tab w:val="num" w:pos="360"/>
      </w:tabs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TableNormal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BalloonText">
    <w:name w:val="Balloon Text"/>
    <w:basedOn w:val="Normal"/>
    <w:link w:val="BalloonTextChar"/>
    <w:rsid w:val="00B15FFE"/>
    <w:pPr>
      <w:widowControl w:val="0"/>
      <w:autoSpaceDE w:val="0"/>
      <w:autoSpaceDN w:val="0"/>
      <w:adjustRightInd w:val="0"/>
      <w:snapToGrid w:val="0"/>
      <w:spacing w:after="0"/>
      <w:ind w:leftChars="200" w:left="200"/>
    </w:pPr>
    <w:rPr>
      <w:rFonts w:eastAsia="Times New Roman"/>
      <w:sz w:val="18"/>
      <w:szCs w:val="18"/>
      <w:lang w:eastAsia="zh-CN"/>
    </w:rPr>
  </w:style>
  <w:style w:type="paragraph" w:customStyle="1" w:styleId="FigureStyle">
    <w:name w:val="Figure Style"/>
    <w:basedOn w:val="Normal"/>
    <w:rsid w:val="00B15FFE"/>
    <w:pPr>
      <w:keepNext/>
      <w:spacing w:before="80" w:after="80"/>
      <w:jc w:val="center"/>
    </w:pPr>
  </w:style>
  <w:style w:type="paragraph" w:customStyle="1" w:styleId="DocumentTitle">
    <w:name w:val="Document Title"/>
    <w:basedOn w:val="Normal"/>
    <w:rsid w:val="00B15FFE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rsid w:val="00B15FFE"/>
    <w:pPr>
      <w:tabs>
        <w:tab w:val="center" w:pos="4510"/>
        <w:tab w:val="right" w:pos="9020"/>
      </w:tabs>
    </w:pPr>
    <w:rPr>
      <w:rFonts w:ascii="Arial" w:eastAsiaTheme="minorEastAsia" w:hAnsi="Arial"/>
      <w:sz w:val="18"/>
      <w:szCs w:val="18"/>
    </w:rPr>
  </w:style>
  <w:style w:type="paragraph" w:styleId="Header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eastAsiaTheme="minorEastAsia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Normal"/>
    <w:rsid w:val="00B15FFE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NotesText">
    <w:name w:val="Notes Text"/>
    <w:basedOn w:val="Normal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CompilingAdvice">
    <w:name w:val="Compiling Advice"/>
    <w:basedOn w:val="Normal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Normal"/>
    <w:rsid w:val="00B15FFE"/>
    <w:pPr>
      <w:numPr>
        <w:ilvl w:val="7"/>
        <w:numId w:val="5"/>
      </w:numPr>
      <w:ind w:left="0"/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rsid w:val="00B3505F"/>
    <w:rPr>
      <w:rFonts w:ascii="Arial" w:eastAsia="SimHei" w:hAnsi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Henrik olofsson</cp:lastModifiedBy>
  <cp:revision>14</cp:revision>
  <dcterms:created xsi:type="dcterms:W3CDTF">2024-09-11T12:13:00Z</dcterms:created>
  <dcterms:modified xsi:type="dcterms:W3CDTF">2024-11-20T23:23:00Z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1730981379</vt:lpwstr>
  </property>
</Properties>
</file>