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3BB8A" w14:textId="6BBF0F5B" w:rsidR="00D10816" w:rsidRPr="0007137B" w:rsidRDefault="00D10816" w:rsidP="00D10816">
      <w:pPr>
        <w:snapToGrid w:val="0"/>
        <w:rPr>
          <w:rFonts w:cs="Arial"/>
          <w:b/>
          <w:sz w:val="28"/>
          <w:szCs w:val="28"/>
        </w:rPr>
      </w:pPr>
      <w:r w:rsidRPr="00B20303">
        <w:rPr>
          <w:rFonts w:cs="Arial"/>
          <w:b/>
          <w:sz w:val="28"/>
          <w:szCs w:val="28"/>
        </w:rPr>
        <w:t>3GPP TSG RAN WG1 #101</w:t>
      </w:r>
      <w:r w:rsidRPr="004345A1">
        <w:rPr>
          <w:rFonts w:cs="Arial"/>
          <w:b/>
          <w:sz w:val="28"/>
          <w:szCs w:val="28"/>
        </w:rPr>
        <w:tab/>
      </w:r>
      <w:r w:rsidRPr="004345A1">
        <w:rPr>
          <w:rFonts w:cs="Arial"/>
          <w:b/>
          <w:sz w:val="28"/>
          <w:szCs w:val="28"/>
        </w:rPr>
        <w:tab/>
      </w:r>
      <w:r w:rsidRPr="0007137B">
        <w:rPr>
          <w:rFonts w:cs="Arial"/>
          <w:b/>
          <w:sz w:val="28"/>
          <w:szCs w:val="28"/>
        </w:rPr>
        <w:tab/>
      </w:r>
      <w:r>
        <w:rPr>
          <w:rFonts w:cs="Arial" w:hint="eastAsia"/>
          <w:b/>
          <w:sz w:val="28"/>
          <w:szCs w:val="28"/>
        </w:rPr>
        <w:t xml:space="preserve">      </w:t>
      </w:r>
      <w:r>
        <w:rPr>
          <w:rFonts w:cs="Arial"/>
          <w:b/>
          <w:sz w:val="28"/>
          <w:szCs w:val="28"/>
        </w:rPr>
        <w:t xml:space="preserve">                             </w:t>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t xml:space="preserve">       </w:t>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t xml:space="preserve">                  </w:t>
      </w:r>
      <w:r w:rsidR="00FF4818">
        <w:rPr>
          <w:rFonts w:cs="Arial"/>
          <w:b/>
          <w:sz w:val="28"/>
          <w:szCs w:val="28"/>
        </w:rPr>
        <w:t xml:space="preserve">   </w:t>
      </w:r>
      <w:r w:rsidRPr="00C60A6A">
        <w:rPr>
          <w:rFonts w:cs="Arial"/>
          <w:b/>
          <w:sz w:val="28"/>
          <w:szCs w:val="28"/>
        </w:rPr>
        <w:t>R1-200</w:t>
      </w:r>
      <w:r>
        <w:rPr>
          <w:rFonts w:cs="Arial"/>
          <w:b/>
          <w:sz w:val="28"/>
          <w:szCs w:val="28"/>
        </w:rPr>
        <w:t>xxxx</w:t>
      </w:r>
    </w:p>
    <w:p w14:paraId="2D8E8309" w14:textId="77777777" w:rsidR="00D10816" w:rsidRPr="00945536" w:rsidRDefault="00D10816" w:rsidP="00D10816">
      <w:pPr>
        <w:snapToGrid w:val="0"/>
        <w:rPr>
          <w:rFonts w:cs="Arial"/>
          <w:b/>
          <w:sz w:val="28"/>
          <w:szCs w:val="28"/>
        </w:rPr>
      </w:pPr>
      <w:r w:rsidRPr="00B20303">
        <w:rPr>
          <w:rFonts w:cs="Arial"/>
          <w:b/>
          <w:sz w:val="28"/>
          <w:szCs w:val="28"/>
        </w:rPr>
        <w:t>e-Meeting, May 25th – June 5th, 2020</w:t>
      </w:r>
    </w:p>
    <w:p w14:paraId="4F45CB4F" w14:textId="77777777" w:rsidR="00D10816" w:rsidRPr="000E2F81" w:rsidRDefault="00D10816" w:rsidP="00D10816">
      <w:pPr>
        <w:snapToGrid w:val="0"/>
        <w:rPr>
          <w:rFonts w:cs="Arial"/>
          <w:b/>
          <w:sz w:val="28"/>
          <w:szCs w:val="28"/>
        </w:rPr>
      </w:pPr>
    </w:p>
    <w:p w14:paraId="439563C6" w14:textId="77777777" w:rsidR="00D10816" w:rsidRPr="00212204" w:rsidRDefault="00D10816" w:rsidP="00D10816">
      <w:pPr>
        <w:ind w:left="1800" w:hanging="1800"/>
        <w:rPr>
          <w:b/>
          <w:szCs w:val="24"/>
        </w:rPr>
      </w:pPr>
      <w:r w:rsidRPr="00212204">
        <w:rPr>
          <w:b/>
          <w:szCs w:val="24"/>
        </w:rPr>
        <w:t>Agenda Item:</w:t>
      </w:r>
      <w:r w:rsidRPr="00F377FF">
        <w:rPr>
          <w:b/>
          <w:szCs w:val="24"/>
        </w:rPr>
        <w:tab/>
      </w:r>
      <w:r w:rsidRPr="00C60A6A">
        <w:rPr>
          <w:b/>
          <w:szCs w:val="24"/>
        </w:rPr>
        <w:t>7.2.11.4</w:t>
      </w:r>
    </w:p>
    <w:p w14:paraId="5521871C" w14:textId="77777777" w:rsidR="00D10816" w:rsidRPr="003E1DC4" w:rsidRDefault="00D10816" w:rsidP="00D10816">
      <w:pPr>
        <w:ind w:left="1800" w:hanging="1800"/>
        <w:rPr>
          <w:b/>
          <w:szCs w:val="24"/>
        </w:rPr>
      </w:pPr>
      <w:r w:rsidRPr="00212204">
        <w:rPr>
          <w:b/>
          <w:szCs w:val="24"/>
        </w:rPr>
        <w:t>Source:</w:t>
      </w:r>
      <w:r w:rsidRPr="00212204">
        <w:rPr>
          <w:b/>
          <w:szCs w:val="24"/>
        </w:rPr>
        <w:tab/>
      </w:r>
      <w:r w:rsidRPr="00BB6F37">
        <w:rPr>
          <w:b/>
          <w:szCs w:val="24"/>
        </w:rPr>
        <w:t>Moderator (AT&amp;T)</w:t>
      </w:r>
    </w:p>
    <w:p w14:paraId="02491165" w14:textId="12204334" w:rsidR="00D10816" w:rsidRPr="00212204" w:rsidRDefault="00D10816" w:rsidP="00D10816">
      <w:pPr>
        <w:ind w:left="1800" w:hanging="1800"/>
        <w:rPr>
          <w:b/>
          <w:szCs w:val="24"/>
        </w:rPr>
      </w:pPr>
      <w:r w:rsidRPr="00212204">
        <w:rPr>
          <w:b/>
          <w:szCs w:val="24"/>
        </w:rPr>
        <w:t>Title:</w:t>
      </w:r>
      <w:r w:rsidRPr="00143A0C">
        <w:rPr>
          <w:b/>
          <w:szCs w:val="24"/>
        </w:rPr>
        <w:tab/>
      </w:r>
      <w:r>
        <w:rPr>
          <w:b/>
          <w:szCs w:val="24"/>
        </w:rPr>
        <w:t>S</w:t>
      </w:r>
      <w:r w:rsidRPr="00513585">
        <w:rPr>
          <w:b/>
          <w:szCs w:val="24"/>
        </w:rPr>
        <w:t>ummary of email discussion/approval [</w:t>
      </w:r>
      <w:r>
        <w:rPr>
          <w:b/>
          <w:szCs w:val="24"/>
        </w:rPr>
        <w:t>101-e-Post-NR-UE-Features-0</w:t>
      </w:r>
      <w:r w:rsidR="00FF4818">
        <w:rPr>
          <w:b/>
          <w:szCs w:val="24"/>
        </w:rPr>
        <w:t>6</w:t>
      </w:r>
      <w:r w:rsidRPr="00513585">
        <w:rPr>
          <w:b/>
          <w:szCs w:val="24"/>
        </w:rPr>
        <w:t>]</w:t>
      </w:r>
    </w:p>
    <w:p w14:paraId="482D0976" w14:textId="77777777" w:rsidR="00D10816" w:rsidRPr="003E1DC4" w:rsidRDefault="00D10816" w:rsidP="00D10816">
      <w:pPr>
        <w:ind w:left="1800" w:hanging="1800"/>
        <w:rPr>
          <w:b/>
          <w:szCs w:val="24"/>
        </w:rPr>
      </w:pPr>
      <w:r w:rsidRPr="00212204">
        <w:rPr>
          <w:b/>
          <w:szCs w:val="24"/>
        </w:rPr>
        <w:t>Document for:</w:t>
      </w:r>
      <w:r w:rsidRPr="003E1DC4">
        <w:rPr>
          <w:b/>
          <w:szCs w:val="24"/>
        </w:rPr>
        <w:tab/>
      </w:r>
      <w:bookmarkStart w:id="0" w:name="DocumentFor"/>
      <w:bookmarkEnd w:id="0"/>
      <w:r w:rsidRPr="00212204">
        <w:rPr>
          <w:b/>
          <w:szCs w:val="24"/>
        </w:rPr>
        <w:t>Discussion/</w:t>
      </w:r>
      <w:r w:rsidRPr="0082738D">
        <w:rPr>
          <w:b/>
          <w:szCs w:val="24"/>
        </w:rPr>
        <w:t>Decision</w:t>
      </w:r>
    </w:p>
    <w:p w14:paraId="02D0CF70" w14:textId="77777777" w:rsidR="00D10816" w:rsidRPr="00A11840" w:rsidRDefault="00D10816" w:rsidP="00D10816">
      <w:pPr>
        <w:pStyle w:val="NoSpacing"/>
        <w:jc w:val="left"/>
        <w:rPr>
          <w:sz w:val="16"/>
          <w:szCs w:val="16"/>
        </w:rPr>
      </w:pPr>
    </w:p>
    <w:p w14:paraId="1FB29E75" w14:textId="77777777" w:rsidR="00D10816" w:rsidRPr="00172743" w:rsidRDefault="00D10816" w:rsidP="00D10816">
      <w:pPr>
        <w:pStyle w:val="Heading1"/>
        <w:pBdr>
          <w:bottom w:val="single" w:sz="4" w:space="1" w:color="auto"/>
        </w:pBdr>
        <w:tabs>
          <w:tab w:val="clear" w:pos="0"/>
        </w:tabs>
        <w:ind w:left="432" w:hanging="432"/>
        <w:jc w:val="both"/>
      </w:pPr>
      <w:r w:rsidRPr="00172743">
        <w:t>Introduction</w:t>
      </w:r>
    </w:p>
    <w:p w14:paraId="2275ACC6" w14:textId="046E5B72" w:rsidR="00D10816" w:rsidRDefault="00D10816" w:rsidP="00D10816">
      <w:pPr>
        <w:pStyle w:val="maintext"/>
        <w:ind w:firstLineChars="90" w:firstLine="180"/>
        <w:rPr>
          <w:rFonts w:ascii="Calibri" w:hAnsi="Calibri" w:cs="Calibri"/>
        </w:rPr>
      </w:pPr>
      <w:r>
        <w:rPr>
          <w:rFonts w:ascii="Calibri" w:hAnsi="Calibri" w:cs="Calibri"/>
        </w:rPr>
        <w:t>This document presents the summary of e</w:t>
      </w:r>
      <w:r w:rsidRPr="00031590">
        <w:rPr>
          <w:rFonts w:ascii="Calibri" w:hAnsi="Calibri" w:cs="Calibri"/>
        </w:rPr>
        <w:t xml:space="preserve">mail </w:t>
      </w:r>
      <w:r>
        <w:rPr>
          <w:rFonts w:ascii="Calibri" w:hAnsi="Calibri" w:cs="Calibri"/>
        </w:rPr>
        <w:t>discussion/a</w:t>
      </w:r>
      <w:r w:rsidRPr="00031590">
        <w:rPr>
          <w:rFonts w:ascii="Calibri" w:hAnsi="Calibri" w:cs="Calibri"/>
        </w:rPr>
        <w:t xml:space="preserve">pproval </w:t>
      </w:r>
      <w:r w:rsidRPr="00234DB9">
        <w:rPr>
          <w:rFonts w:ascii="Calibri" w:hAnsi="Calibri" w:cs="Calibri"/>
        </w:rPr>
        <w:t>[</w:t>
      </w:r>
      <w:r>
        <w:rPr>
          <w:rFonts w:ascii="Calibri" w:hAnsi="Calibri" w:cs="Calibri"/>
        </w:rPr>
        <w:t>101-e-Post-NR-UE-Features-0</w:t>
      </w:r>
      <w:r w:rsidR="00FF4818">
        <w:rPr>
          <w:rFonts w:ascii="Calibri" w:hAnsi="Calibri" w:cs="Calibri"/>
        </w:rPr>
        <w:t>6</w:t>
      </w:r>
      <w:r w:rsidRPr="00234DB9">
        <w:rPr>
          <w:rFonts w:ascii="Calibri" w:hAnsi="Calibri" w:cs="Calibri"/>
        </w:rPr>
        <w:t>]</w:t>
      </w:r>
      <w:r>
        <w:rPr>
          <w:rFonts w:ascii="Calibri" w:hAnsi="Calibri" w:cs="Calibri"/>
        </w:rPr>
        <w:t xml:space="preserve"> after RAN1 #101-e.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0"/>
      </w:tblGrid>
      <w:tr w:rsidR="00D10816" w:rsidRPr="006D4B03" w14:paraId="48020D8F" w14:textId="77777777" w:rsidTr="00080A98">
        <w:tc>
          <w:tcPr>
            <w:tcW w:w="22607" w:type="dxa"/>
            <w:shd w:val="clear" w:color="auto" w:fill="auto"/>
          </w:tcPr>
          <w:p w14:paraId="7DC6A056" w14:textId="0D9F7E5B" w:rsidR="00D10816" w:rsidRPr="00FF4818" w:rsidRDefault="00FF4818" w:rsidP="00FF4818">
            <w:pPr>
              <w:pStyle w:val="maintext"/>
              <w:ind w:firstLineChars="90" w:firstLine="180"/>
              <w:rPr>
                <w:rFonts w:ascii="Calibri" w:hAnsi="Calibri" w:cs="Calibri"/>
                <w:highlight w:val="cyan"/>
              </w:rPr>
            </w:pPr>
            <w:r w:rsidRPr="00FF4818">
              <w:rPr>
                <w:rFonts w:ascii="Calibri" w:hAnsi="Calibri" w:cs="Calibri"/>
                <w:highlight w:val="cyan"/>
              </w:rPr>
              <w:t>[101-e-Post-NR(LTE)-UE-Features-06] To finalize the LTE V2X UE feature list, till 6/10 – Ralf (AT&amp;T)</w:t>
            </w:r>
          </w:p>
        </w:tc>
      </w:tr>
    </w:tbl>
    <w:p w14:paraId="1D5769A1" w14:textId="6933F10C" w:rsidR="002C0672" w:rsidRPr="00D10816" w:rsidRDefault="00D10816" w:rsidP="00D10816">
      <w:pPr>
        <w:pStyle w:val="maintext"/>
        <w:ind w:firstLineChars="90" w:firstLine="180"/>
        <w:rPr>
          <w:rFonts w:ascii="Calibri" w:hAnsi="Calibri" w:cs="Calibri"/>
        </w:rPr>
      </w:pPr>
      <w:r>
        <w:rPr>
          <w:rFonts w:ascii="Calibri" w:hAnsi="Calibri" w:cs="Calibri"/>
        </w:rPr>
        <w:t xml:space="preserve">The following was discussed and agreed after RAN1 #101-e within the scope of </w:t>
      </w:r>
      <w:r w:rsidRPr="00234DB9">
        <w:rPr>
          <w:rFonts w:ascii="Calibri" w:hAnsi="Calibri" w:cs="Calibri"/>
        </w:rPr>
        <w:t>[</w:t>
      </w:r>
      <w:r>
        <w:rPr>
          <w:rFonts w:ascii="Calibri" w:hAnsi="Calibri" w:cs="Calibri"/>
        </w:rPr>
        <w:t>101-e-Post-NR-UE-Features-0</w:t>
      </w:r>
      <w:r w:rsidR="00FF4818">
        <w:rPr>
          <w:rFonts w:ascii="Calibri" w:hAnsi="Calibri" w:cs="Calibri"/>
        </w:rPr>
        <w:t>6</w:t>
      </w:r>
      <w:r w:rsidRPr="00234DB9">
        <w:rPr>
          <w:rFonts w:ascii="Calibri" w:hAnsi="Calibri" w:cs="Calibri"/>
        </w:rPr>
        <w:t>]</w:t>
      </w:r>
      <w:r>
        <w:rPr>
          <w:rFonts w:ascii="Calibri" w:hAnsi="Calibri" w:cs="Calibri"/>
        </w:rPr>
        <w:t xml:space="preserve">. </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31"/>
        <w:gridCol w:w="1539"/>
        <w:gridCol w:w="3967"/>
        <w:gridCol w:w="851"/>
        <w:gridCol w:w="918"/>
        <w:gridCol w:w="1338"/>
        <w:gridCol w:w="1777"/>
        <w:gridCol w:w="2064"/>
        <w:gridCol w:w="848"/>
        <w:gridCol w:w="851"/>
        <w:gridCol w:w="3751"/>
        <w:gridCol w:w="1907"/>
      </w:tblGrid>
      <w:tr w:rsidR="003D0C4D" w:rsidRPr="003372C4" w14:paraId="209C4E3D" w14:textId="77777777" w:rsidTr="00D3193E">
        <w:tc>
          <w:tcPr>
            <w:tcW w:w="1838" w:type="dxa"/>
            <w:shd w:val="clear" w:color="auto" w:fill="auto"/>
          </w:tcPr>
          <w:p w14:paraId="2BE245F2" w14:textId="77777777" w:rsidR="003D0C4D" w:rsidRPr="003372C4" w:rsidRDefault="003D0C4D" w:rsidP="003D0C4D">
            <w:pPr>
              <w:pStyle w:val="TAH"/>
              <w:numPr>
                <w:ilvl w:val="0"/>
                <w:numId w:val="12"/>
              </w:numPr>
              <w:rPr>
                <w:lang w:eastAsia="ja-JP"/>
              </w:rPr>
            </w:pPr>
            <w:r w:rsidRPr="003372C4">
              <w:rPr>
                <w:rFonts w:hint="eastAsia"/>
                <w:lang w:eastAsia="ja-JP"/>
              </w:rPr>
              <w:lastRenderedPageBreak/>
              <w:t>Features</w:t>
            </w:r>
          </w:p>
        </w:tc>
        <w:tc>
          <w:tcPr>
            <w:tcW w:w="731" w:type="dxa"/>
            <w:shd w:val="clear" w:color="auto" w:fill="auto"/>
          </w:tcPr>
          <w:p w14:paraId="22A2191A" w14:textId="77777777" w:rsidR="003D0C4D" w:rsidRPr="003372C4" w:rsidRDefault="003D0C4D" w:rsidP="00D3193E">
            <w:pPr>
              <w:pStyle w:val="TAH"/>
              <w:rPr>
                <w:lang w:eastAsia="ja-JP"/>
              </w:rPr>
            </w:pPr>
            <w:r w:rsidRPr="003372C4">
              <w:rPr>
                <w:rFonts w:hint="eastAsia"/>
                <w:lang w:eastAsia="ja-JP"/>
              </w:rPr>
              <w:t>Index</w:t>
            </w:r>
          </w:p>
        </w:tc>
        <w:tc>
          <w:tcPr>
            <w:tcW w:w="1539" w:type="dxa"/>
            <w:shd w:val="clear" w:color="auto" w:fill="auto"/>
          </w:tcPr>
          <w:p w14:paraId="3FA9B929" w14:textId="77777777" w:rsidR="003D0C4D" w:rsidRPr="003372C4" w:rsidRDefault="003D0C4D" w:rsidP="00D3193E">
            <w:pPr>
              <w:pStyle w:val="TAH"/>
              <w:rPr>
                <w:lang w:eastAsia="ja-JP"/>
              </w:rPr>
            </w:pPr>
            <w:r w:rsidRPr="003372C4">
              <w:rPr>
                <w:rFonts w:hint="eastAsia"/>
                <w:lang w:eastAsia="ja-JP"/>
              </w:rPr>
              <w:t>Feature group</w:t>
            </w:r>
          </w:p>
        </w:tc>
        <w:tc>
          <w:tcPr>
            <w:tcW w:w="3967" w:type="dxa"/>
            <w:shd w:val="clear" w:color="auto" w:fill="auto"/>
          </w:tcPr>
          <w:p w14:paraId="6D313501" w14:textId="77777777" w:rsidR="003D0C4D" w:rsidRPr="003372C4" w:rsidRDefault="003D0C4D" w:rsidP="00D3193E">
            <w:pPr>
              <w:pStyle w:val="TAH"/>
              <w:rPr>
                <w:lang w:eastAsia="ja-JP"/>
              </w:rPr>
            </w:pPr>
            <w:r w:rsidRPr="003372C4">
              <w:rPr>
                <w:rFonts w:hint="eastAsia"/>
                <w:lang w:eastAsia="ja-JP"/>
              </w:rPr>
              <w:t>Components</w:t>
            </w:r>
          </w:p>
        </w:tc>
        <w:tc>
          <w:tcPr>
            <w:tcW w:w="851" w:type="dxa"/>
            <w:shd w:val="clear" w:color="auto" w:fill="auto"/>
          </w:tcPr>
          <w:p w14:paraId="13CB62C6" w14:textId="77777777" w:rsidR="003D0C4D" w:rsidRPr="00790854" w:rsidRDefault="003D0C4D" w:rsidP="00D3193E">
            <w:pPr>
              <w:pStyle w:val="TAH"/>
              <w:rPr>
                <w:color w:val="000000" w:themeColor="text1"/>
                <w:lang w:eastAsia="ja-JP"/>
              </w:rPr>
            </w:pPr>
            <w:r w:rsidRPr="00790854">
              <w:rPr>
                <w:rFonts w:hint="eastAsia"/>
                <w:color w:val="000000" w:themeColor="text1"/>
                <w:lang w:eastAsia="ja-JP"/>
              </w:rPr>
              <w:t>Prerequisite feature groups</w:t>
            </w:r>
          </w:p>
        </w:tc>
        <w:tc>
          <w:tcPr>
            <w:tcW w:w="918" w:type="dxa"/>
            <w:shd w:val="clear" w:color="auto" w:fill="auto"/>
          </w:tcPr>
          <w:p w14:paraId="7C98FFB2" w14:textId="77777777" w:rsidR="003D0C4D" w:rsidRDefault="003D0C4D" w:rsidP="00D3193E">
            <w:pPr>
              <w:pStyle w:val="TAH"/>
              <w:rPr>
                <w:lang w:eastAsia="ja-JP"/>
              </w:rPr>
            </w:pPr>
            <w:r>
              <w:rPr>
                <w:lang w:eastAsia="ja-JP"/>
              </w:rPr>
              <w:t xml:space="preserve">Need for the </w:t>
            </w:r>
            <w:proofErr w:type="spellStart"/>
            <w:r>
              <w:rPr>
                <w:lang w:eastAsia="ja-JP"/>
              </w:rPr>
              <w:t>e</w:t>
            </w:r>
            <w:r w:rsidRPr="00C040E8">
              <w:rPr>
                <w:lang w:eastAsia="ja-JP"/>
              </w:rPr>
              <w:t>NB</w:t>
            </w:r>
            <w:proofErr w:type="spellEnd"/>
            <w:r w:rsidRPr="00C040E8">
              <w:rPr>
                <w:lang w:eastAsia="ja-JP"/>
              </w:rPr>
              <w:t xml:space="preserve"> to know if the feature is supported</w:t>
            </w:r>
          </w:p>
        </w:tc>
        <w:tc>
          <w:tcPr>
            <w:tcW w:w="1338" w:type="dxa"/>
            <w:shd w:val="clear" w:color="auto" w:fill="auto"/>
          </w:tcPr>
          <w:p w14:paraId="14965198" w14:textId="77777777" w:rsidR="003D0C4D" w:rsidRPr="003372C4" w:rsidRDefault="003D0C4D" w:rsidP="00D3193E">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65C4E67E" w14:textId="77777777" w:rsidR="003D0C4D" w:rsidRDefault="003D0C4D" w:rsidP="00D3193E">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4DCB6B68" w14:textId="77777777" w:rsidR="003D0C4D" w:rsidRDefault="003D0C4D" w:rsidP="00D3193E">
            <w:pPr>
              <w:pStyle w:val="TAN"/>
              <w:ind w:left="0" w:firstLine="0"/>
              <w:rPr>
                <w:b/>
                <w:lang w:eastAsia="ja-JP"/>
              </w:rPr>
            </w:pPr>
            <w:r>
              <w:rPr>
                <w:rFonts w:hint="eastAsia"/>
                <w:b/>
                <w:lang w:eastAsia="ja-JP"/>
              </w:rPr>
              <w:t>Type</w:t>
            </w:r>
          </w:p>
          <w:p w14:paraId="0FE44362" w14:textId="77777777" w:rsidR="003D0C4D" w:rsidRPr="003372C4" w:rsidRDefault="003D0C4D" w:rsidP="00D3193E">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848" w:type="dxa"/>
            <w:shd w:val="clear" w:color="auto" w:fill="auto"/>
          </w:tcPr>
          <w:p w14:paraId="42F9CED5" w14:textId="77777777" w:rsidR="003D0C4D" w:rsidRPr="003372C4" w:rsidRDefault="003D0C4D" w:rsidP="00D3193E">
            <w:pPr>
              <w:pStyle w:val="TAH"/>
              <w:rPr>
                <w:lang w:eastAsia="ja-JP"/>
              </w:rPr>
            </w:pPr>
            <w:r w:rsidRPr="003372C4">
              <w:rPr>
                <w:rFonts w:hint="eastAsia"/>
                <w:lang w:eastAsia="ja-JP"/>
              </w:rPr>
              <w:t>Need of FDD/TDD differentiation</w:t>
            </w:r>
          </w:p>
        </w:tc>
        <w:tc>
          <w:tcPr>
            <w:tcW w:w="851" w:type="dxa"/>
            <w:shd w:val="clear" w:color="auto" w:fill="auto"/>
          </w:tcPr>
          <w:p w14:paraId="04809F1E" w14:textId="77777777" w:rsidR="003D0C4D" w:rsidRPr="003372C4" w:rsidRDefault="003D0C4D" w:rsidP="00D3193E">
            <w:pPr>
              <w:pStyle w:val="TAH"/>
            </w:pPr>
            <w:r w:rsidRPr="001D22DD">
              <w:t xml:space="preserve">Capability interpretation for </w:t>
            </w:r>
            <w:r>
              <w:t>mixture of FDD/TDD</w:t>
            </w:r>
          </w:p>
        </w:tc>
        <w:tc>
          <w:tcPr>
            <w:tcW w:w="3751" w:type="dxa"/>
            <w:shd w:val="clear" w:color="auto" w:fill="auto"/>
          </w:tcPr>
          <w:p w14:paraId="5564FE4A" w14:textId="77777777" w:rsidR="003D0C4D" w:rsidRPr="003372C4" w:rsidRDefault="003D0C4D" w:rsidP="00D3193E">
            <w:pPr>
              <w:pStyle w:val="TAH"/>
            </w:pPr>
            <w:r w:rsidRPr="003372C4">
              <w:t>Note</w:t>
            </w:r>
          </w:p>
        </w:tc>
        <w:tc>
          <w:tcPr>
            <w:tcW w:w="1907" w:type="dxa"/>
            <w:shd w:val="clear" w:color="auto" w:fill="auto"/>
          </w:tcPr>
          <w:p w14:paraId="1E7C4629" w14:textId="77777777" w:rsidR="003D0C4D" w:rsidRPr="003372C4" w:rsidRDefault="003D0C4D" w:rsidP="00D3193E">
            <w:pPr>
              <w:pStyle w:val="TAH"/>
              <w:rPr>
                <w:lang w:eastAsia="ja-JP"/>
              </w:rPr>
            </w:pPr>
            <w:r w:rsidRPr="003372C4">
              <w:rPr>
                <w:rFonts w:hint="eastAsia"/>
                <w:lang w:eastAsia="ja-JP"/>
              </w:rPr>
              <w:t>Mandatory/Optional</w:t>
            </w:r>
          </w:p>
        </w:tc>
      </w:tr>
      <w:tr w:rsidR="003D0C4D" w:rsidRPr="007D287C" w14:paraId="1CD3207F" w14:textId="77777777" w:rsidTr="00D3193E">
        <w:tc>
          <w:tcPr>
            <w:tcW w:w="1838" w:type="dxa"/>
            <w:vMerge w:val="restart"/>
            <w:tcBorders>
              <w:top w:val="single" w:sz="4" w:space="0" w:color="auto"/>
              <w:left w:val="single" w:sz="4" w:space="0" w:color="auto"/>
              <w:right w:val="single" w:sz="4" w:space="0" w:color="auto"/>
            </w:tcBorders>
            <w:shd w:val="clear" w:color="auto" w:fill="auto"/>
          </w:tcPr>
          <w:p w14:paraId="27724E9B" w14:textId="77777777" w:rsidR="003D0C4D" w:rsidRDefault="003D0C4D" w:rsidP="00D3193E">
            <w:pPr>
              <w:pStyle w:val="TAL"/>
            </w:pPr>
            <w:r>
              <w:t xml:space="preserve">5. </w:t>
            </w:r>
            <w:del w:id="1" w:author="Ralf Bendlin (AT&amp;T)" w:date="2020-06-08T21:26:00Z">
              <w:r w:rsidDel="00DC5641">
                <w:delText>[</w:delText>
              </w:r>
            </w:del>
            <w:r w:rsidRPr="007D287C">
              <w:t>5G_V2X_NRSL</w:t>
            </w:r>
            <w:del w:id="2" w:author="Ralf Bendlin (AT&amp;T)" w:date="2020-06-08T21:26:00Z">
              <w:r w:rsidDel="00DC5641">
                <w:delText>]</w:delText>
              </w:r>
            </w:del>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73E5EFB" w14:textId="77777777" w:rsidR="003D0C4D" w:rsidRPr="00A34E76" w:rsidRDefault="003D0C4D" w:rsidP="00D3193E">
            <w:pPr>
              <w:pStyle w:val="TAL"/>
              <w:rPr>
                <w:lang w:eastAsia="ja-JP"/>
              </w:rPr>
            </w:pPr>
            <w:r>
              <w:rPr>
                <w:lang w:eastAsia="ja-JP"/>
              </w:rPr>
              <w:t>5</w:t>
            </w:r>
            <w:r>
              <w:rPr>
                <w:rFonts w:hint="eastAsia"/>
                <w:lang w:eastAsia="ja-JP"/>
              </w:rPr>
              <w:t>-1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5ECEB8BF" w14:textId="77777777" w:rsidR="003D0C4D" w:rsidRPr="00142092" w:rsidRDefault="003D0C4D" w:rsidP="00D3193E">
            <w:pPr>
              <w:pStyle w:val="TAL"/>
              <w:rPr>
                <w:lang w:eastAsia="ja-JP"/>
              </w:rPr>
            </w:pPr>
            <w:r w:rsidRPr="007D287C">
              <w:rPr>
                <w:rFonts w:hint="eastAsia"/>
                <w:lang w:eastAsia="ja-JP"/>
              </w:rPr>
              <w:t>Rece</w:t>
            </w:r>
            <w:r w:rsidRPr="007D287C">
              <w:rPr>
                <w:lang w:eastAsia="ja-JP"/>
              </w:rPr>
              <w:t xml:space="preserve">iving NR </w:t>
            </w:r>
            <w:proofErr w:type="spellStart"/>
            <w:r w:rsidRPr="007D287C">
              <w:rPr>
                <w:lang w:eastAsia="ja-JP"/>
              </w:rPr>
              <w:t>sidelink</w:t>
            </w:r>
            <w:proofErr w:type="spellEnd"/>
            <w:r>
              <w:rPr>
                <w:lang w:eastAsia="ja-JP"/>
              </w:rPr>
              <w:t xml:space="preserve"> configured  by LTE </w:t>
            </w:r>
            <w:proofErr w:type="spellStart"/>
            <w:r>
              <w:rPr>
                <w:lang w:eastAsia="ja-JP"/>
              </w:rPr>
              <w:t>Uu</w:t>
            </w:r>
            <w:proofErr w:type="spellEnd"/>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3B925100" w14:textId="36DBEE30" w:rsidR="003D0C4D" w:rsidRDefault="003D0C4D" w:rsidP="00D3193E">
            <w:pPr>
              <w:pStyle w:val="TAL"/>
              <w:rPr>
                <w:lang w:eastAsia="ja-JP"/>
              </w:rPr>
            </w:pPr>
            <w:r>
              <w:rPr>
                <w:lang w:eastAsia="ja-JP"/>
              </w:rPr>
              <w:t>1) UE can receive NR</w:t>
            </w:r>
            <w:ins w:id="3" w:author="Ralf Bendlin (AT&amp;T)" w:date="2020-06-08T21:32:00Z">
              <w:r w:rsidR="008D5988">
                <w:rPr>
                  <w:lang w:eastAsia="ja-JP"/>
                </w:rPr>
                <w:t xml:space="preserve"> </w:t>
              </w:r>
            </w:ins>
            <w:r>
              <w:rPr>
                <w:lang w:eastAsia="ja-JP"/>
              </w:rPr>
              <w:t xml:space="preserve">PSCCH/PSSCH. </w:t>
            </w:r>
            <w:r w:rsidRPr="003B7D38">
              <w:rPr>
                <w:lang w:eastAsia="ja-JP"/>
              </w:rPr>
              <w:t xml:space="preserve">Up to </w:t>
            </w:r>
            <w:r w:rsidRPr="008D5988">
              <w:rPr>
                <w:highlight w:val="yellow"/>
                <w:lang w:eastAsia="ja-JP"/>
              </w:rPr>
              <w:t>[A]</w:t>
            </w:r>
            <w:r w:rsidRPr="003B7D38">
              <w:rPr>
                <w:lang w:eastAsia="ja-JP"/>
              </w:rPr>
              <w:t xml:space="preserve"> </w:t>
            </w:r>
            <w:proofErr w:type="spellStart"/>
            <w:r w:rsidRPr="003B7D38">
              <w:rPr>
                <w:lang w:eastAsia="ja-JP"/>
              </w:rPr>
              <w:t>sidelink</w:t>
            </w:r>
            <w:proofErr w:type="spellEnd"/>
            <w:r w:rsidRPr="003B7D38">
              <w:rPr>
                <w:lang w:eastAsia="ja-JP"/>
              </w:rPr>
              <w:t xml:space="preserve"> </w:t>
            </w:r>
            <w:ins w:id="4" w:author="Ralf Bendlin (AT&amp;T)" w:date="2020-06-08T21:32:00Z">
              <w:r w:rsidR="008D5988">
                <w:rPr>
                  <w:lang w:eastAsia="ja-JP"/>
                </w:rPr>
                <w:t xml:space="preserve">HARQ </w:t>
              </w:r>
            </w:ins>
            <w:r w:rsidRPr="003B7D38">
              <w:rPr>
                <w:lang w:eastAsia="ja-JP"/>
              </w:rPr>
              <w:t>processes are supported</w:t>
            </w:r>
            <w:r>
              <w:rPr>
                <w:lang w:eastAsia="ja-JP"/>
              </w:rPr>
              <w:t>.</w:t>
            </w:r>
          </w:p>
          <w:p w14:paraId="773A5021" w14:textId="4BC10B37" w:rsidR="003D0C4D" w:rsidRDefault="003D0C4D" w:rsidP="00D3193E">
            <w:pPr>
              <w:pStyle w:val="TAL"/>
              <w:rPr>
                <w:lang w:eastAsia="ja-JP"/>
              </w:rPr>
            </w:pPr>
            <w:r>
              <w:rPr>
                <w:lang w:eastAsia="ja-JP"/>
              </w:rPr>
              <w:t xml:space="preserve">2) UE can receive </w:t>
            </w:r>
            <w:r w:rsidRPr="008D5988">
              <w:rPr>
                <w:highlight w:val="yellow"/>
                <w:lang w:eastAsia="ja-JP"/>
              </w:rPr>
              <w:t>[X]</w:t>
            </w:r>
            <w:r>
              <w:rPr>
                <w:lang w:eastAsia="ja-JP"/>
              </w:rPr>
              <w:t xml:space="preserve"> </w:t>
            </w:r>
            <w:ins w:id="5" w:author="Ralf Bendlin (AT&amp;T)" w:date="2020-06-08T21:32:00Z">
              <w:r w:rsidR="008D5988">
                <w:rPr>
                  <w:lang w:eastAsia="ja-JP"/>
                </w:rPr>
                <w:t xml:space="preserve">NR </w:t>
              </w:r>
            </w:ins>
            <w:r>
              <w:rPr>
                <w:lang w:eastAsia="ja-JP"/>
              </w:rPr>
              <w:t>PSCCH in a slot.</w:t>
            </w:r>
          </w:p>
          <w:p w14:paraId="1320E7BE" w14:textId="623E1BD3" w:rsidR="003D0C4D" w:rsidRDefault="003D0C4D" w:rsidP="00D3193E">
            <w:pPr>
              <w:pStyle w:val="TAL"/>
              <w:rPr>
                <w:lang w:eastAsia="ja-JP"/>
              </w:rPr>
            </w:pPr>
            <w:r>
              <w:rPr>
                <w:lang w:eastAsia="ja-JP"/>
              </w:rPr>
              <w:t xml:space="preserve">3) UE can </w:t>
            </w:r>
            <w:ins w:id="6" w:author="Ralf Bendlin (AT&amp;T)" w:date="2020-06-08T21:33:00Z">
              <w:r w:rsidR="008D5988" w:rsidRPr="002149AB">
                <w:rPr>
                  <w:color w:val="000000" w:themeColor="text1"/>
                </w:rPr>
                <w:t xml:space="preserve">attempt to </w:t>
              </w:r>
            </w:ins>
            <w:r>
              <w:rPr>
                <w:lang w:eastAsia="ja-JP"/>
              </w:rPr>
              <w:t xml:space="preserve">decode </w:t>
            </w:r>
            <w:r w:rsidRPr="008D5988">
              <w:rPr>
                <w:highlight w:val="yellow"/>
                <w:lang w:eastAsia="ja-JP"/>
              </w:rPr>
              <w:t>[Y]</w:t>
            </w:r>
            <w:r>
              <w:rPr>
                <w:lang w:eastAsia="ja-JP"/>
              </w:rPr>
              <w:t xml:space="preserve"> RBs per slot</w:t>
            </w:r>
            <w:del w:id="7" w:author="Ralf Bendlin (AT&amp;T)" w:date="2020-06-08T21:33:00Z">
              <w:r w:rsidDel="008D5988">
                <w:rPr>
                  <w:lang w:eastAsia="ja-JP"/>
                </w:rPr>
                <w:delText xml:space="preserve"> (FFS: counting both PSCCH and PSSCH).</w:delText>
              </w:r>
            </w:del>
          </w:p>
          <w:p w14:paraId="70673146" w14:textId="56BECFF6" w:rsidR="003D0C4D" w:rsidRDefault="003D0C4D" w:rsidP="00D3193E">
            <w:pPr>
              <w:pStyle w:val="TAL"/>
              <w:rPr>
                <w:lang w:eastAsia="ja-JP"/>
              </w:rPr>
            </w:pPr>
            <w:r>
              <w:rPr>
                <w:lang w:eastAsia="ja-JP"/>
              </w:rPr>
              <w:t xml:space="preserve">4) UE supports reception </w:t>
            </w:r>
            <w:ins w:id="8" w:author="Ralf Bendlin (AT&amp;T)" w:date="2020-06-08T21:33:00Z">
              <w:r w:rsidR="008D5988" w:rsidRPr="002149AB">
                <w:rPr>
                  <w:color w:val="000000" w:themeColor="text1"/>
                </w:rPr>
                <w:t>of</w:t>
              </w:r>
              <w:r w:rsidR="008D5988">
                <w:rPr>
                  <w:color w:val="000000" w:themeColor="text1"/>
                </w:rPr>
                <w:t xml:space="preserve"> NR</w:t>
              </w:r>
              <w:r w:rsidR="008D5988" w:rsidRPr="002149AB">
                <w:rPr>
                  <w:color w:val="000000" w:themeColor="text1"/>
                </w:rPr>
                <w:t xml:space="preserve"> PSSCH according to the </w:t>
              </w:r>
            </w:ins>
            <w:del w:id="9" w:author="Ralf Bendlin (AT&amp;T)" w:date="2020-06-08T21:33:00Z">
              <w:r w:rsidDel="008D5988">
                <w:rPr>
                  <w:lang w:eastAsia="ja-JP"/>
                </w:rPr>
                <w:delText xml:space="preserve">based on the normal </w:delText>
              </w:r>
            </w:del>
            <w:r>
              <w:rPr>
                <w:lang w:eastAsia="ja-JP"/>
              </w:rPr>
              <w:t>64QAM MCS table</w:t>
            </w:r>
            <w:del w:id="10" w:author="Ralf Bendlin (AT&amp;T)" w:date="2020-06-08T21:34:00Z">
              <w:r w:rsidDel="008D5988">
                <w:rPr>
                  <w:lang w:eastAsia="ja-JP"/>
                </w:rPr>
                <w:delText xml:space="preserve"> [and 256QAM MCS table].</w:delText>
              </w:r>
            </w:del>
          </w:p>
          <w:p w14:paraId="41DA2EAF" w14:textId="77777777" w:rsidR="003D0C4D" w:rsidRDefault="003D0C4D" w:rsidP="00D3193E">
            <w:pPr>
              <w:pStyle w:val="TAL"/>
            </w:pPr>
            <w:r>
              <w:t>5) UE supports PT-RS reception in FR2.</w:t>
            </w:r>
          </w:p>
          <w:p w14:paraId="6A3DCAE9" w14:textId="07002E31" w:rsidR="003D0C4D" w:rsidDel="00514F33" w:rsidRDefault="003D0C4D" w:rsidP="00D3193E">
            <w:pPr>
              <w:pStyle w:val="TAL"/>
              <w:rPr>
                <w:del w:id="11" w:author="Ralf Bendlin (AT&amp;T)" w:date="2020-06-08T21:34:00Z"/>
              </w:rPr>
            </w:pPr>
            <w:del w:id="12" w:author="Ralf Bendlin (AT&amp;T)" w:date="2020-06-08T21:34:00Z">
              <w:r w:rsidDel="00514F33">
                <w:delText xml:space="preserve">FFS: 6) </w:delText>
              </w:r>
              <w:r w:rsidRPr="00485CBE" w:rsidDel="00514F33">
                <w:delText>The UE can receive [Z] total number of soft channel bits in a slot</w:delText>
              </w:r>
              <w:r w:rsidDel="00514F33">
                <w:delText>.</w:delText>
              </w:r>
            </w:del>
          </w:p>
          <w:p w14:paraId="53A138EA" w14:textId="7D021F49" w:rsidR="003D0C4D" w:rsidRDefault="003D0C4D" w:rsidP="00D3193E">
            <w:pPr>
              <w:pStyle w:val="TAL"/>
            </w:pPr>
            <w:del w:id="13" w:author="Ralf Bendlin (AT&amp;T)" w:date="2020-06-08T21:34:00Z">
              <w:r w:rsidDel="00514F33">
                <w:delText xml:space="preserve"> </w:delText>
              </w:r>
            </w:del>
            <w:r>
              <w:t xml:space="preserve">8) </w:t>
            </w:r>
            <w:r w:rsidRPr="00142092">
              <w:t xml:space="preserve">UE can receive using the subcarrier spacing </w:t>
            </w:r>
            <w:ins w:id="14" w:author="Ralf Bendlin (AT&amp;T)" w:date="2020-06-08T21:35:00Z">
              <w:r w:rsidR="00514F33" w:rsidRPr="002149AB">
                <w:rPr>
                  <w:color w:val="000000" w:themeColor="text1"/>
                </w:rPr>
                <w:t>and CP length defined for a given band in RAN4</w:t>
              </w:r>
            </w:ins>
            <w:del w:id="15" w:author="Ralf Bendlin (AT&amp;T)" w:date="2020-06-08T21:35:00Z">
              <w:r w:rsidRPr="00142092" w:rsidDel="00514F33">
                <w:delText>it reports</w:delText>
              </w:r>
              <w:r w:rsidDel="00514F33">
                <w:delText>.</w:delText>
              </w:r>
            </w:del>
          </w:p>
          <w:p w14:paraId="6B113EB9" w14:textId="584E94CB" w:rsidR="003D0C4D" w:rsidDel="00514F33" w:rsidRDefault="003D0C4D" w:rsidP="00D3193E">
            <w:pPr>
              <w:pStyle w:val="TAL"/>
              <w:rPr>
                <w:del w:id="16" w:author="Ralf Bendlin (AT&amp;T)" w:date="2020-06-08T21:35:00Z"/>
              </w:rPr>
            </w:pPr>
            <w:del w:id="17" w:author="Ralf Bendlin (AT&amp;T)" w:date="2020-06-08T21:35:00Z">
              <w:r w:rsidRPr="00142092" w:rsidDel="00514F33">
                <w:delText>FFS: 9) CP length</w:delText>
              </w:r>
            </w:del>
          </w:p>
          <w:p w14:paraId="0C98A5BB" w14:textId="583B28AF" w:rsidR="00DA1906" w:rsidRDefault="00DA1906" w:rsidP="00514F33">
            <w:pPr>
              <w:pStyle w:val="TAL"/>
              <w:rPr>
                <w:ins w:id="18" w:author="Hanbyul Seo" w:date="2020-06-09T16:30:00Z"/>
                <w:lang w:eastAsia="ja-JP"/>
              </w:rPr>
            </w:pPr>
            <w:ins w:id="19" w:author="Hanbyul Seo" w:date="2020-06-09T16:30:00Z">
              <w:r w:rsidRPr="00DA1906">
                <w:rPr>
                  <w:lang w:eastAsia="ja-JP"/>
                </w:rPr>
                <w:t>10) Supports 14-symbol SL slot with all DMRS patterns corresponding to {#PSSCH symbols} = {12, 9} for slots w/wo PSFCH. If UE signals support of ECP, support 12-symbol SL slot with all DMRS patterns corresponding to {#PSSCH symbols} = {10,7} for slots w/wo PSFCH</w:t>
              </w:r>
            </w:ins>
          </w:p>
          <w:p w14:paraId="0FA0379F" w14:textId="473430B0" w:rsidR="003D0C4D" w:rsidRPr="00A34E76" w:rsidRDefault="00DA1906" w:rsidP="00514F33">
            <w:pPr>
              <w:pStyle w:val="TAL"/>
              <w:rPr>
                <w:lang w:eastAsia="ja-JP"/>
              </w:rPr>
            </w:pPr>
            <w:ins w:id="20" w:author="Hanbyul Seo" w:date="2020-06-09T16:29:00Z">
              <w:r w:rsidRPr="00DA1906">
                <w:rPr>
                  <w:lang w:eastAsia="ja-JP"/>
                </w:rPr>
                <w:t>12) UE can receive using 30 kHz subcarrier spacing with normal CP in FR1, 120 kHz subcarrier spacing with normal CP FR2</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827E58" w14:textId="3A3848C5" w:rsidR="003D0C4D" w:rsidRPr="00790854" w:rsidRDefault="00620D26" w:rsidP="00D3193E">
            <w:pPr>
              <w:pStyle w:val="TAL"/>
              <w:rPr>
                <w:color w:val="000000" w:themeColor="text1"/>
                <w:lang w:eastAsia="ja-JP"/>
              </w:rPr>
            </w:pPr>
            <w:ins w:id="21" w:author="Ralf Bendlin (AT&amp;T)" w:date="2020-06-09T21:28:00Z">
              <w:r w:rsidRPr="00790854">
                <w:rPr>
                  <w:color w:val="000000" w:themeColor="text1"/>
                  <w:lang w:eastAsia="ja-JP"/>
                </w:rPr>
                <w:t>All basic FGs in NR V2X</w:t>
              </w:r>
            </w:ins>
            <w:del w:id="22" w:author="Ralf Bendlin (AT&amp;T)" w:date="2020-06-09T21:28:00Z">
              <w:r w:rsidR="003D0C4D" w:rsidRPr="00790854" w:rsidDel="00620D26">
                <w:rPr>
                  <w:color w:val="000000" w:themeColor="text1"/>
                  <w:lang w:eastAsia="ja-JP"/>
                </w:rPr>
                <w:delText>None</w:delText>
              </w:r>
            </w:del>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935B68E" w14:textId="77777777" w:rsidR="003D0C4D" w:rsidRPr="003B7D38" w:rsidRDefault="003D0C4D" w:rsidP="00D3193E">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1CA95575" w14:textId="4F75B24B" w:rsidR="003D0C4D" w:rsidRPr="004369C0" w:rsidRDefault="003D0C4D" w:rsidP="00D3193E">
            <w:pPr>
              <w:pStyle w:val="TAL"/>
              <w:rPr>
                <w:rFonts w:eastAsia="Malgun Gothic"/>
                <w:lang w:eastAsia="ko-KR"/>
              </w:rPr>
            </w:pPr>
            <w:del w:id="23" w:author="Ralf Bendlin (AT&amp;T)" w:date="2020-06-09T21:24:00Z">
              <w:r w:rsidDel="00620D26">
                <w:rPr>
                  <w:rFonts w:eastAsia="Malgun Gothic" w:hint="eastAsia"/>
                  <w:lang w:eastAsia="ko-KR"/>
                </w:rPr>
                <w:delText>No</w:delText>
              </w:r>
            </w:del>
            <w:ins w:id="24" w:author="Ralf Bendlin (AT&amp;T)" w:date="2020-06-09T21:24:00Z">
              <w:r w:rsidR="00620D26">
                <w:rPr>
                  <w:rFonts w:eastAsia="Malgun Gothic"/>
                  <w:lang w:eastAsia="ko-KR"/>
                </w:rPr>
                <w:t>N/A</w:t>
              </w:r>
            </w:ins>
          </w:p>
        </w:tc>
        <w:tc>
          <w:tcPr>
            <w:tcW w:w="1777" w:type="dxa"/>
            <w:tcBorders>
              <w:top w:val="single" w:sz="4" w:space="0" w:color="auto"/>
              <w:left w:val="single" w:sz="4" w:space="0" w:color="auto"/>
              <w:bottom w:val="single" w:sz="4" w:space="0" w:color="auto"/>
              <w:right w:val="single" w:sz="4" w:space="0" w:color="auto"/>
            </w:tcBorders>
          </w:tcPr>
          <w:p w14:paraId="27402453"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2BE4E2E" w14:textId="77777777" w:rsidR="003D0C4D" w:rsidRPr="007D287C" w:rsidRDefault="003D0C4D" w:rsidP="00D3193E">
            <w:pPr>
              <w:pStyle w:val="TAL"/>
              <w:rPr>
                <w:iCs/>
                <w:lang w:eastAsia="ja-JP"/>
              </w:rPr>
            </w:pPr>
            <w:r w:rsidRPr="007D287C">
              <w:rPr>
                <w:iCs/>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9CA263C" w14:textId="6E753F09" w:rsidR="003D0C4D" w:rsidRPr="007D287C" w:rsidRDefault="003D0C4D" w:rsidP="00D3193E">
            <w:pPr>
              <w:pStyle w:val="TAL"/>
              <w:rPr>
                <w:lang w:eastAsia="ja-JP"/>
              </w:rPr>
            </w:pPr>
            <w:r w:rsidRPr="00142092">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B299860" w14:textId="77777777" w:rsidR="003D0C4D" w:rsidRPr="007D287C"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5C766C7" w14:textId="6C301ECE" w:rsidR="003D0C4D" w:rsidDel="00DA1906" w:rsidRDefault="003D0C4D" w:rsidP="00D3193E">
            <w:pPr>
              <w:pStyle w:val="TAL"/>
              <w:rPr>
                <w:del w:id="25" w:author="Hanbyul Seo" w:date="2020-06-09T16:28:00Z"/>
              </w:rPr>
            </w:pPr>
            <w:del w:id="26" w:author="Hanbyul Seo" w:date="2020-06-09T16:28:00Z">
              <w:r w:rsidRPr="003B7D38" w:rsidDel="00DA1906">
                <w:delText>FFS: This is the basic FG for sidelink</w:delText>
              </w:r>
            </w:del>
          </w:p>
          <w:p w14:paraId="6DBEBA34" w14:textId="088ED90A" w:rsidR="003D0C4D" w:rsidRDefault="003D0C4D" w:rsidP="00D3193E">
            <w:pPr>
              <w:pStyle w:val="TAL"/>
              <w:rPr>
                <w:ins w:id="27" w:author="Ralf Bendlin (AT&amp;T)" w:date="2020-06-08T21:38:00Z"/>
              </w:rPr>
            </w:pPr>
          </w:p>
          <w:p w14:paraId="6B2916CB" w14:textId="4048E9A9" w:rsidR="00514F33" w:rsidRDefault="00514F33" w:rsidP="00D3193E">
            <w:pPr>
              <w:pStyle w:val="TAL"/>
              <w:rPr>
                <w:ins w:id="28" w:author="Ralf Bendlin (AT&amp;T)" w:date="2020-06-08T21:38:00Z"/>
                <w:color w:val="000000" w:themeColor="text1"/>
              </w:rPr>
            </w:pPr>
            <w:ins w:id="29" w:author="Ralf Bendlin (AT&amp;T)" w:date="2020-06-08T21:38:00Z">
              <w:r w:rsidRPr="002149AB">
                <w:rPr>
                  <w:rFonts w:eastAsia="SimSun"/>
                  <w:color w:val="000000" w:themeColor="text1"/>
                  <w:lang w:eastAsia="zh-CN"/>
                </w:rPr>
                <w:t xml:space="preserve">Component-1 </w:t>
              </w:r>
              <w:r w:rsidRPr="002149AB">
                <w:rPr>
                  <w:color w:val="000000" w:themeColor="text1"/>
                </w:rPr>
                <w:t>candidate value set: {</w:t>
              </w:r>
              <w:r w:rsidRPr="00514F33">
                <w:rPr>
                  <w:color w:val="000000" w:themeColor="text1"/>
                  <w:highlight w:val="yellow"/>
                </w:rPr>
                <w:t>value1, value2 …</w:t>
              </w:r>
              <w:r w:rsidRPr="002149AB">
                <w:rPr>
                  <w:color w:val="000000" w:themeColor="text1"/>
                </w:rPr>
                <w:t>}</w:t>
              </w:r>
            </w:ins>
          </w:p>
          <w:p w14:paraId="4838E0FF" w14:textId="77777777" w:rsidR="00514F33" w:rsidRDefault="00514F33" w:rsidP="00D3193E">
            <w:pPr>
              <w:pStyle w:val="TAL"/>
            </w:pPr>
          </w:p>
          <w:p w14:paraId="48FA5BE5" w14:textId="77777777" w:rsidR="003D0C4D" w:rsidRPr="009E37E9" w:rsidRDefault="003D0C4D" w:rsidP="00D3193E">
            <w:pPr>
              <w:pStyle w:val="TAL"/>
              <w:rPr>
                <w:rFonts w:eastAsia="SimSun"/>
                <w:lang w:eastAsia="zh-CN"/>
              </w:rPr>
            </w:pPr>
            <w:r w:rsidRPr="009E37E9">
              <w:rPr>
                <w:rFonts w:eastAsia="SimSun"/>
                <w:lang w:eastAsia="zh-CN"/>
              </w:rPr>
              <w:t>Component-2 candidate value set: {</w:t>
            </w:r>
            <w:r w:rsidRPr="00514F33">
              <w:rPr>
                <w:rFonts w:eastAsia="SimSun"/>
                <w:highlight w:val="yellow"/>
                <w:lang w:eastAsia="zh-CN"/>
              </w:rPr>
              <w:t>value1, value2, …</w:t>
            </w:r>
            <w:r w:rsidRPr="009E37E9">
              <w:rPr>
                <w:rFonts w:eastAsia="SimSun"/>
                <w:lang w:eastAsia="zh-CN"/>
              </w:rPr>
              <w:t>}</w:t>
            </w:r>
          </w:p>
          <w:p w14:paraId="47A43589" w14:textId="77777777" w:rsidR="003D0C4D" w:rsidRDefault="003D0C4D" w:rsidP="00D3193E">
            <w:pPr>
              <w:pStyle w:val="TAL"/>
              <w:rPr>
                <w:rFonts w:eastAsia="SimSun"/>
                <w:lang w:eastAsia="zh-CN"/>
              </w:rPr>
            </w:pPr>
            <w:r w:rsidRPr="00514F33">
              <w:rPr>
                <w:rFonts w:eastAsia="SimSun"/>
                <w:highlight w:val="yellow"/>
                <w:lang w:eastAsia="zh-CN"/>
              </w:rPr>
              <w:t>FFS: whether to report different value for each SCS indicated in component-8</w:t>
            </w:r>
          </w:p>
          <w:p w14:paraId="01A69E57" w14:textId="77777777" w:rsidR="003D0C4D" w:rsidRPr="00142092" w:rsidRDefault="003D0C4D" w:rsidP="00D3193E">
            <w:pPr>
              <w:pStyle w:val="TAL"/>
              <w:rPr>
                <w:rFonts w:eastAsia="SimSun"/>
                <w:lang w:eastAsia="zh-CN"/>
              </w:rPr>
            </w:pPr>
          </w:p>
          <w:p w14:paraId="701533B6" w14:textId="77777777" w:rsidR="003D0C4D" w:rsidRPr="009E37E9" w:rsidRDefault="003D0C4D" w:rsidP="00D3193E">
            <w:pPr>
              <w:pStyle w:val="TAL"/>
              <w:rPr>
                <w:rFonts w:eastAsia="SimSun"/>
                <w:lang w:eastAsia="zh-CN"/>
              </w:rPr>
            </w:pPr>
            <w:r w:rsidRPr="009E37E9">
              <w:rPr>
                <w:rFonts w:eastAsia="SimSun"/>
                <w:lang w:eastAsia="zh-CN"/>
              </w:rPr>
              <w:t>Component-3 candidate value set: {</w:t>
            </w:r>
            <w:r w:rsidRPr="00514F33">
              <w:rPr>
                <w:rFonts w:eastAsia="SimSun"/>
                <w:highlight w:val="yellow"/>
                <w:lang w:eastAsia="zh-CN"/>
              </w:rPr>
              <w:t>value1, value2, …</w:t>
            </w:r>
            <w:r w:rsidRPr="009E37E9">
              <w:rPr>
                <w:rFonts w:eastAsia="SimSun"/>
                <w:lang w:eastAsia="zh-CN"/>
              </w:rPr>
              <w:t>}</w:t>
            </w:r>
          </w:p>
          <w:p w14:paraId="786DD197" w14:textId="77777777" w:rsidR="003D0C4D" w:rsidRDefault="003D0C4D" w:rsidP="00D3193E">
            <w:pPr>
              <w:pStyle w:val="TAL"/>
              <w:rPr>
                <w:rFonts w:eastAsia="SimSun"/>
                <w:lang w:eastAsia="zh-CN"/>
              </w:rPr>
            </w:pPr>
            <w:r w:rsidRPr="00514F33">
              <w:rPr>
                <w:rFonts w:eastAsia="SimSun"/>
                <w:highlight w:val="yellow"/>
                <w:lang w:eastAsia="zh-CN"/>
              </w:rPr>
              <w:t>FFS: whether to report different value for each SCS indicated in component-8</w:t>
            </w:r>
          </w:p>
          <w:p w14:paraId="280E78A1" w14:textId="77777777" w:rsidR="003D0C4D" w:rsidRDefault="003D0C4D" w:rsidP="00D3193E">
            <w:pPr>
              <w:pStyle w:val="TAL"/>
            </w:pPr>
          </w:p>
          <w:p w14:paraId="4E368C2F" w14:textId="77777777" w:rsidR="003D0C4D" w:rsidRDefault="003D0C4D" w:rsidP="00D3193E">
            <w:pPr>
              <w:pStyle w:val="TAL"/>
              <w:rPr>
                <w:rFonts w:eastAsia="Malgun Gothic"/>
                <w:lang w:eastAsia="ko-KR"/>
              </w:rPr>
            </w:pPr>
            <w:r>
              <w:rPr>
                <w:rFonts w:eastAsia="Malgun Gothic" w:hint="eastAsia"/>
                <w:lang w:eastAsia="ko-KR"/>
              </w:rPr>
              <w:t>Component-8 candidate value set</w:t>
            </w:r>
            <w:r>
              <w:rPr>
                <w:rFonts w:eastAsia="Malgun Gothic"/>
                <w:lang w:eastAsia="ko-KR"/>
              </w:rPr>
              <w:t xml:space="preserve"> in FR1</w:t>
            </w:r>
            <w:r>
              <w:rPr>
                <w:rFonts w:eastAsia="Malgun Gothic" w:hint="eastAsia"/>
                <w:lang w:eastAsia="ko-KR"/>
              </w:rPr>
              <w:t>:</w:t>
            </w:r>
          </w:p>
          <w:p w14:paraId="1DACBCCB" w14:textId="77777777" w:rsidR="003D0C4D" w:rsidRDefault="003D0C4D" w:rsidP="00D3193E">
            <w:pPr>
              <w:pStyle w:val="TAL"/>
              <w:rPr>
                <w:rFonts w:eastAsia="Malgun Gothic"/>
                <w:lang w:eastAsia="ko-KR"/>
              </w:rPr>
            </w:pPr>
            <w:r>
              <w:rPr>
                <w:rFonts w:eastAsia="Malgun Gothic"/>
                <w:lang w:eastAsia="ko-KR"/>
              </w:rPr>
              <w:t>{{15 kHz}, {30 kHz}, {60 kHz}, {15, 30 kHz}, {30, 60 kHz}, {15, 60 kHz}, {15, 30, 60 kHz}}</w:t>
            </w:r>
          </w:p>
          <w:p w14:paraId="06D389CC" w14:textId="77777777" w:rsidR="003D0C4D" w:rsidRDefault="003D0C4D" w:rsidP="00D3193E">
            <w:pPr>
              <w:pStyle w:val="TAL"/>
              <w:rPr>
                <w:rFonts w:eastAsia="Malgun Gothic"/>
                <w:lang w:eastAsia="ko-KR"/>
              </w:rPr>
            </w:pPr>
            <w:r w:rsidRPr="00706640">
              <w:rPr>
                <w:rFonts w:eastAsia="Malgun Gothic"/>
                <w:lang w:eastAsia="ko-KR"/>
              </w:rPr>
              <w:t>Component-8 candidate value set in FR</w:t>
            </w:r>
            <w:r>
              <w:rPr>
                <w:rFonts w:eastAsia="Malgun Gothic"/>
                <w:lang w:eastAsia="ko-KR"/>
              </w:rPr>
              <w:t>2</w:t>
            </w:r>
            <w:r w:rsidRPr="00706640">
              <w:rPr>
                <w:rFonts w:eastAsia="Malgun Gothic"/>
                <w:lang w:eastAsia="ko-KR"/>
              </w:rPr>
              <w:t>:</w:t>
            </w:r>
          </w:p>
          <w:p w14:paraId="7C5A069C" w14:textId="77777777" w:rsidR="003D0C4D" w:rsidRDefault="003D0C4D" w:rsidP="00D3193E">
            <w:pPr>
              <w:pStyle w:val="TAL"/>
              <w:rPr>
                <w:rFonts w:eastAsia="Malgun Gothic"/>
                <w:lang w:eastAsia="ko-KR"/>
              </w:rPr>
            </w:pPr>
            <w:r>
              <w:rPr>
                <w:rFonts w:eastAsia="Malgun Gothic"/>
                <w:lang w:eastAsia="ko-KR"/>
              </w:rPr>
              <w:t>{{60 kHz}, {120 kHz}, {60, 120 kHz}}</w:t>
            </w:r>
          </w:p>
          <w:p w14:paraId="45DCC2CD" w14:textId="77777777" w:rsidR="00514F33" w:rsidRPr="002149AB" w:rsidRDefault="00514F33" w:rsidP="00514F33">
            <w:pPr>
              <w:pStyle w:val="TAL"/>
              <w:rPr>
                <w:ins w:id="30" w:author="Ralf Bendlin (AT&amp;T)" w:date="2020-06-08T21:39:00Z"/>
                <w:rFonts w:eastAsia="Malgun Gothic"/>
                <w:color w:val="000000" w:themeColor="text1"/>
                <w:lang w:eastAsia="ko-KR"/>
              </w:rPr>
            </w:pPr>
            <w:ins w:id="31" w:author="Ralf Bendlin (AT&amp;T)" w:date="2020-06-08T21:39:00Z">
              <w:r w:rsidRPr="002149AB">
                <w:rPr>
                  <w:rFonts w:eastAsia="Malgun Gothic"/>
                  <w:color w:val="000000" w:themeColor="text1"/>
                  <w:lang w:eastAsia="ko-KR"/>
                </w:rPr>
                <w:t xml:space="preserve">Component-8 candidate value set for CP length: {NCP,NCP and ECP} </w:t>
              </w:r>
            </w:ins>
          </w:p>
          <w:p w14:paraId="24BC9505" w14:textId="412A1B86" w:rsidR="003D0C4D" w:rsidRPr="00142092" w:rsidRDefault="00514F33" w:rsidP="00514F33">
            <w:pPr>
              <w:pStyle w:val="TAL"/>
              <w:rPr>
                <w:rFonts w:eastAsia="SimSun"/>
                <w:lang w:eastAsia="zh-CN"/>
              </w:rPr>
            </w:pPr>
            <w:ins w:id="32" w:author="Ralf Bendlin (AT&amp;T)" w:date="2020-06-08T21:39:00Z">
              <w:r w:rsidRPr="002149AB">
                <w:rPr>
                  <w:rFonts w:eastAsia="SimSun"/>
                  <w:color w:val="000000" w:themeColor="text1"/>
                  <w:lang w:eastAsia="zh-CN"/>
                </w:rPr>
                <w:t>(ECP only applies to SCS of 60 kHz)</w:t>
              </w:r>
            </w:ins>
            <w:del w:id="33" w:author="Ralf Bendlin (AT&amp;T)" w:date="2020-06-08T21:39:00Z">
              <w:r w:rsidR="003D0C4D" w:rsidDel="00514F33">
                <w:rPr>
                  <w:rFonts w:eastAsia="Malgun Gothic"/>
                  <w:lang w:eastAsia="ko-KR"/>
                </w:rPr>
                <w:delText>FFS: whether to mandate an SCS.</w:delText>
              </w:r>
            </w:del>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1ADAE84" w14:textId="77777777" w:rsidR="003D0C4D"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p w14:paraId="2F0CE5A8" w14:textId="52123B7D" w:rsidR="003D0C4D" w:rsidRPr="007D287C" w:rsidRDefault="003D0C4D" w:rsidP="00D3193E">
            <w:pPr>
              <w:pStyle w:val="TAL"/>
              <w:rPr>
                <w:lang w:eastAsia="ja-JP"/>
              </w:rPr>
            </w:pPr>
            <w:del w:id="34" w:author="Hanbyul Seo" w:date="2020-06-09T16:28:00Z">
              <w:r w:rsidRPr="003B7D38" w:rsidDel="00DA1906">
                <w:rPr>
                  <w:lang w:eastAsia="ja-JP"/>
                </w:rPr>
                <w:delText>FFS: For UE supports NR sidelink, UE must indicate this FG is supported.</w:delText>
              </w:r>
            </w:del>
          </w:p>
        </w:tc>
      </w:tr>
      <w:tr w:rsidR="003D0C4D" w:rsidRPr="00A34E76" w14:paraId="5880CE0F" w14:textId="77777777" w:rsidTr="00D3193E">
        <w:tc>
          <w:tcPr>
            <w:tcW w:w="1838" w:type="dxa"/>
            <w:vMerge/>
            <w:tcBorders>
              <w:left w:val="single" w:sz="4" w:space="0" w:color="auto"/>
              <w:right w:val="single" w:sz="4" w:space="0" w:color="auto"/>
            </w:tcBorders>
            <w:shd w:val="clear" w:color="auto" w:fill="auto"/>
          </w:tcPr>
          <w:p w14:paraId="6A926008"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0C7B0015" w14:textId="77777777" w:rsidR="003D0C4D" w:rsidRPr="00A34E76" w:rsidRDefault="003D0C4D" w:rsidP="00D3193E">
            <w:pPr>
              <w:pStyle w:val="TAL"/>
              <w:rPr>
                <w:lang w:eastAsia="ja-JP"/>
              </w:rPr>
            </w:pPr>
            <w:r>
              <w:rPr>
                <w:rFonts w:hint="eastAsia"/>
                <w:lang w:eastAsia="ja-JP"/>
              </w:rPr>
              <w:t>5-2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5BECBB1" w14:textId="77777777" w:rsidR="003D0C4D" w:rsidRPr="007D287C" w:rsidRDefault="003D0C4D" w:rsidP="00D3193E">
            <w:pPr>
              <w:pStyle w:val="TAL"/>
              <w:rPr>
                <w:lang w:eastAsia="ja-JP"/>
              </w:rPr>
            </w:pPr>
            <w:r w:rsidRPr="007D287C">
              <w:rPr>
                <w:rFonts w:hint="eastAsia"/>
                <w:lang w:eastAsia="ja-JP"/>
              </w:rPr>
              <w:t xml:space="preserve">Transmitting </w:t>
            </w:r>
            <w:r w:rsidRPr="007D287C">
              <w:rPr>
                <w:lang w:eastAsia="ja-JP"/>
              </w:rPr>
              <w:t xml:space="preserve">NR </w:t>
            </w:r>
            <w:proofErr w:type="spellStart"/>
            <w:r w:rsidRPr="007D287C">
              <w:rPr>
                <w:lang w:eastAsia="ja-JP"/>
              </w:rPr>
              <w:t>sidelink</w:t>
            </w:r>
            <w:proofErr w:type="spellEnd"/>
            <w:r w:rsidRPr="007D287C">
              <w:rPr>
                <w:lang w:eastAsia="ja-JP"/>
              </w:rPr>
              <w:t xml:space="preserve"> mode 1 scheduled by </w:t>
            </w:r>
            <w:r w:rsidRPr="007D287C">
              <w:rPr>
                <w:rFonts w:hint="eastAsia"/>
                <w:lang w:eastAsia="ja-JP"/>
              </w:rPr>
              <w:t>LTE</w:t>
            </w:r>
            <w:r w:rsidRPr="007D287C">
              <w:rPr>
                <w:lang w:eastAsia="ja-JP"/>
              </w:rPr>
              <w:t xml:space="preserve"> </w:t>
            </w:r>
            <w:proofErr w:type="spellStart"/>
            <w:r w:rsidRPr="007D287C">
              <w:rPr>
                <w:lang w:eastAsia="ja-JP"/>
              </w:rPr>
              <w:t>Uu</w:t>
            </w:r>
            <w:proofErr w:type="spellEnd"/>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639929A1" w14:textId="48F53674" w:rsidR="003D0C4D" w:rsidRDefault="003D0C4D" w:rsidP="00D3193E">
            <w:pPr>
              <w:pStyle w:val="TAL"/>
              <w:rPr>
                <w:lang w:eastAsia="ja-JP"/>
              </w:rPr>
            </w:pPr>
            <w:r>
              <w:rPr>
                <w:lang w:eastAsia="ja-JP"/>
              </w:rPr>
              <w:t xml:space="preserve">1) UE can transmit </w:t>
            </w:r>
            <w:ins w:id="35" w:author="Ralf Bendlin (AT&amp;T)" w:date="2020-06-08T21:40:00Z">
              <w:r w:rsidR="00284B92">
                <w:rPr>
                  <w:lang w:eastAsia="ja-JP"/>
                </w:rPr>
                <w:t xml:space="preserve">NR </w:t>
              </w:r>
            </w:ins>
            <w:r>
              <w:rPr>
                <w:lang w:eastAsia="ja-JP"/>
              </w:rPr>
              <w:t xml:space="preserve">PSCCH/PSSCH using configured grant type 1 in NR </w:t>
            </w:r>
            <w:proofErr w:type="spellStart"/>
            <w:r>
              <w:rPr>
                <w:lang w:eastAsia="ja-JP"/>
              </w:rPr>
              <w:t>sidelink</w:t>
            </w:r>
            <w:proofErr w:type="spellEnd"/>
            <w:r>
              <w:rPr>
                <w:lang w:eastAsia="ja-JP"/>
              </w:rPr>
              <w:t xml:space="preserve"> mode 1 scheduled by LTE </w:t>
            </w:r>
            <w:proofErr w:type="spellStart"/>
            <w:r>
              <w:rPr>
                <w:lang w:eastAsia="ja-JP"/>
              </w:rPr>
              <w:t>Uu</w:t>
            </w:r>
            <w:proofErr w:type="spellEnd"/>
            <w:r>
              <w:rPr>
                <w:lang w:eastAsia="ja-JP"/>
              </w:rPr>
              <w:t xml:space="preserve">. </w:t>
            </w:r>
            <w:r w:rsidRPr="003B7D38">
              <w:rPr>
                <w:lang w:eastAsia="ja-JP"/>
              </w:rPr>
              <w:t xml:space="preserve">Up to </w:t>
            </w:r>
            <w:del w:id="36" w:author="Ralf Bendlin (AT&amp;T)" w:date="2020-06-08T21:40:00Z">
              <w:r w:rsidRPr="003B7D38" w:rsidDel="00284B92">
                <w:rPr>
                  <w:lang w:eastAsia="ja-JP"/>
                </w:rPr>
                <w:delText>[</w:delText>
              </w:r>
            </w:del>
            <w:r w:rsidRPr="003B7D38">
              <w:rPr>
                <w:lang w:eastAsia="ja-JP"/>
              </w:rPr>
              <w:t>8</w:t>
            </w:r>
            <w:del w:id="37" w:author="Ralf Bendlin (AT&amp;T)" w:date="2020-06-08T21:40:00Z">
              <w:r w:rsidRPr="003B7D38" w:rsidDel="00284B92">
                <w:rPr>
                  <w:lang w:eastAsia="ja-JP"/>
                </w:rPr>
                <w:delText>]</w:delText>
              </w:r>
            </w:del>
            <w:r w:rsidRPr="003B7D38">
              <w:rPr>
                <w:lang w:eastAsia="ja-JP"/>
              </w:rPr>
              <w:t xml:space="preserve"> configured grants can be configured for a UE.</w:t>
            </w:r>
          </w:p>
          <w:p w14:paraId="05DEE7A6" w14:textId="6EA6A328" w:rsidR="003D0C4D" w:rsidRDefault="003D0C4D" w:rsidP="00D3193E">
            <w:pPr>
              <w:pStyle w:val="TAL"/>
              <w:rPr>
                <w:lang w:eastAsia="ja-JP"/>
              </w:rPr>
            </w:pPr>
            <w:r>
              <w:rPr>
                <w:lang w:eastAsia="ja-JP"/>
              </w:rPr>
              <w:t xml:space="preserve">2) UE </w:t>
            </w:r>
            <w:ins w:id="38" w:author="Ralf Bendlin (AT&amp;T)" w:date="2020-06-08T21:41:00Z">
              <w:r w:rsidR="00284B92" w:rsidRPr="002149AB">
                <w:rPr>
                  <w:color w:val="000000" w:themeColor="text1"/>
                </w:rPr>
                <w:t xml:space="preserve">can transmit </w:t>
              </w:r>
              <w:r w:rsidR="00284B92">
                <w:rPr>
                  <w:color w:val="000000" w:themeColor="text1"/>
                </w:rPr>
                <w:t xml:space="preserve">NR </w:t>
              </w:r>
              <w:r w:rsidR="00284B92" w:rsidRPr="002149AB">
                <w:rPr>
                  <w:color w:val="000000" w:themeColor="text1"/>
                </w:rPr>
                <w:t xml:space="preserve">PSSCH according to the </w:t>
              </w:r>
            </w:ins>
            <w:del w:id="39" w:author="Ralf Bendlin (AT&amp;T)" w:date="2020-06-08T21:41:00Z">
              <w:r w:rsidDel="00284B92">
                <w:rPr>
                  <w:lang w:eastAsia="ja-JP"/>
                </w:rPr>
                <w:delText xml:space="preserve">supports </w:delText>
              </w:r>
              <w:r w:rsidRPr="003B7D38" w:rsidDel="00284B92">
                <w:rPr>
                  <w:lang w:eastAsia="ja-JP"/>
                </w:rPr>
                <w:delText xml:space="preserve">transmission based on the </w:delText>
              </w:r>
            </w:del>
            <w:r>
              <w:rPr>
                <w:lang w:eastAsia="ja-JP"/>
              </w:rPr>
              <w:t>normal 64QAM MCS</w:t>
            </w:r>
            <w:ins w:id="40" w:author="Ralf Bendlin (AT&amp;T)" w:date="2020-06-08T21:42:00Z">
              <w:r w:rsidR="00284B92">
                <w:rPr>
                  <w:lang w:eastAsia="ja-JP"/>
                </w:rPr>
                <w:t xml:space="preserve"> OFDM</w:t>
              </w:r>
            </w:ins>
            <w:r>
              <w:rPr>
                <w:lang w:eastAsia="ja-JP"/>
              </w:rPr>
              <w:t xml:space="preserve"> table.</w:t>
            </w:r>
          </w:p>
          <w:p w14:paraId="53697CD5" w14:textId="77777777" w:rsidR="003D0C4D" w:rsidRDefault="003D0C4D" w:rsidP="00D3193E">
            <w:pPr>
              <w:pStyle w:val="TAL"/>
              <w:rPr>
                <w:lang w:eastAsia="ja-JP"/>
              </w:rPr>
            </w:pPr>
            <w:r w:rsidRPr="003B7D38">
              <w:rPr>
                <w:lang w:eastAsia="ja-JP"/>
              </w:rPr>
              <w:t>3) UE supports PT-RS transmission in FR2.</w:t>
            </w:r>
          </w:p>
          <w:p w14:paraId="0253FEC0" w14:textId="3AD9806A" w:rsidR="003D0C4D" w:rsidDel="004157DE" w:rsidRDefault="003D0C4D" w:rsidP="00D3193E">
            <w:pPr>
              <w:pStyle w:val="TAL"/>
              <w:rPr>
                <w:del w:id="41" w:author="Ralf Bendlin (AT&amp;T)" w:date="2020-06-08T21:42:00Z"/>
              </w:rPr>
            </w:pPr>
          </w:p>
          <w:p w14:paraId="6B60D03B" w14:textId="1F848B95" w:rsidR="003D0C4D" w:rsidDel="004157DE" w:rsidRDefault="003D0C4D" w:rsidP="004157DE">
            <w:pPr>
              <w:pStyle w:val="TAL"/>
              <w:rPr>
                <w:del w:id="42" w:author="Ralf Bendlin (AT&amp;T)" w:date="2020-06-08T21:42:00Z"/>
              </w:rPr>
            </w:pPr>
            <w:r>
              <w:t>4</w:t>
            </w:r>
            <w:r w:rsidRPr="004E5DB3">
              <w:t xml:space="preserve">) </w:t>
            </w:r>
            <w:r w:rsidRPr="00706640">
              <w:t>UE can transmit using the subcarrier spacing</w:t>
            </w:r>
            <w:ins w:id="43" w:author="Ralf Bendlin (AT&amp;T)" w:date="2020-06-08T21:42:00Z">
              <w:r w:rsidR="004157DE">
                <w:t xml:space="preserve"> </w:t>
              </w:r>
              <w:r w:rsidR="004157DE" w:rsidRPr="002149AB">
                <w:rPr>
                  <w:color w:val="000000" w:themeColor="text1"/>
                </w:rPr>
                <w:t>and CP length</w:t>
              </w:r>
            </w:ins>
            <w:r w:rsidRPr="00706640">
              <w:t xml:space="preserve"> it reports</w:t>
            </w:r>
            <w:r w:rsidRPr="004E5DB3">
              <w:t>.</w:t>
            </w:r>
          </w:p>
          <w:p w14:paraId="77833F93" w14:textId="77777777" w:rsidR="003D0C4D" w:rsidRDefault="003D0C4D" w:rsidP="004157DE">
            <w:pPr>
              <w:pStyle w:val="TAL"/>
              <w:rPr>
                <w:ins w:id="44" w:author="Hanbyul Seo" w:date="2020-06-09T16:31:00Z"/>
              </w:rPr>
            </w:pPr>
            <w:del w:id="45" w:author="Ralf Bendlin (AT&amp;T)" w:date="2020-06-08T21:42:00Z">
              <w:r w:rsidRPr="00174027" w:rsidDel="004157DE">
                <w:delText xml:space="preserve">FFS: </w:delText>
              </w:r>
              <w:r w:rsidDel="004157DE">
                <w:delText>5</w:delText>
              </w:r>
              <w:r w:rsidRPr="00174027" w:rsidDel="004157DE">
                <w:delText>) CP length</w:delText>
              </w:r>
            </w:del>
          </w:p>
          <w:p w14:paraId="6374B0B6" w14:textId="77777777" w:rsidR="00DA1906" w:rsidRPr="00EE7BAB" w:rsidRDefault="00DA1906" w:rsidP="00DA1906">
            <w:pPr>
              <w:pStyle w:val="TAL"/>
              <w:rPr>
                <w:ins w:id="46" w:author="Hanbyul Seo" w:date="2020-06-09T16:31:00Z"/>
                <w:color w:val="000000"/>
              </w:rPr>
            </w:pPr>
            <w:ins w:id="47" w:author="Hanbyul Seo" w:date="2020-06-09T16:31:00Z">
              <w:r w:rsidRPr="00EE7BAB">
                <w:rPr>
                  <w:color w:val="000000"/>
                </w:rPr>
                <w:t xml:space="preserve">8) Supports 14-symbol SL slot with </w:t>
              </w:r>
              <w:r w:rsidRPr="00EE7BAB">
                <w:rPr>
                  <w:rFonts w:eastAsia="Malgun Gothic"/>
                  <w:color w:val="000000"/>
                  <w:lang w:eastAsia="ko-KR"/>
                </w:rPr>
                <w:t xml:space="preserve">all </w:t>
              </w:r>
              <w:r w:rsidRPr="00EE7BAB">
                <w:rPr>
                  <w:color w:val="000000"/>
                </w:rPr>
                <w:t xml:space="preserve">DMRS patterns corresponding to {#PSSCH symbols} = {12, 9} for slots w/wo PSFCH. </w:t>
              </w:r>
              <w:r w:rsidRPr="00EE7BAB">
                <w:rPr>
                  <w:rFonts w:eastAsia="Malgun Gothic" w:cs="Arial"/>
                  <w:color w:val="000000"/>
                  <w:lang w:eastAsia="ko-KR"/>
                </w:rPr>
                <w:t xml:space="preserve">If UE signals support of ECP, support 12-symbol SL slot with all DMRS patterns corresponding to </w:t>
              </w:r>
              <w:r w:rsidRPr="00EE7BAB">
                <w:rPr>
                  <w:rFonts w:eastAsia="Malgun Gothic" w:cs="Arial"/>
                  <w:strike/>
                  <w:color w:val="000000"/>
                  <w:lang w:eastAsia="ko-KR"/>
                </w:rPr>
                <w:t>{</w:t>
              </w:r>
              <w:r w:rsidRPr="00EE7BAB">
                <w:rPr>
                  <w:rFonts w:eastAsia="Malgun Gothic" w:cs="Arial"/>
                  <w:color w:val="000000"/>
                  <w:lang w:eastAsia="ko-KR"/>
                </w:rPr>
                <w:t>#PSSCH symbols} = {10,7} for slots w/wo PSFCH.</w:t>
              </w:r>
            </w:ins>
          </w:p>
          <w:p w14:paraId="7C216862" w14:textId="6A63104A" w:rsidR="00DA1906" w:rsidRPr="00DA1906" w:rsidRDefault="00DA1906" w:rsidP="00DA1906">
            <w:pPr>
              <w:pStyle w:val="TAL"/>
              <w:rPr>
                <w:color w:val="000000"/>
              </w:rPr>
            </w:pPr>
            <w:ins w:id="48" w:author="Hanbyul Seo" w:date="2020-06-09T16:31:00Z">
              <w:r w:rsidRPr="00EE7BAB">
                <w:rPr>
                  <w:color w:val="000000"/>
                </w:rPr>
                <w:t>9) Support downlink pathloss based open loop power control</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AE7F99" w14:textId="75FDBE2B" w:rsidR="003D0C4D" w:rsidRPr="00790854" w:rsidRDefault="00620D26" w:rsidP="00D3193E">
            <w:pPr>
              <w:pStyle w:val="TAL"/>
              <w:rPr>
                <w:color w:val="000000" w:themeColor="text1"/>
                <w:lang w:eastAsia="ja-JP"/>
              </w:rPr>
            </w:pPr>
            <w:ins w:id="49" w:author="Ralf Bendlin (AT&amp;T)" w:date="2020-06-09T21:28:00Z">
              <w:r w:rsidRPr="00790854">
                <w:rPr>
                  <w:color w:val="000000" w:themeColor="text1"/>
                  <w:lang w:eastAsia="ja-JP"/>
                </w:rPr>
                <w:t>All basic FGs in NR V2X</w:t>
              </w:r>
            </w:ins>
            <w:del w:id="50" w:author="Ralf Bendlin (AT&amp;T)" w:date="2020-06-09T21:28:00Z">
              <w:r w:rsidR="003D0C4D" w:rsidRPr="00790854" w:rsidDel="00620D26">
                <w:rPr>
                  <w:rFonts w:hint="eastAsia"/>
                  <w:color w:val="000000" w:themeColor="text1"/>
                  <w:lang w:eastAsia="ja-JP"/>
                </w:rPr>
                <w:delText>None</w:delText>
              </w:r>
            </w:del>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961DE22" w14:textId="77777777" w:rsidR="003D0C4D" w:rsidRPr="00A34E76" w:rsidRDefault="003D0C4D" w:rsidP="00D3193E">
            <w:pPr>
              <w:pStyle w:val="TAL"/>
              <w:rPr>
                <w:lang w:eastAsia="ja-JP"/>
              </w:rPr>
            </w:pPr>
            <w:r w:rsidRPr="005F39EC">
              <w:rPr>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4A93981E" w14:textId="12D4F632" w:rsidR="003D0C4D" w:rsidRPr="00A34E76" w:rsidRDefault="00620D26" w:rsidP="00D3193E">
            <w:pPr>
              <w:pStyle w:val="TAL"/>
              <w:rPr>
                <w:lang w:eastAsia="ja-JP"/>
              </w:rPr>
            </w:pPr>
            <w:ins w:id="51" w:author="Ralf Bendlin (AT&amp;T)" w:date="2020-06-09T21:25:00Z">
              <w:r>
                <w:rPr>
                  <w:rFonts w:eastAsia="Malgun Gothic"/>
                  <w:lang w:eastAsia="ko-KR"/>
                </w:rPr>
                <w:t>N/A</w:t>
              </w:r>
            </w:ins>
            <w:del w:id="52" w:author="Ralf Bendlin (AT&amp;T)" w:date="2020-06-09T21:25:00Z">
              <w:r w:rsidR="003D0C4D" w:rsidDel="00620D26">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1B3F819B"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E5BCE74" w14:textId="77777777" w:rsidR="003D0C4D" w:rsidRPr="007D287C" w:rsidRDefault="003D0C4D" w:rsidP="00D3193E">
            <w:pPr>
              <w:pStyle w:val="TAL"/>
              <w:rPr>
                <w:iCs/>
                <w:lang w:eastAsia="ja-JP"/>
              </w:rPr>
            </w:pPr>
            <w:r w:rsidRPr="007D287C">
              <w:rPr>
                <w:iCs/>
                <w:lang w:eastAsia="ja-JP"/>
              </w:rPr>
              <w:t xml:space="preserve">Per </w:t>
            </w:r>
            <w:r>
              <w:rPr>
                <w:iCs/>
                <w:lang w:eastAsia="ja-JP"/>
              </w:rPr>
              <w:t>band</w:t>
            </w:r>
          </w:p>
          <w:p w14:paraId="530C2C5B" w14:textId="2269F560" w:rsidR="003D0C4D" w:rsidRPr="007D287C" w:rsidRDefault="003D0C4D" w:rsidP="00D3193E">
            <w:pPr>
              <w:pStyle w:val="TAL"/>
              <w:rPr>
                <w:iCs/>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150E6E69" w14:textId="55F739D1" w:rsidR="003D0C4D" w:rsidRPr="00A34E76" w:rsidRDefault="003D0C4D" w:rsidP="00D3193E">
            <w:pPr>
              <w:pStyle w:val="TAL"/>
              <w:rPr>
                <w:lang w:eastAsia="ja-JP"/>
              </w:rPr>
            </w:pPr>
            <w:r w:rsidRPr="005F39EC">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5AE7355"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708B5EC4" w14:textId="77777777" w:rsidR="003D0C4D" w:rsidRDefault="003D0C4D" w:rsidP="00D3193E">
            <w:pPr>
              <w:pStyle w:val="TAL"/>
            </w:pPr>
            <w:r w:rsidRPr="002C4FDA">
              <w:t>Note: Random selection in the exceptional pool is supported.</w:t>
            </w:r>
          </w:p>
          <w:p w14:paraId="2DBF6BB5" w14:textId="77777777" w:rsidR="003D0C4D" w:rsidRPr="00C33C77" w:rsidRDefault="003D0C4D" w:rsidP="00D3193E">
            <w:pPr>
              <w:pStyle w:val="TAL"/>
            </w:pPr>
          </w:p>
          <w:p w14:paraId="2393C4D0" w14:textId="77777777" w:rsidR="003D0C4D" w:rsidRDefault="003D0C4D" w:rsidP="00D3193E">
            <w:pPr>
              <w:pStyle w:val="TAL"/>
            </w:pPr>
            <w:r w:rsidRPr="004157DE">
              <w:rPr>
                <w:highlight w:val="yellow"/>
              </w:rPr>
              <w:t xml:space="preserve">FFS: This is the basic FG for </w:t>
            </w:r>
            <w:proofErr w:type="spellStart"/>
            <w:r w:rsidRPr="004157DE">
              <w:rPr>
                <w:highlight w:val="yellow"/>
              </w:rPr>
              <w:t>sidelink</w:t>
            </w:r>
            <w:proofErr w:type="spellEnd"/>
          </w:p>
          <w:p w14:paraId="5D1F2398" w14:textId="77777777" w:rsidR="004157DE" w:rsidRDefault="004157DE" w:rsidP="00D3193E">
            <w:pPr>
              <w:pStyle w:val="TAL"/>
              <w:rPr>
                <w:ins w:id="53" w:author="Ralf Bendlin (AT&amp;T)" w:date="2020-06-08T21:44:00Z"/>
              </w:rPr>
            </w:pPr>
          </w:p>
          <w:p w14:paraId="76F23308" w14:textId="4193C5FC" w:rsidR="003D0C4D" w:rsidRDefault="003D0C4D" w:rsidP="00D3193E">
            <w:pPr>
              <w:pStyle w:val="TAL"/>
            </w:pPr>
            <w:r>
              <w:t>Component-4 candidate value set in FR1:</w:t>
            </w:r>
          </w:p>
          <w:p w14:paraId="449CA115" w14:textId="77777777" w:rsidR="003D0C4D" w:rsidRDefault="003D0C4D" w:rsidP="00D3193E">
            <w:pPr>
              <w:pStyle w:val="TAL"/>
            </w:pPr>
            <w:r>
              <w:t>{{15 kHz}, {30 kHz}, {60 kHz}, {15, 30 kHz}, {30, 60 kHz}, {15, 60 kHz}, {15, 30, 60 kHz}}</w:t>
            </w:r>
          </w:p>
          <w:p w14:paraId="47DC811D" w14:textId="77777777" w:rsidR="003D0C4D" w:rsidRDefault="003D0C4D" w:rsidP="00D3193E">
            <w:pPr>
              <w:pStyle w:val="TAL"/>
            </w:pPr>
            <w:r>
              <w:t>Component-6 candidate value set in FR2:</w:t>
            </w:r>
          </w:p>
          <w:p w14:paraId="7152113F" w14:textId="77777777" w:rsidR="003D0C4D" w:rsidRDefault="003D0C4D" w:rsidP="00D3193E">
            <w:pPr>
              <w:pStyle w:val="TAL"/>
            </w:pPr>
            <w:r>
              <w:t>{{60 kHz}, {120 kHz}, {60, 120 kHz}}</w:t>
            </w:r>
          </w:p>
          <w:p w14:paraId="550E6AC6" w14:textId="1CE925EC" w:rsidR="004C42E4" w:rsidRPr="002149AB" w:rsidRDefault="004C42E4" w:rsidP="004C42E4">
            <w:pPr>
              <w:pStyle w:val="TAL"/>
              <w:rPr>
                <w:ins w:id="54" w:author="Ralf Bendlin (AT&amp;T)" w:date="2020-06-08T21:44:00Z"/>
                <w:rFonts w:eastAsia="Malgun Gothic"/>
                <w:color w:val="000000" w:themeColor="text1"/>
                <w:lang w:eastAsia="ko-KR"/>
              </w:rPr>
            </w:pPr>
            <w:ins w:id="55" w:author="Ralf Bendlin (AT&amp;T)" w:date="2020-06-08T21:44:00Z">
              <w:r w:rsidRPr="002149AB">
                <w:rPr>
                  <w:rFonts w:eastAsia="Malgun Gothic"/>
                  <w:color w:val="000000" w:themeColor="text1"/>
                  <w:lang w:eastAsia="ko-KR"/>
                </w:rPr>
                <w:t>Component-</w:t>
              </w:r>
            </w:ins>
            <w:ins w:id="56" w:author="Ralf Bendlin (AT&amp;T)" w:date="2020-06-08T21:45:00Z">
              <w:r>
                <w:rPr>
                  <w:rFonts w:eastAsia="Malgun Gothic"/>
                  <w:color w:val="000000" w:themeColor="text1"/>
                  <w:lang w:eastAsia="ko-KR"/>
                </w:rPr>
                <w:t>4</w:t>
              </w:r>
            </w:ins>
            <w:ins w:id="57" w:author="Ralf Bendlin (AT&amp;T)" w:date="2020-06-08T21:44:00Z">
              <w:r w:rsidRPr="002149AB">
                <w:rPr>
                  <w:rFonts w:eastAsia="Malgun Gothic"/>
                  <w:color w:val="000000" w:themeColor="text1"/>
                  <w:lang w:eastAsia="ko-KR"/>
                </w:rPr>
                <w:t xml:space="preserve"> candidate value set for CP length: {NCP,NCP and ECP} </w:t>
              </w:r>
            </w:ins>
          </w:p>
          <w:p w14:paraId="252315B5" w14:textId="77777777" w:rsidR="004C42E4" w:rsidRPr="002149AB" w:rsidRDefault="004C42E4" w:rsidP="004C42E4">
            <w:pPr>
              <w:pStyle w:val="TAL"/>
              <w:rPr>
                <w:ins w:id="58" w:author="Ralf Bendlin (AT&amp;T)" w:date="2020-06-08T21:44:00Z"/>
                <w:rFonts w:eastAsia="SimSun"/>
                <w:color w:val="000000" w:themeColor="text1"/>
                <w:lang w:eastAsia="zh-CN"/>
              </w:rPr>
            </w:pPr>
            <w:ins w:id="59" w:author="Ralf Bendlin (AT&amp;T)" w:date="2020-06-08T21:44:00Z">
              <w:r w:rsidRPr="002149AB">
                <w:rPr>
                  <w:rFonts w:eastAsia="SimSun"/>
                  <w:color w:val="000000" w:themeColor="text1"/>
                  <w:lang w:eastAsia="zh-CN"/>
                </w:rPr>
                <w:t>(ECP only applies to SCS of 60 kHz)</w:t>
              </w:r>
            </w:ins>
          </w:p>
          <w:p w14:paraId="2E0A642A" w14:textId="77777777" w:rsidR="003D0C4D" w:rsidRDefault="003D0C4D" w:rsidP="00D3193E">
            <w:pPr>
              <w:pStyle w:val="TAL"/>
              <w:rPr>
                <w:ins w:id="60" w:author="Ralf Bendlin (AT&amp;T)" w:date="2020-06-08T21:44:00Z"/>
              </w:rPr>
            </w:pPr>
            <w:del w:id="61" w:author="Ralf Bendlin (AT&amp;T)" w:date="2020-06-08T21:44:00Z">
              <w:r w:rsidDel="004C42E4">
                <w:delText>FFS: whether to mandate an SCS.</w:delText>
              </w:r>
            </w:del>
          </w:p>
          <w:p w14:paraId="34FE5716" w14:textId="77777777" w:rsidR="004C42E4" w:rsidRDefault="004C42E4" w:rsidP="00D3193E">
            <w:pPr>
              <w:pStyle w:val="TAL"/>
              <w:rPr>
                <w:ins w:id="62" w:author="Ralf Bendlin (AT&amp;T)" w:date="2020-06-08T21:44:00Z"/>
              </w:rPr>
            </w:pPr>
          </w:p>
          <w:p w14:paraId="746C8450" w14:textId="53581A44" w:rsidR="004C42E4" w:rsidRPr="00A34E76" w:rsidRDefault="004C42E4" w:rsidP="00D3193E">
            <w:pPr>
              <w:pStyle w:val="TAL"/>
            </w:pPr>
            <w:ins w:id="63" w:author="Ralf Bendlin (AT&amp;T)" w:date="2020-06-08T21:45:00Z">
              <w:r w:rsidRPr="002149AB">
                <w:rPr>
                  <w:rFonts w:eastAsia="SimSun"/>
                  <w:color w:val="000000" w:themeColor="text1"/>
                  <w:lang w:eastAsia="zh-CN"/>
                </w:rPr>
                <w:t xml:space="preserve">Note: For Component </w:t>
              </w:r>
              <w:r>
                <w:rPr>
                  <w:rFonts w:eastAsia="SimSun"/>
                  <w:color w:val="000000" w:themeColor="text1"/>
                  <w:lang w:eastAsia="zh-CN"/>
                </w:rPr>
                <w:t>4</w:t>
              </w:r>
              <w:r w:rsidRPr="002149AB">
                <w:rPr>
                  <w:rFonts w:eastAsia="SimSun"/>
                  <w:color w:val="000000" w:themeColor="text1"/>
                  <w:lang w:eastAsia="zh-CN"/>
                </w:rPr>
                <w:t xml:space="preserve">, the reported numerology shall be the same for </w:t>
              </w:r>
              <w:proofErr w:type="spellStart"/>
              <w:r w:rsidRPr="002149AB">
                <w:rPr>
                  <w:rFonts w:eastAsia="SimSun"/>
                  <w:color w:val="000000" w:themeColor="text1"/>
                  <w:lang w:eastAsia="zh-CN"/>
                </w:rPr>
                <w:t>sidelink</w:t>
              </w:r>
              <w:proofErr w:type="spellEnd"/>
              <w:r w:rsidRPr="002149AB">
                <w:rPr>
                  <w:rFonts w:eastAsia="SimSun"/>
                  <w:color w:val="000000" w:themeColor="text1"/>
                  <w:lang w:eastAsia="zh-CN"/>
                </w:rPr>
                <w:t xml:space="preserve"> and uplink.</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21CD698" w14:textId="77777777" w:rsidR="003D0C4D"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p w14:paraId="27613D7E" w14:textId="0EF78F29" w:rsidR="003D0C4D" w:rsidRPr="00A34E76" w:rsidRDefault="003D0C4D" w:rsidP="00D3193E">
            <w:pPr>
              <w:pStyle w:val="TAL"/>
              <w:rPr>
                <w:lang w:eastAsia="ja-JP"/>
              </w:rPr>
            </w:pPr>
            <w:del w:id="64" w:author="Hanbyul Seo" w:date="2020-06-09T16:28:00Z">
              <w:r w:rsidRPr="004D1E12" w:rsidDel="00DA1906">
                <w:rPr>
                  <w:lang w:eastAsia="ja-JP"/>
                </w:rPr>
                <w:delText>FFS: For UE supports NR sidelink [in licensed spectrum], UE must indicate this FG is supported.</w:delText>
              </w:r>
            </w:del>
          </w:p>
        </w:tc>
      </w:tr>
      <w:tr w:rsidR="003D0C4D" w:rsidRPr="00A34E76" w14:paraId="788F36F9" w14:textId="77777777" w:rsidTr="00D3193E">
        <w:tc>
          <w:tcPr>
            <w:tcW w:w="1838" w:type="dxa"/>
            <w:vMerge/>
            <w:tcBorders>
              <w:left w:val="single" w:sz="4" w:space="0" w:color="auto"/>
              <w:right w:val="single" w:sz="4" w:space="0" w:color="auto"/>
            </w:tcBorders>
            <w:shd w:val="clear" w:color="auto" w:fill="auto"/>
          </w:tcPr>
          <w:p w14:paraId="606E0AA3"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789AEC59" w14:textId="77777777" w:rsidR="003D0C4D" w:rsidRPr="007D287C" w:rsidRDefault="003D0C4D" w:rsidP="00D3193E">
            <w:pPr>
              <w:pStyle w:val="TAL"/>
              <w:rPr>
                <w:lang w:eastAsia="ja-JP"/>
              </w:rPr>
            </w:pPr>
            <w:r>
              <w:rPr>
                <w:lang w:eastAsia="ja-JP"/>
              </w:rPr>
              <w:t>5-3</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A6A0A11" w14:textId="0871EDE2" w:rsidR="003D0C4D" w:rsidRPr="007D287C" w:rsidRDefault="003D0C4D" w:rsidP="00D3193E">
            <w:pPr>
              <w:pStyle w:val="TAL"/>
              <w:rPr>
                <w:lang w:eastAsia="ja-JP"/>
              </w:rPr>
            </w:pPr>
            <w:r w:rsidRPr="007D287C">
              <w:rPr>
                <w:rFonts w:hint="eastAsia"/>
                <w:lang w:eastAsia="ja-JP"/>
              </w:rPr>
              <w:t>Transmi</w:t>
            </w:r>
            <w:r w:rsidRPr="007D287C">
              <w:rPr>
                <w:lang w:eastAsia="ja-JP"/>
              </w:rPr>
              <w:t xml:space="preserve">tting NR </w:t>
            </w:r>
            <w:proofErr w:type="spellStart"/>
            <w:r w:rsidRPr="007D287C">
              <w:rPr>
                <w:lang w:eastAsia="ja-JP"/>
              </w:rPr>
              <w:t>sidelink</w:t>
            </w:r>
            <w:proofErr w:type="spellEnd"/>
            <w:r w:rsidRPr="007D287C">
              <w:rPr>
                <w:lang w:eastAsia="ja-JP"/>
              </w:rPr>
              <w:t xml:space="preserve"> mode 2 configured by LTE </w:t>
            </w:r>
            <w:proofErr w:type="spellStart"/>
            <w:r w:rsidRPr="007D287C">
              <w:rPr>
                <w:lang w:eastAsia="ja-JP"/>
              </w:rPr>
              <w:t>Uu</w:t>
            </w:r>
            <w:proofErr w:type="spellEnd"/>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1111236" w14:textId="729B0ECD" w:rsidR="003D0C4D" w:rsidRDefault="003D0C4D" w:rsidP="00D3193E">
            <w:pPr>
              <w:pStyle w:val="TAL"/>
              <w:rPr>
                <w:lang w:eastAsia="ja-JP"/>
              </w:rPr>
            </w:pPr>
            <w:r w:rsidRPr="004379C7">
              <w:rPr>
                <w:lang w:eastAsia="ja-JP"/>
              </w:rPr>
              <w:t xml:space="preserve">1) UE can transmit </w:t>
            </w:r>
            <w:ins w:id="65" w:author="Ralf Bendlin (AT&amp;T)" w:date="2020-06-08T21:43:00Z">
              <w:r w:rsidR="004157DE">
                <w:rPr>
                  <w:lang w:eastAsia="ja-JP"/>
                </w:rPr>
                <w:t xml:space="preserve">NR </w:t>
              </w:r>
            </w:ins>
            <w:r w:rsidRPr="004379C7">
              <w:rPr>
                <w:lang w:eastAsia="ja-JP"/>
              </w:rPr>
              <w:t xml:space="preserve">PSCCH/PSSCH using </w:t>
            </w:r>
            <w:r>
              <w:rPr>
                <w:lang w:eastAsia="ja-JP"/>
              </w:rPr>
              <w:t xml:space="preserve">NR </w:t>
            </w:r>
            <w:proofErr w:type="spellStart"/>
            <w:r w:rsidRPr="004379C7">
              <w:rPr>
                <w:lang w:eastAsia="ja-JP"/>
              </w:rPr>
              <w:t>sidelink</w:t>
            </w:r>
            <w:proofErr w:type="spellEnd"/>
            <w:r w:rsidRPr="004379C7">
              <w:rPr>
                <w:lang w:eastAsia="ja-JP"/>
              </w:rPr>
              <w:t xml:space="preserve"> mode </w:t>
            </w:r>
            <w:r>
              <w:rPr>
                <w:lang w:eastAsia="ja-JP"/>
              </w:rPr>
              <w:t xml:space="preserve">2 configured by LTE </w:t>
            </w:r>
            <w:proofErr w:type="spellStart"/>
            <w:r>
              <w:rPr>
                <w:lang w:eastAsia="ja-JP"/>
              </w:rPr>
              <w:t>Uu</w:t>
            </w:r>
            <w:proofErr w:type="spellEnd"/>
            <w:r>
              <w:rPr>
                <w:lang w:eastAsia="ja-JP"/>
              </w:rPr>
              <w:t xml:space="preserve">. </w:t>
            </w:r>
            <w:r w:rsidRPr="003B7D38">
              <w:rPr>
                <w:lang w:eastAsia="ja-JP"/>
              </w:rPr>
              <w:t xml:space="preserve">Up to </w:t>
            </w:r>
            <w:r w:rsidRPr="004C42E4">
              <w:rPr>
                <w:highlight w:val="yellow"/>
                <w:lang w:eastAsia="ja-JP"/>
              </w:rPr>
              <w:t>[B]</w:t>
            </w:r>
            <w:r w:rsidRPr="003B7D38">
              <w:rPr>
                <w:lang w:eastAsia="ja-JP"/>
              </w:rPr>
              <w:t xml:space="preserve"> </w:t>
            </w:r>
            <w:proofErr w:type="spellStart"/>
            <w:r w:rsidRPr="003B7D38">
              <w:rPr>
                <w:lang w:eastAsia="ja-JP"/>
              </w:rPr>
              <w:t>sidelink</w:t>
            </w:r>
            <w:proofErr w:type="spellEnd"/>
            <w:r w:rsidRPr="003B7D38">
              <w:rPr>
                <w:lang w:eastAsia="ja-JP"/>
              </w:rPr>
              <w:t xml:space="preserve"> processes are supported.</w:t>
            </w:r>
          </w:p>
          <w:p w14:paraId="06F4418A" w14:textId="09EFCFB9" w:rsidR="003D0C4D" w:rsidRDefault="003D0C4D" w:rsidP="00D3193E">
            <w:pPr>
              <w:pStyle w:val="TAL"/>
              <w:rPr>
                <w:lang w:eastAsia="ja-JP"/>
              </w:rPr>
            </w:pPr>
            <w:r>
              <w:rPr>
                <w:lang w:eastAsia="ja-JP"/>
              </w:rPr>
              <w:t xml:space="preserve">2) UE </w:t>
            </w:r>
            <w:ins w:id="66" w:author="Ralf Bendlin (AT&amp;T)" w:date="2020-06-08T21:47:00Z">
              <w:r w:rsidR="004C42E4" w:rsidRPr="002149AB">
                <w:rPr>
                  <w:color w:val="000000" w:themeColor="text1"/>
                </w:rPr>
                <w:t xml:space="preserve">can transmit </w:t>
              </w:r>
            </w:ins>
            <w:ins w:id="67" w:author="Ralf Bendlin (AT&amp;T)" w:date="2020-06-08T22:18:00Z">
              <w:r w:rsidR="00561C1B">
                <w:rPr>
                  <w:color w:val="000000" w:themeColor="text1"/>
                </w:rPr>
                <w:t xml:space="preserve">NR </w:t>
              </w:r>
            </w:ins>
            <w:ins w:id="68" w:author="Ralf Bendlin (AT&amp;T)" w:date="2020-06-08T21:47:00Z">
              <w:r w:rsidR="004C42E4" w:rsidRPr="002149AB">
                <w:rPr>
                  <w:color w:val="000000" w:themeColor="text1"/>
                </w:rPr>
                <w:t xml:space="preserve">PSSCH according to </w:t>
              </w:r>
            </w:ins>
            <w:del w:id="69" w:author="Ralf Bendlin (AT&amp;T)" w:date="2020-06-08T21:47:00Z">
              <w:r w:rsidDel="004C42E4">
                <w:rPr>
                  <w:lang w:eastAsia="ja-JP"/>
                </w:rPr>
                <w:delText xml:space="preserve">supports </w:delText>
              </w:r>
              <w:r w:rsidRPr="003B7D38" w:rsidDel="004C42E4">
                <w:rPr>
                  <w:lang w:eastAsia="ja-JP"/>
                </w:rPr>
                <w:delText xml:space="preserve">transmission based on </w:delText>
              </w:r>
            </w:del>
            <w:r w:rsidRPr="003B7D38">
              <w:rPr>
                <w:lang w:eastAsia="ja-JP"/>
              </w:rPr>
              <w:t xml:space="preserve">the </w:t>
            </w:r>
            <w:r>
              <w:rPr>
                <w:lang w:eastAsia="ja-JP"/>
              </w:rPr>
              <w:t>normal 64QAM MCS table.</w:t>
            </w:r>
          </w:p>
          <w:p w14:paraId="63830D25" w14:textId="77777777" w:rsidR="003D0C4D" w:rsidRDefault="003D0C4D" w:rsidP="00D3193E">
            <w:pPr>
              <w:pStyle w:val="TAL"/>
              <w:rPr>
                <w:lang w:eastAsia="ja-JP"/>
              </w:rPr>
            </w:pPr>
            <w:r>
              <w:rPr>
                <w:lang w:eastAsia="ja-JP"/>
              </w:rPr>
              <w:t xml:space="preserve">3) </w:t>
            </w:r>
            <w:r w:rsidRPr="003B7D38">
              <w:rPr>
                <w:lang w:eastAsia="ja-JP"/>
              </w:rPr>
              <w:t>UE supports PT-RS transmission in FR2.</w:t>
            </w:r>
          </w:p>
          <w:p w14:paraId="359C2AC2" w14:textId="315A17D9" w:rsidR="003D0C4D" w:rsidRDefault="003D0C4D" w:rsidP="00D3193E">
            <w:pPr>
              <w:pStyle w:val="TAL"/>
            </w:pPr>
            <w:r>
              <w:t xml:space="preserve">4) </w:t>
            </w:r>
            <w:r w:rsidRPr="00AF241C">
              <w:t xml:space="preserve">UE can perform </w:t>
            </w:r>
            <w:ins w:id="70" w:author="Ralf Bendlin (AT&amp;T)" w:date="2020-06-08T21:47:00Z">
              <w:r w:rsidR="004C42E4">
                <w:t xml:space="preserve">mode 2 </w:t>
              </w:r>
            </w:ins>
            <w:r w:rsidRPr="00AF241C">
              <w:t>sensing and resource allocation operations</w:t>
            </w:r>
            <w:r>
              <w:t>.</w:t>
            </w:r>
          </w:p>
          <w:p w14:paraId="6845EA43" w14:textId="6851A7E9" w:rsidR="003D0C4D" w:rsidDel="004C42E4" w:rsidRDefault="003D0C4D" w:rsidP="00D3193E">
            <w:pPr>
              <w:pStyle w:val="TAL"/>
              <w:rPr>
                <w:del w:id="71" w:author="Ralf Bendlin (AT&amp;T)" w:date="2020-06-08T21:47:00Z"/>
              </w:rPr>
            </w:pPr>
          </w:p>
          <w:p w14:paraId="5D3907D2" w14:textId="56D0056F" w:rsidR="003D0C4D" w:rsidDel="004C42E4" w:rsidRDefault="003D0C4D" w:rsidP="004C42E4">
            <w:pPr>
              <w:pStyle w:val="TAL"/>
              <w:rPr>
                <w:del w:id="72" w:author="Ralf Bendlin (AT&amp;T)" w:date="2020-06-08T21:47:00Z"/>
              </w:rPr>
            </w:pPr>
            <w:r>
              <w:t>5</w:t>
            </w:r>
            <w:r w:rsidRPr="004E5DB3">
              <w:t xml:space="preserve">) </w:t>
            </w:r>
            <w:r w:rsidRPr="00174027">
              <w:t xml:space="preserve">UE can transmit using the subcarrier spacing </w:t>
            </w:r>
            <w:ins w:id="73" w:author="Ralf Bendlin (AT&amp;T)" w:date="2020-06-08T21:47:00Z">
              <w:r w:rsidR="004C42E4" w:rsidRPr="002149AB">
                <w:rPr>
                  <w:color w:val="000000" w:themeColor="text1"/>
                </w:rPr>
                <w:t xml:space="preserve">and CP length </w:t>
              </w:r>
            </w:ins>
            <w:r w:rsidRPr="00174027">
              <w:t>it reports</w:t>
            </w:r>
            <w:r>
              <w:t xml:space="preserve"> for FG 5-1</w:t>
            </w:r>
            <w:r w:rsidRPr="004E5DB3">
              <w:t>.</w:t>
            </w:r>
          </w:p>
          <w:p w14:paraId="71562C29" w14:textId="77777777" w:rsidR="003D0C4D" w:rsidRDefault="003D0C4D" w:rsidP="004C42E4">
            <w:pPr>
              <w:pStyle w:val="TAL"/>
              <w:rPr>
                <w:ins w:id="74" w:author="Hanbyul Seo" w:date="2020-06-09T16:34:00Z"/>
              </w:rPr>
            </w:pPr>
            <w:del w:id="75" w:author="Ralf Bendlin (AT&amp;T)" w:date="2020-06-08T21:47:00Z">
              <w:r w:rsidDel="004C42E4">
                <w:delText>FFS: 6) CP length</w:delText>
              </w:r>
            </w:del>
          </w:p>
          <w:p w14:paraId="11E9151D" w14:textId="77777777" w:rsidR="00DA1906" w:rsidRPr="00EE7BAB" w:rsidRDefault="00DA1906" w:rsidP="00DA1906">
            <w:pPr>
              <w:pStyle w:val="TAL"/>
              <w:rPr>
                <w:ins w:id="76" w:author="Hanbyul Seo" w:date="2020-06-09T16:34:00Z"/>
                <w:color w:val="000000"/>
              </w:rPr>
            </w:pPr>
            <w:ins w:id="77" w:author="Hanbyul Seo" w:date="2020-06-09T16:34:00Z">
              <w:r w:rsidRPr="00EE7BAB">
                <w:rPr>
                  <w:color w:val="000000"/>
                </w:rPr>
                <w:t xml:space="preserve">8) Supports 14-symbol SL slot with </w:t>
              </w:r>
              <w:r w:rsidRPr="00EE7BAB">
                <w:rPr>
                  <w:rFonts w:eastAsia="Malgun Gothic"/>
                  <w:color w:val="000000"/>
                  <w:lang w:eastAsia="ko-KR"/>
                </w:rPr>
                <w:t>all</w:t>
              </w:r>
              <w:r w:rsidRPr="00EE7BAB">
                <w:rPr>
                  <w:color w:val="000000"/>
                </w:rPr>
                <w:t xml:space="preserve"> DMRS patterns corresponding to {#PSSCH symbols} = {12, 9} for slots w/wo PSFCH. </w:t>
              </w:r>
              <w:r w:rsidRPr="00EE7BAB">
                <w:rPr>
                  <w:rFonts w:eastAsia="Malgun Gothic" w:cs="Arial"/>
                  <w:color w:val="000000"/>
                  <w:lang w:eastAsia="ko-KR"/>
                </w:rPr>
                <w:t>If UE signals support of ECP, support 12-symbol SL slot with all DMRS patterns corresponding to {#PSSCH symbols} = {10,7} for slots w/wo PSFCH.</w:t>
              </w:r>
            </w:ins>
          </w:p>
          <w:p w14:paraId="35DBA286" w14:textId="77777777" w:rsidR="00DA1906" w:rsidRPr="00EE7BAB" w:rsidRDefault="00DA1906" w:rsidP="00DA1906">
            <w:pPr>
              <w:pStyle w:val="TAL"/>
              <w:rPr>
                <w:ins w:id="78" w:author="Hanbyul Seo" w:date="2020-06-09T16:34:00Z"/>
                <w:color w:val="000000"/>
              </w:rPr>
            </w:pPr>
            <w:ins w:id="79" w:author="Hanbyul Seo" w:date="2020-06-09T16:34:00Z">
              <w:r w:rsidRPr="00EE7BAB">
                <w:rPr>
                  <w:rFonts w:eastAsia="Malgun Gothic"/>
                  <w:color w:val="000000"/>
                  <w:lang w:eastAsia="ko-KR"/>
                </w:rPr>
                <w:t>10) UE can transmit using 30 kHz and normal CP subcarrier spacing in FR1, 120 kHz subcarrier spacing with normal CP FR2</w:t>
              </w:r>
            </w:ins>
          </w:p>
          <w:p w14:paraId="6FEDEA50" w14:textId="23C5B28A" w:rsidR="00DA1906" w:rsidRPr="00E90041" w:rsidRDefault="00DA1906" w:rsidP="00DA1906">
            <w:pPr>
              <w:pStyle w:val="TAL"/>
              <w:rPr>
                <w:lang w:eastAsia="ja-JP"/>
              </w:rPr>
            </w:pPr>
            <w:ins w:id="80" w:author="Hanbyul Seo" w:date="2020-06-09T16:34:00Z">
              <w:r w:rsidRPr="00EE7BAB">
                <w:rPr>
                  <w:color w:val="000000"/>
                </w:rPr>
                <w:t>11) DL pathloss based open loop power control</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42F5E7" w14:textId="40D276F9" w:rsidR="003D0C4D" w:rsidRPr="00790854" w:rsidRDefault="00620D26" w:rsidP="00D3193E">
            <w:pPr>
              <w:pStyle w:val="TAL"/>
              <w:rPr>
                <w:color w:val="000000" w:themeColor="text1"/>
                <w:lang w:eastAsia="ja-JP"/>
              </w:rPr>
            </w:pPr>
            <w:ins w:id="81" w:author="Ralf Bendlin (AT&amp;T)" w:date="2020-06-09T21:28:00Z">
              <w:r w:rsidRPr="00790854">
                <w:rPr>
                  <w:color w:val="000000" w:themeColor="text1"/>
                  <w:lang w:eastAsia="ja-JP"/>
                </w:rPr>
                <w:t>All basic FGs in NR V2X</w:t>
              </w:r>
            </w:ins>
            <w:del w:id="82" w:author="Ralf Bendlin (AT&amp;T)" w:date="2020-06-09T21:28:00Z">
              <w:r w:rsidR="003D0C4D" w:rsidRPr="00790854" w:rsidDel="00620D26">
                <w:rPr>
                  <w:rFonts w:hint="eastAsia"/>
                  <w:color w:val="000000" w:themeColor="text1"/>
                  <w:lang w:eastAsia="ja-JP"/>
                </w:rPr>
                <w:delText>5-1</w:delText>
              </w:r>
            </w:del>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4E055B1" w14:textId="77777777" w:rsidR="003D0C4D" w:rsidRPr="003B7D38" w:rsidRDefault="003D0C4D" w:rsidP="00D3193E">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6D4438AC" w14:textId="7CF35F7D" w:rsidR="003D0C4D" w:rsidRPr="00A34E76" w:rsidRDefault="00620D26" w:rsidP="00D3193E">
            <w:pPr>
              <w:pStyle w:val="TAL"/>
              <w:rPr>
                <w:lang w:eastAsia="ja-JP"/>
              </w:rPr>
            </w:pPr>
            <w:ins w:id="83" w:author="Ralf Bendlin (AT&amp;T)" w:date="2020-06-09T21:25:00Z">
              <w:r>
                <w:rPr>
                  <w:rFonts w:eastAsia="Malgun Gothic"/>
                  <w:lang w:eastAsia="ko-KR"/>
                </w:rPr>
                <w:t>N/A</w:t>
              </w:r>
            </w:ins>
            <w:del w:id="84" w:author="Ralf Bendlin (AT&amp;T)" w:date="2020-06-09T21:25:00Z">
              <w:r w:rsidR="003D0C4D" w:rsidDel="00620D26">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6D3F025D"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54A8892" w14:textId="77777777" w:rsidR="003D0C4D" w:rsidRPr="007D287C" w:rsidRDefault="003D0C4D" w:rsidP="00D3193E">
            <w:pPr>
              <w:pStyle w:val="TAL"/>
              <w:rPr>
                <w:iCs/>
                <w:lang w:eastAsia="ja-JP"/>
              </w:rPr>
            </w:pPr>
            <w:r w:rsidRPr="007D287C">
              <w:rPr>
                <w:iCs/>
                <w:lang w:eastAsia="ja-JP"/>
              </w:rPr>
              <w:t xml:space="preserve">Per </w:t>
            </w:r>
            <w:r>
              <w:rPr>
                <w:iCs/>
                <w:lang w:eastAsia="ja-JP"/>
              </w:rPr>
              <w:t>band</w:t>
            </w:r>
          </w:p>
          <w:p w14:paraId="37661A56" w14:textId="0CDB004F" w:rsidR="003D0C4D" w:rsidRPr="007D287C" w:rsidRDefault="003D0C4D" w:rsidP="00D3193E">
            <w:pPr>
              <w:pStyle w:val="TAL"/>
              <w:rPr>
                <w:iCs/>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630D3227" w14:textId="48A79F3B" w:rsidR="003D0C4D" w:rsidRPr="00A34E76" w:rsidRDefault="003D0C4D" w:rsidP="00D3193E">
            <w:pPr>
              <w:pStyle w:val="TAL"/>
              <w:rPr>
                <w:lang w:eastAsia="ja-JP"/>
              </w:rPr>
            </w:pPr>
            <w:r w:rsidRPr="005F39EC">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49E500"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09E2FAE2" w14:textId="77777777" w:rsidR="003D0C4D" w:rsidRDefault="003D0C4D" w:rsidP="00D3193E">
            <w:pPr>
              <w:pStyle w:val="TAL"/>
            </w:pPr>
            <w:r w:rsidRPr="002C4FDA">
              <w:t>Note: Random selection in the exceptional pool is supported.</w:t>
            </w:r>
          </w:p>
          <w:p w14:paraId="63BF6752" w14:textId="77777777" w:rsidR="003D0C4D" w:rsidRPr="00C33C77" w:rsidRDefault="003D0C4D" w:rsidP="00D3193E">
            <w:pPr>
              <w:pStyle w:val="TAL"/>
            </w:pPr>
          </w:p>
          <w:p w14:paraId="295E2E22" w14:textId="77777777" w:rsidR="003D0C4D" w:rsidRDefault="003D0C4D" w:rsidP="00D3193E">
            <w:pPr>
              <w:pStyle w:val="TAL"/>
              <w:rPr>
                <w:ins w:id="85" w:author="Ralf Bendlin (AT&amp;T)" w:date="2020-06-08T21:48:00Z"/>
              </w:rPr>
            </w:pPr>
            <w:r w:rsidRPr="004C42E4">
              <w:rPr>
                <w:highlight w:val="yellow"/>
              </w:rPr>
              <w:t xml:space="preserve">FFS: This is the basic FG for </w:t>
            </w:r>
            <w:proofErr w:type="spellStart"/>
            <w:r w:rsidRPr="004C42E4">
              <w:rPr>
                <w:highlight w:val="yellow"/>
              </w:rPr>
              <w:t>sidelink</w:t>
            </w:r>
            <w:proofErr w:type="spellEnd"/>
          </w:p>
          <w:p w14:paraId="6E78DC76" w14:textId="77777777" w:rsidR="00554A14" w:rsidRDefault="00554A14" w:rsidP="00D3193E">
            <w:pPr>
              <w:pStyle w:val="TAL"/>
              <w:rPr>
                <w:ins w:id="86" w:author="Ralf Bendlin (AT&amp;T)" w:date="2020-06-08T21:48:00Z"/>
              </w:rPr>
            </w:pPr>
          </w:p>
          <w:p w14:paraId="40EBAFF9" w14:textId="2DAE9FA4" w:rsidR="00554A14" w:rsidRPr="00A34E76" w:rsidRDefault="00554A14" w:rsidP="00D3193E">
            <w:pPr>
              <w:pStyle w:val="TAL"/>
            </w:pPr>
            <w:ins w:id="87" w:author="Ralf Bendlin (AT&amp;T)" w:date="2020-06-08T21:48:00Z">
              <w:r w:rsidRPr="002149AB">
                <w:rPr>
                  <w:color w:val="000000" w:themeColor="text1"/>
                </w:rPr>
                <w:t>Candidate values for B are {</w:t>
              </w:r>
              <w:r w:rsidRPr="002149AB">
                <w:rPr>
                  <w:color w:val="000000" w:themeColor="text1"/>
                  <w:highlight w:val="yellow"/>
                </w:rPr>
                <w:t>FFS</w:t>
              </w:r>
              <w:r w:rsidRPr="002149AB">
                <w:rPr>
                  <w:color w:val="000000" w:themeColor="text1"/>
                </w:rPr>
                <w:t>}</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CCAAE9D" w14:textId="77777777" w:rsidR="003D0C4D"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p w14:paraId="769977A0" w14:textId="4A3BD08A" w:rsidR="003D0C4D" w:rsidRPr="00A34E76" w:rsidRDefault="003D0C4D" w:rsidP="00D3193E">
            <w:pPr>
              <w:pStyle w:val="TAL"/>
              <w:rPr>
                <w:lang w:eastAsia="ja-JP"/>
              </w:rPr>
            </w:pPr>
            <w:del w:id="88" w:author="Hanbyul Seo" w:date="2020-06-09T16:28:00Z">
              <w:r w:rsidRPr="004D1E12" w:rsidDel="00DA1906">
                <w:rPr>
                  <w:lang w:eastAsia="ja-JP"/>
                </w:rPr>
                <w:delText>FFS: For UE supports NR sidelink, UE must indicate this FG is supported.</w:delText>
              </w:r>
            </w:del>
          </w:p>
        </w:tc>
      </w:tr>
      <w:tr w:rsidR="003D0C4D" w:rsidRPr="00A34E76" w14:paraId="6EF3C2EE" w14:textId="77777777" w:rsidTr="00D3193E">
        <w:tc>
          <w:tcPr>
            <w:tcW w:w="1838" w:type="dxa"/>
            <w:vMerge/>
            <w:tcBorders>
              <w:left w:val="single" w:sz="4" w:space="0" w:color="auto"/>
              <w:right w:val="single" w:sz="4" w:space="0" w:color="auto"/>
            </w:tcBorders>
            <w:shd w:val="clear" w:color="auto" w:fill="auto"/>
          </w:tcPr>
          <w:p w14:paraId="293CE66B"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060695F" w14:textId="77777777" w:rsidR="003D0C4D" w:rsidRPr="00A34E76" w:rsidRDefault="003D0C4D" w:rsidP="00D3193E">
            <w:pPr>
              <w:pStyle w:val="TAL"/>
              <w:rPr>
                <w:lang w:eastAsia="ja-JP"/>
              </w:rPr>
            </w:pPr>
            <w:r>
              <w:rPr>
                <w:rFonts w:hint="eastAsia"/>
                <w:lang w:eastAsia="ja-JP"/>
              </w:rPr>
              <w:t>5-</w:t>
            </w:r>
            <w:r>
              <w:rPr>
                <w:lang w:eastAsia="ja-JP"/>
              </w:rPr>
              <w:t>4</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DB71477" w14:textId="25486CAA" w:rsidR="003D0C4D" w:rsidRPr="007D287C" w:rsidRDefault="00287035" w:rsidP="00D3193E">
            <w:pPr>
              <w:pStyle w:val="TAL"/>
              <w:rPr>
                <w:lang w:eastAsia="ja-JP"/>
              </w:rPr>
            </w:pPr>
            <w:ins w:id="89" w:author="Hanbyul Seo" w:date="2020-06-09T16:37:00Z">
              <w:r w:rsidRPr="00287035">
                <w:rPr>
                  <w:lang w:eastAsia="ja-JP"/>
                </w:rPr>
                <w:t xml:space="preserve">Synchronization sources for NR </w:t>
              </w:r>
              <w:proofErr w:type="spellStart"/>
              <w:r w:rsidRPr="00287035">
                <w:rPr>
                  <w:lang w:eastAsia="ja-JP"/>
                </w:rPr>
                <w:t>sidelink</w:t>
              </w:r>
            </w:ins>
            <w:proofErr w:type="spellEnd"/>
            <w:del w:id="90" w:author="Hanbyul Seo" w:date="2020-06-09T16:37:00Z">
              <w:r w:rsidR="003D0C4D" w:rsidDel="00287035">
                <w:rPr>
                  <w:lang w:eastAsia="ja-JP"/>
                </w:rPr>
                <w:delText xml:space="preserve">GNSS and </w:delText>
              </w:r>
              <w:r w:rsidR="003D0C4D" w:rsidRPr="007D287C" w:rsidDel="00287035">
                <w:rPr>
                  <w:rFonts w:hint="eastAsia"/>
                  <w:lang w:eastAsia="ja-JP"/>
                </w:rPr>
                <w:delText>S-</w:delText>
              </w:r>
              <w:r w:rsidR="003D0C4D" w:rsidRPr="007D287C" w:rsidDel="00287035">
                <w:rPr>
                  <w:lang w:eastAsia="ja-JP"/>
                </w:rPr>
                <w:delText>SSB for NR sidelink</w:delText>
              </w:r>
            </w:del>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6398E07C" w14:textId="2E939B7B" w:rsidR="003D0C4D" w:rsidDel="00287035" w:rsidRDefault="003D0C4D" w:rsidP="00D3193E">
            <w:pPr>
              <w:pStyle w:val="TAL"/>
              <w:rPr>
                <w:del w:id="91" w:author="Hanbyul Seo" w:date="2020-06-09T16:37:00Z"/>
                <w:lang w:eastAsia="ja-JP"/>
              </w:rPr>
            </w:pPr>
            <w:del w:id="92" w:author="Hanbyul Seo" w:date="2020-06-09T16:37:00Z">
              <w:r w:rsidRPr="004379C7" w:rsidDel="00287035">
                <w:rPr>
                  <w:lang w:eastAsia="ja-JP"/>
                </w:rPr>
                <w:delText xml:space="preserve">1) </w:delText>
              </w:r>
              <w:r w:rsidDel="00287035">
                <w:rPr>
                  <w:lang w:eastAsia="ja-JP"/>
                </w:rPr>
                <w:delText xml:space="preserve">UE can receive </w:delText>
              </w:r>
              <w:r w:rsidRPr="004379C7" w:rsidDel="00287035">
                <w:rPr>
                  <w:lang w:eastAsia="ja-JP"/>
                </w:rPr>
                <w:delText>S</w:delText>
              </w:r>
              <w:r w:rsidDel="00287035">
                <w:rPr>
                  <w:lang w:eastAsia="ja-JP"/>
                </w:rPr>
                <w:delText>-SSB</w:delText>
              </w:r>
              <w:r w:rsidRPr="004379C7" w:rsidDel="00287035">
                <w:rPr>
                  <w:lang w:eastAsia="ja-JP"/>
                </w:rPr>
                <w:delText xml:space="preserve"> in </w:delText>
              </w:r>
              <w:r w:rsidDel="00287035">
                <w:rPr>
                  <w:lang w:eastAsia="ja-JP"/>
                </w:rPr>
                <w:delText xml:space="preserve">NR </w:delText>
              </w:r>
              <w:r w:rsidRPr="004379C7" w:rsidDel="00287035">
                <w:rPr>
                  <w:lang w:eastAsia="ja-JP"/>
                </w:rPr>
                <w:delText xml:space="preserve">sidelink </w:delText>
              </w:r>
              <w:r w:rsidDel="00287035">
                <w:rPr>
                  <w:lang w:eastAsia="ja-JP"/>
                </w:rPr>
                <w:delText>if it supports 5-1.</w:delText>
              </w:r>
            </w:del>
          </w:p>
          <w:p w14:paraId="7AE8EB48" w14:textId="39B6B0D5" w:rsidR="003D0C4D" w:rsidDel="00287035" w:rsidRDefault="003D0C4D" w:rsidP="00D3193E">
            <w:pPr>
              <w:pStyle w:val="TAL"/>
              <w:rPr>
                <w:del w:id="93" w:author="Hanbyul Seo" w:date="2020-06-09T16:37:00Z"/>
                <w:lang w:eastAsia="ja-JP"/>
              </w:rPr>
            </w:pPr>
            <w:del w:id="94" w:author="Hanbyul Seo" w:date="2020-06-09T16:37:00Z">
              <w:r w:rsidDel="00287035">
                <w:rPr>
                  <w:lang w:eastAsia="ja-JP"/>
                </w:rPr>
                <w:delText>2) UE can transmit S-SSB in NR sidelink if it supports 5-2 or 5-3.</w:delText>
              </w:r>
            </w:del>
          </w:p>
          <w:p w14:paraId="61B7CC25" w14:textId="77777777" w:rsidR="00287035" w:rsidRDefault="003D0C4D" w:rsidP="00287035">
            <w:pPr>
              <w:pStyle w:val="TAL"/>
              <w:rPr>
                <w:ins w:id="95" w:author="Hanbyul Seo" w:date="2020-06-09T16:37:00Z"/>
                <w:color w:val="000000" w:themeColor="text1"/>
              </w:rPr>
            </w:pPr>
            <w:del w:id="96" w:author="Hanbyul Seo" w:date="2020-06-09T16:37:00Z">
              <w:r w:rsidDel="00287035">
                <w:delText>3) UE supports GNSS and SyncRef UE as the synchronization reference according to the synchronization procedure with sl-SyncPriority set to GNSS and sl-NbAsSync set to false.</w:delText>
              </w:r>
            </w:del>
            <w:ins w:id="97" w:author="Hanbyul Seo" w:date="2020-06-09T16:37:00Z">
              <w:r w:rsidR="00287035" w:rsidRPr="002149AB">
                <w:rPr>
                  <w:color w:val="000000" w:themeColor="text1"/>
                </w:rPr>
                <w:t xml:space="preserve"> </w:t>
              </w:r>
            </w:ins>
          </w:p>
          <w:p w14:paraId="1F6FDD19" w14:textId="4B7E6F84" w:rsidR="00287035" w:rsidRPr="002149AB" w:rsidRDefault="00287035" w:rsidP="00287035">
            <w:pPr>
              <w:pStyle w:val="TAL"/>
              <w:rPr>
                <w:ins w:id="98" w:author="Hanbyul Seo" w:date="2020-06-09T16:37:00Z"/>
                <w:color w:val="000000" w:themeColor="text1"/>
              </w:rPr>
            </w:pPr>
            <w:ins w:id="99" w:author="Hanbyul Seo" w:date="2020-06-09T16:37:00Z">
              <w:r w:rsidRPr="002149AB">
                <w:rPr>
                  <w:color w:val="000000" w:themeColor="text1"/>
                </w:rPr>
                <w:t xml:space="preserve">1) UE can receive S-SSB in NR </w:t>
              </w:r>
              <w:proofErr w:type="spellStart"/>
              <w:r w:rsidRPr="002149AB">
                <w:rPr>
                  <w:color w:val="000000" w:themeColor="text1"/>
                </w:rPr>
                <w:t>sidelink</w:t>
              </w:r>
              <w:proofErr w:type="spellEnd"/>
              <w:r w:rsidRPr="002149AB">
                <w:rPr>
                  <w:color w:val="000000" w:themeColor="text1"/>
                </w:rPr>
                <w:t xml:space="preserve"> if it supports 5-1.</w:t>
              </w:r>
            </w:ins>
          </w:p>
          <w:p w14:paraId="2181BCFC" w14:textId="3E99909B" w:rsidR="00287035" w:rsidRPr="002149AB" w:rsidRDefault="00287035" w:rsidP="00287035">
            <w:pPr>
              <w:pStyle w:val="TAL"/>
              <w:rPr>
                <w:ins w:id="100" w:author="Hanbyul Seo" w:date="2020-06-09T16:37:00Z"/>
                <w:color w:val="000000" w:themeColor="text1"/>
              </w:rPr>
            </w:pPr>
            <w:ins w:id="101" w:author="Hanbyul Seo" w:date="2020-06-09T16:37:00Z">
              <w:r w:rsidRPr="002149AB">
                <w:rPr>
                  <w:color w:val="000000" w:themeColor="text1"/>
                </w:rPr>
                <w:t xml:space="preserve">2) UE can transmit S-SSB in NR </w:t>
              </w:r>
              <w:proofErr w:type="spellStart"/>
              <w:r w:rsidRPr="002149AB">
                <w:rPr>
                  <w:color w:val="000000" w:themeColor="text1"/>
                </w:rPr>
                <w:t>sidelink</w:t>
              </w:r>
              <w:proofErr w:type="spellEnd"/>
              <w:r w:rsidRPr="002149AB">
                <w:rPr>
                  <w:color w:val="000000" w:themeColor="text1"/>
                </w:rPr>
                <w:t xml:space="preserve"> if it supports 5-2 or 5-3.</w:t>
              </w:r>
            </w:ins>
          </w:p>
          <w:p w14:paraId="093BCC2B" w14:textId="77777777" w:rsidR="00287035" w:rsidRPr="002149AB" w:rsidRDefault="00287035" w:rsidP="00287035">
            <w:pPr>
              <w:pStyle w:val="TAL"/>
              <w:rPr>
                <w:ins w:id="102" w:author="Hanbyul Seo" w:date="2020-06-09T16:37:00Z"/>
                <w:color w:val="000000" w:themeColor="text1"/>
              </w:rPr>
            </w:pPr>
            <w:ins w:id="103" w:author="Hanbyul Seo" w:date="2020-06-09T16:37:00Z">
              <w:r w:rsidRPr="002149AB">
                <w:rPr>
                  <w:color w:val="000000" w:themeColor="text1"/>
                </w:rPr>
                <w:t xml:space="preserve">3) UE supports GNSS and </w:t>
              </w:r>
              <w:proofErr w:type="spellStart"/>
              <w:r w:rsidRPr="002149AB">
                <w:rPr>
                  <w:color w:val="000000" w:themeColor="text1"/>
                </w:rPr>
                <w:t>SyncRef</w:t>
              </w:r>
              <w:proofErr w:type="spellEnd"/>
              <w:r w:rsidRPr="002149AB">
                <w:rPr>
                  <w:color w:val="000000" w:themeColor="text1"/>
                </w:rPr>
                <w:t xml:space="preserve"> UE as the synchronization reference according to the synchronization procedure with </w:t>
              </w:r>
              <w:proofErr w:type="spellStart"/>
              <w:r w:rsidRPr="002149AB">
                <w:rPr>
                  <w:color w:val="000000" w:themeColor="text1"/>
                </w:rPr>
                <w:t>sl-SyncPriority</w:t>
              </w:r>
              <w:proofErr w:type="spellEnd"/>
              <w:r w:rsidRPr="002149AB">
                <w:rPr>
                  <w:color w:val="000000" w:themeColor="text1"/>
                </w:rPr>
                <w:t xml:space="preserve"> set to GNSS and </w:t>
              </w:r>
              <w:proofErr w:type="spellStart"/>
              <w:r w:rsidRPr="002149AB">
                <w:rPr>
                  <w:color w:val="000000" w:themeColor="text1"/>
                </w:rPr>
                <w:t>sl-NbAsSync</w:t>
              </w:r>
              <w:proofErr w:type="spellEnd"/>
              <w:r w:rsidRPr="002149AB">
                <w:rPr>
                  <w:color w:val="000000" w:themeColor="text1"/>
                </w:rPr>
                <w:t xml:space="preserve"> set to false.</w:t>
              </w:r>
            </w:ins>
          </w:p>
          <w:p w14:paraId="56143F13" w14:textId="77777777" w:rsidR="00287035" w:rsidRPr="002149AB" w:rsidRDefault="00287035" w:rsidP="00287035">
            <w:pPr>
              <w:pStyle w:val="TAL"/>
              <w:rPr>
                <w:ins w:id="104" w:author="Hanbyul Seo" w:date="2020-06-09T16:37:00Z"/>
                <w:rFonts w:eastAsia="Malgun Gothic"/>
                <w:color w:val="000000" w:themeColor="text1"/>
                <w:lang w:eastAsia="ko-KR"/>
              </w:rPr>
            </w:pPr>
            <w:ins w:id="105" w:author="Hanbyul Seo" w:date="2020-06-09T16:37:00Z">
              <w:r w:rsidRPr="002149AB">
                <w:rPr>
                  <w:rFonts w:eastAsia="Malgun Gothic"/>
                  <w:color w:val="000000" w:themeColor="text1"/>
                  <w:lang w:eastAsia="ko-KR"/>
                </w:rPr>
                <w:t xml:space="preserve">4) UE can transmit or receive NR </w:t>
              </w:r>
              <w:proofErr w:type="spellStart"/>
              <w:r w:rsidRPr="002149AB">
                <w:rPr>
                  <w:rFonts w:eastAsia="Malgun Gothic"/>
                  <w:color w:val="000000" w:themeColor="text1"/>
                  <w:lang w:eastAsia="ko-KR"/>
                </w:rPr>
                <w:t>sidelink</w:t>
              </w:r>
              <w:proofErr w:type="spellEnd"/>
              <w:r w:rsidRPr="002149AB">
                <w:rPr>
                  <w:rFonts w:eastAsia="Malgun Gothic"/>
                  <w:color w:val="000000" w:themeColor="text1"/>
                  <w:lang w:eastAsia="ko-KR"/>
                </w:rPr>
                <w:t xml:space="preserve"> based on the synchronization to an </w:t>
              </w:r>
              <w:proofErr w:type="spellStart"/>
              <w:r w:rsidRPr="002149AB">
                <w:rPr>
                  <w:rFonts w:eastAsia="Malgun Gothic"/>
                  <w:color w:val="000000" w:themeColor="text1"/>
                  <w:lang w:eastAsia="ko-KR"/>
                </w:rPr>
                <w:t>gNB</w:t>
              </w:r>
              <w:proofErr w:type="spellEnd"/>
            </w:ins>
          </w:p>
          <w:p w14:paraId="61C4913E" w14:textId="77777777" w:rsidR="00287035" w:rsidRPr="002149AB" w:rsidRDefault="00287035" w:rsidP="00287035">
            <w:pPr>
              <w:pStyle w:val="TAL"/>
              <w:rPr>
                <w:ins w:id="106" w:author="Hanbyul Seo" w:date="2020-06-09T16:37:00Z"/>
                <w:rFonts w:eastAsia="Malgun Gothic"/>
                <w:color w:val="000000" w:themeColor="text1"/>
                <w:lang w:eastAsia="ko-KR"/>
              </w:rPr>
            </w:pPr>
            <w:ins w:id="107" w:author="Hanbyul Seo" w:date="2020-06-09T16:37:00Z">
              <w:r w:rsidRPr="002149AB">
                <w:rPr>
                  <w:rFonts w:eastAsia="Malgun Gothic"/>
                  <w:color w:val="000000" w:themeColor="text1"/>
                  <w:lang w:eastAsia="ko-KR"/>
                </w:rPr>
                <w:t xml:space="preserve">5) UE additionally supports </w:t>
              </w:r>
              <w:proofErr w:type="spellStart"/>
              <w:r w:rsidRPr="002149AB">
                <w:rPr>
                  <w:rFonts w:eastAsia="Malgun Gothic"/>
                  <w:color w:val="000000" w:themeColor="text1"/>
                  <w:lang w:eastAsia="ko-KR"/>
                </w:rPr>
                <w:t>gNB</w:t>
              </w:r>
              <w:proofErr w:type="spellEnd"/>
              <w:r w:rsidRPr="002149AB">
                <w:rPr>
                  <w:rFonts w:eastAsia="Malgun Gothic"/>
                  <w:color w:val="000000" w:themeColor="text1"/>
                  <w:lang w:eastAsia="ko-KR"/>
                </w:rPr>
                <w:t xml:space="preserve">, GNSS and </w:t>
              </w:r>
              <w:proofErr w:type="spellStart"/>
              <w:r w:rsidRPr="002149AB">
                <w:rPr>
                  <w:rFonts w:eastAsia="Malgun Gothic"/>
                  <w:color w:val="000000" w:themeColor="text1"/>
                  <w:lang w:eastAsia="ko-KR"/>
                </w:rPr>
                <w:t>SyncRef</w:t>
              </w:r>
              <w:proofErr w:type="spellEnd"/>
              <w:r w:rsidRPr="002149AB">
                <w:rPr>
                  <w:rFonts w:eastAsia="Malgun Gothic"/>
                  <w:color w:val="000000" w:themeColor="text1"/>
                  <w:lang w:eastAsia="ko-KR"/>
                </w:rPr>
                <w:t xml:space="preserve"> UE as the synchronization reference according to the synchronization procedure with </w:t>
              </w:r>
              <w:proofErr w:type="spellStart"/>
              <w:r w:rsidRPr="002149AB">
                <w:rPr>
                  <w:rFonts w:eastAsia="Malgun Gothic"/>
                  <w:color w:val="000000" w:themeColor="text1"/>
                  <w:lang w:eastAsia="ko-KR"/>
                </w:rPr>
                <w:t>sl-SyncPriority</w:t>
              </w:r>
              <w:proofErr w:type="spellEnd"/>
              <w:r w:rsidRPr="002149AB">
                <w:rPr>
                  <w:rFonts w:eastAsia="Malgun Gothic"/>
                  <w:color w:val="000000" w:themeColor="text1"/>
                  <w:lang w:eastAsia="ko-KR"/>
                </w:rPr>
                <w:t xml:space="preserve"> set to </w:t>
              </w:r>
              <w:proofErr w:type="spellStart"/>
              <w:r w:rsidRPr="002149AB">
                <w:rPr>
                  <w:rFonts w:eastAsia="Malgun Gothic"/>
                  <w:color w:val="000000" w:themeColor="text1"/>
                  <w:lang w:eastAsia="ko-KR"/>
                </w:rPr>
                <w:t>gnbEnb</w:t>
              </w:r>
              <w:proofErr w:type="spellEnd"/>
              <w:r w:rsidRPr="002149AB">
                <w:rPr>
                  <w:rFonts w:eastAsia="Malgun Gothic"/>
                  <w:color w:val="000000" w:themeColor="text1"/>
                  <w:lang w:eastAsia="ko-KR"/>
                </w:rPr>
                <w:t>.</w:t>
              </w:r>
            </w:ins>
          </w:p>
          <w:p w14:paraId="54971B1F" w14:textId="4D04F374" w:rsidR="003D0C4D" w:rsidRPr="00C65AA2" w:rsidRDefault="00287035" w:rsidP="00287035">
            <w:pPr>
              <w:pStyle w:val="TAL"/>
            </w:pPr>
            <w:ins w:id="108" w:author="Hanbyul Seo" w:date="2020-06-09T16:37:00Z">
              <w:r w:rsidRPr="002149AB">
                <w:rPr>
                  <w:rFonts w:eastAsia="Malgun Gothic"/>
                  <w:color w:val="000000" w:themeColor="text1"/>
                  <w:lang w:eastAsia="ko-KR"/>
                </w:rPr>
                <w:t xml:space="preserve">6) UE additionally supports </w:t>
              </w:r>
              <w:proofErr w:type="spellStart"/>
              <w:r w:rsidRPr="002149AB">
                <w:rPr>
                  <w:rFonts w:eastAsia="Malgun Gothic"/>
                  <w:color w:val="000000" w:themeColor="text1"/>
                  <w:lang w:eastAsia="ko-KR"/>
                </w:rPr>
                <w:t>gNB</w:t>
              </w:r>
              <w:proofErr w:type="spellEnd"/>
              <w:r w:rsidRPr="002149AB">
                <w:rPr>
                  <w:rFonts w:eastAsia="Malgun Gothic"/>
                  <w:color w:val="000000" w:themeColor="text1"/>
                  <w:lang w:eastAsia="ko-KR"/>
                </w:rPr>
                <w:t xml:space="preserve">, GNSS and </w:t>
              </w:r>
              <w:proofErr w:type="spellStart"/>
              <w:r w:rsidRPr="002149AB">
                <w:rPr>
                  <w:rFonts w:eastAsia="Malgun Gothic"/>
                  <w:color w:val="000000" w:themeColor="text1"/>
                  <w:lang w:eastAsia="ko-KR"/>
                </w:rPr>
                <w:t>SyncRef</w:t>
              </w:r>
              <w:proofErr w:type="spellEnd"/>
              <w:r w:rsidRPr="002149AB">
                <w:rPr>
                  <w:rFonts w:eastAsia="Malgun Gothic"/>
                  <w:color w:val="000000" w:themeColor="text1"/>
                  <w:lang w:eastAsia="ko-KR"/>
                </w:rPr>
                <w:t xml:space="preserve"> UE as the synchronization reference according to the synchronization procedure with </w:t>
              </w:r>
              <w:proofErr w:type="spellStart"/>
              <w:r w:rsidRPr="002149AB">
                <w:rPr>
                  <w:rFonts w:eastAsia="Malgun Gothic"/>
                  <w:color w:val="000000" w:themeColor="text1"/>
                  <w:lang w:eastAsia="ko-KR"/>
                </w:rPr>
                <w:t>sl-SyncPriority</w:t>
              </w:r>
              <w:proofErr w:type="spellEnd"/>
              <w:r w:rsidRPr="002149AB">
                <w:rPr>
                  <w:rFonts w:eastAsia="Malgun Gothic"/>
                  <w:color w:val="000000" w:themeColor="text1"/>
                  <w:lang w:eastAsia="ko-KR"/>
                </w:rPr>
                <w:t xml:space="preserve"> set to GNSS and </w:t>
              </w:r>
              <w:proofErr w:type="spellStart"/>
              <w:r w:rsidRPr="002149AB">
                <w:rPr>
                  <w:rFonts w:eastAsia="Malgun Gothic"/>
                  <w:color w:val="000000" w:themeColor="text1"/>
                  <w:lang w:eastAsia="ko-KR"/>
                </w:rPr>
                <w:t>sl-NbAsSync</w:t>
              </w:r>
              <w:proofErr w:type="spellEnd"/>
              <w:r w:rsidRPr="002149AB">
                <w:rPr>
                  <w:rFonts w:eastAsia="Malgun Gothic"/>
                  <w:color w:val="000000" w:themeColor="text1"/>
                  <w:lang w:eastAsia="ko-KR"/>
                </w:rPr>
                <w:t xml:space="preserve"> set to true.</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F858BE" w14:textId="2DA02A8F" w:rsidR="003D0C4D" w:rsidRPr="00790854" w:rsidRDefault="00620D26" w:rsidP="00D3193E">
            <w:pPr>
              <w:pStyle w:val="TAL"/>
              <w:rPr>
                <w:color w:val="000000" w:themeColor="text1"/>
                <w:lang w:eastAsia="ja-JP"/>
              </w:rPr>
            </w:pPr>
            <w:ins w:id="109" w:author="Ralf Bendlin (AT&amp;T)" w:date="2020-06-09T21:28:00Z">
              <w:r w:rsidRPr="00790854">
                <w:rPr>
                  <w:color w:val="000000" w:themeColor="text1"/>
                  <w:lang w:eastAsia="ja-JP"/>
                </w:rPr>
                <w:t>All basic FGs in NR V2X</w:t>
              </w:r>
            </w:ins>
            <w:del w:id="110" w:author="Ralf Bendlin (AT&amp;T)" w:date="2020-06-09T21:28:00Z">
              <w:r w:rsidR="003D0C4D" w:rsidRPr="00790854" w:rsidDel="00620D26">
                <w:rPr>
                  <w:color w:val="000000" w:themeColor="text1"/>
                  <w:lang w:eastAsia="ja-JP"/>
                </w:rPr>
                <w:delText>At least one of 5-1, 5-2, 5-3</w:delText>
              </w:r>
            </w:del>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29713AC1" w14:textId="77777777" w:rsidR="003D0C4D" w:rsidRPr="003B7D38" w:rsidRDefault="003D0C4D" w:rsidP="00D3193E">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77E7CDC2" w14:textId="54AB9E86" w:rsidR="003D0C4D" w:rsidRPr="00A34E76" w:rsidRDefault="00620D26" w:rsidP="00D3193E">
            <w:pPr>
              <w:pStyle w:val="TAL"/>
              <w:rPr>
                <w:lang w:eastAsia="ja-JP"/>
              </w:rPr>
            </w:pPr>
            <w:ins w:id="111" w:author="Ralf Bendlin (AT&amp;T)" w:date="2020-06-09T21:25:00Z">
              <w:r>
                <w:rPr>
                  <w:rFonts w:eastAsia="Malgun Gothic"/>
                  <w:lang w:eastAsia="ko-KR"/>
                </w:rPr>
                <w:t>N/A</w:t>
              </w:r>
            </w:ins>
            <w:del w:id="112" w:author="Ralf Bendlin (AT&amp;T)" w:date="2020-06-09T21:25:00Z">
              <w:r w:rsidR="003D0C4D" w:rsidDel="00620D26">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12CD8EE7"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2EFFE78" w14:textId="77777777" w:rsidR="003D0C4D" w:rsidRPr="007D287C" w:rsidRDefault="003D0C4D" w:rsidP="00D3193E">
            <w:pPr>
              <w:pStyle w:val="TAL"/>
              <w:rPr>
                <w:iCs/>
                <w:lang w:eastAsia="ja-JP"/>
              </w:rPr>
            </w:pPr>
            <w:r w:rsidRPr="007D287C">
              <w:rPr>
                <w:iCs/>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7C023787" w14:textId="61946DAD" w:rsidR="003D0C4D" w:rsidRPr="00A34E76" w:rsidRDefault="003D0C4D" w:rsidP="00D3193E">
            <w:pPr>
              <w:pStyle w:val="TAL"/>
              <w:rPr>
                <w:lang w:eastAsia="ja-JP"/>
              </w:rPr>
            </w:pPr>
            <w:r w:rsidRPr="00C65AA2">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1932A5"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113A9324" w14:textId="77777777" w:rsidR="00287035" w:rsidRPr="002149AB" w:rsidRDefault="00287035" w:rsidP="00287035">
            <w:pPr>
              <w:pStyle w:val="TAL"/>
              <w:rPr>
                <w:ins w:id="113" w:author="Hanbyul Seo" w:date="2020-06-09T16:38:00Z"/>
                <w:color w:val="000000" w:themeColor="text1"/>
              </w:rPr>
            </w:pPr>
            <w:ins w:id="114" w:author="Hanbyul Seo" w:date="2020-06-09T16:38:00Z">
              <w:r w:rsidRPr="002149AB">
                <w:rPr>
                  <w:color w:val="000000" w:themeColor="text1"/>
                </w:rPr>
                <w:t xml:space="preserve">This is the basic FG for </w:t>
              </w:r>
              <w:proofErr w:type="spellStart"/>
              <w:r w:rsidRPr="002149AB">
                <w:rPr>
                  <w:color w:val="000000" w:themeColor="text1"/>
                </w:rPr>
                <w:t>sidelink</w:t>
              </w:r>
              <w:proofErr w:type="spellEnd"/>
              <w:r w:rsidRPr="002149AB">
                <w:rPr>
                  <w:color w:val="000000" w:themeColor="text1"/>
                </w:rPr>
                <w:t>.</w:t>
              </w:r>
            </w:ins>
          </w:p>
          <w:p w14:paraId="0F2B9729" w14:textId="77777777" w:rsidR="00287035" w:rsidRPr="002149AB" w:rsidRDefault="00287035" w:rsidP="00287035">
            <w:pPr>
              <w:pStyle w:val="TAL"/>
              <w:rPr>
                <w:ins w:id="115" w:author="Hanbyul Seo" w:date="2020-06-09T16:38:00Z"/>
                <w:color w:val="000000" w:themeColor="text1"/>
              </w:rPr>
            </w:pPr>
          </w:p>
          <w:p w14:paraId="1652B386" w14:textId="04B54A40" w:rsidR="00287035" w:rsidRPr="002149AB" w:rsidRDefault="00287035" w:rsidP="00287035">
            <w:pPr>
              <w:pStyle w:val="TAL"/>
              <w:rPr>
                <w:ins w:id="116" w:author="Hanbyul Seo" w:date="2020-06-09T16:38:00Z"/>
                <w:rFonts w:eastAsia="SimSun"/>
                <w:color w:val="000000" w:themeColor="text1"/>
                <w:lang w:eastAsia="zh-CN"/>
              </w:rPr>
            </w:pPr>
            <w:ins w:id="117" w:author="Hanbyul Seo" w:date="2020-06-09T16:38:00Z">
              <w:r w:rsidRPr="002149AB">
                <w:rPr>
                  <w:rFonts w:eastAsia="SimSun"/>
                  <w:color w:val="000000" w:themeColor="text1"/>
                  <w:lang w:eastAsia="zh-CN"/>
                </w:rPr>
                <w:t>Note: configuration by</w:t>
              </w:r>
            </w:ins>
            <w:ins w:id="118" w:author="Hanbyul Seo" w:date="2020-06-09T16:39:00Z">
              <w:r>
                <w:rPr>
                  <w:rFonts w:eastAsia="SimSun"/>
                  <w:color w:val="000000" w:themeColor="text1"/>
                  <w:lang w:eastAsia="zh-CN"/>
                </w:rPr>
                <w:t xml:space="preserve"> LTE</w:t>
              </w:r>
            </w:ins>
            <w:ins w:id="119" w:author="Hanbyul Seo" w:date="2020-06-09T16:38:00Z">
              <w:r w:rsidRPr="002149AB">
                <w:rPr>
                  <w:rFonts w:eastAsia="SimSun"/>
                  <w:color w:val="000000" w:themeColor="text1"/>
                  <w:lang w:eastAsia="zh-CN"/>
                </w:rPr>
                <w:t xml:space="preserve"> </w:t>
              </w:r>
              <w:proofErr w:type="spellStart"/>
              <w:r w:rsidRPr="002149AB">
                <w:rPr>
                  <w:rFonts w:eastAsia="SimSun"/>
                  <w:color w:val="000000" w:themeColor="text1"/>
                  <w:lang w:eastAsia="zh-CN"/>
                </w:rPr>
                <w:t>Uu</w:t>
              </w:r>
              <w:proofErr w:type="spellEnd"/>
              <w:r w:rsidRPr="002149AB">
                <w:rPr>
                  <w:rFonts w:eastAsia="SimSun"/>
                  <w:color w:val="000000" w:themeColor="text1"/>
                  <w:lang w:eastAsia="zh-CN"/>
                </w:rPr>
                <w:t xml:space="preserve"> is not required to be supported in a band indicated with only the PC5 interface in 38.101-1 Table 5.2E-1</w:t>
              </w:r>
            </w:ins>
          </w:p>
          <w:p w14:paraId="7DBDD4EC" w14:textId="77777777" w:rsidR="00287035" w:rsidRPr="002149AB" w:rsidRDefault="00287035" w:rsidP="00287035">
            <w:pPr>
              <w:pStyle w:val="TAL"/>
              <w:rPr>
                <w:ins w:id="120" w:author="Hanbyul Seo" w:date="2020-06-09T16:38:00Z"/>
                <w:color w:val="000000" w:themeColor="text1"/>
              </w:rPr>
            </w:pPr>
          </w:p>
          <w:p w14:paraId="769E593E" w14:textId="77777777" w:rsidR="00287035" w:rsidRPr="002149AB" w:rsidRDefault="00287035" w:rsidP="00287035">
            <w:pPr>
              <w:pStyle w:val="TAL"/>
              <w:rPr>
                <w:ins w:id="121" w:author="Hanbyul Seo" w:date="2020-06-09T16:38:00Z"/>
                <w:rFonts w:eastAsia="SimSun"/>
                <w:color w:val="000000" w:themeColor="text1"/>
                <w:lang w:eastAsia="zh-CN"/>
              </w:rPr>
            </w:pPr>
            <w:ins w:id="122" w:author="Hanbyul Seo" w:date="2020-06-09T16:38:00Z">
              <w:r w:rsidRPr="002149AB">
                <w:rPr>
                  <w:rFonts w:eastAsia="SimSun"/>
                  <w:color w:val="000000" w:themeColor="text1"/>
                  <w:lang w:eastAsia="zh-CN"/>
                </w:rPr>
                <w:t>Note: Component 4 is not required to be supported in a band indicated with only the PC5 interface in 38.101-1 Table 5.2E-1</w:t>
              </w:r>
            </w:ins>
          </w:p>
          <w:p w14:paraId="33D294F0" w14:textId="77777777" w:rsidR="00287035" w:rsidRPr="002149AB" w:rsidRDefault="00287035" w:rsidP="00287035">
            <w:pPr>
              <w:pStyle w:val="TAL"/>
              <w:rPr>
                <w:ins w:id="123" w:author="Hanbyul Seo" w:date="2020-06-09T16:38:00Z"/>
                <w:color w:val="000000" w:themeColor="text1"/>
              </w:rPr>
            </w:pPr>
          </w:p>
          <w:p w14:paraId="30A886F1" w14:textId="77777777" w:rsidR="00287035" w:rsidRPr="002149AB" w:rsidRDefault="00287035" w:rsidP="00287035">
            <w:pPr>
              <w:pStyle w:val="TAL"/>
              <w:rPr>
                <w:ins w:id="124" w:author="Hanbyul Seo" w:date="2020-06-09T16:38:00Z"/>
                <w:color w:val="000000" w:themeColor="text1"/>
              </w:rPr>
            </w:pPr>
          </w:p>
          <w:p w14:paraId="4C4D9787" w14:textId="77777777" w:rsidR="00287035" w:rsidRPr="002149AB" w:rsidRDefault="00287035" w:rsidP="00287035">
            <w:pPr>
              <w:pStyle w:val="TAL"/>
              <w:rPr>
                <w:ins w:id="125" w:author="Hanbyul Seo" w:date="2020-06-09T16:38:00Z"/>
                <w:rFonts w:eastAsia="SimSun"/>
                <w:color w:val="000000" w:themeColor="text1"/>
                <w:lang w:eastAsia="zh-CN"/>
              </w:rPr>
            </w:pPr>
            <w:ins w:id="126" w:author="Hanbyul Seo" w:date="2020-06-09T16:38:00Z">
              <w:r w:rsidRPr="002149AB">
                <w:rPr>
                  <w:rFonts w:eastAsia="SimSun"/>
                  <w:color w:val="000000" w:themeColor="text1"/>
                  <w:lang w:eastAsia="zh-CN"/>
                </w:rPr>
                <w:t>Note: Component 5 is not required to be supported in a band indicated with only the PC5 interface in 38.101-1 Table 5.2E-1</w:t>
              </w:r>
            </w:ins>
          </w:p>
          <w:p w14:paraId="57BAF6ED" w14:textId="77777777" w:rsidR="00287035" w:rsidRPr="002149AB" w:rsidRDefault="00287035" w:rsidP="00287035">
            <w:pPr>
              <w:pStyle w:val="TAL"/>
              <w:rPr>
                <w:ins w:id="127" w:author="Hanbyul Seo" w:date="2020-06-09T16:38:00Z"/>
                <w:color w:val="000000" w:themeColor="text1"/>
              </w:rPr>
            </w:pPr>
          </w:p>
          <w:p w14:paraId="3A9FB69E" w14:textId="77777777" w:rsidR="00287035" w:rsidRPr="002149AB" w:rsidRDefault="00287035" w:rsidP="00287035">
            <w:pPr>
              <w:pStyle w:val="TAL"/>
              <w:rPr>
                <w:ins w:id="128" w:author="Hanbyul Seo" w:date="2020-06-09T16:38:00Z"/>
                <w:color w:val="000000" w:themeColor="text1"/>
              </w:rPr>
            </w:pPr>
          </w:p>
          <w:p w14:paraId="6DB8E6D7" w14:textId="1C2DA10B" w:rsidR="003D0C4D" w:rsidRPr="00A34E76" w:rsidRDefault="00287035" w:rsidP="00287035">
            <w:pPr>
              <w:pStyle w:val="TAL"/>
            </w:pPr>
            <w:ins w:id="129" w:author="Hanbyul Seo" w:date="2020-06-09T16:38:00Z">
              <w:r w:rsidRPr="002149AB">
                <w:rPr>
                  <w:rFonts w:eastAsia="SimSun"/>
                  <w:color w:val="000000" w:themeColor="text1"/>
                  <w:lang w:eastAsia="zh-CN"/>
                </w:rPr>
                <w:t>Note: Component 6 is not required to be supported in a band indicated with only the PC5 interface in 38.101-1 Table 5.2E-1</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97CAC88" w14:textId="77777777" w:rsidR="003D0C4D" w:rsidRPr="00A34E76"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tc>
      </w:tr>
      <w:tr w:rsidR="003D0C4D" w:rsidRPr="00A34E76" w14:paraId="793C2CC9" w14:textId="77777777" w:rsidTr="00D3193E">
        <w:tc>
          <w:tcPr>
            <w:tcW w:w="1838" w:type="dxa"/>
            <w:vMerge/>
            <w:tcBorders>
              <w:left w:val="single" w:sz="4" w:space="0" w:color="auto"/>
              <w:right w:val="single" w:sz="4" w:space="0" w:color="auto"/>
            </w:tcBorders>
            <w:shd w:val="clear" w:color="auto" w:fill="auto"/>
          </w:tcPr>
          <w:p w14:paraId="188A2963"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07627770" w14:textId="77777777" w:rsidR="003D0C4D" w:rsidRDefault="003D0C4D" w:rsidP="00D3193E">
            <w:pPr>
              <w:pStyle w:val="TAL"/>
              <w:rPr>
                <w:lang w:eastAsia="ja-JP"/>
              </w:rPr>
            </w:pPr>
            <w:r>
              <w:rPr>
                <w:rFonts w:hint="eastAsia"/>
                <w:lang w:eastAsia="ja-JP"/>
              </w:rPr>
              <w:t>5-</w:t>
            </w:r>
            <w:r>
              <w:rPr>
                <w:lang w:eastAsia="ja-JP"/>
              </w:rPr>
              <w:t>5</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78CA734" w14:textId="77777777" w:rsidR="003D0C4D" w:rsidRPr="007D287C" w:rsidRDefault="003D0C4D" w:rsidP="00D3193E">
            <w:pPr>
              <w:pStyle w:val="TAL"/>
              <w:rPr>
                <w:lang w:eastAsia="ja-JP"/>
              </w:rPr>
            </w:pPr>
            <w:proofErr w:type="spellStart"/>
            <w:r w:rsidRPr="007D287C">
              <w:rPr>
                <w:lang w:eastAsia="ja-JP"/>
              </w:rPr>
              <w:t>S</w:t>
            </w:r>
            <w:r w:rsidRPr="007D287C">
              <w:rPr>
                <w:rFonts w:hint="eastAsia"/>
                <w:lang w:eastAsia="ja-JP"/>
              </w:rPr>
              <w:t>idel</w:t>
            </w:r>
            <w:r w:rsidRPr="007D287C">
              <w:rPr>
                <w:lang w:eastAsia="ja-JP"/>
              </w:rPr>
              <w:t>ink</w:t>
            </w:r>
            <w:proofErr w:type="spellEnd"/>
            <w:r w:rsidRPr="007D287C">
              <w:rPr>
                <w:lang w:eastAsia="ja-JP"/>
              </w:rPr>
              <w:t xml:space="preserve"> congestion control</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9F7537B" w14:textId="65D4577A" w:rsidR="003D0C4D" w:rsidRDefault="003D0C4D" w:rsidP="00D3193E">
            <w:pPr>
              <w:pStyle w:val="TAL"/>
              <w:rPr>
                <w:lang w:eastAsia="ja-JP"/>
              </w:rPr>
            </w:pPr>
            <w:r>
              <w:rPr>
                <w:lang w:eastAsia="ja-JP"/>
              </w:rPr>
              <w:t xml:space="preserve">1) UE can report CBR measurement to </w:t>
            </w:r>
            <w:proofErr w:type="spellStart"/>
            <w:r>
              <w:rPr>
                <w:lang w:eastAsia="ja-JP"/>
              </w:rPr>
              <w:t>eNB</w:t>
            </w:r>
            <w:proofErr w:type="spellEnd"/>
            <w:ins w:id="130" w:author="Hanbyul Seo" w:date="2020-06-09T16:40:00Z">
              <w:r w:rsidR="00287035">
                <w:rPr>
                  <w:lang w:eastAsia="ja-JP"/>
                </w:rPr>
                <w:t xml:space="preserve"> </w:t>
              </w:r>
              <w:r w:rsidR="00287035" w:rsidRPr="00287035">
                <w:rPr>
                  <w:lang w:eastAsia="ja-JP"/>
                </w:rPr>
                <w:t>when operating in Mode 1 and mode 2</w:t>
              </w:r>
            </w:ins>
            <w:r>
              <w:rPr>
                <w:lang w:eastAsia="ja-JP"/>
              </w:rPr>
              <w:t>.</w:t>
            </w:r>
          </w:p>
          <w:p w14:paraId="404A4424" w14:textId="77777777" w:rsidR="003D0C4D" w:rsidRDefault="003D0C4D" w:rsidP="00D3193E">
            <w:pPr>
              <w:pStyle w:val="TAL"/>
              <w:rPr>
                <w:lang w:eastAsia="ja-JP"/>
              </w:rPr>
            </w:pPr>
            <w:r>
              <w:rPr>
                <w:lang w:eastAsia="ja-JP"/>
              </w:rPr>
              <w:t xml:space="preserve">2) UE can adjust its radio parameters based on CBR measurement </w:t>
            </w:r>
            <w:r w:rsidRPr="00C33C77">
              <w:rPr>
                <w:lang w:eastAsia="ja-JP"/>
              </w:rPr>
              <w:t xml:space="preserve">and </w:t>
            </w:r>
            <w:proofErr w:type="spellStart"/>
            <w:r w:rsidRPr="00C33C77">
              <w:rPr>
                <w:lang w:eastAsia="ja-JP"/>
              </w:rPr>
              <w:t>CRlimit</w:t>
            </w:r>
            <w:proofErr w:type="spellEnd"/>
            <w:r>
              <w:rPr>
                <w:lang w:eastAsia="ja-JP"/>
              </w:rPr>
              <w:t>.</w:t>
            </w:r>
          </w:p>
          <w:p w14:paraId="7C24E43A" w14:textId="77777777" w:rsidR="003D0C4D" w:rsidRPr="00E90041" w:rsidRDefault="003D0C4D" w:rsidP="00D3193E">
            <w:pPr>
              <w:pStyle w:val="TAL"/>
              <w:rPr>
                <w:lang w:eastAsia="ja-JP"/>
              </w:rPr>
            </w:pPr>
            <w:r w:rsidRPr="00C65AA2">
              <w:rPr>
                <w:lang w:eastAsia="ja-JP"/>
              </w:rPr>
              <w:t>3) UE can process CBR and CR within the time it indicates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548C64" w14:textId="3C9E6143" w:rsidR="003D0C4D" w:rsidRPr="00790854" w:rsidRDefault="00620D26" w:rsidP="00D3193E">
            <w:pPr>
              <w:pStyle w:val="TAL"/>
              <w:rPr>
                <w:color w:val="000000" w:themeColor="text1"/>
                <w:lang w:eastAsia="ja-JP"/>
              </w:rPr>
            </w:pPr>
            <w:ins w:id="131" w:author="Ralf Bendlin (AT&amp;T)" w:date="2020-06-09T21:28:00Z">
              <w:r w:rsidRPr="00790854">
                <w:rPr>
                  <w:color w:val="000000" w:themeColor="text1"/>
                  <w:lang w:eastAsia="ja-JP"/>
                </w:rPr>
                <w:t>All basic FGs in NR V2X</w:t>
              </w:r>
            </w:ins>
            <w:del w:id="132" w:author="Ralf Bendlin (AT&amp;T)" w:date="2020-06-09T21:28:00Z">
              <w:r w:rsidR="003D0C4D" w:rsidRPr="00790854" w:rsidDel="00620D26">
                <w:rPr>
                  <w:color w:val="000000" w:themeColor="text1"/>
                  <w:lang w:eastAsia="ja-JP"/>
                </w:rPr>
                <w:delText>5-1 and at least one of 5-2 and 5-3</w:delText>
              </w:r>
            </w:del>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C9AB3F6" w14:textId="77777777" w:rsidR="003D0C4D" w:rsidRPr="003B7D38" w:rsidRDefault="003D0C4D" w:rsidP="00D3193E">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5F6EA30" w14:textId="698E26F6" w:rsidR="003D0C4D" w:rsidRPr="00A34E76" w:rsidRDefault="00620D26" w:rsidP="00D3193E">
            <w:pPr>
              <w:pStyle w:val="TAL"/>
              <w:rPr>
                <w:lang w:eastAsia="ja-JP"/>
              </w:rPr>
            </w:pPr>
            <w:ins w:id="133" w:author="Ralf Bendlin (AT&amp;T)" w:date="2020-06-09T21:25:00Z">
              <w:r>
                <w:rPr>
                  <w:rFonts w:eastAsia="Malgun Gothic"/>
                  <w:lang w:eastAsia="ko-KR"/>
                </w:rPr>
                <w:t>N/A</w:t>
              </w:r>
            </w:ins>
            <w:del w:id="134" w:author="Ralf Bendlin (AT&amp;T)" w:date="2020-06-09T21:25:00Z">
              <w:r w:rsidR="003D0C4D" w:rsidDel="00620D26">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7C831D28"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4D02930C" w14:textId="77777777" w:rsidR="003D0C4D" w:rsidRPr="007D287C" w:rsidRDefault="003D0C4D" w:rsidP="00D3193E">
            <w:pPr>
              <w:pStyle w:val="TAL"/>
              <w:rPr>
                <w:iCs/>
                <w:lang w:eastAsia="ja-JP"/>
              </w:rPr>
            </w:pPr>
            <w:r w:rsidRPr="007D287C">
              <w:rPr>
                <w:iCs/>
                <w:lang w:eastAsia="ja-JP"/>
              </w:rPr>
              <w:t xml:space="preserve">Per </w:t>
            </w:r>
            <w:r>
              <w:rPr>
                <w:iCs/>
                <w:lang w:eastAsia="ja-JP"/>
              </w:rPr>
              <w:t>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76D01596" w14:textId="43411F75" w:rsidR="003D0C4D" w:rsidRPr="00A34E76" w:rsidRDefault="003D0C4D" w:rsidP="00D3193E">
            <w:pPr>
              <w:pStyle w:val="TAL"/>
              <w:rPr>
                <w:lang w:eastAsia="ja-JP"/>
              </w:rPr>
            </w:pPr>
            <w:r w:rsidRPr="00C65AA2">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D920B7"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FC8E4D2" w14:textId="40A966FF" w:rsidR="003D0C4D" w:rsidDel="00287035" w:rsidRDefault="003D0C4D" w:rsidP="00D3193E">
            <w:pPr>
              <w:pStyle w:val="TAL"/>
              <w:rPr>
                <w:del w:id="135" w:author="Hanbyul Seo" w:date="2020-06-09T16:40:00Z"/>
                <w:rFonts w:eastAsia="Malgun Gothic"/>
                <w:lang w:eastAsia="ko-KR"/>
              </w:rPr>
            </w:pPr>
            <w:del w:id="136" w:author="Hanbyul Seo" w:date="2020-06-09T16:40:00Z">
              <w:r w:rsidDel="00287035">
                <w:rPr>
                  <w:rFonts w:eastAsia="Malgun Gothic" w:hint="eastAsia"/>
                  <w:lang w:eastAsia="ko-KR"/>
                </w:rPr>
                <w:delText>Component-3 candidate value set</w:delText>
              </w:r>
            </w:del>
          </w:p>
          <w:p w14:paraId="68FF2C0C" w14:textId="006F1F17" w:rsidR="003D0C4D" w:rsidDel="00287035" w:rsidRDefault="003D0C4D" w:rsidP="00D3193E">
            <w:pPr>
              <w:pStyle w:val="TAL"/>
              <w:rPr>
                <w:del w:id="137" w:author="Hanbyul Seo" w:date="2020-06-09T16:40:00Z"/>
                <w:rFonts w:eastAsia="Malgun Gothic"/>
                <w:lang w:eastAsia="ko-KR"/>
              </w:rPr>
            </w:pPr>
            <w:del w:id="138" w:author="Hanbyul Seo" w:date="2020-06-09T16:40:00Z">
              <w:r w:rsidDel="00287035">
                <w:rPr>
                  <w:rFonts w:eastAsia="Malgun Gothic"/>
                  <w:lang w:eastAsia="ko-KR"/>
                </w:rPr>
                <w:delText>{Congestion process time 1, Congestion process time 2} where</w:delText>
              </w:r>
            </w:del>
          </w:p>
          <w:p w14:paraId="2049A772" w14:textId="59065567" w:rsidR="003D0C4D" w:rsidDel="00287035" w:rsidRDefault="003D0C4D" w:rsidP="00D3193E">
            <w:pPr>
              <w:pStyle w:val="TAL"/>
              <w:rPr>
                <w:del w:id="139" w:author="Hanbyul Seo" w:date="2020-06-09T16:40:00Z"/>
                <w:rFonts w:eastAsia="Malgun Gothic"/>
                <w:lang w:eastAsia="ko-KR"/>
              </w:rPr>
            </w:pPr>
            <w:del w:id="140" w:author="Hanbyul Seo" w:date="2020-06-09T16:40:00Z">
              <w:r w:rsidDel="00287035">
                <w:rPr>
                  <w:rFonts w:eastAsia="Malgun Gothic"/>
                  <w:lang w:eastAsia="ko-KR"/>
                </w:rPr>
                <w:delText>Congestion process time 1: 2, 2, 4, 8 slots for 15, 30, 60, 120 kHz subcarrier spacing.</w:delText>
              </w:r>
            </w:del>
          </w:p>
          <w:p w14:paraId="32D8FCE6" w14:textId="77777777" w:rsidR="003D0C4D" w:rsidRDefault="003D0C4D" w:rsidP="00D3193E">
            <w:pPr>
              <w:pStyle w:val="TAL"/>
              <w:rPr>
                <w:ins w:id="141" w:author="Hanbyul Seo" w:date="2020-06-09T16:40:00Z"/>
                <w:rFonts w:eastAsia="Malgun Gothic"/>
                <w:lang w:eastAsia="ko-KR"/>
              </w:rPr>
            </w:pPr>
            <w:del w:id="142" w:author="Hanbyul Seo" w:date="2020-06-09T16:40:00Z">
              <w:r w:rsidDel="00287035">
                <w:rPr>
                  <w:rFonts w:eastAsia="Malgun Gothic"/>
                  <w:lang w:eastAsia="ko-KR"/>
                </w:rPr>
                <w:delText xml:space="preserve">Congestion process time 2: 2, 4, 8, 16 slots for </w:delText>
              </w:r>
              <w:r w:rsidRPr="00631315" w:rsidDel="00287035">
                <w:rPr>
                  <w:rFonts w:eastAsia="Malgun Gothic"/>
                  <w:lang w:eastAsia="ko-KR"/>
                </w:rPr>
                <w:delText>15, 30, 60, 120 kHz subcarrier spacing</w:delText>
              </w:r>
            </w:del>
          </w:p>
          <w:p w14:paraId="496ADF31" w14:textId="77777777" w:rsidR="00287035" w:rsidRPr="002149AB" w:rsidRDefault="00287035" w:rsidP="00287035">
            <w:pPr>
              <w:pStyle w:val="TAL"/>
              <w:rPr>
                <w:ins w:id="143" w:author="Hanbyul Seo" w:date="2020-06-09T16:40:00Z"/>
                <w:rFonts w:eastAsia="Malgun Gothic"/>
                <w:color w:val="000000" w:themeColor="text1"/>
                <w:lang w:eastAsia="ko-KR"/>
              </w:rPr>
            </w:pPr>
            <w:ins w:id="144" w:author="Hanbyul Seo" w:date="2020-06-09T16:40:00Z">
              <w:r w:rsidRPr="002149AB">
                <w:rPr>
                  <w:rFonts w:eastAsia="Malgun Gothic"/>
                  <w:color w:val="000000" w:themeColor="text1"/>
                  <w:lang w:eastAsia="ko-KR"/>
                </w:rPr>
                <w:t>Note: component 1 is not required to be supported in a band indicated with only the PC5 interface in 38.101-1 Table 5.2E-1</w:t>
              </w:r>
            </w:ins>
          </w:p>
          <w:p w14:paraId="24013A43" w14:textId="77777777" w:rsidR="00287035" w:rsidRPr="002149AB" w:rsidRDefault="00287035" w:rsidP="00287035">
            <w:pPr>
              <w:pStyle w:val="TAL"/>
              <w:rPr>
                <w:ins w:id="145" w:author="Hanbyul Seo" w:date="2020-06-09T16:40:00Z"/>
                <w:rFonts w:eastAsia="Malgun Gothic"/>
                <w:color w:val="000000" w:themeColor="text1"/>
                <w:lang w:eastAsia="ko-KR"/>
              </w:rPr>
            </w:pPr>
          </w:p>
          <w:p w14:paraId="5E24DF8D" w14:textId="77777777" w:rsidR="00287035" w:rsidRPr="002149AB" w:rsidRDefault="00287035" w:rsidP="00287035">
            <w:pPr>
              <w:pStyle w:val="TAL"/>
              <w:rPr>
                <w:ins w:id="146" w:author="Hanbyul Seo" w:date="2020-06-09T16:40:00Z"/>
                <w:rFonts w:eastAsia="Malgun Gothic"/>
                <w:color w:val="000000" w:themeColor="text1"/>
                <w:lang w:eastAsia="ko-KR"/>
              </w:rPr>
            </w:pPr>
          </w:p>
          <w:p w14:paraId="47A0FB70" w14:textId="77777777" w:rsidR="00287035" w:rsidRPr="002149AB" w:rsidRDefault="00287035" w:rsidP="00287035">
            <w:pPr>
              <w:pStyle w:val="TAL"/>
              <w:rPr>
                <w:ins w:id="147" w:author="Hanbyul Seo" w:date="2020-06-09T16:40:00Z"/>
                <w:rFonts w:eastAsia="Malgun Gothic"/>
                <w:color w:val="000000" w:themeColor="text1"/>
                <w:lang w:eastAsia="ko-KR"/>
              </w:rPr>
            </w:pPr>
            <w:ins w:id="148" w:author="Hanbyul Seo" w:date="2020-06-09T16:40:00Z">
              <w:r w:rsidRPr="002149AB">
                <w:rPr>
                  <w:rFonts w:eastAsia="Malgun Gothic"/>
                  <w:color w:val="000000" w:themeColor="text1"/>
                  <w:lang w:eastAsia="ko-KR"/>
                </w:rPr>
                <w:t>Component-3 candidate value set</w:t>
              </w:r>
            </w:ins>
          </w:p>
          <w:p w14:paraId="05DAE204" w14:textId="77777777" w:rsidR="00287035" w:rsidRPr="002149AB" w:rsidRDefault="00287035" w:rsidP="00287035">
            <w:pPr>
              <w:pStyle w:val="TAL"/>
              <w:rPr>
                <w:ins w:id="149" w:author="Hanbyul Seo" w:date="2020-06-09T16:40:00Z"/>
                <w:rFonts w:eastAsia="Malgun Gothic"/>
                <w:color w:val="000000" w:themeColor="text1"/>
                <w:lang w:eastAsia="ko-KR"/>
              </w:rPr>
            </w:pPr>
            <w:ins w:id="150" w:author="Hanbyul Seo" w:date="2020-06-09T16:40:00Z">
              <w:r w:rsidRPr="002149AB">
                <w:rPr>
                  <w:rFonts w:eastAsia="Malgun Gothic"/>
                  <w:color w:val="000000" w:themeColor="text1"/>
                  <w:lang w:eastAsia="ko-KR"/>
                </w:rPr>
                <w:t>{Congestion process time 1, Congestion process time 2} where</w:t>
              </w:r>
            </w:ins>
          </w:p>
          <w:p w14:paraId="391D5D44" w14:textId="77777777" w:rsidR="00287035" w:rsidRPr="002149AB" w:rsidRDefault="00287035" w:rsidP="00287035">
            <w:pPr>
              <w:pStyle w:val="TAL"/>
              <w:rPr>
                <w:ins w:id="151" w:author="Hanbyul Seo" w:date="2020-06-09T16:40:00Z"/>
                <w:rFonts w:eastAsia="Malgun Gothic"/>
                <w:color w:val="000000" w:themeColor="text1"/>
                <w:lang w:eastAsia="ko-KR"/>
              </w:rPr>
            </w:pPr>
            <w:ins w:id="152" w:author="Hanbyul Seo" w:date="2020-06-09T16:40:00Z">
              <w:r w:rsidRPr="002149AB">
                <w:rPr>
                  <w:rFonts w:eastAsia="Malgun Gothic"/>
                  <w:color w:val="000000" w:themeColor="text1"/>
                  <w:lang w:eastAsia="ko-KR"/>
                </w:rPr>
                <w:t>Congestion process time 1: 2, 2, 4, 8 slots for 15, 30, 60, 120 kHz subcarrier spacing.</w:t>
              </w:r>
            </w:ins>
          </w:p>
          <w:p w14:paraId="44A98725" w14:textId="368FBAD1" w:rsidR="00287035" w:rsidRPr="00A34E76" w:rsidRDefault="00287035" w:rsidP="00287035">
            <w:pPr>
              <w:pStyle w:val="TAL"/>
            </w:pPr>
            <w:ins w:id="153" w:author="Hanbyul Seo" w:date="2020-06-09T16:40:00Z">
              <w:r w:rsidRPr="002149AB">
                <w:rPr>
                  <w:rFonts w:eastAsia="Malgun Gothic"/>
                  <w:color w:val="000000" w:themeColor="text1"/>
                  <w:lang w:eastAsia="ko-KR"/>
                </w:rPr>
                <w:t>Congestion process time 2: 2, 4, 8, 16 slots for 15, 30, 60, 120 kHz subcarrier spacing</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6B28244" w14:textId="77777777" w:rsidR="003D0C4D" w:rsidRPr="00A34E76"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tc>
      </w:tr>
      <w:tr w:rsidR="003D0C4D" w:rsidRPr="00A34E76" w14:paraId="7049E8E2" w14:textId="77777777" w:rsidTr="00D3193E">
        <w:tc>
          <w:tcPr>
            <w:tcW w:w="1838" w:type="dxa"/>
            <w:vMerge/>
            <w:tcBorders>
              <w:left w:val="single" w:sz="4" w:space="0" w:color="auto"/>
              <w:right w:val="single" w:sz="4" w:space="0" w:color="auto"/>
            </w:tcBorders>
            <w:shd w:val="clear" w:color="auto" w:fill="auto"/>
          </w:tcPr>
          <w:p w14:paraId="148F232B"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244DDBF" w14:textId="77777777" w:rsidR="003D0C4D" w:rsidRPr="00A34E76" w:rsidRDefault="003D0C4D" w:rsidP="00D3193E">
            <w:pPr>
              <w:pStyle w:val="TAL"/>
              <w:rPr>
                <w:lang w:eastAsia="ja-JP"/>
              </w:rPr>
            </w:pPr>
            <w:r>
              <w:rPr>
                <w:rFonts w:hint="eastAsia"/>
                <w:lang w:eastAsia="ja-JP"/>
              </w:rPr>
              <w:t>5</w:t>
            </w:r>
            <w:r w:rsidRPr="007D287C">
              <w:rPr>
                <w:rFonts w:hint="eastAsia"/>
                <w:lang w:eastAsia="ja-JP"/>
              </w:rPr>
              <w:t>-</w:t>
            </w:r>
            <w:r w:rsidRPr="007D287C">
              <w:rPr>
                <w:lang w:eastAsia="ja-JP"/>
              </w:rPr>
              <w:t>6</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6FBB9E9" w14:textId="77777777" w:rsidR="003D0C4D" w:rsidRPr="007D287C" w:rsidRDefault="003D0C4D" w:rsidP="00D3193E">
            <w:pPr>
              <w:pStyle w:val="TAL"/>
              <w:rPr>
                <w:lang w:eastAsia="ja-JP"/>
              </w:rPr>
            </w:pPr>
            <w:r w:rsidRPr="007D287C">
              <w:rPr>
                <w:rFonts w:hint="eastAsia"/>
                <w:lang w:eastAsia="ja-JP"/>
              </w:rPr>
              <w:t>Short</w:t>
            </w:r>
            <w:r w:rsidRPr="007D287C">
              <w:rPr>
                <w:lang w:eastAsia="ja-JP"/>
              </w:rPr>
              <w:t>-term time-scale TDM for in-device coexistence</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ACC9D53" w14:textId="6BC6D122" w:rsidR="003D0C4D" w:rsidRDefault="003D0C4D" w:rsidP="00BE6FC1">
            <w:pPr>
              <w:pStyle w:val="TAL"/>
              <w:numPr>
                <w:ilvl w:val="0"/>
                <w:numId w:val="47"/>
              </w:numPr>
              <w:rPr>
                <w:ins w:id="154" w:author="Ralf Bendlin (AT&amp;T)" w:date="2020-06-08T21:51:00Z"/>
                <w:lang w:eastAsia="ja-JP"/>
              </w:rPr>
            </w:pPr>
            <w:del w:id="155" w:author="Ralf Bendlin (AT&amp;T)" w:date="2020-06-08T21:51:00Z">
              <w:r w:rsidRPr="007D287C" w:rsidDel="00BE6FC1">
                <w:rPr>
                  <w:rFonts w:hint="eastAsia"/>
                  <w:lang w:eastAsia="ja-JP"/>
                </w:rPr>
                <w:delText>1)</w:delText>
              </w:r>
              <w:r w:rsidRPr="007D287C" w:rsidDel="00BE6FC1">
                <w:rPr>
                  <w:lang w:eastAsia="ja-JP"/>
                </w:rPr>
                <w:delText xml:space="preserve"> </w:delText>
              </w:r>
            </w:del>
            <w:r w:rsidRPr="007D287C">
              <w:rPr>
                <w:lang w:eastAsia="ja-JP"/>
              </w:rPr>
              <w:t xml:space="preserve">Support prioritization between LTE </w:t>
            </w:r>
            <w:proofErr w:type="spellStart"/>
            <w:r w:rsidRPr="007D287C">
              <w:rPr>
                <w:lang w:eastAsia="ja-JP"/>
              </w:rPr>
              <w:t>sidelink</w:t>
            </w:r>
            <w:proofErr w:type="spellEnd"/>
            <w:r w:rsidRPr="007D287C">
              <w:rPr>
                <w:lang w:eastAsia="ja-JP"/>
              </w:rPr>
              <w:t xml:space="preserve"> transmission/reception and NR </w:t>
            </w:r>
            <w:proofErr w:type="spellStart"/>
            <w:r w:rsidRPr="007D287C">
              <w:rPr>
                <w:lang w:eastAsia="ja-JP"/>
              </w:rPr>
              <w:t>sidelink</w:t>
            </w:r>
            <w:proofErr w:type="spellEnd"/>
            <w:r w:rsidRPr="007D287C">
              <w:rPr>
                <w:lang w:eastAsia="ja-JP"/>
              </w:rPr>
              <w:t xml:space="preserve"> transmission/reception</w:t>
            </w:r>
          </w:p>
          <w:p w14:paraId="7217EB18" w14:textId="0A102E8D" w:rsidR="00BE6FC1" w:rsidRPr="00A34E76" w:rsidRDefault="00BE6FC1" w:rsidP="00BE6FC1">
            <w:pPr>
              <w:pStyle w:val="TAL"/>
              <w:numPr>
                <w:ilvl w:val="0"/>
                <w:numId w:val="47"/>
              </w:numPr>
              <w:rPr>
                <w:lang w:eastAsia="ja-JP"/>
              </w:rPr>
            </w:pPr>
            <w:ins w:id="156" w:author="Ralf Bendlin (AT&amp;T)" w:date="2020-06-08T21:51:00Z">
              <w:r w:rsidRPr="002149AB">
                <w:rPr>
                  <w:color w:val="000000" w:themeColor="text1"/>
                  <w:highlight w:val="yellow"/>
                </w:rPr>
                <w:t>FFS: Maximum time required for the inter-RAT conflict resolution is X</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1815C0" w14:textId="2A07E4C0" w:rsidR="003D0C4D" w:rsidRPr="00790854" w:rsidRDefault="00620D26" w:rsidP="00D3193E">
            <w:pPr>
              <w:pStyle w:val="TAL"/>
              <w:rPr>
                <w:ins w:id="157" w:author="Ralf Bendlin (AT&amp;T)" w:date="2020-06-08T21:52:00Z"/>
                <w:color w:val="000000" w:themeColor="text1"/>
                <w:lang w:eastAsia="ja-JP"/>
              </w:rPr>
            </w:pPr>
            <w:ins w:id="158" w:author="Ralf Bendlin (AT&amp;T)" w:date="2020-06-09T21:28:00Z">
              <w:r w:rsidRPr="00790854">
                <w:rPr>
                  <w:color w:val="000000" w:themeColor="text1"/>
                  <w:lang w:eastAsia="ja-JP"/>
                </w:rPr>
                <w:t>All basic FGs in NR V2X</w:t>
              </w:r>
            </w:ins>
            <w:del w:id="159" w:author="Ralf Bendlin (AT&amp;T)" w:date="2020-06-09T21:28:00Z">
              <w:r w:rsidR="003D0C4D" w:rsidRPr="00790854" w:rsidDel="00620D26">
                <w:rPr>
                  <w:rFonts w:hint="eastAsia"/>
                  <w:color w:val="000000" w:themeColor="text1"/>
                  <w:lang w:eastAsia="ja-JP"/>
                </w:rPr>
                <w:delText>A</w:delText>
              </w:r>
              <w:r w:rsidR="003D0C4D" w:rsidRPr="00790854" w:rsidDel="00620D26">
                <w:rPr>
                  <w:color w:val="000000" w:themeColor="text1"/>
                  <w:lang w:eastAsia="ja-JP"/>
                </w:rPr>
                <w:delText>t least one of 5-1, 5-2, 5-3</w:delText>
              </w:r>
            </w:del>
          </w:p>
          <w:p w14:paraId="0BB54B08" w14:textId="77777777" w:rsidR="00BE6FC1" w:rsidRPr="00790854" w:rsidRDefault="00BE6FC1" w:rsidP="00D3193E">
            <w:pPr>
              <w:pStyle w:val="TAL"/>
              <w:rPr>
                <w:ins w:id="160" w:author="Ralf Bendlin (AT&amp;T)" w:date="2020-06-08T21:52:00Z"/>
                <w:color w:val="000000" w:themeColor="text1"/>
                <w:lang w:eastAsia="ja-JP"/>
              </w:rPr>
            </w:pPr>
          </w:p>
          <w:p w14:paraId="1AA2F48D" w14:textId="42FEB7D8" w:rsidR="00BE6FC1" w:rsidRPr="00790854" w:rsidRDefault="00BE6FC1" w:rsidP="00D3193E">
            <w:pPr>
              <w:pStyle w:val="TAL"/>
              <w:rPr>
                <w:color w:val="000000" w:themeColor="text1"/>
                <w:lang w:eastAsia="ja-JP"/>
              </w:rPr>
            </w:pPr>
            <w:ins w:id="161" w:author="Ralf Bendlin (AT&amp;T)" w:date="2020-06-08T21:52:00Z">
              <w:r w:rsidRPr="00790854">
                <w:rPr>
                  <w:color w:val="000000" w:themeColor="text1"/>
                </w:rPr>
                <w:t xml:space="preserve">UE supports LTE V2X </w:t>
              </w:r>
              <w:proofErr w:type="spellStart"/>
              <w:r w:rsidRPr="00790854">
                <w:rPr>
                  <w:color w:val="000000" w:themeColor="text1"/>
                </w:rPr>
                <w:t>sidelink</w:t>
              </w:r>
            </w:ins>
            <w:proofErr w:type="spellEnd"/>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88C905F" w14:textId="77777777" w:rsidR="003D0C4D" w:rsidRPr="00C65AA2" w:rsidRDefault="003D0C4D" w:rsidP="00D3193E">
            <w:pPr>
              <w:pStyle w:val="TAL"/>
              <w:rPr>
                <w:rFonts w:eastAsia="Malgun Gothic"/>
                <w:lang w:eastAsia="ko-KR"/>
              </w:rPr>
            </w:pPr>
            <w:r>
              <w:rPr>
                <w:rFonts w:eastAsia="Malgun Gothic" w:hint="eastAsia"/>
                <w:lang w:eastAsia="ko-KR"/>
              </w:rPr>
              <w:t>No</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438B93D5" w14:textId="0C9B958A" w:rsidR="003D0C4D" w:rsidRPr="00A34E76" w:rsidRDefault="00620D26" w:rsidP="00D3193E">
            <w:pPr>
              <w:pStyle w:val="TAL"/>
              <w:rPr>
                <w:lang w:eastAsia="ja-JP"/>
              </w:rPr>
            </w:pPr>
            <w:ins w:id="162" w:author="Ralf Bendlin (AT&amp;T)" w:date="2020-06-09T21:25:00Z">
              <w:r>
                <w:rPr>
                  <w:rFonts w:eastAsia="Malgun Gothic"/>
                  <w:lang w:eastAsia="ko-KR"/>
                </w:rPr>
                <w:t>N/A</w:t>
              </w:r>
            </w:ins>
            <w:del w:id="163" w:author="Ralf Bendlin (AT&amp;T)" w:date="2020-06-09T21:25:00Z">
              <w:r w:rsidR="003D0C4D" w:rsidDel="00620D26">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5CB32E04" w14:textId="21555933" w:rsidR="003D0C4D" w:rsidRPr="007D287C" w:rsidRDefault="00BE6FC1" w:rsidP="00D3193E">
            <w:pPr>
              <w:pStyle w:val="TAL"/>
              <w:rPr>
                <w:iCs/>
                <w:lang w:eastAsia="ja-JP"/>
              </w:rPr>
            </w:pPr>
            <w:ins w:id="164" w:author="Ralf Bendlin (AT&amp;T)" w:date="2020-06-08T21:52:00Z">
              <w:r w:rsidRPr="002149AB">
                <w:rPr>
                  <w:color w:val="000000" w:themeColor="text1"/>
                  <w:highlight w:val="yellow"/>
                </w:rPr>
                <w:t>FFS</w:t>
              </w:r>
            </w:ins>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0F92EE9" w14:textId="77777777" w:rsidR="003D0C4D" w:rsidRPr="007D287C" w:rsidRDefault="003D0C4D" w:rsidP="00D3193E">
            <w:pPr>
              <w:pStyle w:val="TAL"/>
              <w:rPr>
                <w:iCs/>
                <w:lang w:eastAsia="ja-JP"/>
              </w:rPr>
            </w:pPr>
            <w:r w:rsidRPr="007D287C">
              <w:rPr>
                <w:iCs/>
                <w:lang w:eastAsia="ja-JP"/>
              </w:rPr>
              <w:t xml:space="preserve">Per </w:t>
            </w:r>
            <w:r>
              <w:rPr>
                <w:iCs/>
                <w:lang w:eastAsia="ja-JP"/>
              </w:rPr>
              <w:t>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52898A38" w14:textId="34609F20" w:rsidR="003D0C4D" w:rsidRPr="00A34E76" w:rsidRDefault="003D0C4D" w:rsidP="00D3193E">
            <w:pPr>
              <w:pStyle w:val="TAL"/>
              <w:rPr>
                <w:lang w:eastAsia="ja-JP"/>
              </w:rPr>
            </w:pPr>
            <w:r w:rsidRPr="00C65AA2">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885D90"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677A2145" w14:textId="179CD3F1" w:rsidR="003D0C4D" w:rsidRPr="00A34E76" w:rsidRDefault="003D0C4D" w:rsidP="00D3193E">
            <w:pPr>
              <w:pStyle w:val="TAL"/>
            </w:pPr>
            <w:del w:id="165" w:author="Ralf Bendlin (AT&amp;T)" w:date="2020-06-08T21:52:00Z">
              <w:r w:rsidRPr="00123CB1" w:rsidDel="00BE6FC1">
                <w:delText>FFS whether a set of candicate values need to be defined for the time required for the inter-RAT conflict resolution</w:delText>
              </w:r>
            </w:del>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35B4A9A" w14:textId="77777777" w:rsidR="003D0C4D" w:rsidRPr="00A34E76"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tc>
      </w:tr>
      <w:tr w:rsidR="00E86D60" w:rsidRPr="00A34E76" w14:paraId="7D249419" w14:textId="77777777" w:rsidTr="00D3193E">
        <w:tc>
          <w:tcPr>
            <w:tcW w:w="1838" w:type="dxa"/>
            <w:vMerge/>
            <w:tcBorders>
              <w:left w:val="single" w:sz="4" w:space="0" w:color="auto"/>
              <w:right w:val="single" w:sz="4" w:space="0" w:color="auto"/>
            </w:tcBorders>
            <w:shd w:val="clear" w:color="auto" w:fill="auto"/>
          </w:tcPr>
          <w:p w14:paraId="5E78185E" w14:textId="77777777" w:rsidR="00E86D60" w:rsidRDefault="00E86D60" w:rsidP="00E86D60">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404BA823" w14:textId="77777777" w:rsidR="00E86D60" w:rsidRPr="00A34E76" w:rsidRDefault="00E86D60" w:rsidP="00E86D60">
            <w:pPr>
              <w:pStyle w:val="TAL"/>
              <w:rPr>
                <w:lang w:eastAsia="ja-JP"/>
              </w:rPr>
            </w:pPr>
            <w:r>
              <w:rPr>
                <w:rFonts w:hint="eastAsia"/>
                <w:lang w:eastAsia="ja-JP"/>
              </w:rPr>
              <w:t>5</w:t>
            </w:r>
            <w:r w:rsidRPr="007D287C">
              <w:rPr>
                <w:rFonts w:hint="eastAsia"/>
                <w:lang w:eastAsia="ja-JP"/>
              </w:rPr>
              <w:t>-7</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17E2653" w14:textId="77777777" w:rsidR="00E86D60" w:rsidRPr="007D287C" w:rsidRDefault="00E86D60" w:rsidP="00E86D60">
            <w:pPr>
              <w:pStyle w:val="TAL"/>
              <w:rPr>
                <w:lang w:eastAsia="ja-JP"/>
              </w:rPr>
            </w:pPr>
            <w:r w:rsidRPr="007D287C">
              <w:rPr>
                <w:rFonts w:hint="eastAsia"/>
                <w:lang w:eastAsia="ja-JP"/>
              </w:rPr>
              <w:t xml:space="preserve">256QAM </w:t>
            </w:r>
            <w:proofErr w:type="spellStart"/>
            <w:r w:rsidRPr="007D287C">
              <w:rPr>
                <w:lang w:eastAsia="ja-JP"/>
              </w:rPr>
              <w:t>sidelink</w:t>
            </w:r>
            <w:proofErr w:type="spellEnd"/>
            <w:r w:rsidRPr="007D287C">
              <w:rPr>
                <w:lang w:eastAsia="ja-JP"/>
              </w:rPr>
              <w:t xml:space="preserve"> transmission</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4F910F4D" w14:textId="02AE239F" w:rsidR="00E86D60" w:rsidRPr="00A34E76" w:rsidRDefault="00E86D60" w:rsidP="00E86D60">
            <w:pPr>
              <w:pStyle w:val="TAL"/>
              <w:rPr>
                <w:lang w:eastAsia="ja-JP"/>
              </w:rPr>
            </w:pPr>
            <w:r w:rsidRPr="007D287C">
              <w:rPr>
                <w:rFonts w:hint="eastAsia"/>
                <w:lang w:eastAsia="ja-JP"/>
              </w:rPr>
              <w:t xml:space="preserve">1) </w:t>
            </w:r>
            <w:r w:rsidRPr="007D287C">
              <w:rPr>
                <w:lang w:eastAsia="ja-JP"/>
              </w:rPr>
              <w:t xml:space="preserve">UE can transmit </w:t>
            </w:r>
            <w:ins w:id="166" w:author="Ralf Bendlin (AT&amp;T)" w:date="2020-06-08T21:53:00Z">
              <w:r>
                <w:rPr>
                  <w:lang w:eastAsia="ja-JP"/>
                </w:rPr>
                <w:t xml:space="preserve">NR </w:t>
              </w:r>
            </w:ins>
            <w:r w:rsidRPr="007D287C">
              <w:rPr>
                <w:lang w:eastAsia="ja-JP"/>
              </w:rPr>
              <w:t xml:space="preserve">PSSCH </w:t>
            </w:r>
            <w:ins w:id="167" w:author="Ralf Bendlin (AT&amp;T)" w:date="2020-06-08T21:54:00Z">
              <w:r w:rsidRPr="002149AB">
                <w:rPr>
                  <w:color w:val="000000" w:themeColor="text1"/>
                </w:rPr>
                <w:t xml:space="preserve">according to the </w:t>
              </w:r>
            </w:ins>
            <w:del w:id="168" w:author="Ralf Bendlin (AT&amp;T)" w:date="2020-06-08T21:54:00Z">
              <w:r w:rsidRPr="007D287C" w:rsidDel="005628BB">
                <w:rPr>
                  <w:lang w:eastAsia="ja-JP"/>
                </w:rPr>
                <w:delText xml:space="preserve">with </w:delText>
              </w:r>
            </w:del>
            <w:r w:rsidRPr="007D287C">
              <w:rPr>
                <w:lang w:eastAsia="ja-JP"/>
              </w:rPr>
              <w:t xml:space="preserve">256QAM </w:t>
            </w:r>
            <w:ins w:id="169" w:author="Ralf Bendlin (AT&amp;T)" w:date="2020-06-08T21:54:00Z">
              <w:r w:rsidRPr="002149AB">
                <w:rPr>
                  <w:color w:val="000000" w:themeColor="text1"/>
                </w:rPr>
                <w:t>MCS table</w:t>
              </w:r>
            </w:ins>
            <w:del w:id="170" w:author="Ralf Bendlin (AT&amp;T)" w:date="2020-06-08T21:54:00Z">
              <w:r w:rsidRPr="007D287C" w:rsidDel="005628BB">
                <w:rPr>
                  <w:lang w:eastAsia="ja-JP"/>
                </w:rPr>
                <w:delText>in NR sidelink</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B04CBF3" w14:textId="5FC25B99" w:rsidR="00E86D60" w:rsidRPr="00790854" w:rsidRDefault="00620D26" w:rsidP="00E86D60">
            <w:pPr>
              <w:pStyle w:val="TAL"/>
              <w:rPr>
                <w:color w:val="000000" w:themeColor="text1"/>
                <w:lang w:eastAsia="ja-JP"/>
              </w:rPr>
            </w:pPr>
            <w:ins w:id="171" w:author="Ralf Bendlin (AT&amp;T)" w:date="2020-06-09T21:28:00Z">
              <w:r w:rsidRPr="00790854">
                <w:rPr>
                  <w:color w:val="000000" w:themeColor="text1"/>
                  <w:lang w:eastAsia="ja-JP"/>
                </w:rPr>
                <w:t>All basic FGs in NR V2X</w:t>
              </w:r>
            </w:ins>
            <w:del w:id="172" w:author="Ralf Bendlin (AT&amp;T)" w:date="2020-06-09T21:28:00Z">
              <w:r w:rsidR="00E86D60" w:rsidRPr="00790854" w:rsidDel="00620D26">
                <w:rPr>
                  <w:rFonts w:hint="eastAsia"/>
                  <w:color w:val="000000" w:themeColor="text1"/>
                  <w:lang w:eastAsia="ja-JP"/>
                </w:rPr>
                <w:delText>A</w:delText>
              </w:r>
              <w:r w:rsidR="00E86D60" w:rsidRPr="00790854" w:rsidDel="00620D26">
                <w:rPr>
                  <w:color w:val="000000" w:themeColor="text1"/>
                  <w:lang w:eastAsia="ja-JP"/>
                </w:rPr>
                <w:delText>t least one of 5-2, 5-3</w:delText>
              </w:r>
            </w:del>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5210EDFC" w14:textId="77777777" w:rsidR="00E86D60" w:rsidRPr="003B7D38" w:rsidRDefault="00E86D60" w:rsidP="00E86D60">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6E86CC0A" w14:textId="575ADD49" w:rsidR="00E86D60" w:rsidRPr="007D287C" w:rsidRDefault="00620D26" w:rsidP="00E86D60">
            <w:pPr>
              <w:pStyle w:val="TAL"/>
              <w:rPr>
                <w:lang w:eastAsia="ja-JP"/>
              </w:rPr>
            </w:pPr>
            <w:ins w:id="173" w:author="Ralf Bendlin (AT&amp;T)" w:date="2020-06-09T21:25:00Z">
              <w:r>
                <w:rPr>
                  <w:rFonts w:eastAsia="Malgun Gothic"/>
                  <w:lang w:eastAsia="ko-KR"/>
                </w:rPr>
                <w:t>N/A</w:t>
              </w:r>
            </w:ins>
            <w:del w:id="174" w:author="Ralf Bendlin (AT&amp;T)" w:date="2020-06-09T21:25:00Z">
              <w:r w:rsidR="00E86D60" w:rsidDel="00620D26">
                <w:rPr>
                  <w:rFonts w:eastAsia="Malgun Gothic"/>
                  <w:lang w:eastAsia="ko-KR"/>
                </w:rPr>
                <w:delText>Yes</w:delText>
              </w:r>
            </w:del>
          </w:p>
        </w:tc>
        <w:tc>
          <w:tcPr>
            <w:tcW w:w="1777" w:type="dxa"/>
            <w:tcBorders>
              <w:top w:val="single" w:sz="4" w:space="0" w:color="auto"/>
              <w:left w:val="single" w:sz="4" w:space="0" w:color="auto"/>
              <w:bottom w:val="single" w:sz="4" w:space="0" w:color="auto"/>
              <w:right w:val="single" w:sz="4" w:space="0" w:color="auto"/>
            </w:tcBorders>
          </w:tcPr>
          <w:p w14:paraId="444E8043" w14:textId="6A8E9E26" w:rsidR="00E86D60" w:rsidRPr="007D287C" w:rsidRDefault="00E86D60" w:rsidP="00E86D60">
            <w:pPr>
              <w:pStyle w:val="TAL"/>
              <w:rPr>
                <w:iCs/>
                <w:lang w:eastAsia="ja-JP"/>
              </w:rPr>
            </w:pPr>
            <w:ins w:id="175" w:author="Ralf Bendlin (AT&amp;T)" w:date="2020-06-08T21:54:00Z">
              <w:r w:rsidRPr="002149AB">
                <w:rPr>
                  <w:rFonts w:eastAsia="Malgun Gothic"/>
                  <w:color w:val="000000" w:themeColor="text1"/>
                  <w:lang w:eastAsia="ko-KR"/>
                </w:rPr>
                <w:t>UE does not support transmission according to the 256QAM MCS table</w:t>
              </w:r>
            </w:ins>
            <w:del w:id="176" w:author="Ralf Bendlin (AT&amp;T)" w:date="2020-06-08T21:54:00Z">
              <w:r w:rsidRPr="003B7D38" w:rsidDel="00364BCE">
                <w:rPr>
                  <w:iCs/>
                  <w:lang w:eastAsia="ja-JP"/>
                </w:rPr>
                <w:delText>UE supports QPSK, 16QAM, and 64 QAM for transmission only.</w:delText>
              </w:r>
            </w:del>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129B6215" w14:textId="77777777" w:rsidR="00E86D60" w:rsidRPr="007D287C" w:rsidRDefault="00E86D60" w:rsidP="00E86D60">
            <w:pPr>
              <w:pStyle w:val="TAL"/>
              <w:rPr>
                <w:iCs/>
                <w:lang w:eastAsia="ja-JP"/>
              </w:rPr>
            </w:pPr>
            <w:r w:rsidRPr="007D287C">
              <w:rPr>
                <w:iCs/>
                <w:lang w:eastAsia="ja-JP"/>
              </w:rPr>
              <w:t xml:space="preserve">Per </w:t>
            </w:r>
            <w:r>
              <w:rPr>
                <w:iCs/>
                <w:lang w:eastAsia="ja-JP"/>
              </w:rPr>
              <w:t>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6E0E8E00" w14:textId="79C55D5F" w:rsidR="00E86D60" w:rsidRPr="00A34E76" w:rsidRDefault="00E86D60" w:rsidP="00E86D60">
            <w:pPr>
              <w:pStyle w:val="TAL"/>
              <w:rPr>
                <w:lang w:eastAsia="ja-JP"/>
              </w:rPr>
            </w:pPr>
            <w:r w:rsidRPr="00E679FC">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6A960E" w14:textId="77777777" w:rsidR="00E86D60" w:rsidRPr="00A34E76" w:rsidRDefault="00E86D60" w:rsidP="00E86D60">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770B5AE5" w14:textId="43040E66" w:rsidR="00E86D60" w:rsidRPr="00A34E76" w:rsidRDefault="00E86D60" w:rsidP="00E86D60">
            <w:pPr>
              <w:pStyle w:val="TAL"/>
            </w:pPr>
            <w:ins w:id="177" w:author="Ralf Bendlin (AT&amp;T)" w:date="2020-06-08T21:55:00Z">
              <w:r w:rsidRPr="002149AB">
                <w:rPr>
                  <w:color w:val="000000" w:themeColor="text1"/>
                </w:rPr>
                <w:t>Note: RAN4 to decide</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9AAEBCC" w14:textId="77777777" w:rsidR="00E86D60" w:rsidRPr="00A34E76" w:rsidRDefault="00E86D60" w:rsidP="00E86D60">
            <w:pPr>
              <w:pStyle w:val="TAL"/>
              <w:rPr>
                <w:lang w:eastAsia="ja-JP"/>
              </w:rPr>
            </w:pPr>
            <w:r w:rsidRPr="007D287C">
              <w:rPr>
                <w:rFonts w:hint="eastAsia"/>
                <w:lang w:eastAsia="ja-JP"/>
              </w:rPr>
              <w:t>Optional</w:t>
            </w:r>
            <w:r w:rsidRPr="007D287C">
              <w:rPr>
                <w:lang w:eastAsia="ja-JP"/>
              </w:rPr>
              <w:t xml:space="preserve"> with capability signalling</w:t>
            </w:r>
          </w:p>
        </w:tc>
      </w:tr>
      <w:tr w:rsidR="00E86D60" w:rsidRPr="00A34E76" w14:paraId="40F5D07F" w14:textId="77777777" w:rsidTr="00D3193E">
        <w:tc>
          <w:tcPr>
            <w:tcW w:w="1838" w:type="dxa"/>
            <w:vMerge/>
            <w:tcBorders>
              <w:left w:val="single" w:sz="4" w:space="0" w:color="auto"/>
              <w:right w:val="single" w:sz="4" w:space="0" w:color="auto"/>
            </w:tcBorders>
            <w:shd w:val="clear" w:color="auto" w:fill="auto"/>
          </w:tcPr>
          <w:p w14:paraId="59323933" w14:textId="77777777" w:rsidR="00E86D60" w:rsidRDefault="00E86D60" w:rsidP="00E86D60">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76C94E30" w14:textId="77777777" w:rsidR="00E86D60" w:rsidRPr="007D287C" w:rsidRDefault="00E86D60" w:rsidP="00E86D60">
            <w:pPr>
              <w:pStyle w:val="TAL"/>
              <w:rPr>
                <w:lang w:eastAsia="ja-JP"/>
              </w:rPr>
            </w:pPr>
            <w:r>
              <w:rPr>
                <w:rFonts w:hint="eastAsia"/>
                <w:lang w:eastAsia="ja-JP"/>
              </w:rPr>
              <w:t>5</w:t>
            </w:r>
            <w:r w:rsidRPr="007D287C">
              <w:rPr>
                <w:rFonts w:hint="eastAsia"/>
                <w:lang w:eastAsia="ja-JP"/>
              </w:rPr>
              <w:t>-</w:t>
            </w:r>
            <w:r w:rsidRPr="007D287C">
              <w:rPr>
                <w:lang w:eastAsia="ja-JP"/>
              </w:rPr>
              <w:t>8</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3C98086" w14:textId="77777777" w:rsidR="00E86D60" w:rsidRPr="007D287C" w:rsidRDefault="00E86D60" w:rsidP="00E86D60">
            <w:pPr>
              <w:pStyle w:val="TAL"/>
              <w:rPr>
                <w:lang w:eastAsia="ja-JP"/>
              </w:rPr>
            </w:pPr>
            <w:r w:rsidRPr="007D287C">
              <w:rPr>
                <w:rFonts w:hint="eastAsia"/>
                <w:lang w:eastAsia="ja-JP"/>
              </w:rPr>
              <w:t>PSFCH</w:t>
            </w:r>
            <w:r>
              <w:rPr>
                <w:lang w:eastAsia="ja-JP"/>
              </w:rPr>
              <w:t xml:space="preserve"> format 0</w:t>
            </w:r>
            <w:r w:rsidRPr="007D287C">
              <w:rPr>
                <w:lang w:eastAsia="ja-JP"/>
              </w:rPr>
              <w:t xml:space="preserve"> </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4545C8A" w14:textId="77777777" w:rsidR="00E86D60" w:rsidRDefault="00E86D60" w:rsidP="00E86D60">
            <w:pPr>
              <w:pStyle w:val="TAL"/>
              <w:rPr>
                <w:lang w:eastAsia="ja-JP"/>
              </w:rPr>
            </w:pPr>
            <w:r w:rsidRPr="007D287C">
              <w:rPr>
                <w:rFonts w:hint="eastAsia"/>
                <w:lang w:eastAsia="ja-JP"/>
              </w:rPr>
              <w:t xml:space="preserve">1) </w:t>
            </w:r>
            <w:r w:rsidRPr="007D287C">
              <w:rPr>
                <w:lang w:eastAsia="ja-JP"/>
              </w:rPr>
              <w:t xml:space="preserve">UE can transmit and receive </w:t>
            </w:r>
            <w:r>
              <w:rPr>
                <w:lang w:eastAsia="ja-JP"/>
              </w:rPr>
              <w:t xml:space="preserve">NR </w:t>
            </w:r>
            <w:r w:rsidRPr="007D287C">
              <w:rPr>
                <w:lang w:eastAsia="ja-JP"/>
              </w:rPr>
              <w:t xml:space="preserve">PSFCH </w:t>
            </w:r>
            <w:r>
              <w:rPr>
                <w:lang w:eastAsia="ja-JP"/>
              </w:rPr>
              <w:t>format 0</w:t>
            </w:r>
            <w:r w:rsidRPr="007D287C">
              <w:rPr>
                <w:lang w:eastAsia="ja-JP"/>
              </w:rPr>
              <w:t>.</w:t>
            </w:r>
          </w:p>
          <w:p w14:paraId="336ED507" w14:textId="6BD7AE96" w:rsidR="00E86D60" w:rsidRDefault="00E86D60" w:rsidP="00E86D60">
            <w:pPr>
              <w:pStyle w:val="TAL"/>
            </w:pPr>
            <w:r>
              <w:rPr>
                <w:lang w:eastAsia="ja-JP"/>
              </w:rPr>
              <w:t xml:space="preserve">2) </w:t>
            </w:r>
            <w:r w:rsidRPr="009F16CB">
              <w:t xml:space="preserve">UE can receive </w:t>
            </w:r>
            <w:del w:id="178" w:author="Ralf Bendlin (AT&amp;T)" w:date="2020-06-08T21:56:00Z">
              <w:r w:rsidRPr="009F16CB" w:rsidDel="00E86D60">
                <w:delText>[</w:delText>
              </w:r>
            </w:del>
            <w:r w:rsidRPr="009F16CB">
              <w:t>N</w:t>
            </w:r>
            <w:del w:id="179" w:author="Ralf Bendlin (AT&amp;T)" w:date="2020-06-08T21:56:00Z">
              <w:r w:rsidRPr="009F16CB" w:rsidDel="00E86D60">
                <w:delText>]</w:delText>
              </w:r>
            </w:del>
            <w:r w:rsidRPr="009F16CB">
              <w:t xml:space="preserve"> </w:t>
            </w:r>
            <w:ins w:id="180" w:author="Ralf Bendlin (AT&amp;T)" w:date="2020-06-08T22:13:00Z">
              <w:r w:rsidR="00561C1B">
                <w:t xml:space="preserve">NR </w:t>
              </w:r>
            </w:ins>
            <w:r w:rsidRPr="009F16CB">
              <w:t>PSFCH(s) in a slot</w:t>
            </w:r>
            <w:r>
              <w:t>.</w:t>
            </w:r>
          </w:p>
          <w:p w14:paraId="3DEF3E8A" w14:textId="08766FB5" w:rsidR="00E86D60" w:rsidRPr="003B7D38" w:rsidRDefault="00E86D60" w:rsidP="00E86D60">
            <w:pPr>
              <w:pStyle w:val="TAL"/>
            </w:pPr>
            <w:r>
              <w:t xml:space="preserve">3) </w:t>
            </w:r>
            <w:r w:rsidRPr="009F16CB">
              <w:t xml:space="preserve">UE can transmit </w:t>
            </w:r>
            <w:del w:id="181" w:author="Ralf Bendlin (AT&amp;T)" w:date="2020-06-08T21:56:00Z">
              <w:r w:rsidRPr="009F16CB" w:rsidDel="00E86D60">
                <w:delText>[</w:delText>
              </w:r>
            </w:del>
            <w:r w:rsidRPr="009F16CB">
              <w:t>M</w:t>
            </w:r>
            <w:del w:id="182" w:author="Ralf Bendlin (AT&amp;T)" w:date="2020-06-08T21:56:00Z">
              <w:r w:rsidRPr="009F16CB" w:rsidDel="00E86D60">
                <w:delText>]</w:delText>
              </w:r>
            </w:del>
            <w:r w:rsidRPr="009F16CB">
              <w:t xml:space="preserve"> </w:t>
            </w:r>
            <w:ins w:id="183" w:author="Ralf Bendlin (AT&amp;T)" w:date="2020-06-08T22:13:00Z">
              <w:r w:rsidR="00561C1B">
                <w:t xml:space="preserve">NR </w:t>
              </w:r>
            </w:ins>
            <w:r w:rsidRPr="009F16CB">
              <w:t>PSFCH(s) in a slot</w:t>
            </w:r>
            <w: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3F1B89" w14:textId="170A8405" w:rsidR="00E86D60" w:rsidRPr="00790854" w:rsidRDefault="00620D26" w:rsidP="00E86D60">
            <w:pPr>
              <w:pStyle w:val="TAL"/>
              <w:rPr>
                <w:color w:val="000000" w:themeColor="text1"/>
                <w:lang w:eastAsia="ja-JP"/>
              </w:rPr>
            </w:pPr>
            <w:ins w:id="184" w:author="Ralf Bendlin (AT&amp;T)" w:date="2020-06-09T21:28:00Z">
              <w:r w:rsidRPr="00790854">
                <w:rPr>
                  <w:color w:val="000000" w:themeColor="text1"/>
                  <w:lang w:eastAsia="ja-JP"/>
                </w:rPr>
                <w:t>All basic FGs in NR V2X</w:t>
              </w:r>
            </w:ins>
            <w:del w:id="185" w:author="Ralf Bendlin (AT&amp;T)" w:date="2020-06-09T21:28:00Z">
              <w:r w:rsidR="00E86D60" w:rsidRPr="00790854" w:rsidDel="00620D26">
                <w:rPr>
                  <w:color w:val="000000" w:themeColor="text1"/>
                  <w:lang w:eastAsia="ja-JP"/>
                </w:rPr>
                <w:delText>At least one of 5-1, 5-2, 5-3</w:delText>
              </w:r>
            </w:del>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61023B8" w14:textId="77777777" w:rsidR="00E86D60" w:rsidRPr="003B7D38" w:rsidRDefault="00E86D60" w:rsidP="00E86D60">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64373896" w14:textId="09949E17" w:rsidR="00E86D60" w:rsidRPr="007D287C" w:rsidRDefault="00620D26" w:rsidP="00E86D60">
            <w:pPr>
              <w:pStyle w:val="TAL"/>
              <w:rPr>
                <w:lang w:eastAsia="ja-JP"/>
              </w:rPr>
            </w:pPr>
            <w:ins w:id="186" w:author="Ralf Bendlin (AT&amp;T)" w:date="2020-06-09T21:25:00Z">
              <w:r>
                <w:rPr>
                  <w:rFonts w:eastAsia="Malgun Gothic"/>
                  <w:lang w:eastAsia="ko-KR"/>
                </w:rPr>
                <w:t>N/A</w:t>
              </w:r>
            </w:ins>
            <w:del w:id="187" w:author="Ralf Bendlin (AT&amp;T)" w:date="2020-06-09T21:25:00Z">
              <w:r w:rsidR="00E86D60" w:rsidDel="00620D26">
                <w:rPr>
                  <w:rFonts w:eastAsia="Malgun Gothic"/>
                  <w:lang w:eastAsia="ko-KR"/>
                </w:rPr>
                <w:delText>Yes</w:delText>
              </w:r>
            </w:del>
          </w:p>
        </w:tc>
        <w:tc>
          <w:tcPr>
            <w:tcW w:w="1777" w:type="dxa"/>
            <w:tcBorders>
              <w:top w:val="single" w:sz="4" w:space="0" w:color="auto"/>
              <w:left w:val="single" w:sz="4" w:space="0" w:color="auto"/>
              <w:bottom w:val="single" w:sz="4" w:space="0" w:color="auto"/>
              <w:right w:val="single" w:sz="4" w:space="0" w:color="auto"/>
            </w:tcBorders>
          </w:tcPr>
          <w:p w14:paraId="3582BE51" w14:textId="77777777" w:rsidR="00E86D60" w:rsidRPr="007D287C" w:rsidRDefault="00E86D60" w:rsidP="00E86D60">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3CBEB82" w14:textId="77777777" w:rsidR="00E86D60" w:rsidRPr="007D287C" w:rsidRDefault="00E86D60" w:rsidP="00E86D60">
            <w:pPr>
              <w:pStyle w:val="TAL"/>
              <w:rPr>
                <w:iCs/>
                <w:lang w:eastAsia="ja-JP"/>
              </w:rPr>
            </w:pPr>
            <w:r w:rsidRPr="00C65AA2">
              <w:rPr>
                <w:iCs/>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7116E25E" w14:textId="36A19FA8" w:rsidR="00E86D60" w:rsidRPr="00A34E76" w:rsidRDefault="00E86D60" w:rsidP="00E86D60">
            <w:pPr>
              <w:pStyle w:val="TAL"/>
              <w:rPr>
                <w:lang w:eastAsia="ja-JP"/>
              </w:rPr>
            </w:pPr>
            <w:r w:rsidRPr="00E679FC">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F73201" w14:textId="77777777" w:rsidR="00E86D60" w:rsidRPr="00A34E76" w:rsidRDefault="00E86D60" w:rsidP="00E86D60">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1463264E" w14:textId="77777777" w:rsidR="00E86D60" w:rsidRDefault="00E86D60" w:rsidP="00E86D60">
            <w:pPr>
              <w:pStyle w:val="TAL"/>
              <w:rPr>
                <w:ins w:id="188" w:author="Ralf Bendlin (AT&amp;T)" w:date="2020-06-08T21:56:00Z"/>
              </w:rPr>
            </w:pPr>
            <w:del w:id="189" w:author="Ralf Bendlin (AT&amp;T)" w:date="2020-06-08T21:56:00Z">
              <w:r w:rsidRPr="00C33C77" w:rsidDel="00E86D60">
                <w:delText xml:space="preserve">FFS: </w:delText>
              </w:r>
            </w:del>
            <w:r w:rsidRPr="00C33C77">
              <w:t xml:space="preserve">This is the basic FG for </w:t>
            </w:r>
            <w:proofErr w:type="spellStart"/>
            <w:r w:rsidRPr="00C33C77">
              <w:t>sidelink</w:t>
            </w:r>
            <w:proofErr w:type="spellEnd"/>
            <w:r w:rsidRPr="00C33C77">
              <w:t>.</w:t>
            </w:r>
          </w:p>
          <w:p w14:paraId="1F5BF8DA" w14:textId="77777777" w:rsidR="00E86D60" w:rsidRDefault="00E86D60" w:rsidP="00E86D60">
            <w:pPr>
              <w:pStyle w:val="TAL"/>
              <w:rPr>
                <w:ins w:id="190" w:author="Ralf Bendlin (AT&amp;T)" w:date="2020-06-08T21:56:00Z"/>
              </w:rPr>
            </w:pPr>
          </w:p>
          <w:p w14:paraId="26667B8B" w14:textId="77777777" w:rsidR="00E86D60" w:rsidRPr="002149AB" w:rsidRDefault="00E86D60" w:rsidP="00E86D60">
            <w:pPr>
              <w:pStyle w:val="TAL"/>
              <w:rPr>
                <w:ins w:id="191" w:author="Ralf Bendlin (AT&amp;T)" w:date="2020-06-08T21:56:00Z"/>
                <w:color w:val="000000" w:themeColor="text1"/>
              </w:rPr>
            </w:pPr>
            <w:ins w:id="192" w:author="Ralf Bendlin (AT&amp;T)" w:date="2020-06-08T21:56:00Z">
              <w:r w:rsidRPr="002149AB">
                <w:rPr>
                  <w:color w:val="000000" w:themeColor="text1"/>
                </w:rPr>
                <w:t>Candidate values for N are {5, 15, 25, 32, 35, 45, 50, 64}</w:t>
              </w:r>
            </w:ins>
          </w:p>
          <w:p w14:paraId="449E4DC0" w14:textId="77777777" w:rsidR="00E86D60" w:rsidRPr="002149AB" w:rsidRDefault="00E86D60" w:rsidP="00E86D60">
            <w:pPr>
              <w:pStyle w:val="TAL"/>
              <w:rPr>
                <w:ins w:id="193" w:author="Ralf Bendlin (AT&amp;T)" w:date="2020-06-08T21:56:00Z"/>
                <w:color w:val="000000" w:themeColor="text1"/>
              </w:rPr>
            </w:pPr>
          </w:p>
          <w:p w14:paraId="4745FB99" w14:textId="081998D1" w:rsidR="00E86D60" w:rsidRPr="00A34E76" w:rsidRDefault="00E86D60" w:rsidP="00E86D60">
            <w:pPr>
              <w:pStyle w:val="TAL"/>
            </w:pPr>
            <w:ins w:id="194" w:author="Ralf Bendlin (AT&amp;T)" w:date="2020-06-08T21:56:00Z">
              <w:r w:rsidRPr="002149AB">
                <w:rPr>
                  <w:color w:val="000000" w:themeColor="text1"/>
                </w:rPr>
                <w:t>Candidate values for M are {</w:t>
              </w:r>
              <w:r w:rsidRPr="002149AB">
                <w:rPr>
                  <w:color w:val="000000" w:themeColor="text1"/>
                  <w:highlight w:val="yellow"/>
                </w:rPr>
                <w:t>[1]</w:t>
              </w:r>
              <w:r w:rsidRPr="002149AB">
                <w:rPr>
                  <w:color w:val="000000" w:themeColor="text1"/>
                </w:rPr>
                <w:t xml:space="preserve">, 4, </w:t>
              </w:r>
              <w:r w:rsidRPr="002149AB">
                <w:rPr>
                  <w:color w:val="000000" w:themeColor="text1"/>
                  <w:highlight w:val="yellow"/>
                </w:rPr>
                <w:t>[5,]</w:t>
              </w:r>
              <w:r w:rsidRPr="002149AB">
                <w:rPr>
                  <w:color w:val="000000" w:themeColor="text1"/>
                </w:rPr>
                <w:t xml:space="preserve"> 8, 16}</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2D1EF00" w14:textId="77777777" w:rsidR="00E86D60" w:rsidRDefault="00E86D60" w:rsidP="00E86D60">
            <w:pPr>
              <w:pStyle w:val="TAL"/>
              <w:rPr>
                <w:lang w:eastAsia="ja-JP"/>
              </w:rPr>
            </w:pPr>
            <w:r w:rsidRPr="007D287C">
              <w:rPr>
                <w:rFonts w:hint="eastAsia"/>
                <w:lang w:eastAsia="ja-JP"/>
              </w:rPr>
              <w:t>Optional</w:t>
            </w:r>
            <w:r w:rsidRPr="007D287C">
              <w:rPr>
                <w:lang w:eastAsia="ja-JP"/>
              </w:rPr>
              <w:t xml:space="preserve"> with capability signalling</w:t>
            </w:r>
          </w:p>
          <w:p w14:paraId="2ACACBB6" w14:textId="49369B44" w:rsidR="00E86D60" w:rsidRPr="00A34E76" w:rsidRDefault="00E86D60" w:rsidP="00E86D60">
            <w:pPr>
              <w:pStyle w:val="TAL"/>
              <w:rPr>
                <w:lang w:eastAsia="ja-JP"/>
              </w:rPr>
            </w:pPr>
            <w:del w:id="195" w:author="Ralf Bendlin (AT&amp;T)" w:date="2020-06-08T21:56:00Z">
              <w:r w:rsidRPr="003B7D38" w:rsidDel="00E86D60">
                <w:rPr>
                  <w:lang w:eastAsia="ja-JP"/>
                </w:rPr>
                <w:delText xml:space="preserve">FFS: </w:delText>
              </w:r>
            </w:del>
            <w:del w:id="196" w:author="Ralf Bendlin (AT&amp;T)" w:date="2020-06-09T21:33:00Z">
              <w:r w:rsidRPr="003B7D38" w:rsidDel="006569EE">
                <w:rPr>
                  <w:lang w:eastAsia="ja-JP"/>
                </w:rPr>
                <w:delText>For UE supports NR sidelink, UE must indicate this FG is supported.</w:delText>
              </w:r>
            </w:del>
          </w:p>
        </w:tc>
      </w:tr>
      <w:tr w:rsidR="0059777A" w:rsidRPr="00A34E76" w14:paraId="64364436" w14:textId="77777777" w:rsidTr="00D3193E">
        <w:tc>
          <w:tcPr>
            <w:tcW w:w="1838" w:type="dxa"/>
            <w:vMerge/>
            <w:tcBorders>
              <w:left w:val="single" w:sz="4" w:space="0" w:color="auto"/>
              <w:right w:val="single" w:sz="4" w:space="0" w:color="auto"/>
            </w:tcBorders>
            <w:shd w:val="clear" w:color="auto" w:fill="auto"/>
          </w:tcPr>
          <w:p w14:paraId="314C67A3" w14:textId="77777777" w:rsidR="0059777A" w:rsidRDefault="0059777A" w:rsidP="0059777A">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B30A756" w14:textId="77777777" w:rsidR="0059777A" w:rsidRPr="007D287C" w:rsidRDefault="0059777A" w:rsidP="0059777A">
            <w:pPr>
              <w:pStyle w:val="TAL"/>
              <w:rPr>
                <w:lang w:eastAsia="ja-JP"/>
              </w:rPr>
            </w:pPr>
            <w:r>
              <w:rPr>
                <w:rFonts w:hint="eastAsia"/>
                <w:lang w:eastAsia="ja-JP"/>
              </w:rPr>
              <w:t>5</w:t>
            </w:r>
            <w:r w:rsidRPr="007D287C">
              <w:rPr>
                <w:rFonts w:hint="eastAsia"/>
                <w:lang w:eastAsia="ja-JP"/>
              </w:rPr>
              <w:t>-</w:t>
            </w:r>
            <w:r w:rsidRPr="007D287C">
              <w:rPr>
                <w:lang w:eastAsia="ja-JP"/>
              </w:rPr>
              <w:t>9</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74908740" w14:textId="77777777" w:rsidR="0059777A" w:rsidRPr="007D287C" w:rsidRDefault="0059777A" w:rsidP="0059777A">
            <w:pPr>
              <w:pStyle w:val="TAL"/>
              <w:rPr>
                <w:lang w:eastAsia="ja-JP"/>
              </w:rPr>
            </w:pPr>
            <w:r w:rsidRPr="007D287C">
              <w:rPr>
                <w:rFonts w:hint="eastAsia"/>
                <w:lang w:eastAsia="ja-JP"/>
              </w:rPr>
              <w:t xml:space="preserve">Low-spectral </w:t>
            </w:r>
            <w:r w:rsidRPr="007D287C">
              <w:rPr>
                <w:lang w:eastAsia="ja-JP"/>
              </w:rPr>
              <w:t>efficiency 64QAM MCS table</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67A18980" w14:textId="6636FB2B" w:rsidR="0059777A" w:rsidRPr="007D287C" w:rsidRDefault="0059777A" w:rsidP="0059777A">
            <w:pPr>
              <w:pStyle w:val="TAL"/>
              <w:rPr>
                <w:lang w:eastAsia="ja-JP"/>
              </w:rPr>
            </w:pPr>
            <w:r w:rsidRPr="007D287C">
              <w:rPr>
                <w:lang w:eastAsia="ja-JP"/>
              </w:rPr>
              <w:t xml:space="preserve">1) </w:t>
            </w:r>
            <w:r w:rsidRPr="00C33C77">
              <w:rPr>
                <w:lang w:eastAsia="ja-JP"/>
              </w:rPr>
              <w:t xml:space="preserve">UE can transmit </w:t>
            </w:r>
            <w:del w:id="197" w:author="Ralf Bendlin (AT&amp;T)" w:date="2020-06-08T22:13:00Z">
              <w:r w:rsidRPr="00C33C77" w:rsidDel="00561C1B">
                <w:rPr>
                  <w:lang w:eastAsia="ja-JP"/>
                </w:rPr>
                <w:delText xml:space="preserve">or </w:delText>
              </w:r>
            </w:del>
            <w:ins w:id="198" w:author="Ralf Bendlin (AT&amp;T)" w:date="2020-06-08T22:13:00Z">
              <w:r w:rsidR="00561C1B">
                <w:rPr>
                  <w:lang w:eastAsia="ja-JP"/>
                </w:rPr>
                <w:t>and</w:t>
              </w:r>
              <w:r w:rsidR="00561C1B" w:rsidRPr="00C33C77">
                <w:rPr>
                  <w:lang w:eastAsia="ja-JP"/>
                </w:rPr>
                <w:t xml:space="preserve"> </w:t>
              </w:r>
            </w:ins>
            <w:r w:rsidRPr="00C33C77">
              <w:rPr>
                <w:lang w:eastAsia="ja-JP"/>
              </w:rPr>
              <w:t xml:space="preserve">receive </w:t>
            </w:r>
            <w:ins w:id="199" w:author="Ralf Bendlin (AT&amp;T)" w:date="2020-06-08T22:13:00Z">
              <w:r w:rsidR="00561C1B">
                <w:rPr>
                  <w:lang w:eastAsia="ja-JP"/>
                </w:rPr>
                <w:t xml:space="preserve">NR </w:t>
              </w:r>
            </w:ins>
            <w:r w:rsidRPr="00C33C77">
              <w:rPr>
                <w:lang w:eastAsia="ja-JP"/>
              </w:rPr>
              <w:t xml:space="preserve">PSSCH </w:t>
            </w:r>
            <w:ins w:id="200" w:author="Ralf Bendlin (AT&amp;T)" w:date="2020-06-08T21:57:00Z">
              <w:r w:rsidRPr="002149AB">
                <w:rPr>
                  <w:color w:val="000000" w:themeColor="text1"/>
                </w:rPr>
                <w:t xml:space="preserve">according to the </w:t>
              </w:r>
            </w:ins>
            <w:del w:id="201" w:author="Ralf Bendlin (AT&amp;T)" w:date="2020-06-08T21:57:00Z">
              <w:r w:rsidRPr="00C33C77" w:rsidDel="0059777A">
                <w:rPr>
                  <w:lang w:eastAsia="ja-JP"/>
                </w:rPr>
                <w:delText xml:space="preserve">with </w:delText>
              </w:r>
            </w:del>
            <w:r w:rsidRPr="00C33C77">
              <w:rPr>
                <w:lang w:eastAsia="ja-JP"/>
              </w:rPr>
              <w:t>low-spectral efficiency 64QAM MCS table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B24D907" w14:textId="7BB8304B" w:rsidR="0059777A" w:rsidRPr="00790854" w:rsidRDefault="00620D26" w:rsidP="0059777A">
            <w:pPr>
              <w:pStyle w:val="TAL"/>
              <w:rPr>
                <w:color w:val="000000" w:themeColor="text1"/>
                <w:lang w:eastAsia="ja-JP"/>
              </w:rPr>
            </w:pPr>
            <w:ins w:id="202" w:author="Ralf Bendlin (AT&amp;T)" w:date="2020-06-09T21:28:00Z">
              <w:r w:rsidRPr="00790854">
                <w:rPr>
                  <w:color w:val="000000" w:themeColor="text1"/>
                  <w:lang w:eastAsia="ja-JP"/>
                </w:rPr>
                <w:t>All basic FGs in NR V2X</w:t>
              </w:r>
            </w:ins>
            <w:del w:id="203" w:author="Ralf Bendlin (AT&amp;T)" w:date="2020-06-09T21:28:00Z">
              <w:r w:rsidR="0059777A" w:rsidRPr="00790854" w:rsidDel="00620D26">
                <w:rPr>
                  <w:color w:val="000000" w:themeColor="text1"/>
                  <w:lang w:eastAsia="ja-JP"/>
                </w:rPr>
                <w:delText>At least one of 5-1, 5-2, 5-3</w:delText>
              </w:r>
            </w:del>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FA6C01B" w14:textId="77777777" w:rsidR="0059777A" w:rsidRPr="003B7D38" w:rsidRDefault="0059777A" w:rsidP="0059777A">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B248821" w14:textId="73E732AE" w:rsidR="0059777A" w:rsidRPr="007D287C" w:rsidRDefault="00620D26" w:rsidP="0059777A">
            <w:pPr>
              <w:pStyle w:val="TAL"/>
              <w:rPr>
                <w:lang w:eastAsia="ja-JP"/>
              </w:rPr>
            </w:pPr>
            <w:ins w:id="204" w:author="Ralf Bendlin (AT&amp;T)" w:date="2020-06-09T21:25:00Z">
              <w:r>
                <w:rPr>
                  <w:rFonts w:eastAsia="Malgun Gothic"/>
                  <w:lang w:eastAsia="ko-KR"/>
                </w:rPr>
                <w:t>N/A</w:t>
              </w:r>
            </w:ins>
            <w:del w:id="205" w:author="Ralf Bendlin (AT&amp;T)" w:date="2020-06-09T21:25:00Z">
              <w:r w:rsidR="0059777A" w:rsidDel="00620D26">
                <w:rPr>
                  <w:rFonts w:eastAsia="Malgun Gothic"/>
                  <w:lang w:eastAsia="ko-KR"/>
                </w:rPr>
                <w:delText>Yes</w:delText>
              </w:r>
            </w:del>
          </w:p>
        </w:tc>
        <w:tc>
          <w:tcPr>
            <w:tcW w:w="1777" w:type="dxa"/>
            <w:tcBorders>
              <w:top w:val="single" w:sz="4" w:space="0" w:color="auto"/>
              <w:left w:val="single" w:sz="4" w:space="0" w:color="auto"/>
              <w:bottom w:val="single" w:sz="4" w:space="0" w:color="auto"/>
              <w:right w:val="single" w:sz="4" w:space="0" w:color="auto"/>
            </w:tcBorders>
          </w:tcPr>
          <w:p w14:paraId="138715EF" w14:textId="4E8B36E5" w:rsidR="0059777A" w:rsidRPr="007D287C" w:rsidRDefault="0059777A" w:rsidP="0059777A">
            <w:pPr>
              <w:pStyle w:val="TAL"/>
              <w:rPr>
                <w:iCs/>
                <w:lang w:eastAsia="ja-JP"/>
              </w:rPr>
            </w:pPr>
            <w:ins w:id="206" w:author="Ralf Bendlin (AT&amp;T)" w:date="2020-06-08T21:57:00Z">
              <w:r w:rsidRPr="002149AB">
                <w:rPr>
                  <w:rFonts w:eastAsia="Malgun Gothic"/>
                  <w:color w:val="000000" w:themeColor="text1"/>
                  <w:lang w:eastAsia="ko-KR"/>
                </w:rPr>
                <w:t>UE does not support transmission/reception according to the low spectral-efficiency 64QAM MCS table</w:t>
              </w:r>
            </w:ins>
            <w:del w:id="207" w:author="Ralf Bendlin (AT&amp;T)" w:date="2020-06-08T21:57:00Z">
              <w:r w:rsidRPr="003B7D38" w:rsidDel="003017B0">
                <w:rPr>
                  <w:iCs/>
                  <w:lang w:eastAsia="ja-JP"/>
                </w:rPr>
                <w:delText>UE supports normal 64QAM MCS table and 256QAM MCS table only.</w:delText>
              </w:r>
            </w:del>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4061314A" w14:textId="77777777" w:rsidR="0059777A" w:rsidRPr="007D287C" w:rsidRDefault="0059777A" w:rsidP="0059777A">
            <w:pPr>
              <w:pStyle w:val="TAL"/>
              <w:rPr>
                <w:iCs/>
                <w:lang w:eastAsia="ja-JP"/>
              </w:rPr>
            </w:pPr>
            <w:r w:rsidRPr="007D287C">
              <w:rPr>
                <w:iCs/>
                <w:lang w:eastAsia="ja-JP"/>
              </w:rPr>
              <w:t xml:space="preserve">Per </w:t>
            </w:r>
            <w:r>
              <w:rPr>
                <w:iCs/>
                <w:lang w:eastAsia="ja-JP"/>
              </w:rPr>
              <w:t>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6BACB7F3" w14:textId="7176CA04" w:rsidR="0059777A" w:rsidRPr="00A34E76" w:rsidRDefault="0059777A" w:rsidP="0059777A">
            <w:pPr>
              <w:pStyle w:val="TAL"/>
              <w:rPr>
                <w:lang w:eastAsia="ja-JP"/>
              </w:rPr>
            </w:pPr>
            <w:r w:rsidRPr="00E679FC">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19DDD6" w14:textId="77777777" w:rsidR="0059777A" w:rsidRPr="00A34E76" w:rsidRDefault="0059777A" w:rsidP="0059777A">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67603E9F" w14:textId="77777777" w:rsidR="0059777A" w:rsidRPr="00A34E76" w:rsidRDefault="0059777A" w:rsidP="0059777A">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24F3878" w14:textId="77777777" w:rsidR="0059777A" w:rsidRPr="00A34E76" w:rsidRDefault="0059777A" w:rsidP="0059777A">
            <w:pPr>
              <w:pStyle w:val="TAL"/>
              <w:rPr>
                <w:lang w:eastAsia="ja-JP"/>
              </w:rPr>
            </w:pPr>
            <w:r w:rsidRPr="003B7D38">
              <w:rPr>
                <w:lang w:eastAsia="ja-JP"/>
              </w:rPr>
              <w:t>Optional with capability signalling</w:t>
            </w:r>
          </w:p>
        </w:tc>
      </w:tr>
      <w:tr w:rsidR="00E86D60" w:rsidRPr="00A34E76" w14:paraId="08892CB9" w14:textId="77777777" w:rsidTr="00D3193E">
        <w:tc>
          <w:tcPr>
            <w:tcW w:w="1838" w:type="dxa"/>
            <w:vMerge/>
            <w:tcBorders>
              <w:left w:val="single" w:sz="4" w:space="0" w:color="auto"/>
              <w:bottom w:val="single" w:sz="4" w:space="0" w:color="auto"/>
              <w:right w:val="single" w:sz="4" w:space="0" w:color="auto"/>
            </w:tcBorders>
            <w:shd w:val="clear" w:color="auto" w:fill="auto"/>
          </w:tcPr>
          <w:p w14:paraId="10E3A5C2" w14:textId="77777777" w:rsidR="00E86D60" w:rsidRDefault="00E86D60" w:rsidP="00E86D60">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085ACAAA" w14:textId="77777777" w:rsidR="00E86D60" w:rsidRPr="00E679FC" w:rsidRDefault="00E86D60" w:rsidP="00E86D60">
            <w:pPr>
              <w:pStyle w:val="TAL"/>
              <w:rPr>
                <w:rFonts w:eastAsia="Malgun Gothic"/>
                <w:lang w:eastAsia="ko-KR"/>
              </w:rPr>
            </w:pPr>
            <w:r>
              <w:rPr>
                <w:rFonts w:eastAsia="Malgun Gothic" w:hint="eastAsia"/>
                <w:lang w:eastAsia="ko-KR"/>
              </w:rPr>
              <w:t>5-10</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1E1D7E4D" w14:textId="77777777" w:rsidR="00E86D60" w:rsidRPr="007D287C" w:rsidRDefault="00E86D60" w:rsidP="00E86D60">
            <w:pPr>
              <w:pStyle w:val="TAL"/>
              <w:rPr>
                <w:lang w:eastAsia="ja-JP"/>
              </w:rPr>
            </w:pPr>
            <w:proofErr w:type="spellStart"/>
            <w:r w:rsidRPr="00485CBE">
              <w:rPr>
                <w:rFonts w:eastAsia="Malgun Gothic"/>
                <w:lang w:eastAsia="ko-KR"/>
              </w:rPr>
              <w:t>eNB</w:t>
            </w:r>
            <w:proofErr w:type="spellEnd"/>
            <w:r w:rsidRPr="00485CBE">
              <w:rPr>
                <w:rFonts w:eastAsia="Malgun Gothic"/>
                <w:lang w:eastAsia="ko-KR"/>
              </w:rPr>
              <w:t xml:space="preserve"> type synchronization source for NR </w:t>
            </w:r>
            <w:proofErr w:type="spellStart"/>
            <w:r>
              <w:rPr>
                <w:rFonts w:eastAsia="Malgun Gothic"/>
                <w:lang w:eastAsia="ko-KR"/>
              </w:rPr>
              <w:t>sidelink</w:t>
            </w:r>
            <w:proofErr w:type="spellEnd"/>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6C831FB2" w14:textId="77777777" w:rsidR="00E86D60" w:rsidRDefault="00E86D60" w:rsidP="00E86D60">
            <w:pPr>
              <w:pStyle w:val="TAL"/>
              <w:rPr>
                <w:rFonts w:eastAsia="Malgun Gothic"/>
                <w:lang w:eastAsia="ko-KR"/>
              </w:rPr>
            </w:pPr>
            <w:r>
              <w:rPr>
                <w:rFonts w:eastAsia="Malgun Gothic" w:hint="eastAsia"/>
                <w:lang w:eastAsia="ko-KR"/>
              </w:rPr>
              <w:t xml:space="preserve">1) </w:t>
            </w:r>
            <w:r>
              <w:rPr>
                <w:rFonts w:eastAsia="Malgun Gothic"/>
                <w:lang w:eastAsia="ko-KR"/>
              </w:rPr>
              <w:t xml:space="preserve">UE can transmit or receive NR </w:t>
            </w:r>
            <w:proofErr w:type="spellStart"/>
            <w:r>
              <w:rPr>
                <w:rFonts w:eastAsia="Malgun Gothic"/>
                <w:lang w:eastAsia="ko-KR"/>
              </w:rPr>
              <w:t>sidelink</w:t>
            </w:r>
            <w:proofErr w:type="spellEnd"/>
            <w:r>
              <w:rPr>
                <w:rFonts w:eastAsia="Malgun Gothic"/>
                <w:lang w:eastAsia="ko-KR"/>
              </w:rPr>
              <w:t xml:space="preserve"> based on the synchronization to an </w:t>
            </w:r>
            <w:proofErr w:type="spellStart"/>
            <w:r>
              <w:rPr>
                <w:rFonts w:eastAsia="Malgun Gothic"/>
                <w:lang w:eastAsia="ko-KR"/>
              </w:rPr>
              <w:t>eNB</w:t>
            </w:r>
            <w:proofErr w:type="spellEnd"/>
            <w:r>
              <w:rPr>
                <w:rFonts w:eastAsia="Malgun Gothic"/>
                <w:lang w:eastAsia="ko-KR"/>
              </w:rPr>
              <w:t>.</w:t>
            </w:r>
          </w:p>
          <w:p w14:paraId="7D63D3B1" w14:textId="77777777" w:rsidR="00E86D60" w:rsidRDefault="00E86D60" w:rsidP="00E86D60">
            <w:pPr>
              <w:pStyle w:val="TAL"/>
              <w:rPr>
                <w:rFonts w:eastAsia="Malgun Gothic"/>
                <w:lang w:eastAsia="ko-KR"/>
              </w:rPr>
            </w:pPr>
            <w:r>
              <w:rPr>
                <w:rFonts w:eastAsia="Malgun Gothic"/>
                <w:lang w:eastAsia="ko-KR"/>
              </w:rPr>
              <w:t xml:space="preserve">2) If UE supports 5-4, UE additionally supports </w:t>
            </w:r>
            <w:proofErr w:type="spellStart"/>
            <w:r>
              <w:rPr>
                <w:rFonts w:eastAsia="Malgun Gothic"/>
                <w:lang w:eastAsia="ko-KR"/>
              </w:rPr>
              <w:t>eNB</w:t>
            </w:r>
            <w:proofErr w:type="spellEnd"/>
            <w:r>
              <w:rPr>
                <w:rFonts w:eastAsia="Malgun Gothic"/>
                <w:lang w:eastAsia="ko-KR"/>
              </w:rPr>
              <w:t xml:space="preserve">, GNSS and </w:t>
            </w:r>
            <w:proofErr w:type="spellStart"/>
            <w:r>
              <w:rPr>
                <w:rFonts w:eastAsia="Malgun Gothic"/>
                <w:lang w:eastAsia="ko-KR"/>
              </w:rPr>
              <w:t>SyncRef</w:t>
            </w:r>
            <w:proofErr w:type="spellEnd"/>
            <w:r>
              <w:rPr>
                <w:rFonts w:eastAsia="Malgun Gothic"/>
                <w:lang w:eastAsia="ko-KR"/>
              </w:rPr>
              <w:t xml:space="preserve"> UE as the synchronization reference according to the synchronization procedure with </w:t>
            </w:r>
            <w:proofErr w:type="spellStart"/>
            <w:r w:rsidRPr="00C13E30">
              <w:rPr>
                <w:rFonts w:eastAsia="Malgun Gothic"/>
                <w:lang w:eastAsia="ko-KR"/>
              </w:rPr>
              <w:t>sl-SyncPriority</w:t>
            </w:r>
            <w:proofErr w:type="spellEnd"/>
            <w:r w:rsidRPr="00C13E30">
              <w:rPr>
                <w:rFonts w:eastAsia="Malgun Gothic"/>
                <w:lang w:eastAsia="ko-KR"/>
              </w:rPr>
              <w:t xml:space="preserve"> </w:t>
            </w:r>
            <w:r>
              <w:rPr>
                <w:rFonts w:eastAsia="Malgun Gothic"/>
                <w:lang w:eastAsia="ko-KR"/>
              </w:rPr>
              <w:t xml:space="preserve">set to </w:t>
            </w:r>
            <w:proofErr w:type="spellStart"/>
            <w:r>
              <w:rPr>
                <w:rFonts w:eastAsia="Malgun Gothic"/>
                <w:lang w:eastAsia="ko-KR"/>
              </w:rPr>
              <w:t>gnbEnb</w:t>
            </w:r>
            <w:proofErr w:type="spellEnd"/>
            <w:r>
              <w:rPr>
                <w:rFonts w:eastAsia="Malgun Gothic"/>
                <w:lang w:eastAsia="ko-KR"/>
              </w:rPr>
              <w:t>.</w:t>
            </w:r>
          </w:p>
          <w:p w14:paraId="79BD1A05" w14:textId="77777777" w:rsidR="00E86D60" w:rsidRPr="007D287C" w:rsidRDefault="00E86D60" w:rsidP="00E86D60">
            <w:pPr>
              <w:pStyle w:val="TAL"/>
              <w:rPr>
                <w:lang w:eastAsia="ja-JP"/>
              </w:rPr>
            </w:pPr>
            <w:r>
              <w:rPr>
                <w:rFonts w:eastAsia="Malgun Gothic"/>
                <w:lang w:eastAsia="ko-KR"/>
              </w:rPr>
              <w:t xml:space="preserve">3) If UE supports </w:t>
            </w:r>
            <w:r w:rsidRPr="00100E9A">
              <w:rPr>
                <w:rFonts w:eastAsia="Malgun Gothic"/>
                <w:lang w:eastAsia="ko-KR"/>
              </w:rPr>
              <w:t xml:space="preserve">5-4, UE </w:t>
            </w:r>
            <w:r>
              <w:rPr>
                <w:rFonts w:eastAsia="Malgun Gothic"/>
                <w:lang w:eastAsia="ko-KR"/>
              </w:rPr>
              <w:t xml:space="preserve">additionally supports </w:t>
            </w:r>
            <w:proofErr w:type="spellStart"/>
            <w:r>
              <w:rPr>
                <w:rFonts w:eastAsia="Malgun Gothic"/>
                <w:lang w:eastAsia="ko-KR"/>
              </w:rPr>
              <w:t>eNB</w:t>
            </w:r>
            <w:proofErr w:type="spellEnd"/>
            <w:r>
              <w:rPr>
                <w:rFonts w:eastAsia="Malgun Gothic"/>
                <w:lang w:eastAsia="ko-KR"/>
              </w:rPr>
              <w:t xml:space="preserve">, </w:t>
            </w:r>
            <w:r w:rsidRPr="00100E9A">
              <w:rPr>
                <w:rFonts w:eastAsia="Malgun Gothic"/>
                <w:lang w:eastAsia="ko-KR"/>
              </w:rPr>
              <w:t xml:space="preserve">GNSS and </w:t>
            </w:r>
            <w:proofErr w:type="spellStart"/>
            <w:r w:rsidRPr="00100E9A">
              <w:rPr>
                <w:rFonts w:eastAsia="Malgun Gothic"/>
                <w:lang w:eastAsia="ko-KR"/>
              </w:rPr>
              <w:t>SyncRef</w:t>
            </w:r>
            <w:proofErr w:type="spellEnd"/>
            <w:r w:rsidRPr="00100E9A">
              <w:rPr>
                <w:rFonts w:eastAsia="Malgun Gothic"/>
                <w:lang w:eastAsia="ko-KR"/>
              </w:rPr>
              <w:t xml:space="preserve"> UE as the synchronization reference according to the synchronization procedure wi</w:t>
            </w:r>
            <w:r>
              <w:rPr>
                <w:rFonts w:eastAsia="Malgun Gothic"/>
                <w:lang w:eastAsia="ko-KR"/>
              </w:rPr>
              <w:t xml:space="preserve">th </w:t>
            </w:r>
            <w:proofErr w:type="spellStart"/>
            <w:r>
              <w:rPr>
                <w:rFonts w:eastAsia="Malgun Gothic"/>
                <w:lang w:eastAsia="ko-KR"/>
              </w:rPr>
              <w:t>sl-SyncPriority</w:t>
            </w:r>
            <w:proofErr w:type="spellEnd"/>
            <w:r>
              <w:rPr>
                <w:rFonts w:eastAsia="Malgun Gothic"/>
                <w:lang w:eastAsia="ko-KR"/>
              </w:rPr>
              <w:t xml:space="preserve"> set to GNSS and </w:t>
            </w:r>
            <w:proofErr w:type="spellStart"/>
            <w:r w:rsidRPr="00100E9A">
              <w:rPr>
                <w:rFonts w:eastAsia="Malgun Gothic"/>
                <w:lang w:eastAsia="ko-KR"/>
              </w:rPr>
              <w:t>sl-NbAsSync</w:t>
            </w:r>
            <w:proofErr w:type="spellEnd"/>
            <w:r w:rsidRPr="00100E9A">
              <w:rPr>
                <w:rFonts w:eastAsia="Malgun Gothic"/>
                <w:lang w:eastAsia="ko-KR"/>
              </w:rPr>
              <w:t xml:space="preserve"> set to </w:t>
            </w:r>
            <w:r>
              <w:rPr>
                <w:rFonts w:eastAsia="Malgun Gothic"/>
                <w:lang w:eastAsia="ko-KR"/>
              </w:rPr>
              <w:t>true</w:t>
            </w:r>
            <w:r w:rsidRPr="00100E9A">
              <w:rPr>
                <w:rFonts w:eastAsia="Malgun Gothic"/>
                <w:lang w:eastAsia="ko-KR"/>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9C213C" w14:textId="373DEAB4" w:rsidR="00E86D60" w:rsidRPr="00790854" w:rsidRDefault="00620D26" w:rsidP="00E86D60">
            <w:pPr>
              <w:pStyle w:val="TAL"/>
              <w:rPr>
                <w:color w:val="000000" w:themeColor="text1"/>
                <w:lang w:eastAsia="ja-JP"/>
              </w:rPr>
            </w:pPr>
            <w:ins w:id="208" w:author="Ralf Bendlin (AT&amp;T)" w:date="2020-06-09T21:28:00Z">
              <w:r w:rsidRPr="00790854">
                <w:rPr>
                  <w:color w:val="000000" w:themeColor="text1"/>
                  <w:lang w:eastAsia="ja-JP"/>
                </w:rPr>
                <w:t>All basic FGs in NR V2X</w:t>
              </w:r>
            </w:ins>
            <w:del w:id="209" w:author="Ralf Bendlin (AT&amp;T)" w:date="2020-06-09T21:28:00Z">
              <w:r w:rsidR="00E86D60" w:rsidRPr="00790854" w:rsidDel="00620D26">
                <w:rPr>
                  <w:rFonts w:eastAsia="Malgun Gothic"/>
                  <w:color w:val="000000" w:themeColor="text1"/>
                  <w:lang w:eastAsia="ko-KR"/>
                </w:rPr>
                <w:delText>At least one of 5-1, 5-2, 5-3</w:delText>
              </w:r>
            </w:del>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EB3D889" w14:textId="77777777" w:rsidR="00E86D60" w:rsidRPr="00E679FC" w:rsidRDefault="00E86D60" w:rsidP="00E86D60">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486BC2A" w14:textId="42578B6D" w:rsidR="00E86D60" w:rsidRPr="00E679FC" w:rsidRDefault="00620D26" w:rsidP="00E86D60">
            <w:pPr>
              <w:pStyle w:val="TAL"/>
              <w:rPr>
                <w:rFonts w:eastAsia="Malgun Gothic"/>
                <w:lang w:eastAsia="ko-KR"/>
              </w:rPr>
            </w:pPr>
            <w:ins w:id="210" w:author="Ralf Bendlin (AT&amp;T)" w:date="2020-06-09T21:25:00Z">
              <w:r>
                <w:rPr>
                  <w:rFonts w:eastAsia="Malgun Gothic"/>
                  <w:lang w:eastAsia="ko-KR"/>
                </w:rPr>
                <w:t>N/A</w:t>
              </w:r>
            </w:ins>
            <w:del w:id="211" w:author="Ralf Bendlin (AT&amp;T)" w:date="2020-06-09T21:25:00Z">
              <w:r w:rsidR="00E86D60" w:rsidDel="00620D26">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5FED5A2B" w14:textId="77777777" w:rsidR="00E86D60" w:rsidRPr="007D287C" w:rsidRDefault="00E86D60" w:rsidP="00E86D60">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FA90554" w14:textId="77777777" w:rsidR="00E86D60" w:rsidRPr="00E679FC" w:rsidRDefault="00E86D60" w:rsidP="00E86D60">
            <w:pPr>
              <w:pStyle w:val="TAL"/>
              <w:rPr>
                <w:rFonts w:eastAsia="Malgun Gothic"/>
                <w:iCs/>
                <w:lang w:eastAsia="ko-KR"/>
              </w:rPr>
            </w:pPr>
            <w:r>
              <w:rPr>
                <w:rFonts w:eastAsia="Malgun Gothic" w:hint="eastAsia"/>
                <w:iCs/>
                <w:lang w:eastAsia="ko-KR"/>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023E3BF7" w14:textId="77777777" w:rsidR="00E86D60" w:rsidRPr="00E679FC" w:rsidRDefault="00E86D60" w:rsidP="00E86D60">
            <w:pPr>
              <w:pStyle w:val="TAL"/>
              <w:rPr>
                <w:rFonts w:eastAsia="Malgun Gothic"/>
                <w:lang w:eastAsia="ko-KR"/>
              </w:rPr>
            </w:pPr>
            <w:r>
              <w:rPr>
                <w:rFonts w:eastAsia="Malgun Gothic" w:hint="eastAsia"/>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8F1B0B" w14:textId="77777777" w:rsidR="00E86D60" w:rsidRPr="00E679FC" w:rsidRDefault="00E86D60" w:rsidP="00E86D60">
            <w:pPr>
              <w:pStyle w:val="TAL"/>
              <w:rPr>
                <w:rFonts w:eastAsia="Malgun Gothic"/>
                <w:lang w:eastAsia="ko-KR"/>
              </w:rPr>
            </w:pPr>
            <w:r>
              <w:rPr>
                <w:rFonts w:eastAsia="Malgun Gothic" w:hint="eastAsia"/>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150D4433" w14:textId="77777777" w:rsidR="00E86D60" w:rsidRPr="00A34E76" w:rsidRDefault="00E86D60" w:rsidP="00E86D60">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8FE22C8" w14:textId="77777777" w:rsidR="00E86D60" w:rsidRPr="00A34E76" w:rsidRDefault="00E86D60" w:rsidP="00E86D60">
            <w:pPr>
              <w:pStyle w:val="TAL"/>
              <w:rPr>
                <w:lang w:eastAsia="ja-JP"/>
              </w:rPr>
            </w:pPr>
            <w:r w:rsidRPr="00E679FC">
              <w:rPr>
                <w:lang w:eastAsia="ja-JP"/>
              </w:rPr>
              <w:t>Optional with capability signalling</w:t>
            </w:r>
          </w:p>
        </w:tc>
      </w:tr>
      <w:tr w:rsidR="00E86D60" w:rsidRPr="00A34E76" w14:paraId="3A33CC53" w14:textId="77777777" w:rsidTr="00D3193E">
        <w:tc>
          <w:tcPr>
            <w:tcW w:w="1838" w:type="dxa"/>
            <w:tcBorders>
              <w:left w:val="single" w:sz="4" w:space="0" w:color="auto"/>
              <w:bottom w:val="single" w:sz="4" w:space="0" w:color="auto"/>
              <w:right w:val="single" w:sz="4" w:space="0" w:color="auto"/>
            </w:tcBorders>
            <w:shd w:val="clear" w:color="auto" w:fill="auto"/>
          </w:tcPr>
          <w:p w14:paraId="1185756C" w14:textId="77777777" w:rsidR="00E86D60" w:rsidRDefault="00E86D60" w:rsidP="00E86D60">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47F67D43" w14:textId="77777777" w:rsidR="00E86D60" w:rsidRPr="00F77688" w:rsidDel="003B7D38" w:rsidRDefault="00E86D60" w:rsidP="00E86D60">
            <w:pPr>
              <w:pStyle w:val="TAL"/>
              <w:rPr>
                <w:rFonts w:eastAsia="Malgun Gothic"/>
                <w:lang w:eastAsia="ko-KR"/>
              </w:rPr>
            </w:pPr>
            <w:r>
              <w:rPr>
                <w:rFonts w:eastAsia="Malgun Gothic" w:hint="eastAsia"/>
                <w:lang w:eastAsia="ko-KR"/>
              </w:rPr>
              <w:t>5-11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563042B0" w14:textId="77777777" w:rsidR="00E86D60" w:rsidRPr="007D287C" w:rsidDel="003B7D38" w:rsidRDefault="00E86D60" w:rsidP="00E86D60">
            <w:pPr>
              <w:pStyle w:val="TAL"/>
              <w:rPr>
                <w:lang w:eastAsia="ja-JP"/>
              </w:rPr>
            </w:pPr>
            <w:r>
              <w:rPr>
                <w:rFonts w:eastAsia="Malgun Gothic"/>
                <w:lang w:eastAsia="ko-KR"/>
              </w:rPr>
              <w:t xml:space="preserve">Simultaneous transmission of uplink and </w:t>
            </w:r>
            <w:proofErr w:type="spellStart"/>
            <w:r>
              <w:rPr>
                <w:rFonts w:eastAsia="Malgun Gothic"/>
                <w:lang w:eastAsia="ko-KR"/>
              </w:rPr>
              <w:t>sidelink</w:t>
            </w:r>
            <w:proofErr w:type="spellEnd"/>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47B417E" w14:textId="76E85795" w:rsidR="00E86D60" w:rsidRPr="007D287C" w:rsidDel="003B7D38" w:rsidRDefault="00E86D60" w:rsidP="00E86D60">
            <w:pPr>
              <w:pStyle w:val="TAL"/>
              <w:rPr>
                <w:lang w:eastAsia="ja-JP"/>
              </w:rPr>
            </w:pPr>
            <w:r>
              <w:rPr>
                <w:rFonts w:eastAsia="Malgun Gothic"/>
                <w:lang w:eastAsia="ko-KR"/>
              </w:rPr>
              <w:t xml:space="preserve">1) </w:t>
            </w:r>
            <w:r w:rsidRPr="00BC1394">
              <w:rPr>
                <w:rFonts w:eastAsia="Malgun Gothic"/>
                <w:lang w:eastAsia="ko-KR"/>
              </w:rPr>
              <w:t xml:space="preserve">UE supports simultaneous transmission of </w:t>
            </w:r>
            <w:r>
              <w:rPr>
                <w:rFonts w:eastAsia="Malgun Gothic"/>
                <w:lang w:eastAsia="ko-KR"/>
              </w:rPr>
              <w:t xml:space="preserve">LTE uplink </w:t>
            </w:r>
            <w:r w:rsidRPr="00BC1394">
              <w:rPr>
                <w:rFonts w:eastAsia="Malgun Gothic"/>
                <w:lang w:eastAsia="ko-KR"/>
              </w:rPr>
              <w:t xml:space="preserve">and </w:t>
            </w:r>
            <w:r>
              <w:rPr>
                <w:rFonts w:eastAsia="Malgun Gothic"/>
                <w:lang w:eastAsia="ko-KR"/>
              </w:rPr>
              <w:t xml:space="preserve">NR </w:t>
            </w:r>
            <w:proofErr w:type="spellStart"/>
            <w:r w:rsidRPr="00BC1394">
              <w:rPr>
                <w:rFonts w:eastAsia="Malgun Gothic"/>
                <w:lang w:eastAsia="ko-KR"/>
              </w:rPr>
              <w:t>sidelink</w:t>
            </w:r>
            <w:proofErr w:type="spellEnd"/>
            <w:r w:rsidRPr="00BC1394">
              <w:rPr>
                <w:rFonts w:eastAsia="Malgun Gothic"/>
                <w:lang w:eastAsia="ko-KR"/>
              </w:rPr>
              <w:t xml:space="preserve"> (</w:t>
            </w:r>
            <w:del w:id="212" w:author="Ralf Bendlin (AT&amp;T)" w:date="2020-06-08T21:58:00Z">
              <w:r w:rsidRPr="00BC1394" w:rsidDel="0059777A">
                <w:rPr>
                  <w:rFonts w:eastAsia="Malgun Gothic"/>
                  <w:lang w:eastAsia="ko-KR"/>
                </w:rPr>
                <w:delText xml:space="preserve">on </w:delText>
              </w:r>
            </w:del>
            <w:ins w:id="213" w:author="Ralf Bendlin (AT&amp;T)" w:date="2020-06-08T21:58:00Z">
              <w:r w:rsidR="0059777A">
                <w:rPr>
                  <w:rFonts w:eastAsia="Malgun Gothic"/>
                  <w:lang w:eastAsia="ko-KR"/>
                </w:rPr>
                <w:t>in</w:t>
              </w:r>
              <w:r w:rsidR="0059777A" w:rsidRPr="00BC1394">
                <w:rPr>
                  <w:rFonts w:eastAsia="Malgun Gothic"/>
                  <w:lang w:eastAsia="ko-KR"/>
                </w:rPr>
                <w:t xml:space="preserve"> </w:t>
              </w:r>
            </w:ins>
            <w:r w:rsidRPr="00BC1394">
              <w:rPr>
                <w:rFonts w:eastAsia="Malgun Gothic"/>
                <w:lang w:eastAsia="ko-KR"/>
              </w:rPr>
              <w:t xml:space="preserve">different </w:t>
            </w:r>
            <w:ins w:id="214" w:author="Ralf Bendlin (AT&amp;T)" w:date="2020-06-08T21:58:00Z">
              <w:r w:rsidR="0059777A" w:rsidRPr="002149AB">
                <w:rPr>
                  <w:rFonts w:eastAsia="Malgun Gothic"/>
                  <w:color w:val="000000" w:themeColor="text1"/>
                  <w:lang w:eastAsia="ko-KR"/>
                </w:rPr>
                <w:t>bands</w:t>
              </w:r>
            </w:ins>
            <w:del w:id="215" w:author="Ralf Bendlin (AT&amp;T)" w:date="2020-06-08T21:58:00Z">
              <w:r w:rsidRPr="00BC1394" w:rsidDel="0059777A">
                <w:rPr>
                  <w:rFonts w:eastAsia="Malgun Gothic"/>
                  <w:lang w:eastAsia="ko-KR"/>
                </w:rPr>
                <w:delText>carriers</w:delText>
              </w:r>
            </w:del>
            <w:r w:rsidRPr="00BC1394">
              <w:rPr>
                <w:rFonts w:eastAsia="Malgun Gothic"/>
                <w:lang w:eastAsia="ko-KR"/>
              </w:rPr>
              <w:t xml:space="preserve">) in </w:t>
            </w:r>
            <w:del w:id="216" w:author="Ralf Bendlin (AT&amp;T)" w:date="2020-06-08T21:59:00Z">
              <w:r w:rsidRPr="00BC1394" w:rsidDel="0059777A">
                <w:rPr>
                  <w:rFonts w:eastAsia="Malgun Gothic"/>
                  <w:lang w:eastAsia="ko-KR"/>
                </w:rPr>
                <w:delText xml:space="preserve">all </w:delText>
              </w:r>
            </w:del>
            <w:ins w:id="217" w:author="Ralf Bendlin (AT&amp;T)" w:date="2020-06-08T21:59:00Z">
              <w:r w:rsidR="0059777A">
                <w:rPr>
                  <w:rFonts w:eastAsia="Malgun Gothic"/>
                  <w:lang w:eastAsia="ko-KR"/>
                </w:rPr>
                <w:t>a</w:t>
              </w:r>
              <w:r w:rsidR="0059777A" w:rsidRPr="00BC1394">
                <w:rPr>
                  <w:rFonts w:eastAsia="Malgun Gothic"/>
                  <w:lang w:eastAsia="ko-KR"/>
                </w:rPr>
                <w:t xml:space="preserve"> </w:t>
              </w:r>
            </w:ins>
            <w:r w:rsidRPr="00BC1394">
              <w:rPr>
                <w:rFonts w:eastAsia="Malgun Gothic"/>
                <w:lang w:eastAsia="ko-KR"/>
              </w:rPr>
              <w:t>band</w:t>
            </w:r>
            <w:del w:id="218" w:author="Ralf Bendlin (AT&amp;T)" w:date="2020-06-08T21:59:00Z">
              <w:r w:rsidRPr="00BC1394" w:rsidDel="0059777A">
                <w:rPr>
                  <w:rFonts w:eastAsia="Malgun Gothic"/>
                  <w:lang w:eastAsia="ko-KR"/>
                </w:rPr>
                <w:delText>s</w:delText>
              </w:r>
            </w:del>
            <w:r w:rsidRPr="00BC1394">
              <w:rPr>
                <w:rFonts w:eastAsia="Malgun Gothic"/>
                <w:lang w:eastAsia="ko-KR"/>
              </w:rPr>
              <w:t xml:space="preserve"> </w:t>
            </w:r>
            <w:ins w:id="219" w:author="Ralf Bendlin (AT&amp;T)" w:date="2020-06-08T21:59:00Z">
              <w:r w:rsidR="0059777A" w:rsidRPr="002149AB">
                <w:rPr>
                  <w:rFonts w:eastAsia="Malgun Gothic"/>
                  <w:color w:val="000000" w:themeColor="text1"/>
                  <w:lang w:eastAsia="ko-KR"/>
                </w:rPr>
                <w:t xml:space="preserve">combination </w:t>
              </w:r>
            </w:ins>
            <w:r w:rsidRPr="00BC1394">
              <w:rPr>
                <w:rFonts w:eastAsia="Malgun Gothic"/>
                <w:lang w:eastAsia="ko-KR"/>
              </w:rPr>
              <w:t xml:space="preserve">for which the UE indicated simultaneous </w:t>
            </w:r>
            <w:proofErr w:type="spellStart"/>
            <w:r w:rsidRPr="00BC1394">
              <w:rPr>
                <w:rFonts w:eastAsia="Malgun Gothic"/>
                <w:lang w:eastAsia="ko-KR"/>
              </w:rPr>
              <w:t>sidelink</w:t>
            </w:r>
            <w:proofErr w:type="spellEnd"/>
            <w:r w:rsidRPr="00BC1394">
              <w:rPr>
                <w:rFonts w:eastAsia="Malgun Gothic"/>
                <w:lang w:eastAsia="ko-KR"/>
              </w:rPr>
              <w:t xml:space="preserve"> and </w:t>
            </w:r>
            <w:r>
              <w:rPr>
                <w:rFonts w:eastAsia="Malgun Gothic"/>
                <w:lang w:eastAsia="ko-KR"/>
              </w:rPr>
              <w:t xml:space="preserve">uplink </w:t>
            </w:r>
            <w:r w:rsidRPr="00BC1394">
              <w:rPr>
                <w:rFonts w:eastAsia="Malgun Gothic"/>
                <w:lang w:eastAsia="ko-KR"/>
              </w:rPr>
              <w:t>support in a band combination</w:t>
            </w:r>
            <w:r>
              <w:rPr>
                <w:rFonts w:eastAsia="Malgun Gothic"/>
                <w:lang w:eastAsia="ko-KR"/>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8C334C" w14:textId="57D82F08" w:rsidR="00E86D60" w:rsidRPr="00790854" w:rsidDel="003B7D38" w:rsidRDefault="00620D26" w:rsidP="00287035">
            <w:pPr>
              <w:pStyle w:val="TAL"/>
              <w:rPr>
                <w:color w:val="000000" w:themeColor="text1"/>
                <w:lang w:eastAsia="ja-JP"/>
              </w:rPr>
            </w:pPr>
            <w:ins w:id="220" w:author="Ralf Bendlin (AT&amp;T)" w:date="2020-06-09T21:28:00Z">
              <w:r w:rsidRPr="00790854">
                <w:rPr>
                  <w:color w:val="000000" w:themeColor="text1"/>
                  <w:lang w:eastAsia="ja-JP"/>
                </w:rPr>
                <w:t>All basic FGs in NR V2X</w:t>
              </w:r>
            </w:ins>
            <w:del w:id="221" w:author="Ralf Bendlin (AT&amp;T)" w:date="2020-06-09T21:28:00Z">
              <w:r w:rsidR="00E86D60" w:rsidRPr="00790854" w:rsidDel="00620D26">
                <w:rPr>
                  <w:rFonts w:eastAsia="Malgun Gothic"/>
                  <w:color w:val="000000" w:themeColor="text1"/>
                  <w:lang w:eastAsia="ko-KR"/>
                </w:rPr>
                <w:delText>At least one of 15-2 and 15-3</w:delText>
              </w:r>
            </w:del>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3898D11D" w14:textId="77777777" w:rsidR="00E86D60" w:rsidRPr="007D287C" w:rsidRDefault="00E86D60" w:rsidP="00E86D60">
            <w:pPr>
              <w:pStyle w:val="TAL"/>
              <w:rPr>
                <w:lang w:eastAsia="ja-JP"/>
              </w:rPr>
            </w:pPr>
            <w:r w:rsidRPr="00BC1394">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99B0B98" w14:textId="3765EC5A" w:rsidR="00E86D60" w:rsidDel="003B7D38" w:rsidRDefault="00620D26" w:rsidP="00E86D60">
            <w:pPr>
              <w:pStyle w:val="TAL"/>
              <w:rPr>
                <w:rFonts w:eastAsia="Malgun Gothic"/>
                <w:lang w:eastAsia="ko-KR"/>
              </w:rPr>
            </w:pPr>
            <w:ins w:id="222" w:author="Ralf Bendlin (AT&amp;T)" w:date="2020-06-09T21:25:00Z">
              <w:r>
                <w:rPr>
                  <w:rFonts w:eastAsia="Malgun Gothic"/>
                  <w:lang w:eastAsia="ko-KR"/>
                </w:rPr>
                <w:t>N/A</w:t>
              </w:r>
            </w:ins>
            <w:del w:id="223" w:author="Ralf Bendlin (AT&amp;T)" w:date="2020-06-09T21:25:00Z">
              <w:r w:rsidR="00E86D60" w:rsidDel="00620D26">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2C1899B1" w14:textId="77777777" w:rsidR="00E86D60" w:rsidRPr="007D287C" w:rsidRDefault="00E86D60" w:rsidP="00E86D60">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46CCDC1D" w14:textId="77777777" w:rsidR="00E86D60" w:rsidRPr="00F77688" w:rsidDel="003B7D38" w:rsidRDefault="00E86D60" w:rsidP="00E86D60">
            <w:pPr>
              <w:pStyle w:val="TAL"/>
              <w:rPr>
                <w:rFonts w:eastAsia="Malgun Gothic"/>
                <w:iCs/>
                <w:lang w:eastAsia="ko-KR"/>
              </w:rPr>
            </w:pPr>
            <w:r>
              <w:rPr>
                <w:rFonts w:eastAsia="Malgun Gothic" w:hint="eastAsia"/>
                <w:iCs/>
                <w:lang w:eastAsia="ko-KR"/>
              </w:rPr>
              <w:t>Per band combination</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C2522F2" w14:textId="7531016C" w:rsidR="00E86D60" w:rsidRPr="00F77688" w:rsidDel="003B7D38" w:rsidRDefault="00E86D60" w:rsidP="00E86D60">
            <w:pPr>
              <w:pStyle w:val="TAL"/>
              <w:rPr>
                <w:rFonts w:eastAsia="Malgun Gothic"/>
                <w:lang w:eastAsia="ko-KR"/>
              </w:rPr>
            </w:pPr>
            <w:r w:rsidRPr="00E679FC">
              <w:rPr>
                <w:rFonts w:eastAsia="Malgun Gothic"/>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BA72A8" w14:textId="77777777" w:rsidR="00E86D60" w:rsidRPr="00F77688" w:rsidDel="003B7D38" w:rsidRDefault="00E86D60" w:rsidP="00E86D60">
            <w:pPr>
              <w:pStyle w:val="TAL"/>
              <w:rPr>
                <w:rFonts w:eastAsia="Malgun Gothic"/>
                <w:lang w:eastAsia="ko-KR"/>
              </w:rPr>
            </w:pPr>
            <w:r>
              <w:rPr>
                <w:rFonts w:eastAsia="Malgun Gothic" w:hint="eastAsia"/>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6CD8194" w14:textId="77777777" w:rsidR="00E86D60" w:rsidRPr="00A34E76" w:rsidRDefault="00E86D60" w:rsidP="00E86D60">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4F0EFFE" w14:textId="77777777" w:rsidR="00E86D60" w:rsidRPr="007D287C" w:rsidDel="003B7D38" w:rsidRDefault="00E86D60" w:rsidP="00E86D60">
            <w:pPr>
              <w:pStyle w:val="TAL"/>
              <w:rPr>
                <w:lang w:eastAsia="ja-JP"/>
              </w:rPr>
            </w:pPr>
            <w:r w:rsidRPr="00F77688">
              <w:rPr>
                <w:lang w:eastAsia="ja-JP"/>
              </w:rPr>
              <w:t>Optional with capability signalling</w:t>
            </w:r>
          </w:p>
        </w:tc>
      </w:tr>
      <w:tr w:rsidR="0059777A" w:rsidRPr="00A34E76" w14:paraId="0F41780C" w14:textId="77777777" w:rsidTr="00D3193E">
        <w:tc>
          <w:tcPr>
            <w:tcW w:w="1838" w:type="dxa"/>
            <w:tcBorders>
              <w:left w:val="single" w:sz="4" w:space="0" w:color="auto"/>
              <w:bottom w:val="single" w:sz="4" w:space="0" w:color="auto"/>
              <w:right w:val="single" w:sz="4" w:space="0" w:color="auto"/>
            </w:tcBorders>
            <w:shd w:val="clear" w:color="auto" w:fill="auto"/>
          </w:tcPr>
          <w:p w14:paraId="703258F4" w14:textId="77777777" w:rsidR="0059777A" w:rsidRDefault="0059777A" w:rsidP="0059777A">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68B6972" w14:textId="77777777" w:rsidR="0059777A" w:rsidRDefault="0059777A" w:rsidP="0059777A">
            <w:pPr>
              <w:pStyle w:val="TAL"/>
              <w:rPr>
                <w:rFonts w:eastAsia="Malgun Gothic"/>
                <w:lang w:eastAsia="ko-KR"/>
              </w:rPr>
            </w:pPr>
            <w:r>
              <w:rPr>
                <w:rFonts w:eastAsia="Malgun Gothic" w:hint="eastAsia"/>
                <w:lang w:eastAsia="ko-KR"/>
              </w:rPr>
              <w:t>5-12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D592E54" w14:textId="07BAF937" w:rsidR="0059777A" w:rsidRDefault="0059777A" w:rsidP="0059777A">
            <w:pPr>
              <w:pStyle w:val="TAL"/>
              <w:rPr>
                <w:rFonts w:eastAsia="Malgun Gothic"/>
                <w:lang w:eastAsia="ko-KR"/>
              </w:rPr>
            </w:pPr>
            <w:ins w:id="224" w:author="Ralf Bendlin (AT&amp;T)" w:date="2020-06-08T21:59:00Z">
              <w:r w:rsidRPr="002149AB">
                <w:rPr>
                  <w:color w:val="000000" w:themeColor="text1"/>
                </w:rPr>
                <w:t xml:space="preserve">Support of fewer than 14 consecutive </w:t>
              </w:r>
              <w:proofErr w:type="spellStart"/>
              <w:r w:rsidRPr="002149AB">
                <w:rPr>
                  <w:color w:val="000000" w:themeColor="text1"/>
                </w:rPr>
                <w:t>sidelink</w:t>
              </w:r>
              <w:proofErr w:type="spellEnd"/>
              <w:r w:rsidRPr="002149AB">
                <w:rPr>
                  <w:color w:val="000000" w:themeColor="text1"/>
                </w:rPr>
                <w:t xml:space="preserve"> symbols in a slot </w:t>
              </w:r>
            </w:ins>
            <w:del w:id="225" w:author="Ralf Bendlin (AT&amp;T)" w:date="2020-06-08T21:59:00Z">
              <w:r w:rsidDel="00FF2E5D">
                <w:rPr>
                  <w:lang w:eastAsia="ja-JP"/>
                </w:rPr>
                <w:delText>Support of SL slot less than 14 consecutive symbols</w:delText>
              </w:r>
            </w:del>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21532648" w14:textId="77777777" w:rsidR="0059777A" w:rsidRDefault="0059777A" w:rsidP="0059777A">
            <w:pPr>
              <w:pStyle w:val="TAL"/>
              <w:rPr>
                <w:rFonts w:eastAsia="Malgun Gothic"/>
                <w:lang w:eastAsia="ko-KR"/>
              </w:rPr>
            </w:pPr>
            <w:r>
              <w:rPr>
                <w:lang w:eastAsia="ja-JP"/>
              </w:rPr>
              <w:t>1) UE additionally supports transmission/reception of SL slot configured with 7, 8, 9, 10, 11, 12, 13 consecutive symbols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F062DD" w14:textId="1518D521" w:rsidR="0059777A" w:rsidRPr="00790854" w:rsidRDefault="00620D26" w:rsidP="0059777A">
            <w:pPr>
              <w:pStyle w:val="TAL"/>
              <w:rPr>
                <w:rFonts w:eastAsia="Malgun Gothic"/>
                <w:color w:val="000000" w:themeColor="text1"/>
                <w:lang w:eastAsia="ko-KR"/>
              </w:rPr>
            </w:pPr>
            <w:ins w:id="226" w:author="Ralf Bendlin (AT&amp;T)" w:date="2020-06-09T21:28:00Z">
              <w:r w:rsidRPr="00790854">
                <w:rPr>
                  <w:color w:val="000000" w:themeColor="text1"/>
                  <w:lang w:eastAsia="ja-JP"/>
                </w:rPr>
                <w:t>All basic FGs in NR V2X</w:t>
              </w:r>
            </w:ins>
            <w:del w:id="227" w:author="Ralf Bendlin (AT&amp;T)" w:date="2020-06-09T21:28:00Z">
              <w:r w:rsidR="0059777A" w:rsidRPr="00790854" w:rsidDel="00620D26">
                <w:rPr>
                  <w:rFonts w:eastAsia="Malgun Gothic"/>
                  <w:color w:val="000000" w:themeColor="text1"/>
                  <w:lang w:eastAsia="ko-KR"/>
                </w:rPr>
                <w:delText>At least one of 5-1, 5-2, 5-3</w:delText>
              </w:r>
            </w:del>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5A0D6F6E" w14:textId="77777777" w:rsidR="0059777A" w:rsidRPr="00BC1394" w:rsidRDefault="0059777A" w:rsidP="0059777A">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078C32D" w14:textId="2CC1DA13" w:rsidR="0059777A" w:rsidRDefault="00620D26" w:rsidP="0059777A">
            <w:pPr>
              <w:pStyle w:val="TAL"/>
              <w:rPr>
                <w:rFonts w:eastAsia="Malgun Gothic"/>
                <w:lang w:eastAsia="ko-KR"/>
              </w:rPr>
            </w:pPr>
            <w:ins w:id="228" w:author="Ralf Bendlin (AT&amp;T)" w:date="2020-06-09T21:25:00Z">
              <w:r>
                <w:rPr>
                  <w:rFonts w:eastAsia="Malgun Gothic"/>
                  <w:lang w:eastAsia="ko-KR"/>
                </w:rPr>
                <w:t>N/A</w:t>
              </w:r>
            </w:ins>
            <w:del w:id="229" w:author="Ralf Bendlin (AT&amp;T)" w:date="2020-06-09T21:25:00Z">
              <w:r w:rsidR="0059777A" w:rsidDel="00620D26">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43E4649F" w14:textId="77777777" w:rsidR="0059777A" w:rsidRPr="007D287C" w:rsidRDefault="0059777A" w:rsidP="0059777A">
            <w:pPr>
              <w:pStyle w:val="TAL"/>
              <w:rPr>
                <w:iCs/>
                <w:lang w:eastAsia="ja-JP"/>
              </w:rPr>
            </w:pPr>
            <w:r w:rsidRPr="00E679FC">
              <w:rPr>
                <w:iCs/>
                <w:lang w:eastAsia="ja-JP"/>
              </w:rPr>
              <w:t>UE supports SL only in a SL slot configured with 14 consecutive symbols.</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BF50859" w14:textId="77777777" w:rsidR="0059777A" w:rsidRDefault="0059777A" w:rsidP="0059777A">
            <w:pPr>
              <w:pStyle w:val="TAL"/>
              <w:rPr>
                <w:rFonts w:eastAsia="Malgun Gothic"/>
                <w:iCs/>
                <w:lang w:eastAsia="ko-KR"/>
              </w:rPr>
            </w:pPr>
            <w:r>
              <w:rPr>
                <w:rFonts w:eastAsia="Malgun Gothic" w:hint="eastAsia"/>
                <w:iCs/>
                <w:lang w:eastAsia="ko-KR"/>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724DF6FA" w14:textId="77777777" w:rsidR="0059777A" w:rsidRPr="00E679FC" w:rsidRDefault="0059777A" w:rsidP="0059777A">
            <w:pPr>
              <w:pStyle w:val="TAL"/>
              <w:rPr>
                <w:rFonts w:eastAsia="Malgun Gothic"/>
                <w:lang w:eastAsia="ko-KR"/>
              </w:rPr>
            </w:pPr>
            <w:r w:rsidRPr="00E679FC">
              <w:rPr>
                <w:rFonts w:eastAsia="Malgun Gothic"/>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08BAF3" w14:textId="77777777" w:rsidR="0059777A" w:rsidRDefault="0059777A" w:rsidP="0059777A">
            <w:pPr>
              <w:pStyle w:val="TAL"/>
              <w:rPr>
                <w:rFonts w:eastAsia="Malgun Gothic"/>
                <w:lang w:eastAsia="ko-KR"/>
              </w:rPr>
            </w:pPr>
            <w:r>
              <w:rPr>
                <w:rFonts w:eastAsia="Malgun Gothic" w:hint="eastAsia"/>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DF8C5EE" w14:textId="77777777" w:rsidR="0059777A" w:rsidRPr="00A34E76" w:rsidRDefault="0059777A" w:rsidP="0059777A">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BCE2A81" w14:textId="77777777" w:rsidR="0059777A" w:rsidRPr="00F77688" w:rsidRDefault="0059777A" w:rsidP="0059777A">
            <w:pPr>
              <w:pStyle w:val="TAL"/>
              <w:rPr>
                <w:lang w:eastAsia="ja-JP"/>
              </w:rPr>
            </w:pPr>
            <w:r w:rsidRPr="00F77688">
              <w:rPr>
                <w:lang w:eastAsia="ja-JP"/>
              </w:rPr>
              <w:t>Optional with capability signalling</w:t>
            </w:r>
          </w:p>
        </w:tc>
      </w:tr>
      <w:tr w:rsidR="00E86D60" w:rsidRPr="00A34E76" w14:paraId="257DE575" w14:textId="77777777" w:rsidTr="002F4067">
        <w:tc>
          <w:tcPr>
            <w:tcW w:w="1838" w:type="dxa"/>
            <w:tcBorders>
              <w:left w:val="single" w:sz="4" w:space="0" w:color="auto"/>
              <w:bottom w:val="single" w:sz="4" w:space="0" w:color="auto"/>
              <w:right w:val="single" w:sz="4" w:space="0" w:color="auto"/>
            </w:tcBorders>
            <w:shd w:val="clear" w:color="auto" w:fill="auto"/>
          </w:tcPr>
          <w:p w14:paraId="5DA72E63" w14:textId="77777777" w:rsidR="00E86D60" w:rsidRDefault="00E86D60" w:rsidP="00E86D60">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FFFF00"/>
          </w:tcPr>
          <w:p w14:paraId="71AB777C" w14:textId="77777777" w:rsidR="00E86D60" w:rsidRPr="002F4067" w:rsidRDefault="00E86D60" w:rsidP="00E86D60">
            <w:pPr>
              <w:pStyle w:val="TAL"/>
              <w:rPr>
                <w:rFonts w:eastAsia="Malgun Gothic"/>
                <w:lang w:eastAsia="ko-KR"/>
              </w:rPr>
            </w:pPr>
            <w:r w:rsidRPr="002F4067">
              <w:rPr>
                <w:rFonts w:eastAsia="Malgun Gothic" w:hint="eastAsia"/>
                <w:lang w:eastAsia="ko-KR"/>
              </w:rPr>
              <w:t>5-13</w:t>
            </w:r>
          </w:p>
        </w:tc>
        <w:tc>
          <w:tcPr>
            <w:tcW w:w="1539" w:type="dxa"/>
            <w:tcBorders>
              <w:top w:val="single" w:sz="4" w:space="0" w:color="auto"/>
              <w:left w:val="single" w:sz="4" w:space="0" w:color="auto"/>
              <w:bottom w:val="single" w:sz="4" w:space="0" w:color="auto"/>
              <w:right w:val="single" w:sz="4" w:space="0" w:color="auto"/>
            </w:tcBorders>
            <w:shd w:val="clear" w:color="auto" w:fill="FFFF00"/>
          </w:tcPr>
          <w:p w14:paraId="5A13C2FC" w14:textId="77777777" w:rsidR="00E86D60" w:rsidRPr="002F4067" w:rsidRDefault="00E86D60" w:rsidP="00E86D60">
            <w:pPr>
              <w:pStyle w:val="TAL"/>
              <w:rPr>
                <w:rFonts w:eastAsia="Malgun Gothic"/>
                <w:lang w:eastAsia="ko-KR"/>
              </w:rPr>
            </w:pPr>
            <w:r w:rsidRPr="002F4067">
              <w:rPr>
                <w:rFonts w:eastAsia="Malgun Gothic" w:hint="eastAsia"/>
                <w:lang w:eastAsia="ko-KR"/>
              </w:rPr>
              <w:t xml:space="preserve">FFS: </w:t>
            </w:r>
            <w:r w:rsidRPr="002F4067">
              <w:rPr>
                <w:rFonts w:eastAsia="Malgun Gothic"/>
                <w:lang w:eastAsia="ko-KR"/>
              </w:rPr>
              <w:t>Support of multiple synchronization references</w:t>
            </w:r>
          </w:p>
        </w:tc>
        <w:tc>
          <w:tcPr>
            <w:tcW w:w="3967" w:type="dxa"/>
            <w:tcBorders>
              <w:top w:val="single" w:sz="4" w:space="0" w:color="auto"/>
              <w:left w:val="single" w:sz="4" w:space="0" w:color="auto"/>
              <w:bottom w:val="single" w:sz="4" w:space="0" w:color="auto"/>
              <w:right w:val="single" w:sz="4" w:space="0" w:color="auto"/>
            </w:tcBorders>
            <w:shd w:val="clear" w:color="auto" w:fill="FFFF00"/>
          </w:tcPr>
          <w:p w14:paraId="432C2FF6" w14:textId="77777777" w:rsidR="00E86D60" w:rsidRPr="002F4067" w:rsidRDefault="00E86D60" w:rsidP="00E86D60">
            <w:pPr>
              <w:pStyle w:val="TAL"/>
              <w:rPr>
                <w:rFonts w:eastAsia="Malgun Gothic"/>
                <w:lang w:eastAsia="ko-KR"/>
              </w:rPr>
            </w:pPr>
            <w:r w:rsidRPr="002F4067">
              <w:rPr>
                <w:lang w:eastAsia="ja-JP"/>
              </w:rPr>
              <w:t xml:space="preserve">[1) UE can support </w:t>
            </w:r>
            <w:proofErr w:type="spellStart"/>
            <w:r w:rsidRPr="002F4067">
              <w:rPr>
                <w:lang w:eastAsia="ja-JP"/>
              </w:rPr>
              <w:t>sidelink</w:t>
            </w:r>
            <w:proofErr w:type="spellEnd"/>
            <w:r w:rsidRPr="002F4067">
              <w:rPr>
                <w:lang w:eastAsia="ja-JP"/>
              </w:rPr>
              <w:t xml:space="preserve"> reception using up to A synchronization references in a carrier/BWP.]</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1138D839" w14:textId="713ADA4A" w:rsidR="00E86D60" w:rsidRPr="00790854" w:rsidRDefault="00620D26" w:rsidP="00E86D60">
            <w:pPr>
              <w:pStyle w:val="TAL"/>
              <w:rPr>
                <w:rFonts w:eastAsia="Malgun Gothic"/>
                <w:color w:val="000000" w:themeColor="text1"/>
                <w:lang w:eastAsia="ko-KR"/>
              </w:rPr>
            </w:pPr>
            <w:ins w:id="230" w:author="Ralf Bendlin (AT&amp;T)" w:date="2020-06-09T21:29:00Z">
              <w:r w:rsidRPr="00790854">
                <w:rPr>
                  <w:color w:val="000000" w:themeColor="text1"/>
                  <w:lang w:eastAsia="ja-JP"/>
                </w:rPr>
                <w:t>All basic FGs in NR V2X</w:t>
              </w:r>
            </w:ins>
            <w:del w:id="231" w:author="Ralf Bendlin (AT&amp;T)" w:date="2020-06-09T21:29:00Z">
              <w:r w:rsidR="00E86D60" w:rsidRPr="00790854" w:rsidDel="00620D26">
                <w:rPr>
                  <w:rFonts w:eastAsia="Malgun Gothic" w:hint="eastAsia"/>
                  <w:color w:val="000000" w:themeColor="text1"/>
                  <w:lang w:eastAsia="ko-KR"/>
                </w:rPr>
                <w:delText xml:space="preserve">At least one of </w:delText>
              </w:r>
              <w:r w:rsidR="00E86D60" w:rsidRPr="00790854" w:rsidDel="00620D26">
                <w:rPr>
                  <w:rFonts w:eastAsia="Malgun Gothic"/>
                  <w:color w:val="000000" w:themeColor="text1"/>
                  <w:lang w:eastAsia="ko-KR"/>
                </w:rPr>
                <w:delText>5-1, 5-2, 5-3</w:delText>
              </w:r>
            </w:del>
          </w:p>
        </w:tc>
        <w:tc>
          <w:tcPr>
            <w:tcW w:w="918" w:type="dxa"/>
            <w:tcBorders>
              <w:top w:val="single" w:sz="4" w:space="0" w:color="auto"/>
              <w:left w:val="single" w:sz="4" w:space="0" w:color="auto"/>
              <w:bottom w:val="single" w:sz="4" w:space="0" w:color="auto"/>
              <w:right w:val="single" w:sz="4" w:space="0" w:color="auto"/>
            </w:tcBorders>
            <w:shd w:val="clear" w:color="auto" w:fill="FFFF00"/>
          </w:tcPr>
          <w:p w14:paraId="4CCBACBE" w14:textId="77777777" w:rsidR="00E86D60" w:rsidRPr="002F4067" w:rsidRDefault="00E86D60" w:rsidP="00E86D60">
            <w:pPr>
              <w:pStyle w:val="TAL"/>
              <w:rPr>
                <w:rFonts w:eastAsia="Malgun Gothic"/>
                <w:lang w:eastAsia="ko-KR"/>
              </w:rPr>
            </w:pPr>
            <w:r w:rsidRPr="002F4067">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FFFF00"/>
          </w:tcPr>
          <w:p w14:paraId="3CAECB0B" w14:textId="2B35CCCB" w:rsidR="00E86D60" w:rsidRPr="002F4067" w:rsidRDefault="00620D26" w:rsidP="00E86D60">
            <w:pPr>
              <w:pStyle w:val="TAL"/>
              <w:rPr>
                <w:rFonts w:eastAsia="Malgun Gothic"/>
                <w:lang w:eastAsia="ko-KR"/>
              </w:rPr>
            </w:pPr>
            <w:ins w:id="232" w:author="Ralf Bendlin (AT&amp;T)" w:date="2020-06-09T21:25:00Z">
              <w:r>
                <w:rPr>
                  <w:rFonts w:eastAsia="Malgun Gothic"/>
                  <w:lang w:eastAsia="ko-KR"/>
                </w:rPr>
                <w:t>N/A</w:t>
              </w:r>
            </w:ins>
            <w:del w:id="233" w:author="Ralf Bendlin (AT&amp;T)" w:date="2020-06-09T21:25:00Z">
              <w:r w:rsidR="00E86D60" w:rsidRPr="002F4067" w:rsidDel="00620D26">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shd w:val="clear" w:color="auto" w:fill="FFFF00"/>
          </w:tcPr>
          <w:p w14:paraId="18B02C8E" w14:textId="77777777" w:rsidR="00E86D60" w:rsidRPr="002F4067" w:rsidRDefault="00E86D60" w:rsidP="00E86D60">
            <w:pPr>
              <w:pStyle w:val="TAL"/>
              <w:rPr>
                <w:iCs/>
                <w:lang w:eastAsia="ja-JP"/>
              </w:rPr>
            </w:pPr>
            <w:r w:rsidRPr="002F4067">
              <w:rPr>
                <w:iCs/>
                <w:lang w:eastAsia="ja-JP"/>
              </w:rPr>
              <w:t>UE supports only a single synchronization reference in a carrier/BWP.</w:t>
            </w:r>
          </w:p>
        </w:tc>
        <w:tc>
          <w:tcPr>
            <w:tcW w:w="2064" w:type="dxa"/>
            <w:tcBorders>
              <w:top w:val="single" w:sz="4" w:space="0" w:color="auto"/>
              <w:left w:val="single" w:sz="4" w:space="0" w:color="auto"/>
              <w:bottom w:val="single" w:sz="4" w:space="0" w:color="auto"/>
              <w:right w:val="single" w:sz="4" w:space="0" w:color="auto"/>
            </w:tcBorders>
            <w:shd w:val="clear" w:color="auto" w:fill="FFFF00"/>
          </w:tcPr>
          <w:p w14:paraId="39AA08F8" w14:textId="77777777" w:rsidR="00E86D60" w:rsidRPr="002F4067" w:rsidRDefault="00E86D60" w:rsidP="00E86D60">
            <w:pPr>
              <w:pStyle w:val="TAL"/>
              <w:rPr>
                <w:rFonts w:eastAsia="Malgun Gothic"/>
                <w:iCs/>
                <w:lang w:eastAsia="ko-KR"/>
              </w:rPr>
            </w:pPr>
            <w:r w:rsidRPr="002F4067">
              <w:rPr>
                <w:rFonts w:eastAsia="Malgun Gothic" w:hint="eastAsia"/>
                <w:iCs/>
                <w:lang w:eastAsia="ko-KR"/>
              </w:rPr>
              <w:t>Per band</w:t>
            </w:r>
          </w:p>
        </w:tc>
        <w:tc>
          <w:tcPr>
            <w:tcW w:w="848" w:type="dxa"/>
            <w:tcBorders>
              <w:top w:val="single" w:sz="4" w:space="0" w:color="auto"/>
              <w:left w:val="single" w:sz="4" w:space="0" w:color="auto"/>
              <w:bottom w:val="single" w:sz="4" w:space="0" w:color="auto"/>
              <w:right w:val="single" w:sz="4" w:space="0" w:color="auto"/>
            </w:tcBorders>
            <w:shd w:val="clear" w:color="auto" w:fill="FFFF00"/>
          </w:tcPr>
          <w:p w14:paraId="4B26F393" w14:textId="77777777" w:rsidR="00E86D60" w:rsidRPr="002F4067" w:rsidRDefault="00E86D60" w:rsidP="00E86D60">
            <w:pPr>
              <w:pStyle w:val="TAL"/>
              <w:rPr>
                <w:rFonts w:eastAsia="Malgun Gothic"/>
                <w:lang w:eastAsia="ko-KR"/>
              </w:rPr>
            </w:pPr>
            <w:r w:rsidRPr="002F4067">
              <w:rPr>
                <w:rFonts w:eastAsia="Malgun Gothic"/>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305B344E" w14:textId="77777777" w:rsidR="00E86D60" w:rsidRPr="002F4067" w:rsidRDefault="00E86D60" w:rsidP="00E86D60">
            <w:pPr>
              <w:pStyle w:val="TAL"/>
              <w:rPr>
                <w:rFonts w:eastAsia="Malgun Gothic"/>
                <w:lang w:eastAsia="ko-KR"/>
              </w:rPr>
            </w:pPr>
            <w:r w:rsidRPr="002F4067">
              <w:rPr>
                <w:rFonts w:eastAsia="Malgun Gothic" w:hint="eastAsia"/>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FFFF00"/>
          </w:tcPr>
          <w:p w14:paraId="35F26F60" w14:textId="77777777" w:rsidR="00E86D60" w:rsidRPr="002F4067" w:rsidRDefault="00E86D60" w:rsidP="00E86D60">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FFFF00"/>
          </w:tcPr>
          <w:p w14:paraId="30A783F4" w14:textId="77777777" w:rsidR="00E86D60" w:rsidRPr="002F4067" w:rsidRDefault="00E86D60" w:rsidP="00E86D60">
            <w:pPr>
              <w:pStyle w:val="TAL"/>
              <w:rPr>
                <w:lang w:eastAsia="ja-JP"/>
              </w:rPr>
            </w:pPr>
            <w:r w:rsidRPr="002F4067">
              <w:rPr>
                <w:lang w:eastAsia="ja-JP"/>
              </w:rPr>
              <w:t>Optional with capability signalling</w:t>
            </w:r>
          </w:p>
        </w:tc>
      </w:tr>
      <w:tr w:rsidR="00287035" w:rsidRPr="00A34E76" w14:paraId="430DFB2F" w14:textId="77777777" w:rsidTr="00620D26">
        <w:trPr>
          <w:ins w:id="234" w:author="Hanbyul Seo" w:date="2020-06-09T16:45:00Z"/>
        </w:trPr>
        <w:tc>
          <w:tcPr>
            <w:tcW w:w="1838" w:type="dxa"/>
            <w:tcBorders>
              <w:left w:val="single" w:sz="4" w:space="0" w:color="auto"/>
              <w:bottom w:val="single" w:sz="4" w:space="0" w:color="auto"/>
              <w:right w:val="single" w:sz="4" w:space="0" w:color="auto"/>
            </w:tcBorders>
            <w:shd w:val="clear" w:color="auto" w:fill="auto"/>
          </w:tcPr>
          <w:p w14:paraId="47CB5111" w14:textId="77777777" w:rsidR="00287035" w:rsidRDefault="00287035" w:rsidP="00287035">
            <w:pPr>
              <w:pStyle w:val="TAL"/>
              <w:rPr>
                <w:ins w:id="235" w:author="Hanbyul Seo" w:date="2020-06-09T16:45:00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DF1E093" w14:textId="13C57AA7" w:rsidR="00287035" w:rsidRPr="002F4067" w:rsidRDefault="00287035" w:rsidP="00287035">
            <w:pPr>
              <w:pStyle w:val="TAL"/>
              <w:rPr>
                <w:ins w:id="236" w:author="Hanbyul Seo" w:date="2020-06-09T16:45:00Z"/>
                <w:rFonts w:eastAsia="Malgun Gothic"/>
                <w:lang w:eastAsia="ko-KR"/>
              </w:rPr>
            </w:pPr>
            <w:ins w:id="237" w:author="Hanbyul Seo" w:date="2020-06-09T16:45:00Z">
              <w:r>
                <w:rPr>
                  <w:rFonts w:eastAsia="Malgun Gothic" w:hint="eastAsia"/>
                  <w:lang w:eastAsia="ko-KR"/>
                </w:rPr>
                <w:t>5-14</w:t>
              </w:r>
            </w:ins>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3415AB8" w14:textId="7348D48A" w:rsidR="00287035" w:rsidRPr="002F4067" w:rsidRDefault="00287035" w:rsidP="00287035">
            <w:pPr>
              <w:pStyle w:val="TAL"/>
              <w:rPr>
                <w:ins w:id="238" w:author="Hanbyul Seo" w:date="2020-06-09T16:45:00Z"/>
                <w:rFonts w:eastAsia="Malgun Gothic"/>
                <w:lang w:eastAsia="ko-KR"/>
              </w:rPr>
            </w:pPr>
            <w:ins w:id="239" w:author="Hanbyul Seo" w:date="2020-06-09T16:45:00Z">
              <w:r w:rsidRPr="002149AB">
                <w:rPr>
                  <w:color w:val="000000" w:themeColor="text1"/>
                </w:rPr>
                <w:t>Support of rank 2 transmission</w:t>
              </w:r>
            </w:ins>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D420D3A" w14:textId="4C0EA96B" w:rsidR="00287035" w:rsidRPr="002F4067" w:rsidRDefault="00287035" w:rsidP="00287035">
            <w:pPr>
              <w:pStyle w:val="TAL"/>
              <w:rPr>
                <w:ins w:id="240" w:author="Hanbyul Seo" w:date="2020-06-09T16:45:00Z"/>
                <w:lang w:eastAsia="ja-JP"/>
              </w:rPr>
            </w:pPr>
            <w:ins w:id="241" w:author="Hanbyul Seo" w:date="2020-06-09T16:45:00Z">
              <w:r w:rsidRPr="002149AB">
                <w:rPr>
                  <w:color w:val="000000" w:themeColor="text1"/>
                </w:rPr>
                <w:t>1) UE additionally supports rank 2 PSSCH transmission</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022F62" w14:textId="5F6A6D5C" w:rsidR="00287035" w:rsidRPr="00790854" w:rsidRDefault="00620D26" w:rsidP="00287035">
            <w:pPr>
              <w:pStyle w:val="TAL"/>
              <w:rPr>
                <w:ins w:id="242" w:author="Hanbyul Seo" w:date="2020-06-09T16:45:00Z"/>
                <w:rFonts w:eastAsia="Malgun Gothic"/>
                <w:color w:val="000000" w:themeColor="text1"/>
                <w:lang w:eastAsia="ko-KR"/>
              </w:rPr>
            </w:pPr>
            <w:ins w:id="243" w:author="Ralf Bendlin (AT&amp;T)" w:date="2020-06-09T21:29:00Z">
              <w:r w:rsidRPr="00790854">
                <w:rPr>
                  <w:color w:val="000000" w:themeColor="text1"/>
                  <w:lang w:eastAsia="ja-JP"/>
                </w:rPr>
                <w:t>All basic FGs in NR V2X</w:t>
              </w:r>
            </w:ins>
            <w:ins w:id="244" w:author="Hanbyul Seo" w:date="2020-06-09T16:45:00Z">
              <w:del w:id="245" w:author="Ralf Bendlin (AT&amp;T)" w:date="2020-06-09T21:29:00Z">
                <w:r w:rsidR="00287035" w:rsidRPr="00790854" w:rsidDel="00620D26">
                  <w:rPr>
                    <w:rFonts w:eastAsia="Malgun Gothic"/>
                    <w:color w:val="000000" w:themeColor="text1"/>
                    <w:highlight w:val="yellow"/>
                    <w:lang w:eastAsia="ko-KR"/>
                  </w:rPr>
                  <w:delText>[At least one of 15-2 and 15-3]</w:delText>
                </w:r>
              </w:del>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10E076C1" w14:textId="6076D768" w:rsidR="00287035" w:rsidRPr="002F4067" w:rsidRDefault="00287035" w:rsidP="00287035">
            <w:pPr>
              <w:pStyle w:val="TAL"/>
              <w:rPr>
                <w:ins w:id="246" w:author="Hanbyul Seo" w:date="2020-06-09T16:45:00Z"/>
                <w:rFonts w:eastAsia="Malgun Gothic"/>
                <w:lang w:eastAsia="ko-KR"/>
              </w:rPr>
            </w:pPr>
            <w:ins w:id="247" w:author="Hanbyul Seo" w:date="2020-06-09T16:45:00Z">
              <w:r w:rsidRPr="002149AB">
                <w:rPr>
                  <w:rFonts w:eastAsia="Malgun Gothic"/>
                  <w:color w:val="000000" w:themeColor="text1"/>
                  <w:highlight w:val="yellow"/>
                  <w:lang w:eastAsia="ko-KR"/>
                </w:rPr>
                <w:t>FFS</w:t>
              </w:r>
            </w:ins>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E388DC7" w14:textId="3D34FD36" w:rsidR="00287035" w:rsidRPr="002F4067" w:rsidRDefault="00620D26" w:rsidP="00287035">
            <w:pPr>
              <w:pStyle w:val="TAL"/>
              <w:rPr>
                <w:ins w:id="248" w:author="Hanbyul Seo" w:date="2020-06-09T16:45:00Z"/>
                <w:rFonts w:eastAsia="Malgun Gothic"/>
                <w:lang w:eastAsia="ko-KR"/>
              </w:rPr>
            </w:pPr>
            <w:ins w:id="249" w:author="Ralf Bendlin (AT&amp;T)" w:date="2020-06-09T21:25:00Z">
              <w:r>
                <w:rPr>
                  <w:rFonts w:eastAsia="Malgun Gothic"/>
                  <w:lang w:eastAsia="ko-KR"/>
                </w:rPr>
                <w:t>N/A</w:t>
              </w:r>
            </w:ins>
            <w:ins w:id="250" w:author="Hanbyul Seo" w:date="2020-06-09T16:45:00Z">
              <w:del w:id="251" w:author="Ralf Bendlin (AT&amp;T)" w:date="2020-06-09T21:25:00Z">
                <w:r w:rsidR="00287035" w:rsidRPr="002149AB" w:rsidDel="00620D26">
                  <w:rPr>
                    <w:rFonts w:eastAsia="Malgun Gothic"/>
                    <w:color w:val="000000" w:themeColor="text1"/>
                    <w:highlight w:val="yellow"/>
                    <w:lang w:eastAsia="ko-KR"/>
                  </w:rPr>
                  <w:delText>FFS</w:delText>
                </w:r>
              </w:del>
            </w:ins>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2AA3BF98" w14:textId="13106400" w:rsidR="00287035" w:rsidRPr="002F4067" w:rsidRDefault="00287035" w:rsidP="00287035">
            <w:pPr>
              <w:pStyle w:val="TAL"/>
              <w:rPr>
                <w:ins w:id="252" w:author="Hanbyul Seo" w:date="2020-06-09T16:45:00Z"/>
                <w:iCs/>
                <w:lang w:eastAsia="ja-JP"/>
              </w:rPr>
            </w:pPr>
            <w:ins w:id="253" w:author="Hanbyul Seo" w:date="2020-06-09T16:45:00Z">
              <w:r w:rsidRPr="002149AB">
                <w:rPr>
                  <w:rFonts w:eastAsia="Malgun Gothic"/>
                  <w:color w:val="000000" w:themeColor="text1"/>
                  <w:lang w:eastAsia="ko-KR"/>
                </w:rPr>
                <w:t>UE supports rank 1 PSSCH transmission only.</w:t>
              </w:r>
            </w:ins>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6F9FBD0" w14:textId="76D91CC1" w:rsidR="00287035" w:rsidRPr="002F4067" w:rsidRDefault="00287035" w:rsidP="00287035">
            <w:pPr>
              <w:pStyle w:val="TAL"/>
              <w:rPr>
                <w:ins w:id="254" w:author="Hanbyul Seo" w:date="2020-06-09T16:45:00Z"/>
                <w:rFonts w:eastAsia="Malgun Gothic"/>
                <w:iCs/>
                <w:lang w:eastAsia="ko-KR"/>
              </w:rPr>
            </w:pPr>
            <w:ins w:id="255" w:author="Hanbyul Seo" w:date="2020-06-09T16:45:00Z">
              <w:r w:rsidRPr="002149AB">
                <w:rPr>
                  <w:color w:val="000000" w:themeColor="text1"/>
                </w:rPr>
                <w:t>Per band</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1F3E5359" w14:textId="02310045" w:rsidR="00287035" w:rsidRPr="002F4067" w:rsidRDefault="00287035" w:rsidP="00287035">
            <w:pPr>
              <w:pStyle w:val="TAL"/>
              <w:rPr>
                <w:ins w:id="256" w:author="Hanbyul Seo" w:date="2020-06-09T16:45:00Z"/>
                <w:rFonts w:eastAsia="Malgun Gothic"/>
                <w:lang w:eastAsia="ko-KR"/>
              </w:rPr>
            </w:pPr>
            <w:ins w:id="257" w:author="Hanbyul Seo" w:date="2020-06-09T16:45:00Z">
              <w:r w:rsidRPr="002149AB">
                <w:rPr>
                  <w:color w:val="000000" w:themeColor="text1"/>
                </w:rPr>
                <w:t xml:space="preserve"> N.A.</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104FAE" w14:textId="2CE3F6C3" w:rsidR="00287035" w:rsidRPr="002F4067" w:rsidRDefault="00287035" w:rsidP="00287035">
            <w:pPr>
              <w:pStyle w:val="TAL"/>
              <w:rPr>
                <w:ins w:id="258" w:author="Hanbyul Seo" w:date="2020-06-09T16:45:00Z"/>
                <w:rFonts w:eastAsia="Malgun Gothic"/>
                <w:lang w:eastAsia="ko-KR"/>
              </w:rPr>
            </w:pPr>
            <w:ins w:id="259" w:author="Hanbyul Seo" w:date="2020-06-09T16:45:00Z">
              <w:r w:rsidRPr="002149AB">
                <w:rPr>
                  <w:color w:val="000000" w:themeColor="text1"/>
                </w:rPr>
                <w:t>N.A.</w:t>
              </w:r>
            </w:ins>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DCD9197" w14:textId="06C7ABB1" w:rsidR="00287035" w:rsidRPr="002F4067" w:rsidRDefault="00287035" w:rsidP="00287035">
            <w:pPr>
              <w:pStyle w:val="TAL"/>
              <w:rPr>
                <w:ins w:id="260" w:author="Hanbyul Seo" w:date="2020-06-09T16:45:00Z"/>
              </w:rPr>
            </w:pPr>
            <w:ins w:id="261" w:author="Hanbyul Seo" w:date="2020-06-09T16:45:00Z">
              <w:r w:rsidRPr="002149AB">
                <w:rPr>
                  <w:color w:val="000000" w:themeColor="text1"/>
                </w:rPr>
                <w:t>This FG is a WA</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2571D5A" w14:textId="351250E9" w:rsidR="00287035" w:rsidRPr="002F4067" w:rsidRDefault="00287035" w:rsidP="00287035">
            <w:pPr>
              <w:pStyle w:val="TAL"/>
              <w:rPr>
                <w:ins w:id="262" w:author="Hanbyul Seo" w:date="2020-06-09T16:45:00Z"/>
                <w:lang w:eastAsia="ja-JP"/>
              </w:rPr>
            </w:pPr>
            <w:ins w:id="263" w:author="Hanbyul Seo" w:date="2020-06-09T16:45:00Z">
              <w:r w:rsidRPr="002149AB">
                <w:rPr>
                  <w:color w:val="000000" w:themeColor="text1"/>
                </w:rPr>
                <w:t>Optional with capability signalling</w:t>
              </w:r>
            </w:ins>
          </w:p>
        </w:tc>
      </w:tr>
      <w:tr w:rsidR="00287035" w:rsidRPr="00A34E76" w14:paraId="536B4EB0" w14:textId="77777777" w:rsidTr="00620D26">
        <w:trPr>
          <w:ins w:id="264" w:author="Hanbyul Seo" w:date="2020-06-09T16:44:00Z"/>
        </w:trPr>
        <w:tc>
          <w:tcPr>
            <w:tcW w:w="1838" w:type="dxa"/>
            <w:tcBorders>
              <w:left w:val="single" w:sz="4" w:space="0" w:color="auto"/>
              <w:bottom w:val="single" w:sz="4" w:space="0" w:color="auto"/>
              <w:right w:val="single" w:sz="4" w:space="0" w:color="auto"/>
            </w:tcBorders>
            <w:shd w:val="clear" w:color="auto" w:fill="auto"/>
          </w:tcPr>
          <w:p w14:paraId="29E36232" w14:textId="77777777" w:rsidR="00287035" w:rsidRDefault="00287035" w:rsidP="00287035">
            <w:pPr>
              <w:pStyle w:val="TAL"/>
              <w:rPr>
                <w:ins w:id="265" w:author="Hanbyul Seo" w:date="2020-06-09T16:44:00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133AD037" w14:textId="19FF06AD" w:rsidR="00287035" w:rsidRPr="002F4067" w:rsidRDefault="00287035" w:rsidP="00287035">
            <w:pPr>
              <w:pStyle w:val="TAL"/>
              <w:rPr>
                <w:ins w:id="266" w:author="Hanbyul Seo" w:date="2020-06-09T16:44:00Z"/>
                <w:rFonts w:eastAsia="Malgun Gothic"/>
                <w:lang w:eastAsia="ko-KR"/>
              </w:rPr>
            </w:pPr>
            <w:ins w:id="267" w:author="Hanbyul Seo" w:date="2020-06-09T16:45:00Z">
              <w:r>
                <w:rPr>
                  <w:rFonts w:eastAsia="Malgun Gothic" w:hint="eastAsia"/>
                  <w:lang w:eastAsia="ko-KR"/>
                </w:rPr>
                <w:t>5-15</w:t>
              </w:r>
            </w:ins>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52527C5C" w14:textId="407E6A50" w:rsidR="00287035" w:rsidRPr="002F4067" w:rsidRDefault="00287035" w:rsidP="00287035">
            <w:pPr>
              <w:pStyle w:val="TAL"/>
              <w:rPr>
                <w:ins w:id="268" w:author="Hanbyul Seo" w:date="2020-06-09T16:44:00Z"/>
                <w:rFonts w:eastAsia="Malgun Gothic"/>
                <w:lang w:eastAsia="ko-KR"/>
              </w:rPr>
            </w:pPr>
            <w:ins w:id="269" w:author="Hanbyul Seo" w:date="2020-06-09T16:45:00Z">
              <w:r w:rsidRPr="002149AB">
                <w:rPr>
                  <w:color w:val="000000" w:themeColor="text1"/>
                </w:rPr>
                <w:t>Support of rank 2 reception</w:t>
              </w:r>
            </w:ins>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4179BFF8" w14:textId="4CC156E1" w:rsidR="00287035" w:rsidRPr="002F4067" w:rsidRDefault="00287035" w:rsidP="00287035">
            <w:pPr>
              <w:pStyle w:val="TAL"/>
              <w:rPr>
                <w:ins w:id="270" w:author="Hanbyul Seo" w:date="2020-06-09T16:44:00Z"/>
                <w:lang w:eastAsia="ja-JP"/>
              </w:rPr>
            </w:pPr>
            <w:ins w:id="271" w:author="Hanbyul Seo" w:date="2020-06-09T16:45:00Z">
              <w:r w:rsidRPr="002149AB">
                <w:rPr>
                  <w:color w:val="000000" w:themeColor="text1"/>
                </w:rPr>
                <w:t>1) UE additionally supports rank 2 PSSCH reception</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C6722B" w14:textId="5E065B89" w:rsidR="00287035" w:rsidRPr="00790854" w:rsidRDefault="00620D26" w:rsidP="00287035">
            <w:pPr>
              <w:pStyle w:val="TAL"/>
              <w:rPr>
                <w:ins w:id="272" w:author="Hanbyul Seo" w:date="2020-06-09T16:44:00Z"/>
                <w:rFonts w:eastAsia="Malgun Gothic"/>
                <w:color w:val="000000" w:themeColor="text1"/>
                <w:lang w:eastAsia="ko-KR"/>
              </w:rPr>
            </w:pPr>
            <w:ins w:id="273" w:author="Ralf Bendlin (AT&amp;T)" w:date="2020-06-09T21:29:00Z">
              <w:r w:rsidRPr="00790854">
                <w:rPr>
                  <w:color w:val="000000" w:themeColor="text1"/>
                  <w:lang w:eastAsia="ja-JP"/>
                </w:rPr>
                <w:t>All basic FGs in NR V2X</w:t>
              </w:r>
            </w:ins>
            <w:ins w:id="274" w:author="Hanbyul Seo" w:date="2020-06-09T16:45:00Z">
              <w:del w:id="275" w:author="Ralf Bendlin (AT&amp;T)" w:date="2020-06-09T21:29:00Z">
                <w:r w:rsidR="00287035" w:rsidRPr="00790854" w:rsidDel="00620D26">
                  <w:rPr>
                    <w:rFonts w:eastAsia="Malgun Gothic"/>
                    <w:color w:val="000000" w:themeColor="text1"/>
                    <w:highlight w:val="yellow"/>
                    <w:lang w:eastAsia="ko-KR"/>
                  </w:rPr>
                  <w:delText>[15-1]</w:delText>
                </w:r>
              </w:del>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3616DD19" w14:textId="0E31BA33" w:rsidR="00287035" w:rsidRPr="002F4067" w:rsidRDefault="00287035" w:rsidP="00287035">
            <w:pPr>
              <w:pStyle w:val="TAL"/>
              <w:rPr>
                <w:ins w:id="276" w:author="Hanbyul Seo" w:date="2020-06-09T16:44:00Z"/>
                <w:rFonts w:eastAsia="Malgun Gothic"/>
                <w:lang w:eastAsia="ko-KR"/>
              </w:rPr>
            </w:pPr>
            <w:ins w:id="277" w:author="Hanbyul Seo" w:date="2020-06-09T16:45:00Z">
              <w:r w:rsidRPr="002149AB">
                <w:rPr>
                  <w:rFonts w:eastAsia="Malgun Gothic"/>
                  <w:color w:val="000000" w:themeColor="text1"/>
                  <w:highlight w:val="yellow"/>
                  <w:lang w:eastAsia="ko-KR"/>
                </w:rPr>
                <w:t>FFS</w:t>
              </w:r>
            </w:ins>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62CDD21" w14:textId="7BCFC419" w:rsidR="00287035" w:rsidRPr="002F4067" w:rsidRDefault="00620D26" w:rsidP="00287035">
            <w:pPr>
              <w:pStyle w:val="TAL"/>
              <w:rPr>
                <w:ins w:id="278" w:author="Hanbyul Seo" w:date="2020-06-09T16:44:00Z"/>
                <w:rFonts w:eastAsia="Malgun Gothic"/>
                <w:lang w:eastAsia="ko-KR"/>
              </w:rPr>
            </w:pPr>
            <w:ins w:id="279" w:author="Ralf Bendlin (AT&amp;T)" w:date="2020-06-09T21:25:00Z">
              <w:r>
                <w:rPr>
                  <w:rFonts w:eastAsia="Malgun Gothic"/>
                  <w:lang w:eastAsia="ko-KR"/>
                </w:rPr>
                <w:t>N/A</w:t>
              </w:r>
            </w:ins>
            <w:ins w:id="280" w:author="Hanbyul Seo" w:date="2020-06-09T16:45:00Z">
              <w:del w:id="281" w:author="Ralf Bendlin (AT&amp;T)" w:date="2020-06-09T21:25:00Z">
                <w:r w:rsidR="00287035" w:rsidRPr="002149AB" w:rsidDel="00620D26">
                  <w:rPr>
                    <w:rFonts w:eastAsia="Malgun Gothic"/>
                    <w:color w:val="000000" w:themeColor="text1"/>
                    <w:highlight w:val="yellow"/>
                    <w:lang w:eastAsia="ko-KR"/>
                  </w:rPr>
                  <w:delText>FFS</w:delText>
                </w:r>
              </w:del>
            </w:ins>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222BF4AF" w14:textId="1A5C1D54" w:rsidR="00287035" w:rsidRPr="002F4067" w:rsidRDefault="00287035" w:rsidP="00287035">
            <w:pPr>
              <w:pStyle w:val="TAL"/>
              <w:rPr>
                <w:ins w:id="282" w:author="Hanbyul Seo" w:date="2020-06-09T16:44:00Z"/>
                <w:iCs/>
                <w:lang w:eastAsia="ja-JP"/>
              </w:rPr>
            </w:pPr>
            <w:ins w:id="283" w:author="Hanbyul Seo" w:date="2020-06-09T16:45:00Z">
              <w:r w:rsidRPr="002149AB">
                <w:rPr>
                  <w:rFonts w:eastAsia="Malgun Gothic"/>
                  <w:color w:val="000000" w:themeColor="text1"/>
                  <w:lang w:eastAsia="ko-KR"/>
                </w:rPr>
                <w:t>UE supports rank 1 PSSCH reception only.</w:t>
              </w:r>
            </w:ins>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0B56B22C" w14:textId="5ADDD863" w:rsidR="00287035" w:rsidRPr="002F4067" w:rsidRDefault="00287035" w:rsidP="00287035">
            <w:pPr>
              <w:pStyle w:val="TAL"/>
              <w:rPr>
                <w:ins w:id="284" w:author="Hanbyul Seo" w:date="2020-06-09T16:44:00Z"/>
                <w:rFonts w:eastAsia="Malgun Gothic"/>
                <w:iCs/>
                <w:lang w:eastAsia="ko-KR"/>
              </w:rPr>
            </w:pPr>
            <w:ins w:id="285" w:author="Hanbyul Seo" w:date="2020-06-09T16:45:00Z">
              <w:r w:rsidRPr="002149AB">
                <w:rPr>
                  <w:color w:val="000000" w:themeColor="text1"/>
                </w:rPr>
                <w:t>Per band</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17FDF83C" w14:textId="0BC322A3" w:rsidR="00287035" w:rsidRPr="002F4067" w:rsidRDefault="00287035" w:rsidP="00287035">
            <w:pPr>
              <w:pStyle w:val="TAL"/>
              <w:rPr>
                <w:ins w:id="286" w:author="Hanbyul Seo" w:date="2020-06-09T16:44:00Z"/>
                <w:rFonts w:eastAsia="Malgun Gothic"/>
                <w:lang w:eastAsia="ko-KR"/>
              </w:rPr>
            </w:pPr>
            <w:ins w:id="287" w:author="Hanbyul Seo" w:date="2020-06-09T16:45:00Z">
              <w:r w:rsidRPr="002149AB">
                <w:rPr>
                  <w:color w:val="000000" w:themeColor="text1"/>
                </w:rPr>
                <w:t xml:space="preserve"> N.A.</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28DCC2" w14:textId="5814846E" w:rsidR="00287035" w:rsidRPr="002F4067" w:rsidRDefault="00287035" w:rsidP="00287035">
            <w:pPr>
              <w:pStyle w:val="TAL"/>
              <w:rPr>
                <w:ins w:id="288" w:author="Hanbyul Seo" w:date="2020-06-09T16:44:00Z"/>
                <w:rFonts w:eastAsia="Malgun Gothic"/>
                <w:lang w:eastAsia="ko-KR"/>
              </w:rPr>
            </w:pPr>
            <w:ins w:id="289" w:author="Hanbyul Seo" w:date="2020-06-09T16:45:00Z">
              <w:r w:rsidRPr="002149AB">
                <w:rPr>
                  <w:color w:val="000000" w:themeColor="text1"/>
                </w:rPr>
                <w:t>N.A.</w:t>
              </w:r>
            </w:ins>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1AB6C98C" w14:textId="77777777" w:rsidR="00287035" w:rsidRPr="002149AB" w:rsidRDefault="00287035" w:rsidP="00287035">
            <w:pPr>
              <w:pStyle w:val="TAL"/>
              <w:rPr>
                <w:ins w:id="290" w:author="Hanbyul Seo" w:date="2020-06-09T16:45:00Z"/>
                <w:color w:val="000000" w:themeColor="text1"/>
              </w:rPr>
            </w:pPr>
            <w:ins w:id="291" w:author="Hanbyul Seo" w:date="2020-06-09T16:45:00Z">
              <w:r w:rsidRPr="002149AB">
                <w:rPr>
                  <w:color w:val="000000" w:themeColor="text1"/>
                </w:rPr>
                <w:t xml:space="preserve">This FG is a WA. </w:t>
              </w:r>
            </w:ins>
          </w:p>
          <w:p w14:paraId="715EBD99" w14:textId="77777777" w:rsidR="00287035" w:rsidRPr="002149AB" w:rsidRDefault="00287035" w:rsidP="00287035">
            <w:pPr>
              <w:pStyle w:val="TAL"/>
              <w:rPr>
                <w:ins w:id="292" w:author="Hanbyul Seo" w:date="2020-06-09T16:45:00Z"/>
                <w:color w:val="000000" w:themeColor="text1"/>
              </w:rPr>
            </w:pPr>
          </w:p>
          <w:p w14:paraId="0BA9B27B" w14:textId="5A9C8A32" w:rsidR="00287035" w:rsidRPr="002F4067" w:rsidRDefault="00287035" w:rsidP="00287035">
            <w:pPr>
              <w:pStyle w:val="TAL"/>
              <w:rPr>
                <w:ins w:id="293" w:author="Hanbyul Seo" w:date="2020-06-09T16:44:00Z"/>
              </w:rPr>
            </w:pPr>
            <w:ins w:id="294" w:author="Hanbyul Seo" w:date="2020-06-09T16:45:00Z">
              <w:r w:rsidRPr="002149AB">
                <w:rPr>
                  <w:rFonts w:eastAsia="Malgun Gothic"/>
                  <w:color w:val="000000" w:themeColor="text1"/>
                  <w:highlight w:val="yellow"/>
                  <w:lang w:eastAsia="ko-KR"/>
                </w:rPr>
                <w:t xml:space="preserve">FFS: This is the basic FG for NR </w:t>
              </w:r>
              <w:proofErr w:type="spellStart"/>
              <w:r w:rsidRPr="002149AB">
                <w:rPr>
                  <w:rFonts w:eastAsia="Malgun Gothic"/>
                  <w:color w:val="000000" w:themeColor="text1"/>
                  <w:highlight w:val="yellow"/>
                  <w:lang w:eastAsia="ko-KR"/>
                </w:rPr>
                <w:t>sidelink</w:t>
              </w:r>
            </w:ins>
            <w:proofErr w:type="spellEnd"/>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830CE69" w14:textId="426E847E" w:rsidR="00287035" w:rsidRPr="00203B58" w:rsidRDefault="00287035" w:rsidP="00287035">
            <w:pPr>
              <w:pStyle w:val="TAL"/>
              <w:rPr>
                <w:ins w:id="295" w:author="Hanbyul Seo" w:date="2020-06-09T16:44:00Z"/>
                <w:lang w:eastAsia="ja-JP"/>
              </w:rPr>
            </w:pPr>
            <w:bookmarkStart w:id="296" w:name="_GoBack"/>
            <w:bookmarkEnd w:id="296"/>
            <w:ins w:id="297" w:author="Hanbyul Seo" w:date="2020-06-09T16:45:00Z">
              <w:del w:id="298" w:author="Ralf Bendlin (AT&amp;T)" w:date="2020-06-09T21:34:00Z">
                <w:r w:rsidRPr="00203B58" w:rsidDel="00203B58">
                  <w:rPr>
                    <w:color w:val="000000" w:themeColor="text1"/>
                  </w:rPr>
                  <w:delText>[</w:delText>
                </w:r>
              </w:del>
              <w:r w:rsidRPr="00203B58">
                <w:rPr>
                  <w:color w:val="000000" w:themeColor="text1"/>
                </w:rPr>
                <w:t>Optional with capability signalling</w:t>
              </w:r>
              <w:del w:id="299" w:author="Ralf Bendlin (AT&amp;T)" w:date="2020-06-09T21:34:00Z">
                <w:r w:rsidRPr="00203B58" w:rsidDel="00203B58">
                  <w:rPr>
                    <w:color w:val="000000" w:themeColor="text1"/>
                  </w:rPr>
                  <w:delText xml:space="preserve">] </w:delText>
                </w:r>
              </w:del>
            </w:ins>
          </w:p>
        </w:tc>
      </w:tr>
      <w:tr w:rsidR="00287035" w:rsidRPr="00A34E76" w14:paraId="1592EEB9" w14:textId="77777777" w:rsidTr="00620D26">
        <w:trPr>
          <w:ins w:id="300" w:author="Hanbyul Seo" w:date="2020-06-09T16:44:00Z"/>
        </w:trPr>
        <w:tc>
          <w:tcPr>
            <w:tcW w:w="1838" w:type="dxa"/>
            <w:tcBorders>
              <w:left w:val="single" w:sz="4" w:space="0" w:color="auto"/>
              <w:bottom w:val="single" w:sz="4" w:space="0" w:color="auto"/>
              <w:right w:val="single" w:sz="4" w:space="0" w:color="auto"/>
            </w:tcBorders>
            <w:shd w:val="clear" w:color="auto" w:fill="auto"/>
          </w:tcPr>
          <w:p w14:paraId="4BE00E08" w14:textId="77777777" w:rsidR="00287035" w:rsidRDefault="00287035" w:rsidP="00287035">
            <w:pPr>
              <w:pStyle w:val="TAL"/>
              <w:rPr>
                <w:ins w:id="301" w:author="Hanbyul Seo" w:date="2020-06-09T16:44:00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D8720A5" w14:textId="67AFE28D" w:rsidR="00287035" w:rsidRPr="002F4067" w:rsidRDefault="00287035" w:rsidP="00287035">
            <w:pPr>
              <w:pStyle w:val="TAL"/>
              <w:rPr>
                <w:ins w:id="302" w:author="Hanbyul Seo" w:date="2020-06-09T16:44:00Z"/>
                <w:rFonts w:eastAsia="Malgun Gothic"/>
                <w:lang w:eastAsia="ko-KR"/>
              </w:rPr>
            </w:pPr>
            <w:ins w:id="303" w:author="Hanbyul Seo" w:date="2020-06-09T16:45:00Z">
              <w:r>
                <w:rPr>
                  <w:rFonts w:eastAsia="Malgun Gothic" w:hint="eastAsia"/>
                  <w:lang w:eastAsia="ko-KR"/>
                </w:rPr>
                <w:t>5-16</w:t>
              </w:r>
            </w:ins>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73FC4EAD" w14:textId="2C1E439E" w:rsidR="00287035" w:rsidRPr="002F4067" w:rsidRDefault="00287035" w:rsidP="00287035">
            <w:pPr>
              <w:pStyle w:val="TAL"/>
              <w:rPr>
                <w:ins w:id="304" w:author="Hanbyul Seo" w:date="2020-06-09T16:44:00Z"/>
                <w:rFonts w:eastAsia="Malgun Gothic"/>
                <w:lang w:eastAsia="ko-KR"/>
              </w:rPr>
            </w:pPr>
            <w:ins w:id="305" w:author="Hanbyul Seo" w:date="2020-06-09T16:45:00Z">
              <w:r w:rsidRPr="002149AB">
                <w:rPr>
                  <w:color w:val="000000" w:themeColor="text1"/>
                </w:rPr>
                <w:t>Support of open loop SL power control and RSRP report</w:t>
              </w:r>
            </w:ins>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2014DDA4" w14:textId="77777777" w:rsidR="00287035" w:rsidRPr="002149AB" w:rsidRDefault="00287035" w:rsidP="00287035">
            <w:pPr>
              <w:pStyle w:val="TAL"/>
              <w:numPr>
                <w:ilvl w:val="0"/>
                <w:numId w:val="49"/>
              </w:numPr>
              <w:overflowPunct w:val="0"/>
              <w:autoSpaceDE w:val="0"/>
              <w:autoSpaceDN w:val="0"/>
              <w:adjustRightInd w:val="0"/>
              <w:textAlignment w:val="baseline"/>
              <w:rPr>
                <w:ins w:id="306" w:author="Hanbyul Seo" w:date="2020-06-09T16:45:00Z"/>
                <w:color w:val="000000" w:themeColor="text1"/>
              </w:rPr>
            </w:pPr>
            <w:ins w:id="307" w:author="Hanbyul Seo" w:date="2020-06-09T16:45:00Z">
              <w:r w:rsidRPr="002149AB">
                <w:rPr>
                  <w:color w:val="000000" w:themeColor="text1"/>
                </w:rPr>
                <w:t xml:space="preserve">Support </w:t>
              </w:r>
              <w:proofErr w:type="spellStart"/>
              <w:r w:rsidRPr="002149AB">
                <w:rPr>
                  <w:color w:val="000000" w:themeColor="text1"/>
                </w:rPr>
                <w:t>sidelink</w:t>
              </w:r>
              <w:proofErr w:type="spellEnd"/>
              <w:r w:rsidRPr="002149AB">
                <w:rPr>
                  <w:color w:val="000000" w:themeColor="text1"/>
                </w:rPr>
                <w:t xml:space="preserve"> pathloss based open loop power control and RSRP report in case of unicast</w:t>
              </w:r>
            </w:ins>
          </w:p>
          <w:p w14:paraId="3163430D" w14:textId="77777777" w:rsidR="00287035" w:rsidRPr="002F4067" w:rsidRDefault="00287035" w:rsidP="00287035">
            <w:pPr>
              <w:pStyle w:val="TAL"/>
              <w:rPr>
                <w:ins w:id="308" w:author="Hanbyul Seo" w:date="2020-06-09T16:44:00Z"/>
                <w:lang w:eastAsia="ja-JP"/>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8101B78" w14:textId="0DA96B5D" w:rsidR="00287035" w:rsidRPr="00790854" w:rsidRDefault="00620D26" w:rsidP="00287035">
            <w:pPr>
              <w:pStyle w:val="TAL"/>
              <w:rPr>
                <w:ins w:id="309" w:author="Hanbyul Seo" w:date="2020-06-09T16:44:00Z"/>
                <w:rFonts w:eastAsia="Malgun Gothic"/>
                <w:color w:val="000000" w:themeColor="text1"/>
                <w:lang w:eastAsia="ko-KR"/>
              </w:rPr>
            </w:pPr>
            <w:ins w:id="310" w:author="Ralf Bendlin (AT&amp;T)" w:date="2020-06-09T21:29:00Z">
              <w:r w:rsidRPr="00790854">
                <w:rPr>
                  <w:color w:val="000000" w:themeColor="text1"/>
                  <w:lang w:eastAsia="ja-JP"/>
                </w:rPr>
                <w:t>All basic FGs in NR V2X</w:t>
              </w:r>
            </w:ins>
            <w:ins w:id="311" w:author="Hanbyul Seo" w:date="2020-06-09T16:45:00Z">
              <w:del w:id="312" w:author="Ralf Bendlin (AT&amp;T)" w:date="2020-06-09T21:29:00Z">
                <w:r w:rsidR="00287035" w:rsidRPr="00790854" w:rsidDel="00620D26">
                  <w:rPr>
                    <w:rFonts w:eastAsia="Malgun Gothic"/>
                    <w:color w:val="000000" w:themeColor="text1"/>
                    <w:lang w:eastAsia="ko-KR"/>
                  </w:rPr>
                  <w:delText>15-1 and at least one of 15-2 and 15-3</w:delText>
                </w:r>
              </w:del>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2CFAAAF4" w14:textId="7C99C4A4" w:rsidR="00287035" w:rsidRPr="002F4067" w:rsidRDefault="00287035" w:rsidP="00287035">
            <w:pPr>
              <w:pStyle w:val="TAL"/>
              <w:rPr>
                <w:ins w:id="313" w:author="Hanbyul Seo" w:date="2020-06-09T16:44:00Z"/>
                <w:rFonts w:eastAsia="Malgun Gothic"/>
                <w:lang w:eastAsia="ko-KR"/>
              </w:rPr>
            </w:pPr>
            <w:ins w:id="314" w:author="Hanbyul Seo" w:date="2020-06-09T16:45:00Z">
              <w:r w:rsidRPr="002149AB">
                <w:rPr>
                  <w:rFonts w:eastAsia="Malgun Gothic"/>
                  <w:color w:val="000000" w:themeColor="text1"/>
                  <w:highlight w:val="yellow"/>
                  <w:lang w:eastAsia="ko-KR"/>
                </w:rPr>
                <w:t>FFS</w:t>
              </w:r>
            </w:ins>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77D1CBF" w14:textId="418FF260" w:rsidR="00287035" w:rsidRPr="002F4067" w:rsidRDefault="00620D26" w:rsidP="00287035">
            <w:pPr>
              <w:pStyle w:val="TAL"/>
              <w:rPr>
                <w:ins w:id="315" w:author="Hanbyul Seo" w:date="2020-06-09T16:44:00Z"/>
                <w:rFonts w:eastAsia="Malgun Gothic"/>
                <w:lang w:eastAsia="ko-KR"/>
              </w:rPr>
            </w:pPr>
            <w:ins w:id="316" w:author="Ralf Bendlin (AT&amp;T)" w:date="2020-06-09T21:25:00Z">
              <w:r>
                <w:rPr>
                  <w:rFonts w:eastAsia="Malgun Gothic"/>
                  <w:lang w:eastAsia="ko-KR"/>
                </w:rPr>
                <w:t>N/A</w:t>
              </w:r>
            </w:ins>
            <w:ins w:id="317" w:author="Hanbyul Seo" w:date="2020-06-09T16:45:00Z">
              <w:del w:id="318" w:author="Ralf Bendlin (AT&amp;T)" w:date="2020-06-09T21:25:00Z">
                <w:r w:rsidR="00287035" w:rsidRPr="002149AB" w:rsidDel="00620D26">
                  <w:rPr>
                    <w:rFonts w:eastAsia="Malgun Gothic"/>
                    <w:color w:val="000000" w:themeColor="text1"/>
                    <w:lang w:eastAsia="ko-KR"/>
                  </w:rPr>
                  <w:delText>Yes</w:delText>
                </w:r>
              </w:del>
            </w:ins>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05C49785" w14:textId="77777777" w:rsidR="00287035" w:rsidRPr="002F4067" w:rsidRDefault="00287035" w:rsidP="00287035">
            <w:pPr>
              <w:pStyle w:val="TAL"/>
              <w:rPr>
                <w:ins w:id="319" w:author="Hanbyul Seo" w:date="2020-06-09T16:44:00Z"/>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1F56B68" w14:textId="1FE18E8D" w:rsidR="00287035" w:rsidRPr="002F4067" w:rsidRDefault="00287035" w:rsidP="00287035">
            <w:pPr>
              <w:pStyle w:val="TAL"/>
              <w:rPr>
                <w:ins w:id="320" w:author="Hanbyul Seo" w:date="2020-06-09T16:44:00Z"/>
                <w:rFonts w:eastAsia="Malgun Gothic"/>
                <w:iCs/>
                <w:lang w:eastAsia="ko-KR"/>
              </w:rPr>
            </w:pPr>
            <w:ins w:id="321" w:author="Hanbyul Seo" w:date="2020-06-09T16:45:00Z">
              <w:r w:rsidRPr="002149AB">
                <w:rPr>
                  <w:color w:val="000000" w:themeColor="text1"/>
                </w:rPr>
                <w:t>Per band</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1F26676D" w14:textId="2B26683A" w:rsidR="00287035" w:rsidRPr="002F4067" w:rsidRDefault="00287035" w:rsidP="00287035">
            <w:pPr>
              <w:pStyle w:val="TAL"/>
              <w:rPr>
                <w:ins w:id="322" w:author="Hanbyul Seo" w:date="2020-06-09T16:44:00Z"/>
                <w:rFonts w:eastAsia="Malgun Gothic"/>
                <w:lang w:eastAsia="ko-KR"/>
              </w:rPr>
            </w:pPr>
            <w:ins w:id="323" w:author="Hanbyul Seo" w:date="2020-06-09T16:45:00Z">
              <w:r w:rsidRPr="002149AB">
                <w:rPr>
                  <w:color w:val="000000" w:themeColor="text1"/>
                </w:rPr>
                <w:t xml:space="preserve"> N.A.</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F5A70A1" w14:textId="7B794AF7" w:rsidR="00287035" w:rsidRPr="002F4067" w:rsidRDefault="00287035" w:rsidP="00287035">
            <w:pPr>
              <w:pStyle w:val="TAL"/>
              <w:rPr>
                <w:ins w:id="324" w:author="Hanbyul Seo" w:date="2020-06-09T16:44:00Z"/>
                <w:rFonts w:eastAsia="Malgun Gothic"/>
                <w:lang w:eastAsia="ko-KR"/>
              </w:rPr>
            </w:pPr>
            <w:ins w:id="325" w:author="Hanbyul Seo" w:date="2020-06-09T16:45:00Z">
              <w:r w:rsidRPr="002149AB">
                <w:rPr>
                  <w:color w:val="000000" w:themeColor="text1"/>
                </w:rPr>
                <w:t>N/A</w:t>
              </w:r>
            </w:ins>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5AC6C480" w14:textId="77777777" w:rsidR="00287035" w:rsidRPr="002149AB" w:rsidRDefault="00287035" w:rsidP="00287035">
            <w:pPr>
              <w:pStyle w:val="TAL"/>
              <w:rPr>
                <w:ins w:id="326" w:author="Hanbyul Seo" w:date="2020-06-09T16:45:00Z"/>
                <w:color w:val="000000" w:themeColor="text1"/>
              </w:rPr>
            </w:pPr>
            <w:ins w:id="327" w:author="Hanbyul Seo" w:date="2020-06-09T16:45:00Z">
              <w:r w:rsidRPr="002149AB">
                <w:rPr>
                  <w:color w:val="000000" w:themeColor="text1"/>
                </w:rPr>
                <w:t xml:space="preserve">Working assumption: This FG is a basic UE FG </w:t>
              </w:r>
              <w:r w:rsidRPr="002149AB">
                <w:rPr>
                  <w:color w:val="000000" w:themeColor="text1"/>
                  <w:highlight w:val="yellow"/>
                </w:rPr>
                <w:t>[at least]</w:t>
              </w:r>
              <w:r w:rsidRPr="002149AB">
                <w:rPr>
                  <w:color w:val="000000" w:themeColor="text1"/>
                </w:rPr>
                <w:t xml:space="preserve"> for UEs supporting mode 1</w:t>
              </w:r>
            </w:ins>
          </w:p>
          <w:p w14:paraId="166D5764" w14:textId="77777777" w:rsidR="00287035" w:rsidRPr="002149AB" w:rsidRDefault="00287035" w:rsidP="00287035">
            <w:pPr>
              <w:pStyle w:val="TAL"/>
              <w:rPr>
                <w:ins w:id="328" w:author="Hanbyul Seo" w:date="2020-06-09T16:45:00Z"/>
                <w:color w:val="000000" w:themeColor="text1"/>
                <w:highlight w:val="yellow"/>
              </w:rPr>
            </w:pPr>
          </w:p>
          <w:p w14:paraId="6B9F9485" w14:textId="7BBE5896" w:rsidR="00287035" w:rsidRPr="002F4067" w:rsidRDefault="00287035" w:rsidP="00287035">
            <w:pPr>
              <w:pStyle w:val="TAL"/>
              <w:rPr>
                <w:ins w:id="329" w:author="Hanbyul Seo" w:date="2020-06-09T16:44:00Z"/>
              </w:rPr>
            </w:pPr>
            <w:ins w:id="330" w:author="Hanbyul Seo" w:date="2020-06-09T16:45:00Z">
              <w:r w:rsidRPr="002149AB">
                <w:rPr>
                  <w:color w:val="000000" w:themeColor="text1"/>
                  <w:highlight w:val="yellow"/>
                </w:rPr>
                <w:t>FFS: whether this is a basic FG also for UEs not supporting mode 1</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411AFD2" w14:textId="50597AB6" w:rsidR="00287035" w:rsidRPr="002F4067" w:rsidRDefault="00287035" w:rsidP="00287035">
            <w:pPr>
              <w:pStyle w:val="TAL"/>
              <w:rPr>
                <w:ins w:id="331" w:author="Hanbyul Seo" w:date="2020-06-09T16:44:00Z"/>
                <w:lang w:eastAsia="ja-JP"/>
              </w:rPr>
            </w:pPr>
            <w:ins w:id="332" w:author="Hanbyul Seo" w:date="2020-06-09T16:45:00Z">
              <w:r w:rsidRPr="002149AB">
                <w:rPr>
                  <w:color w:val="000000" w:themeColor="text1"/>
                </w:rPr>
                <w:t>Optional with capability signalling</w:t>
              </w:r>
            </w:ins>
          </w:p>
        </w:tc>
      </w:tr>
      <w:tr w:rsidR="00287035" w:rsidRPr="00F65C51" w14:paraId="07CD1955" w14:textId="77777777" w:rsidTr="00D3193E">
        <w:tc>
          <w:tcPr>
            <w:tcW w:w="1838" w:type="dxa"/>
            <w:shd w:val="clear" w:color="auto" w:fill="A6A6A6" w:themeFill="background1" w:themeFillShade="A6"/>
          </w:tcPr>
          <w:p w14:paraId="69D88DB9" w14:textId="77777777" w:rsidR="00287035" w:rsidRPr="003372C4" w:rsidRDefault="00287035" w:rsidP="00287035">
            <w:pPr>
              <w:pStyle w:val="TAL"/>
            </w:pPr>
          </w:p>
        </w:tc>
        <w:tc>
          <w:tcPr>
            <w:tcW w:w="731" w:type="dxa"/>
            <w:shd w:val="clear" w:color="auto" w:fill="A6A6A6" w:themeFill="background1" w:themeFillShade="A6"/>
          </w:tcPr>
          <w:p w14:paraId="33C1D257" w14:textId="77777777" w:rsidR="00287035" w:rsidRDefault="00287035" w:rsidP="00287035">
            <w:pPr>
              <w:pStyle w:val="TAL"/>
              <w:rPr>
                <w:lang w:eastAsia="ja-JP"/>
              </w:rPr>
            </w:pPr>
          </w:p>
        </w:tc>
        <w:tc>
          <w:tcPr>
            <w:tcW w:w="1539" w:type="dxa"/>
            <w:shd w:val="clear" w:color="auto" w:fill="A6A6A6" w:themeFill="background1" w:themeFillShade="A6"/>
          </w:tcPr>
          <w:p w14:paraId="2DAF2F2B" w14:textId="77777777" w:rsidR="00287035" w:rsidRDefault="00287035" w:rsidP="00287035">
            <w:pPr>
              <w:pStyle w:val="TAL"/>
              <w:rPr>
                <w:lang w:eastAsia="ja-JP"/>
              </w:rPr>
            </w:pPr>
          </w:p>
        </w:tc>
        <w:tc>
          <w:tcPr>
            <w:tcW w:w="3967" w:type="dxa"/>
            <w:shd w:val="clear" w:color="auto" w:fill="A6A6A6" w:themeFill="background1" w:themeFillShade="A6"/>
          </w:tcPr>
          <w:p w14:paraId="34B15D1D" w14:textId="77777777" w:rsidR="00287035" w:rsidRPr="00B50A37" w:rsidRDefault="00287035" w:rsidP="00287035">
            <w:pPr>
              <w:pStyle w:val="TAL"/>
              <w:rPr>
                <w:lang w:eastAsia="ja-JP"/>
              </w:rPr>
            </w:pPr>
          </w:p>
        </w:tc>
        <w:tc>
          <w:tcPr>
            <w:tcW w:w="851" w:type="dxa"/>
            <w:shd w:val="clear" w:color="auto" w:fill="A6A6A6" w:themeFill="background1" w:themeFillShade="A6"/>
          </w:tcPr>
          <w:p w14:paraId="134DE8DF" w14:textId="77777777" w:rsidR="00287035" w:rsidRPr="00895A22" w:rsidRDefault="00287035" w:rsidP="00287035">
            <w:pPr>
              <w:pStyle w:val="TAL"/>
              <w:rPr>
                <w:lang w:eastAsia="ja-JP"/>
              </w:rPr>
            </w:pPr>
          </w:p>
        </w:tc>
        <w:tc>
          <w:tcPr>
            <w:tcW w:w="918" w:type="dxa"/>
            <w:shd w:val="clear" w:color="auto" w:fill="A6A6A6" w:themeFill="background1" w:themeFillShade="A6"/>
          </w:tcPr>
          <w:p w14:paraId="2EEB637E" w14:textId="77777777" w:rsidR="00287035" w:rsidRPr="003372C4" w:rsidRDefault="00287035" w:rsidP="00287035">
            <w:pPr>
              <w:pStyle w:val="TAL"/>
              <w:rPr>
                <w:lang w:eastAsia="ja-JP"/>
              </w:rPr>
            </w:pPr>
          </w:p>
        </w:tc>
        <w:tc>
          <w:tcPr>
            <w:tcW w:w="1338" w:type="dxa"/>
            <w:shd w:val="clear" w:color="auto" w:fill="A6A6A6" w:themeFill="background1" w:themeFillShade="A6"/>
          </w:tcPr>
          <w:p w14:paraId="1754A042" w14:textId="77777777" w:rsidR="00287035" w:rsidRPr="003372C4" w:rsidRDefault="00287035" w:rsidP="00287035">
            <w:pPr>
              <w:pStyle w:val="TAL"/>
              <w:rPr>
                <w:lang w:eastAsia="ja-JP"/>
              </w:rPr>
            </w:pPr>
          </w:p>
        </w:tc>
        <w:tc>
          <w:tcPr>
            <w:tcW w:w="1777" w:type="dxa"/>
            <w:shd w:val="clear" w:color="auto" w:fill="A6A6A6" w:themeFill="background1" w:themeFillShade="A6"/>
          </w:tcPr>
          <w:p w14:paraId="2494C265" w14:textId="77777777" w:rsidR="00287035" w:rsidRDefault="00287035" w:rsidP="00287035">
            <w:pPr>
              <w:pStyle w:val="TAL"/>
              <w:rPr>
                <w:iCs/>
                <w:lang w:eastAsia="ja-JP"/>
              </w:rPr>
            </w:pPr>
          </w:p>
        </w:tc>
        <w:tc>
          <w:tcPr>
            <w:tcW w:w="2064" w:type="dxa"/>
            <w:shd w:val="clear" w:color="auto" w:fill="A6A6A6" w:themeFill="background1" w:themeFillShade="A6"/>
          </w:tcPr>
          <w:p w14:paraId="79F25BED" w14:textId="77777777" w:rsidR="00287035" w:rsidRDefault="00287035" w:rsidP="00287035">
            <w:pPr>
              <w:pStyle w:val="TAL"/>
              <w:rPr>
                <w:iCs/>
                <w:lang w:eastAsia="ja-JP"/>
              </w:rPr>
            </w:pPr>
          </w:p>
        </w:tc>
        <w:tc>
          <w:tcPr>
            <w:tcW w:w="848" w:type="dxa"/>
            <w:shd w:val="clear" w:color="auto" w:fill="A6A6A6" w:themeFill="background1" w:themeFillShade="A6"/>
          </w:tcPr>
          <w:p w14:paraId="61BD9EFD" w14:textId="77777777" w:rsidR="00287035" w:rsidRDefault="00287035" w:rsidP="00287035">
            <w:pPr>
              <w:pStyle w:val="TAL"/>
              <w:rPr>
                <w:lang w:eastAsia="ja-JP"/>
              </w:rPr>
            </w:pPr>
          </w:p>
        </w:tc>
        <w:tc>
          <w:tcPr>
            <w:tcW w:w="851" w:type="dxa"/>
            <w:shd w:val="clear" w:color="auto" w:fill="A6A6A6" w:themeFill="background1" w:themeFillShade="A6"/>
          </w:tcPr>
          <w:p w14:paraId="42892E8B" w14:textId="77777777" w:rsidR="00287035" w:rsidRPr="003372C4" w:rsidRDefault="00287035" w:rsidP="00287035">
            <w:pPr>
              <w:pStyle w:val="TAL"/>
              <w:rPr>
                <w:lang w:eastAsia="ja-JP"/>
              </w:rPr>
            </w:pPr>
          </w:p>
        </w:tc>
        <w:tc>
          <w:tcPr>
            <w:tcW w:w="3751" w:type="dxa"/>
            <w:shd w:val="clear" w:color="auto" w:fill="A6A6A6" w:themeFill="background1" w:themeFillShade="A6"/>
          </w:tcPr>
          <w:p w14:paraId="23CB7426" w14:textId="77777777" w:rsidR="00287035" w:rsidRPr="003372C4" w:rsidRDefault="00287035" w:rsidP="00287035">
            <w:pPr>
              <w:pStyle w:val="TAL"/>
            </w:pPr>
          </w:p>
        </w:tc>
        <w:tc>
          <w:tcPr>
            <w:tcW w:w="1907" w:type="dxa"/>
            <w:shd w:val="clear" w:color="auto" w:fill="A6A6A6" w:themeFill="background1" w:themeFillShade="A6"/>
          </w:tcPr>
          <w:p w14:paraId="4F338DA0" w14:textId="77777777" w:rsidR="00287035" w:rsidRPr="00F65C51" w:rsidRDefault="00287035" w:rsidP="00287035">
            <w:pPr>
              <w:pStyle w:val="TAL"/>
              <w:rPr>
                <w:lang w:eastAsia="ja-JP"/>
              </w:rPr>
            </w:pPr>
          </w:p>
        </w:tc>
      </w:tr>
    </w:tbl>
    <w:p w14:paraId="4F49AF25" w14:textId="58D1059E" w:rsidR="003D0C4D" w:rsidRDefault="003D0C4D" w:rsidP="00CD18AF">
      <w:pPr>
        <w:spacing w:afterLines="50" w:after="120"/>
        <w:jc w:val="both"/>
        <w:rPr>
          <w:rFonts w:eastAsia="MS Mincho"/>
          <w:sz w:val="22"/>
        </w:rPr>
      </w:pPr>
    </w:p>
    <w:sectPr w:rsidR="003D0C4D" w:rsidSect="00DC57EE">
      <w:footerReference w:type="default" r:id="rId8"/>
      <w:pgSz w:w="23808" w:h="16840" w:orient="landscape" w:code="1"/>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0363A" w14:textId="77777777" w:rsidR="00D55D7B" w:rsidRDefault="00D55D7B">
      <w:r>
        <w:separator/>
      </w:r>
    </w:p>
  </w:endnote>
  <w:endnote w:type="continuationSeparator" w:id="0">
    <w:p w14:paraId="3D9F57F2" w14:textId="77777777" w:rsidR="00D55D7B" w:rsidRDefault="00D55D7B">
      <w:r>
        <w:continuationSeparator/>
      </w:r>
    </w:p>
  </w:endnote>
  <w:endnote w:type="continuationNotice" w:id="1">
    <w:p w14:paraId="35241019" w14:textId="77777777" w:rsidR="00D55D7B" w:rsidRDefault="00D55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ZapfDingbats">
    <w:charset w:val="02"/>
    <w:family w:val="decorative"/>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C9493" w14:textId="0844F8C2" w:rsidR="008D5988" w:rsidRPr="00000924" w:rsidRDefault="008D5988">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sidR="00287035">
      <w:rPr>
        <w:rStyle w:val="PageNumber"/>
        <w:rFonts w:eastAsia="MS Gothic"/>
        <w:noProof/>
      </w:rPr>
      <w:t>3</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sidR="00287035">
      <w:rPr>
        <w:rStyle w:val="PageNumber"/>
        <w:rFonts w:eastAsia="MS Gothic"/>
        <w:noProof/>
      </w:rPr>
      <w:t>5</w:t>
    </w:r>
    <w:r>
      <w:rPr>
        <w:rStyle w:val="PageNumber"/>
        <w:rFonts w:eastAsia="MS Gothic"/>
      </w:rPr>
      <w:fldChar w:fldCharType="end"/>
    </w:r>
    <w:r>
      <w:rPr>
        <w:rStyle w:val="PageNumber"/>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7AE69" w14:textId="77777777" w:rsidR="00D55D7B" w:rsidRDefault="00D55D7B">
      <w:r>
        <w:separator/>
      </w:r>
    </w:p>
  </w:footnote>
  <w:footnote w:type="continuationSeparator" w:id="0">
    <w:p w14:paraId="08F27326" w14:textId="77777777" w:rsidR="00D55D7B" w:rsidRDefault="00D55D7B">
      <w:r>
        <w:continuationSeparator/>
      </w:r>
    </w:p>
  </w:footnote>
  <w:footnote w:type="continuationNotice" w:id="1">
    <w:p w14:paraId="00889AFE" w14:textId="77777777" w:rsidR="00D55D7B" w:rsidRDefault="00D55D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AFB"/>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F9424B"/>
    <w:multiLevelType w:val="hybridMultilevel"/>
    <w:tmpl w:val="C3342C9C"/>
    <w:lvl w:ilvl="0" w:tplc="2DFEBA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67126E"/>
    <w:multiLevelType w:val="hybridMultilevel"/>
    <w:tmpl w:val="B4360102"/>
    <w:lvl w:ilvl="0" w:tplc="681A2A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4F2154"/>
    <w:multiLevelType w:val="hybridMultilevel"/>
    <w:tmpl w:val="8DD0ED2C"/>
    <w:lvl w:ilvl="0" w:tplc="FA868B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236662"/>
    <w:multiLevelType w:val="hybridMultilevel"/>
    <w:tmpl w:val="18246C40"/>
    <w:lvl w:ilvl="0" w:tplc="8E1C34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0071777"/>
    <w:multiLevelType w:val="hybridMultilevel"/>
    <w:tmpl w:val="7F869D48"/>
    <w:lvl w:ilvl="0" w:tplc="834691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6091AFB"/>
    <w:multiLevelType w:val="hybridMultilevel"/>
    <w:tmpl w:val="CD2482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BEE2CB3"/>
    <w:multiLevelType w:val="hybridMultilevel"/>
    <w:tmpl w:val="82DEE5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5051E5"/>
    <w:multiLevelType w:val="hybridMultilevel"/>
    <w:tmpl w:val="2C3456CC"/>
    <w:lvl w:ilvl="0" w:tplc="66D0A6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241600"/>
    <w:multiLevelType w:val="hybridMultilevel"/>
    <w:tmpl w:val="24260C42"/>
    <w:lvl w:ilvl="0" w:tplc="A89ABD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CA2E30"/>
    <w:multiLevelType w:val="hybridMultilevel"/>
    <w:tmpl w:val="A49EB398"/>
    <w:lvl w:ilvl="0" w:tplc="7D8CC0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355BAD"/>
    <w:multiLevelType w:val="hybridMultilevel"/>
    <w:tmpl w:val="6FD0D866"/>
    <w:lvl w:ilvl="0" w:tplc="4CFCC6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DD616B6"/>
    <w:multiLevelType w:val="hybridMultilevel"/>
    <w:tmpl w:val="D9949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4696552"/>
    <w:multiLevelType w:val="hybridMultilevel"/>
    <w:tmpl w:val="E7AA1710"/>
    <w:lvl w:ilvl="0" w:tplc="B99881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D459CA"/>
    <w:multiLevelType w:val="hybridMultilevel"/>
    <w:tmpl w:val="323A4ADC"/>
    <w:lvl w:ilvl="0" w:tplc="F848907A">
      <w:start w:val="1"/>
      <w:numFmt w:val="decimal"/>
      <w:lvlText w:val="%1-"/>
      <w:lvlJc w:val="left"/>
      <w:pPr>
        <w:ind w:left="504" w:hanging="5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4E208A9"/>
    <w:multiLevelType w:val="hybridMultilevel"/>
    <w:tmpl w:val="BB30D726"/>
    <w:lvl w:ilvl="0" w:tplc="4B9C1CFE">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51C3CB2"/>
    <w:multiLevelType w:val="hybridMultilevel"/>
    <w:tmpl w:val="16A66094"/>
    <w:lvl w:ilvl="0" w:tplc="5C3AAF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5217BA7"/>
    <w:multiLevelType w:val="hybridMultilevel"/>
    <w:tmpl w:val="2F94BE04"/>
    <w:lvl w:ilvl="0" w:tplc="E37A46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39006EFE"/>
    <w:multiLevelType w:val="hybridMultilevel"/>
    <w:tmpl w:val="AEDA8D36"/>
    <w:lvl w:ilvl="0" w:tplc="16C87D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2B3256"/>
    <w:multiLevelType w:val="hybridMultilevel"/>
    <w:tmpl w:val="0CAA4438"/>
    <w:lvl w:ilvl="0" w:tplc="7C16D6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E4931CC"/>
    <w:multiLevelType w:val="hybridMultilevel"/>
    <w:tmpl w:val="A872A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E20225"/>
    <w:multiLevelType w:val="hybridMultilevel"/>
    <w:tmpl w:val="A9A82152"/>
    <w:lvl w:ilvl="0" w:tplc="955456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551738E"/>
    <w:multiLevelType w:val="hybridMultilevel"/>
    <w:tmpl w:val="B7B65C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2C03CC"/>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B4F6A77"/>
    <w:multiLevelType w:val="hybridMultilevel"/>
    <w:tmpl w:val="A2EE23AA"/>
    <w:lvl w:ilvl="0" w:tplc="7A26AA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EA96FFC"/>
    <w:multiLevelType w:val="hybridMultilevel"/>
    <w:tmpl w:val="E19236AC"/>
    <w:lvl w:ilvl="0" w:tplc="4C3055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1CC466A"/>
    <w:multiLevelType w:val="hybridMultilevel"/>
    <w:tmpl w:val="BFBC0BDC"/>
    <w:lvl w:ilvl="0" w:tplc="1660B8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2F1214B"/>
    <w:multiLevelType w:val="hybridMultilevel"/>
    <w:tmpl w:val="EEC0CDB4"/>
    <w:lvl w:ilvl="0" w:tplc="A3B835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31506C1"/>
    <w:multiLevelType w:val="hybridMultilevel"/>
    <w:tmpl w:val="C50E6216"/>
    <w:lvl w:ilvl="0" w:tplc="8AD6A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4257F5"/>
    <w:multiLevelType w:val="hybridMultilevel"/>
    <w:tmpl w:val="00F03B94"/>
    <w:lvl w:ilvl="0" w:tplc="1AF0D9EE">
      <w:start w:val="5"/>
      <w:numFmt w:val="bullet"/>
      <w:lvlText w:val="-"/>
      <w:lvlJc w:val="left"/>
      <w:pPr>
        <w:ind w:left="1200" w:hanging="360"/>
      </w:pPr>
      <w:rPr>
        <w:rFonts w:ascii="Yu Gothic" w:eastAsia="Yu Gothic" w:hAnsi="Yu Gothic" w:cs="Times New Roman"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36" w15:restartNumberingAfterBreak="0">
    <w:nsid w:val="56733DB7"/>
    <w:multiLevelType w:val="hybridMultilevel"/>
    <w:tmpl w:val="8C96D0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90E33FA"/>
    <w:multiLevelType w:val="hybridMultilevel"/>
    <w:tmpl w:val="7CDED7D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8" w15:restartNumberingAfterBreak="0">
    <w:nsid w:val="5B7E38D7"/>
    <w:multiLevelType w:val="hybridMultilevel"/>
    <w:tmpl w:val="8D3EF3B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40" w15:restartNumberingAfterBreak="0">
    <w:nsid w:val="651473B5"/>
    <w:multiLevelType w:val="hybridMultilevel"/>
    <w:tmpl w:val="B4360102"/>
    <w:lvl w:ilvl="0" w:tplc="681A2A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935431"/>
    <w:multiLevelType w:val="hybridMultilevel"/>
    <w:tmpl w:val="23A86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903647"/>
    <w:multiLevelType w:val="hybridMultilevel"/>
    <w:tmpl w:val="0A4E8DEC"/>
    <w:lvl w:ilvl="0" w:tplc="0EF4ED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0C5AAF"/>
    <w:multiLevelType w:val="hybridMultilevel"/>
    <w:tmpl w:val="37760824"/>
    <w:lvl w:ilvl="0" w:tplc="7D5CD9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pStyle w:val="4h4H4H41h41H42h42H43h43H411h411H421h421H44h2"/>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077609A"/>
    <w:multiLevelType w:val="hybridMultilevel"/>
    <w:tmpl w:val="BE4AD0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8F5660"/>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51186"/>
    <w:multiLevelType w:val="hybridMultilevel"/>
    <w:tmpl w:val="613A4C02"/>
    <w:lvl w:ilvl="0" w:tplc="A20A04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9"/>
  </w:num>
  <w:num w:numId="2">
    <w:abstractNumId w:val="18"/>
  </w:num>
  <w:num w:numId="3">
    <w:abstractNumId w:val="47"/>
  </w:num>
  <w:num w:numId="4">
    <w:abstractNumId w:val="6"/>
  </w:num>
  <w:num w:numId="5">
    <w:abstractNumId w:val="9"/>
  </w:num>
  <w:num w:numId="6">
    <w:abstractNumId w:val="43"/>
  </w:num>
  <w:num w:numId="7">
    <w:abstractNumId w:val="13"/>
  </w:num>
  <w:num w:numId="8">
    <w:abstractNumId w:val="26"/>
  </w:num>
  <w:num w:numId="9">
    <w:abstractNumId w:val="30"/>
  </w:num>
  <w:num w:numId="10">
    <w:abstractNumId w:val="3"/>
  </w:num>
  <w:num w:numId="11">
    <w:abstractNumId w:val="1"/>
  </w:num>
  <w:num w:numId="12">
    <w:abstractNumId w:val="23"/>
  </w:num>
  <w:num w:numId="13">
    <w:abstractNumId w:val="19"/>
  </w:num>
  <w:num w:numId="14">
    <w:abstractNumId w:val="8"/>
  </w:num>
  <w:num w:numId="15">
    <w:abstractNumId w:val="7"/>
  </w:num>
  <w:num w:numId="16">
    <w:abstractNumId w:val="36"/>
  </w:num>
  <w:num w:numId="17">
    <w:abstractNumId w:val="41"/>
  </w:num>
  <w:num w:numId="18">
    <w:abstractNumId w:val="41"/>
  </w:num>
  <w:num w:numId="19">
    <w:abstractNumId w:val="4"/>
  </w:num>
  <w:num w:numId="20">
    <w:abstractNumId w:val="17"/>
  </w:num>
  <w:num w:numId="21">
    <w:abstractNumId w:val="48"/>
  </w:num>
  <w:num w:numId="22">
    <w:abstractNumId w:val="25"/>
  </w:num>
  <w:num w:numId="23">
    <w:abstractNumId w:val="37"/>
  </w:num>
  <w:num w:numId="24">
    <w:abstractNumId w:val="44"/>
  </w:num>
  <w:num w:numId="25">
    <w:abstractNumId w:val="35"/>
  </w:num>
  <w:num w:numId="26">
    <w:abstractNumId w:val="38"/>
  </w:num>
  <w:num w:numId="27">
    <w:abstractNumId w:val="21"/>
  </w:num>
  <w:num w:numId="28">
    <w:abstractNumId w:val="12"/>
  </w:num>
  <w:num w:numId="29">
    <w:abstractNumId w:val="42"/>
  </w:num>
  <w:num w:numId="30">
    <w:abstractNumId w:val="20"/>
  </w:num>
  <w:num w:numId="31">
    <w:abstractNumId w:val="33"/>
  </w:num>
  <w:num w:numId="32">
    <w:abstractNumId w:val="11"/>
  </w:num>
  <w:num w:numId="33">
    <w:abstractNumId w:val="22"/>
  </w:num>
  <w:num w:numId="34">
    <w:abstractNumId w:val="31"/>
  </w:num>
  <w:num w:numId="35">
    <w:abstractNumId w:val="34"/>
  </w:num>
  <w:num w:numId="36">
    <w:abstractNumId w:val="32"/>
  </w:num>
  <w:num w:numId="37">
    <w:abstractNumId w:val="40"/>
  </w:num>
  <w:num w:numId="38">
    <w:abstractNumId w:val="24"/>
  </w:num>
  <w:num w:numId="39">
    <w:abstractNumId w:val="5"/>
  </w:num>
  <w:num w:numId="40">
    <w:abstractNumId w:val="10"/>
  </w:num>
  <w:num w:numId="41">
    <w:abstractNumId w:val="15"/>
  </w:num>
  <w:num w:numId="42">
    <w:abstractNumId w:val="29"/>
  </w:num>
  <w:num w:numId="43">
    <w:abstractNumId w:val="2"/>
  </w:num>
  <w:num w:numId="44">
    <w:abstractNumId w:val="46"/>
  </w:num>
  <w:num w:numId="45">
    <w:abstractNumId w:val="0"/>
  </w:num>
  <w:num w:numId="46">
    <w:abstractNumId w:val="45"/>
  </w:num>
  <w:num w:numId="47">
    <w:abstractNumId w:val="28"/>
  </w:num>
  <w:num w:numId="48">
    <w:abstractNumId w:val="27"/>
  </w:num>
  <w:num w:numId="49">
    <w:abstractNumId w:val="16"/>
  </w:num>
  <w:num w:numId="50">
    <w:abstractNumId w:val="1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lf Bendlin (AT&amp;T)">
    <w15:person w15:author="Hanbyul Seo">
      <w15:presenceInfo w15:providerId="None" w15:userId="Hanbyul Seo"/>
    </w15:per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4"/>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zh-CN"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569"/>
    <w:rsid w:val="00001633"/>
    <w:rsid w:val="00001837"/>
    <w:rsid w:val="00001A81"/>
    <w:rsid w:val="00001BCB"/>
    <w:rsid w:val="00001BF1"/>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9F9"/>
    <w:rsid w:val="00004C7C"/>
    <w:rsid w:val="00004DDA"/>
    <w:rsid w:val="0000501D"/>
    <w:rsid w:val="0000530F"/>
    <w:rsid w:val="00005493"/>
    <w:rsid w:val="00005B74"/>
    <w:rsid w:val="00005C60"/>
    <w:rsid w:val="0000600D"/>
    <w:rsid w:val="00006248"/>
    <w:rsid w:val="00006D37"/>
    <w:rsid w:val="00007533"/>
    <w:rsid w:val="000075B2"/>
    <w:rsid w:val="00007AD6"/>
    <w:rsid w:val="00007C49"/>
    <w:rsid w:val="00007F20"/>
    <w:rsid w:val="0001012D"/>
    <w:rsid w:val="00010241"/>
    <w:rsid w:val="0001050B"/>
    <w:rsid w:val="0001066C"/>
    <w:rsid w:val="00010B6C"/>
    <w:rsid w:val="0001193B"/>
    <w:rsid w:val="00011941"/>
    <w:rsid w:val="000119D3"/>
    <w:rsid w:val="00011F54"/>
    <w:rsid w:val="00012194"/>
    <w:rsid w:val="0001227C"/>
    <w:rsid w:val="0001241A"/>
    <w:rsid w:val="0001251B"/>
    <w:rsid w:val="0001297C"/>
    <w:rsid w:val="00012DFF"/>
    <w:rsid w:val="00012E98"/>
    <w:rsid w:val="00013156"/>
    <w:rsid w:val="000133F0"/>
    <w:rsid w:val="000139A9"/>
    <w:rsid w:val="000139BC"/>
    <w:rsid w:val="0001441E"/>
    <w:rsid w:val="00015001"/>
    <w:rsid w:val="0001532B"/>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868"/>
    <w:rsid w:val="00017C75"/>
    <w:rsid w:val="0002083F"/>
    <w:rsid w:val="000208F2"/>
    <w:rsid w:val="00020D76"/>
    <w:rsid w:val="000213DD"/>
    <w:rsid w:val="00021545"/>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874"/>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6B1"/>
    <w:rsid w:val="00043982"/>
    <w:rsid w:val="00043CE6"/>
    <w:rsid w:val="00043E91"/>
    <w:rsid w:val="0004403F"/>
    <w:rsid w:val="000440A2"/>
    <w:rsid w:val="000445C0"/>
    <w:rsid w:val="00044B96"/>
    <w:rsid w:val="00044F75"/>
    <w:rsid w:val="000452B5"/>
    <w:rsid w:val="000457FD"/>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67F5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2D6"/>
    <w:rsid w:val="0007674F"/>
    <w:rsid w:val="00076B47"/>
    <w:rsid w:val="00077346"/>
    <w:rsid w:val="000779A9"/>
    <w:rsid w:val="00077FFC"/>
    <w:rsid w:val="000808D4"/>
    <w:rsid w:val="00080B57"/>
    <w:rsid w:val="00080DDF"/>
    <w:rsid w:val="00080EC6"/>
    <w:rsid w:val="00081363"/>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83"/>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4DB9"/>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87C"/>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6088"/>
    <w:rsid w:val="000A62D0"/>
    <w:rsid w:val="000A638D"/>
    <w:rsid w:val="000A6406"/>
    <w:rsid w:val="000A7054"/>
    <w:rsid w:val="000A73B9"/>
    <w:rsid w:val="000A74DA"/>
    <w:rsid w:val="000A7564"/>
    <w:rsid w:val="000A76FF"/>
    <w:rsid w:val="000A7920"/>
    <w:rsid w:val="000A7CC2"/>
    <w:rsid w:val="000A7CF2"/>
    <w:rsid w:val="000B03F9"/>
    <w:rsid w:val="000B0864"/>
    <w:rsid w:val="000B09C2"/>
    <w:rsid w:val="000B0DB3"/>
    <w:rsid w:val="000B1147"/>
    <w:rsid w:val="000B1298"/>
    <w:rsid w:val="000B16EB"/>
    <w:rsid w:val="000B1BDB"/>
    <w:rsid w:val="000B244F"/>
    <w:rsid w:val="000B2ADC"/>
    <w:rsid w:val="000B2B16"/>
    <w:rsid w:val="000B35F4"/>
    <w:rsid w:val="000B390A"/>
    <w:rsid w:val="000B4059"/>
    <w:rsid w:val="000B442C"/>
    <w:rsid w:val="000B46A2"/>
    <w:rsid w:val="000B49F2"/>
    <w:rsid w:val="000B4A09"/>
    <w:rsid w:val="000B4E07"/>
    <w:rsid w:val="000B5176"/>
    <w:rsid w:val="000B5311"/>
    <w:rsid w:val="000B540E"/>
    <w:rsid w:val="000B5623"/>
    <w:rsid w:val="000B57BE"/>
    <w:rsid w:val="000B5AF9"/>
    <w:rsid w:val="000B5BA0"/>
    <w:rsid w:val="000B5F24"/>
    <w:rsid w:val="000B641E"/>
    <w:rsid w:val="000B6737"/>
    <w:rsid w:val="000B7169"/>
    <w:rsid w:val="000C0010"/>
    <w:rsid w:val="000C0B19"/>
    <w:rsid w:val="000C0B7D"/>
    <w:rsid w:val="000C0C09"/>
    <w:rsid w:val="000C0DCC"/>
    <w:rsid w:val="000C0F4D"/>
    <w:rsid w:val="000C1349"/>
    <w:rsid w:val="000C1B40"/>
    <w:rsid w:val="000C1DBE"/>
    <w:rsid w:val="000C1F3B"/>
    <w:rsid w:val="000C2058"/>
    <w:rsid w:val="000C20D4"/>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B67"/>
    <w:rsid w:val="000C6C52"/>
    <w:rsid w:val="000C701C"/>
    <w:rsid w:val="000C735F"/>
    <w:rsid w:val="000C76AD"/>
    <w:rsid w:val="000C7705"/>
    <w:rsid w:val="000D00B7"/>
    <w:rsid w:val="000D0184"/>
    <w:rsid w:val="000D0461"/>
    <w:rsid w:val="000D0465"/>
    <w:rsid w:val="000D0F6A"/>
    <w:rsid w:val="000D11BF"/>
    <w:rsid w:val="000D21C8"/>
    <w:rsid w:val="000D243E"/>
    <w:rsid w:val="000D26B1"/>
    <w:rsid w:val="000D2BBB"/>
    <w:rsid w:val="000D333F"/>
    <w:rsid w:val="000D3567"/>
    <w:rsid w:val="000D3C4A"/>
    <w:rsid w:val="000D3C58"/>
    <w:rsid w:val="000D3EF0"/>
    <w:rsid w:val="000D4305"/>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856"/>
    <w:rsid w:val="000D6B81"/>
    <w:rsid w:val="000D6FD8"/>
    <w:rsid w:val="000D7D6C"/>
    <w:rsid w:val="000D7E41"/>
    <w:rsid w:val="000E0145"/>
    <w:rsid w:val="000E0529"/>
    <w:rsid w:val="000E056E"/>
    <w:rsid w:val="000E070C"/>
    <w:rsid w:val="000E0751"/>
    <w:rsid w:val="000E1120"/>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70C"/>
    <w:rsid w:val="000F49A4"/>
    <w:rsid w:val="000F4A86"/>
    <w:rsid w:val="000F4D77"/>
    <w:rsid w:val="000F4EFA"/>
    <w:rsid w:val="000F59B6"/>
    <w:rsid w:val="000F5ACE"/>
    <w:rsid w:val="000F603A"/>
    <w:rsid w:val="000F61A9"/>
    <w:rsid w:val="000F62EC"/>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1926"/>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AC9"/>
    <w:rsid w:val="00125C65"/>
    <w:rsid w:val="001261AD"/>
    <w:rsid w:val="001264B5"/>
    <w:rsid w:val="001265FF"/>
    <w:rsid w:val="00126643"/>
    <w:rsid w:val="00126811"/>
    <w:rsid w:val="0012721B"/>
    <w:rsid w:val="0012727B"/>
    <w:rsid w:val="00127FE2"/>
    <w:rsid w:val="00130249"/>
    <w:rsid w:val="001302E3"/>
    <w:rsid w:val="00130595"/>
    <w:rsid w:val="00130861"/>
    <w:rsid w:val="00130934"/>
    <w:rsid w:val="00130EDC"/>
    <w:rsid w:val="001312E6"/>
    <w:rsid w:val="00131429"/>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329"/>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6EBA"/>
    <w:rsid w:val="00137628"/>
    <w:rsid w:val="00137876"/>
    <w:rsid w:val="00137BDD"/>
    <w:rsid w:val="00137C1A"/>
    <w:rsid w:val="00137E66"/>
    <w:rsid w:val="0014009D"/>
    <w:rsid w:val="001400F1"/>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572"/>
    <w:rsid w:val="0014491B"/>
    <w:rsid w:val="00144EE2"/>
    <w:rsid w:val="0014501E"/>
    <w:rsid w:val="00145072"/>
    <w:rsid w:val="001450AD"/>
    <w:rsid w:val="001456A7"/>
    <w:rsid w:val="001457A0"/>
    <w:rsid w:val="00145C4E"/>
    <w:rsid w:val="00145F02"/>
    <w:rsid w:val="0014629B"/>
    <w:rsid w:val="001463A1"/>
    <w:rsid w:val="00146823"/>
    <w:rsid w:val="001468AA"/>
    <w:rsid w:val="00146D39"/>
    <w:rsid w:val="00146F5C"/>
    <w:rsid w:val="0014700A"/>
    <w:rsid w:val="00147200"/>
    <w:rsid w:val="00147464"/>
    <w:rsid w:val="00147984"/>
    <w:rsid w:val="001479DF"/>
    <w:rsid w:val="00147BE5"/>
    <w:rsid w:val="00147D7E"/>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BA"/>
    <w:rsid w:val="00155FEC"/>
    <w:rsid w:val="0015610D"/>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BEB"/>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90"/>
    <w:rsid w:val="00172BBC"/>
    <w:rsid w:val="00172CA9"/>
    <w:rsid w:val="00172DB4"/>
    <w:rsid w:val="001731B5"/>
    <w:rsid w:val="001736A5"/>
    <w:rsid w:val="0017389B"/>
    <w:rsid w:val="00173AA0"/>
    <w:rsid w:val="00173CFF"/>
    <w:rsid w:val="00173ECD"/>
    <w:rsid w:val="00173F53"/>
    <w:rsid w:val="00174461"/>
    <w:rsid w:val="00174476"/>
    <w:rsid w:val="001751EB"/>
    <w:rsid w:val="00175255"/>
    <w:rsid w:val="0017542B"/>
    <w:rsid w:val="00175625"/>
    <w:rsid w:val="001759C3"/>
    <w:rsid w:val="00175ED6"/>
    <w:rsid w:val="00175F7A"/>
    <w:rsid w:val="0017600C"/>
    <w:rsid w:val="00176222"/>
    <w:rsid w:val="001762A8"/>
    <w:rsid w:val="001762A9"/>
    <w:rsid w:val="001764C8"/>
    <w:rsid w:val="001766B4"/>
    <w:rsid w:val="001769E0"/>
    <w:rsid w:val="00176CB5"/>
    <w:rsid w:val="00176EA5"/>
    <w:rsid w:val="00176EF4"/>
    <w:rsid w:val="001770D7"/>
    <w:rsid w:val="001771BD"/>
    <w:rsid w:val="001776AD"/>
    <w:rsid w:val="001776AF"/>
    <w:rsid w:val="001777E1"/>
    <w:rsid w:val="00177A60"/>
    <w:rsid w:val="00177BF8"/>
    <w:rsid w:val="00177EF8"/>
    <w:rsid w:val="00180048"/>
    <w:rsid w:val="0018042B"/>
    <w:rsid w:val="0018052D"/>
    <w:rsid w:val="00180595"/>
    <w:rsid w:val="00180729"/>
    <w:rsid w:val="00180BAA"/>
    <w:rsid w:val="00180C7A"/>
    <w:rsid w:val="00180CE0"/>
    <w:rsid w:val="001816C2"/>
    <w:rsid w:val="001817E4"/>
    <w:rsid w:val="00181AD8"/>
    <w:rsid w:val="00181EBF"/>
    <w:rsid w:val="00181F80"/>
    <w:rsid w:val="00182096"/>
    <w:rsid w:val="001823CF"/>
    <w:rsid w:val="0018281E"/>
    <w:rsid w:val="0018284C"/>
    <w:rsid w:val="001829B9"/>
    <w:rsid w:val="001829F1"/>
    <w:rsid w:val="00182B6D"/>
    <w:rsid w:val="00182EF0"/>
    <w:rsid w:val="00183771"/>
    <w:rsid w:val="00183975"/>
    <w:rsid w:val="00183CEA"/>
    <w:rsid w:val="001840F4"/>
    <w:rsid w:val="00184115"/>
    <w:rsid w:val="0018422E"/>
    <w:rsid w:val="00184388"/>
    <w:rsid w:val="00184392"/>
    <w:rsid w:val="00184A50"/>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81"/>
    <w:rsid w:val="0019276B"/>
    <w:rsid w:val="0019277B"/>
    <w:rsid w:val="00192850"/>
    <w:rsid w:val="00192CDE"/>
    <w:rsid w:val="001935CB"/>
    <w:rsid w:val="00193690"/>
    <w:rsid w:val="00193A2B"/>
    <w:rsid w:val="00193B72"/>
    <w:rsid w:val="00193DA9"/>
    <w:rsid w:val="00193F6F"/>
    <w:rsid w:val="001940B5"/>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7E2"/>
    <w:rsid w:val="001A189F"/>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4E"/>
    <w:rsid w:val="001A50A5"/>
    <w:rsid w:val="001A50B3"/>
    <w:rsid w:val="001A546D"/>
    <w:rsid w:val="001A5D69"/>
    <w:rsid w:val="001A5E21"/>
    <w:rsid w:val="001A5E44"/>
    <w:rsid w:val="001A606C"/>
    <w:rsid w:val="001A62CC"/>
    <w:rsid w:val="001A63D9"/>
    <w:rsid w:val="001A6424"/>
    <w:rsid w:val="001A6469"/>
    <w:rsid w:val="001A65A8"/>
    <w:rsid w:val="001A72C0"/>
    <w:rsid w:val="001A75C4"/>
    <w:rsid w:val="001B02AB"/>
    <w:rsid w:val="001B03DD"/>
    <w:rsid w:val="001B06C8"/>
    <w:rsid w:val="001B0E78"/>
    <w:rsid w:val="001B10FB"/>
    <w:rsid w:val="001B123E"/>
    <w:rsid w:val="001B13FB"/>
    <w:rsid w:val="001B1B39"/>
    <w:rsid w:val="001B20F1"/>
    <w:rsid w:val="001B211B"/>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72"/>
    <w:rsid w:val="001B7F81"/>
    <w:rsid w:val="001C06AE"/>
    <w:rsid w:val="001C0BA7"/>
    <w:rsid w:val="001C115A"/>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96"/>
    <w:rsid w:val="001C68C7"/>
    <w:rsid w:val="001C6F5A"/>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5D06"/>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27C"/>
    <w:rsid w:val="001F7468"/>
    <w:rsid w:val="001F7B0F"/>
    <w:rsid w:val="001F7C1E"/>
    <w:rsid w:val="001F7F65"/>
    <w:rsid w:val="00200717"/>
    <w:rsid w:val="00200939"/>
    <w:rsid w:val="00200AFA"/>
    <w:rsid w:val="00200B05"/>
    <w:rsid w:val="00200BCA"/>
    <w:rsid w:val="00200C81"/>
    <w:rsid w:val="00200E54"/>
    <w:rsid w:val="00200EA2"/>
    <w:rsid w:val="0020144E"/>
    <w:rsid w:val="0020165E"/>
    <w:rsid w:val="002018A6"/>
    <w:rsid w:val="00202090"/>
    <w:rsid w:val="00202BAD"/>
    <w:rsid w:val="0020348B"/>
    <w:rsid w:val="002035E2"/>
    <w:rsid w:val="0020377B"/>
    <w:rsid w:val="002038B8"/>
    <w:rsid w:val="00203AFB"/>
    <w:rsid w:val="00203B04"/>
    <w:rsid w:val="00203B58"/>
    <w:rsid w:val="00203C2A"/>
    <w:rsid w:val="00203E4C"/>
    <w:rsid w:val="00203F84"/>
    <w:rsid w:val="002041ED"/>
    <w:rsid w:val="002042EE"/>
    <w:rsid w:val="002043A5"/>
    <w:rsid w:val="002049D5"/>
    <w:rsid w:val="00204B06"/>
    <w:rsid w:val="00204BAA"/>
    <w:rsid w:val="00204D02"/>
    <w:rsid w:val="00204DB2"/>
    <w:rsid w:val="002052EF"/>
    <w:rsid w:val="002059F0"/>
    <w:rsid w:val="00205C3E"/>
    <w:rsid w:val="00205C47"/>
    <w:rsid w:val="00205D63"/>
    <w:rsid w:val="00206217"/>
    <w:rsid w:val="0020637C"/>
    <w:rsid w:val="00206C29"/>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83"/>
    <w:rsid w:val="002175FE"/>
    <w:rsid w:val="00217B9A"/>
    <w:rsid w:val="00217C6B"/>
    <w:rsid w:val="00217D09"/>
    <w:rsid w:val="00217E0D"/>
    <w:rsid w:val="00217FC2"/>
    <w:rsid w:val="002205AD"/>
    <w:rsid w:val="00221135"/>
    <w:rsid w:val="0022207C"/>
    <w:rsid w:val="00222A2D"/>
    <w:rsid w:val="002235E8"/>
    <w:rsid w:val="00224402"/>
    <w:rsid w:val="0022448E"/>
    <w:rsid w:val="002244C6"/>
    <w:rsid w:val="002247B1"/>
    <w:rsid w:val="00224907"/>
    <w:rsid w:val="00224F5E"/>
    <w:rsid w:val="002256B6"/>
    <w:rsid w:val="00226537"/>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223"/>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6EDE"/>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11E"/>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4CA0"/>
    <w:rsid w:val="002455B8"/>
    <w:rsid w:val="00245C48"/>
    <w:rsid w:val="00245FAF"/>
    <w:rsid w:val="0024629E"/>
    <w:rsid w:val="00246387"/>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0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136"/>
    <w:rsid w:val="00262223"/>
    <w:rsid w:val="0026224F"/>
    <w:rsid w:val="0026226F"/>
    <w:rsid w:val="00262442"/>
    <w:rsid w:val="00262473"/>
    <w:rsid w:val="0026270B"/>
    <w:rsid w:val="0026289B"/>
    <w:rsid w:val="002629FF"/>
    <w:rsid w:val="00262AEA"/>
    <w:rsid w:val="00262B2C"/>
    <w:rsid w:val="0026306A"/>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450"/>
    <w:rsid w:val="002678B9"/>
    <w:rsid w:val="00267ECD"/>
    <w:rsid w:val="0027082D"/>
    <w:rsid w:val="00270C17"/>
    <w:rsid w:val="00270CF0"/>
    <w:rsid w:val="00270F7B"/>
    <w:rsid w:val="00271113"/>
    <w:rsid w:val="0027138E"/>
    <w:rsid w:val="002717D9"/>
    <w:rsid w:val="002718B4"/>
    <w:rsid w:val="00271A7D"/>
    <w:rsid w:val="00271B16"/>
    <w:rsid w:val="00273264"/>
    <w:rsid w:val="002732FF"/>
    <w:rsid w:val="00273760"/>
    <w:rsid w:val="0027393A"/>
    <w:rsid w:val="00273C62"/>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291"/>
    <w:rsid w:val="002766F3"/>
    <w:rsid w:val="002769DB"/>
    <w:rsid w:val="002769FD"/>
    <w:rsid w:val="00276C59"/>
    <w:rsid w:val="00276E60"/>
    <w:rsid w:val="002775FC"/>
    <w:rsid w:val="00277862"/>
    <w:rsid w:val="00280600"/>
    <w:rsid w:val="002808E2"/>
    <w:rsid w:val="002808E6"/>
    <w:rsid w:val="002809EC"/>
    <w:rsid w:val="0028122E"/>
    <w:rsid w:val="002818DA"/>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4B92"/>
    <w:rsid w:val="002852DF"/>
    <w:rsid w:val="00285A72"/>
    <w:rsid w:val="00285C5B"/>
    <w:rsid w:val="00285C5E"/>
    <w:rsid w:val="00286450"/>
    <w:rsid w:val="0028682C"/>
    <w:rsid w:val="00286A2C"/>
    <w:rsid w:val="00286AB3"/>
    <w:rsid w:val="00287035"/>
    <w:rsid w:val="0028726C"/>
    <w:rsid w:val="00287CA4"/>
    <w:rsid w:val="00287EFB"/>
    <w:rsid w:val="00287EFD"/>
    <w:rsid w:val="0029095B"/>
    <w:rsid w:val="002911B9"/>
    <w:rsid w:val="00291364"/>
    <w:rsid w:val="0029154E"/>
    <w:rsid w:val="00291551"/>
    <w:rsid w:val="00291632"/>
    <w:rsid w:val="00291740"/>
    <w:rsid w:val="002919BF"/>
    <w:rsid w:val="002919C2"/>
    <w:rsid w:val="00291B85"/>
    <w:rsid w:val="002921E1"/>
    <w:rsid w:val="0029318A"/>
    <w:rsid w:val="00293700"/>
    <w:rsid w:val="00293863"/>
    <w:rsid w:val="002939B6"/>
    <w:rsid w:val="00293E3F"/>
    <w:rsid w:val="00293F93"/>
    <w:rsid w:val="00294080"/>
    <w:rsid w:val="002940A5"/>
    <w:rsid w:val="00294758"/>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647"/>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3FFF"/>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0D7D"/>
    <w:rsid w:val="002B1254"/>
    <w:rsid w:val="002B1321"/>
    <w:rsid w:val="002B1615"/>
    <w:rsid w:val="002B1DCF"/>
    <w:rsid w:val="002B2035"/>
    <w:rsid w:val="002B216E"/>
    <w:rsid w:val="002B2210"/>
    <w:rsid w:val="002B2267"/>
    <w:rsid w:val="002B2385"/>
    <w:rsid w:val="002B26A1"/>
    <w:rsid w:val="002B26C0"/>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560"/>
    <w:rsid w:val="002B661D"/>
    <w:rsid w:val="002B6B5F"/>
    <w:rsid w:val="002B6C43"/>
    <w:rsid w:val="002B6D4C"/>
    <w:rsid w:val="002B6D9E"/>
    <w:rsid w:val="002B7268"/>
    <w:rsid w:val="002B767B"/>
    <w:rsid w:val="002B7B85"/>
    <w:rsid w:val="002B7F7A"/>
    <w:rsid w:val="002C01CB"/>
    <w:rsid w:val="002C03AA"/>
    <w:rsid w:val="002C0672"/>
    <w:rsid w:val="002C109C"/>
    <w:rsid w:val="002C1347"/>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78B"/>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9F2"/>
    <w:rsid w:val="002C7FA2"/>
    <w:rsid w:val="002D083A"/>
    <w:rsid w:val="002D0A71"/>
    <w:rsid w:val="002D0CAF"/>
    <w:rsid w:val="002D136A"/>
    <w:rsid w:val="002D188F"/>
    <w:rsid w:val="002D20F0"/>
    <w:rsid w:val="002D217F"/>
    <w:rsid w:val="002D261B"/>
    <w:rsid w:val="002D2798"/>
    <w:rsid w:val="002D2816"/>
    <w:rsid w:val="002D2910"/>
    <w:rsid w:val="002D2A81"/>
    <w:rsid w:val="002D2D99"/>
    <w:rsid w:val="002D2EB1"/>
    <w:rsid w:val="002D2FF4"/>
    <w:rsid w:val="002D3079"/>
    <w:rsid w:val="002D3637"/>
    <w:rsid w:val="002D39A6"/>
    <w:rsid w:val="002D3AFC"/>
    <w:rsid w:val="002D3B3F"/>
    <w:rsid w:val="002D3C0D"/>
    <w:rsid w:val="002D3C3B"/>
    <w:rsid w:val="002D3C6C"/>
    <w:rsid w:val="002D3D4A"/>
    <w:rsid w:val="002D3DDC"/>
    <w:rsid w:val="002D4040"/>
    <w:rsid w:val="002D43A3"/>
    <w:rsid w:val="002D4F96"/>
    <w:rsid w:val="002D54B4"/>
    <w:rsid w:val="002D5CC2"/>
    <w:rsid w:val="002D5D01"/>
    <w:rsid w:val="002D61F0"/>
    <w:rsid w:val="002D61F4"/>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067"/>
    <w:rsid w:val="002F44A6"/>
    <w:rsid w:val="002F4541"/>
    <w:rsid w:val="002F4AB3"/>
    <w:rsid w:val="002F4F8C"/>
    <w:rsid w:val="002F591D"/>
    <w:rsid w:val="002F6001"/>
    <w:rsid w:val="002F63DA"/>
    <w:rsid w:val="002F651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1C0"/>
    <w:rsid w:val="00304ADB"/>
    <w:rsid w:val="00304B92"/>
    <w:rsid w:val="00304E15"/>
    <w:rsid w:val="003058CC"/>
    <w:rsid w:val="00305AD0"/>
    <w:rsid w:val="00305C70"/>
    <w:rsid w:val="00305DF2"/>
    <w:rsid w:val="00306094"/>
    <w:rsid w:val="00306292"/>
    <w:rsid w:val="00306C32"/>
    <w:rsid w:val="003072BE"/>
    <w:rsid w:val="003073D5"/>
    <w:rsid w:val="003075B3"/>
    <w:rsid w:val="0030782D"/>
    <w:rsid w:val="00307BCE"/>
    <w:rsid w:val="003103BD"/>
    <w:rsid w:val="00310CB5"/>
    <w:rsid w:val="0031179F"/>
    <w:rsid w:val="00312093"/>
    <w:rsid w:val="0031215B"/>
    <w:rsid w:val="003122E5"/>
    <w:rsid w:val="00312757"/>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615A"/>
    <w:rsid w:val="0031621A"/>
    <w:rsid w:val="00316448"/>
    <w:rsid w:val="00317174"/>
    <w:rsid w:val="003172BB"/>
    <w:rsid w:val="003174D8"/>
    <w:rsid w:val="0031777C"/>
    <w:rsid w:val="00317865"/>
    <w:rsid w:val="003178CA"/>
    <w:rsid w:val="003178E4"/>
    <w:rsid w:val="00317A06"/>
    <w:rsid w:val="00317A1C"/>
    <w:rsid w:val="00317FB1"/>
    <w:rsid w:val="00320925"/>
    <w:rsid w:val="00320A48"/>
    <w:rsid w:val="00320C55"/>
    <w:rsid w:val="00321046"/>
    <w:rsid w:val="003217BE"/>
    <w:rsid w:val="00321949"/>
    <w:rsid w:val="00321A13"/>
    <w:rsid w:val="003220A7"/>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749"/>
    <w:rsid w:val="003308D4"/>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C4"/>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6"/>
    <w:rsid w:val="003575AA"/>
    <w:rsid w:val="0035775C"/>
    <w:rsid w:val="0036029B"/>
    <w:rsid w:val="00360C5C"/>
    <w:rsid w:val="0036115F"/>
    <w:rsid w:val="003616B8"/>
    <w:rsid w:val="00361AFF"/>
    <w:rsid w:val="00361B1E"/>
    <w:rsid w:val="00361B26"/>
    <w:rsid w:val="00361E5F"/>
    <w:rsid w:val="00362A68"/>
    <w:rsid w:val="00362D1E"/>
    <w:rsid w:val="003633C9"/>
    <w:rsid w:val="003634AC"/>
    <w:rsid w:val="00363503"/>
    <w:rsid w:val="0036440B"/>
    <w:rsid w:val="00364414"/>
    <w:rsid w:val="003646FE"/>
    <w:rsid w:val="0036482F"/>
    <w:rsid w:val="00364890"/>
    <w:rsid w:val="00364C92"/>
    <w:rsid w:val="00364CB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3170"/>
    <w:rsid w:val="0037322E"/>
    <w:rsid w:val="00373B32"/>
    <w:rsid w:val="00373E7F"/>
    <w:rsid w:val="003745DC"/>
    <w:rsid w:val="003745E4"/>
    <w:rsid w:val="003746A1"/>
    <w:rsid w:val="003746FA"/>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7DE"/>
    <w:rsid w:val="003818EA"/>
    <w:rsid w:val="00381D2F"/>
    <w:rsid w:val="00381F11"/>
    <w:rsid w:val="00382089"/>
    <w:rsid w:val="003821CF"/>
    <w:rsid w:val="00382404"/>
    <w:rsid w:val="003829E5"/>
    <w:rsid w:val="003836A9"/>
    <w:rsid w:val="00383723"/>
    <w:rsid w:val="00383A46"/>
    <w:rsid w:val="00383CD6"/>
    <w:rsid w:val="00383E36"/>
    <w:rsid w:val="0038465F"/>
    <w:rsid w:val="00384ABA"/>
    <w:rsid w:val="00384B61"/>
    <w:rsid w:val="00384D66"/>
    <w:rsid w:val="00385584"/>
    <w:rsid w:val="00385C2F"/>
    <w:rsid w:val="00386062"/>
    <w:rsid w:val="003860AA"/>
    <w:rsid w:val="00386457"/>
    <w:rsid w:val="00386D2A"/>
    <w:rsid w:val="00386D3B"/>
    <w:rsid w:val="00386E9C"/>
    <w:rsid w:val="003872F8"/>
    <w:rsid w:val="00387302"/>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B8A"/>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17AB"/>
    <w:rsid w:val="003A22C4"/>
    <w:rsid w:val="003A2461"/>
    <w:rsid w:val="003A286B"/>
    <w:rsid w:val="003A2CF8"/>
    <w:rsid w:val="003A2E44"/>
    <w:rsid w:val="003A3659"/>
    <w:rsid w:val="003A3D4D"/>
    <w:rsid w:val="003A3DE2"/>
    <w:rsid w:val="003A4246"/>
    <w:rsid w:val="003A42C9"/>
    <w:rsid w:val="003A4446"/>
    <w:rsid w:val="003A4469"/>
    <w:rsid w:val="003A4670"/>
    <w:rsid w:val="003A46EB"/>
    <w:rsid w:val="003A4779"/>
    <w:rsid w:val="003A4A4E"/>
    <w:rsid w:val="003A4D3C"/>
    <w:rsid w:val="003A5A23"/>
    <w:rsid w:val="003A5CDA"/>
    <w:rsid w:val="003A5FEA"/>
    <w:rsid w:val="003A6356"/>
    <w:rsid w:val="003A674A"/>
    <w:rsid w:val="003A68EC"/>
    <w:rsid w:val="003A6FDE"/>
    <w:rsid w:val="003A7FC8"/>
    <w:rsid w:val="003B013B"/>
    <w:rsid w:val="003B024F"/>
    <w:rsid w:val="003B09A3"/>
    <w:rsid w:val="003B0BED"/>
    <w:rsid w:val="003B0F1E"/>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5C91"/>
    <w:rsid w:val="003B5D41"/>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3C20"/>
    <w:rsid w:val="003C42F9"/>
    <w:rsid w:val="003C43A9"/>
    <w:rsid w:val="003C446D"/>
    <w:rsid w:val="003C46E2"/>
    <w:rsid w:val="003C49F2"/>
    <w:rsid w:val="003C4A75"/>
    <w:rsid w:val="003C4B7B"/>
    <w:rsid w:val="003C4E4F"/>
    <w:rsid w:val="003C4F71"/>
    <w:rsid w:val="003C4FCB"/>
    <w:rsid w:val="003C520B"/>
    <w:rsid w:val="003C5339"/>
    <w:rsid w:val="003C5C8A"/>
    <w:rsid w:val="003C5F0A"/>
    <w:rsid w:val="003C6261"/>
    <w:rsid w:val="003C66D0"/>
    <w:rsid w:val="003C72A6"/>
    <w:rsid w:val="003C73CD"/>
    <w:rsid w:val="003C7B58"/>
    <w:rsid w:val="003C7C90"/>
    <w:rsid w:val="003D015C"/>
    <w:rsid w:val="003D028F"/>
    <w:rsid w:val="003D04E5"/>
    <w:rsid w:val="003D0521"/>
    <w:rsid w:val="003D0546"/>
    <w:rsid w:val="003D08FC"/>
    <w:rsid w:val="003D0934"/>
    <w:rsid w:val="003D0A2B"/>
    <w:rsid w:val="003D0A41"/>
    <w:rsid w:val="003D0C4D"/>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AD8"/>
    <w:rsid w:val="003D4FC1"/>
    <w:rsid w:val="003D513E"/>
    <w:rsid w:val="003D52E8"/>
    <w:rsid w:val="003D5486"/>
    <w:rsid w:val="003D56ED"/>
    <w:rsid w:val="003D5873"/>
    <w:rsid w:val="003D5FD6"/>
    <w:rsid w:val="003D65ED"/>
    <w:rsid w:val="003D6955"/>
    <w:rsid w:val="003D6AAF"/>
    <w:rsid w:val="003D6C68"/>
    <w:rsid w:val="003D6E42"/>
    <w:rsid w:val="003D7131"/>
    <w:rsid w:val="003D715F"/>
    <w:rsid w:val="003D72C8"/>
    <w:rsid w:val="003D78E9"/>
    <w:rsid w:val="003D7B0F"/>
    <w:rsid w:val="003D7B58"/>
    <w:rsid w:val="003D7E76"/>
    <w:rsid w:val="003E07EC"/>
    <w:rsid w:val="003E090F"/>
    <w:rsid w:val="003E0A68"/>
    <w:rsid w:val="003E0D77"/>
    <w:rsid w:val="003E1373"/>
    <w:rsid w:val="003E13DF"/>
    <w:rsid w:val="003E1688"/>
    <w:rsid w:val="003E172C"/>
    <w:rsid w:val="003E17F1"/>
    <w:rsid w:val="003E1887"/>
    <w:rsid w:val="003E2E8C"/>
    <w:rsid w:val="003E2EDA"/>
    <w:rsid w:val="003E33FB"/>
    <w:rsid w:val="003E3431"/>
    <w:rsid w:val="003E354D"/>
    <w:rsid w:val="003E37F5"/>
    <w:rsid w:val="003E39FC"/>
    <w:rsid w:val="003E3D8F"/>
    <w:rsid w:val="003E4582"/>
    <w:rsid w:val="003E4845"/>
    <w:rsid w:val="003E4C21"/>
    <w:rsid w:val="003E5482"/>
    <w:rsid w:val="003E5582"/>
    <w:rsid w:val="003E58D8"/>
    <w:rsid w:val="003E59F1"/>
    <w:rsid w:val="003E5A2C"/>
    <w:rsid w:val="003E5A9F"/>
    <w:rsid w:val="003E5C9E"/>
    <w:rsid w:val="003E63C8"/>
    <w:rsid w:val="003E63E0"/>
    <w:rsid w:val="003E671B"/>
    <w:rsid w:val="003E6E73"/>
    <w:rsid w:val="003E736B"/>
    <w:rsid w:val="003E739C"/>
    <w:rsid w:val="003E746D"/>
    <w:rsid w:val="003E7570"/>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AD9"/>
    <w:rsid w:val="003F2F76"/>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9DC"/>
    <w:rsid w:val="00403AFD"/>
    <w:rsid w:val="00403DDF"/>
    <w:rsid w:val="00404250"/>
    <w:rsid w:val="004047FF"/>
    <w:rsid w:val="00404C2C"/>
    <w:rsid w:val="0040549D"/>
    <w:rsid w:val="0040578C"/>
    <w:rsid w:val="004059B7"/>
    <w:rsid w:val="00405C7F"/>
    <w:rsid w:val="00406179"/>
    <w:rsid w:val="004062E1"/>
    <w:rsid w:val="0040666C"/>
    <w:rsid w:val="004066B6"/>
    <w:rsid w:val="004068C3"/>
    <w:rsid w:val="00406D8C"/>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853"/>
    <w:rsid w:val="00412B61"/>
    <w:rsid w:val="004130BB"/>
    <w:rsid w:val="004136DE"/>
    <w:rsid w:val="00413B56"/>
    <w:rsid w:val="00413CDA"/>
    <w:rsid w:val="004141A4"/>
    <w:rsid w:val="00414421"/>
    <w:rsid w:val="00414CD5"/>
    <w:rsid w:val="00415078"/>
    <w:rsid w:val="0041553F"/>
    <w:rsid w:val="00415545"/>
    <w:rsid w:val="004157DE"/>
    <w:rsid w:val="004158F8"/>
    <w:rsid w:val="00415D01"/>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18F"/>
    <w:rsid w:val="004233B6"/>
    <w:rsid w:val="0042396B"/>
    <w:rsid w:val="00423B4D"/>
    <w:rsid w:val="00423C95"/>
    <w:rsid w:val="00423E62"/>
    <w:rsid w:val="00424057"/>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2BE5"/>
    <w:rsid w:val="00433129"/>
    <w:rsid w:val="00433990"/>
    <w:rsid w:val="00433A22"/>
    <w:rsid w:val="004340CC"/>
    <w:rsid w:val="004340F5"/>
    <w:rsid w:val="004343FF"/>
    <w:rsid w:val="004345CF"/>
    <w:rsid w:val="00434782"/>
    <w:rsid w:val="004347E4"/>
    <w:rsid w:val="004349A0"/>
    <w:rsid w:val="004349EB"/>
    <w:rsid w:val="00435062"/>
    <w:rsid w:val="00435105"/>
    <w:rsid w:val="00435262"/>
    <w:rsid w:val="004355AD"/>
    <w:rsid w:val="0043587F"/>
    <w:rsid w:val="00435965"/>
    <w:rsid w:val="004359FE"/>
    <w:rsid w:val="0043609F"/>
    <w:rsid w:val="00436123"/>
    <w:rsid w:val="0043612E"/>
    <w:rsid w:val="004363D6"/>
    <w:rsid w:val="004364F2"/>
    <w:rsid w:val="00436572"/>
    <w:rsid w:val="004365AB"/>
    <w:rsid w:val="00436781"/>
    <w:rsid w:val="004369C0"/>
    <w:rsid w:val="004369DA"/>
    <w:rsid w:val="004369DD"/>
    <w:rsid w:val="00437122"/>
    <w:rsid w:val="0043729D"/>
    <w:rsid w:val="0043754F"/>
    <w:rsid w:val="0043785F"/>
    <w:rsid w:val="00437864"/>
    <w:rsid w:val="004378CA"/>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7A7"/>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8F4"/>
    <w:rsid w:val="004559B7"/>
    <w:rsid w:val="00455D96"/>
    <w:rsid w:val="00455F1B"/>
    <w:rsid w:val="00455FC1"/>
    <w:rsid w:val="00456853"/>
    <w:rsid w:val="00456BA3"/>
    <w:rsid w:val="00456BD2"/>
    <w:rsid w:val="00456C32"/>
    <w:rsid w:val="0045766D"/>
    <w:rsid w:val="00457699"/>
    <w:rsid w:val="00460556"/>
    <w:rsid w:val="00460997"/>
    <w:rsid w:val="00460B11"/>
    <w:rsid w:val="00460B43"/>
    <w:rsid w:val="00460EBB"/>
    <w:rsid w:val="004611C8"/>
    <w:rsid w:val="0046178E"/>
    <w:rsid w:val="00461970"/>
    <w:rsid w:val="00461CF4"/>
    <w:rsid w:val="00461EA3"/>
    <w:rsid w:val="00461FD2"/>
    <w:rsid w:val="00462BDA"/>
    <w:rsid w:val="00462CB9"/>
    <w:rsid w:val="0046342E"/>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0E"/>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3C1"/>
    <w:rsid w:val="00472E74"/>
    <w:rsid w:val="004730D0"/>
    <w:rsid w:val="00473370"/>
    <w:rsid w:val="00473891"/>
    <w:rsid w:val="00473A08"/>
    <w:rsid w:val="00474406"/>
    <w:rsid w:val="0047440B"/>
    <w:rsid w:val="00474694"/>
    <w:rsid w:val="00474979"/>
    <w:rsid w:val="0047497F"/>
    <w:rsid w:val="00475023"/>
    <w:rsid w:val="0047546B"/>
    <w:rsid w:val="00475608"/>
    <w:rsid w:val="00475735"/>
    <w:rsid w:val="004760BF"/>
    <w:rsid w:val="0047639E"/>
    <w:rsid w:val="0047674E"/>
    <w:rsid w:val="00477324"/>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19"/>
    <w:rsid w:val="004A30F0"/>
    <w:rsid w:val="004A311F"/>
    <w:rsid w:val="004A35F1"/>
    <w:rsid w:val="004A396A"/>
    <w:rsid w:val="004A3C50"/>
    <w:rsid w:val="004A3D77"/>
    <w:rsid w:val="004A3F47"/>
    <w:rsid w:val="004A405F"/>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5AB"/>
    <w:rsid w:val="004C0E17"/>
    <w:rsid w:val="004C119F"/>
    <w:rsid w:val="004C122E"/>
    <w:rsid w:val="004C129A"/>
    <w:rsid w:val="004C1495"/>
    <w:rsid w:val="004C14FC"/>
    <w:rsid w:val="004C1701"/>
    <w:rsid w:val="004C1B07"/>
    <w:rsid w:val="004C1E30"/>
    <w:rsid w:val="004C1F24"/>
    <w:rsid w:val="004C26FB"/>
    <w:rsid w:val="004C35E3"/>
    <w:rsid w:val="004C386B"/>
    <w:rsid w:val="004C3D75"/>
    <w:rsid w:val="004C3D98"/>
    <w:rsid w:val="004C3DDE"/>
    <w:rsid w:val="004C4247"/>
    <w:rsid w:val="004C4286"/>
    <w:rsid w:val="004C42E4"/>
    <w:rsid w:val="004C460F"/>
    <w:rsid w:val="004C493C"/>
    <w:rsid w:val="004C4FDC"/>
    <w:rsid w:val="004C52DD"/>
    <w:rsid w:val="004C5A8A"/>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1E12"/>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888"/>
    <w:rsid w:val="004E0A0A"/>
    <w:rsid w:val="004E0BA1"/>
    <w:rsid w:val="004E1A3E"/>
    <w:rsid w:val="004E2075"/>
    <w:rsid w:val="004E215B"/>
    <w:rsid w:val="004E2381"/>
    <w:rsid w:val="004E29B6"/>
    <w:rsid w:val="004E30B9"/>
    <w:rsid w:val="004E3202"/>
    <w:rsid w:val="004E33DC"/>
    <w:rsid w:val="004E3645"/>
    <w:rsid w:val="004E3A6E"/>
    <w:rsid w:val="004E3E77"/>
    <w:rsid w:val="004E3EB9"/>
    <w:rsid w:val="004E3EBA"/>
    <w:rsid w:val="004E448D"/>
    <w:rsid w:val="004E4996"/>
    <w:rsid w:val="004E5316"/>
    <w:rsid w:val="004E551B"/>
    <w:rsid w:val="004E57C2"/>
    <w:rsid w:val="004E5AA9"/>
    <w:rsid w:val="004E5B0C"/>
    <w:rsid w:val="004E5FB6"/>
    <w:rsid w:val="004E601B"/>
    <w:rsid w:val="004E6120"/>
    <w:rsid w:val="004E637C"/>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2F98"/>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82B"/>
    <w:rsid w:val="0050789B"/>
    <w:rsid w:val="00507CC5"/>
    <w:rsid w:val="00507DDA"/>
    <w:rsid w:val="005101BE"/>
    <w:rsid w:val="005103F4"/>
    <w:rsid w:val="00511411"/>
    <w:rsid w:val="0051181D"/>
    <w:rsid w:val="00511B5E"/>
    <w:rsid w:val="00511B65"/>
    <w:rsid w:val="00511CEE"/>
    <w:rsid w:val="005122D0"/>
    <w:rsid w:val="00512685"/>
    <w:rsid w:val="005127F2"/>
    <w:rsid w:val="00513356"/>
    <w:rsid w:val="005134C1"/>
    <w:rsid w:val="005139F5"/>
    <w:rsid w:val="00513A6C"/>
    <w:rsid w:val="00513BC6"/>
    <w:rsid w:val="00513DD3"/>
    <w:rsid w:val="005149E6"/>
    <w:rsid w:val="00514AA9"/>
    <w:rsid w:val="00514C68"/>
    <w:rsid w:val="00514F33"/>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1241"/>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0E"/>
    <w:rsid w:val="00526C12"/>
    <w:rsid w:val="00526FCF"/>
    <w:rsid w:val="00527079"/>
    <w:rsid w:val="00527194"/>
    <w:rsid w:val="005272A2"/>
    <w:rsid w:val="005272BA"/>
    <w:rsid w:val="00527B3D"/>
    <w:rsid w:val="00527C11"/>
    <w:rsid w:val="00527F83"/>
    <w:rsid w:val="00530224"/>
    <w:rsid w:val="005306D8"/>
    <w:rsid w:val="00530A46"/>
    <w:rsid w:val="00530B9B"/>
    <w:rsid w:val="00530EBC"/>
    <w:rsid w:val="00530F38"/>
    <w:rsid w:val="0053118B"/>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56E"/>
    <w:rsid w:val="0054292B"/>
    <w:rsid w:val="00542949"/>
    <w:rsid w:val="00542FEA"/>
    <w:rsid w:val="00543370"/>
    <w:rsid w:val="00543578"/>
    <w:rsid w:val="00543970"/>
    <w:rsid w:val="00543D40"/>
    <w:rsid w:val="00543EF0"/>
    <w:rsid w:val="00544130"/>
    <w:rsid w:val="005442DD"/>
    <w:rsid w:val="005446A2"/>
    <w:rsid w:val="0054506E"/>
    <w:rsid w:val="005450D6"/>
    <w:rsid w:val="005450FD"/>
    <w:rsid w:val="0054521F"/>
    <w:rsid w:val="00545542"/>
    <w:rsid w:val="00545653"/>
    <w:rsid w:val="00545855"/>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9"/>
    <w:rsid w:val="0055427B"/>
    <w:rsid w:val="00554298"/>
    <w:rsid w:val="0055465D"/>
    <w:rsid w:val="00554945"/>
    <w:rsid w:val="0055497B"/>
    <w:rsid w:val="00554A14"/>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C3"/>
    <w:rsid w:val="005606C2"/>
    <w:rsid w:val="00560B37"/>
    <w:rsid w:val="00560C97"/>
    <w:rsid w:val="00560F05"/>
    <w:rsid w:val="005611F6"/>
    <w:rsid w:val="00561A4C"/>
    <w:rsid w:val="00561C1B"/>
    <w:rsid w:val="00561CF3"/>
    <w:rsid w:val="00561DB2"/>
    <w:rsid w:val="00562721"/>
    <w:rsid w:val="005628BB"/>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128"/>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BC2"/>
    <w:rsid w:val="00573C20"/>
    <w:rsid w:val="00573DA3"/>
    <w:rsid w:val="00574306"/>
    <w:rsid w:val="005748C5"/>
    <w:rsid w:val="005748D0"/>
    <w:rsid w:val="00574B0F"/>
    <w:rsid w:val="005755D5"/>
    <w:rsid w:val="00576015"/>
    <w:rsid w:val="00576258"/>
    <w:rsid w:val="00576278"/>
    <w:rsid w:val="00576539"/>
    <w:rsid w:val="00576547"/>
    <w:rsid w:val="0057656A"/>
    <w:rsid w:val="005769AF"/>
    <w:rsid w:val="00576AB1"/>
    <w:rsid w:val="00576C7B"/>
    <w:rsid w:val="00576E4B"/>
    <w:rsid w:val="00577F17"/>
    <w:rsid w:val="005805A6"/>
    <w:rsid w:val="00580674"/>
    <w:rsid w:val="0058067A"/>
    <w:rsid w:val="00580B9C"/>
    <w:rsid w:val="005812C3"/>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942"/>
    <w:rsid w:val="00585957"/>
    <w:rsid w:val="00585C22"/>
    <w:rsid w:val="00585D4D"/>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77A"/>
    <w:rsid w:val="0059794C"/>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12E"/>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E50"/>
    <w:rsid w:val="005C12BD"/>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A03"/>
    <w:rsid w:val="005C4B96"/>
    <w:rsid w:val="005C4C4E"/>
    <w:rsid w:val="005C4F45"/>
    <w:rsid w:val="005C509C"/>
    <w:rsid w:val="005C50D3"/>
    <w:rsid w:val="005C50E3"/>
    <w:rsid w:val="005C51A8"/>
    <w:rsid w:val="005C5355"/>
    <w:rsid w:val="005C55A9"/>
    <w:rsid w:val="005C5680"/>
    <w:rsid w:val="005C5C5F"/>
    <w:rsid w:val="005C5E60"/>
    <w:rsid w:val="005C6693"/>
    <w:rsid w:val="005C686D"/>
    <w:rsid w:val="005C6883"/>
    <w:rsid w:val="005C6950"/>
    <w:rsid w:val="005C6AD0"/>
    <w:rsid w:val="005C6DE3"/>
    <w:rsid w:val="005C6FB2"/>
    <w:rsid w:val="005C70B0"/>
    <w:rsid w:val="005C711E"/>
    <w:rsid w:val="005C7273"/>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71"/>
    <w:rsid w:val="005D40C9"/>
    <w:rsid w:val="005D4D5A"/>
    <w:rsid w:val="005D4E53"/>
    <w:rsid w:val="005D55AC"/>
    <w:rsid w:val="005D5892"/>
    <w:rsid w:val="005D5C74"/>
    <w:rsid w:val="005D5FF5"/>
    <w:rsid w:val="005D6A0A"/>
    <w:rsid w:val="005D6A37"/>
    <w:rsid w:val="005D6AAC"/>
    <w:rsid w:val="005D6B61"/>
    <w:rsid w:val="005D7606"/>
    <w:rsid w:val="005D7CC2"/>
    <w:rsid w:val="005E09B0"/>
    <w:rsid w:val="005E0B50"/>
    <w:rsid w:val="005E0F80"/>
    <w:rsid w:val="005E111A"/>
    <w:rsid w:val="005E16FF"/>
    <w:rsid w:val="005E1D1F"/>
    <w:rsid w:val="005E1DA9"/>
    <w:rsid w:val="005E2517"/>
    <w:rsid w:val="005E2685"/>
    <w:rsid w:val="005E299F"/>
    <w:rsid w:val="005E2A24"/>
    <w:rsid w:val="005E2BD8"/>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6FD8"/>
    <w:rsid w:val="00607067"/>
    <w:rsid w:val="0060709D"/>
    <w:rsid w:val="006073F6"/>
    <w:rsid w:val="006074C7"/>
    <w:rsid w:val="006074FC"/>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128"/>
    <w:rsid w:val="006152EE"/>
    <w:rsid w:val="006155A5"/>
    <w:rsid w:val="006159BB"/>
    <w:rsid w:val="00615D9A"/>
    <w:rsid w:val="006164DC"/>
    <w:rsid w:val="006166A9"/>
    <w:rsid w:val="006167C7"/>
    <w:rsid w:val="006167D4"/>
    <w:rsid w:val="006168FF"/>
    <w:rsid w:val="00616D58"/>
    <w:rsid w:val="00616D5E"/>
    <w:rsid w:val="00616EEC"/>
    <w:rsid w:val="006172F0"/>
    <w:rsid w:val="00617961"/>
    <w:rsid w:val="00617E17"/>
    <w:rsid w:val="00617F16"/>
    <w:rsid w:val="006201AF"/>
    <w:rsid w:val="0062055B"/>
    <w:rsid w:val="0062071D"/>
    <w:rsid w:val="00620D26"/>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6C5"/>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1E6"/>
    <w:rsid w:val="00650221"/>
    <w:rsid w:val="006502F0"/>
    <w:rsid w:val="00650AF1"/>
    <w:rsid w:val="00650EB1"/>
    <w:rsid w:val="006516D9"/>
    <w:rsid w:val="00651827"/>
    <w:rsid w:val="0065191D"/>
    <w:rsid w:val="00651C3B"/>
    <w:rsid w:val="00651E7C"/>
    <w:rsid w:val="00651EC7"/>
    <w:rsid w:val="006525E6"/>
    <w:rsid w:val="00652613"/>
    <w:rsid w:val="00652671"/>
    <w:rsid w:val="00652705"/>
    <w:rsid w:val="006529BF"/>
    <w:rsid w:val="00652A5D"/>
    <w:rsid w:val="00652D50"/>
    <w:rsid w:val="00652F62"/>
    <w:rsid w:val="0065315C"/>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5B1A"/>
    <w:rsid w:val="00656031"/>
    <w:rsid w:val="006560AB"/>
    <w:rsid w:val="006562A8"/>
    <w:rsid w:val="006562CB"/>
    <w:rsid w:val="00656694"/>
    <w:rsid w:val="006569EE"/>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18"/>
    <w:rsid w:val="00662A63"/>
    <w:rsid w:val="00662D2C"/>
    <w:rsid w:val="00663044"/>
    <w:rsid w:val="00663296"/>
    <w:rsid w:val="00663A44"/>
    <w:rsid w:val="00663C0F"/>
    <w:rsid w:val="006645DA"/>
    <w:rsid w:val="00664922"/>
    <w:rsid w:val="0066493E"/>
    <w:rsid w:val="00664D51"/>
    <w:rsid w:val="00664DFA"/>
    <w:rsid w:val="00664DFF"/>
    <w:rsid w:val="00664E43"/>
    <w:rsid w:val="00665257"/>
    <w:rsid w:val="00665275"/>
    <w:rsid w:val="0066557B"/>
    <w:rsid w:val="00665A6E"/>
    <w:rsid w:val="00665ABF"/>
    <w:rsid w:val="00665B5B"/>
    <w:rsid w:val="00666488"/>
    <w:rsid w:val="006667E6"/>
    <w:rsid w:val="00666DB2"/>
    <w:rsid w:val="00666DF1"/>
    <w:rsid w:val="00667126"/>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CF5"/>
    <w:rsid w:val="006740A5"/>
    <w:rsid w:val="006740EF"/>
    <w:rsid w:val="00674686"/>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EF"/>
    <w:rsid w:val="006804FF"/>
    <w:rsid w:val="0068057D"/>
    <w:rsid w:val="00680951"/>
    <w:rsid w:val="00680979"/>
    <w:rsid w:val="00680EF7"/>
    <w:rsid w:val="0068108D"/>
    <w:rsid w:val="006810ED"/>
    <w:rsid w:val="00681606"/>
    <w:rsid w:val="006817C5"/>
    <w:rsid w:val="006818CE"/>
    <w:rsid w:val="006819B1"/>
    <w:rsid w:val="00681E96"/>
    <w:rsid w:val="00682023"/>
    <w:rsid w:val="00682107"/>
    <w:rsid w:val="006823AF"/>
    <w:rsid w:val="00682448"/>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4D8"/>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447"/>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F2E"/>
    <w:rsid w:val="006A11EF"/>
    <w:rsid w:val="006A12AB"/>
    <w:rsid w:val="006A137A"/>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90C"/>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2F1C"/>
    <w:rsid w:val="006B3175"/>
    <w:rsid w:val="006B3460"/>
    <w:rsid w:val="006B3683"/>
    <w:rsid w:val="006B4128"/>
    <w:rsid w:val="006B414A"/>
    <w:rsid w:val="006B4B28"/>
    <w:rsid w:val="006B5194"/>
    <w:rsid w:val="006B555E"/>
    <w:rsid w:val="006B5AAD"/>
    <w:rsid w:val="006B5B12"/>
    <w:rsid w:val="006B5FCF"/>
    <w:rsid w:val="006B6438"/>
    <w:rsid w:val="006B64DB"/>
    <w:rsid w:val="006B6634"/>
    <w:rsid w:val="006B6911"/>
    <w:rsid w:val="006B69F1"/>
    <w:rsid w:val="006B6CFE"/>
    <w:rsid w:val="006B6D45"/>
    <w:rsid w:val="006B7834"/>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5929"/>
    <w:rsid w:val="006C605A"/>
    <w:rsid w:val="006C61AB"/>
    <w:rsid w:val="006C65B9"/>
    <w:rsid w:val="006C6A3B"/>
    <w:rsid w:val="006C6A7B"/>
    <w:rsid w:val="006C7011"/>
    <w:rsid w:val="006C76B3"/>
    <w:rsid w:val="006C792A"/>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AFC"/>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151"/>
    <w:rsid w:val="006F3247"/>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56B"/>
    <w:rsid w:val="00704604"/>
    <w:rsid w:val="00704A70"/>
    <w:rsid w:val="00704CF5"/>
    <w:rsid w:val="00704D4A"/>
    <w:rsid w:val="00704FCC"/>
    <w:rsid w:val="0070559C"/>
    <w:rsid w:val="00705813"/>
    <w:rsid w:val="00705A46"/>
    <w:rsid w:val="00705CB5"/>
    <w:rsid w:val="00705E6E"/>
    <w:rsid w:val="007063E1"/>
    <w:rsid w:val="00707583"/>
    <w:rsid w:val="00707747"/>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EC"/>
    <w:rsid w:val="00712F37"/>
    <w:rsid w:val="00712F8E"/>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CAD"/>
    <w:rsid w:val="00717E58"/>
    <w:rsid w:val="00717E63"/>
    <w:rsid w:val="00717E90"/>
    <w:rsid w:val="00720D49"/>
    <w:rsid w:val="007211CA"/>
    <w:rsid w:val="007211F4"/>
    <w:rsid w:val="0072124C"/>
    <w:rsid w:val="007216D1"/>
    <w:rsid w:val="00721A8A"/>
    <w:rsid w:val="00721BE3"/>
    <w:rsid w:val="00721BE5"/>
    <w:rsid w:val="00721CFC"/>
    <w:rsid w:val="00721D77"/>
    <w:rsid w:val="007224D6"/>
    <w:rsid w:val="00722F8A"/>
    <w:rsid w:val="007230B5"/>
    <w:rsid w:val="00723219"/>
    <w:rsid w:val="00723392"/>
    <w:rsid w:val="007233B0"/>
    <w:rsid w:val="007235A7"/>
    <w:rsid w:val="00723799"/>
    <w:rsid w:val="00723EA4"/>
    <w:rsid w:val="00724436"/>
    <w:rsid w:val="007244F2"/>
    <w:rsid w:val="0072496E"/>
    <w:rsid w:val="007249E6"/>
    <w:rsid w:val="00724A83"/>
    <w:rsid w:val="00724C01"/>
    <w:rsid w:val="007255AE"/>
    <w:rsid w:val="0072561F"/>
    <w:rsid w:val="00725639"/>
    <w:rsid w:val="007256F4"/>
    <w:rsid w:val="007257C3"/>
    <w:rsid w:val="00725D04"/>
    <w:rsid w:val="00725D55"/>
    <w:rsid w:val="00725F33"/>
    <w:rsid w:val="0072624B"/>
    <w:rsid w:val="007263D7"/>
    <w:rsid w:val="00726475"/>
    <w:rsid w:val="007266E5"/>
    <w:rsid w:val="00726FDF"/>
    <w:rsid w:val="00727101"/>
    <w:rsid w:val="007278B7"/>
    <w:rsid w:val="00727B67"/>
    <w:rsid w:val="00727D1F"/>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4A5A"/>
    <w:rsid w:val="00734B26"/>
    <w:rsid w:val="00734D12"/>
    <w:rsid w:val="0073516F"/>
    <w:rsid w:val="007352C7"/>
    <w:rsid w:val="007353C9"/>
    <w:rsid w:val="00735AA1"/>
    <w:rsid w:val="00735E69"/>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631"/>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B8F"/>
    <w:rsid w:val="00750E7B"/>
    <w:rsid w:val="007513F2"/>
    <w:rsid w:val="00751481"/>
    <w:rsid w:val="00751ACF"/>
    <w:rsid w:val="00751B49"/>
    <w:rsid w:val="00751BF6"/>
    <w:rsid w:val="0075239A"/>
    <w:rsid w:val="007528A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74A7"/>
    <w:rsid w:val="007675FD"/>
    <w:rsid w:val="00767ABA"/>
    <w:rsid w:val="00767D13"/>
    <w:rsid w:val="0077007E"/>
    <w:rsid w:val="00770119"/>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6CA"/>
    <w:rsid w:val="00775838"/>
    <w:rsid w:val="00776981"/>
    <w:rsid w:val="007769CC"/>
    <w:rsid w:val="007774CF"/>
    <w:rsid w:val="007776B9"/>
    <w:rsid w:val="00777A0F"/>
    <w:rsid w:val="00777D3E"/>
    <w:rsid w:val="00777D82"/>
    <w:rsid w:val="00780445"/>
    <w:rsid w:val="007804E7"/>
    <w:rsid w:val="00780B79"/>
    <w:rsid w:val="00780BAF"/>
    <w:rsid w:val="007811D5"/>
    <w:rsid w:val="00781631"/>
    <w:rsid w:val="00781840"/>
    <w:rsid w:val="00781ADE"/>
    <w:rsid w:val="0078225A"/>
    <w:rsid w:val="00782812"/>
    <w:rsid w:val="00782C62"/>
    <w:rsid w:val="00782D8D"/>
    <w:rsid w:val="00782F94"/>
    <w:rsid w:val="00783631"/>
    <w:rsid w:val="00783F81"/>
    <w:rsid w:val="00784026"/>
    <w:rsid w:val="00784276"/>
    <w:rsid w:val="00784318"/>
    <w:rsid w:val="007847D8"/>
    <w:rsid w:val="00784896"/>
    <w:rsid w:val="00784BEF"/>
    <w:rsid w:val="00784EBE"/>
    <w:rsid w:val="0078514E"/>
    <w:rsid w:val="0078548B"/>
    <w:rsid w:val="007855E6"/>
    <w:rsid w:val="00785A88"/>
    <w:rsid w:val="00785C94"/>
    <w:rsid w:val="0078684F"/>
    <w:rsid w:val="00786A26"/>
    <w:rsid w:val="00786CB3"/>
    <w:rsid w:val="00786D76"/>
    <w:rsid w:val="007878BE"/>
    <w:rsid w:val="00787C11"/>
    <w:rsid w:val="00787F43"/>
    <w:rsid w:val="007900EF"/>
    <w:rsid w:val="007903FF"/>
    <w:rsid w:val="0079044A"/>
    <w:rsid w:val="00790854"/>
    <w:rsid w:val="00790AA5"/>
    <w:rsid w:val="0079107B"/>
    <w:rsid w:val="0079127D"/>
    <w:rsid w:val="00791555"/>
    <w:rsid w:val="00791D6B"/>
    <w:rsid w:val="00791DEF"/>
    <w:rsid w:val="00792C4E"/>
    <w:rsid w:val="00792E60"/>
    <w:rsid w:val="00792F13"/>
    <w:rsid w:val="00793202"/>
    <w:rsid w:val="00793876"/>
    <w:rsid w:val="00793898"/>
    <w:rsid w:val="00793CC9"/>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BCC"/>
    <w:rsid w:val="0079728E"/>
    <w:rsid w:val="0079771F"/>
    <w:rsid w:val="0079782C"/>
    <w:rsid w:val="00797BBC"/>
    <w:rsid w:val="007A0661"/>
    <w:rsid w:val="007A086D"/>
    <w:rsid w:val="007A0AA3"/>
    <w:rsid w:val="007A0B1E"/>
    <w:rsid w:val="007A0D05"/>
    <w:rsid w:val="007A11E8"/>
    <w:rsid w:val="007A252E"/>
    <w:rsid w:val="007A2A53"/>
    <w:rsid w:val="007A2AD2"/>
    <w:rsid w:val="007A2D30"/>
    <w:rsid w:val="007A2EF6"/>
    <w:rsid w:val="007A2F27"/>
    <w:rsid w:val="007A3259"/>
    <w:rsid w:val="007A32FF"/>
    <w:rsid w:val="007A337D"/>
    <w:rsid w:val="007A3AB3"/>
    <w:rsid w:val="007A3CDD"/>
    <w:rsid w:val="007A411E"/>
    <w:rsid w:val="007A49EC"/>
    <w:rsid w:val="007A51B4"/>
    <w:rsid w:val="007A51DF"/>
    <w:rsid w:val="007A5363"/>
    <w:rsid w:val="007A55AF"/>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5AB"/>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4C9"/>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5F2"/>
    <w:rsid w:val="007D0B7C"/>
    <w:rsid w:val="007D0EBF"/>
    <w:rsid w:val="007D0F7C"/>
    <w:rsid w:val="007D0FF3"/>
    <w:rsid w:val="007D18EB"/>
    <w:rsid w:val="007D1938"/>
    <w:rsid w:val="007D1F5D"/>
    <w:rsid w:val="007D2282"/>
    <w:rsid w:val="007D23DF"/>
    <w:rsid w:val="007D2559"/>
    <w:rsid w:val="007D27EC"/>
    <w:rsid w:val="007D287C"/>
    <w:rsid w:val="007D2EA2"/>
    <w:rsid w:val="007D30A3"/>
    <w:rsid w:val="007D34BE"/>
    <w:rsid w:val="007D3592"/>
    <w:rsid w:val="007D3B1F"/>
    <w:rsid w:val="007D3DFC"/>
    <w:rsid w:val="007D42DC"/>
    <w:rsid w:val="007D42EF"/>
    <w:rsid w:val="007D44F6"/>
    <w:rsid w:val="007D4ABE"/>
    <w:rsid w:val="007D52B7"/>
    <w:rsid w:val="007D52D3"/>
    <w:rsid w:val="007D53D4"/>
    <w:rsid w:val="007D56CF"/>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D04"/>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6B77"/>
    <w:rsid w:val="007E6FC3"/>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5A8"/>
    <w:rsid w:val="008006ED"/>
    <w:rsid w:val="00800969"/>
    <w:rsid w:val="00800CEC"/>
    <w:rsid w:val="00800DE0"/>
    <w:rsid w:val="00800F6F"/>
    <w:rsid w:val="0080127C"/>
    <w:rsid w:val="00801562"/>
    <w:rsid w:val="00801727"/>
    <w:rsid w:val="0080177D"/>
    <w:rsid w:val="0080199B"/>
    <w:rsid w:val="00801EA0"/>
    <w:rsid w:val="00801EEF"/>
    <w:rsid w:val="00801F61"/>
    <w:rsid w:val="008023E4"/>
    <w:rsid w:val="008039C0"/>
    <w:rsid w:val="008048DF"/>
    <w:rsid w:val="00804A63"/>
    <w:rsid w:val="00804B9E"/>
    <w:rsid w:val="00804DCC"/>
    <w:rsid w:val="00804E53"/>
    <w:rsid w:val="00804F00"/>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310"/>
    <w:rsid w:val="008163F4"/>
    <w:rsid w:val="0081657B"/>
    <w:rsid w:val="00816848"/>
    <w:rsid w:val="00816852"/>
    <w:rsid w:val="008168B3"/>
    <w:rsid w:val="00816BCA"/>
    <w:rsid w:val="00816D7A"/>
    <w:rsid w:val="00816FB5"/>
    <w:rsid w:val="00817745"/>
    <w:rsid w:val="00817910"/>
    <w:rsid w:val="008179B6"/>
    <w:rsid w:val="00817E45"/>
    <w:rsid w:val="00817EB9"/>
    <w:rsid w:val="00817FCE"/>
    <w:rsid w:val="00820315"/>
    <w:rsid w:val="00820B6D"/>
    <w:rsid w:val="00820D12"/>
    <w:rsid w:val="00820FD7"/>
    <w:rsid w:val="0082100A"/>
    <w:rsid w:val="008212E4"/>
    <w:rsid w:val="00822051"/>
    <w:rsid w:val="008222BE"/>
    <w:rsid w:val="00822772"/>
    <w:rsid w:val="008227E2"/>
    <w:rsid w:val="00822995"/>
    <w:rsid w:val="008229DA"/>
    <w:rsid w:val="00822EE9"/>
    <w:rsid w:val="0082303F"/>
    <w:rsid w:val="00823965"/>
    <w:rsid w:val="00823FBC"/>
    <w:rsid w:val="008243CE"/>
    <w:rsid w:val="008244BF"/>
    <w:rsid w:val="00824547"/>
    <w:rsid w:val="00824B72"/>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338"/>
    <w:rsid w:val="008314A1"/>
    <w:rsid w:val="00831674"/>
    <w:rsid w:val="00831FE4"/>
    <w:rsid w:val="00832197"/>
    <w:rsid w:val="008322AA"/>
    <w:rsid w:val="00832BFD"/>
    <w:rsid w:val="0083303D"/>
    <w:rsid w:val="00833B5D"/>
    <w:rsid w:val="00833EAF"/>
    <w:rsid w:val="008340C9"/>
    <w:rsid w:val="008340F5"/>
    <w:rsid w:val="0083413D"/>
    <w:rsid w:val="00834190"/>
    <w:rsid w:val="00834DD1"/>
    <w:rsid w:val="00834E0C"/>
    <w:rsid w:val="00835184"/>
    <w:rsid w:val="008351F7"/>
    <w:rsid w:val="0083525B"/>
    <w:rsid w:val="00835607"/>
    <w:rsid w:val="008359B6"/>
    <w:rsid w:val="00835D7B"/>
    <w:rsid w:val="0083606C"/>
    <w:rsid w:val="0083649B"/>
    <w:rsid w:val="008365FF"/>
    <w:rsid w:val="008366F8"/>
    <w:rsid w:val="008369A1"/>
    <w:rsid w:val="00836C92"/>
    <w:rsid w:val="008377C8"/>
    <w:rsid w:val="00837956"/>
    <w:rsid w:val="00837B78"/>
    <w:rsid w:val="0084013C"/>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274"/>
    <w:rsid w:val="0084466C"/>
    <w:rsid w:val="00844C6D"/>
    <w:rsid w:val="00845031"/>
    <w:rsid w:val="00845502"/>
    <w:rsid w:val="0084562C"/>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223"/>
    <w:rsid w:val="0085331D"/>
    <w:rsid w:val="00853320"/>
    <w:rsid w:val="008533E6"/>
    <w:rsid w:val="00853536"/>
    <w:rsid w:val="00853620"/>
    <w:rsid w:val="00853BE0"/>
    <w:rsid w:val="00853CA9"/>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A65"/>
    <w:rsid w:val="00860A68"/>
    <w:rsid w:val="00860B0F"/>
    <w:rsid w:val="00860C24"/>
    <w:rsid w:val="00860CFB"/>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6AA"/>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19E"/>
    <w:rsid w:val="00877275"/>
    <w:rsid w:val="0087731A"/>
    <w:rsid w:val="008776F1"/>
    <w:rsid w:val="0087782F"/>
    <w:rsid w:val="008778FC"/>
    <w:rsid w:val="00877926"/>
    <w:rsid w:val="00877979"/>
    <w:rsid w:val="00877BFC"/>
    <w:rsid w:val="008800D4"/>
    <w:rsid w:val="00880ECF"/>
    <w:rsid w:val="0088106D"/>
    <w:rsid w:val="00881371"/>
    <w:rsid w:val="008814FB"/>
    <w:rsid w:val="008816C1"/>
    <w:rsid w:val="00881793"/>
    <w:rsid w:val="008818B4"/>
    <w:rsid w:val="00881D0B"/>
    <w:rsid w:val="008822D4"/>
    <w:rsid w:val="008823BE"/>
    <w:rsid w:val="00882498"/>
    <w:rsid w:val="0088249A"/>
    <w:rsid w:val="00882C58"/>
    <w:rsid w:val="008832F4"/>
    <w:rsid w:val="00883643"/>
    <w:rsid w:val="00883AE7"/>
    <w:rsid w:val="00884435"/>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1431"/>
    <w:rsid w:val="008A1692"/>
    <w:rsid w:val="008A19AC"/>
    <w:rsid w:val="008A1C4F"/>
    <w:rsid w:val="008A1ED3"/>
    <w:rsid w:val="008A2153"/>
    <w:rsid w:val="008A21B4"/>
    <w:rsid w:val="008A223E"/>
    <w:rsid w:val="008A24AA"/>
    <w:rsid w:val="008A26EA"/>
    <w:rsid w:val="008A3125"/>
    <w:rsid w:val="008A31D2"/>
    <w:rsid w:val="008A34D9"/>
    <w:rsid w:val="008A3590"/>
    <w:rsid w:val="008A3A03"/>
    <w:rsid w:val="008A3B91"/>
    <w:rsid w:val="008A4516"/>
    <w:rsid w:val="008A4A93"/>
    <w:rsid w:val="008A4B78"/>
    <w:rsid w:val="008A4B7E"/>
    <w:rsid w:val="008A4E03"/>
    <w:rsid w:val="008A4E72"/>
    <w:rsid w:val="008A562C"/>
    <w:rsid w:val="008A571C"/>
    <w:rsid w:val="008A5857"/>
    <w:rsid w:val="008A5956"/>
    <w:rsid w:val="008A5E34"/>
    <w:rsid w:val="008A5E53"/>
    <w:rsid w:val="008A6717"/>
    <w:rsid w:val="008A6B8C"/>
    <w:rsid w:val="008A7059"/>
    <w:rsid w:val="008A71CE"/>
    <w:rsid w:val="008A74D9"/>
    <w:rsid w:val="008A74FD"/>
    <w:rsid w:val="008A79E0"/>
    <w:rsid w:val="008A7F30"/>
    <w:rsid w:val="008B0F5E"/>
    <w:rsid w:val="008B10E5"/>
    <w:rsid w:val="008B11FB"/>
    <w:rsid w:val="008B1241"/>
    <w:rsid w:val="008B1359"/>
    <w:rsid w:val="008B16A2"/>
    <w:rsid w:val="008B1758"/>
    <w:rsid w:val="008B1799"/>
    <w:rsid w:val="008B1B8D"/>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70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0C4"/>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5988"/>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917"/>
    <w:rsid w:val="008E0DB1"/>
    <w:rsid w:val="008E10FE"/>
    <w:rsid w:val="008E1552"/>
    <w:rsid w:val="008E2262"/>
    <w:rsid w:val="008E25DF"/>
    <w:rsid w:val="008E263A"/>
    <w:rsid w:val="008E26C8"/>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C15"/>
    <w:rsid w:val="008E6F09"/>
    <w:rsid w:val="008E7169"/>
    <w:rsid w:val="008E728F"/>
    <w:rsid w:val="008E74CC"/>
    <w:rsid w:val="008E7512"/>
    <w:rsid w:val="008E771A"/>
    <w:rsid w:val="008E784A"/>
    <w:rsid w:val="008E7EC4"/>
    <w:rsid w:val="008F0023"/>
    <w:rsid w:val="008F063A"/>
    <w:rsid w:val="008F0A82"/>
    <w:rsid w:val="008F0D6B"/>
    <w:rsid w:val="008F0F9C"/>
    <w:rsid w:val="008F10AA"/>
    <w:rsid w:val="008F1196"/>
    <w:rsid w:val="008F12DB"/>
    <w:rsid w:val="008F13EE"/>
    <w:rsid w:val="008F1593"/>
    <w:rsid w:val="008F1787"/>
    <w:rsid w:val="008F17AB"/>
    <w:rsid w:val="008F1D37"/>
    <w:rsid w:val="008F25D7"/>
    <w:rsid w:val="008F289D"/>
    <w:rsid w:val="008F28A6"/>
    <w:rsid w:val="008F2C7C"/>
    <w:rsid w:val="008F2D07"/>
    <w:rsid w:val="008F2DB0"/>
    <w:rsid w:val="008F3127"/>
    <w:rsid w:val="008F3184"/>
    <w:rsid w:val="008F34F1"/>
    <w:rsid w:val="008F499E"/>
    <w:rsid w:val="008F54D0"/>
    <w:rsid w:val="008F55CB"/>
    <w:rsid w:val="008F5706"/>
    <w:rsid w:val="008F5E58"/>
    <w:rsid w:val="008F5F20"/>
    <w:rsid w:val="008F64FF"/>
    <w:rsid w:val="008F6592"/>
    <w:rsid w:val="008F69DD"/>
    <w:rsid w:val="008F722F"/>
    <w:rsid w:val="008F764B"/>
    <w:rsid w:val="00900472"/>
    <w:rsid w:val="009008D0"/>
    <w:rsid w:val="0090091A"/>
    <w:rsid w:val="009009DE"/>
    <w:rsid w:val="00900C98"/>
    <w:rsid w:val="00900DAE"/>
    <w:rsid w:val="00900EE2"/>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A11"/>
    <w:rsid w:val="00906C00"/>
    <w:rsid w:val="00906CB1"/>
    <w:rsid w:val="0090730C"/>
    <w:rsid w:val="00907520"/>
    <w:rsid w:val="0090763E"/>
    <w:rsid w:val="00907725"/>
    <w:rsid w:val="00907819"/>
    <w:rsid w:val="00907F82"/>
    <w:rsid w:val="00907FA6"/>
    <w:rsid w:val="00910494"/>
    <w:rsid w:val="00910AD8"/>
    <w:rsid w:val="00911712"/>
    <w:rsid w:val="009118F1"/>
    <w:rsid w:val="00911B7A"/>
    <w:rsid w:val="0091230A"/>
    <w:rsid w:val="00912498"/>
    <w:rsid w:val="00912604"/>
    <w:rsid w:val="00912E8D"/>
    <w:rsid w:val="0091306D"/>
    <w:rsid w:val="00913508"/>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084"/>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6F"/>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34A"/>
    <w:rsid w:val="0093235F"/>
    <w:rsid w:val="0093256F"/>
    <w:rsid w:val="00932B39"/>
    <w:rsid w:val="00932D1B"/>
    <w:rsid w:val="00933173"/>
    <w:rsid w:val="00933306"/>
    <w:rsid w:val="009334A5"/>
    <w:rsid w:val="009334FC"/>
    <w:rsid w:val="00933A0B"/>
    <w:rsid w:val="00933F34"/>
    <w:rsid w:val="009341A5"/>
    <w:rsid w:val="009341B2"/>
    <w:rsid w:val="00934277"/>
    <w:rsid w:val="00934345"/>
    <w:rsid w:val="0093459C"/>
    <w:rsid w:val="00934AA0"/>
    <w:rsid w:val="00934EBE"/>
    <w:rsid w:val="00934F61"/>
    <w:rsid w:val="00935142"/>
    <w:rsid w:val="009355FD"/>
    <w:rsid w:val="00935689"/>
    <w:rsid w:val="009356CD"/>
    <w:rsid w:val="0093576E"/>
    <w:rsid w:val="00935C14"/>
    <w:rsid w:val="00935CAC"/>
    <w:rsid w:val="009361CA"/>
    <w:rsid w:val="00936236"/>
    <w:rsid w:val="00936400"/>
    <w:rsid w:val="0093682F"/>
    <w:rsid w:val="00936B92"/>
    <w:rsid w:val="00936D01"/>
    <w:rsid w:val="00937079"/>
    <w:rsid w:val="009370F7"/>
    <w:rsid w:val="0093734F"/>
    <w:rsid w:val="00937371"/>
    <w:rsid w:val="009375A2"/>
    <w:rsid w:val="00937716"/>
    <w:rsid w:val="00940392"/>
    <w:rsid w:val="009403BD"/>
    <w:rsid w:val="009403C4"/>
    <w:rsid w:val="009406B9"/>
    <w:rsid w:val="00940CA3"/>
    <w:rsid w:val="00940D71"/>
    <w:rsid w:val="00940DC6"/>
    <w:rsid w:val="009411A4"/>
    <w:rsid w:val="009412A6"/>
    <w:rsid w:val="00941687"/>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78C"/>
    <w:rsid w:val="0096182F"/>
    <w:rsid w:val="00962A6A"/>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232"/>
    <w:rsid w:val="009673CD"/>
    <w:rsid w:val="009675A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613"/>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9D7"/>
    <w:rsid w:val="00981B2B"/>
    <w:rsid w:val="00981BEC"/>
    <w:rsid w:val="00981DFA"/>
    <w:rsid w:val="00984052"/>
    <w:rsid w:val="009841B7"/>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2B1"/>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92D"/>
    <w:rsid w:val="00991BA0"/>
    <w:rsid w:val="00991DD9"/>
    <w:rsid w:val="0099224C"/>
    <w:rsid w:val="00992377"/>
    <w:rsid w:val="00992471"/>
    <w:rsid w:val="0099261B"/>
    <w:rsid w:val="00992CCC"/>
    <w:rsid w:val="00992D91"/>
    <w:rsid w:val="00993463"/>
    <w:rsid w:val="009937F9"/>
    <w:rsid w:val="00993908"/>
    <w:rsid w:val="0099394B"/>
    <w:rsid w:val="00993A72"/>
    <w:rsid w:val="00993BC5"/>
    <w:rsid w:val="00994144"/>
    <w:rsid w:val="0099431B"/>
    <w:rsid w:val="009946BE"/>
    <w:rsid w:val="00994745"/>
    <w:rsid w:val="00995012"/>
    <w:rsid w:val="0099525F"/>
    <w:rsid w:val="00995300"/>
    <w:rsid w:val="009954B8"/>
    <w:rsid w:val="00995584"/>
    <w:rsid w:val="00995AB2"/>
    <w:rsid w:val="00995CCF"/>
    <w:rsid w:val="00995E19"/>
    <w:rsid w:val="00995F06"/>
    <w:rsid w:val="0099617F"/>
    <w:rsid w:val="009961B1"/>
    <w:rsid w:val="0099652F"/>
    <w:rsid w:val="0099664D"/>
    <w:rsid w:val="0099699A"/>
    <w:rsid w:val="009970AD"/>
    <w:rsid w:val="009970E0"/>
    <w:rsid w:val="009974CA"/>
    <w:rsid w:val="009975F2"/>
    <w:rsid w:val="00997746"/>
    <w:rsid w:val="009978BB"/>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4F7A"/>
    <w:rsid w:val="009A509C"/>
    <w:rsid w:val="009A5162"/>
    <w:rsid w:val="009A5EC0"/>
    <w:rsid w:val="009A62ED"/>
    <w:rsid w:val="009A635C"/>
    <w:rsid w:val="009A63C6"/>
    <w:rsid w:val="009A6653"/>
    <w:rsid w:val="009A77DC"/>
    <w:rsid w:val="009B00F2"/>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3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6E0"/>
    <w:rsid w:val="009B7901"/>
    <w:rsid w:val="009B7947"/>
    <w:rsid w:val="009B7A8B"/>
    <w:rsid w:val="009B7E7B"/>
    <w:rsid w:val="009C0607"/>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7E"/>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DB"/>
    <w:rsid w:val="009D29E0"/>
    <w:rsid w:val="009D2C3A"/>
    <w:rsid w:val="009D3940"/>
    <w:rsid w:val="009D3A80"/>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92E"/>
    <w:rsid w:val="009E7F1B"/>
    <w:rsid w:val="009F062A"/>
    <w:rsid w:val="009F0BDB"/>
    <w:rsid w:val="009F0FCB"/>
    <w:rsid w:val="009F1250"/>
    <w:rsid w:val="009F152B"/>
    <w:rsid w:val="009F1726"/>
    <w:rsid w:val="009F1990"/>
    <w:rsid w:val="009F1D93"/>
    <w:rsid w:val="009F1F63"/>
    <w:rsid w:val="009F22E4"/>
    <w:rsid w:val="009F232D"/>
    <w:rsid w:val="009F23CF"/>
    <w:rsid w:val="009F29F3"/>
    <w:rsid w:val="009F378E"/>
    <w:rsid w:val="009F3F28"/>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65"/>
    <w:rsid w:val="009F7E78"/>
    <w:rsid w:val="00A00361"/>
    <w:rsid w:val="00A0051B"/>
    <w:rsid w:val="00A00830"/>
    <w:rsid w:val="00A00929"/>
    <w:rsid w:val="00A00D6C"/>
    <w:rsid w:val="00A0105D"/>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FE"/>
    <w:rsid w:val="00A0748B"/>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47BB"/>
    <w:rsid w:val="00A15026"/>
    <w:rsid w:val="00A150EC"/>
    <w:rsid w:val="00A15495"/>
    <w:rsid w:val="00A15749"/>
    <w:rsid w:val="00A15DEB"/>
    <w:rsid w:val="00A1615F"/>
    <w:rsid w:val="00A16A71"/>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409"/>
    <w:rsid w:val="00A21675"/>
    <w:rsid w:val="00A21836"/>
    <w:rsid w:val="00A2184D"/>
    <w:rsid w:val="00A2194D"/>
    <w:rsid w:val="00A21B3D"/>
    <w:rsid w:val="00A222AF"/>
    <w:rsid w:val="00A22448"/>
    <w:rsid w:val="00A23059"/>
    <w:rsid w:val="00A231E5"/>
    <w:rsid w:val="00A231F8"/>
    <w:rsid w:val="00A234B5"/>
    <w:rsid w:val="00A2399A"/>
    <w:rsid w:val="00A23EAA"/>
    <w:rsid w:val="00A23FC9"/>
    <w:rsid w:val="00A24462"/>
    <w:rsid w:val="00A249EA"/>
    <w:rsid w:val="00A24A0A"/>
    <w:rsid w:val="00A24AAC"/>
    <w:rsid w:val="00A24BF9"/>
    <w:rsid w:val="00A24FB1"/>
    <w:rsid w:val="00A25024"/>
    <w:rsid w:val="00A251D5"/>
    <w:rsid w:val="00A2533F"/>
    <w:rsid w:val="00A25C26"/>
    <w:rsid w:val="00A25ED1"/>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2FCC"/>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50CB"/>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773"/>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10D"/>
    <w:rsid w:val="00A53579"/>
    <w:rsid w:val="00A53607"/>
    <w:rsid w:val="00A53856"/>
    <w:rsid w:val="00A53C98"/>
    <w:rsid w:val="00A54103"/>
    <w:rsid w:val="00A541ED"/>
    <w:rsid w:val="00A541FF"/>
    <w:rsid w:val="00A5475A"/>
    <w:rsid w:val="00A54F6B"/>
    <w:rsid w:val="00A54F6F"/>
    <w:rsid w:val="00A54FBA"/>
    <w:rsid w:val="00A5508C"/>
    <w:rsid w:val="00A55BA3"/>
    <w:rsid w:val="00A55CC2"/>
    <w:rsid w:val="00A56027"/>
    <w:rsid w:val="00A561AB"/>
    <w:rsid w:val="00A564E6"/>
    <w:rsid w:val="00A6003E"/>
    <w:rsid w:val="00A6045E"/>
    <w:rsid w:val="00A618F7"/>
    <w:rsid w:val="00A61A4F"/>
    <w:rsid w:val="00A61F5E"/>
    <w:rsid w:val="00A62AA0"/>
    <w:rsid w:val="00A62EB4"/>
    <w:rsid w:val="00A6304A"/>
    <w:rsid w:val="00A63C59"/>
    <w:rsid w:val="00A63CA0"/>
    <w:rsid w:val="00A63EA9"/>
    <w:rsid w:val="00A6443A"/>
    <w:rsid w:val="00A64614"/>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B0C"/>
    <w:rsid w:val="00A870AA"/>
    <w:rsid w:val="00A870D8"/>
    <w:rsid w:val="00A871D7"/>
    <w:rsid w:val="00A8723B"/>
    <w:rsid w:val="00A87307"/>
    <w:rsid w:val="00A87C84"/>
    <w:rsid w:val="00A903BA"/>
    <w:rsid w:val="00A903CB"/>
    <w:rsid w:val="00A90432"/>
    <w:rsid w:val="00A90444"/>
    <w:rsid w:val="00A90BA5"/>
    <w:rsid w:val="00A91A2B"/>
    <w:rsid w:val="00A91B5B"/>
    <w:rsid w:val="00A91E4E"/>
    <w:rsid w:val="00A92856"/>
    <w:rsid w:val="00A92C96"/>
    <w:rsid w:val="00A93873"/>
    <w:rsid w:val="00A93BDC"/>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8C0"/>
    <w:rsid w:val="00AA1C83"/>
    <w:rsid w:val="00AA1D45"/>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358"/>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31D"/>
    <w:rsid w:val="00AC0AD6"/>
    <w:rsid w:val="00AC0B92"/>
    <w:rsid w:val="00AC1406"/>
    <w:rsid w:val="00AC1ABF"/>
    <w:rsid w:val="00AC1BF3"/>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B8A"/>
    <w:rsid w:val="00AC6CE7"/>
    <w:rsid w:val="00AC710A"/>
    <w:rsid w:val="00AC7136"/>
    <w:rsid w:val="00AC76E8"/>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051"/>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B1E"/>
    <w:rsid w:val="00AE0D01"/>
    <w:rsid w:val="00AE112C"/>
    <w:rsid w:val="00AE17E3"/>
    <w:rsid w:val="00AE1848"/>
    <w:rsid w:val="00AE1980"/>
    <w:rsid w:val="00AE1D67"/>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5BC"/>
    <w:rsid w:val="00AF2732"/>
    <w:rsid w:val="00AF3639"/>
    <w:rsid w:val="00AF36C7"/>
    <w:rsid w:val="00AF3BDB"/>
    <w:rsid w:val="00AF3CF3"/>
    <w:rsid w:val="00AF40C9"/>
    <w:rsid w:val="00AF41AA"/>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38"/>
    <w:rsid w:val="00AF795C"/>
    <w:rsid w:val="00AF7A0F"/>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6FC0"/>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797"/>
    <w:rsid w:val="00B14C55"/>
    <w:rsid w:val="00B15509"/>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CFA"/>
    <w:rsid w:val="00B17EF8"/>
    <w:rsid w:val="00B20142"/>
    <w:rsid w:val="00B20475"/>
    <w:rsid w:val="00B20541"/>
    <w:rsid w:val="00B20575"/>
    <w:rsid w:val="00B20AD4"/>
    <w:rsid w:val="00B21200"/>
    <w:rsid w:val="00B21725"/>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3E"/>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8BB"/>
    <w:rsid w:val="00B42C35"/>
    <w:rsid w:val="00B42E06"/>
    <w:rsid w:val="00B42E52"/>
    <w:rsid w:val="00B42E75"/>
    <w:rsid w:val="00B43232"/>
    <w:rsid w:val="00B43415"/>
    <w:rsid w:val="00B43DFD"/>
    <w:rsid w:val="00B446C7"/>
    <w:rsid w:val="00B4488A"/>
    <w:rsid w:val="00B4527F"/>
    <w:rsid w:val="00B45294"/>
    <w:rsid w:val="00B4538D"/>
    <w:rsid w:val="00B453E4"/>
    <w:rsid w:val="00B453E8"/>
    <w:rsid w:val="00B4597C"/>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2BF5"/>
    <w:rsid w:val="00B532C5"/>
    <w:rsid w:val="00B534D7"/>
    <w:rsid w:val="00B5358A"/>
    <w:rsid w:val="00B535A2"/>
    <w:rsid w:val="00B538A6"/>
    <w:rsid w:val="00B53BB4"/>
    <w:rsid w:val="00B53CAB"/>
    <w:rsid w:val="00B540C4"/>
    <w:rsid w:val="00B54110"/>
    <w:rsid w:val="00B542A3"/>
    <w:rsid w:val="00B54731"/>
    <w:rsid w:val="00B54A60"/>
    <w:rsid w:val="00B54C5F"/>
    <w:rsid w:val="00B54CC3"/>
    <w:rsid w:val="00B54E70"/>
    <w:rsid w:val="00B54F05"/>
    <w:rsid w:val="00B554E2"/>
    <w:rsid w:val="00B558B4"/>
    <w:rsid w:val="00B56608"/>
    <w:rsid w:val="00B56DC1"/>
    <w:rsid w:val="00B56DD5"/>
    <w:rsid w:val="00B56E6B"/>
    <w:rsid w:val="00B56FC9"/>
    <w:rsid w:val="00B57085"/>
    <w:rsid w:val="00B57087"/>
    <w:rsid w:val="00B57ACF"/>
    <w:rsid w:val="00B60424"/>
    <w:rsid w:val="00B606E5"/>
    <w:rsid w:val="00B6084E"/>
    <w:rsid w:val="00B60894"/>
    <w:rsid w:val="00B60BEE"/>
    <w:rsid w:val="00B60F5B"/>
    <w:rsid w:val="00B61086"/>
    <w:rsid w:val="00B61314"/>
    <w:rsid w:val="00B61417"/>
    <w:rsid w:val="00B619F7"/>
    <w:rsid w:val="00B61AED"/>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2C5"/>
    <w:rsid w:val="00B6743C"/>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DD1"/>
    <w:rsid w:val="00B76E3B"/>
    <w:rsid w:val="00B77725"/>
    <w:rsid w:val="00B77881"/>
    <w:rsid w:val="00B77916"/>
    <w:rsid w:val="00B801AB"/>
    <w:rsid w:val="00B804AE"/>
    <w:rsid w:val="00B8054A"/>
    <w:rsid w:val="00B80772"/>
    <w:rsid w:val="00B80992"/>
    <w:rsid w:val="00B80BB5"/>
    <w:rsid w:val="00B80BDF"/>
    <w:rsid w:val="00B810AA"/>
    <w:rsid w:val="00B814F9"/>
    <w:rsid w:val="00B816A7"/>
    <w:rsid w:val="00B81C67"/>
    <w:rsid w:val="00B8241C"/>
    <w:rsid w:val="00B826C4"/>
    <w:rsid w:val="00B8290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0F0"/>
    <w:rsid w:val="00B86886"/>
    <w:rsid w:val="00B86978"/>
    <w:rsid w:val="00B86ABC"/>
    <w:rsid w:val="00B86BF4"/>
    <w:rsid w:val="00B86C2A"/>
    <w:rsid w:val="00B86E9A"/>
    <w:rsid w:val="00B8706B"/>
    <w:rsid w:val="00B870B1"/>
    <w:rsid w:val="00B874DF"/>
    <w:rsid w:val="00B8761C"/>
    <w:rsid w:val="00B8796E"/>
    <w:rsid w:val="00B87B9D"/>
    <w:rsid w:val="00B87C0C"/>
    <w:rsid w:val="00B87CA7"/>
    <w:rsid w:val="00B87CCC"/>
    <w:rsid w:val="00B87FB3"/>
    <w:rsid w:val="00B9056B"/>
    <w:rsid w:val="00B90910"/>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24"/>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526"/>
    <w:rsid w:val="00BA380D"/>
    <w:rsid w:val="00BA391C"/>
    <w:rsid w:val="00BA39B7"/>
    <w:rsid w:val="00BA3E04"/>
    <w:rsid w:val="00BA405E"/>
    <w:rsid w:val="00BA4091"/>
    <w:rsid w:val="00BA437E"/>
    <w:rsid w:val="00BA4886"/>
    <w:rsid w:val="00BA4976"/>
    <w:rsid w:val="00BA4D72"/>
    <w:rsid w:val="00BA5272"/>
    <w:rsid w:val="00BA56B7"/>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6A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6741"/>
    <w:rsid w:val="00BD727E"/>
    <w:rsid w:val="00BD7466"/>
    <w:rsid w:val="00BD7BE5"/>
    <w:rsid w:val="00BE04FF"/>
    <w:rsid w:val="00BE0582"/>
    <w:rsid w:val="00BE06FF"/>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35E"/>
    <w:rsid w:val="00BE34B8"/>
    <w:rsid w:val="00BE36E8"/>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6FC1"/>
    <w:rsid w:val="00BE7073"/>
    <w:rsid w:val="00BE70CE"/>
    <w:rsid w:val="00BE7166"/>
    <w:rsid w:val="00BE756E"/>
    <w:rsid w:val="00BF037B"/>
    <w:rsid w:val="00BF0439"/>
    <w:rsid w:val="00BF0519"/>
    <w:rsid w:val="00BF0C9C"/>
    <w:rsid w:val="00BF0DE3"/>
    <w:rsid w:val="00BF10B0"/>
    <w:rsid w:val="00BF156D"/>
    <w:rsid w:val="00BF17DF"/>
    <w:rsid w:val="00BF236B"/>
    <w:rsid w:val="00BF2B7C"/>
    <w:rsid w:val="00BF2BB9"/>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53"/>
    <w:rsid w:val="00C007D5"/>
    <w:rsid w:val="00C0087D"/>
    <w:rsid w:val="00C00B43"/>
    <w:rsid w:val="00C00C73"/>
    <w:rsid w:val="00C00C91"/>
    <w:rsid w:val="00C00D44"/>
    <w:rsid w:val="00C014A8"/>
    <w:rsid w:val="00C014BE"/>
    <w:rsid w:val="00C01D7A"/>
    <w:rsid w:val="00C024AC"/>
    <w:rsid w:val="00C024C6"/>
    <w:rsid w:val="00C028A2"/>
    <w:rsid w:val="00C028D7"/>
    <w:rsid w:val="00C02A7D"/>
    <w:rsid w:val="00C02EBF"/>
    <w:rsid w:val="00C03058"/>
    <w:rsid w:val="00C03174"/>
    <w:rsid w:val="00C0336D"/>
    <w:rsid w:val="00C034AA"/>
    <w:rsid w:val="00C03C8B"/>
    <w:rsid w:val="00C03CD0"/>
    <w:rsid w:val="00C04002"/>
    <w:rsid w:val="00C040E8"/>
    <w:rsid w:val="00C04394"/>
    <w:rsid w:val="00C04459"/>
    <w:rsid w:val="00C047A2"/>
    <w:rsid w:val="00C049D7"/>
    <w:rsid w:val="00C04CD2"/>
    <w:rsid w:val="00C053EB"/>
    <w:rsid w:val="00C058A3"/>
    <w:rsid w:val="00C05D6C"/>
    <w:rsid w:val="00C066E3"/>
    <w:rsid w:val="00C069C6"/>
    <w:rsid w:val="00C06C8B"/>
    <w:rsid w:val="00C074A7"/>
    <w:rsid w:val="00C07760"/>
    <w:rsid w:val="00C07952"/>
    <w:rsid w:val="00C0796B"/>
    <w:rsid w:val="00C07B9E"/>
    <w:rsid w:val="00C07E5F"/>
    <w:rsid w:val="00C1005A"/>
    <w:rsid w:val="00C10076"/>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7FF"/>
    <w:rsid w:val="00C15B81"/>
    <w:rsid w:val="00C1649D"/>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1DA"/>
    <w:rsid w:val="00C31448"/>
    <w:rsid w:val="00C31F8A"/>
    <w:rsid w:val="00C31FB1"/>
    <w:rsid w:val="00C32800"/>
    <w:rsid w:val="00C3284B"/>
    <w:rsid w:val="00C32DFF"/>
    <w:rsid w:val="00C331F6"/>
    <w:rsid w:val="00C33A84"/>
    <w:rsid w:val="00C33B2A"/>
    <w:rsid w:val="00C3400D"/>
    <w:rsid w:val="00C3425F"/>
    <w:rsid w:val="00C342A5"/>
    <w:rsid w:val="00C34658"/>
    <w:rsid w:val="00C348ED"/>
    <w:rsid w:val="00C349C5"/>
    <w:rsid w:val="00C34CE7"/>
    <w:rsid w:val="00C34EC9"/>
    <w:rsid w:val="00C34FDC"/>
    <w:rsid w:val="00C35414"/>
    <w:rsid w:val="00C357B8"/>
    <w:rsid w:val="00C357D0"/>
    <w:rsid w:val="00C36B94"/>
    <w:rsid w:val="00C3705B"/>
    <w:rsid w:val="00C37191"/>
    <w:rsid w:val="00C3764E"/>
    <w:rsid w:val="00C37B4E"/>
    <w:rsid w:val="00C37C3D"/>
    <w:rsid w:val="00C41150"/>
    <w:rsid w:val="00C4173B"/>
    <w:rsid w:val="00C41A8C"/>
    <w:rsid w:val="00C41AEF"/>
    <w:rsid w:val="00C429A2"/>
    <w:rsid w:val="00C430C3"/>
    <w:rsid w:val="00C4358E"/>
    <w:rsid w:val="00C437A8"/>
    <w:rsid w:val="00C438BD"/>
    <w:rsid w:val="00C43C23"/>
    <w:rsid w:val="00C43DF0"/>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77D"/>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C97"/>
    <w:rsid w:val="00C52E33"/>
    <w:rsid w:val="00C53071"/>
    <w:rsid w:val="00C53738"/>
    <w:rsid w:val="00C53ADD"/>
    <w:rsid w:val="00C53E05"/>
    <w:rsid w:val="00C54289"/>
    <w:rsid w:val="00C54388"/>
    <w:rsid w:val="00C54D47"/>
    <w:rsid w:val="00C54F5F"/>
    <w:rsid w:val="00C55685"/>
    <w:rsid w:val="00C5568E"/>
    <w:rsid w:val="00C556A8"/>
    <w:rsid w:val="00C556C5"/>
    <w:rsid w:val="00C55AB9"/>
    <w:rsid w:val="00C55CBE"/>
    <w:rsid w:val="00C56881"/>
    <w:rsid w:val="00C56EF2"/>
    <w:rsid w:val="00C57360"/>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38"/>
    <w:rsid w:val="00C74BE0"/>
    <w:rsid w:val="00C74D89"/>
    <w:rsid w:val="00C74DDB"/>
    <w:rsid w:val="00C75002"/>
    <w:rsid w:val="00C750A7"/>
    <w:rsid w:val="00C75103"/>
    <w:rsid w:val="00C754CA"/>
    <w:rsid w:val="00C755C7"/>
    <w:rsid w:val="00C75641"/>
    <w:rsid w:val="00C7575F"/>
    <w:rsid w:val="00C75EFC"/>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454"/>
    <w:rsid w:val="00C9072F"/>
    <w:rsid w:val="00C90A7C"/>
    <w:rsid w:val="00C90B09"/>
    <w:rsid w:val="00C90E60"/>
    <w:rsid w:val="00C90F6A"/>
    <w:rsid w:val="00C911E3"/>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BB4"/>
    <w:rsid w:val="00C94D79"/>
    <w:rsid w:val="00C95254"/>
    <w:rsid w:val="00C9529A"/>
    <w:rsid w:val="00C955B3"/>
    <w:rsid w:val="00C95903"/>
    <w:rsid w:val="00C95FC5"/>
    <w:rsid w:val="00C964B2"/>
    <w:rsid w:val="00C966B0"/>
    <w:rsid w:val="00C96915"/>
    <w:rsid w:val="00C9707F"/>
    <w:rsid w:val="00C97208"/>
    <w:rsid w:val="00C973B5"/>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50B"/>
    <w:rsid w:val="00CA3C2C"/>
    <w:rsid w:val="00CA4721"/>
    <w:rsid w:val="00CA4C47"/>
    <w:rsid w:val="00CA4CF8"/>
    <w:rsid w:val="00CA4D7C"/>
    <w:rsid w:val="00CA4E63"/>
    <w:rsid w:val="00CA4E6A"/>
    <w:rsid w:val="00CA51A9"/>
    <w:rsid w:val="00CA5225"/>
    <w:rsid w:val="00CA5644"/>
    <w:rsid w:val="00CA5771"/>
    <w:rsid w:val="00CA57AC"/>
    <w:rsid w:val="00CA5900"/>
    <w:rsid w:val="00CA5B8A"/>
    <w:rsid w:val="00CA5E2B"/>
    <w:rsid w:val="00CA5FD1"/>
    <w:rsid w:val="00CA681E"/>
    <w:rsid w:val="00CA6A9B"/>
    <w:rsid w:val="00CA6B62"/>
    <w:rsid w:val="00CA6B7B"/>
    <w:rsid w:val="00CA6CC7"/>
    <w:rsid w:val="00CA6D2A"/>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5C7"/>
    <w:rsid w:val="00CB4BD8"/>
    <w:rsid w:val="00CB4C77"/>
    <w:rsid w:val="00CB4CB9"/>
    <w:rsid w:val="00CB4D5C"/>
    <w:rsid w:val="00CB4D9C"/>
    <w:rsid w:val="00CB4F41"/>
    <w:rsid w:val="00CB5420"/>
    <w:rsid w:val="00CB5710"/>
    <w:rsid w:val="00CB5783"/>
    <w:rsid w:val="00CB5E7A"/>
    <w:rsid w:val="00CB656B"/>
    <w:rsid w:val="00CB6869"/>
    <w:rsid w:val="00CB6BB8"/>
    <w:rsid w:val="00CB70D2"/>
    <w:rsid w:val="00CB72B2"/>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AC"/>
    <w:rsid w:val="00CC2FCC"/>
    <w:rsid w:val="00CC3092"/>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1EA"/>
    <w:rsid w:val="00CC6441"/>
    <w:rsid w:val="00CC692E"/>
    <w:rsid w:val="00CC6E42"/>
    <w:rsid w:val="00CC7782"/>
    <w:rsid w:val="00CD0012"/>
    <w:rsid w:val="00CD01C9"/>
    <w:rsid w:val="00CD0B39"/>
    <w:rsid w:val="00CD0F95"/>
    <w:rsid w:val="00CD1069"/>
    <w:rsid w:val="00CD18AF"/>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5C7E"/>
    <w:rsid w:val="00CD60A9"/>
    <w:rsid w:val="00CD63C9"/>
    <w:rsid w:val="00CD651A"/>
    <w:rsid w:val="00CD6B2D"/>
    <w:rsid w:val="00CD6D1E"/>
    <w:rsid w:val="00CD6EAE"/>
    <w:rsid w:val="00CD77F8"/>
    <w:rsid w:val="00CD7841"/>
    <w:rsid w:val="00CD7D84"/>
    <w:rsid w:val="00CD7FA2"/>
    <w:rsid w:val="00CD7FE9"/>
    <w:rsid w:val="00CE000F"/>
    <w:rsid w:val="00CE01AD"/>
    <w:rsid w:val="00CE0456"/>
    <w:rsid w:val="00CE04E1"/>
    <w:rsid w:val="00CE0F8F"/>
    <w:rsid w:val="00CE1510"/>
    <w:rsid w:val="00CE176E"/>
    <w:rsid w:val="00CE1883"/>
    <w:rsid w:val="00CE19D6"/>
    <w:rsid w:val="00CE2952"/>
    <w:rsid w:val="00CE2DA5"/>
    <w:rsid w:val="00CE2FF1"/>
    <w:rsid w:val="00CE37F1"/>
    <w:rsid w:val="00CE3D14"/>
    <w:rsid w:val="00CE41C5"/>
    <w:rsid w:val="00CE4234"/>
    <w:rsid w:val="00CE448F"/>
    <w:rsid w:val="00CE48AB"/>
    <w:rsid w:val="00CE48CE"/>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7F0"/>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44C"/>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3B1"/>
    <w:rsid w:val="00D06506"/>
    <w:rsid w:val="00D07A8C"/>
    <w:rsid w:val="00D07AAA"/>
    <w:rsid w:val="00D07FB0"/>
    <w:rsid w:val="00D10206"/>
    <w:rsid w:val="00D104B2"/>
    <w:rsid w:val="00D1055D"/>
    <w:rsid w:val="00D10583"/>
    <w:rsid w:val="00D10816"/>
    <w:rsid w:val="00D108AC"/>
    <w:rsid w:val="00D108B2"/>
    <w:rsid w:val="00D10B2A"/>
    <w:rsid w:val="00D10BC4"/>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3F6C"/>
    <w:rsid w:val="00D14044"/>
    <w:rsid w:val="00D140C0"/>
    <w:rsid w:val="00D14420"/>
    <w:rsid w:val="00D149F5"/>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A3F"/>
    <w:rsid w:val="00D16C8C"/>
    <w:rsid w:val="00D16C8E"/>
    <w:rsid w:val="00D16CF7"/>
    <w:rsid w:val="00D172D5"/>
    <w:rsid w:val="00D17D34"/>
    <w:rsid w:val="00D17FEA"/>
    <w:rsid w:val="00D20129"/>
    <w:rsid w:val="00D204BF"/>
    <w:rsid w:val="00D2086C"/>
    <w:rsid w:val="00D20891"/>
    <w:rsid w:val="00D20DE5"/>
    <w:rsid w:val="00D20E87"/>
    <w:rsid w:val="00D212E6"/>
    <w:rsid w:val="00D21329"/>
    <w:rsid w:val="00D21D60"/>
    <w:rsid w:val="00D21E21"/>
    <w:rsid w:val="00D21F90"/>
    <w:rsid w:val="00D2217A"/>
    <w:rsid w:val="00D224A1"/>
    <w:rsid w:val="00D22DE9"/>
    <w:rsid w:val="00D22EEC"/>
    <w:rsid w:val="00D22F34"/>
    <w:rsid w:val="00D22F5C"/>
    <w:rsid w:val="00D2313C"/>
    <w:rsid w:val="00D23406"/>
    <w:rsid w:val="00D2396E"/>
    <w:rsid w:val="00D23AB4"/>
    <w:rsid w:val="00D23B4A"/>
    <w:rsid w:val="00D23C58"/>
    <w:rsid w:val="00D23CE5"/>
    <w:rsid w:val="00D23D07"/>
    <w:rsid w:val="00D242BD"/>
    <w:rsid w:val="00D24368"/>
    <w:rsid w:val="00D247D0"/>
    <w:rsid w:val="00D24992"/>
    <w:rsid w:val="00D24AB5"/>
    <w:rsid w:val="00D24E1B"/>
    <w:rsid w:val="00D24F65"/>
    <w:rsid w:val="00D25328"/>
    <w:rsid w:val="00D253AD"/>
    <w:rsid w:val="00D255BD"/>
    <w:rsid w:val="00D2563C"/>
    <w:rsid w:val="00D264A5"/>
    <w:rsid w:val="00D26543"/>
    <w:rsid w:val="00D27251"/>
    <w:rsid w:val="00D279A1"/>
    <w:rsid w:val="00D279E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93E"/>
    <w:rsid w:val="00D31E74"/>
    <w:rsid w:val="00D31EB2"/>
    <w:rsid w:val="00D31F57"/>
    <w:rsid w:val="00D32D18"/>
    <w:rsid w:val="00D334A4"/>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4E8"/>
    <w:rsid w:val="00D4160F"/>
    <w:rsid w:val="00D418AC"/>
    <w:rsid w:val="00D41A6B"/>
    <w:rsid w:val="00D42319"/>
    <w:rsid w:val="00D424AB"/>
    <w:rsid w:val="00D42EF1"/>
    <w:rsid w:val="00D430FB"/>
    <w:rsid w:val="00D433F2"/>
    <w:rsid w:val="00D436E4"/>
    <w:rsid w:val="00D43726"/>
    <w:rsid w:val="00D43933"/>
    <w:rsid w:val="00D43B2A"/>
    <w:rsid w:val="00D44367"/>
    <w:rsid w:val="00D443DF"/>
    <w:rsid w:val="00D44648"/>
    <w:rsid w:val="00D446AF"/>
    <w:rsid w:val="00D44806"/>
    <w:rsid w:val="00D448BE"/>
    <w:rsid w:val="00D44B75"/>
    <w:rsid w:val="00D44CB2"/>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97E"/>
    <w:rsid w:val="00D50A12"/>
    <w:rsid w:val="00D50EB6"/>
    <w:rsid w:val="00D51497"/>
    <w:rsid w:val="00D5166A"/>
    <w:rsid w:val="00D517BD"/>
    <w:rsid w:val="00D51938"/>
    <w:rsid w:val="00D5193F"/>
    <w:rsid w:val="00D51DBB"/>
    <w:rsid w:val="00D527B7"/>
    <w:rsid w:val="00D5298D"/>
    <w:rsid w:val="00D52C35"/>
    <w:rsid w:val="00D52C4E"/>
    <w:rsid w:val="00D5330A"/>
    <w:rsid w:val="00D53602"/>
    <w:rsid w:val="00D5378A"/>
    <w:rsid w:val="00D53938"/>
    <w:rsid w:val="00D53BC4"/>
    <w:rsid w:val="00D53E25"/>
    <w:rsid w:val="00D5460E"/>
    <w:rsid w:val="00D54F57"/>
    <w:rsid w:val="00D550AA"/>
    <w:rsid w:val="00D550AD"/>
    <w:rsid w:val="00D55348"/>
    <w:rsid w:val="00D553AA"/>
    <w:rsid w:val="00D55D7B"/>
    <w:rsid w:val="00D55F19"/>
    <w:rsid w:val="00D560D0"/>
    <w:rsid w:val="00D561F0"/>
    <w:rsid w:val="00D56980"/>
    <w:rsid w:val="00D56E38"/>
    <w:rsid w:val="00D56E4E"/>
    <w:rsid w:val="00D56F0A"/>
    <w:rsid w:val="00D5782A"/>
    <w:rsid w:val="00D57B90"/>
    <w:rsid w:val="00D57DC7"/>
    <w:rsid w:val="00D6001F"/>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5A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A5B"/>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5029"/>
    <w:rsid w:val="00D76979"/>
    <w:rsid w:val="00D769D5"/>
    <w:rsid w:val="00D76A92"/>
    <w:rsid w:val="00D7717C"/>
    <w:rsid w:val="00D772AF"/>
    <w:rsid w:val="00D77873"/>
    <w:rsid w:val="00D77AD2"/>
    <w:rsid w:val="00D77BDA"/>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0FE"/>
    <w:rsid w:val="00D842CE"/>
    <w:rsid w:val="00D84627"/>
    <w:rsid w:val="00D84A15"/>
    <w:rsid w:val="00D84B94"/>
    <w:rsid w:val="00D85677"/>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906"/>
    <w:rsid w:val="00DA1B66"/>
    <w:rsid w:val="00DA21C4"/>
    <w:rsid w:val="00DA2354"/>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6E0E"/>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3D3B"/>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31E"/>
    <w:rsid w:val="00DB7804"/>
    <w:rsid w:val="00DB782C"/>
    <w:rsid w:val="00DB7D9A"/>
    <w:rsid w:val="00DC0203"/>
    <w:rsid w:val="00DC0653"/>
    <w:rsid w:val="00DC0898"/>
    <w:rsid w:val="00DC0CF9"/>
    <w:rsid w:val="00DC10E6"/>
    <w:rsid w:val="00DC10EA"/>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641"/>
    <w:rsid w:val="00DC577A"/>
    <w:rsid w:val="00DC57EE"/>
    <w:rsid w:val="00DC5912"/>
    <w:rsid w:val="00DC5A0D"/>
    <w:rsid w:val="00DC6460"/>
    <w:rsid w:val="00DC65B9"/>
    <w:rsid w:val="00DC6D29"/>
    <w:rsid w:val="00DC748E"/>
    <w:rsid w:val="00DC7A3C"/>
    <w:rsid w:val="00DC7A5B"/>
    <w:rsid w:val="00DC7ADF"/>
    <w:rsid w:val="00DC7BC8"/>
    <w:rsid w:val="00DC7E10"/>
    <w:rsid w:val="00DC7E6E"/>
    <w:rsid w:val="00DD00FC"/>
    <w:rsid w:val="00DD0664"/>
    <w:rsid w:val="00DD0888"/>
    <w:rsid w:val="00DD0BF7"/>
    <w:rsid w:val="00DD0FBC"/>
    <w:rsid w:val="00DD0FC3"/>
    <w:rsid w:val="00DD1324"/>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9FA"/>
    <w:rsid w:val="00DD4A6B"/>
    <w:rsid w:val="00DD4BA6"/>
    <w:rsid w:val="00DD4D12"/>
    <w:rsid w:val="00DD556D"/>
    <w:rsid w:val="00DD5858"/>
    <w:rsid w:val="00DD58CE"/>
    <w:rsid w:val="00DD59F5"/>
    <w:rsid w:val="00DD5D84"/>
    <w:rsid w:val="00DD6000"/>
    <w:rsid w:val="00DD61DD"/>
    <w:rsid w:val="00DD6514"/>
    <w:rsid w:val="00DD6AF8"/>
    <w:rsid w:val="00DD6D6A"/>
    <w:rsid w:val="00DD70A6"/>
    <w:rsid w:val="00DD76A8"/>
    <w:rsid w:val="00DD7AB9"/>
    <w:rsid w:val="00DE08E8"/>
    <w:rsid w:val="00DE0D0E"/>
    <w:rsid w:val="00DE11BC"/>
    <w:rsid w:val="00DE1245"/>
    <w:rsid w:val="00DE19A1"/>
    <w:rsid w:val="00DE1A02"/>
    <w:rsid w:val="00DE2BDC"/>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4E7"/>
    <w:rsid w:val="00DE7B57"/>
    <w:rsid w:val="00DE7D68"/>
    <w:rsid w:val="00DE7F41"/>
    <w:rsid w:val="00DF0177"/>
    <w:rsid w:val="00DF05EE"/>
    <w:rsid w:val="00DF07BA"/>
    <w:rsid w:val="00DF0DAD"/>
    <w:rsid w:val="00DF0E9B"/>
    <w:rsid w:val="00DF0ED6"/>
    <w:rsid w:val="00DF125B"/>
    <w:rsid w:val="00DF23A2"/>
    <w:rsid w:val="00DF26C2"/>
    <w:rsid w:val="00DF2A15"/>
    <w:rsid w:val="00DF2C26"/>
    <w:rsid w:val="00DF3246"/>
    <w:rsid w:val="00DF3688"/>
    <w:rsid w:val="00DF3DC6"/>
    <w:rsid w:val="00DF3E78"/>
    <w:rsid w:val="00DF4024"/>
    <w:rsid w:val="00DF41AB"/>
    <w:rsid w:val="00DF4379"/>
    <w:rsid w:val="00DF46C3"/>
    <w:rsid w:val="00DF4A0D"/>
    <w:rsid w:val="00DF4C89"/>
    <w:rsid w:val="00DF4E4C"/>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1E9"/>
    <w:rsid w:val="00E04827"/>
    <w:rsid w:val="00E04EC4"/>
    <w:rsid w:val="00E04F3B"/>
    <w:rsid w:val="00E0504D"/>
    <w:rsid w:val="00E0579D"/>
    <w:rsid w:val="00E05D7E"/>
    <w:rsid w:val="00E05E88"/>
    <w:rsid w:val="00E0678C"/>
    <w:rsid w:val="00E06A8F"/>
    <w:rsid w:val="00E06CA6"/>
    <w:rsid w:val="00E07869"/>
    <w:rsid w:val="00E07AD3"/>
    <w:rsid w:val="00E07FC9"/>
    <w:rsid w:val="00E07FEB"/>
    <w:rsid w:val="00E1061E"/>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E92"/>
    <w:rsid w:val="00E15F0E"/>
    <w:rsid w:val="00E15F38"/>
    <w:rsid w:val="00E161B2"/>
    <w:rsid w:val="00E16259"/>
    <w:rsid w:val="00E16528"/>
    <w:rsid w:val="00E167FD"/>
    <w:rsid w:val="00E16931"/>
    <w:rsid w:val="00E16A22"/>
    <w:rsid w:val="00E16B1D"/>
    <w:rsid w:val="00E16C83"/>
    <w:rsid w:val="00E16F98"/>
    <w:rsid w:val="00E17034"/>
    <w:rsid w:val="00E171FC"/>
    <w:rsid w:val="00E172ED"/>
    <w:rsid w:val="00E17585"/>
    <w:rsid w:val="00E17B1D"/>
    <w:rsid w:val="00E17B6D"/>
    <w:rsid w:val="00E17BA4"/>
    <w:rsid w:val="00E17F08"/>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4E92"/>
    <w:rsid w:val="00E256BD"/>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3E5"/>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4A7E"/>
    <w:rsid w:val="00E34C18"/>
    <w:rsid w:val="00E3514C"/>
    <w:rsid w:val="00E351D7"/>
    <w:rsid w:val="00E356B6"/>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A62"/>
    <w:rsid w:val="00E43DB0"/>
    <w:rsid w:val="00E440E5"/>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05F5"/>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E60"/>
    <w:rsid w:val="00E60FDE"/>
    <w:rsid w:val="00E61EF5"/>
    <w:rsid w:val="00E61F27"/>
    <w:rsid w:val="00E62497"/>
    <w:rsid w:val="00E62AA4"/>
    <w:rsid w:val="00E62C01"/>
    <w:rsid w:val="00E633F3"/>
    <w:rsid w:val="00E63526"/>
    <w:rsid w:val="00E63D4A"/>
    <w:rsid w:val="00E63E20"/>
    <w:rsid w:val="00E63E43"/>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2"/>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89F"/>
    <w:rsid w:val="00E77C16"/>
    <w:rsid w:val="00E77CA8"/>
    <w:rsid w:val="00E77F49"/>
    <w:rsid w:val="00E801EC"/>
    <w:rsid w:val="00E8031C"/>
    <w:rsid w:val="00E80358"/>
    <w:rsid w:val="00E8057E"/>
    <w:rsid w:val="00E80B5D"/>
    <w:rsid w:val="00E80FB8"/>
    <w:rsid w:val="00E8133F"/>
    <w:rsid w:val="00E81404"/>
    <w:rsid w:val="00E820F6"/>
    <w:rsid w:val="00E828F7"/>
    <w:rsid w:val="00E82913"/>
    <w:rsid w:val="00E82BA5"/>
    <w:rsid w:val="00E82FE4"/>
    <w:rsid w:val="00E830BC"/>
    <w:rsid w:val="00E8325B"/>
    <w:rsid w:val="00E83545"/>
    <w:rsid w:val="00E835F1"/>
    <w:rsid w:val="00E836C4"/>
    <w:rsid w:val="00E83872"/>
    <w:rsid w:val="00E83AE7"/>
    <w:rsid w:val="00E83E6A"/>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6D60"/>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0CE6"/>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5CC"/>
    <w:rsid w:val="00EA760E"/>
    <w:rsid w:val="00EA7753"/>
    <w:rsid w:val="00EA7DC7"/>
    <w:rsid w:val="00EB0440"/>
    <w:rsid w:val="00EB0604"/>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7FE"/>
    <w:rsid w:val="00EB4BD3"/>
    <w:rsid w:val="00EB4F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897"/>
    <w:rsid w:val="00EB7C67"/>
    <w:rsid w:val="00EB7FD9"/>
    <w:rsid w:val="00EC0004"/>
    <w:rsid w:val="00EC052E"/>
    <w:rsid w:val="00EC0FC6"/>
    <w:rsid w:val="00EC110F"/>
    <w:rsid w:val="00EC13C3"/>
    <w:rsid w:val="00EC16B5"/>
    <w:rsid w:val="00EC17BA"/>
    <w:rsid w:val="00EC1C35"/>
    <w:rsid w:val="00EC1CB2"/>
    <w:rsid w:val="00EC208E"/>
    <w:rsid w:val="00EC2220"/>
    <w:rsid w:val="00EC2348"/>
    <w:rsid w:val="00EC23AF"/>
    <w:rsid w:val="00EC2575"/>
    <w:rsid w:val="00EC28A0"/>
    <w:rsid w:val="00EC290D"/>
    <w:rsid w:val="00EC339C"/>
    <w:rsid w:val="00EC3413"/>
    <w:rsid w:val="00EC3517"/>
    <w:rsid w:val="00EC3AA3"/>
    <w:rsid w:val="00EC3B3B"/>
    <w:rsid w:val="00EC3C7F"/>
    <w:rsid w:val="00EC4197"/>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0C3D"/>
    <w:rsid w:val="00ED0EA1"/>
    <w:rsid w:val="00ED12AE"/>
    <w:rsid w:val="00ED17B6"/>
    <w:rsid w:val="00ED1B9A"/>
    <w:rsid w:val="00ED1BD3"/>
    <w:rsid w:val="00ED1CFC"/>
    <w:rsid w:val="00ED33CD"/>
    <w:rsid w:val="00ED35A0"/>
    <w:rsid w:val="00ED3714"/>
    <w:rsid w:val="00ED39DA"/>
    <w:rsid w:val="00ED4151"/>
    <w:rsid w:val="00ED43B8"/>
    <w:rsid w:val="00ED444C"/>
    <w:rsid w:val="00ED450B"/>
    <w:rsid w:val="00ED4AED"/>
    <w:rsid w:val="00ED4EE2"/>
    <w:rsid w:val="00ED5C21"/>
    <w:rsid w:val="00ED6194"/>
    <w:rsid w:val="00ED62FC"/>
    <w:rsid w:val="00ED63E9"/>
    <w:rsid w:val="00ED66D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CF"/>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7D"/>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828"/>
    <w:rsid w:val="00EF295D"/>
    <w:rsid w:val="00EF29A6"/>
    <w:rsid w:val="00EF2B06"/>
    <w:rsid w:val="00EF2C5A"/>
    <w:rsid w:val="00EF354D"/>
    <w:rsid w:val="00EF376D"/>
    <w:rsid w:val="00EF3776"/>
    <w:rsid w:val="00EF39A6"/>
    <w:rsid w:val="00EF3F8D"/>
    <w:rsid w:val="00EF4125"/>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4BF"/>
    <w:rsid w:val="00F01578"/>
    <w:rsid w:val="00F016C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BC"/>
    <w:rsid w:val="00F06613"/>
    <w:rsid w:val="00F06832"/>
    <w:rsid w:val="00F06974"/>
    <w:rsid w:val="00F06FEF"/>
    <w:rsid w:val="00F072D9"/>
    <w:rsid w:val="00F073E8"/>
    <w:rsid w:val="00F0751B"/>
    <w:rsid w:val="00F0762C"/>
    <w:rsid w:val="00F07A22"/>
    <w:rsid w:val="00F07DAC"/>
    <w:rsid w:val="00F1030E"/>
    <w:rsid w:val="00F1068E"/>
    <w:rsid w:val="00F1071A"/>
    <w:rsid w:val="00F10927"/>
    <w:rsid w:val="00F109E4"/>
    <w:rsid w:val="00F10A9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A8"/>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92D"/>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A46"/>
    <w:rsid w:val="00F41E57"/>
    <w:rsid w:val="00F4298B"/>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5DB4"/>
    <w:rsid w:val="00F46C88"/>
    <w:rsid w:val="00F46E29"/>
    <w:rsid w:val="00F4703A"/>
    <w:rsid w:val="00F471C9"/>
    <w:rsid w:val="00F47A62"/>
    <w:rsid w:val="00F47D54"/>
    <w:rsid w:val="00F50209"/>
    <w:rsid w:val="00F50367"/>
    <w:rsid w:val="00F507DC"/>
    <w:rsid w:val="00F509DA"/>
    <w:rsid w:val="00F50C20"/>
    <w:rsid w:val="00F50DDF"/>
    <w:rsid w:val="00F51056"/>
    <w:rsid w:val="00F5128B"/>
    <w:rsid w:val="00F51363"/>
    <w:rsid w:val="00F513E5"/>
    <w:rsid w:val="00F51744"/>
    <w:rsid w:val="00F5210E"/>
    <w:rsid w:val="00F521C5"/>
    <w:rsid w:val="00F526A4"/>
    <w:rsid w:val="00F52804"/>
    <w:rsid w:val="00F52AC9"/>
    <w:rsid w:val="00F52ADD"/>
    <w:rsid w:val="00F52E5C"/>
    <w:rsid w:val="00F53061"/>
    <w:rsid w:val="00F53576"/>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4C2"/>
    <w:rsid w:val="00F635E0"/>
    <w:rsid w:val="00F64916"/>
    <w:rsid w:val="00F65C72"/>
    <w:rsid w:val="00F66CF1"/>
    <w:rsid w:val="00F671E7"/>
    <w:rsid w:val="00F673AA"/>
    <w:rsid w:val="00F677A7"/>
    <w:rsid w:val="00F67D83"/>
    <w:rsid w:val="00F67DA1"/>
    <w:rsid w:val="00F67F4C"/>
    <w:rsid w:val="00F700A4"/>
    <w:rsid w:val="00F7010A"/>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1DAC"/>
    <w:rsid w:val="00F725B6"/>
    <w:rsid w:val="00F727CB"/>
    <w:rsid w:val="00F72BCA"/>
    <w:rsid w:val="00F72C6D"/>
    <w:rsid w:val="00F72D49"/>
    <w:rsid w:val="00F72E4A"/>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80A"/>
    <w:rsid w:val="00F80C08"/>
    <w:rsid w:val="00F8100A"/>
    <w:rsid w:val="00F81252"/>
    <w:rsid w:val="00F813AB"/>
    <w:rsid w:val="00F81DC1"/>
    <w:rsid w:val="00F82487"/>
    <w:rsid w:val="00F82626"/>
    <w:rsid w:val="00F82959"/>
    <w:rsid w:val="00F82965"/>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4F7A"/>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201A"/>
    <w:rsid w:val="00F92663"/>
    <w:rsid w:val="00F92727"/>
    <w:rsid w:val="00F928BB"/>
    <w:rsid w:val="00F92E81"/>
    <w:rsid w:val="00F92F66"/>
    <w:rsid w:val="00F93427"/>
    <w:rsid w:val="00F93511"/>
    <w:rsid w:val="00F9389C"/>
    <w:rsid w:val="00F93AF3"/>
    <w:rsid w:val="00F93DEB"/>
    <w:rsid w:val="00F93EC1"/>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1788"/>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2B"/>
    <w:rsid w:val="00FA693B"/>
    <w:rsid w:val="00FA6D51"/>
    <w:rsid w:val="00FA7654"/>
    <w:rsid w:val="00FA768E"/>
    <w:rsid w:val="00FA78D3"/>
    <w:rsid w:val="00FA7A20"/>
    <w:rsid w:val="00FA7C72"/>
    <w:rsid w:val="00FA7FD5"/>
    <w:rsid w:val="00FB0053"/>
    <w:rsid w:val="00FB00E1"/>
    <w:rsid w:val="00FB02C6"/>
    <w:rsid w:val="00FB0953"/>
    <w:rsid w:val="00FB0AB0"/>
    <w:rsid w:val="00FB124E"/>
    <w:rsid w:val="00FB1438"/>
    <w:rsid w:val="00FB1CEC"/>
    <w:rsid w:val="00FB1DC2"/>
    <w:rsid w:val="00FB1F0A"/>
    <w:rsid w:val="00FB238D"/>
    <w:rsid w:val="00FB2709"/>
    <w:rsid w:val="00FB2C62"/>
    <w:rsid w:val="00FB2CF4"/>
    <w:rsid w:val="00FB3553"/>
    <w:rsid w:val="00FB37E6"/>
    <w:rsid w:val="00FB37F8"/>
    <w:rsid w:val="00FB3907"/>
    <w:rsid w:val="00FB3923"/>
    <w:rsid w:val="00FB3F48"/>
    <w:rsid w:val="00FB44AD"/>
    <w:rsid w:val="00FB4ECF"/>
    <w:rsid w:val="00FB4FE3"/>
    <w:rsid w:val="00FB566E"/>
    <w:rsid w:val="00FB57C3"/>
    <w:rsid w:val="00FB5A04"/>
    <w:rsid w:val="00FB5B3C"/>
    <w:rsid w:val="00FB5DCC"/>
    <w:rsid w:val="00FB5E2A"/>
    <w:rsid w:val="00FB635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7C"/>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2185"/>
    <w:rsid w:val="00FD23C3"/>
    <w:rsid w:val="00FD2578"/>
    <w:rsid w:val="00FD29B6"/>
    <w:rsid w:val="00FD2B54"/>
    <w:rsid w:val="00FD2DC1"/>
    <w:rsid w:val="00FD2DF5"/>
    <w:rsid w:val="00FD2FC8"/>
    <w:rsid w:val="00FD320B"/>
    <w:rsid w:val="00FD35CE"/>
    <w:rsid w:val="00FD3B02"/>
    <w:rsid w:val="00FD3BD6"/>
    <w:rsid w:val="00FD3BE0"/>
    <w:rsid w:val="00FD3F0A"/>
    <w:rsid w:val="00FD46A7"/>
    <w:rsid w:val="00FD4D09"/>
    <w:rsid w:val="00FD4F87"/>
    <w:rsid w:val="00FD4FFB"/>
    <w:rsid w:val="00FD51AA"/>
    <w:rsid w:val="00FD5515"/>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83"/>
    <w:rsid w:val="00FE499C"/>
    <w:rsid w:val="00FE4ABD"/>
    <w:rsid w:val="00FE4AC6"/>
    <w:rsid w:val="00FE4B71"/>
    <w:rsid w:val="00FE4DE0"/>
    <w:rsid w:val="00FE546A"/>
    <w:rsid w:val="00FE57F3"/>
    <w:rsid w:val="00FE5F6A"/>
    <w:rsid w:val="00FE64F0"/>
    <w:rsid w:val="00FE6835"/>
    <w:rsid w:val="00FE6980"/>
    <w:rsid w:val="00FE69E5"/>
    <w:rsid w:val="00FE6B61"/>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818"/>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4FCC"/>
    <w:rPr>
      <w:rFonts w:ascii="Times New Roman" w:eastAsia="MS Gothic" w:hAnsi="Times New Roman"/>
      <w:sz w:val="24"/>
      <w:lang w:val="en-GB"/>
    </w:rPr>
  </w:style>
  <w:style w:type="paragraph" w:styleId="Heading1">
    <w:name w:val="heading 1"/>
    <w:aliases w:val="H1,h1,app heading 1,l1,Memo Heading 1,h11,h12,h13,h14,h15,h16"/>
    <w:basedOn w:val="Normal"/>
    <w:next w:val="Normal"/>
    <w:qFormat/>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
    <w:basedOn w:val="Normal"/>
    <w:next w:val="Normal"/>
    <w:qFormat/>
    <w:pPr>
      <w:keepNext/>
      <w:spacing w:line="480" w:lineRule="auto"/>
      <w:outlineLvl w:val="1"/>
    </w:pPr>
    <w:rPr>
      <w:rFonts w:ascii="Arial" w:hAnsi="Arial"/>
    </w:rPr>
  </w:style>
  <w:style w:type="paragraph" w:styleId="Heading3">
    <w:name w:val="heading 3"/>
    <w:aliases w:val="Underrubrik2,H3,no break,Memo Heading 3"/>
    <w:basedOn w:val="Normal"/>
    <w:next w:val="Normal"/>
    <w:qFormat/>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
    <w:basedOn w:val="Normal"/>
    <w:next w:val="Normal"/>
    <w:qFormat/>
    <w:pPr>
      <w:keepNext/>
      <w:jc w:val="right"/>
      <w:outlineLvl w:val="3"/>
    </w:pPr>
    <w:rPr>
      <w:rFonts w:ascii="Arial" w:hAnsi="Arial"/>
      <w:i/>
    </w:rPr>
  </w:style>
  <w:style w:type="paragraph" w:styleId="Heading5">
    <w:name w:val="heading 5"/>
    <w:aliases w:val="H5"/>
    <w:basedOn w:val="Normal"/>
    <w:next w:val="Normal"/>
    <w:qFormat/>
    <w:pPr>
      <w:keepNext/>
      <w:spacing w:line="360" w:lineRule="auto"/>
      <w:outlineLvl w:val="4"/>
    </w:pPr>
    <w:rPr>
      <w:sz w:val="26"/>
      <w:u w:val="single"/>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aliases w:val="Table Heading"/>
    <w:basedOn w:val="Normal"/>
    <w:next w:val="Normal"/>
    <w:qFormat/>
    <w:pPr>
      <w:spacing w:before="240" w:after="60"/>
      <w:outlineLvl w:val="7"/>
    </w:pPr>
    <w:rPr>
      <w:rFonts w:ascii="Arial" w:hAnsi="Arial"/>
      <w:i/>
    </w:rPr>
  </w:style>
  <w:style w:type="paragraph" w:styleId="Heading9">
    <w:name w:val="heading 9"/>
    <w:aliases w:val="Figure Heading,FH"/>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pPr>
      <w:tabs>
        <w:tab w:val="num" w:pos="360"/>
      </w:tabs>
      <w:spacing w:before="360" w:after="240"/>
      <w:ind w:left="360" w:hanging="360"/>
      <w:outlineLvl w:val="9"/>
    </w:pPr>
    <w:rPr>
      <w:rFonts w:ascii="Times New Roman" w:hAnsi="Times New Roman"/>
      <w:sz w:val="32"/>
    </w:rPr>
  </w:style>
  <w:style w:type="paragraph" w:styleId="BodyText">
    <w:name w:val="Body Text"/>
    <w:basedOn w:val="Normal"/>
    <w:pPr>
      <w:spacing w:after="120"/>
    </w:pPr>
  </w:style>
  <w:style w:type="paragraph" w:styleId="BodyTextIndent">
    <w:name w:val="Body Text Indent"/>
    <w:basedOn w:val="Normal"/>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pPr>
      <w:widowControl w:val="0"/>
    </w:pPr>
    <w:rPr>
      <w:rFonts w:ascii="Arial" w:eastAsia="MS Mincho" w:hAnsi="Arial"/>
      <w:b/>
      <w:noProof/>
      <w:sz w:val="18"/>
      <w:lang w:eastAsia="x-none"/>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86665A"/>
    <w:rPr>
      <w:rFonts w:ascii="Arial" w:hAnsi="Arial"/>
      <w:b/>
      <w:noProof/>
      <w:sz w:val="18"/>
      <w:lang w:val="en-GB"/>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after="180"/>
      <w:jc w:val="center"/>
    </w:pPr>
    <w:rPr>
      <w:rFonts w:ascii="Arial" w:hAnsi="Arial"/>
      <w:b/>
    </w:rPr>
  </w:style>
  <w:style w:type="character" w:customStyle="1" w:styleId="THChar">
    <w:name w:val="TH Char"/>
    <w:link w:val="TH"/>
    <w:rsid w:val="009574AE"/>
    <w:rPr>
      <w:rFonts w:ascii="Arial" w:eastAsia="MS Gothic" w:hAnsi="Arial"/>
      <w:b/>
      <w:sz w:val="24"/>
      <w:lang w:val="en-GB"/>
    </w:rPr>
  </w:style>
  <w:style w:type="paragraph" w:customStyle="1" w:styleId="B1">
    <w:name w:val="B1"/>
    <w:basedOn w:val="List"/>
    <w:link w:val="B1Char"/>
    <w:qFormat/>
  </w:style>
  <w:style w:type="paragraph" w:styleId="List">
    <w:name w:val="List"/>
    <w:basedOn w:val="Normal"/>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pPr>
      <w:keepLines/>
      <w:tabs>
        <w:tab w:val="center" w:pos="4536"/>
        <w:tab w:val="right" w:pos="9072"/>
      </w:tabs>
      <w:spacing w:after="180"/>
    </w:pPr>
    <w:rPr>
      <w:noProof/>
    </w:rPr>
  </w:style>
  <w:style w:type="paragraph" w:customStyle="1" w:styleId="lptext">
    <w:name w:val="lˆptext"/>
    <w:basedOn w:val="Normal"/>
    <w:pPr>
      <w:spacing w:before="100" w:after="100"/>
      <w:ind w:left="860"/>
    </w:pPr>
    <w:rPr>
      <w:rFonts w:ascii="Times" w:hAnsi="Times"/>
    </w:rPr>
  </w:style>
  <w:style w:type="character" w:styleId="FootnoteReference">
    <w:name w:val="footnote reference"/>
    <w:semiHidden/>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pPr>
      <w:keepLines/>
      <w:ind w:left="454" w:hanging="454"/>
    </w:pPr>
    <w:rPr>
      <w:sz w:val="16"/>
    </w:rPr>
  </w:style>
  <w:style w:type="paragraph" w:styleId="Caption">
    <w:name w:val="caption"/>
    <w:aliases w:val="cap,cap Char"/>
    <w:basedOn w:val="Normal"/>
    <w:next w:val="Normal"/>
    <w:qFormat/>
    <w:pPr>
      <w:spacing w:before="120" w:after="120"/>
    </w:pPr>
    <w:rPr>
      <w:b/>
    </w:rPr>
  </w:style>
  <w:style w:type="paragraph" w:customStyle="1" w:styleId="a">
    <w:name w:val="佐藤２"/>
    <w:basedOn w:val="Normal"/>
    <w:pPr>
      <w:numPr>
        <w:numId w:val="2"/>
      </w:numPr>
      <w:spacing w:after="180"/>
    </w:pPr>
  </w:style>
  <w:style w:type="paragraph" w:styleId="BodyTextIndent2">
    <w:name w:val="Body Text Indent 2"/>
    <w:basedOn w:val="Normal"/>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pPr>
      <w:tabs>
        <w:tab w:val="clear" w:pos="360"/>
      </w:tabs>
      <w:spacing w:after="60"/>
      <w:ind w:left="1080" w:hanging="357"/>
    </w:pPr>
    <w:rPr>
      <w:rFonts w:ascii="Arial" w:hAnsi="Arial"/>
    </w:rPr>
  </w:style>
  <w:style w:type="paragraph" w:styleId="ListBullet">
    <w:name w:val="List Bullet"/>
    <w:basedOn w:val="Normal"/>
    <w:autoRedefine/>
    <w:pPr>
      <w:tabs>
        <w:tab w:val="num" w:pos="360"/>
      </w:tabs>
      <w:ind w:left="360" w:hanging="360"/>
    </w:pPr>
  </w:style>
  <w:style w:type="paragraph" w:customStyle="1" w:styleId="ListBulletLast">
    <w:name w:val="List Bullet Last"/>
    <w:aliases w:val="lbl"/>
    <w:basedOn w:val="ListBullet"/>
    <w:next w:val="BodyText"/>
    <w:pPr>
      <w:tabs>
        <w:tab w:val="clear" w:pos="360"/>
      </w:tabs>
      <w:spacing w:after="240"/>
      <w:ind w:left="714" w:hanging="357"/>
    </w:pPr>
    <w:rPr>
      <w:rFonts w:ascii="Arial" w:hAnsi="Arial"/>
    </w:rPr>
  </w:style>
  <w:style w:type="paragraph" w:styleId="Footer">
    <w:name w:val="footer"/>
    <w:basedOn w:val="Normal"/>
    <w:pPr>
      <w:tabs>
        <w:tab w:val="center" w:pos="4536"/>
        <w:tab w:val="right" w:pos="9072"/>
      </w:tabs>
      <w:spacing w:before="120"/>
    </w:pPr>
    <w:rPr>
      <w:lang w:val="de-DE"/>
    </w:rPr>
  </w:style>
  <w:style w:type="paragraph" w:styleId="List2">
    <w:name w:val="List 2"/>
    <w:basedOn w:val="List"/>
    <w:pPr>
      <w:ind w:left="851"/>
    </w:pPr>
  </w:style>
  <w:style w:type="paragraph" w:customStyle="1" w:styleId="TitleText">
    <w:name w:val="Title Text"/>
    <w:basedOn w:val="Normal"/>
    <w:next w:val="Normal"/>
    <w:pPr>
      <w:spacing w:after="220"/>
    </w:pPr>
    <w:rPr>
      <w:rFonts w:ascii="Arial" w:hAnsi="Arial"/>
      <w:b/>
      <w:sz w:val="22"/>
    </w:rPr>
  </w:style>
  <w:style w:type="paragraph" w:styleId="Title">
    <w:name w:val="Title"/>
    <w:basedOn w:val="Normal"/>
    <w:qFormat/>
    <w:pPr>
      <w:jc w:val="center"/>
    </w:pPr>
    <w:rPr>
      <w:rFonts w:ascii="Arial" w:hAnsi="Arial"/>
      <w:b/>
    </w:rPr>
  </w:style>
  <w:style w:type="paragraph" w:styleId="TableofFigures">
    <w:name w:val="table of figures"/>
    <w:basedOn w:val="TOC1"/>
    <w:next w:val="Normal"/>
    <w:semiHidden/>
    <w:pPr>
      <w:tabs>
        <w:tab w:val="right" w:leader="dot" w:pos="9360"/>
      </w:tabs>
      <w:spacing w:before="120" w:after="120"/>
    </w:pPr>
    <w:rPr>
      <w:caps/>
    </w:rPr>
  </w:style>
  <w:style w:type="paragraph" w:styleId="TOC1">
    <w:name w:val="toc 1"/>
    <w:basedOn w:val="Normal"/>
    <w:next w:val="Normal"/>
    <w:autoRedefine/>
    <w:uiPriority w:val="39"/>
  </w:style>
  <w:style w:type="character" w:styleId="PageNumber">
    <w:name w:val="page number"/>
    <w:rPr>
      <w:rFonts w:eastAsia="Times New Roman"/>
      <w:noProof w:val="0"/>
      <w:kern w:val="2"/>
      <w:sz w:val="21"/>
      <w:lang w:val="en-GB"/>
    </w:rPr>
  </w:style>
  <w:style w:type="paragraph" w:styleId="BodyText3">
    <w:name w:val="Body Text 3"/>
    <w:basedOn w:val="Normal"/>
    <w:pPr>
      <w:jc w:val="both"/>
    </w:p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pPr>
      <w:overflowPunct w:val="0"/>
      <w:autoSpaceDE w:val="0"/>
      <w:autoSpaceDN w:val="0"/>
      <w:adjustRightInd w:val="0"/>
      <w:textAlignment w:val="baseline"/>
    </w:pPr>
  </w:style>
  <w:style w:type="paragraph" w:customStyle="1" w:styleId="B3">
    <w:name w:val="B3"/>
    <w:basedOn w:val="List3"/>
    <w:pPr>
      <w:overflowPunct w:val="0"/>
      <w:autoSpaceDE w:val="0"/>
      <w:autoSpaceDN w:val="0"/>
      <w:adjustRightInd w:val="0"/>
      <w:spacing w:after="180"/>
      <w:ind w:leftChars="0" w:left="1135" w:firstLineChars="0" w:hanging="284"/>
      <w:textAlignment w:val="baseline"/>
    </w:pPr>
  </w:style>
  <w:style w:type="paragraph" w:styleId="List3">
    <w:name w:val="List 3"/>
    <w:basedOn w:val="Normal"/>
    <w:pPr>
      <w:ind w:leftChars="400" w:left="100" w:hangingChars="200" w:hanging="200"/>
    </w:pPr>
  </w:style>
  <w:style w:type="paragraph" w:customStyle="1" w:styleId="RecCCITT">
    <w:name w:val="Rec_CCITT_#"/>
    <w:basedOn w:val="Normal"/>
    <w:pPr>
      <w:keepNext/>
      <w:keepLines/>
      <w:spacing w:after="180"/>
    </w:pPr>
    <w:rPr>
      <w:b/>
    </w:rPr>
  </w:style>
  <w:style w:type="character" w:styleId="Hyperlink">
    <w:name w:val="Hyperlink"/>
    <w:rPr>
      <w:rFonts w:eastAsia="Times New Roman"/>
      <w:noProof w:val="0"/>
      <w:color w:val="0000FF"/>
      <w:kern w:val="2"/>
      <w:sz w:val="21"/>
      <w:u w:val="single"/>
      <w:lang w:val="en-GB"/>
    </w:rPr>
  </w:style>
  <w:style w:type="character" w:styleId="FollowedHyperlink">
    <w:name w:val="FollowedHyperlink"/>
    <w:rPr>
      <w:rFonts w:eastAsia="Times New Roman"/>
      <w:noProof w:val="0"/>
      <w:color w:val="800080"/>
      <w:kern w:val="2"/>
      <w:sz w:val="21"/>
      <w:u w:val="single"/>
      <w:lang w:val="en-GB"/>
    </w:rPr>
  </w:style>
  <w:style w:type="character" w:styleId="CommentReference">
    <w:name w:val="annotation reference"/>
    <w:rPr>
      <w:rFonts w:eastAsia="Times New Roman"/>
      <w:noProof w:val="0"/>
      <w:kern w:val="2"/>
      <w:sz w:val="16"/>
      <w:lang w:val="en-GB"/>
    </w:rPr>
  </w:style>
  <w:style w:type="paragraph" w:styleId="BalloonText">
    <w:name w:val="Balloon Text"/>
    <w:basedOn w:val="Normal"/>
    <w:link w:val="BalloonTextChar"/>
    <w:rPr>
      <w:rFonts w:ascii="Arial" w:hAnsi="Arial"/>
      <w:sz w:val="18"/>
    </w:rPr>
  </w:style>
  <w:style w:type="character" w:customStyle="1" w:styleId="BalloonTextChar">
    <w:name w:val="Balloon Text Char"/>
    <w:link w:val="BalloonText"/>
    <w:rsid w:val="00DC57EE"/>
    <w:rPr>
      <w:rFonts w:ascii="Arial" w:eastAsia="MS Gothic" w:hAnsi="Arial"/>
      <w:sz w:val="18"/>
      <w:lang w:val="en-GB"/>
    </w:rPr>
  </w:style>
  <w:style w:type="paragraph" w:customStyle="1" w:styleId="Reference">
    <w:name w:val="Reference"/>
    <w:basedOn w:val="Normal"/>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rPr>
      <w:b/>
      <w:sz w:val="24"/>
    </w:rPr>
  </w:style>
  <w:style w:type="character" w:customStyle="1" w:styleId="CommentSubjectChar">
    <w:name w:val="Comment Subject Char"/>
    <w:basedOn w:val="CommentTextChar"/>
    <w:link w:val="CommentSubject"/>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rsid w:val="00913D29"/>
    <w:rPr>
      <w:b/>
    </w:rPr>
  </w:style>
  <w:style w:type="paragraph" w:customStyle="1" w:styleId="TAC">
    <w:name w:val="TAC"/>
    <w:basedOn w:val="Normal"/>
    <w:link w:val="TACChar"/>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rsid w:val="00C932D2"/>
    <w:rPr>
      <w:rFonts w:ascii="Arial" w:eastAsia="Times New Roman" w:hAnsi="Arial"/>
      <w:sz w:val="18"/>
      <w:lang w:val="en-GB"/>
    </w:rPr>
  </w:style>
  <w:style w:type="character" w:customStyle="1" w:styleId="TAHCar">
    <w:name w:val="TAH Car"/>
    <w:link w:val="TAH"/>
    <w:rsid w:val="00C932D2"/>
    <w:rPr>
      <w:rFonts w:ascii="Arial" w:eastAsia="Times New Roman" w:hAnsi="Arial"/>
      <w:b/>
      <w:sz w:val="18"/>
      <w:lang w:val="en-GB"/>
    </w:rPr>
  </w:style>
  <w:style w:type="table" w:styleId="TableGrid">
    <w:name w:val="Table Grid"/>
    <w:basedOn w:val="TableNormal"/>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NormalWeb">
    <w:name w:val="Normal (Web)"/>
    <w:basedOn w:val="Normal"/>
    <w:uiPriority w:val="99"/>
    <w:unhideWhenUsed/>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Normal"/>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Revision">
    <w:name w:val="Revision"/>
    <w:hidden/>
    <w:uiPriority w:val="99"/>
    <w:semiHidden/>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Normal"/>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2D136A"/>
    <w:pPr>
      <w:ind w:leftChars="400" w:left="840"/>
    </w:p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列表段落11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rsid w:val="00384D66"/>
    <w:pPr>
      <w:jc w:val="center"/>
    </w:pPr>
    <w:rPr>
      <w:b/>
      <w:color w:val="FF0000"/>
      <w:szCs w:val="21"/>
      <w:lang w:val="en-US"/>
    </w:rPr>
  </w:style>
  <w:style w:type="character" w:customStyle="1" w:styleId="NoteHeadingChar">
    <w:name w:val="Note Heading Char"/>
    <w:basedOn w:val="DefaultParagraphFont"/>
    <w:link w:val="NoteHeading"/>
    <w:rsid w:val="00384D66"/>
    <w:rPr>
      <w:rFonts w:ascii="Times New Roman" w:eastAsia="MS Gothic" w:hAnsi="Times New Roman"/>
      <w:b/>
      <w:color w:val="FF0000"/>
      <w:sz w:val="24"/>
      <w:szCs w:val="21"/>
    </w:rPr>
  </w:style>
  <w:style w:type="paragraph" w:styleId="Closing">
    <w:name w:val="Closing"/>
    <w:basedOn w:val="Normal"/>
    <w:link w:val="ClosingChar"/>
    <w:rsid w:val="00384D66"/>
    <w:pPr>
      <w:jc w:val="right"/>
    </w:pPr>
    <w:rPr>
      <w:b/>
      <w:color w:val="FF0000"/>
      <w:szCs w:val="21"/>
      <w:lang w:val="en-US"/>
    </w:rPr>
  </w:style>
  <w:style w:type="character" w:customStyle="1" w:styleId="ClosingChar">
    <w:name w:val="Closing Char"/>
    <w:basedOn w:val="DefaultParagraphFont"/>
    <w:link w:val="Closing"/>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rsid w:val="00EC3C7F"/>
    <w:pPr>
      <w:numPr>
        <w:numId w:val="4"/>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rsid w:val="00DC57EE"/>
    <w:pPr>
      <w:ind w:left="1418" w:hanging="1418"/>
    </w:pPr>
  </w:style>
  <w:style w:type="paragraph" w:styleId="TOC8">
    <w:name w:val="toc 8"/>
    <w:basedOn w:val="TOC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rsid w:val="00DC57EE"/>
    <w:pPr>
      <w:keepLines/>
      <w:spacing w:after="180"/>
      <w:ind w:left="1702" w:hanging="1418"/>
    </w:pPr>
    <w:rPr>
      <w:rFonts w:eastAsiaTheme="minorEastAsia"/>
      <w:sz w:val="20"/>
      <w:lang w:eastAsia="en-US"/>
    </w:rPr>
  </w:style>
  <w:style w:type="paragraph" w:customStyle="1" w:styleId="FP">
    <w:name w:val="FP"/>
    <w:basedOn w:val="Normal"/>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rsid w:val="00DC57EE"/>
    <w:pPr>
      <w:spacing w:after="180"/>
      <w:ind w:left="1418" w:hanging="284"/>
    </w:pPr>
    <w:rPr>
      <w:rFonts w:eastAsiaTheme="minorEastAsia"/>
      <w:sz w:val="20"/>
      <w:lang w:eastAsia="en-US"/>
    </w:rPr>
  </w:style>
  <w:style w:type="paragraph" w:customStyle="1" w:styleId="B5">
    <w:name w:val="B5"/>
    <w:basedOn w:val="Normal"/>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Normal"/>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5"/>
      </w:numPr>
      <w:tabs>
        <w:tab w:val="clear" w:pos="1259"/>
        <w:tab w:val="clear" w:pos="1622"/>
        <w:tab w:val="num" w:pos="360"/>
      </w:tabs>
      <w:ind w:left="360" w:hanging="360"/>
      <w:jc w:val="both"/>
    </w:pPr>
    <w:rPr>
      <w:kern w:val="2"/>
      <w:sz w:val="21"/>
      <w:lang w:eastAsia="ja-JP"/>
    </w:rPr>
  </w:style>
  <w:style w:type="table" w:styleId="GridTable1Light">
    <w:name w:val="Grid Table 1 Light"/>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paragraph" w:customStyle="1" w:styleId="0Maintext">
    <w:name w:val="0 Main text"/>
    <w:basedOn w:val="maintext"/>
    <w:link w:val="0MaintextChar"/>
    <w:qFormat/>
    <w:rsid w:val="00E34C18"/>
    <w:pPr>
      <w:spacing w:before="0" w:after="100" w:afterAutospacing="1"/>
      <w:ind w:firstLineChars="0" w:firstLine="360"/>
    </w:pPr>
    <w:rPr>
      <w:rFonts w:cs="Batang"/>
      <w:lang w:eastAsia="en-US"/>
    </w:rPr>
  </w:style>
  <w:style w:type="character" w:customStyle="1" w:styleId="0MaintextChar">
    <w:name w:val="0 Main text Char"/>
    <w:basedOn w:val="maintextChar"/>
    <w:link w:val="0Maintext"/>
    <w:rsid w:val="00E34C18"/>
    <w:rPr>
      <w:rFonts w:ascii="Times New Roman" w:eastAsia="Malgun Gothic" w:hAnsi="Times New Roman" w:cs="Batang"/>
      <w:lang w:val="en-GB" w:eastAsia="en-US"/>
    </w:rPr>
  </w:style>
  <w:style w:type="character" w:customStyle="1" w:styleId="TALChar">
    <w:name w:val="TAL Char"/>
    <w:locked/>
    <w:rsid w:val="0022448E"/>
    <w:rPr>
      <w:rFonts w:ascii="Arial" w:eastAsia="MS Mincho" w:hAnsi="Arial"/>
      <w:sz w:val="18"/>
      <w:lang w:val="en-GB" w:eastAsia="en-US"/>
    </w:rPr>
  </w:style>
  <w:style w:type="paragraph" w:styleId="Index1">
    <w:name w:val="index 1"/>
    <w:basedOn w:val="Normal"/>
    <w:rsid w:val="001F727C"/>
    <w:pPr>
      <w:keepLines/>
      <w:overflowPunct w:val="0"/>
      <w:autoSpaceDE w:val="0"/>
      <w:autoSpaceDN w:val="0"/>
      <w:adjustRightInd w:val="0"/>
      <w:textAlignment w:val="baseline"/>
    </w:pPr>
    <w:rPr>
      <w:rFonts w:eastAsia="Times New Roman"/>
      <w:sz w:val="20"/>
      <w:lang w:eastAsia="en-GB"/>
    </w:rPr>
  </w:style>
  <w:style w:type="paragraph" w:customStyle="1" w:styleId="tal0">
    <w:name w:val="tal"/>
    <w:basedOn w:val="Normal"/>
    <w:rsid w:val="002D3C0D"/>
    <w:pPr>
      <w:spacing w:before="100" w:beforeAutospacing="1" w:after="100" w:afterAutospacing="1"/>
    </w:pPr>
    <w:rPr>
      <w:rFonts w:ascii="Calibri" w:eastAsia="SimSun" w:hAnsi="Calibri" w:cs="Calibri"/>
      <w:sz w:val="22"/>
      <w:szCs w:val="22"/>
      <w:lang w:val="en-US" w:eastAsia="zh-CN"/>
    </w:rPr>
  </w:style>
  <w:style w:type="character" w:styleId="Emphasis">
    <w:name w:val="Emphasis"/>
    <w:uiPriority w:val="20"/>
    <w:qFormat/>
    <w:rsid w:val="00CC61EA"/>
    <w:rPr>
      <w:i/>
      <w:iCs/>
    </w:rPr>
  </w:style>
  <w:style w:type="paragraph" w:customStyle="1" w:styleId="StyleHeading1H1h1appheading1l1MemoHeading1h11h12h13h">
    <w:name w:val="Style Heading 1H1h1app heading 1l1Memo Heading 1h11h12h13h..."/>
    <w:basedOn w:val="Heading1"/>
    <w:rsid w:val="00CC61EA"/>
    <w:pPr>
      <w:keepNext w:val="0"/>
      <w:widowControl w:val="0"/>
      <w:numPr>
        <w:numId w:val="46"/>
      </w:numPr>
      <w:tabs>
        <w:tab w:val="clear" w:pos="0"/>
      </w:tabs>
    </w:pPr>
    <w:rPr>
      <w:rFonts w:ascii="Helvetica" w:eastAsia="Times New Roman" w:hAnsi="Helvetica"/>
      <w:b/>
      <w:bCs/>
      <w:kern w:val="32"/>
      <w:lang w:val="en-US" w:eastAsia="en-US"/>
    </w:rPr>
  </w:style>
  <w:style w:type="paragraph" w:customStyle="1" w:styleId="4h4H4H41h41H42h42H43h43H411h411H421h421H44h2">
    <w:name w:val="スタイル 見出し 4h4H4H41h41H42h42H43h43H411h411H421h421H44h...2"/>
    <w:basedOn w:val="Heading4"/>
    <w:rsid w:val="00CC61EA"/>
    <w:pPr>
      <w:numPr>
        <w:ilvl w:val="3"/>
        <w:numId w:val="6"/>
      </w:numPr>
      <w:spacing w:before="240" w:after="60"/>
      <w:jc w:val="left"/>
    </w:pPr>
    <w:rPr>
      <w:rFonts w:eastAsia="MS Mincho"/>
      <w:b/>
      <w:iCs/>
      <w:color w:val="000000"/>
      <w:sz w:val="20"/>
      <w:szCs w:val="26"/>
      <w:lang w:val="en-US" w:eastAsia="x-none"/>
    </w:rPr>
  </w:style>
  <w:style w:type="paragraph" w:customStyle="1" w:styleId="Steps-8thset">
    <w:name w:val="Steps-8th set"/>
    <w:basedOn w:val="List2"/>
    <w:rsid w:val="00DA1906"/>
    <w:pPr>
      <w:widowControl w:val="0"/>
      <w:numPr>
        <w:numId w:val="48"/>
      </w:numPr>
      <w:tabs>
        <w:tab w:val="clear" w:pos="936"/>
        <w:tab w:val="num" w:pos="360"/>
      </w:tabs>
      <w:spacing w:before="120" w:after="120"/>
      <w:ind w:left="720" w:hanging="360"/>
    </w:pPr>
    <w:rPr>
      <w:rFonts w:ascii="Arial" w:eastAsia="Times New Roman" w:hAnsi="Arial"/>
      <w:szCs w:val="24"/>
      <w:lang w:val="en-US" w:eastAsia="en-US"/>
    </w:rPr>
  </w:style>
  <w:style w:type="paragraph" w:styleId="NoSpacing">
    <w:name w:val="No Spacing"/>
    <w:basedOn w:val="Normal"/>
    <w:link w:val="NoSpacingChar"/>
    <w:uiPriority w:val="1"/>
    <w:qFormat/>
    <w:rsid w:val="00D10816"/>
    <w:pPr>
      <w:jc w:val="both"/>
    </w:pPr>
    <w:rPr>
      <w:rFonts w:ascii="Arial" w:eastAsia="Times New Roman" w:hAnsi="Arial"/>
      <w:sz w:val="20"/>
      <w:lang w:val="en-US" w:eastAsia="en-US"/>
    </w:rPr>
  </w:style>
  <w:style w:type="character" w:customStyle="1" w:styleId="NoSpacingChar">
    <w:name w:val="No Spacing Char"/>
    <w:link w:val="NoSpacing"/>
    <w:uiPriority w:val="1"/>
    <w:rsid w:val="00D10816"/>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7410330">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1397448">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9434204">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4042795">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28782374">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1980173">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73801023">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89421584">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205174127">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4659397">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71342074">
      <w:bodyDiv w:val="1"/>
      <w:marLeft w:val="0"/>
      <w:marRight w:val="0"/>
      <w:marTop w:val="0"/>
      <w:marBottom w:val="0"/>
      <w:divBdr>
        <w:top w:val="none" w:sz="0" w:space="0" w:color="auto"/>
        <w:left w:val="none" w:sz="0" w:space="0" w:color="auto"/>
        <w:bottom w:val="none" w:sz="0" w:space="0" w:color="auto"/>
        <w:right w:val="none" w:sz="0" w:space="0" w:color="auto"/>
      </w:divBdr>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4786197">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73791786">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1710196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843060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806578189">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3457755">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669C3-528D-41D3-A8D0-E7D65FCB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1993</Words>
  <Characters>11361</Characters>
  <Application>Microsoft Office Word</Application>
  <DocSecurity>0</DocSecurity>
  <Lines>94</Lines>
  <Paragraphs>26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TSG-RAN Working Group 1 Meeting #26</vt:lpstr>
      <vt:lpstr>TSG-RAN Working Group 1 Meeting #26</vt:lpstr>
      <vt:lpstr>TSG-RAN Working Group 1 Meeting #26</vt:lpstr>
    </vt:vector>
  </TitlesOfParts>
  <Company>NTTDoCoMo</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Ralf Bendlin (AT&amp;T)</cp:lastModifiedBy>
  <cp:revision>26</cp:revision>
  <cp:lastPrinted>2017-08-09T04:40:00Z</cp:lastPrinted>
  <dcterms:created xsi:type="dcterms:W3CDTF">2020-06-10T02:02:00Z</dcterms:created>
  <dcterms:modified xsi:type="dcterms:W3CDTF">2020-06-10T02:34:00Z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(3)uav2j05Bh2NVaY0nd6G/ngVNCaAiQ9QMixqjO3soP6jZn/GrvSnqidDV1Zu1ZGxhxGSmgFCc
17R/mwwZp7Jhyc6nN2qtVXthMD2z8hIYuCDipI9nt/ma5BRo/QSNy7khX2NBcFgoWpjJKmxK
8XL1a8Y/qOmWVuw2O8dSCTzSQdLWVCgBrCDgkPsqp57rAmuIVxoLSj0LAiwtlif6yZFbeBcD
oFSwSO+62z2aO0Ya12</vt:lpwstr>
  </property>
  <property fmtid="{D5CDD505-2E9C-101B-9397-08002B2CF9AE}" pid="3" name="_2015_ms_pID_7253431">
    <vt:lpwstr>B3cvAK+lhro8zS82GrHkmH1XeLQASZPPn3oN9EOVmuTN88QDerpCxc
VeJQy/pYpgdBBCOKnCWauTRAH4tWVdaCBSbkXhyjWk+yqW3zRZWM08W9lB4XKQPbqhoAG1W+
PbrmP0g+Tgam2/yRuKQ7OGmtChE0Bzhhu3I2n09//iqcIEynk37k+LbfBac9LzvqJHS7CFu/
M+Jhrctyz6xxrWM/8bF4hM8+6iCingleRxKS</vt:lpwstr>
  </property>
  <property fmtid="{D5CDD505-2E9C-101B-9397-08002B2CF9AE}" pid="4" name="_2015_ms_pID_7253432">
    <vt:lpwstr>gA==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1585323392</vt:lpwstr>
  </property>
</Properties>
</file>