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Default="002D4BA5">
      <w:pPr>
        <w:pStyle w:val="3GPPHeader"/>
        <w:spacing w:after="60"/>
        <w:rPr>
          <w:sz w:val="32"/>
          <w:szCs w:val="32"/>
          <w:highlight w:val="yellow"/>
        </w:rPr>
      </w:pPr>
      <w:bookmarkStart w:id="0" w:name="_Hlk47544285"/>
      <w:r>
        <w:t>3GPP TSG-RAN WG2 #11</w:t>
      </w:r>
      <w:r w:rsidR="00C75058">
        <w:t>3</w:t>
      </w:r>
      <w:r>
        <w:t>e</w:t>
      </w:r>
      <w:r>
        <w:tab/>
      </w:r>
      <w:r>
        <w:rPr>
          <w:sz w:val="32"/>
          <w:szCs w:val="32"/>
        </w:rPr>
        <w:t>Tdoc R2-20xxxx</w:t>
      </w:r>
    </w:p>
    <w:p w14:paraId="0BE20DDE" w14:textId="1904F7B4" w:rsidR="002D4BA5" w:rsidRDefault="002D4BA5">
      <w:pPr>
        <w:pStyle w:val="3GPPHeader"/>
      </w:pPr>
      <w:bookmarkStart w:id="1"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0"/>
    <w:bookmarkEnd w:id="1"/>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][eIAB]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[AT113-e][030][eIAB]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66CDD11D"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r w:rsidR="00DF03EB">
        <w:rPr>
          <w:rFonts w:ascii="Arial" w:hAnsi="Arial" w:cs="Arial"/>
          <w:b/>
          <w:bCs/>
          <w:highlight w:val="yellow"/>
        </w:rPr>
        <w:t>Wednesday</w:t>
      </w:r>
      <w:r>
        <w:rPr>
          <w:rFonts w:ascii="Arial" w:hAnsi="Arial" w:cs="Arial"/>
          <w:b/>
          <w:bCs/>
          <w:highlight w:val="yellow"/>
        </w:rPr>
        <w:t xml:space="preserve">, </w:t>
      </w:r>
      <w:r w:rsidR="00DF03EB">
        <w:rPr>
          <w:rFonts w:ascii="Arial" w:hAnsi="Arial" w:cs="Arial"/>
          <w:b/>
          <w:bCs/>
          <w:highlight w:val="yellow"/>
        </w:rPr>
        <w:t>27</w:t>
      </w:r>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2" w:name="_Ref178064866"/>
      <w:r>
        <w:t>2</w:t>
      </w:r>
      <w:r>
        <w:tab/>
        <w:t>Discussion</w:t>
      </w:r>
      <w:bookmarkEnd w:id="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F04896"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F04896"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F04896"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2C7A2C1" w14:textId="3065CB02" w:rsidR="00C964DB" w:rsidRDefault="00C964DB" w:rsidP="008D17D4">
      <w:pPr>
        <w:pStyle w:val="Heading2"/>
        <w:ind w:left="0" w:firstLine="0"/>
        <w:rPr>
          <w:rFonts w:cs="Arial"/>
          <w:sz w:val="20"/>
          <w:lang w:val="en-US"/>
        </w:rPr>
      </w:pPr>
      <w:r>
        <w:rPr>
          <w:rFonts w:cs="Arial"/>
          <w:sz w:val="20"/>
          <w:lang w:val="en-US"/>
        </w:rPr>
        <w:t xml:space="preserve">Before discussing </w:t>
      </w:r>
      <w:r w:rsidRPr="00E83B33">
        <w:rPr>
          <w:rFonts w:cs="Arial"/>
          <w:sz w:val="20"/>
          <w:lang w:val="en-US"/>
        </w:rPr>
        <w:t>whether</w:t>
      </w:r>
      <w:r>
        <w:rPr>
          <w:rFonts w:cs="Arial"/>
          <w:sz w:val="20"/>
          <w:lang w:val="en-US"/>
        </w:rPr>
        <w:t xml:space="preserve"> </w:t>
      </w:r>
      <w:r w:rsidRPr="008D17D4">
        <w:rPr>
          <w:rFonts w:cs="Arial"/>
          <w:sz w:val="20"/>
          <w:lang w:val="en-US"/>
        </w:rPr>
        <w:t>simultaneous UL transmission can be supported in Rel-17</w:t>
      </w:r>
      <w:r>
        <w:rPr>
          <w:rFonts w:cs="Arial"/>
          <w:sz w:val="20"/>
          <w:lang w:val="en-US"/>
        </w:rPr>
        <w:t xml:space="preserve"> for “DAPS-like” IAB, Rapporteur would like to discuss what is a “DAPS-like” solution from a RAN2 protocol architecture.</w:t>
      </w:r>
      <w:r>
        <w:rPr>
          <w:rFonts w:cs="Arial"/>
          <w:sz w:val="20"/>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77777777" w:rsidR="00C964DB" w:rsidRDefault="00C964DB" w:rsidP="006C7450">
            <w:pPr>
              <w:spacing w:after="120"/>
              <w:rPr>
                <w:rFonts w:eastAsia="Malgun Gothic"/>
                <w:lang w:eastAsia="ko-KR"/>
              </w:rPr>
            </w:pPr>
          </w:p>
        </w:tc>
        <w:tc>
          <w:tcPr>
            <w:tcW w:w="1554" w:type="dxa"/>
          </w:tcPr>
          <w:p w14:paraId="617EBD8A" w14:textId="77777777" w:rsidR="00C964DB" w:rsidRDefault="00C964DB" w:rsidP="006C7450">
            <w:pPr>
              <w:spacing w:after="120"/>
              <w:rPr>
                <w:rFonts w:cs="Arial"/>
                <w:szCs w:val="18"/>
                <w:lang w:eastAsia="zh-CN"/>
              </w:rPr>
            </w:pPr>
          </w:p>
        </w:tc>
        <w:tc>
          <w:tcPr>
            <w:tcW w:w="6663" w:type="dxa"/>
          </w:tcPr>
          <w:p w14:paraId="563A499F" w14:textId="77777777" w:rsidR="00C964DB" w:rsidRDefault="00C964DB" w:rsidP="006C7450">
            <w:pPr>
              <w:spacing w:after="120"/>
              <w:rPr>
                <w:rFonts w:cs="Arial"/>
                <w:szCs w:val="18"/>
                <w:lang w:eastAsia="zh-CN"/>
              </w:rPr>
            </w:pPr>
          </w:p>
        </w:tc>
      </w:tr>
      <w:tr w:rsidR="00C964DB" w14:paraId="7ADC23BD" w14:textId="77777777" w:rsidTr="005A08E4">
        <w:tc>
          <w:tcPr>
            <w:tcW w:w="1956" w:type="dxa"/>
          </w:tcPr>
          <w:p w14:paraId="1EF1EB69" w14:textId="77777777" w:rsidR="00C964DB" w:rsidRDefault="00C964DB" w:rsidP="006C7450">
            <w:pPr>
              <w:spacing w:after="120"/>
              <w:rPr>
                <w:lang w:val="en-US" w:eastAsia="zh-CN"/>
              </w:rPr>
            </w:pPr>
          </w:p>
        </w:tc>
        <w:tc>
          <w:tcPr>
            <w:tcW w:w="1554" w:type="dxa"/>
          </w:tcPr>
          <w:p w14:paraId="41E0CB2C" w14:textId="77777777" w:rsidR="00C964DB" w:rsidRDefault="00C964DB" w:rsidP="006C7450">
            <w:pPr>
              <w:spacing w:after="120"/>
              <w:rPr>
                <w:rFonts w:cs="Arial"/>
                <w:szCs w:val="18"/>
                <w:lang w:val="en-US" w:eastAsia="zh-CN"/>
              </w:rPr>
            </w:pPr>
          </w:p>
        </w:tc>
        <w:tc>
          <w:tcPr>
            <w:tcW w:w="6663" w:type="dxa"/>
          </w:tcPr>
          <w:p w14:paraId="67DF4161" w14:textId="77777777" w:rsidR="00C964DB" w:rsidRDefault="00C964DB" w:rsidP="006C7450">
            <w:pPr>
              <w:spacing w:after="120"/>
              <w:rPr>
                <w:rFonts w:cs="Arial"/>
                <w:szCs w:val="18"/>
                <w:lang w:val="en-US" w:eastAsia="zh-CN"/>
              </w:rPr>
            </w:pPr>
          </w:p>
        </w:tc>
      </w:tr>
      <w:tr w:rsidR="00C964DB" w14:paraId="0E15B274" w14:textId="77777777" w:rsidTr="005A08E4">
        <w:tc>
          <w:tcPr>
            <w:tcW w:w="1956" w:type="dxa"/>
          </w:tcPr>
          <w:p w14:paraId="6A541360" w14:textId="77777777" w:rsidR="00C964DB" w:rsidRDefault="00C964DB" w:rsidP="006C7450">
            <w:pPr>
              <w:spacing w:after="120"/>
              <w:rPr>
                <w:lang w:eastAsia="zh-CN"/>
              </w:rPr>
            </w:pPr>
          </w:p>
        </w:tc>
        <w:tc>
          <w:tcPr>
            <w:tcW w:w="1554" w:type="dxa"/>
          </w:tcPr>
          <w:p w14:paraId="367844AF" w14:textId="77777777" w:rsidR="00C964DB" w:rsidRDefault="00C964DB" w:rsidP="006C7450">
            <w:pPr>
              <w:spacing w:after="120"/>
              <w:rPr>
                <w:rFonts w:cs="Arial"/>
                <w:szCs w:val="18"/>
                <w:lang w:eastAsia="zh-CN"/>
              </w:rPr>
            </w:pPr>
          </w:p>
        </w:tc>
        <w:tc>
          <w:tcPr>
            <w:tcW w:w="6663" w:type="dxa"/>
          </w:tcPr>
          <w:p w14:paraId="3EEFBC40" w14:textId="77777777" w:rsidR="00C964DB" w:rsidRDefault="00C964DB" w:rsidP="006C7450">
            <w:pPr>
              <w:spacing w:after="120"/>
              <w:rPr>
                <w:rFonts w:cs="Arial"/>
                <w:szCs w:val="18"/>
                <w:lang w:eastAsia="zh-CN"/>
              </w:rPr>
            </w:pPr>
          </w:p>
        </w:tc>
      </w:tr>
      <w:tr w:rsidR="00C964DB" w14:paraId="085358F4" w14:textId="77777777" w:rsidTr="005A08E4">
        <w:tc>
          <w:tcPr>
            <w:tcW w:w="1956" w:type="dxa"/>
          </w:tcPr>
          <w:p w14:paraId="716BBF64" w14:textId="77777777" w:rsidR="00C964DB" w:rsidRDefault="00C964DB" w:rsidP="006C7450">
            <w:pPr>
              <w:spacing w:after="120"/>
              <w:rPr>
                <w:lang w:val="en-US" w:eastAsia="zh-CN"/>
              </w:rPr>
            </w:pPr>
          </w:p>
        </w:tc>
        <w:tc>
          <w:tcPr>
            <w:tcW w:w="1554" w:type="dxa"/>
          </w:tcPr>
          <w:p w14:paraId="4D9A4275" w14:textId="77777777" w:rsidR="00C964DB" w:rsidRDefault="00C964DB" w:rsidP="006C7450">
            <w:pPr>
              <w:spacing w:after="120"/>
              <w:rPr>
                <w:rFonts w:cs="Arial"/>
                <w:szCs w:val="18"/>
              </w:rPr>
            </w:pPr>
          </w:p>
        </w:tc>
        <w:tc>
          <w:tcPr>
            <w:tcW w:w="6663" w:type="dxa"/>
          </w:tcPr>
          <w:p w14:paraId="31F46855" w14:textId="77777777" w:rsidR="00C964DB" w:rsidRDefault="00C964DB" w:rsidP="006C7450">
            <w:pPr>
              <w:spacing w:after="120"/>
              <w:rPr>
                <w:rFonts w:cs="Arial"/>
                <w:szCs w:val="18"/>
              </w:rPr>
            </w:pPr>
          </w:p>
        </w:tc>
      </w:tr>
      <w:tr w:rsidR="00C964DB" w14:paraId="6C1FEF00" w14:textId="77777777" w:rsidTr="005A08E4">
        <w:tc>
          <w:tcPr>
            <w:tcW w:w="1956" w:type="dxa"/>
          </w:tcPr>
          <w:p w14:paraId="0088347A" w14:textId="77777777" w:rsidR="00C964DB" w:rsidRDefault="00C964DB" w:rsidP="006C7450">
            <w:pPr>
              <w:spacing w:after="120"/>
            </w:pPr>
          </w:p>
        </w:tc>
        <w:tc>
          <w:tcPr>
            <w:tcW w:w="1554" w:type="dxa"/>
          </w:tcPr>
          <w:p w14:paraId="0451E9C4" w14:textId="77777777" w:rsidR="00C964DB" w:rsidRDefault="00C964DB" w:rsidP="006C7450">
            <w:pPr>
              <w:spacing w:after="120"/>
              <w:rPr>
                <w:rFonts w:cs="Arial"/>
                <w:szCs w:val="18"/>
              </w:rPr>
            </w:pPr>
          </w:p>
        </w:tc>
        <w:tc>
          <w:tcPr>
            <w:tcW w:w="6663" w:type="dxa"/>
          </w:tcPr>
          <w:p w14:paraId="5581B595" w14:textId="77777777" w:rsidR="00C964DB" w:rsidRDefault="00C964DB" w:rsidP="006C7450">
            <w:pPr>
              <w:spacing w:after="120"/>
              <w:rPr>
                <w:rFonts w:cs="Arial"/>
                <w:szCs w:val="18"/>
              </w:rPr>
            </w:pPr>
          </w:p>
        </w:tc>
      </w:tr>
      <w:tr w:rsidR="00C964DB" w14:paraId="24C0D059" w14:textId="77777777" w:rsidTr="005A08E4">
        <w:tc>
          <w:tcPr>
            <w:tcW w:w="1956" w:type="dxa"/>
          </w:tcPr>
          <w:p w14:paraId="2020B3BC" w14:textId="77777777" w:rsidR="00C964DB" w:rsidRDefault="00C964DB" w:rsidP="006C7450">
            <w:pPr>
              <w:spacing w:after="120"/>
              <w:rPr>
                <w:lang w:eastAsia="zh-CN"/>
              </w:rPr>
            </w:pPr>
          </w:p>
        </w:tc>
        <w:tc>
          <w:tcPr>
            <w:tcW w:w="1554" w:type="dxa"/>
          </w:tcPr>
          <w:p w14:paraId="219BF9F5" w14:textId="77777777" w:rsidR="00C964DB" w:rsidRDefault="00C964DB" w:rsidP="006C7450">
            <w:pPr>
              <w:spacing w:after="120"/>
              <w:rPr>
                <w:rFonts w:cs="Arial"/>
                <w:szCs w:val="18"/>
                <w:lang w:eastAsia="zh-CN"/>
              </w:rPr>
            </w:pPr>
          </w:p>
        </w:tc>
        <w:tc>
          <w:tcPr>
            <w:tcW w:w="6663" w:type="dxa"/>
          </w:tcPr>
          <w:p w14:paraId="77D0EA7E" w14:textId="77777777" w:rsidR="00C964DB" w:rsidRDefault="00C964DB" w:rsidP="006C7450">
            <w:pPr>
              <w:spacing w:after="120"/>
              <w:rPr>
                <w:rFonts w:cs="Arial"/>
                <w:szCs w:val="18"/>
                <w:lang w:eastAsia="zh-CN"/>
              </w:rPr>
            </w:pPr>
          </w:p>
        </w:tc>
      </w:tr>
      <w:tr w:rsidR="00C964DB" w14:paraId="6477E953" w14:textId="77777777" w:rsidTr="005A08E4">
        <w:tc>
          <w:tcPr>
            <w:tcW w:w="1956" w:type="dxa"/>
          </w:tcPr>
          <w:p w14:paraId="1405A174" w14:textId="77777777" w:rsidR="00C964DB" w:rsidRDefault="00C964DB" w:rsidP="006C7450">
            <w:pPr>
              <w:spacing w:after="120"/>
              <w:rPr>
                <w:lang w:eastAsia="zh-CN"/>
              </w:rPr>
            </w:pPr>
          </w:p>
        </w:tc>
        <w:tc>
          <w:tcPr>
            <w:tcW w:w="1554" w:type="dxa"/>
          </w:tcPr>
          <w:p w14:paraId="370F9EAE" w14:textId="77777777" w:rsidR="00C964DB" w:rsidRDefault="00C964DB" w:rsidP="006C7450">
            <w:pPr>
              <w:spacing w:after="120"/>
              <w:rPr>
                <w:rFonts w:cs="Arial"/>
                <w:szCs w:val="18"/>
                <w:lang w:eastAsia="zh-CN"/>
              </w:rPr>
            </w:pPr>
          </w:p>
        </w:tc>
        <w:tc>
          <w:tcPr>
            <w:tcW w:w="6663" w:type="dxa"/>
          </w:tcPr>
          <w:p w14:paraId="6D47543F" w14:textId="77777777" w:rsidR="00C964DB" w:rsidRDefault="00C964DB" w:rsidP="006C7450">
            <w:pPr>
              <w:spacing w:after="120"/>
              <w:rPr>
                <w:rFonts w:cs="Arial"/>
                <w:szCs w:val="18"/>
                <w:lang w:eastAsia="zh-CN"/>
              </w:rPr>
            </w:pPr>
          </w:p>
        </w:tc>
      </w:tr>
      <w:tr w:rsidR="00C964DB" w14:paraId="36343306" w14:textId="77777777" w:rsidTr="005A08E4">
        <w:tc>
          <w:tcPr>
            <w:tcW w:w="1956" w:type="dxa"/>
          </w:tcPr>
          <w:p w14:paraId="673EF97B" w14:textId="77777777" w:rsidR="00C964DB" w:rsidRDefault="00C964DB" w:rsidP="006C7450">
            <w:pPr>
              <w:spacing w:after="120"/>
              <w:rPr>
                <w:lang w:eastAsia="zh-CN"/>
              </w:rPr>
            </w:pPr>
          </w:p>
        </w:tc>
        <w:tc>
          <w:tcPr>
            <w:tcW w:w="1554" w:type="dxa"/>
          </w:tcPr>
          <w:p w14:paraId="75F5C5D6" w14:textId="77777777" w:rsidR="00C964DB" w:rsidRDefault="00C964DB" w:rsidP="006C7450">
            <w:pPr>
              <w:spacing w:after="120"/>
              <w:rPr>
                <w:rFonts w:cs="Arial"/>
                <w:szCs w:val="18"/>
                <w:lang w:eastAsia="zh-CN"/>
              </w:rPr>
            </w:pPr>
          </w:p>
        </w:tc>
        <w:tc>
          <w:tcPr>
            <w:tcW w:w="6663" w:type="dxa"/>
          </w:tcPr>
          <w:p w14:paraId="70B3A0FE" w14:textId="77777777" w:rsidR="00C964DB" w:rsidRDefault="00C964DB" w:rsidP="006C7450">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Looking that legacy DAPS, t</w:t>
      </w:r>
      <w:r w:rsidR="009467CC">
        <w:rPr>
          <w:rFonts w:cs="Arial"/>
          <w:sz w:val="20"/>
          <w:lang w:val="en-US"/>
        </w:rPr>
        <w:t xml:space="preserve">t is noted that a capability signalling </w:t>
      </w:r>
      <w:r w:rsidR="006026E7">
        <w:rPr>
          <w:rFonts w:cs="Arial"/>
          <w:sz w:val="20"/>
          <w:lang w:val="en-US"/>
        </w:rPr>
        <w:t xml:space="preserve">already exists indicating </w:t>
      </w:r>
      <w:r w:rsidR="006026E7" w:rsidRPr="00A54D8F">
        <w:rPr>
          <w:rFonts w:cs="Arial"/>
          <w:sz w:val="20"/>
          <w:lang w:val="en-US"/>
        </w:rPr>
        <w:t>whether the UE supports simultaneous UL transmission in source PCell and target PCell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lastRenderedPageBreak/>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already indicates whether the UE supports simultaneous UL transmission in source PCell and target PCell during a</w:t>
      </w:r>
      <w:r w:rsidR="00A54D8F">
        <w:rPr>
          <w:rFonts w:ascii="Arial" w:eastAsia="SimSun" w:hAnsi="Arial" w:cs="Arial"/>
          <w:sz w:val="20"/>
          <w:szCs w:val="20"/>
          <w:lang w:val="en-US" w:eastAsia="ja-JP"/>
        </w:rPr>
        <w:t>n inter-freq</w:t>
      </w:r>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77777777" w:rsidR="00640C0E" w:rsidRDefault="00640C0E" w:rsidP="00E3044F">
            <w:pPr>
              <w:spacing w:after="120"/>
              <w:rPr>
                <w:rFonts w:eastAsia="Malgun Gothic"/>
                <w:lang w:eastAsia="ko-KR"/>
              </w:rPr>
            </w:pPr>
          </w:p>
        </w:tc>
        <w:tc>
          <w:tcPr>
            <w:tcW w:w="1554" w:type="dxa"/>
          </w:tcPr>
          <w:p w14:paraId="2C6CA291" w14:textId="77777777" w:rsidR="00640C0E" w:rsidRDefault="00640C0E" w:rsidP="00E3044F">
            <w:pPr>
              <w:spacing w:after="120"/>
              <w:rPr>
                <w:rFonts w:cs="Arial"/>
                <w:szCs w:val="18"/>
                <w:lang w:eastAsia="zh-CN"/>
              </w:rPr>
            </w:pPr>
          </w:p>
        </w:tc>
        <w:tc>
          <w:tcPr>
            <w:tcW w:w="6663" w:type="dxa"/>
          </w:tcPr>
          <w:p w14:paraId="5EA568AB" w14:textId="77777777" w:rsidR="00640C0E" w:rsidRDefault="00640C0E" w:rsidP="00E3044F">
            <w:pPr>
              <w:spacing w:after="120"/>
              <w:rPr>
                <w:rFonts w:cs="Arial"/>
                <w:szCs w:val="18"/>
                <w:lang w:eastAsia="zh-CN"/>
              </w:rPr>
            </w:pPr>
          </w:p>
        </w:tc>
      </w:tr>
      <w:tr w:rsidR="00640C0E" w14:paraId="0C3BD282" w14:textId="77777777" w:rsidTr="00E3044F">
        <w:tc>
          <w:tcPr>
            <w:tcW w:w="1956" w:type="dxa"/>
          </w:tcPr>
          <w:p w14:paraId="3757830B" w14:textId="77777777" w:rsidR="00640C0E" w:rsidRDefault="00640C0E" w:rsidP="00E3044F">
            <w:pPr>
              <w:spacing w:after="120"/>
              <w:rPr>
                <w:lang w:val="en-US" w:eastAsia="zh-CN"/>
              </w:rPr>
            </w:pPr>
          </w:p>
        </w:tc>
        <w:tc>
          <w:tcPr>
            <w:tcW w:w="1554" w:type="dxa"/>
          </w:tcPr>
          <w:p w14:paraId="334B145D" w14:textId="77777777" w:rsidR="00640C0E" w:rsidRDefault="00640C0E" w:rsidP="00E3044F">
            <w:pPr>
              <w:spacing w:after="120"/>
              <w:rPr>
                <w:rFonts w:cs="Arial"/>
                <w:szCs w:val="18"/>
                <w:lang w:val="en-US" w:eastAsia="zh-CN"/>
              </w:rPr>
            </w:pPr>
          </w:p>
        </w:tc>
        <w:tc>
          <w:tcPr>
            <w:tcW w:w="6663" w:type="dxa"/>
          </w:tcPr>
          <w:p w14:paraId="625905AE" w14:textId="77777777" w:rsidR="00640C0E" w:rsidRDefault="00640C0E" w:rsidP="00E3044F">
            <w:pPr>
              <w:spacing w:after="120"/>
              <w:rPr>
                <w:rFonts w:cs="Arial"/>
                <w:szCs w:val="18"/>
                <w:lang w:val="en-US" w:eastAsia="zh-CN"/>
              </w:rPr>
            </w:pPr>
          </w:p>
        </w:tc>
      </w:tr>
      <w:tr w:rsidR="00640C0E" w14:paraId="383D1DCA" w14:textId="77777777" w:rsidTr="00E3044F">
        <w:tc>
          <w:tcPr>
            <w:tcW w:w="1956" w:type="dxa"/>
          </w:tcPr>
          <w:p w14:paraId="6E078716" w14:textId="77777777" w:rsidR="00640C0E" w:rsidRDefault="00640C0E" w:rsidP="00E3044F">
            <w:pPr>
              <w:spacing w:after="120"/>
              <w:rPr>
                <w:lang w:eastAsia="zh-CN"/>
              </w:rPr>
            </w:pPr>
          </w:p>
        </w:tc>
        <w:tc>
          <w:tcPr>
            <w:tcW w:w="1554" w:type="dxa"/>
          </w:tcPr>
          <w:p w14:paraId="31D64A3C" w14:textId="77777777" w:rsidR="00640C0E" w:rsidRDefault="00640C0E" w:rsidP="00E3044F">
            <w:pPr>
              <w:spacing w:after="120"/>
              <w:rPr>
                <w:rFonts w:cs="Arial"/>
                <w:szCs w:val="18"/>
                <w:lang w:eastAsia="zh-CN"/>
              </w:rPr>
            </w:pPr>
          </w:p>
        </w:tc>
        <w:tc>
          <w:tcPr>
            <w:tcW w:w="6663" w:type="dxa"/>
          </w:tcPr>
          <w:p w14:paraId="04EAA15D" w14:textId="77777777" w:rsidR="00640C0E" w:rsidRDefault="00640C0E" w:rsidP="00E3044F">
            <w:pPr>
              <w:spacing w:after="120"/>
              <w:rPr>
                <w:rFonts w:cs="Arial"/>
                <w:szCs w:val="18"/>
                <w:lang w:eastAsia="zh-CN"/>
              </w:rPr>
            </w:pPr>
          </w:p>
        </w:tc>
      </w:tr>
      <w:tr w:rsidR="00640C0E" w14:paraId="395AD739" w14:textId="77777777" w:rsidTr="00E3044F">
        <w:tc>
          <w:tcPr>
            <w:tcW w:w="1956" w:type="dxa"/>
          </w:tcPr>
          <w:p w14:paraId="1BACA048" w14:textId="77777777" w:rsidR="00640C0E" w:rsidRDefault="00640C0E" w:rsidP="00E3044F">
            <w:pPr>
              <w:spacing w:after="120"/>
              <w:rPr>
                <w:lang w:val="en-US" w:eastAsia="zh-CN"/>
              </w:rPr>
            </w:pPr>
          </w:p>
        </w:tc>
        <w:tc>
          <w:tcPr>
            <w:tcW w:w="1554" w:type="dxa"/>
          </w:tcPr>
          <w:p w14:paraId="488DB216" w14:textId="77777777" w:rsidR="00640C0E" w:rsidRDefault="00640C0E" w:rsidP="00E3044F">
            <w:pPr>
              <w:spacing w:after="120"/>
              <w:rPr>
                <w:rFonts w:cs="Arial"/>
                <w:szCs w:val="18"/>
              </w:rPr>
            </w:pPr>
          </w:p>
        </w:tc>
        <w:tc>
          <w:tcPr>
            <w:tcW w:w="6663" w:type="dxa"/>
          </w:tcPr>
          <w:p w14:paraId="7EF5DE37" w14:textId="77777777" w:rsidR="00640C0E" w:rsidRDefault="00640C0E" w:rsidP="00E3044F">
            <w:pPr>
              <w:spacing w:after="120"/>
              <w:rPr>
                <w:rFonts w:cs="Arial"/>
                <w:szCs w:val="18"/>
              </w:rPr>
            </w:pPr>
          </w:p>
        </w:tc>
      </w:tr>
      <w:tr w:rsidR="00640C0E" w14:paraId="16A45762" w14:textId="77777777" w:rsidTr="00E3044F">
        <w:tc>
          <w:tcPr>
            <w:tcW w:w="1956" w:type="dxa"/>
          </w:tcPr>
          <w:p w14:paraId="6CFF6744" w14:textId="77777777" w:rsidR="00640C0E" w:rsidRDefault="00640C0E" w:rsidP="00E3044F">
            <w:pPr>
              <w:spacing w:after="120"/>
            </w:pPr>
          </w:p>
        </w:tc>
        <w:tc>
          <w:tcPr>
            <w:tcW w:w="1554" w:type="dxa"/>
          </w:tcPr>
          <w:p w14:paraId="1D29996F" w14:textId="77777777" w:rsidR="00640C0E" w:rsidRDefault="00640C0E" w:rsidP="00E3044F">
            <w:pPr>
              <w:spacing w:after="120"/>
              <w:rPr>
                <w:rFonts w:cs="Arial"/>
                <w:szCs w:val="18"/>
              </w:rPr>
            </w:pPr>
          </w:p>
        </w:tc>
        <w:tc>
          <w:tcPr>
            <w:tcW w:w="6663" w:type="dxa"/>
          </w:tcPr>
          <w:p w14:paraId="5FF0095E" w14:textId="77777777" w:rsidR="00640C0E" w:rsidRDefault="00640C0E" w:rsidP="00E3044F">
            <w:pPr>
              <w:spacing w:after="120"/>
              <w:rPr>
                <w:rFonts w:cs="Arial"/>
                <w:szCs w:val="18"/>
              </w:rPr>
            </w:pPr>
          </w:p>
        </w:tc>
      </w:tr>
      <w:tr w:rsidR="00640C0E" w14:paraId="6637829E" w14:textId="77777777" w:rsidTr="00E3044F">
        <w:tc>
          <w:tcPr>
            <w:tcW w:w="1956" w:type="dxa"/>
          </w:tcPr>
          <w:p w14:paraId="39B90439" w14:textId="77777777" w:rsidR="00640C0E" w:rsidRDefault="00640C0E" w:rsidP="00E3044F">
            <w:pPr>
              <w:spacing w:after="120"/>
              <w:rPr>
                <w:lang w:eastAsia="zh-CN"/>
              </w:rPr>
            </w:pPr>
          </w:p>
        </w:tc>
        <w:tc>
          <w:tcPr>
            <w:tcW w:w="1554" w:type="dxa"/>
          </w:tcPr>
          <w:p w14:paraId="09E3CC56" w14:textId="77777777" w:rsidR="00640C0E" w:rsidRDefault="00640C0E" w:rsidP="00E3044F">
            <w:pPr>
              <w:spacing w:after="120"/>
              <w:rPr>
                <w:rFonts w:cs="Arial"/>
                <w:szCs w:val="18"/>
                <w:lang w:eastAsia="zh-CN"/>
              </w:rPr>
            </w:pPr>
          </w:p>
        </w:tc>
        <w:tc>
          <w:tcPr>
            <w:tcW w:w="6663" w:type="dxa"/>
          </w:tcPr>
          <w:p w14:paraId="0322B99E" w14:textId="77777777" w:rsidR="00640C0E" w:rsidRDefault="00640C0E" w:rsidP="00E3044F">
            <w:pPr>
              <w:spacing w:after="120"/>
              <w:rPr>
                <w:rFonts w:cs="Arial"/>
                <w:szCs w:val="18"/>
                <w:lang w:eastAsia="zh-CN"/>
              </w:rPr>
            </w:pPr>
          </w:p>
        </w:tc>
      </w:tr>
      <w:tr w:rsidR="00640C0E" w14:paraId="33FE710C" w14:textId="77777777" w:rsidTr="00E3044F">
        <w:tc>
          <w:tcPr>
            <w:tcW w:w="1956" w:type="dxa"/>
          </w:tcPr>
          <w:p w14:paraId="7A9AC548" w14:textId="77777777" w:rsidR="00640C0E" w:rsidRDefault="00640C0E" w:rsidP="00E3044F">
            <w:pPr>
              <w:spacing w:after="120"/>
              <w:rPr>
                <w:lang w:eastAsia="zh-CN"/>
              </w:rPr>
            </w:pPr>
          </w:p>
        </w:tc>
        <w:tc>
          <w:tcPr>
            <w:tcW w:w="1554" w:type="dxa"/>
          </w:tcPr>
          <w:p w14:paraId="1E8F62DB" w14:textId="77777777" w:rsidR="00640C0E" w:rsidRDefault="00640C0E" w:rsidP="00E3044F">
            <w:pPr>
              <w:spacing w:after="120"/>
              <w:rPr>
                <w:rFonts w:cs="Arial"/>
                <w:szCs w:val="18"/>
                <w:lang w:eastAsia="zh-CN"/>
              </w:rPr>
            </w:pPr>
          </w:p>
        </w:tc>
        <w:tc>
          <w:tcPr>
            <w:tcW w:w="6663" w:type="dxa"/>
          </w:tcPr>
          <w:p w14:paraId="7DD01D3C" w14:textId="77777777" w:rsidR="00640C0E" w:rsidRDefault="00640C0E" w:rsidP="00E3044F">
            <w:pPr>
              <w:spacing w:after="120"/>
              <w:rPr>
                <w:rFonts w:cs="Arial"/>
                <w:szCs w:val="18"/>
                <w:lang w:eastAsia="zh-CN"/>
              </w:rPr>
            </w:pPr>
          </w:p>
        </w:tc>
      </w:tr>
      <w:tr w:rsidR="00640C0E" w14:paraId="4BF3A6FD" w14:textId="77777777" w:rsidTr="00E3044F">
        <w:tc>
          <w:tcPr>
            <w:tcW w:w="1956" w:type="dxa"/>
          </w:tcPr>
          <w:p w14:paraId="4343A2B7" w14:textId="77777777" w:rsidR="00640C0E" w:rsidRDefault="00640C0E" w:rsidP="00E3044F">
            <w:pPr>
              <w:spacing w:after="120"/>
              <w:rPr>
                <w:lang w:eastAsia="zh-CN"/>
              </w:rPr>
            </w:pPr>
          </w:p>
        </w:tc>
        <w:tc>
          <w:tcPr>
            <w:tcW w:w="1554" w:type="dxa"/>
          </w:tcPr>
          <w:p w14:paraId="14C619A7" w14:textId="77777777" w:rsidR="00640C0E" w:rsidRDefault="00640C0E" w:rsidP="00E3044F">
            <w:pPr>
              <w:spacing w:after="120"/>
              <w:rPr>
                <w:rFonts w:cs="Arial"/>
                <w:szCs w:val="18"/>
                <w:lang w:eastAsia="zh-CN"/>
              </w:rPr>
            </w:pPr>
          </w:p>
        </w:tc>
        <w:tc>
          <w:tcPr>
            <w:tcW w:w="6663" w:type="dxa"/>
          </w:tcPr>
          <w:p w14:paraId="0ED2E6F9" w14:textId="77777777" w:rsidR="00640C0E" w:rsidRDefault="00640C0E" w:rsidP="00E3044F">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17">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18">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77777777" w:rsidR="00F22D70" w:rsidRDefault="00F22D70" w:rsidP="00F22D70">
            <w:pPr>
              <w:spacing w:after="120"/>
              <w:rPr>
                <w:rFonts w:eastAsia="Malgun Gothic"/>
                <w:lang w:eastAsia="ko-KR"/>
              </w:rPr>
            </w:pPr>
          </w:p>
        </w:tc>
        <w:tc>
          <w:tcPr>
            <w:tcW w:w="4106" w:type="dxa"/>
          </w:tcPr>
          <w:p w14:paraId="53848B7A" w14:textId="77777777" w:rsidR="00F22D70" w:rsidRDefault="00F22D70" w:rsidP="00F22D70">
            <w:pPr>
              <w:spacing w:after="120"/>
              <w:rPr>
                <w:rFonts w:cs="Arial"/>
                <w:szCs w:val="18"/>
                <w:lang w:eastAsia="zh-CN"/>
              </w:rPr>
            </w:pPr>
          </w:p>
        </w:tc>
        <w:tc>
          <w:tcPr>
            <w:tcW w:w="4111" w:type="dxa"/>
          </w:tcPr>
          <w:p w14:paraId="3F39E9EF" w14:textId="77777777" w:rsidR="00F22D70" w:rsidRDefault="00F22D70" w:rsidP="00F22D70">
            <w:pPr>
              <w:spacing w:after="120"/>
              <w:rPr>
                <w:rFonts w:cs="Arial"/>
                <w:szCs w:val="18"/>
                <w:lang w:eastAsia="zh-CN"/>
              </w:rPr>
            </w:pPr>
          </w:p>
        </w:tc>
      </w:tr>
      <w:tr w:rsidR="00F22D70" w14:paraId="67F3963F" w14:textId="5678F4E7" w:rsidTr="009A0EB5">
        <w:tc>
          <w:tcPr>
            <w:tcW w:w="1956" w:type="dxa"/>
          </w:tcPr>
          <w:p w14:paraId="3AB64A2F" w14:textId="77777777" w:rsidR="00F22D70" w:rsidRDefault="00F22D70" w:rsidP="00F22D70">
            <w:pPr>
              <w:spacing w:after="120"/>
              <w:rPr>
                <w:lang w:val="en-US" w:eastAsia="zh-CN"/>
              </w:rPr>
            </w:pPr>
          </w:p>
        </w:tc>
        <w:tc>
          <w:tcPr>
            <w:tcW w:w="4106" w:type="dxa"/>
          </w:tcPr>
          <w:p w14:paraId="46CAAA49" w14:textId="77777777" w:rsidR="00F22D70" w:rsidRDefault="00F22D70" w:rsidP="00F22D70">
            <w:pPr>
              <w:spacing w:after="120"/>
              <w:rPr>
                <w:rFonts w:cs="Arial"/>
                <w:szCs w:val="18"/>
                <w:lang w:val="en-US" w:eastAsia="zh-CN"/>
              </w:rPr>
            </w:pPr>
          </w:p>
        </w:tc>
        <w:tc>
          <w:tcPr>
            <w:tcW w:w="4111" w:type="dxa"/>
          </w:tcPr>
          <w:p w14:paraId="79582FD6" w14:textId="77777777" w:rsidR="00F22D70" w:rsidRDefault="00F22D70" w:rsidP="00F22D70">
            <w:pPr>
              <w:spacing w:after="120"/>
              <w:rPr>
                <w:rFonts w:cs="Arial"/>
                <w:szCs w:val="18"/>
                <w:lang w:val="en-US" w:eastAsia="zh-CN"/>
              </w:rPr>
            </w:pPr>
          </w:p>
        </w:tc>
      </w:tr>
      <w:tr w:rsidR="00F22D70" w14:paraId="4011F684" w14:textId="77650C78" w:rsidTr="009A0EB5">
        <w:tc>
          <w:tcPr>
            <w:tcW w:w="1956" w:type="dxa"/>
          </w:tcPr>
          <w:p w14:paraId="06D7E607" w14:textId="77777777" w:rsidR="00F22D70" w:rsidRDefault="00F22D70" w:rsidP="00F22D70">
            <w:pPr>
              <w:spacing w:after="120"/>
              <w:rPr>
                <w:lang w:eastAsia="zh-CN"/>
              </w:rPr>
            </w:pPr>
          </w:p>
        </w:tc>
        <w:tc>
          <w:tcPr>
            <w:tcW w:w="4106" w:type="dxa"/>
          </w:tcPr>
          <w:p w14:paraId="56C43429" w14:textId="77777777" w:rsidR="00F22D70" w:rsidRDefault="00F22D70" w:rsidP="00F22D70">
            <w:pPr>
              <w:spacing w:after="120"/>
              <w:rPr>
                <w:rFonts w:cs="Arial"/>
                <w:szCs w:val="18"/>
                <w:lang w:eastAsia="zh-CN"/>
              </w:rPr>
            </w:pPr>
          </w:p>
        </w:tc>
        <w:tc>
          <w:tcPr>
            <w:tcW w:w="4111" w:type="dxa"/>
          </w:tcPr>
          <w:p w14:paraId="7A9C50C0" w14:textId="77777777" w:rsidR="00F22D70" w:rsidRDefault="00F22D70" w:rsidP="00F22D70">
            <w:pPr>
              <w:spacing w:after="120"/>
              <w:rPr>
                <w:rFonts w:cs="Arial"/>
                <w:szCs w:val="18"/>
                <w:lang w:eastAsia="zh-CN"/>
              </w:rPr>
            </w:pPr>
          </w:p>
        </w:tc>
      </w:tr>
      <w:tr w:rsidR="00F22D70" w14:paraId="4C862799" w14:textId="053A294A" w:rsidTr="009A0EB5">
        <w:tc>
          <w:tcPr>
            <w:tcW w:w="1956" w:type="dxa"/>
          </w:tcPr>
          <w:p w14:paraId="0C2AF5D5" w14:textId="77777777" w:rsidR="00F22D70" w:rsidRDefault="00F22D70" w:rsidP="00F22D70">
            <w:pPr>
              <w:spacing w:after="120"/>
              <w:rPr>
                <w:lang w:val="en-US" w:eastAsia="zh-CN"/>
              </w:rPr>
            </w:pPr>
          </w:p>
        </w:tc>
        <w:tc>
          <w:tcPr>
            <w:tcW w:w="4106" w:type="dxa"/>
          </w:tcPr>
          <w:p w14:paraId="27503ECE" w14:textId="77777777" w:rsidR="00F22D70" w:rsidRDefault="00F22D70" w:rsidP="00F22D70">
            <w:pPr>
              <w:spacing w:after="120"/>
              <w:rPr>
                <w:rFonts w:cs="Arial"/>
                <w:szCs w:val="18"/>
              </w:rPr>
            </w:pPr>
          </w:p>
        </w:tc>
        <w:tc>
          <w:tcPr>
            <w:tcW w:w="4111" w:type="dxa"/>
          </w:tcPr>
          <w:p w14:paraId="234EB5A8" w14:textId="77777777" w:rsidR="00F22D70" w:rsidRDefault="00F22D70" w:rsidP="00F22D70">
            <w:pPr>
              <w:spacing w:after="120"/>
              <w:rPr>
                <w:rFonts w:cs="Arial"/>
                <w:szCs w:val="18"/>
              </w:rPr>
            </w:pPr>
          </w:p>
        </w:tc>
      </w:tr>
      <w:tr w:rsidR="00F22D70" w14:paraId="07C1F74A" w14:textId="6D94D96D" w:rsidTr="009A0EB5">
        <w:tc>
          <w:tcPr>
            <w:tcW w:w="1956" w:type="dxa"/>
          </w:tcPr>
          <w:p w14:paraId="51A9EC5A" w14:textId="77777777" w:rsidR="00F22D70" w:rsidRDefault="00F22D70" w:rsidP="00F22D70">
            <w:pPr>
              <w:spacing w:after="120"/>
            </w:pPr>
          </w:p>
        </w:tc>
        <w:tc>
          <w:tcPr>
            <w:tcW w:w="4106" w:type="dxa"/>
          </w:tcPr>
          <w:p w14:paraId="028A1E88" w14:textId="77777777" w:rsidR="00F22D70" w:rsidRDefault="00F22D70" w:rsidP="00F22D70">
            <w:pPr>
              <w:spacing w:after="120"/>
              <w:rPr>
                <w:rFonts w:cs="Arial"/>
                <w:szCs w:val="18"/>
              </w:rPr>
            </w:pPr>
          </w:p>
        </w:tc>
        <w:tc>
          <w:tcPr>
            <w:tcW w:w="4111" w:type="dxa"/>
          </w:tcPr>
          <w:p w14:paraId="026627CF" w14:textId="77777777" w:rsidR="00F22D70" w:rsidRDefault="00F22D70" w:rsidP="00F22D70">
            <w:pPr>
              <w:spacing w:after="120"/>
              <w:rPr>
                <w:rFonts w:cs="Arial"/>
                <w:szCs w:val="18"/>
              </w:rPr>
            </w:pPr>
          </w:p>
        </w:tc>
      </w:tr>
      <w:tr w:rsidR="00F22D70" w14:paraId="7161C8BD" w14:textId="00ED3264" w:rsidTr="009A0EB5">
        <w:tc>
          <w:tcPr>
            <w:tcW w:w="1956" w:type="dxa"/>
          </w:tcPr>
          <w:p w14:paraId="373887FC" w14:textId="77777777" w:rsidR="00F22D70" w:rsidRDefault="00F22D70" w:rsidP="00F22D70">
            <w:pPr>
              <w:spacing w:after="120"/>
              <w:rPr>
                <w:lang w:eastAsia="zh-CN"/>
              </w:rPr>
            </w:pPr>
          </w:p>
        </w:tc>
        <w:tc>
          <w:tcPr>
            <w:tcW w:w="4106" w:type="dxa"/>
          </w:tcPr>
          <w:p w14:paraId="4E60C491" w14:textId="77777777" w:rsidR="00F22D70" w:rsidRDefault="00F22D70" w:rsidP="00F22D70">
            <w:pPr>
              <w:spacing w:after="120"/>
              <w:rPr>
                <w:rFonts w:cs="Arial"/>
                <w:szCs w:val="18"/>
                <w:lang w:eastAsia="zh-CN"/>
              </w:rPr>
            </w:pPr>
          </w:p>
        </w:tc>
        <w:tc>
          <w:tcPr>
            <w:tcW w:w="4111" w:type="dxa"/>
          </w:tcPr>
          <w:p w14:paraId="26B2DCCE" w14:textId="77777777" w:rsidR="00F22D70" w:rsidRDefault="00F22D70" w:rsidP="00F22D70">
            <w:pPr>
              <w:spacing w:after="120"/>
              <w:rPr>
                <w:rFonts w:cs="Arial"/>
                <w:szCs w:val="18"/>
                <w:lang w:eastAsia="zh-CN"/>
              </w:rPr>
            </w:pPr>
          </w:p>
        </w:tc>
      </w:tr>
      <w:tr w:rsidR="00F22D70" w14:paraId="3D7F0E76" w14:textId="044430ED" w:rsidTr="009A0EB5">
        <w:tc>
          <w:tcPr>
            <w:tcW w:w="1956" w:type="dxa"/>
          </w:tcPr>
          <w:p w14:paraId="4F5EE13D" w14:textId="77777777" w:rsidR="00F22D70" w:rsidRDefault="00F22D70" w:rsidP="00F22D70">
            <w:pPr>
              <w:spacing w:after="120"/>
              <w:rPr>
                <w:lang w:eastAsia="zh-CN"/>
              </w:rPr>
            </w:pPr>
          </w:p>
        </w:tc>
        <w:tc>
          <w:tcPr>
            <w:tcW w:w="4106" w:type="dxa"/>
          </w:tcPr>
          <w:p w14:paraId="707116A8" w14:textId="77777777" w:rsidR="00F22D70" w:rsidRDefault="00F22D70" w:rsidP="00F22D70">
            <w:pPr>
              <w:spacing w:after="120"/>
              <w:rPr>
                <w:rFonts w:cs="Arial"/>
                <w:szCs w:val="18"/>
                <w:lang w:eastAsia="zh-CN"/>
              </w:rPr>
            </w:pPr>
          </w:p>
        </w:tc>
        <w:tc>
          <w:tcPr>
            <w:tcW w:w="4111" w:type="dxa"/>
          </w:tcPr>
          <w:p w14:paraId="471596CA" w14:textId="77777777" w:rsidR="00F22D70" w:rsidRDefault="00F22D70" w:rsidP="00F22D70">
            <w:pPr>
              <w:spacing w:after="120"/>
              <w:rPr>
                <w:rFonts w:cs="Arial"/>
                <w:szCs w:val="18"/>
                <w:lang w:eastAsia="zh-CN"/>
              </w:rPr>
            </w:pPr>
          </w:p>
        </w:tc>
      </w:tr>
      <w:tr w:rsidR="00F22D70" w14:paraId="37150131" w14:textId="43E72C0D" w:rsidTr="009A0EB5">
        <w:tc>
          <w:tcPr>
            <w:tcW w:w="1956" w:type="dxa"/>
          </w:tcPr>
          <w:p w14:paraId="4E5AA034" w14:textId="77777777" w:rsidR="00F22D70" w:rsidRDefault="00F22D70" w:rsidP="00F22D70">
            <w:pPr>
              <w:spacing w:after="120"/>
              <w:rPr>
                <w:lang w:eastAsia="zh-CN"/>
              </w:rPr>
            </w:pPr>
          </w:p>
        </w:tc>
        <w:tc>
          <w:tcPr>
            <w:tcW w:w="4106" w:type="dxa"/>
          </w:tcPr>
          <w:p w14:paraId="51B20FCD" w14:textId="77777777" w:rsidR="00F22D70" w:rsidRDefault="00F22D70" w:rsidP="00F22D70">
            <w:pPr>
              <w:spacing w:after="120"/>
              <w:rPr>
                <w:rFonts w:cs="Arial"/>
                <w:szCs w:val="18"/>
                <w:lang w:eastAsia="zh-CN"/>
              </w:rPr>
            </w:pPr>
          </w:p>
        </w:tc>
        <w:tc>
          <w:tcPr>
            <w:tcW w:w="4111" w:type="dxa"/>
          </w:tcPr>
          <w:p w14:paraId="1691D00F" w14:textId="77777777" w:rsidR="00F22D70" w:rsidRDefault="00F22D70" w:rsidP="00F22D70">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lastRenderedPageBreak/>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77777777" w:rsidR="00E67FCD" w:rsidRDefault="00E67FCD" w:rsidP="00BB7118">
            <w:pPr>
              <w:spacing w:after="120"/>
              <w:rPr>
                <w:rFonts w:eastAsia="Malgun Gothic"/>
                <w:lang w:eastAsia="ko-KR"/>
              </w:rPr>
            </w:pPr>
          </w:p>
        </w:tc>
        <w:tc>
          <w:tcPr>
            <w:tcW w:w="2068" w:type="dxa"/>
          </w:tcPr>
          <w:p w14:paraId="380CFB69" w14:textId="77777777" w:rsidR="00E67FCD" w:rsidRPr="009B4A2C" w:rsidRDefault="00E67FCD" w:rsidP="00BB7118">
            <w:pPr>
              <w:spacing w:after="120"/>
              <w:jc w:val="center"/>
              <w:rPr>
                <w:rFonts w:eastAsia="Malgun Gothic"/>
                <w:lang w:eastAsia="ko-KR"/>
              </w:rPr>
            </w:pPr>
          </w:p>
        </w:tc>
        <w:tc>
          <w:tcPr>
            <w:tcW w:w="5982" w:type="dxa"/>
          </w:tcPr>
          <w:p w14:paraId="6515CAAD" w14:textId="77777777" w:rsidR="00E67FCD" w:rsidRDefault="00E67FCD" w:rsidP="00BB7118">
            <w:pPr>
              <w:spacing w:after="120"/>
              <w:rPr>
                <w:rFonts w:cs="Arial"/>
                <w:szCs w:val="18"/>
                <w:lang w:eastAsia="zh-CN"/>
              </w:rPr>
            </w:pPr>
          </w:p>
        </w:tc>
      </w:tr>
      <w:tr w:rsidR="00E67FCD" w14:paraId="4CD03F44" w14:textId="77777777" w:rsidTr="00F236FD">
        <w:tc>
          <w:tcPr>
            <w:tcW w:w="1589" w:type="dxa"/>
          </w:tcPr>
          <w:p w14:paraId="6745B26C" w14:textId="77777777" w:rsidR="00E67FCD" w:rsidRDefault="00E67FCD" w:rsidP="00BB7118">
            <w:pPr>
              <w:spacing w:after="120"/>
              <w:rPr>
                <w:lang w:val="en-US" w:eastAsia="zh-CN"/>
              </w:rPr>
            </w:pPr>
          </w:p>
        </w:tc>
        <w:tc>
          <w:tcPr>
            <w:tcW w:w="2068" w:type="dxa"/>
          </w:tcPr>
          <w:p w14:paraId="77DAC3EE" w14:textId="77777777" w:rsidR="00E67FCD" w:rsidRDefault="00E67FCD" w:rsidP="00BB7118">
            <w:pPr>
              <w:spacing w:after="120"/>
              <w:jc w:val="center"/>
              <w:rPr>
                <w:lang w:val="en-US" w:eastAsia="zh-CN"/>
              </w:rPr>
            </w:pPr>
          </w:p>
        </w:tc>
        <w:tc>
          <w:tcPr>
            <w:tcW w:w="5982" w:type="dxa"/>
          </w:tcPr>
          <w:p w14:paraId="1E9B747A" w14:textId="77777777" w:rsidR="00E67FCD" w:rsidRDefault="00E67FCD" w:rsidP="00BB7118">
            <w:pPr>
              <w:spacing w:after="120"/>
              <w:rPr>
                <w:rFonts w:cs="Arial"/>
                <w:szCs w:val="18"/>
                <w:lang w:val="en-US" w:eastAsia="zh-CN"/>
              </w:rPr>
            </w:pPr>
          </w:p>
        </w:tc>
      </w:tr>
      <w:tr w:rsidR="00E67FCD" w14:paraId="726D8F2A" w14:textId="77777777" w:rsidTr="00F236FD">
        <w:tc>
          <w:tcPr>
            <w:tcW w:w="1589" w:type="dxa"/>
          </w:tcPr>
          <w:p w14:paraId="6C17F076" w14:textId="77777777" w:rsidR="00E67FCD" w:rsidRDefault="00E67FCD" w:rsidP="00BB7118">
            <w:pPr>
              <w:spacing w:after="120"/>
              <w:rPr>
                <w:lang w:eastAsia="zh-CN"/>
              </w:rPr>
            </w:pPr>
          </w:p>
        </w:tc>
        <w:tc>
          <w:tcPr>
            <w:tcW w:w="2068" w:type="dxa"/>
          </w:tcPr>
          <w:p w14:paraId="6D70DA1F" w14:textId="77777777" w:rsidR="00E67FCD" w:rsidRDefault="00E67FCD" w:rsidP="00BB7118">
            <w:pPr>
              <w:spacing w:after="120"/>
              <w:jc w:val="center"/>
              <w:rPr>
                <w:lang w:eastAsia="zh-CN"/>
              </w:rPr>
            </w:pPr>
          </w:p>
        </w:tc>
        <w:tc>
          <w:tcPr>
            <w:tcW w:w="5982" w:type="dxa"/>
          </w:tcPr>
          <w:p w14:paraId="1D6CCFD3" w14:textId="77777777" w:rsidR="00E67FCD" w:rsidRDefault="00E67FCD" w:rsidP="00BB7118">
            <w:pPr>
              <w:spacing w:after="120"/>
              <w:rPr>
                <w:rFonts w:cs="Arial"/>
                <w:szCs w:val="18"/>
                <w:lang w:eastAsia="zh-CN"/>
              </w:rPr>
            </w:pPr>
          </w:p>
        </w:tc>
      </w:tr>
      <w:tr w:rsidR="00E67FCD" w14:paraId="6121E0F4" w14:textId="77777777" w:rsidTr="00F236FD">
        <w:tc>
          <w:tcPr>
            <w:tcW w:w="1589" w:type="dxa"/>
          </w:tcPr>
          <w:p w14:paraId="701A4354" w14:textId="77777777" w:rsidR="00E67FCD" w:rsidRDefault="00E67FCD" w:rsidP="00BB7118">
            <w:pPr>
              <w:spacing w:after="120"/>
              <w:rPr>
                <w:lang w:val="en-US" w:eastAsia="zh-CN"/>
              </w:rPr>
            </w:pPr>
          </w:p>
        </w:tc>
        <w:tc>
          <w:tcPr>
            <w:tcW w:w="2068" w:type="dxa"/>
          </w:tcPr>
          <w:p w14:paraId="3A95DE22" w14:textId="77777777" w:rsidR="00E67FCD" w:rsidRDefault="00E67FCD" w:rsidP="00BB7118">
            <w:pPr>
              <w:spacing w:after="120"/>
              <w:jc w:val="center"/>
              <w:rPr>
                <w:lang w:val="en-US" w:eastAsia="zh-CN"/>
              </w:rPr>
            </w:pPr>
          </w:p>
        </w:tc>
        <w:tc>
          <w:tcPr>
            <w:tcW w:w="5982" w:type="dxa"/>
          </w:tcPr>
          <w:p w14:paraId="2277987E" w14:textId="77777777" w:rsidR="00E67FCD" w:rsidRDefault="00E67FCD" w:rsidP="00BB7118">
            <w:pPr>
              <w:spacing w:after="120"/>
              <w:rPr>
                <w:rFonts w:cs="Arial"/>
                <w:szCs w:val="18"/>
              </w:rPr>
            </w:pPr>
          </w:p>
        </w:tc>
      </w:tr>
      <w:tr w:rsidR="00E67FCD" w14:paraId="1DBEE1FF" w14:textId="77777777" w:rsidTr="00F236FD">
        <w:tc>
          <w:tcPr>
            <w:tcW w:w="1589" w:type="dxa"/>
          </w:tcPr>
          <w:p w14:paraId="6BBFDFE8" w14:textId="77777777" w:rsidR="00E67FCD" w:rsidRDefault="00E67FCD" w:rsidP="00BB7118">
            <w:pPr>
              <w:spacing w:after="120"/>
            </w:pPr>
          </w:p>
        </w:tc>
        <w:tc>
          <w:tcPr>
            <w:tcW w:w="2068" w:type="dxa"/>
          </w:tcPr>
          <w:p w14:paraId="3AFDBD5E" w14:textId="77777777" w:rsidR="00E67FCD" w:rsidRDefault="00E67FCD" w:rsidP="00BB7118">
            <w:pPr>
              <w:spacing w:after="120"/>
              <w:jc w:val="center"/>
            </w:pPr>
          </w:p>
        </w:tc>
        <w:tc>
          <w:tcPr>
            <w:tcW w:w="5982" w:type="dxa"/>
          </w:tcPr>
          <w:p w14:paraId="3356A32E" w14:textId="77777777" w:rsidR="00E67FCD" w:rsidRDefault="00E67FCD" w:rsidP="00BB7118">
            <w:pPr>
              <w:spacing w:after="120"/>
              <w:rPr>
                <w:rFonts w:cs="Arial"/>
                <w:szCs w:val="18"/>
              </w:rPr>
            </w:pPr>
          </w:p>
        </w:tc>
      </w:tr>
      <w:tr w:rsidR="00E67FCD" w14:paraId="2C2AEE81" w14:textId="77777777" w:rsidTr="00F236FD">
        <w:tc>
          <w:tcPr>
            <w:tcW w:w="1589" w:type="dxa"/>
          </w:tcPr>
          <w:p w14:paraId="3EF0B5A6" w14:textId="77777777" w:rsidR="00E67FCD" w:rsidRDefault="00E67FCD" w:rsidP="00BB7118">
            <w:pPr>
              <w:spacing w:after="120"/>
              <w:rPr>
                <w:lang w:eastAsia="zh-CN"/>
              </w:rPr>
            </w:pPr>
          </w:p>
        </w:tc>
        <w:tc>
          <w:tcPr>
            <w:tcW w:w="2068" w:type="dxa"/>
          </w:tcPr>
          <w:p w14:paraId="33757C1E" w14:textId="77777777" w:rsidR="00E67FCD" w:rsidRDefault="00E67FCD" w:rsidP="00BB7118">
            <w:pPr>
              <w:spacing w:after="120"/>
              <w:jc w:val="center"/>
              <w:rPr>
                <w:lang w:eastAsia="zh-CN"/>
              </w:rPr>
            </w:pPr>
          </w:p>
        </w:tc>
        <w:tc>
          <w:tcPr>
            <w:tcW w:w="5982" w:type="dxa"/>
          </w:tcPr>
          <w:p w14:paraId="3D276A6F" w14:textId="77777777" w:rsidR="00E67FCD" w:rsidRDefault="00E67FCD" w:rsidP="00BB7118">
            <w:pPr>
              <w:spacing w:after="120"/>
              <w:rPr>
                <w:rFonts w:cs="Arial"/>
                <w:szCs w:val="18"/>
                <w:lang w:eastAsia="zh-CN"/>
              </w:rPr>
            </w:pPr>
          </w:p>
        </w:tc>
      </w:tr>
      <w:tr w:rsidR="00E67FCD" w14:paraId="5CA0E0DE" w14:textId="77777777" w:rsidTr="00F236FD">
        <w:tc>
          <w:tcPr>
            <w:tcW w:w="1589" w:type="dxa"/>
          </w:tcPr>
          <w:p w14:paraId="060C9DF6" w14:textId="77777777" w:rsidR="00E67FCD" w:rsidRDefault="00E67FCD" w:rsidP="00BB7118">
            <w:pPr>
              <w:spacing w:after="120"/>
              <w:rPr>
                <w:lang w:eastAsia="zh-CN"/>
              </w:rPr>
            </w:pPr>
          </w:p>
        </w:tc>
        <w:tc>
          <w:tcPr>
            <w:tcW w:w="2068" w:type="dxa"/>
          </w:tcPr>
          <w:p w14:paraId="2D14AAB4" w14:textId="77777777" w:rsidR="00E67FCD" w:rsidRDefault="00E67FCD" w:rsidP="00BB7118">
            <w:pPr>
              <w:spacing w:after="120"/>
              <w:jc w:val="center"/>
              <w:rPr>
                <w:lang w:eastAsia="zh-CN"/>
              </w:rPr>
            </w:pPr>
          </w:p>
        </w:tc>
        <w:tc>
          <w:tcPr>
            <w:tcW w:w="5982" w:type="dxa"/>
          </w:tcPr>
          <w:p w14:paraId="0CE5880C" w14:textId="77777777" w:rsidR="00E67FCD" w:rsidRDefault="00E67FCD" w:rsidP="00BB7118">
            <w:pPr>
              <w:spacing w:after="120"/>
              <w:rPr>
                <w:rFonts w:cs="Arial"/>
                <w:szCs w:val="18"/>
                <w:lang w:eastAsia="zh-CN"/>
              </w:rPr>
            </w:pPr>
          </w:p>
        </w:tc>
      </w:tr>
      <w:tr w:rsidR="00E67FCD" w14:paraId="0A4A712C" w14:textId="77777777" w:rsidTr="00F236FD">
        <w:tc>
          <w:tcPr>
            <w:tcW w:w="1589" w:type="dxa"/>
          </w:tcPr>
          <w:p w14:paraId="22DF7A72" w14:textId="77777777" w:rsidR="00E67FCD" w:rsidRDefault="00E67FCD" w:rsidP="00BB7118">
            <w:pPr>
              <w:spacing w:after="120"/>
              <w:rPr>
                <w:lang w:eastAsia="zh-CN"/>
              </w:rPr>
            </w:pPr>
          </w:p>
        </w:tc>
        <w:tc>
          <w:tcPr>
            <w:tcW w:w="2068" w:type="dxa"/>
          </w:tcPr>
          <w:p w14:paraId="72691A10" w14:textId="77777777" w:rsidR="00E67FCD" w:rsidRDefault="00E67FCD" w:rsidP="00BB7118">
            <w:pPr>
              <w:spacing w:after="120"/>
              <w:jc w:val="center"/>
              <w:rPr>
                <w:lang w:eastAsia="zh-CN"/>
              </w:rPr>
            </w:pPr>
          </w:p>
        </w:tc>
        <w:tc>
          <w:tcPr>
            <w:tcW w:w="5982" w:type="dxa"/>
          </w:tcPr>
          <w:p w14:paraId="4519CFEC" w14:textId="77777777" w:rsidR="00E67FCD" w:rsidRDefault="00E67FCD" w:rsidP="00BB7118">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3" w:name="_In-sequence_SDU_delivery"/>
      <w:bookmarkEnd w:id="3"/>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A5FF" w14:textId="77777777" w:rsidR="00F04896" w:rsidRDefault="00F04896">
      <w:pPr>
        <w:spacing w:after="0" w:line="240" w:lineRule="auto"/>
      </w:pPr>
      <w:r>
        <w:separator/>
      </w:r>
    </w:p>
  </w:endnote>
  <w:endnote w:type="continuationSeparator" w:id="0">
    <w:p w14:paraId="45AC37A8" w14:textId="77777777" w:rsidR="00F04896" w:rsidRDefault="00F04896">
      <w:pPr>
        <w:spacing w:after="0" w:line="240" w:lineRule="auto"/>
      </w:pPr>
      <w:r>
        <w:continuationSeparator/>
      </w:r>
    </w:p>
  </w:endnote>
  <w:endnote w:type="continuationNotice" w:id="1">
    <w:p w14:paraId="7CF9ED99" w14:textId="77777777" w:rsidR="00F04896" w:rsidRDefault="00F04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01C72" w14:textId="77777777" w:rsidR="00F04896" w:rsidRDefault="00F04896">
      <w:pPr>
        <w:spacing w:after="0" w:line="240" w:lineRule="auto"/>
      </w:pPr>
      <w:r>
        <w:separator/>
      </w:r>
    </w:p>
  </w:footnote>
  <w:footnote w:type="continuationSeparator" w:id="0">
    <w:p w14:paraId="0B3B18DB" w14:textId="77777777" w:rsidR="00F04896" w:rsidRDefault="00F04896">
      <w:pPr>
        <w:spacing w:after="0" w:line="240" w:lineRule="auto"/>
      </w:pPr>
      <w:r>
        <w:continuationSeparator/>
      </w:r>
    </w:p>
  </w:footnote>
  <w:footnote w:type="continuationNotice" w:id="1">
    <w:p w14:paraId="1930B463" w14:textId="77777777" w:rsidR="00F04896" w:rsidRDefault="00F04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6C7450" w:rsidRDefault="006C74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9"/>
  </w:num>
  <w:num w:numId="5">
    <w:abstractNumId w:val="15"/>
  </w:num>
  <w:num w:numId="6">
    <w:abstractNumId w:val="17"/>
  </w:num>
  <w:num w:numId="7">
    <w:abstractNumId w:val="0"/>
  </w:num>
  <w:num w:numId="8">
    <w:abstractNumId w:val="8"/>
  </w:num>
  <w:num w:numId="9">
    <w:abstractNumId w:val="12"/>
  </w:num>
  <w:num w:numId="10">
    <w:abstractNumId w:val="18"/>
  </w:num>
  <w:num w:numId="11">
    <w:abstractNumId w:val="10"/>
  </w:num>
  <w:num w:numId="12">
    <w:abstractNumId w:val="13"/>
  </w:num>
  <w:num w:numId="13">
    <w:abstractNumId w:val="14"/>
  </w:num>
  <w:num w:numId="14">
    <w:abstractNumId w:val="21"/>
  </w:num>
  <w:num w:numId="15">
    <w:abstractNumId w:val="16"/>
  </w:num>
  <w:num w:numId="16">
    <w:abstractNumId w:val="20"/>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3BD"/>
    <w:rsid w:val="00314CEB"/>
    <w:rsid w:val="0031518F"/>
    <w:rsid w:val="00315363"/>
    <w:rsid w:val="00316D0B"/>
    <w:rsid w:val="003203ED"/>
    <w:rsid w:val="003205CB"/>
    <w:rsid w:val="0032091F"/>
    <w:rsid w:val="00320B44"/>
    <w:rsid w:val="003222D7"/>
    <w:rsid w:val="00322C9F"/>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2078"/>
    <w:rsid w:val="004F495B"/>
    <w:rsid w:val="004F4DA3"/>
    <w:rsid w:val="004F53B5"/>
    <w:rsid w:val="004F69F3"/>
    <w:rsid w:val="00500F1F"/>
    <w:rsid w:val="005018E6"/>
    <w:rsid w:val="005028FA"/>
    <w:rsid w:val="00502D9F"/>
    <w:rsid w:val="00504EF9"/>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1076"/>
    <w:rsid w:val="00581720"/>
    <w:rsid w:val="00582809"/>
    <w:rsid w:val="00583F5D"/>
    <w:rsid w:val="00585483"/>
    <w:rsid w:val="00586AEF"/>
    <w:rsid w:val="00586C9D"/>
    <w:rsid w:val="0058798C"/>
    <w:rsid w:val="005900FA"/>
    <w:rsid w:val="00590C0A"/>
    <w:rsid w:val="00591670"/>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5A3D"/>
    <w:rsid w:val="005D5C34"/>
    <w:rsid w:val="005D61C1"/>
    <w:rsid w:val="005E122E"/>
    <w:rsid w:val="005E2214"/>
    <w:rsid w:val="005E2BCB"/>
    <w:rsid w:val="005E385F"/>
    <w:rsid w:val="005E40A9"/>
    <w:rsid w:val="005E5B81"/>
    <w:rsid w:val="005E69A9"/>
    <w:rsid w:val="005E7765"/>
    <w:rsid w:val="005F1EFF"/>
    <w:rsid w:val="005F2CB1"/>
    <w:rsid w:val="005F3025"/>
    <w:rsid w:val="005F362D"/>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91415"/>
    <w:rsid w:val="00791422"/>
    <w:rsid w:val="007925EA"/>
    <w:rsid w:val="007938D6"/>
    <w:rsid w:val="007939AE"/>
    <w:rsid w:val="00793CD8"/>
    <w:rsid w:val="0079503B"/>
    <w:rsid w:val="007958A3"/>
    <w:rsid w:val="00795C92"/>
    <w:rsid w:val="00796231"/>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A25"/>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3B59"/>
    <w:rsid w:val="00B9406A"/>
    <w:rsid w:val="00B94F76"/>
    <w:rsid w:val="00B963C1"/>
    <w:rsid w:val="00B96972"/>
    <w:rsid w:val="00B96CDA"/>
    <w:rsid w:val="00BA2280"/>
    <w:rsid w:val="00BA2A08"/>
    <w:rsid w:val="00BA30D5"/>
    <w:rsid w:val="00BA56D2"/>
    <w:rsid w:val="00BA71AA"/>
    <w:rsid w:val="00BA76E0"/>
    <w:rsid w:val="00BB08D5"/>
    <w:rsid w:val="00BB2A25"/>
    <w:rsid w:val="00BB4E7C"/>
    <w:rsid w:val="00BB51E9"/>
    <w:rsid w:val="00BB7118"/>
    <w:rsid w:val="00BC001D"/>
    <w:rsid w:val="00BC0FDC"/>
    <w:rsid w:val="00BC14A5"/>
    <w:rsid w:val="00BC1701"/>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D"/>
    <w:rsid w:val="00C77B60"/>
    <w:rsid w:val="00C802B1"/>
    <w:rsid w:val="00C81568"/>
    <w:rsid w:val="00C86924"/>
    <w:rsid w:val="00C8714A"/>
    <w:rsid w:val="00C874DC"/>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7C5"/>
    <w:rsid w:val="00F60DEA"/>
    <w:rsid w:val="00F610C8"/>
    <w:rsid w:val="00F62582"/>
    <w:rsid w:val="00F6302A"/>
    <w:rsid w:val="00F63950"/>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openxmlformats.org/officeDocument/2006/relationships/hyperlink" Target="https://www.3gpp.org/ftp/tsg_ran/WG2_RL2/TSGR2_113-e/Docs/R2-210145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hyperlink" Target="https://www.3gpp.org/ftp/tsg_ran/WG2_RL2/TSGR2_113-e/Docs/R2-2100360.zip" TargetMode="Externa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A5FC7-5BF0-4057-932D-960D43640FF3}">
  <ds:schemaRefs>
    <ds:schemaRef ds:uri="http://schemas.openxmlformats.org/officeDocument/2006/bibliography"/>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1080</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Ericsson</cp:lastModifiedBy>
  <cp:revision>14</cp:revision>
  <cp:lastPrinted>2008-01-31T23:09:00Z</cp:lastPrinted>
  <dcterms:created xsi:type="dcterms:W3CDTF">2021-01-26T08:15:00Z</dcterms:created>
  <dcterms:modified xsi:type="dcterms:W3CDTF">2021-01-26T10:07:00Z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