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6D15D" w14:textId="338E7E04" w:rsidR="0066503C" w:rsidRPr="000C431C" w:rsidRDefault="0066503C" w:rsidP="0066503C">
      <w:pPr>
        <w:pStyle w:val="Header"/>
        <w:rPr>
          <w:lang w:val="en-US" w:eastAsia="zh-CN"/>
        </w:rPr>
      </w:pPr>
      <w:r w:rsidRPr="00AE3A2C">
        <w:rPr>
          <w:lang w:val="en-GB"/>
        </w:rPr>
        <w:t xml:space="preserve">3GPP TSG-RAN WG2 Meeting </w:t>
      </w:r>
      <w:r w:rsidR="003D4A85" w:rsidRPr="003D4A85">
        <w:rPr>
          <w:lang w:val="en-GB"/>
        </w:rPr>
        <w:t>#111 electronic</w:t>
      </w:r>
      <w:r w:rsidRPr="00AE3A2C">
        <w:rPr>
          <w:rFonts w:hint="eastAsia"/>
          <w:lang w:val="en-GB" w:eastAsia="zh-CN"/>
        </w:rPr>
        <w:tab/>
      </w:r>
      <w:r w:rsidR="000C431C" w:rsidRPr="000C431C">
        <w:rPr>
          <w:lang w:val="en-US" w:eastAsia="zh-CN"/>
        </w:rPr>
        <w:t>R2-2005736</w:t>
      </w:r>
    </w:p>
    <w:p w14:paraId="604A6F58" w14:textId="77777777" w:rsidR="003D4A85" w:rsidRDefault="003D4A85" w:rsidP="003D4A85">
      <w:pPr>
        <w:pStyle w:val="Header"/>
      </w:pPr>
      <w:r>
        <w:t>Online, August 17th - 28th, 2020</w:t>
      </w:r>
    </w:p>
    <w:p w14:paraId="493A9D00" w14:textId="45EE4143" w:rsidR="0066503C" w:rsidRPr="001065F9" w:rsidRDefault="0066503C" w:rsidP="0066503C">
      <w:pPr>
        <w:widowControl w:val="0"/>
        <w:tabs>
          <w:tab w:val="left" w:pos="1701"/>
          <w:tab w:val="right" w:pos="9923"/>
        </w:tabs>
        <w:spacing w:before="120"/>
        <w:rPr>
          <w:b/>
        </w:rPr>
      </w:pP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33FDE1E8"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0C431C">
        <w:t>8.6</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EE9A9E6" w14:textId="73AD40D8" w:rsidR="003A033B" w:rsidRPr="003A033B" w:rsidRDefault="003A033B" w:rsidP="003A033B">
      <w:pPr>
        <w:pStyle w:val="ContributionHeader"/>
        <w:tabs>
          <w:tab w:val="left" w:pos="1276"/>
        </w:tabs>
        <w:rPr>
          <w:color w:val="FF0000"/>
        </w:rPr>
      </w:pPr>
      <w:r w:rsidRPr="003A033B">
        <w:rPr>
          <w:color w:val="FF000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3D4A85">
        <w:rPr>
          <w:color w:val="FF0000"/>
        </w:rPr>
        <w:t>11</w:t>
      </w:r>
      <w:r w:rsidRPr="003A033B">
        <w:rPr>
          <w:color w:val="FF0000"/>
        </w:rPr>
        <w:t>e][000]</w:t>
      </w:r>
    </w:p>
    <w:p w14:paraId="328EE1D2" w14:textId="77777777" w:rsidR="003A033B" w:rsidRPr="003A033B"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06D36324" w:rsidR="00EF04AF" w:rsidRDefault="00EF04AF" w:rsidP="00EF04AF">
      <w:pPr>
        <w:pStyle w:val="EmailDiscussion"/>
        <w:rPr>
          <w:szCs w:val="20"/>
        </w:rPr>
      </w:pPr>
      <w:bookmarkStart w:id="0" w:name="OLE_LINK3"/>
      <w:bookmarkStart w:id="1" w:name="OLE_LINK4"/>
      <w:r>
        <w:t>[AT1</w:t>
      </w:r>
      <w:r w:rsidR="00606AD3">
        <w:t>1</w:t>
      </w:r>
      <w:r w:rsidR="001E3D73">
        <w:t>1</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08CC588B" w14:textId="77777777" w:rsidR="001E3D73" w:rsidRDefault="001E3D73" w:rsidP="00153033">
      <w:pPr>
        <w:pStyle w:val="EmailDiscussion2"/>
        <w:tabs>
          <w:tab w:val="clear" w:pos="1622"/>
        </w:tabs>
        <w:ind w:left="2160" w:firstLine="0"/>
      </w:pPr>
    </w:p>
    <w:p w14:paraId="622A5C7F" w14:textId="720F0A5E" w:rsidR="00EF04AF" w:rsidRDefault="001E3D73" w:rsidP="001E3D73">
      <w:pPr>
        <w:pStyle w:val="Comments-red"/>
      </w:pPr>
      <w:r>
        <w:t>Only when all the issues in 6.10 are treated, 8.13 will be discussed</w:t>
      </w:r>
      <w:r w:rsidR="00EF04AF">
        <w:t xml:space="preserve"> </w:t>
      </w:r>
    </w:p>
    <w:p w14:paraId="5304868E" w14:textId="77777777" w:rsidR="003D4A85" w:rsidRDefault="003D4A85" w:rsidP="003D4A85">
      <w:pPr>
        <w:pStyle w:val="Heading2"/>
      </w:pPr>
      <w:r>
        <w:t>6.10</w:t>
      </w:r>
      <w:r>
        <w:tab/>
        <w:t>SON/MDT support for NR</w:t>
      </w:r>
    </w:p>
    <w:p w14:paraId="6FAAC4A2" w14:textId="77777777" w:rsidR="003D4A85" w:rsidRDefault="003D4A85" w:rsidP="003D4A85">
      <w:r w:rsidRPr="00CE31BB">
        <w:rPr>
          <w:rStyle w:val="CommentsChar"/>
        </w:rPr>
        <w:t>(NR_SON_MDT-Core; leading WG: RAN3; REL-16; started: Jun 19; Completed June 20; WID: RP-191776; SR RP-200773).</w:t>
      </w:r>
      <w:r>
        <w:t xml:space="preserve"> Documents in this agenda item will be handled in a break out session</w:t>
      </w:r>
    </w:p>
    <w:p w14:paraId="05466CE5" w14:textId="77777777" w:rsidR="003D4A85" w:rsidRDefault="003D4A85" w:rsidP="003D4A85">
      <w:pPr>
        <w:pStyle w:val="Comments"/>
      </w:pPr>
      <w:r>
        <w:t>Email max expectation: 4-5 email threads</w:t>
      </w:r>
    </w:p>
    <w:p w14:paraId="79CC5259" w14:textId="77777777" w:rsidR="003D4A85" w:rsidRDefault="003D4A85" w:rsidP="003D4A85">
      <w:pPr>
        <w:pStyle w:val="Heading3"/>
      </w:pPr>
      <w:r>
        <w:t>6.10.1</w:t>
      </w:r>
      <w:r>
        <w:tab/>
        <w:t>General and stage 2 corrections</w:t>
      </w:r>
    </w:p>
    <w:p w14:paraId="2E801346" w14:textId="5069BDAB" w:rsidR="003D4A85" w:rsidRDefault="003D4A85" w:rsidP="003D4A85">
      <w:pPr>
        <w:pStyle w:val="Comments"/>
      </w:pPr>
      <w:r>
        <w:t>Including incoming LSs, TS 37.320 corrections</w:t>
      </w:r>
    </w:p>
    <w:p w14:paraId="185B4938" w14:textId="0114A42B" w:rsidR="00F07997" w:rsidRDefault="00F07997" w:rsidP="003D4A85">
      <w:pPr>
        <w:pStyle w:val="Comments"/>
      </w:pPr>
      <w:r>
        <w:rPr>
          <w:rFonts w:hint="eastAsia"/>
        </w:rPr>
        <w:t>LSs：</w:t>
      </w:r>
    </w:p>
    <w:p w14:paraId="0270307C" w14:textId="61C4F1B0" w:rsidR="003D4A85" w:rsidRDefault="003D4A85" w:rsidP="003D4A85">
      <w:pPr>
        <w:pStyle w:val="Doc-title"/>
      </w:pPr>
      <w:r>
        <w:t>R2-2006515</w:t>
      </w:r>
      <w:r>
        <w:tab/>
        <w:t>limitation of Propagation of immediate MDT configuration in case of Xn inter-RAT HO (R3-204115; contact: LGE)</w:t>
      </w:r>
      <w:r>
        <w:tab/>
        <w:t>RAN3</w:t>
      </w:r>
      <w:r>
        <w:tab/>
        <w:t>LS in</w:t>
      </w:r>
      <w:r>
        <w:tab/>
        <w:t>Rel-16</w:t>
      </w:r>
      <w:r>
        <w:tab/>
        <w:t>NR_SON_MDT-Core</w:t>
      </w:r>
      <w:r>
        <w:tab/>
        <w:t>To:SA5</w:t>
      </w:r>
      <w:r>
        <w:tab/>
        <w:t>Cc:RAN2</w:t>
      </w:r>
    </w:p>
    <w:p w14:paraId="5B78DB4E" w14:textId="2D434E26" w:rsidR="0083073D" w:rsidRPr="0083073D" w:rsidRDefault="0083073D" w:rsidP="0083073D">
      <w:pPr>
        <w:pStyle w:val="Doc-text2"/>
      </w:pPr>
      <w:r>
        <w:lastRenderedPageBreak/>
        <w:t>=&gt;</w:t>
      </w:r>
      <w:r>
        <w:tab/>
        <w:t>Noted without presentation</w:t>
      </w:r>
    </w:p>
    <w:p w14:paraId="2500C689" w14:textId="22ADF5E2" w:rsidR="003D4A85" w:rsidRDefault="003D4A85" w:rsidP="003D4A85">
      <w:pPr>
        <w:pStyle w:val="Doc-title"/>
      </w:pPr>
      <w:r>
        <w:t>R2-2006521</w:t>
      </w:r>
      <w:r>
        <w:tab/>
        <w:t>LS on propagation of user consent related information during Xn inter-PLMN handover (R3-204378; contact: Nokia)</w:t>
      </w:r>
      <w:r>
        <w:tab/>
        <w:t>RAN3</w:t>
      </w:r>
      <w:r>
        <w:tab/>
        <w:t>LS in</w:t>
      </w:r>
      <w:r>
        <w:tab/>
        <w:t>Rel-16</w:t>
      </w:r>
      <w:r>
        <w:tab/>
        <w:t>NR_SON_MDT-Core</w:t>
      </w:r>
      <w:r>
        <w:tab/>
        <w:t>To:SA3</w:t>
      </w:r>
      <w:r>
        <w:tab/>
        <w:t>Cc:RAN2, SA5</w:t>
      </w:r>
    </w:p>
    <w:p w14:paraId="5C1D7A7E" w14:textId="77777777" w:rsidR="00E937AD" w:rsidRPr="0083073D" w:rsidRDefault="00E937AD" w:rsidP="00E937AD">
      <w:pPr>
        <w:pStyle w:val="Doc-text2"/>
      </w:pPr>
      <w:r>
        <w:t>=&gt;</w:t>
      </w:r>
      <w:r>
        <w:tab/>
        <w:t>Noted without presentation</w:t>
      </w:r>
    </w:p>
    <w:p w14:paraId="06BEADC8" w14:textId="77777777" w:rsidR="00E937AD" w:rsidRPr="00E937AD" w:rsidRDefault="00E937AD" w:rsidP="00E937AD">
      <w:pPr>
        <w:pStyle w:val="Doc-text2"/>
      </w:pPr>
    </w:p>
    <w:p w14:paraId="29CD462C" w14:textId="0FEAA94A" w:rsidR="003D4A85" w:rsidRDefault="003D4A85" w:rsidP="003D4A85">
      <w:pPr>
        <w:pStyle w:val="Doc-title"/>
      </w:pPr>
      <w:r>
        <w:t>R2-2006535</w:t>
      </w:r>
      <w:r>
        <w:tab/>
        <w:t>Reply LS to LS on removal of Management Based MDT Allowed IE for NR (S5-203410; contact: Ericsson)</w:t>
      </w:r>
      <w:r>
        <w:tab/>
        <w:t>SA5</w:t>
      </w:r>
      <w:r>
        <w:tab/>
        <w:t>LS in</w:t>
      </w:r>
      <w:r>
        <w:tab/>
        <w:t>Rel-16</w:t>
      </w:r>
      <w:r>
        <w:tab/>
        <w:t>5GMDT</w:t>
      </w:r>
      <w:r>
        <w:tab/>
        <w:t>To:RAN3</w:t>
      </w:r>
      <w:r>
        <w:tab/>
        <w:t>Cc:RAN2</w:t>
      </w:r>
    </w:p>
    <w:p w14:paraId="71F10D63" w14:textId="77777777" w:rsidR="00E937AD" w:rsidRPr="0083073D" w:rsidRDefault="00E937AD" w:rsidP="00E937AD">
      <w:pPr>
        <w:pStyle w:val="Doc-text2"/>
      </w:pPr>
      <w:r>
        <w:t>=&gt;</w:t>
      </w:r>
      <w:r>
        <w:tab/>
        <w:t>Noted without presentation</w:t>
      </w:r>
    </w:p>
    <w:p w14:paraId="386D410B" w14:textId="4EA7F09E" w:rsidR="00F07997" w:rsidRDefault="00F07997" w:rsidP="00F07997">
      <w:pPr>
        <w:pStyle w:val="Doc-text2"/>
      </w:pPr>
    </w:p>
    <w:p w14:paraId="6182F331" w14:textId="73492EF6" w:rsidR="00D22580" w:rsidRPr="00D22580" w:rsidRDefault="00D22580" w:rsidP="00D22580">
      <w:pPr>
        <w:pStyle w:val="Comments-red"/>
      </w:pPr>
      <w:r w:rsidRPr="00D22580">
        <w:t>R2-2007427 will be treated online and try to agree the changes for srage 2.</w:t>
      </w:r>
    </w:p>
    <w:p w14:paraId="2F21B84A" w14:textId="695E4B7D" w:rsidR="00D22580" w:rsidRDefault="00D22580" w:rsidP="00D22580">
      <w:pPr>
        <w:pStyle w:val="Doc-title"/>
      </w:pPr>
      <w:r>
        <w:t>R2-2007427</w:t>
      </w:r>
      <w:r>
        <w:tab/>
        <w:t>Summary for 6.10.1 General and stage-2 corrections</w:t>
      </w:r>
      <w:r>
        <w:tab/>
        <w:t>CMCC</w:t>
      </w:r>
      <w:r>
        <w:tab/>
        <w:t>discussion</w:t>
      </w:r>
      <w:r>
        <w:tab/>
        <w:t>Rel-16</w:t>
      </w:r>
      <w:r>
        <w:tab/>
        <w:t>NR_SON_MDT-Core</w:t>
      </w:r>
      <w:r>
        <w:tab/>
        <w:t>Late</w:t>
      </w:r>
    </w:p>
    <w:p w14:paraId="1BC6C4CD" w14:textId="77777777" w:rsidR="00D22580" w:rsidRPr="00D22580" w:rsidRDefault="00D22580" w:rsidP="00F07997">
      <w:pPr>
        <w:pStyle w:val="Doc-text2"/>
        <w:rPr>
          <w:lang w:val="en-GB"/>
        </w:rPr>
      </w:pPr>
    </w:p>
    <w:p w14:paraId="34BBF3A2" w14:textId="77146C63" w:rsidR="00484B8E" w:rsidRDefault="00484B8E" w:rsidP="00484B8E">
      <w:pPr>
        <w:pStyle w:val="Doc-title"/>
      </w:pPr>
      <w:r>
        <w:t>R2-2007671</w:t>
      </w:r>
      <w:r>
        <w:tab/>
        <w:t>Corrections in TS 37.320</w:t>
      </w:r>
      <w:r>
        <w:tab/>
        <w:t>Ericsson</w:t>
      </w:r>
      <w:r>
        <w:tab/>
        <w:t>discussion</w:t>
      </w:r>
    </w:p>
    <w:p w14:paraId="658EF7DE" w14:textId="571F7B53" w:rsidR="006D6409" w:rsidRPr="006D6409" w:rsidRDefault="006D6409" w:rsidP="006D6409">
      <w:pPr>
        <w:pStyle w:val="Doc-text2"/>
      </w:pPr>
      <w:r>
        <w:t>=&gt;</w:t>
      </w:r>
      <w:r>
        <w:tab/>
        <w:t>The changes are agreed and will merged to big 37.320 CR (R2-2008281)</w:t>
      </w:r>
    </w:p>
    <w:p w14:paraId="6D23F399" w14:textId="25961E04" w:rsidR="00484B8E" w:rsidRDefault="00484B8E" w:rsidP="00484B8E">
      <w:pPr>
        <w:pStyle w:val="Doc-title"/>
      </w:pPr>
      <w:r>
        <w:t>R2-2007750</w:t>
      </w:r>
      <w:r>
        <w:tab/>
        <w:t>Corrections on MDT stage-2 descriptions</w:t>
      </w:r>
      <w:r>
        <w:tab/>
        <w:t>Huawei, HiSilicon</w:t>
      </w:r>
      <w:r>
        <w:tab/>
        <w:t>CR</w:t>
      </w:r>
      <w:r>
        <w:tab/>
        <w:t>Rel-16</w:t>
      </w:r>
      <w:r>
        <w:tab/>
        <w:t>37.320</w:t>
      </w:r>
      <w:r>
        <w:tab/>
        <w:t>16.1.0</w:t>
      </w:r>
      <w:r>
        <w:tab/>
        <w:t>0087</w:t>
      </w:r>
      <w:r>
        <w:tab/>
        <w:t>-</w:t>
      </w:r>
      <w:r>
        <w:tab/>
        <w:t>F</w:t>
      </w:r>
      <w:r>
        <w:tab/>
        <w:t>NR_SON_MDT-Core</w:t>
      </w:r>
    </w:p>
    <w:p w14:paraId="0B0A44FD" w14:textId="349DA6B9" w:rsidR="006D6409" w:rsidRPr="006D6409" w:rsidRDefault="006D6409" w:rsidP="006D6409">
      <w:pPr>
        <w:pStyle w:val="Doc-text2"/>
      </w:pPr>
      <w:r>
        <w:t>=&gt;</w:t>
      </w:r>
      <w:r>
        <w:tab/>
        <w:t>Agree the changes of removing the editor notes and will merged to big 37.320 CR (R2-2008281)</w:t>
      </w:r>
    </w:p>
    <w:p w14:paraId="5174BDE4" w14:textId="1F11C6AC" w:rsidR="00484B8E" w:rsidRDefault="00484B8E" w:rsidP="00484B8E">
      <w:pPr>
        <w:pStyle w:val="Doc-title"/>
      </w:pPr>
      <w:r>
        <w:t>R2-2007780</w:t>
      </w:r>
      <w:r>
        <w:tab/>
        <w:t>Mislleneous corrections to 37320</w:t>
      </w:r>
      <w:r>
        <w:tab/>
        <w:t>ZTE Corporation, Sanechips</w:t>
      </w:r>
      <w:r>
        <w:tab/>
        <w:t>CR</w:t>
      </w:r>
      <w:r>
        <w:tab/>
        <w:t>Rel-16</w:t>
      </w:r>
      <w:r>
        <w:tab/>
        <w:t>37.320</w:t>
      </w:r>
      <w:r>
        <w:tab/>
        <w:t>16.1.0</w:t>
      </w:r>
      <w:r>
        <w:tab/>
        <w:t>0088</w:t>
      </w:r>
      <w:r>
        <w:tab/>
        <w:t>-</w:t>
      </w:r>
      <w:r>
        <w:tab/>
        <w:t>F</w:t>
      </w:r>
      <w:r>
        <w:tab/>
        <w:t>NR_SON_MDT-Core</w:t>
      </w:r>
    </w:p>
    <w:p w14:paraId="07FF888F" w14:textId="5A7FEAF0" w:rsidR="006D6409" w:rsidRDefault="006D6409" w:rsidP="006D6409">
      <w:pPr>
        <w:pStyle w:val="Doc-text2"/>
      </w:pPr>
      <w:r>
        <w:t>=&gt;</w:t>
      </w:r>
      <w:r>
        <w:tab/>
        <w:t>change “</w:t>
      </w:r>
      <w:r w:rsidRPr="006D6409">
        <w:rPr>
          <w:rFonts w:hint="eastAsia"/>
        </w:rPr>
        <w:t>in the same</w:t>
      </w:r>
      <w:r w:rsidRPr="006D6409">
        <w:rPr>
          <w:lang w:val="en-GB"/>
        </w:rPr>
        <w:t xml:space="preserve"> cell</w:t>
      </w:r>
      <w:r>
        <w:t>” to “the last failed cell”</w:t>
      </w:r>
    </w:p>
    <w:p w14:paraId="7864D8F1" w14:textId="38542198" w:rsidR="006D6409" w:rsidRPr="006D6409" w:rsidRDefault="006D6409" w:rsidP="006D6409">
      <w:pPr>
        <w:pStyle w:val="Doc-text2"/>
      </w:pPr>
      <w:r>
        <w:t>=&gt;</w:t>
      </w:r>
      <w:r>
        <w:tab/>
        <w:t>with this change, all the changes are agreed and will merged to big 37.320 CR.</w:t>
      </w:r>
    </w:p>
    <w:p w14:paraId="1EEA14F0" w14:textId="298511AA" w:rsidR="00484B8E" w:rsidRDefault="00484B8E" w:rsidP="00484B8E">
      <w:pPr>
        <w:pStyle w:val="Doc-title"/>
      </w:pPr>
      <w:r>
        <w:t>R2-2007860</w:t>
      </w:r>
      <w:r>
        <w:tab/>
        <w:t>Corrections for TS37.320</w:t>
      </w:r>
      <w:r>
        <w:tab/>
        <w:t>CATT</w:t>
      </w:r>
      <w:r>
        <w:tab/>
        <w:t>CR</w:t>
      </w:r>
      <w:r>
        <w:tab/>
        <w:t>Rel-16</w:t>
      </w:r>
      <w:r>
        <w:tab/>
        <w:t>37.320</w:t>
      </w:r>
      <w:r>
        <w:tab/>
        <w:t>16.1.0</w:t>
      </w:r>
      <w:r>
        <w:tab/>
        <w:t>0089</w:t>
      </w:r>
      <w:r>
        <w:tab/>
        <w:t>-</w:t>
      </w:r>
      <w:r>
        <w:tab/>
        <w:t>F</w:t>
      </w:r>
      <w:r>
        <w:tab/>
        <w:t>NR_SON_MDT-Core</w:t>
      </w:r>
    </w:p>
    <w:p w14:paraId="6454D0E7" w14:textId="77777777" w:rsidR="006D6409" w:rsidRPr="006D6409" w:rsidRDefault="006D6409" w:rsidP="006D6409">
      <w:pPr>
        <w:pStyle w:val="Doc-text2"/>
      </w:pPr>
      <w:r>
        <w:t>=&gt;</w:t>
      </w:r>
      <w:r>
        <w:tab/>
        <w:t>The changes are agreed and will merged to big 37.320 CR (R2-2008281)</w:t>
      </w:r>
    </w:p>
    <w:p w14:paraId="71037B80" w14:textId="77777777" w:rsidR="00484B8E" w:rsidRPr="00484B8E" w:rsidRDefault="00484B8E" w:rsidP="00484B8E">
      <w:pPr>
        <w:pStyle w:val="Doc-text2"/>
      </w:pPr>
    </w:p>
    <w:p w14:paraId="3C692A35" w14:textId="77777777" w:rsidR="00484B8E" w:rsidRPr="00AD37E2" w:rsidRDefault="00484B8E" w:rsidP="00484B8E">
      <w:pPr>
        <w:pStyle w:val="Doc-title"/>
      </w:pPr>
      <w:bookmarkStart w:id="2" w:name="OLE_LINK1"/>
      <w:bookmarkStart w:id="3" w:name="OLE_LINK2"/>
      <w:r>
        <w:t>R2-2007371</w:t>
      </w:r>
      <w:bookmarkEnd w:id="2"/>
      <w:bookmarkEnd w:id="3"/>
      <w:r>
        <w:tab/>
        <w:t>Correction on Accessibility measurements</w:t>
      </w:r>
      <w:r>
        <w:tab/>
        <w:t>Samsung</w:t>
      </w:r>
      <w:r>
        <w:tab/>
        <w:t>CR</w:t>
      </w:r>
      <w:r>
        <w:tab/>
        <w:t>Rel-16</w:t>
      </w:r>
      <w:r>
        <w:tab/>
        <w:t>37.320</w:t>
      </w:r>
      <w:r>
        <w:tab/>
        <w:t>16.1.0</w:t>
      </w:r>
      <w:r>
        <w:tab/>
        <w:t>0086</w:t>
      </w:r>
      <w:r>
        <w:tab/>
        <w:t>-</w:t>
      </w:r>
      <w:r>
        <w:tab/>
        <w:t>F</w:t>
      </w:r>
      <w:r>
        <w:tab/>
        <w:t>NR_SON_MDT-Core</w:t>
      </w:r>
    </w:p>
    <w:p w14:paraId="2B795929" w14:textId="0B126BC6" w:rsidR="00D22580" w:rsidRDefault="00D22580" w:rsidP="00F07997">
      <w:pPr>
        <w:pStyle w:val="Doc-title"/>
      </w:pPr>
    </w:p>
    <w:p w14:paraId="5CBD33D7" w14:textId="617A9FB0" w:rsidR="00484B8E" w:rsidRDefault="00484B8E" w:rsidP="00484B8E">
      <w:pPr>
        <w:pStyle w:val="Doc-text2"/>
      </w:pPr>
    </w:p>
    <w:p w14:paraId="7D50870A" w14:textId="65D8107F" w:rsidR="00484B8E" w:rsidRDefault="00484B8E" w:rsidP="00484B8E">
      <w:pPr>
        <w:pStyle w:val="Doc-title"/>
      </w:pPr>
      <w:r>
        <w:t>R2-2006816</w:t>
      </w:r>
      <w:r>
        <w:tab/>
        <w:t>Drafting Rules for subclause 15 on SON</w:t>
      </w:r>
      <w:r>
        <w:tab/>
        <w:t>Nokia (Rapporteur)</w:t>
      </w:r>
      <w:r>
        <w:tab/>
        <w:t>CR</w:t>
      </w:r>
      <w:r>
        <w:tab/>
        <w:t>Rel-16</w:t>
      </w:r>
      <w:r>
        <w:tab/>
        <w:t>38.300</w:t>
      </w:r>
      <w:r>
        <w:tab/>
        <w:t>16.2.0</w:t>
      </w:r>
      <w:r>
        <w:tab/>
        <w:t>0258</w:t>
      </w:r>
      <w:r>
        <w:tab/>
        <w:t>-</w:t>
      </w:r>
      <w:r>
        <w:tab/>
        <w:t>F</w:t>
      </w:r>
      <w:r>
        <w:tab/>
        <w:t>NR_SON_MDT-Core</w:t>
      </w:r>
    </w:p>
    <w:p w14:paraId="2CFDC3BC" w14:textId="04248014" w:rsidR="00490B01" w:rsidRPr="00490B01" w:rsidRDefault="00490B01" w:rsidP="00490B01">
      <w:pPr>
        <w:pStyle w:val="Doc-text2"/>
      </w:pPr>
      <w:r>
        <w:t>=&gt;</w:t>
      </w:r>
      <w:r>
        <w:tab/>
        <w:t>CR is agreed.</w:t>
      </w:r>
    </w:p>
    <w:p w14:paraId="15597A94" w14:textId="77777777" w:rsidR="00484B8E" w:rsidRPr="00484B8E" w:rsidRDefault="00484B8E" w:rsidP="00484B8E">
      <w:pPr>
        <w:pStyle w:val="Doc-text2"/>
      </w:pPr>
    </w:p>
    <w:p w14:paraId="24C041A1" w14:textId="30FE5F8F" w:rsidR="00484B8E" w:rsidRDefault="00484B8E" w:rsidP="00484B8E">
      <w:pPr>
        <w:pStyle w:val="Doc-title"/>
      </w:pPr>
      <w:r>
        <w:t>R2-2007781</w:t>
      </w:r>
      <w:r>
        <w:tab/>
        <w:t>Correction to 38306 on inter-RAT MRO feature</w:t>
      </w:r>
      <w:r>
        <w:tab/>
        <w:t>ZTE Corporation, Sanechips</w:t>
      </w:r>
      <w:r>
        <w:tab/>
        <w:t>CR</w:t>
      </w:r>
      <w:r>
        <w:tab/>
        <w:t>Rel-16</w:t>
      </w:r>
      <w:r>
        <w:tab/>
        <w:t>38.306</w:t>
      </w:r>
      <w:r>
        <w:tab/>
        <w:t>16.1.0</w:t>
      </w:r>
      <w:r>
        <w:tab/>
        <w:t>0385</w:t>
      </w:r>
      <w:r>
        <w:tab/>
        <w:t>-</w:t>
      </w:r>
      <w:r>
        <w:tab/>
        <w:t>F</w:t>
      </w:r>
      <w:r>
        <w:tab/>
        <w:t>NR_SON_MDT-Core</w:t>
      </w:r>
    </w:p>
    <w:p w14:paraId="29A4BCDA" w14:textId="2AEC5BB7" w:rsidR="00490B01" w:rsidRPr="00490B01" w:rsidRDefault="00490B01" w:rsidP="00490B01">
      <w:pPr>
        <w:pStyle w:val="Doc-text2"/>
      </w:pPr>
      <w:r>
        <w:t>=&gt;</w:t>
      </w:r>
      <w:r>
        <w:tab/>
        <w:t>will be discussed in main session</w:t>
      </w:r>
    </w:p>
    <w:p w14:paraId="534CD2D1" w14:textId="45407D08" w:rsidR="00484B8E" w:rsidRDefault="00484B8E" w:rsidP="00484B8E">
      <w:pPr>
        <w:pStyle w:val="Doc-text2"/>
      </w:pPr>
    </w:p>
    <w:p w14:paraId="464CD729" w14:textId="77777777" w:rsidR="00484B8E" w:rsidRPr="00567E60" w:rsidRDefault="00484B8E" w:rsidP="00484B8E">
      <w:pPr>
        <w:pStyle w:val="Doc-title"/>
      </w:pPr>
      <w:r>
        <w:t>R2-2007512</w:t>
      </w:r>
      <w:r>
        <w:tab/>
        <w:t>Impact of SNPN on PLMN check for MDT</w:t>
      </w:r>
      <w:r>
        <w:tab/>
        <w:t>Nokia, Nokia Shanghai Bell</w:t>
      </w:r>
      <w:r>
        <w:tab/>
        <w:t>discussion</w:t>
      </w:r>
      <w:r>
        <w:tab/>
        <w:t>Rel-16</w:t>
      </w:r>
      <w:r>
        <w:tab/>
        <w:t>NR_SON_MDT-Core</w:t>
      </w:r>
    </w:p>
    <w:p w14:paraId="1A44A47E" w14:textId="5B18F4FA" w:rsidR="00490B01" w:rsidRPr="00484B8E" w:rsidRDefault="00490B01" w:rsidP="00490B01">
      <w:pPr>
        <w:pStyle w:val="Doc-text2"/>
      </w:pPr>
      <w:r>
        <w:t>=&gt;</w:t>
      </w:r>
      <w:r>
        <w:tab/>
        <w:t>Not pursued in R16</w:t>
      </w:r>
    </w:p>
    <w:p w14:paraId="384D01F3" w14:textId="77777777" w:rsidR="00484B8E" w:rsidRPr="00484B8E" w:rsidRDefault="00484B8E" w:rsidP="00484B8E">
      <w:pPr>
        <w:pStyle w:val="Doc-text2"/>
      </w:pPr>
    </w:p>
    <w:p w14:paraId="50A9CAD5" w14:textId="53CA9127" w:rsidR="001E3D73" w:rsidRDefault="00E04EBA" w:rsidP="00E04EBA">
      <w:pPr>
        <w:pStyle w:val="Comments-red"/>
      </w:pPr>
      <w:r>
        <w:t>Depending on the progress the following email discussion may be arranged</w:t>
      </w:r>
    </w:p>
    <w:p w14:paraId="74A3427E" w14:textId="77777777" w:rsidR="001E3D73" w:rsidRDefault="001E3D73" w:rsidP="001E3D73">
      <w:pPr>
        <w:pStyle w:val="Doc-text2"/>
        <w:rPr>
          <w:lang w:val="sv-SE"/>
        </w:rPr>
      </w:pPr>
    </w:p>
    <w:p w14:paraId="363AC486" w14:textId="0C633642" w:rsidR="001E3D73" w:rsidRPr="009B59AB" w:rsidRDefault="001E3D73" w:rsidP="001E3D73">
      <w:pPr>
        <w:pStyle w:val="Doc-text2"/>
        <w:numPr>
          <w:ilvl w:val="0"/>
          <w:numId w:val="5"/>
        </w:numPr>
        <w:tabs>
          <w:tab w:val="clear" w:pos="1619"/>
          <w:tab w:val="left" w:pos="1622"/>
        </w:tabs>
        <w:rPr>
          <w:b/>
        </w:rPr>
      </w:pPr>
      <w:r w:rsidRPr="009B59AB">
        <w:rPr>
          <w:b/>
        </w:rPr>
        <w:t>[AT11</w:t>
      </w:r>
      <w:r>
        <w:rPr>
          <w:b/>
        </w:rPr>
        <w:t>1</w:t>
      </w:r>
      <w:r w:rsidRPr="009B59AB">
        <w:rPr>
          <w:b/>
        </w:rPr>
        <w:t>-e][8</w:t>
      </w:r>
      <w:r>
        <w:rPr>
          <w:b/>
        </w:rPr>
        <w:t>01</w:t>
      </w:r>
      <w:r w:rsidRPr="009B59AB">
        <w:rPr>
          <w:b/>
        </w:rPr>
        <w:t xml:space="preserve">] </w:t>
      </w:r>
      <w:r w:rsidR="00E04EBA">
        <w:rPr>
          <w:b/>
        </w:rPr>
        <w:t>Stage 2 corrections</w:t>
      </w:r>
      <w:r w:rsidRPr="009B59AB">
        <w:rPr>
          <w:b/>
        </w:rPr>
        <w:t xml:space="preserve"> (</w:t>
      </w:r>
      <w:r w:rsidR="00E04EBA">
        <w:rPr>
          <w:b/>
        </w:rPr>
        <w:t>CMCC</w:t>
      </w:r>
      <w:r w:rsidRPr="009B59AB">
        <w:rPr>
          <w:b/>
        </w:rPr>
        <w:t>)</w:t>
      </w:r>
    </w:p>
    <w:p w14:paraId="07922020" w14:textId="5628AB01" w:rsidR="001E3D73" w:rsidRPr="009B59AB" w:rsidRDefault="001E3D73" w:rsidP="001E3D73">
      <w:pPr>
        <w:pStyle w:val="Doc-text2"/>
      </w:pPr>
      <w:r w:rsidRPr="009B59AB">
        <w:tab/>
        <w:t xml:space="preserve">Scope: </w:t>
      </w:r>
      <w:r w:rsidR="00E04EBA">
        <w:t>all the open issues in 6.10.1</w:t>
      </w:r>
      <w:r w:rsidR="00742DEA">
        <w:t>(</w:t>
      </w:r>
      <w:r w:rsidR="001C5E8A">
        <w:t xml:space="preserve">issues in </w:t>
      </w:r>
      <w:r w:rsidR="001C5E8A" w:rsidRPr="001C5E8A">
        <w:t>R2-2007371</w:t>
      </w:r>
      <w:r w:rsidR="00742DEA">
        <w:t>)</w:t>
      </w:r>
    </w:p>
    <w:p w14:paraId="0BE71E21" w14:textId="3C6254A4" w:rsidR="001E3D73" w:rsidRDefault="001E3D73" w:rsidP="001E3D73">
      <w:pPr>
        <w:pStyle w:val="Doc-text2"/>
      </w:pPr>
      <w:r w:rsidRPr="009B59AB">
        <w:lastRenderedPageBreak/>
        <w:tab/>
        <w:t xml:space="preserve">Intended outcome: </w:t>
      </w:r>
      <w:r w:rsidR="001C5E8A">
        <w:t>Report (</w:t>
      </w:r>
      <w:r w:rsidR="001C5E8A" w:rsidRPr="00742DEA">
        <w:t>R2-200828</w:t>
      </w:r>
      <w:r w:rsidR="001C5E8A">
        <w:t xml:space="preserve">3)and </w:t>
      </w:r>
      <w:r w:rsidR="00E04EBA">
        <w:t>Agreeable CRs of 37.320</w:t>
      </w:r>
      <w:r w:rsidR="00742DEA">
        <w:t xml:space="preserve"> (</w:t>
      </w:r>
      <w:r w:rsidR="00742DEA" w:rsidRPr="00742DEA">
        <w:t>R2-200828</w:t>
      </w:r>
      <w:r w:rsidR="001C5E8A">
        <w:t>2</w:t>
      </w:r>
      <w:r w:rsidR="00742DEA">
        <w:t>)</w:t>
      </w:r>
    </w:p>
    <w:p w14:paraId="2355F311" w14:textId="73366F26" w:rsidR="001C5E8A" w:rsidRPr="009B59AB" w:rsidRDefault="001C5E8A" w:rsidP="001E3D73">
      <w:pPr>
        <w:pStyle w:val="Doc-text2"/>
      </w:pPr>
      <w:r>
        <w:tab/>
        <w:t>Step one is to achieve agreements on the open issues and the second step is to build an agreeable CR on the agreements</w:t>
      </w:r>
    </w:p>
    <w:p w14:paraId="723D18C1" w14:textId="77777777" w:rsidR="001C5E8A" w:rsidRPr="008F2E91" w:rsidRDefault="001E3D73" w:rsidP="001C5E8A">
      <w:pPr>
        <w:pStyle w:val="Doc-text2"/>
      </w:pPr>
      <w:r w:rsidRPr="009B59AB">
        <w:tab/>
      </w:r>
      <w:r w:rsidR="001C5E8A" w:rsidRPr="009B59AB">
        <w:t>Deadline</w:t>
      </w:r>
      <w:r w:rsidR="001C5E8A">
        <w:t xml:space="preserve"> of Step 1: </w:t>
      </w:r>
      <w:r w:rsidR="001C5E8A" w:rsidRPr="008F2E91">
        <w:t>Friday 21 03:00 UTC</w:t>
      </w:r>
    </w:p>
    <w:p w14:paraId="2CEBA2BE" w14:textId="77777777" w:rsidR="001C5E8A" w:rsidRPr="008F2E91" w:rsidRDefault="001C5E8A" w:rsidP="001C5E8A">
      <w:pPr>
        <w:pStyle w:val="Doc-text2"/>
      </w:pPr>
      <w:r>
        <w:tab/>
        <w:t>Deadline of Step 2:</w:t>
      </w:r>
      <w:r w:rsidRPr="008F2E91">
        <w:rPr>
          <w:rFonts w:ascii="Helvetica" w:hAnsi="Helvetica"/>
          <w:color w:val="000000"/>
          <w:sz w:val="18"/>
          <w:szCs w:val="18"/>
        </w:rPr>
        <w:t xml:space="preserve"> </w:t>
      </w:r>
      <w:r w:rsidRPr="008F2E91">
        <w:t>Thursday 27 04:00 UTC</w:t>
      </w:r>
    </w:p>
    <w:p w14:paraId="6D14C9B5" w14:textId="77777777" w:rsidR="001E3D73" w:rsidRPr="009B59AB" w:rsidRDefault="001E3D73" w:rsidP="001E3D73">
      <w:pPr>
        <w:pStyle w:val="Doc-text2"/>
      </w:pPr>
      <w:r w:rsidRPr="009B59AB">
        <w:tab/>
        <w:t>Status: will start after the first online session</w:t>
      </w:r>
    </w:p>
    <w:p w14:paraId="03873259" w14:textId="77777777" w:rsidR="001E3D73" w:rsidRPr="001E3D73" w:rsidRDefault="001E3D73" w:rsidP="001E3D73">
      <w:pPr>
        <w:pStyle w:val="Doc-text2"/>
      </w:pPr>
    </w:p>
    <w:p w14:paraId="111902F0" w14:textId="599B8C4D" w:rsidR="003D4A85" w:rsidRDefault="003D4A85" w:rsidP="003D4A85">
      <w:pPr>
        <w:pStyle w:val="Heading3"/>
      </w:pPr>
      <w:r>
        <w:t>6.10.2</w:t>
      </w:r>
      <w:r>
        <w:tab/>
        <w:t>TS 38.314 corrections</w:t>
      </w:r>
    </w:p>
    <w:p w14:paraId="3F624668" w14:textId="77777777" w:rsidR="00D22580" w:rsidRPr="00D22580" w:rsidRDefault="00D22580" w:rsidP="00D22580">
      <w:pPr>
        <w:pStyle w:val="Doc-title"/>
      </w:pPr>
    </w:p>
    <w:p w14:paraId="3AFD5240" w14:textId="6436787D" w:rsidR="00355672" w:rsidRDefault="00355672" w:rsidP="00355672">
      <w:pPr>
        <w:pStyle w:val="Comments-red"/>
      </w:pPr>
      <w:r>
        <w:t>R2-2007425 will be treated online if time allowed</w:t>
      </w:r>
    </w:p>
    <w:p w14:paraId="5615D643" w14:textId="1EC9B3A4" w:rsidR="00355672" w:rsidRDefault="00355672" w:rsidP="00355672">
      <w:pPr>
        <w:pStyle w:val="Doc-title"/>
      </w:pPr>
      <w:r>
        <w:t>R2-2007425</w:t>
      </w:r>
      <w:r>
        <w:tab/>
        <w:t>Summary for 6.10.2 TS 38.314 corrections</w:t>
      </w:r>
      <w:r>
        <w:tab/>
        <w:t>CMCC</w:t>
      </w:r>
      <w:r>
        <w:tab/>
        <w:t>discussion</w:t>
      </w:r>
      <w:r>
        <w:tab/>
        <w:t>Rel-16</w:t>
      </w:r>
      <w:r>
        <w:tab/>
        <w:t>NR_SON_MDT-Core</w:t>
      </w:r>
      <w:r>
        <w:tab/>
        <w:t>Late</w:t>
      </w:r>
    </w:p>
    <w:p w14:paraId="1A76AE9F" w14:textId="2E090F7C" w:rsidR="00355672" w:rsidRDefault="00355672" w:rsidP="003D4A85">
      <w:pPr>
        <w:pStyle w:val="Doc-title"/>
      </w:pPr>
    </w:p>
    <w:p w14:paraId="2CA3D719" w14:textId="247FA5C3" w:rsidR="00E04EBA" w:rsidRDefault="00E04EBA" w:rsidP="00E04EBA">
      <w:pPr>
        <w:pStyle w:val="Doc-text2"/>
      </w:pPr>
    </w:p>
    <w:p w14:paraId="3505DFD6" w14:textId="77777777" w:rsidR="00E04EBA" w:rsidRDefault="00E04EBA" w:rsidP="00E04EBA">
      <w:pPr>
        <w:pStyle w:val="Comments-red"/>
      </w:pPr>
      <w:r>
        <w:t>Depending on the progress the following email discussion may be arranged</w:t>
      </w:r>
    </w:p>
    <w:p w14:paraId="3D68E8E3" w14:textId="77777777" w:rsidR="00E04EBA" w:rsidRDefault="00E04EBA" w:rsidP="00E04EBA">
      <w:pPr>
        <w:pStyle w:val="Doc-text2"/>
        <w:rPr>
          <w:lang w:val="sv-SE"/>
        </w:rPr>
      </w:pPr>
    </w:p>
    <w:p w14:paraId="7CBB25A0" w14:textId="489CF6B3" w:rsidR="00E04EBA" w:rsidRPr="009B59AB" w:rsidRDefault="00E04EBA" w:rsidP="00E04EBA">
      <w:pPr>
        <w:pStyle w:val="Doc-text2"/>
        <w:numPr>
          <w:ilvl w:val="0"/>
          <w:numId w:val="5"/>
        </w:numPr>
        <w:tabs>
          <w:tab w:val="clear" w:pos="1619"/>
          <w:tab w:val="left" w:pos="1622"/>
        </w:tabs>
        <w:rPr>
          <w:b/>
        </w:rPr>
      </w:pPr>
      <w:r w:rsidRPr="009B59AB">
        <w:rPr>
          <w:b/>
        </w:rPr>
        <w:t>[AT11</w:t>
      </w:r>
      <w:r>
        <w:rPr>
          <w:b/>
        </w:rPr>
        <w:t>1</w:t>
      </w:r>
      <w:r w:rsidRPr="009B59AB">
        <w:rPr>
          <w:b/>
        </w:rPr>
        <w:t>-e][8</w:t>
      </w:r>
      <w:r>
        <w:rPr>
          <w:b/>
        </w:rPr>
        <w:t>02</w:t>
      </w:r>
      <w:r w:rsidRPr="009B59AB">
        <w:rPr>
          <w:b/>
        </w:rPr>
        <w:t xml:space="preserve">] </w:t>
      </w:r>
      <w:r>
        <w:rPr>
          <w:b/>
        </w:rPr>
        <w:t>38.314 corrections</w:t>
      </w:r>
      <w:r w:rsidRPr="009B59AB">
        <w:rPr>
          <w:b/>
        </w:rPr>
        <w:t xml:space="preserve"> (</w:t>
      </w:r>
      <w:r>
        <w:rPr>
          <w:b/>
        </w:rPr>
        <w:t>CMCC</w:t>
      </w:r>
      <w:r w:rsidRPr="009B59AB">
        <w:rPr>
          <w:b/>
        </w:rPr>
        <w:t>)</w:t>
      </w:r>
    </w:p>
    <w:p w14:paraId="329F712C" w14:textId="407E3946" w:rsidR="00E04EBA" w:rsidRDefault="00E04EBA" w:rsidP="00E04EBA">
      <w:pPr>
        <w:pStyle w:val="Doc-text2"/>
      </w:pPr>
      <w:r w:rsidRPr="009B59AB">
        <w:tab/>
        <w:t xml:space="preserve">Scope: </w:t>
      </w:r>
      <w:r>
        <w:t>all the open issues in 6.10.2</w:t>
      </w:r>
    </w:p>
    <w:p w14:paraId="456811AA" w14:textId="082C0557" w:rsidR="00E04EBA" w:rsidRPr="009B59AB" w:rsidRDefault="00E04EBA" w:rsidP="00E04EBA">
      <w:pPr>
        <w:pStyle w:val="Doc-text2"/>
      </w:pPr>
      <w:r>
        <w:tab/>
        <w:t>Step one is to achieve agreements on the open issues and the second step is to build a agreeable CR on the agreements.</w:t>
      </w:r>
    </w:p>
    <w:p w14:paraId="29C57D2D" w14:textId="43CD929C" w:rsidR="00E04EBA" w:rsidRPr="009B59AB" w:rsidRDefault="00E04EBA" w:rsidP="00E04EBA">
      <w:pPr>
        <w:pStyle w:val="Doc-text2"/>
      </w:pPr>
      <w:r w:rsidRPr="009B59AB">
        <w:tab/>
        <w:t xml:space="preserve">Intended outcome: </w:t>
      </w:r>
      <w:r>
        <w:t>Agreeable CR of 38.314</w:t>
      </w:r>
    </w:p>
    <w:p w14:paraId="185FF92C" w14:textId="5C449F9C" w:rsidR="00E04EBA" w:rsidRPr="008F2E91" w:rsidRDefault="00E04EBA" w:rsidP="008F2E91">
      <w:pPr>
        <w:pStyle w:val="Doc-text2"/>
      </w:pPr>
      <w:r w:rsidRPr="009B59AB">
        <w:tab/>
        <w:t>Deadline</w:t>
      </w:r>
      <w:r>
        <w:t xml:space="preserve"> of Step 1: </w:t>
      </w:r>
      <w:r w:rsidR="008F2E91" w:rsidRPr="008F2E91">
        <w:t>Friday 21 03:00 UTC</w:t>
      </w:r>
    </w:p>
    <w:p w14:paraId="539E1A68" w14:textId="7367ED02" w:rsidR="008F2E91" w:rsidRPr="008F2E91" w:rsidRDefault="00E04EBA" w:rsidP="008F2E91">
      <w:pPr>
        <w:pStyle w:val="Doc-text2"/>
      </w:pPr>
      <w:r>
        <w:tab/>
        <w:t>Deadline of Step 2:</w:t>
      </w:r>
      <w:r w:rsidR="008F2E91" w:rsidRPr="008F2E91">
        <w:rPr>
          <w:rFonts w:ascii="Helvetica" w:hAnsi="Helvetica"/>
          <w:color w:val="000000"/>
          <w:sz w:val="18"/>
          <w:szCs w:val="18"/>
        </w:rPr>
        <w:t xml:space="preserve"> </w:t>
      </w:r>
      <w:r w:rsidR="008F2E91" w:rsidRPr="008F2E91">
        <w:t>Thursday 27 04:00 UTC</w:t>
      </w:r>
    </w:p>
    <w:p w14:paraId="34E6CDF3" w14:textId="62955E0A" w:rsidR="00E04EBA" w:rsidRPr="009B59AB" w:rsidRDefault="00E04EBA" w:rsidP="00E04EBA">
      <w:pPr>
        <w:pStyle w:val="Doc-text2"/>
      </w:pPr>
      <w:r w:rsidRPr="009B59AB">
        <w:tab/>
        <w:t xml:space="preserve">Status: will start </w:t>
      </w:r>
      <w:r w:rsidR="00870A19">
        <w:t xml:space="preserve">as the </w:t>
      </w:r>
      <w:proofErr w:type="spellStart"/>
      <w:r w:rsidR="00870A19">
        <w:t>emeeting</w:t>
      </w:r>
      <w:proofErr w:type="spellEnd"/>
      <w:r w:rsidR="00870A19">
        <w:t xml:space="preserve"> starts</w:t>
      </w:r>
    </w:p>
    <w:p w14:paraId="5006EED9" w14:textId="77777777" w:rsidR="00E04EBA" w:rsidRPr="00E04EBA" w:rsidRDefault="00E04EBA" w:rsidP="00E04EBA">
      <w:pPr>
        <w:pStyle w:val="Doc-text2"/>
      </w:pPr>
    </w:p>
    <w:p w14:paraId="0792772D" w14:textId="2E735AFF" w:rsidR="003D4A85" w:rsidRDefault="003D4A85" w:rsidP="003D4A85">
      <w:pPr>
        <w:pStyle w:val="Doc-title"/>
      </w:pPr>
      <w:r>
        <w:t>R2-2007422</w:t>
      </w:r>
      <w:r>
        <w:tab/>
        <w:t>Discussion on introduction of per PLMN L2M</w:t>
      </w:r>
      <w:r>
        <w:tab/>
        <w:t>CMCC</w:t>
      </w:r>
      <w:r>
        <w:tab/>
        <w:t>discussion</w:t>
      </w:r>
      <w:r>
        <w:tab/>
        <w:t>Rel-16</w:t>
      </w:r>
      <w:r>
        <w:tab/>
        <w:t>NR_SON_MDT-Core</w:t>
      </w:r>
    </w:p>
    <w:p w14:paraId="18F29F7D" w14:textId="77777777" w:rsidR="003D4A85" w:rsidRDefault="003D4A85" w:rsidP="003D4A85">
      <w:pPr>
        <w:pStyle w:val="Doc-title"/>
      </w:pPr>
      <w:r>
        <w:t>R2-2007423</w:t>
      </w:r>
      <w:r>
        <w:tab/>
        <w:t>Introduction of per PLMN L2M</w:t>
      </w:r>
      <w:r>
        <w:tab/>
        <w:t>CMCC</w:t>
      </w:r>
      <w:r>
        <w:tab/>
        <w:t>CR</w:t>
      </w:r>
      <w:r>
        <w:tab/>
        <w:t>Rel-16</w:t>
      </w:r>
      <w:r>
        <w:tab/>
        <w:t>38.314</w:t>
      </w:r>
      <w:r>
        <w:tab/>
        <w:t>16.0.0</w:t>
      </w:r>
      <w:r>
        <w:tab/>
        <w:t>0001</w:t>
      </w:r>
      <w:r>
        <w:tab/>
        <w:t>-</w:t>
      </w:r>
      <w:r>
        <w:tab/>
        <w:t>B</w:t>
      </w:r>
      <w:r>
        <w:tab/>
        <w:t>NR_SON_MDT-Core</w:t>
      </w:r>
    </w:p>
    <w:p w14:paraId="2EDD4358" w14:textId="77777777" w:rsidR="003D4A85" w:rsidRDefault="003D4A85" w:rsidP="003D4A85">
      <w:pPr>
        <w:pStyle w:val="Doc-title"/>
      </w:pPr>
      <w:r>
        <w:t>R2-2007424</w:t>
      </w:r>
      <w:r>
        <w:tab/>
        <w:t>Typo correction for Packet Error Rate</w:t>
      </w:r>
      <w:r>
        <w:tab/>
        <w:t>CMCC</w:t>
      </w:r>
      <w:r>
        <w:tab/>
        <w:t>CR</w:t>
      </w:r>
      <w:r>
        <w:tab/>
        <w:t>Rel-16</w:t>
      </w:r>
      <w:r>
        <w:tab/>
        <w:t>38.314</w:t>
      </w:r>
      <w:r>
        <w:tab/>
        <w:t>16.0.0</w:t>
      </w:r>
      <w:r>
        <w:tab/>
        <w:t>0002</w:t>
      </w:r>
      <w:r>
        <w:tab/>
        <w:t>-</w:t>
      </w:r>
      <w:r>
        <w:tab/>
        <w:t>D</w:t>
      </w:r>
      <w:r>
        <w:tab/>
        <w:t>NR_SON_MDT-Core</w:t>
      </w:r>
    </w:p>
    <w:p w14:paraId="74C8AFA0" w14:textId="77777777" w:rsidR="003D4A85" w:rsidRDefault="003D4A85" w:rsidP="003D4A85">
      <w:pPr>
        <w:pStyle w:val="Doc-title"/>
      </w:pPr>
      <w:r>
        <w:t>R2-2007513</w:t>
      </w:r>
      <w:r>
        <w:tab/>
        <w:t>Unclarity on L2 measurements applicability to IAB</w:t>
      </w:r>
      <w:r>
        <w:tab/>
        <w:t>Nokia, Nokia Shanghai Bell</w:t>
      </w:r>
      <w:r>
        <w:tab/>
        <w:t>discussion</w:t>
      </w:r>
      <w:r>
        <w:tab/>
        <w:t>Rel-16</w:t>
      </w:r>
      <w:r>
        <w:tab/>
        <w:t>NR_SON_MDT-Core</w:t>
      </w:r>
    </w:p>
    <w:p w14:paraId="52068C6D" w14:textId="77777777" w:rsidR="003D4A85" w:rsidRDefault="003D4A85" w:rsidP="003D4A85">
      <w:pPr>
        <w:pStyle w:val="Doc-title"/>
      </w:pPr>
      <w:r>
        <w:t>R2-2007514</w:t>
      </w:r>
      <w:r>
        <w:tab/>
        <w:t>Delay measurement for IAB</w:t>
      </w:r>
      <w:r>
        <w:tab/>
        <w:t>Nokia, Nokia Shanghai Bell</w:t>
      </w:r>
      <w:r>
        <w:tab/>
        <w:t>discussion</w:t>
      </w:r>
      <w:r>
        <w:tab/>
        <w:t>Rel-16</w:t>
      </w:r>
      <w:r>
        <w:tab/>
        <w:t>NR_SON_MDT-Core</w:t>
      </w:r>
    </w:p>
    <w:p w14:paraId="604622D0" w14:textId="77777777" w:rsidR="003D4A85" w:rsidRDefault="003D4A85" w:rsidP="003D4A85">
      <w:pPr>
        <w:pStyle w:val="Doc-title"/>
      </w:pPr>
      <w:r>
        <w:t>R2-2007669</w:t>
      </w:r>
      <w:r>
        <w:tab/>
        <w:t>On M4 measurement related clarification</w:t>
      </w:r>
      <w:r>
        <w:tab/>
        <w:t>Ericsson</w:t>
      </w:r>
      <w:r>
        <w:tab/>
        <w:t>discussion</w:t>
      </w:r>
    </w:p>
    <w:p w14:paraId="7DB27102" w14:textId="77777777" w:rsidR="003D4A85" w:rsidRDefault="003D4A85" w:rsidP="003D4A85">
      <w:pPr>
        <w:pStyle w:val="Doc-title"/>
      </w:pPr>
      <w:r>
        <w:t>R2-2007670</w:t>
      </w:r>
      <w:r>
        <w:tab/>
        <w:t>On EUTRA related L2 measurements for EN-DC</w:t>
      </w:r>
      <w:r>
        <w:tab/>
        <w:t>Ericsson</w:t>
      </w:r>
      <w:r>
        <w:tab/>
        <w:t>discussion</w:t>
      </w:r>
    </w:p>
    <w:p w14:paraId="41A645B3" w14:textId="77777777" w:rsidR="003D4A85" w:rsidRDefault="003D4A85" w:rsidP="003D4A85">
      <w:pPr>
        <w:pStyle w:val="Doc-title"/>
      </w:pPr>
      <w:r>
        <w:t>R2-2007751</w:t>
      </w:r>
      <w:r>
        <w:tab/>
        <w:t>Discussion on average Uu delay measurement for L2M</w:t>
      </w:r>
      <w:r>
        <w:tab/>
        <w:t>Huawei, HiSilicon</w:t>
      </w:r>
      <w:r>
        <w:tab/>
        <w:t>discussion</w:t>
      </w:r>
      <w:r>
        <w:tab/>
        <w:t>Rel-16</w:t>
      </w:r>
      <w:r>
        <w:tab/>
        <w:t>NR_SON_MDT-Core</w:t>
      </w:r>
    </w:p>
    <w:p w14:paraId="22CCB421" w14:textId="77777777" w:rsidR="003D4A85" w:rsidRDefault="003D4A85" w:rsidP="003D4A85">
      <w:pPr>
        <w:pStyle w:val="Doc-title"/>
      </w:pPr>
      <w:r>
        <w:t>R2-2007752</w:t>
      </w:r>
      <w:r>
        <w:tab/>
        <w:t>Discussion on D1 measurement for L2M</w:t>
      </w:r>
      <w:r>
        <w:tab/>
        <w:t>Huawei, HiSilicon</w:t>
      </w:r>
      <w:r>
        <w:tab/>
        <w:t>discussion</w:t>
      </w:r>
      <w:r>
        <w:tab/>
        <w:t>Rel-16</w:t>
      </w:r>
      <w:r>
        <w:tab/>
        <w:t>NR_SON_MDT-Core</w:t>
      </w:r>
    </w:p>
    <w:p w14:paraId="22271023" w14:textId="77777777" w:rsidR="003D4A85" w:rsidRPr="00C6133F" w:rsidRDefault="003D4A85" w:rsidP="003D4A85">
      <w:pPr>
        <w:pStyle w:val="Doc-text2"/>
      </w:pPr>
    </w:p>
    <w:p w14:paraId="4FA2C064" w14:textId="77777777" w:rsidR="003D4A85" w:rsidRDefault="003D4A85" w:rsidP="003D4A85">
      <w:pPr>
        <w:pStyle w:val="Heading3"/>
      </w:pPr>
      <w:r>
        <w:t>6.10.3</w:t>
      </w:r>
      <w:r>
        <w:tab/>
        <w:t xml:space="preserve">RRC corrections </w:t>
      </w:r>
    </w:p>
    <w:p w14:paraId="31BBA694" w14:textId="77777777" w:rsidR="003D4A85" w:rsidRDefault="003D4A85" w:rsidP="003D4A85"/>
    <w:p w14:paraId="0F377005" w14:textId="1A548D98" w:rsidR="001E3D73" w:rsidRDefault="001E3D73" w:rsidP="001E3D73">
      <w:pPr>
        <w:pStyle w:val="Comments-red"/>
      </w:pPr>
      <w:r>
        <w:t>R2-2007761 will be treated online</w:t>
      </w:r>
    </w:p>
    <w:p w14:paraId="49BE8EFB" w14:textId="50EEEECD" w:rsidR="001E3D73" w:rsidRDefault="001E3D73" w:rsidP="001E3D73">
      <w:pPr>
        <w:pStyle w:val="Doc-title"/>
      </w:pPr>
      <w:r>
        <w:lastRenderedPageBreak/>
        <w:t>R2-2007761</w:t>
      </w:r>
      <w:r>
        <w:tab/>
        <w:t>Summary on 6.10.3 RRC Corrections</w:t>
      </w:r>
      <w:r>
        <w:tab/>
        <w:t>Huawei</w:t>
      </w:r>
      <w:r>
        <w:tab/>
        <w:t>discussion</w:t>
      </w:r>
      <w:r>
        <w:tab/>
        <w:t>Rel-16</w:t>
      </w:r>
      <w:r>
        <w:tab/>
        <w:t>NR_SON_MDT-Core</w:t>
      </w:r>
      <w:r>
        <w:tab/>
        <w:t>Late</w:t>
      </w:r>
    </w:p>
    <w:p w14:paraId="0F6B0EAB" w14:textId="1CD6C3CC" w:rsidR="00876001" w:rsidRDefault="00876001" w:rsidP="00876001">
      <w:pPr>
        <w:pStyle w:val="Doc-title"/>
      </w:pPr>
      <w:r>
        <w:t>R2-2008281</w:t>
      </w:r>
      <w:r>
        <w:tab/>
      </w:r>
      <w:r w:rsidR="006D6409" w:rsidRPr="006D6409">
        <w:t>Summary of [888] RRC corrections</w:t>
      </w:r>
      <w:r>
        <w:tab/>
        <w:t>Huawei</w:t>
      </w:r>
      <w:r>
        <w:tab/>
        <w:t>discussion</w:t>
      </w:r>
      <w:r>
        <w:tab/>
        <w:t>Rel-16</w:t>
      </w:r>
      <w:r>
        <w:tab/>
        <w:t>NR_SON_MDT-Core</w:t>
      </w:r>
    </w:p>
    <w:p w14:paraId="1DF9AF77" w14:textId="30BC49F0" w:rsidR="006D6409" w:rsidRPr="006D6409" w:rsidRDefault="00241566" w:rsidP="006D6409">
      <w:pPr>
        <w:pStyle w:val="Doc-text2"/>
      </w:pPr>
      <w:r>
        <w:t>=&gt;</w:t>
      </w:r>
      <w:r>
        <w:tab/>
        <w:t>Noted</w:t>
      </w:r>
    </w:p>
    <w:p w14:paraId="794C1EF0" w14:textId="77777777" w:rsidR="00876001" w:rsidRPr="00876001" w:rsidRDefault="00876001" w:rsidP="00876001">
      <w:pPr>
        <w:pStyle w:val="Doc-text2"/>
      </w:pPr>
    </w:p>
    <w:p w14:paraId="1118A1AF" w14:textId="78FF70CA" w:rsidR="00607CDD" w:rsidRDefault="00607CDD" w:rsidP="00607CDD">
      <w:pPr>
        <w:pStyle w:val="Doc-text2"/>
      </w:pPr>
    </w:p>
    <w:p w14:paraId="7A96FAC0" w14:textId="6D80A533" w:rsidR="00607CDD" w:rsidRDefault="005B374A" w:rsidP="005B374A">
      <w:pPr>
        <w:pStyle w:val="Comments-red"/>
      </w:pPr>
      <w:r>
        <w:t>MDT:</w:t>
      </w:r>
    </w:p>
    <w:p w14:paraId="4C822A72" w14:textId="426D5AD2" w:rsidR="005B374A" w:rsidRDefault="005B374A" w:rsidP="005B374A">
      <w:pPr>
        <w:pStyle w:val="Doc-title"/>
      </w:pPr>
      <w:r>
        <w:t>R2-2007226</w:t>
      </w:r>
      <w:r>
        <w:tab/>
        <w:t>Specification of target frequencies for measurement logging</w:t>
      </w:r>
      <w:r>
        <w:tab/>
        <w:t>Samsung Telecommunications</w:t>
      </w:r>
      <w:r>
        <w:tab/>
        <w:t>discussion</w:t>
      </w:r>
      <w:r>
        <w:tab/>
        <w:t>Rel-16</w:t>
      </w:r>
      <w:r>
        <w:tab/>
        <w:t>NR_SON_MDT-Core</w:t>
      </w:r>
      <w:r w:rsidR="003F7DFE">
        <w:t>[11]</w:t>
      </w:r>
    </w:p>
    <w:p w14:paraId="784213EF" w14:textId="308E2956" w:rsidR="00241566" w:rsidRDefault="00241566" w:rsidP="00241566">
      <w:pPr>
        <w:pStyle w:val="Doc-text2"/>
      </w:pPr>
      <w:r>
        <w:t>=&gt;</w:t>
      </w:r>
      <w:r>
        <w:tab/>
        <w:t>Noted</w:t>
      </w:r>
    </w:p>
    <w:p w14:paraId="38C802F4" w14:textId="77777777" w:rsidR="00241566" w:rsidRPr="00241566" w:rsidRDefault="00241566" w:rsidP="00241566">
      <w:pPr>
        <w:pStyle w:val="Doc-text2"/>
      </w:pPr>
    </w:p>
    <w:p w14:paraId="43D7CC86" w14:textId="77777777" w:rsidR="005B374A" w:rsidRDefault="005B374A" w:rsidP="005B374A">
      <w:pPr>
        <w:pStyle w:val="Doc-title"/>
      </w:pPr>
      <w:r>
        <w:t>R2-2007225</w:t>
      </w:r>
      <w:r>
        <w:tab/>
        <w:t>Clarification on MDT regarding area configuration and target frequencies</w:t>
      </w:r>
      <w:r>
        <w:tab/>
        <w:t>Samsung Telecommunications</w:t>
      </w:r>
      <w:r>
        <w:tab/>
        <w:t>CR</w:t>
      </w:r>
      <w:r>
        <w:tab/>
        <w:t>Rel-16</w:t>
      </w:r>
      <w:r>
        <w:tab/>
        <w:t>38.331</w:t>
      </w:r>
      <w:r>
        <w:tab/>
        <w:t>16.1.0</w:t>
      </w:r>
      <w:r>
        <w:tab/>
        <w:t>1805</w:t>
      </w:r>
      <w:r>
        <w:tab/>
        <w:t>-</w:t>
      </w:r>
      <w:r>
        <w:tab/>
        <w:t>F</w:t>
      </w:r>
      <w:r>
        <w:tab/>
        <w:t>NR_SON_MDT-Core</w:t>
      </w:r>
    </w:p>
    <w:p w14:paraId="2C338F17" w14:textId="7E0EC362" w:rsidR="005B374A" w:rsidRDefault="00241566" w:rsidP="00241566">
      <w:pPr>
        <w:pStyle w:val="Doc-text2"/>
      </w:pPr>
      <w:r>
        <w:t>=&gt;</w:t>
      </w:r>
      <w:r>
        <w:tab/>
        <w:t>Not pursued</w:t>
      </w:r>
    </w:p>
    <w:p w14:paraId="0133B565" w14:textId="03056AA6" w:rsidR="00607CDD" w:rsidRDefault="00607CDD" w:rsidP="00607CDD">
      <w:pPr>
        <w:pStyle w:val="Doc-title"/>
      </w:pPr>
      <w:r>
        <w:t>R2-2006649</w:t>
      </w:r>
      <w:r>
        <w:tab/>
        <w:t>Clarifications for MeasResult2NR and MeasResult2EUTRA  Relevant IEs</w:t>
      </w:r>
      <w:r>
        <w:tab/>
        <w:t>CATT</w:t>
      </w:r>
      <w:r>
        <w:tab/>
        <w:t>CR</w:t>
      </w:r>
      <w:r>
        <w:tab/>
        <w:t>Rel-16</w:t>
      </w:r>
      <w:r>
        <w:tab/>
        <w:t>38.331</w:t>
      </w:r>
      <w:r>
        <w:tab/>
        <w:t>16.1.0</w:t>
      </w:r>
      <w:r>
        <w:tab/>
        <w:t>1724</w:t>
      </w:r>
      <w:r>
        <w:tab/>
        <w:t>-</w:t>
      </w:r>
      <w:r>
        <w:tab/>
        <w:t>F</w:t>
      </w:r>
      <w:r>
        <w:tab/>
        <w:t>NR_SON_MDT-Core</w:t>
      </w:r>
      <w:r w:rsidR="00BD212F">
        <w:t>[6]</w:t>
      </w:r>
    </w:p>
    <w:p w14:paraId="3E07DFED" w14:textId="77777777" w:rsidR="00241566" w:rsidRDefault="00241566" w:rsidP="00241566">
      <w:pPr>
        <w:pStyle w:val="Doc-text2"/>
      </w:pPr>
      <w:r>
        <w:t>=&gt;</w:t>
      </w:r>
      <w:r>
        <w:tab/>
        <w:t>Not pursued</w:t>
      </w:r>
    </w:p>
    <w:p w14:paraId="248A5593" w14:textId="4F266BBA" w:rsidR="005B374A" w:rsidRDefault="005B374A" w:rsidP="005B374A">
      <w:pPr>
        <w:pStyle w:val="Doc-title"/>
      </w:pPr>
      <w:r>
        <w:t>R2-2007384</w:t>
      </w:r>
      <w:r>
        <w:tab/>
        <w:t xml:space="preserve">Moving IE InterFreqTargetList out of IE AreaConfiguration </w:t>
      </w:r>
      <w:r>
        <w:tab/>
        <w:t>Samsung</w:t>
      </w:r>
      <w:r>
        <w:tab/>
        <w:t>discussion</w:t>
      </w:r>
      <w:r>
        <w:tab/>
        <w:t>NR_SON_MDT-Core[15]</w:t>
      </w:r>
    </w:p>
    <w:p w14:paraId="28D3A09B" w14:textId="77777777" w:rsidR="00241566" w:rsidRDefault="00241566" w:rsidP="00241566">
      <w:pPr>
        <w:pStyle w:val="Doc-text2"/>
      </w:pPr>
      <w:r>
        <w:t>=&gt;</w:t>
      </w:r>
      <w:r>
        <w:tab/>
        <w:t>Not pursued</w:t>
      </w:r>
    </w:p>
    <w:p w14:paraId="76272598" w14:textId="59C51E91" w:rsidR="005B374A" w:rsidRDefault="005B374A" w:rsidP="005B374A">
      <w:pPr>
        <w:pStyle w:val="Doc-title"/>
      </w:pPr>
      <w:r>
        <w:t>R2-2007777</w:t>
      </w:r>
      <w:r>
        <w:tab/>
        <w:t>Correction to 38331 on logged MDT</w:t>
      </w:r>
      <w:r>
        <w:tab/>
        <w:t>ZTE Corporation, Sanechips</w:t>
      </w:r>
      <w:r>
        <w:tab/>
        <w:t>CR</w:t>
      </w:r>
      <w:r>
        <w:tab/>
        <w:t>Rel-16</w:t>
      </w:r>
      <w:r>
        <w:tab/>
        <w:t>38.331</w:t>
      </w:r>
      <w:r>
        <w:tab/>
        <w:t>16.1.0</w:t>
      </w:r>
      <w:r>
        <w:tab/>
        <w:t>1901</w:t>
      </w:r>
      <w:r>
        <w:tab/>
        <w:t>-</w:t>
      </w:r>
      <w:r>
        <w:tab/>
        <w:t>F</w:t>
      </w:r>
      <w:r>
        <w:tab/>
        <w:t>NR_SON_MDT-Core[32]</w:t>
      </w:r>
    </w:p>
    <w:p w14:paraId="7A328CB8" w14:textId="2FAE5187" w:rsidR="00241566" w:rsidRPr="00241566" w:rsidRDefault="003772C0" w:rsidP="00241566">
      <w:pPr>
        <w:pStyle w:val="Doc-text2"/>
      </w:pPr>
      <w:r>
        <w:t>=&gt;</w:t>
      </w:r>
      <w:r>
        <w:tab/>
        <w:t>Not pursued</w:t>
      </w:r>
    </w:p>
    <w:p w14:paraId="08EAA4A4" w14:textId="6D52DEE2" w:rsidR="005B374A" w:rsidRDefault="005B374A" w:rsidP="005B374A">
      <w:pPr>
        <w:pStyle w:val="Doc-title"/>
      </w:pPr>
      <w:r>
        <w:t>R2-2008001</w:t>
      </w:r>
      <w:r>
        <w:tab/>
        <w:t>Correction to measResultNeighCells for logged measurements</w:t>
      </w:r>
      <w:r>
        <w:tab/>
        <w:t>Samsung Electronics Co., Ltd</w:t>
      </w:r>
      <w:r>
        <w:tab/>
        <w:t>CR</w:t>
      </w:r>
      <w:r>
        <w:tab/>
        <w:t>Rel-16</w:t>
      </w:r>
      <w:r>
        <w:tab/>
        <w:t>38.331</w:t>
      </w:r>
      <w:r>
        <w:tab/>
        <w:t>16.1.0</w:t>
      </w:r>
      <w:r>
        <w:tab/>
        <w:t>1963</w:t>
      </w:r>
      <w:r>
        <w:tab/>
        <w:t>-</w:t>
      </w:r>
      <w:r>
        <w:tab/>
        <w:t>F</w:t>
      </w:r>
      <w:r>
        <w:tab/>
        <w:t>NR_SON_MDT-Core</w:t>
      </w:r>
    </w:p>
    <w:p w14:paraId="1F3D6789" w14:textId="0AD883CD" w:rsidR="003772C0" w:rsidRPr="003772C0" w:rsidRDefault="003772C0" w:rsidP="003772C0">
      <w:pPr>
        <w:pStyle w:val="Doc-text2"/>
      </w:pPr>
      <w:r>
        <w:t>=&gt;</w:t>
      </w:r>
      <w:r>
        <w:tab/>
        <w:t>The changes are agreed and will be merged into one big MDT CR</w:t>
      </w:r>
    </w:p>
    <w:p w14:paraId="79C6FF7C" w14:textId="2F4504AC" w:rsidR="005B374A" w:rsidRDefault="005B374A" w:rsidP="005B374A">
      <w:pPr>
        <w:pStyle w:val="Doc-title"/>
      </w:pPr>
      <w:r>
        <w:t>R2-2008006</w:t>
      </w:r>
      <w:r>
        <w:tab/>
        <w:t>Miscellaneous corrections related to logged measurements</w:t>
      </w:r>
      <w:r>
        <w:tab/>
        <w:t>Samsung Electronics Co., Ltd</w:t>
      </w:r>
      <w:r>
        <w:tab/>
        <w:t>CR</w:t>
      </w:r>
      <w:r>
        <w:tab/>
        <w:t>Rel-16</w:t>
      </w:r>
      <w:r>
        <w:tab/>
        <w:t>38.331</w:t>
      </w:r>
      <w:r>
        <w:tab/>
        <w:t>16.1.0</w:t>
      </w:r>
      <w:r>
        <w:tab/>
        <w:t>1968</w:t>
      </w:r>
      <w:r>
        <w:tab/>
        <w:t>-</w:t>
      </w:r>
      <w:r>
        <w:tab/>
        <w:t>F</w:t>
      </w:r>
      <w:r>
        <w:tab/>
        <w:t>NR_SON_MDT-Core[42]</w:t>
      </w:r>
    </w:p>
    <w:p w14:paraId="05D112FB" w14:textId="0B19AE28" w:rsidR="003772C0" w:rsidRDefault="003772C0" w:rsidP="003772C0">
      <w:pPr>
        <w:pStyle w:val="Doc-text2"/>
        <w:rPr>
          <w:lang w:val="en-GB"/>
        </w:rPr>
      </w:pPr>
      <w:r>
        <w:t>=&gt;</w:t>
      </w:r>
      <w:r>
        <w:tab/>
      </w:r>
      <w:r w:rsidRPr="003772C0">
        <w:rPr>
          <w:lang w:val="en-GB"/>
        </w:rPr>
        <w:t>For 4/, keep the field names as they are, and update the names in the procedural text</w:t>
      </w:r>
    </w:p>
    <w:p w14:paraId="17B5BFB3" w14:textId="0E601ABA" w:rsidR="003772C0" w:rsidRPr="003772C0" w:rsidRDefault="003772C0" w:rsidP="003772C0">
      <w:pPr>
        <w:pStyle w:val="Doc-text2"/>
      </w:pPr>
      <w:r>
        <w:t>=&gt;</w:t>
      </w:r>
      <w:r>
        <w:tab/>
      </w:r>
      <w:r w:rsidR="00564167">
        <w:t>U</w:t>
      </w:r>
      <w:proofErr w:type="spellStart"/>
      <w:r w:rsidR="00564167" w:rsidRPr="00564167">
        <w:rPr>
          <w:lang w:val="en-GB"/>
        </w:rPr>
        <w:t>pdate</w:t>
      </w:r>
      <w:proofErr w:type="spellEnd"/>
      <w:r w:rsidR="00564167" w:rsidRPr="00564167">
        <w:rPr>
          <w:lang w:val="en-GB"/>
        </w:rPr>
        <w:t xml:space="preserve"> the names in the procedural text</w:t>
      </w:r>
      <w:r w:rsidR="00564167" w:rsidRPr="00564167">
        <w:t xml:space="preserve"> </w:t>
      </w:r>
      <w:r w:rsidR="00564167">
        <w:t xml:space="preserve"> and a</w:t>
      </w:r>
      <w:r>
        <w:t>ll the other changes are agreed and merged into the big editorial CR.</w:t>
      </w:r>
    </w:p>
    <w:p w14:paraId="6B8FA82D" w14:textId="77777777" w:rsidR="00607CDD" w:rsidRPr="00607CDD" w:rsidRDefault="00607CDD" w:rsidP="00607CDD">
      <w:pPr>
        <w:pStyle w:val="Doc-text2"/>
      </w:pPr>
    </w:p>
    <w:p w14:paraId="33652163" w14:textId="2C00398E" w:rsidR="001E3D73" w:rsidRDefault="005B374A" w:rsidP="005B374A">
      <w:pPr>
        <w:pStyle w:val="Comments-red"/>
      </w:pPr>
      <w:r>
        <w:t>SON:</w:t>
      </w:r>
    </w:p>
    <w:p w14:paraId="6D97A02B" w14:textId="77777777" w:rsidR="004D2911" w:rsidRDefault="004D2911" w:rsidP="004D2911">
      <w:pPr>
        <w:pStyle w:val="Doc-title"/>
      </w:pPr>
    </w:p>
    <w:p w14:paraId="39793E1F" w14:textId="36DB9BC6" w:rsidR="00CC4292" w:rsidRDefault="004D2911" w:rsidP="00CC4292">
      <w:pPr>
        <w:pStyle w:val="Doc-title"/>
      </w:pPr>
      <w:r>
        <w:t>R2-2007657</w:t>
      </w:r>
      <w:r>
        <w:tab/>
        <w:t>On the need of SCell indication in the RA-report</w:t>
      </w:r>
      <w:r>
        <w:tab/>
        <w:t>Ericsson</w:t>
      </w:r>
      <w:r>
        <w:tab/>
        <w:t>discussion[20]</w:t>
      </w:r>
    </w:p>
    <w:p w14:paraId="21F3BF0B" w14:textId="37BB40D3" w:rsidR="00ED2DB2" w:rsidRPr="00ED2DB2" w:rsidRDefault="00ED2DB2" w:rsidP="00ED2DB2">
      <w:pPr>
        <w:pStyle w:val="Doc-text2"/>
      </w:pPr>
      <w:r>
        <w:t>=&gt;</w:t>
      </w:r>
      <w:r>
        <w:tab/>
        <w:t>Changes are agreed and merged into big SON CR.</w:t>
      </w:r>
    </w:p>
    <w:p w14:paraId="29E64BD3" w14:textId="25B2B349" w:rsidR="004D2911" w:rsidRDefault="004D2911" w:rsidP="004D2911">
      <w:pPr>
        <w:pStyle w:val="Doc-title"/>
      </w:pPr>
      <w:r>
        <w:t>R2-2008002</w:t>
      </w:r>
      <w:r>
        <w:tab/>
        <w:t>Correction to the upper limit of PLMN identities in VarRLF-Report</w:t>
      </w:r>
      <w:r>
        <w:tab/>
        <w:t>Samsung Electronics Co., Ltd</w:t>
      </w:r>
      <w:r>
        <w:tab/>
        <w:t>CR</w:t>
      </w:r>
      <w:r>
        <w:tab/>
        <w:t>Rel-16</w:t>
      </w:r>
      <w:r>
        <w:tab/>
        <w:t>38.331</w:t>
      </w:r>
      <w:r>
        <w:tab/>
        <w:t>16.1.0</w:t>
      </w:r>
      <w:r>
        <w:tab/>
        <w:t>1964</w:t>
      </w:r>
      <w:r>
        <w:tab/>
        <w:t>-</w:t>
      </w:r>
      <w:r>
        <w:tab/>
        <w:t>F</w:t>
      </w:r>
      <w:r>
        <w:tab/>
        <w:t>NR_SON_MDT-Core[38]</w:t>
      </w:r>
    </w:p>
    <w:p w14:paraId="410EF55F" w14:textId="0FF89B9A" w:rsidR="00ED2DB2" w:rsidRPr="00ED2DB2" w:rsidRDefault="00ED2DB2" w:rsidP="00ED2DB2">
      <w:pPr>
        <w:pStyle w:val="Doc-text2"/>
      </w:pPr>
      <w:r>
        <w:t>=&gt;</w:t>
      </w:r>
      <w:r>
        <w:tab/>
        <w:t>Changes are agreed and merged into big SON CR.</w:t>
      </w:r>
    </w:p>
    <w:p w14:paraId="6282730E" w14:textId="559DEEC8" w:rsidR="000A54F2" w:rsidRDefault="000A54F2" w:rsidP="000A54F2">
      <w:pPr>
        <w:pStyle w:val="Doc-title"/>
      </w:pPr>
      <w:r>
        <w:t>R2-2007372</w:t>
      </w:r>
      <w:r>
        <w:tab/>
        <w:t>Corrections on ConnEstFailReport</w:t>
      </w:r>
      <w:r>
        <w:tab/>
        <w:t>Samsung</w:t>
      </w:r>
      <w:r>
        <w:tab/>
        <w:t>CR</w:t>
      </w:r>
      <w:r>
        <w:tab/>
        <w:t>Rel-16</w:t>
      </w:r>
      <w:r>
        <w:tab/>
        <w:t>38.331</w:t>
      </w:r>
      <w:r>
        <w:tab/>
        <w:t>16.1.0</w:t>
      </w:r>
      <w:r>
        <w:tab/>
        <w:t>1838</w:t>
      </w:r>
      <w:r>
        <w:tab/>
        <w:t>-</w:t>
      </w:r>
      <w:r>
        <w:tab/>
        <w:t>F</w:t>
      </w:r>
      <w:r>
        <w:tab/>
        <w:t>NR_SON_MDT-Core[12]</w:t>
      </w:r>
    </w:p>
    <w:p w14:paraId="26DE5203" w14:textId="1F1B5FBB" w:rsidR="00564167" w:rsidRDefault="00564167" w:rsidP="00564167">
      <w:pPr>
        <w:pStyle w:val="Doc-text2"/>
      </w:pPr>
      <w:r>
        <w:t>=&gt;</w:t>
      </w:r>
      <w:r>
        <w:tab/>
        <w:t>Not pursued</w:t>
      </w:r>
    </w:p>
    <w:p w14:paraId="78344CF7" w14:textId="77777777" w:rsidR="00564167" w:rsidRPr="00564167" w:rsidRDefault="00564167" w:rsidP="00564167">
      <w:pPr>
        <w:pStyle w:val="Doc-text2"/>
      </w:pPr>
    </w:p>
    <w:p w14:paraId="6413A01A" w14:textId="7E31CE68" w:rsidR="005B374A" w:rsidRDefault="005B374A" w:rsidP="005B374A">
      <w:pPr>
        <w:pStyle w:val="Doc-title"/>
      </w:pPr>
      <w:r>
        <w:lastRenderedPageBreak/>
        <w:t>R2-2007385</w:t>
      </w:r>
      <w:r>
        <w:tab/>
        <w:t>Avoiding Duplication of Location Info upon SCG Failure</w:t>
      </w:r>
      <w:r>
        <w:tab/>
        <w:t>Samsung</w:t>
      </w:r>
      <w:r>
        <w:tab/>
        <w:t>discussion</w:t>
      </w:r>
      <w:r>
        <w:tab/>
        <w:t>NR_SON_MDT-Core[16]</w:t>
      </w:r>
    </w:p>
    <w:p w14:paraId="71A89BFE" w14:textId="77777777" w:rsidR="004D2911" w:rsidRDefault="004D2911" w:rsidP="004D2911">
      <w:pPr>
        <w:pStyle w:val="Doc-title"/>
      </w:pPr>
      <w:r>
        <w:t>R2-2007668</w:t>
      </w:r>
      <w:r>
        <w:tab/>
        <w:t>On the inclusion of reconnectCellId</w:t>
      </w:r>
      <w:r>
        <w:tab/>
        <w:t>Ericsson</w:t>
      </w:r>
      <w:r>
        <w:tab/>
        <w:t>discussion[21]</w:t>
      </w:r>
    </w:p>
    <w:p w14:paraId="2D8AD391" w14:textId="35BC2257" w:rsidR="004D2911" w:rsidRDefault="004D2911" w:rsidP="004D2911">
      <w:pPr>
        <w:pStyle w:val="Doc-title"/>
      </w:pPr>
      <w:r>
        <w:t>R2-2007779</w:t>
      </w:r>
      <w:r>
        <w:tab/>
        <w:t>Inclusion of UL carrier indication in CEF report</w:t>
      </w:r>
      <w:r>
        <w:tab/>
        <w:t>ZTE Corporation, Sanechips</w:t>
      </w:r>
      <w:r>
        <w:tab/>
        <w:t>CR</w:t>
      </w:r>
      <w:r>
        <w:tab/>
        <w:t>Rel-16</w:t>
      </w:r>
      <w:r>
        <w:tab/>
        <w:t>38.331</w:t>
      </w:r>
      <w:r>
        <w:tab/>
        <w:t>16.1.0</w:t>
      </w:r>
      <w:r>
        <w:tab/>
        <w:t>1903</w:t>
      </w:r>
      <w:r>
        <w:tab/>
        <w:t>-</w:t>
      </w:r>
      <w:r>
        <w:tab/>
        <w:t>B</w:t>
      </w:r>
      <w:r>
        <w:tab/>
        <w:t>NR_SON_MDT-Core[34]</w:t>
      </w:r>
    </w:p>
    <w:p w14:paraId="276D5974" w14:textId="77777777" w:rsidR="000A54F2" w:rsidRDefault="000A54F2" w:rsidP="000A54F2">
      <w:pPr>
        <w:pStyle w:val="Doc-title"/>
      </w:pPr>
      <w:r>
        <w:t>R2-2007776</w:t>
      </w:r>
      <w:r>
        <w:tab/>
        <w:t>Correction on GNSS location information reporting in MDT</w:t>
      </w:r>
      <w:r>
        <w:tab/>
        <w:t>ZTE Corporation, Sanechips</w:t>
      </w:r>
      <w:r>
        <w:tab/>
        <w:t>CR</w:t>
      </w:r>
      <w:r>
        <w:tab/>
        <w:t>Rel-16</w:t>
      </w:r>
      <w:r>
        <w:tab/>
        <w:t>38.331</w:t>
      </w:r>
      <w:r>
        <w:tab/>
        <w:t>16.1.0</w:t>
      </w:r>
      <w:r>
        <w:tab/>
        <w:t>1900</w:t>
      </w:r>
      <w:r>
        <w:tab/>
        <w:t>-</w:t>
      </w:r>
      <w:r>
        <w:tab/>
        <w:t>F</w:t>
      </w:r>
      <w:r>
        <w:tab/>
        <w:t>NR_SON_MDT-Core[31]</w:t>
      </w:r>
    </w:p>
    <w:p w14:paraId="1FACB77B" w14:textId="486284F5" w:rsidR="005B374A" w:rsidRDefault="000A54F2" w:rsidP="000A54F2">
      <w:pPr>
        <w:pStyle w:val="Comments-red"/>
      </w:pPr>
      <w:r>
        <w:t>Non-ASN.1</w:t>
      </w:r>
    </w:p>
    <w:p w14:paraId="5E696481" w14:textId="09799D3D" w:rsidR="000A54F2" w:rsidRDefault="000A54F2" w:rsidP="000A54F2">
      <w:pPr>
        <w:pStyle w:val="Doc-title"/>
      </w:pPr>
      <w:r>
        <w:t>R2-2007386</w:t>
      </w:r>
      <w:r>
        <w:tab/>
        <w:t>How to Determine Whether a Cell is Part of the Area Indicated by AreaConfiguration</w:t>
      </w:r>
      <w:r>
        <w:tab/>
        <w:t>Samsung</w:t>
      </w:r>
      <w:r>
        <w:tab/>
        <w:t>discussion</w:t>
      </w:r>
      <w:r>
        <w:tab/>
        <w:t>NR_SON_MDT-Core[17]</w:t>
      </w:r>
    </w:p>
    <w:p w14:paraId="1991EA3B" w14:textId="313EF1A4" w:rsidR="00564167" w:rsidRDefault="00564167" w:rsidP="00564167">
      <w:pPr>
        <w:pStyle w:val="Doc-text2"/>
      </w:pPr>
      <w:r>
        <w:t>=&gt;</w:t>
      </w:r>
      <w:r>
        <w:tab/>
        <w:t>Not pursued</w:t>
      </w:r>
    </w:p>
    <w:p w14:paraId="56C8FFD0" w14:textId="42735A56" w:rsidR="00564167" w:rsidRPr="00564167" w:rsidRDefault="00564167" w:rsidP="00564167">
      <w:pPr>
        <w:pStyle w:val="Doc-text2"/>
      </w:pPr>
      <w:r>
        <w:t>=&gt;</w:t>
      </w:r>
      <w:r>
        <w:tab/>
        <w:t>Can be discussed in the email discussion on stage2 correction.</w:t>
      </w:r>
    </w:p>
    <w:p w14:paraId="1C28A22E" w14:textId="5E5D8064" w:rsidR="000A54F2" w:rsidRDefault="000A54F2" w:rsidP="000A54F2">
      <w:pPr>
        <w:pStyle w:val="Doc-title"/>
      </w:pPr>
      <w:r>
        <w:t>R2-2007757</w:t>
      </w:r>
      <w:r>
        <w:tab/>
        <w:t>Correction on the release of obtainCommonLocation</w:t>
      </w:r>
      <w:r>
        <w:tab/>
        <w:t>Huawei, HiSilicon</w:t>
      </w:r>
      <w:r>
        <w:tab/>
        <w:t>CR</w:t>
      </w:r>
      <w:r>
        <w:tab/>
        <w:t>Rel-16</w:t>
      </w:r>
      <w:r>
        <w:tab/>
        <w:t>38.331</w:t>
      </w:r>
      <w:r>
        <w:tab/>
        <w:t>16.1.0</w:t>
      </w:r>
      <w:r>
        <w:tab/>
        <w:t>1895</w:t>
      </w:r>
      <w:r>
        <w:tab/>
        <w:t>-</w:t>
      </w:r>
      <w:r>
        <w:tab/>
        <w:t>F</w:t>
      </w:r>
      <w:r>
        <w:tab/>
        <w:t>NR_SON_MDT-Core[26]</w:t>
      </w:r>
    </w:p>
    <w:p w14:paraId="4413636E" w14:textId="23B7DE97" w:rsidR="00564167" w:rsidRPr="00564167" w:rsidRDefault="00EE1148" w:rsidP="00564167">
      <w:pPr>
        <w:pStyle w:val="Doc-text2"/>
      </w:pPr>
      <w:r>
        <w:t>=&gt;</w:t>
      </w:r>
      <w:r>
        <w:tab/>
        <w:t>The changes are agreed in principle and should be checked though email discussion[888].</w:t>
      </w:r>
    </w:p>
    <w:p w14:paraId="58063646" w14:textId="5FE30AE4" w:rsidR="000A54F2" w:rsidRDefault="000A54F2" w:rsidP="000A54F2">
      <w:pPr>
        <w:pStyle w:val="Doc-title"/>
      </w:pPr>
      <w:r>
        <w:t>R2-2008000</w:t>
      </w:r>
      <w:r>
        <w:tab/>
        <w:t>Correction on the field description of CGI-InfoEUTRALogging</w:t>
      </w:r>
      <w:r>
        <w:tab/>
        <w:t>Samsung Electronics Co., Ltd</w:t>
      </w:r>
      <w:r>
        <w:tab/>
        <w:t>CR</w:t>
      </w:r>
      <w:r>
        <w:tab/>
        <w:t>Rel-16</w:t>
      </w:r>
      <w:r>
        <w:tab/>
        <w:t>38.331</w:t>
      </w:r>
      <w:r>
        <w:tab/>
        <w:t>16.1.0</w:t>
      </w:r>
      <w:r>
        <w:tab/>
        <w:t>1962</w:t>
      </w:r>
      <w:r>
        <w:tab/>
        <w:t>-</w:t>
      </w:r>
      <w:r>
        <w:tab/>
        <w:t>F</w:t>
      </w:r>
      <w:r>
        <w:tab/>
        <w:t>NR_SON_MDT-Core[36]</w:t>
      </w:r>
    </w:p>
    <w:p w14:paraId="2425A3F9" w14:textId="20FF96E6" w:rsidR="00EE1148" w:rsidRPr="00EE1148" w:rsidRDefault="00EE1148" w:rsidP="00EE1148">
      <w:pPr>
        <w:pStyle w:val="Doc-text2"/>
      </w:pPr>
      <w:r>
        <w:t>=&gt;</w:t>
      </w:r>
      <w:r>
        <w:tab/>
        <w:t>changes are agreed and will be merged into big MDT CR.</w:t>
      </w:r>
    </w:p>
    <w:p w14:paraId="70CC0C02" w14:textId="084CCBD7" w:rsidR="000A54F2" w:rsidRDefault="000A54F2" w:rsidP="000A54F2">
      <w:pPr>
        <w:pStyle w:val="Doc-title"/>
      </w:pPr>
      <w:r>
        <w:t>R2-2006650</w:t>
      </w:r>
      <w:r>
        <w:tab/>
        <w:t>Add TA Information in CEF Report when T319 Expire</w:t>
      </w:r>
      <w:r>
        <w:tab/>
        <w:t>CATT</w:t>
      </w:r>
      <w:r>
        <w:tab/>
        <w:t>CR</w:t>
      </w:r>
      <w:r>
        <w:tab/>
        <w:t>Rel-16</w:t>
      </w:r>
      <w:r>
        <w:tab/>
        <w:t>38.331</w:t>
      </w:r>
      <w:r>
        <w:tab/>
        <w:t>16.1.0</w:t>
      </w:r>
      <w:r>
        <w:tab/>
        <w:t>1725</w:t>
      </w:r>
      <w:r>
        <w:tab/>
        <w:t>-</w:t>
      </w:r>
      <w:r>
        <w:tab/>
        <w:t>F</w:t>
      </w:r>
      <w:r>
        <w:tab/>
        <w:t>NR_SON_MDT-Core</w:t>
      </w:r>
    </w:p>
    <w:p w14:paraId="05349D83" w14:textId="22FB1E56" w:rsidR="00EE1148" w:rsidRPr="00EE1148" w:rsidRDefault="00EE1148" w:rsidP="00EE1148">
      <w:pPr>
        <w:pStyle w:val="Doc-text2"/>
      </w:pPr>
      <w:r>
        <w:t>=&gt;</w:t>
      </w:r>
      <w:r>
        <w:tab/>
        <w:t>changes are agreed and will be merged into big MDT CR</w:t>
      </w:r>
    </w:p>
    <w:p w14:paraId="49CD90C8" w14:textId="16C79080" w:rsidR="000A54F2" w:rsidRDefault="000A54F2" w:rsidP="000A54F2">
      <w:pPr>
        <w:pStyle w:val="Doc-title"/>
      </w:pPr>
      <w:r>
        <w:t>R2-2008005</w:t>
      </w:r>
      <w:r>
        <w:tab/>
        <w:t>Miscellaneous corrections related to connection establishment/resume failure information</w:t>
      </w:r>
      <w:r>
        <w:tab/>
        <w:t>Samsung Electronics Co., Ltd</w:t>
      </w:r>
      <w:r>
        <w:tab/>
        <w:t>CR</w:t>
      </w:r>
      <w:r>
        <w:tab/>
        <w:t>Rel-16</w:t>
      </w:r>
      <w:r>
        <w:tab/>
        <w:t>38.331</w:t>
      </w:r>
      <w:r>
        <w:tab/>
        <w:t>16.1.0</w:t>
      </w:r>
      <w:r>
        <w:tab/>
        <w:t>1967</w:t>
      </w:r>
      <w:r>
        <w:tab/>
        <w:t>-</w:t>
      </w:r>
      <w:r>
        <w:tab/>
        <w:t>F</w:t>
      </w:r>
      <w:r>
        <w:tab/>
        <w:t>NR_SON_MDT-Core [41]</w:t>
      </w:r>
    </w:p>
    <w:p w14:paraId="00FF4E61" w14:textId="7DF4C613" w:rsidR="00EE1148" w:rsidRDefault="00EE1148" w:rsidP="00EE1148">
      <w:pPr>
        <w:pStyle w:val="Doc-text2"/>
      </w:pPr>
      <w:r>
        <w:t>=&gt;</w:t>
      </w:r>
      <w:r>
        <w:tab/>
        <w:t>The third change is agreed and merged into big editorial CR</w:t>
      </w:r>
      <w:r w:rsidR="00066DA7">
        <w:t>.</w:t>
      </w:r>
    </w:p>
    <w:p w14:paraId="007C4042" w14:textId="0E8D137B" w:rsidR="00EE1148" w:rsidRDefault="002E6B06" w:rsidP="00EE1148">
      <w:pPr>
        <w:pStyle w:val="Doc-text2"/>
      </w:pPr>
      <w:r>
        <w:t>=&gt;</w:t>
      </w:r>
      <w:r>
        <w:tab/>
        <w:t>The second change should be discussed in the email discussion [888]</w:t>
      </w:r>
      <w:r w:rsidR="00066DA7">
        <w:t>.</w:t>
      </w:r>
    </w:p>
    <w:p w14:paraId="5530FD2B" w14:textId="12D4B917" w:rsidR="00066DA7" w:rsidRPr="00EE1148" w:rsidRDefault="00066DA7" w:rsidP="00EE1148">
      <w:pPr>
        <w:pStyle w:val="Doc-text2"/>
      </w:pPr>
      <w:r>
        <w:t>=&gt;</w:t>
      </w:r>
      <w:r>
        <w:tab/>
        <w:t>The first change is not agreed.</w:t>
      </w:r>
    </w:p>
    <w:p w14:paraId="7C78DDD2" w14:textId="05CD53CB" w:rsidR="000A54F2" w:rsidRDefault="000A54F2" w:rsidP="000A54F2">
      <w:pPr>
        <w:pStyle w:val="Doc-title"/>
      </w:pPr>
      <w:r>
        <w:t>R2-2007511</w:t>
      </w:r>
      <w:r>
        <w:tab/>
        <w:t>Correction to RLF cause determination for backhaul failure</w:t>
      </w:r>
      <w:r>
        <w:tab/>
        <w:t>Nokia, Nokia Shanghai Bell</w:t>
      </w:r>
      <w:r>
        <w:tab/>
        <w:t>CR</w:t>
      </w:r>
      <w:r>
        <w:tab/>
        <w:t>Rel-16</w:t>
      </w:r>
      <w:r>
        <w:tab/>
        <w:t>38.331</w:t>
      </w:r>
      <w:r>
        <w:tab/>
        <w:t>16.1.0</w:t>
      </w:r>
      <w:r>
        <w:tab/>
        <w:t>1854</w:t>
      </w:r>
      <w:r>
        <w:tab/>
        <w:t>-</w:t>
      </w:r>
      <w:r>
        <w:tab/>
        <w:t>F</w:t>
      </w:r>
      <w:r>
        <w:tab/>
        <w:t>NR_SON_MDT-Core</w:t>
      </w:r>
    </w:p>
    <w:p w14:paraId="31143B35" w14:textId="579EFFD7" w:rsidR="00066DA7" w:rsidRPr="00066DA7" w:rsidRDefault="00066DA7" w:rsidP="00066DA7">
      <w:pPr>
        <w:pStyle w:val="Doc-text2"/>
      </w:pPr>
      <w:r>
        <w:t>=&gt;</w:t>
      </w:r>
      <w:r>
        <w:tab/>
        <w:t>Should be handled in other session</w:t>
      </w:r>
    </w:p>
    <w:p w14:paraId="6B9362A0" w14:textId="09C9D1F2" w:rsidR="000A54F2" w:rsidRDefault="000A54F2" w:rsidP="000A54F2">
      <w:pPr>
        <w:pStyle w:val="Doc-title"/>
      </w:pPr>
      <w:r>
        <w:t>R2-2007778</w:t>
      </w:r>
      <w:r>
        <w:tab/>
        <w:t>Correction to 38331 on RA report</w:t>
      </w:r>
      <w:r>
        <w:tab/>
        <w:t>ZTE Corporation, Sanechips</w:t>
      </w:r>
      <w:r>
        <w:tab/>
        <w:t>CR</w:t>
      </w:r>
      <w:r>
        <w:tab/>
        <w:t>Rel-16</w:t>
      </w:r>
      <w:r>
        <w:tab/>
        <w:t>38.331</w:t>
      </w:r>
      <w:r>
        <w:tab/>
        <w:t>16.1.0</w:t>
      </w:r>
      <w:r>
        <w:tab/>
        <w:t>1902</w:t>
      </w:r>
      <w:r>
        <w:tab/>
        <w:t>-</w:t>
      </w:r>
      <w:r>
        <w:tab/>
        <w:t>F</w:t>
      </w:r>
      <w:r>
        <w:tab/>
        <w:t>NR_SON_MDT-Core</w:t>
      </w:r>
    </w:p>
    <w:p w14:paraId="1E87E78A" w14:textId="6737DF58" w:rsidR="00066DA7" w:rsidRDefault="00224E24" w:rsidP="00066DA7">
      <w:pPr>
        <w:pStyle w:val="Doc-text2"/>
      </w:pPr>
      <w:r>
        <w:t>=&gt;</w:t>
      </w:r>
      <w:r>
        <w:tab/>
        <w:t>The first change will be further discussed in email [888]</w:t>
      </w:r>
    </w:p>
    <w:p w14:paraId="658028D4" w14:textId="4AC4FD25" w:rsidR="00224E24" w:rsidRDefault="00224E24" w:rsidP="00066DA7">
      <w:pPr>
        <w:pStyle w:val="Doc-text2"/>
      </w:pPr>
      <w:r>
        <w:t>=&gt;</w:t>
      </w:r>
      <w:r>
        <w:tab/>
        <w:t>The last change is not agreed</w:t>
      </w:r>
    </w:p>
    <w:p w14:paraId="02303FF9" w14:textId="4BDE33E5" w:rsidR="00224E24" w:rsidRPr="00066DA7" w:rsidRDefault="00224E24" w:rsidP="00066DA7">
      <w:pPr>
        <w:pStyle w:val="Doc-text2"/>
      </w:pPr>
      <w:r>
        <w:t>=&gt;</w:t>
      </w:r>
      <w:r>
        <w:tab/>
        <w:t>The second and third changes are agreed and will merged into big SON CR.</w:t>
      </w:r>
    </w:p>
    <w:p w14:paraId="542A00B7" w14:textId="77777777" w:rsidR="000A54F2" w:rsidRDefault="000A54F2" w:rsidP="000A54F2">
      <w:pPr>
        <w:pStyle w:val="Doc-title"/>
      </w:pPr>
      <w:r>
        <w:t>R2-2007753</w:t>
      </w:r>
      <w:r>
        <w:tab/>
        <w:t>Discussion on user consent</w:t>
      </w:r>
      <w:r>
        <w:tab/>
        <w:t>Huawei, HiSilicon</w:t>
      </w:r>
      <w:r>
        <w:tab/>
        <w:t>discussion</w:t>
      </w:r>
      <w:r>
        <w:tab/>
        <w:t>Rel-16</w:t>
      </w:r>
      <w:r>
        <w:tab/>
        <w:t>NR_SON_MDT-Core</w:t>
      </w:r>
    </w:p>
    <w:p w14:paraId="069376FC" w14:textId="4D7AF31A" w:rsidR="000A54F2" w:rsidRDefault="00224E24" w:rsidP="000A54F2">
      <w:pPr>
        <w:pStyle w:val="Doc-text2"/>
      </w:pPr>
      <w:r>
        <w:t>=&gt;</w:t>
      </w:r>
      <w:r>
        <w:tab/>
        <w:t>postponed</w:t>
      </w:r>
    </w:p>
    <w:p w14:paraId="5DE0A76C" w14:textId="77777777" w:rsidR="000A54F2" w:rsidRDefault="000A54F2" w:rsidP="000A54F2">
      <w:pPr>
        <w:pStyle w:val="Doc-title"/>
      </w:pPr>
      <w:r>
        <w:t>R2-2006644</w:t>
      </w:r>
      <w:r>
        <w:tab/>
        <w:t>Correction about Including Re-connection Cell ID in RLF Report</w:t>
      </w:r>
      <w:r>
        <w:tab/>
        <w:t>CATT</w:t>
      </w:r>
      <w:r>
        <w:tab/>
        <w:t>CR</w:t>
      </w:r>
      <w:r>
        <w:tab/>
        <w:t>Rel-16</w:t>
      </w:r>
      <w:r>
        <w:tab/>
        <w:t>36.331</w:t>
      </w:r>
      <w:r>
        <w:tab/>
        <w:t>16.1.1</w:t>
      </w:r>
      <w:r>
        <w:tab/>
        <w:t>4351</w:t>
      </w:r>
      <w:r>
        <w:tab/>
        <w:t>-</w:t>
      </w:r>
      <w:r>
        <w:tab/>
        <w:t>F</w:t>
      </w:r>
      <w:r>
        <w:tab/>
        <w:t>NR_SON_MDT-Core</w:t>
      </w:r>
    </w:p>
    <w:p w14:paraId="0E83D079" w14:textId="77777777" w:rsidR="000A54F2" w:rsidRDefault="000A54F2" w:rsidP="000A54F2">
      <w:pPr>
        <w:pStyle w:val="Doc-title"/>
      </w:pPr>
      <w:r>
        <w:t>R2-2006645</w:t>
      </w:r>
      <w:r>
        <w:tab/>
        <w:t>Correction about Including Re-connection Cell ID in RLF Report</w:t>
      </w:r>
      <w:r>
        <w:tab/>
        <w:t>CATT</w:t>
      </w:r>
      <w:r>
        <w:tab/>
        <w:t>CR</w:t>
      </w:r>
      <w:r>
        <w:tab/>
        <w:t>Rel-16</w:t>
      </w:r>
      <w:r>
        <w:tab/>
        <w:t>38.331</w:t>
      </w:r>
      <w:r>
        <w:tab/>
        <w:t>16.1.0</w:t>
      </w:r>
      <w:r>
        <w:tab/>
        <w:t>1723</w:t>
      </w:r>
      <w:r>
        <w:tab/>
        <w:t>-</w:t>
      </w:r>
      <w:r>
        <w:tab/>
        <w:t>F</w:t>
      </w:r>
      <w:r>
        <w:tab/>
        <w:t>NR_SON_MDT-Core</w:t>
      </w:r>
    </w:p>
    <w:p w14:paraId="71E17D8F" w14:textId="77777777" w:rsidR="000A54F2" w:rsidRDefault="000A54F2" w:rsidP="000A54F2">
      <w:pPr>
        <w:pStyle w:val="Doc-title"/>
      </w:pPr>
      <w:r>
        <w:t>R2-2006646</w:t>
      </w:r>
      <w:r>
        <w:tab/>
        <w:t>Correction on RLF Report for Inter-RAT MRO NR</w:t>
      </w:r>
      <w:r>
        <w:tab/>
        <w:t>CATT</w:t>
      </w:r>
      <w:r>
        <w:tab/>
        <w:t>CR</w:t>
      </w:r>
      <w:r>
        <w:tab/>
        <w:t>Rel-16</w:t>
      </w:r>
      <w:r>
        <w:tab/>
        <w:t>36.306</w:t>
      </w:r>
      <w:r>
        <w:tab/>
        <w:t>16.1.0</w:t>
      </w:r>
      <w:r>
        <w:tab/>
        <w:t>1778</w:t>
      </w:r>
      <w:r>
        <w:tab/>
        <w:t>-</w:t>
      </w:r>
      <w:r>
        <w:tab/>
        <w:t>F</w:t>
      </w:r>
      <w:r>
        <w:tab/>
        <w:t>NR_SON_MDT-Core</w:t>
      </w:r>
    </w:p>
    <w:p w14:paraId="729ABB5A" w14:textId="77777777" w:rsidR="000A54F2" w:rsidRDefault="000A54F2" w:rsidP="000A54F2">
      <w:pPr>
        <w:pStyle w:val="Doc-title"/>
      </w:pPr>
      <w:r>
        <w:lastRenderedPageBreak/>
        <w:t>R2-2006647</w:t>
      </w:r>
      <w:r>
        <w:tab/>
        <w:t>Correction on RLF Report for Inter-RAT MRO EUTRA</w:t>
      </w:r>
      <w:r>
        <w:tab/>
        <w:t>CATT</w:t>
      </w:r>
      <w:r>
        <w:tab/>
        <w:t>CR</w:t>
      </w:r>
      <w:r>
        <w:tab/>
        <w:t>Rel-16</w:t>
      </w:r>
      <w:r>
        <w:tab/>
        <w:t>38.306</w:t>
      </w:r>
      <w:r>
        <w:tab/>
        <w:t>16.1.0</w:t>
      </w:r>
      <w:r>
        <w:tab/>
        <w:t>0365</w:t>
      </w:r>
      <w:r>
        <w:tab/>
        <w:t>-</w:t>
      </w:r>
      <w:r>
        <w:tab/>
        <w:t>F</w:t>
      </w:r>
      <w:r>
        <w:tab/>
        <w:t>NR_SON_MDT-Core</w:t>
      </w:r>
    </w:p>
    <w:p w14:paraId="351254D2" w14:textId="77777777" w:rsidR="000A54F2" w:rsidRDefault="000A54F2" w:rsidP="000A54F2">
      <w:pPr>
        <w:pStyle w:val="Doc-title"/>
      </w:pPr>
      <w:r>
        <w:t>R2-2006648</w:t>
      </w:r>
      <w:r>
        <w:tab/>
        <w:t>Clarification on RLF Report for Inter-RAT MRO</w:t>
      </w:r>
      <w:r>
        <w:tab/>
        <w:t>CATT</w:t>
      </w:r>
      <w:r>
        <w:tab/>
        <w:t>CR</w:t>
      </w:r>
      <w:r>
        <w:tab/>
        <w:t>Rel-16</w:t>
      </w:r>
      <w:r>
        <w:tab/>
        <w:t>36.331</w:t>
      </w:r>
      <w:r>
        <w:tab/>
        <w:t>16.1.1</w:t>
      </w:r>
      <w:r>
        <w:tab/>
        <w:t>4352</w:t>
      </w:r>
      <w:r>
        <w:tab/>
        <w:t>-</w:t>
      </w:r>
      <w:r>
        <w:tab/>
        <w:t>F</w:t>
      </w:r>
      <w:r>
        <w:tab/>
        <w:t>NR_SON_MDT-Core</w:t>
      </w:r>
    </w:p>
    <w:p w14:paraId="1B4CD023" w14:textId="77777777" w:rsidR="000A54F2" w:rsidRDefault="000A54F2" w:rsidP="000A54F2">
      <w:pPr>
        <w:pStyle w:val="Doc-title"/>
      </w:pPr>
      <w:r>
        <w:t>R2-2007214</w:t>
      </w:r>
      <w:r>
        <w:tab/>
        <w:t>Correction on cross-RAT RLF report</w:t>
      </w:r>
      <w:r>
        <w:tab/>
        <w:t>Google Inc.</w:t>
      </w:r>
      <w:r>
        <w:tab/>
        <w:t>CR</w:t>
      </w:r>
      <w:r>
        <w:tab/>
        <w:t>Rel-16</w:t>
      </w:r>
      <w:r>
        <w:tab/>
        <w:t>38.331</w:t>
      </w:r>
      <w:r>
        <w:tab/>
        <w:t>16.1.0</w:t>
      </w:r>
      <w:r>
        <w:tab/>
        <w:t>1801</w:t>
      </w:r>
      <w:r>
        <w:tab/>
        <w:t>-</w:t>
      </w:r>
      <w:r>
        <w:tab/>
        <w:t>F</w:t>
      </w:r>
      <w:r>
        <w:tab/>
        <w:t>NR_SON_MDT-Core</w:t>
      </w:r>
    </w:p>
    <w:p w14:paraId="6CD98C01" w14:textId="77777777" w:rsidR="000A54F2" w:rsidRDefault="000A54F2" w:rsidP="000A54F2">
      <w:pPr>
        <w:pStyle w:val="Doc-title"/>
      </w:pPr>
      <w:r>
        <w:t>R2-2007224</w:t>
      </w:r>
      <w:r>
        <w:tab/>
        <w:t>Clarification on MDT regarding reporting of WLAN and BT information</w:t>
      </w:r>
      <w:r>
        <w:tab/>
        <w:t>Samsung Telecommunications</w:t>
      </w:r>
      <w:r>
        <w:tab/>
        <w:t>CR</w:t>
      </w:r>
      <w:r>
        <w:tab/>
        <w:t>Rel-16</w:t>
      </w:r>
      <w:r>
        <w:tab/>
        <w:t>38.331</w:t>
      </w:r>
      <w:r>
        <w:tab/>
        <w:t>16.1.0</w:t>
      </w:r>
      <w:r>
        <w:tab/>
        <w:t>1804</w:t>
      </w:r>
      <w:r>
        <w:tab/>
        <w:t>-</w:t>
      </w:r>
      <w:r>
        <w:tab/>
        <w:t>F</w:t>
      </w:r>
      <w:r>
        <w:tab/>
        <w:t>NR_SON_MDT-Core</w:t>
      </w:r>
    </w:p>
    <w:p w14:paraId="70DCF287" w14:textId="77777777" w:rsidR="000A54F2" w:rsidRDefault="000A54F2" w:rsidP="000A54F2">
      <w:pPr>
        <w:pStyle w:val="Doc-title"/>
      </w:pPr>
      <w:r>
        <w:t>R2-2007373</w:t>
      </w:r>
      <w:r>
        <w:tab/>
        <w:t>Correction on RA-Report</w:t>
      </w:r>
      <w:r>
        <w:tab/>
        <w:t>Samsung</w:t>
      </w:r>
      <w:r>
        <w:tab/>
        <w:t>CR</w:t>
      </w:r>
      <w:r>
        <w:tab/>
        <w:t>Rel-16</w:t>
      </w:r>
      <w:r>
        <w:tab/>
        <w:t>38.331</w:t>
      </w:r>
      <w:r>
        <w:tab/>
        <w:t>16.1.0</w:t>
      </w:r>
      <w:r>
        <w:tab/>
        <w:t>1839</w:t>
      </w:r>
      <w:r>
        <w:tab/>
        <w:t>-</w:t>
      </w:r>
      <w:r>
        <w:tab/>
        <w:t>F</w:t>
      </w:r>
      <w:r>
        <w:tab/>
        <w:t>NR_SON_MDT-Core</w:t>
      </w:r>
    </w:p>
    <w:p w14:paraId="67512219" w14:textId="77777777" w:rsidR="000A54F2" w:rsidRDefault="000A54F2" w:rsidP="000A54F2">
      <w:pPr>
        <w:pStyle w:val="Doc-title"/>
      </w:pPr>
      <w:r>
        <w:t>R2-2007382</w:t>
      </w:r>
      <w:r>
        <w:tab/>
        <w:t>Logging PLMN Info in VarConnEstFailReport</w:t>
      </w:r>
      <w:r>
        <w:tab/>
        <w:t xml:space="preserve">Samsung </w:t>
      </w:r>
      <w:r>
        <w:tab/>
        <w:t>discussion</w:t>
      </w:r>
      <w:r>
        <w:tab/>
        <w:t>NR_SON_MDT-Core</w:t>
      </w:r>
    </w:p>
    <w:p w14:paraId="2E95F911" w14:textId="77777777" w:rsidR="000A54F2" w:rsidRDefault="000A54F2" w:rsidP="000A54F2">
      <w:pPr>
        <w:pStyle w:val="Doc-title"/>
      </w:pPr>
      <w:r>
        <w:t>R2-2007510</w:t>
      </w:r>
      <w:r>
        <w:tab/>
        <w:t>Correction on RA-Report release</w:t>
      </w:r>
      <w:r>
        <w:tab/>
        <w:t>Nokia, Nokia Shanghai Bell</w:t>
      </w:r>
      <w:r>
        <w:tab/>
        <w:t>CR</w:t>
      </w:r>
      <w:r>
        <w:tab/>
        <w:t>Rel-16</w:t>
      </w:r>
      <w:r>
        <w:tab/>
        <w:t>38.331</w:t>
      </w:r>
      <w:r>
        <w:tab/>
        <w:t>16.1.0</w:t>
      </w:r>
      <w:r>
        <w:tab/>
        <w:t>1853</w:t>
      </w:r>
      <w:r>
        <w:tab/>
        <w:t>-</w:t>
      </w:r>
      <w:r>
        <w:tab/>
        <w:t>F</w:t>
      </w:r>
      <w:r>
        <w:tab/>
        <w:t>NR_SON_MDT-Core</w:t>
      </w:r>
    </w:p>
    <w:p w14:paraId="4A80CECD" w14:textId="77777777" w:rsidR="000A54F2" w:rsidRDefault="000A54F2" w:rsidP="000A54F2">
      <w:pPr>
        <w:pStyle w:val="Doc-title"/>
      </w:pPr>
      <w:r>
        <w:t>R2-2007754</w:t>
      </w:r>
      <w:r>
        <w:tab/>
        <w:t>Editorial corrections on MDT and SON in NR</w:t>
      </w:r>
      <w:r>
        <w:tab/>
        <w:t>Huawei, HiSilicon</w:t>
      </w:r>
      <w:r>
        <w:tab/>
        <w:t>CR</w:t>
      </w:r>
      <w:r>
        <w:tab/>
        <w:t>Rel-16</w:t>
      </w:r>
      <w:r>
        <w:tab/>
        <w:t>38.331</w:t>
      </w:r>
      <w:r>
        <w:tab/>
        <w:t>16.1.0</w:t>
      </w:r>
      <w:r>
        <w:tab/>
        <w:t>1892</w:t>
      </w:r>
      <w:r>
        <w:tab/>
        <w:t>-</w:t>
      </w:r>
      <w:r>
        <w:tab/>
        <w:t>D</w:t>
      </w:r>
      <w:r>
        <w:tab/>
        <w:t>NR_SON_MDT-Core</w:t>
      </w:r>
    </w:p>
    <w:p w14:paraId="4A8A6F34" w14:textId="77777777" w:rsidR="000A54F2" w:rsidRDefault="000A54F2" w:rsidP="000A54F2">
      <w:pPr>
        <w:pStyle w:val="Doc-title"/>
      </w:pPr>
      <w:r>
        <w:t>R2-2007755</w:t>
      </w:r>
      <w:r>
        <w:tab/>
        <w:t>Correction on MDT and SON configurations for MR-DC</w:t>
      </w:r>
      <w:r>
        <w:tab/>
        <w:t>Huawei, HiSilicon</w:t>
      </w:r>
      <w:r>
        <w:tab/>
        <w:t>CR</w:t>
      </w:r>
      <w:r>
        <w:tab/>
        <w:t>Rel-16</w:t>
      </w:r>
      <w:r>
        <w:tab/>
        <w:t>38.331</w:t>
      </w:r>
      <w:r>
        <w:tab/>
        <w:t>16.1.0</w:t>
      </w:r>
      <w:r>
        <w:tab/>
        <w:t>1893</w:t>
      </w:r>
      <w:r>
        <w:tab/>
        <w:t>-</w:t>
      </w:r>
      <w:r>
        <w:tab/>
        <w:t>F</w:t>
      </w:r>
      <w:r>
        <w:tab/>
        <w:t>NR_SON_MDT-Core</w:t>
      </w:r>
    </w:p>
    <w:p w14:paraId="3BD90AD6" w14:textId="77777777" w:rsidR="000A54F2" w:rsidRDefault="000A54F2" w:rsidP="000A54F2">
      <w:pPr>
        <w:pStyle w:val="Doc-title"/>
      </w:pPr>
      <w:r>
        <w:t>R2-2007756</w:t>
      </w:r>
      <w:r>
        <w:tab/>
        <w:t>Correction on logged MDT</w:t>
      </w:r>
      <w:r>
        <w:tab/>
        <w:t>Huawei, HiSilicon</w:t>
      </w:r>
      <w:r>
        <w:tab/>
        <w:t>CR</w:t>
      </w:r>
      <w:r>
        <w:tab/>
        <w:t>Rel-16</w:t>
      </w:r>
      <w:r>
        <w:tab/>
        <w:t>38.331</w:t>
      </w:r>
      <w:r>
        <w:tab/>
        <w:t>16.1.0</w:t>
      </w:r>
      <w:r>
        <w:tab/>
        <w:t>1894</w:t>
      </w:r>
      <w:r>
        <w:tab/>
        <w:t>-</w:t>
      </w:r>
      <w:r>
        <w:tab/>
        <w:t>F</w:t>
      </w:r>
      <w:r>
        <w:tab/>
        <w:t>NR_SON_MDT-Core</w:t>
      </w:r>
    </w:p>
    <w:p w14:paraId="108191A1" w14:textId="77777777" w:rsidR="000A54F2" w:rsidRDefault="000A54F2" w:rsidP="000A54F2">
      <w:pPr>
        <w:pStyle w:val="Doc-title"/>
      </w:pPr>
      <w:r>
        <w:t>R2-2007758</w:t>
      </w:r>
      <w:r>
        <w:tab/>
        <w:t>Correction on Inter-RAT SON for 38.331</w:t>
      </w:r>
      <w:r>
        <w:tab/>
        <w:t>Huawei, HiSilicon</w:t>
      </w:r>
      <w:r>
        <w:tab/>
        <w:t>CR</w:t>
      </w:r>
      <w:r>
        <w:tab/>
        <w:t>Rel-16</w:t>
      </w:r>
      <w:r>
        <w:tab/>
        <w:t>38.331</w:t>
      </w:r>
      <w:r>
        <w:tab/>
        <w:t>16.1.0</w:t>
      </w:r>
      <w:r>
        <w:tab/>
        <w:t>1896</w:t>
      </w:r>
      <w:r>
        <w:tab/>
        <w:t>-</w:t>
      </w:r>
      <w:r>
        <w:tab/>
        <w:t>F</w:t>
      </w:r>
      <w:r>
        <w:tab/>
        <w:t>NR_SON_MDT-Core</w:t>
      </w:r>
    </w:p>
    <w:p w14:paraId="55BC97D1" w14:textId="77777777" w:rsidR="000A54F2" w:rsidRDefault="000A54F2" w:rsidP="000A54F2">
      <w:pPr>
        <w:pStyle w:val="Doc-title"/>
      </w:pPr>
      <w:r>
        <w:t>R2-2007759</w:t>
      </w:r>
      <w:r>
        <w:tab/>
        <w:t>Correction on Inter-RAT SON for 36.331</w:t>
      </w:r>
      <w:r>
        <w:tab/>
        <w:t>Huawei, HiSilicon</w:t>
      </w:r>
      <w:r>
        <w:tab/>
        <w:t>CR</w:t>
      </w:r>
      <w:r>
        <w:tab/>
        <w:t>Rel-16</w:t>
      </w:r>
      <w:r>
        <w:tab/>
        <w:t>36.331</w:t>
      </w:r>
      <w:r>
        <w:tab/>
        <w:t>16.1.1</w:t>
      </w:r>
      <w:r>
        <w:tab/>
        <w:t>4408</w:t>
      </w:r>
      <w:r>
        <w:tab/>
        <w:t>-</w:t>
      </w:r>
      <w:r>
        <w:tab/>
        <w:t>F</w:t>
      </w:r>
      <w:r>
        <w:tab/>
        <w:t>NR_SON_MDT-Core</w:t>
      </w:r>
    </w:p>
    <w:p w14:paraId="3F190DF5" w14:textId="77777777" w:rsidR="000A54F2" w:rsidRDefault="000A54F2" w:rsidP="000A54F2">
      <w:pPr>
        <w:pStyle w:val="Doc-title"/>
      </w:pPr>
      <w:r>
        <w:t>R2-2007760</w:t>
      </w:r>
      <w:r>
        <w:tab/>
        <w:t>Correction on clearing VarRLF-Report regarding T316</w:t>
      </w:r>
      <w:r>
        <w:tab/>
        <w:t>Huawei, HiSilicon</w:t>
      </w:r>
      <w:r>
        <w:tab/>
        <w:t>CR</w:t>
      </w:r>
      <w:r>
        <w:tab/>
        <w:t>Rel-16</w:t>
      </w:r>
      <w:r>
        <w:tab/>
        <w:t>38.331</w:t>
      </w:r>
      <w:r>
        <w:tab/>
        <w:t>16.1.0</w:t>
      </w:r>
      <w:r>
        <w:tab/>
        <w:t>1897</w:t>
      </w:r>
      <w:r>
        <w:tab/>
        <w:t>-</w:t>
      </w:r>
      <w:r>
        <w:tab/>
        <w:t>F</w:t>
      </w:r>
      <w:r>
        <w:tab/>
        <w:t>NR_SON_MDT-Core</w:t>
      </w:r>
    </w:p>
    <w:p w14:paraId="3F395276" w14:textId="77777777" w:rsidR="000A54F2" w:rsidRDefault="000A54F2" w:rsidP="000A54F2">
      <w:pPr>
        <w:pStyle w:val="Doc-title"/>
      </w:pPr>
      <w:r>
        <w:t>R2-2007954</w:t>
      </w:r>
      <w:r>
        <w:tab/>
        <w:t xml:space="preserve"> Correction to RLF content setting in VarRLF-Report</w:t>
      </w:r>
      <w:r>
        <w:tab/>
        <w:t>Quectel</w:t>
      </w:r>
      <w:r>
        <w:tab/>
        <w:t>draftCR</w:t>
      </w:r>
      <w:r>
        <w:tab/>
        <w:t>Rel-16</w:t>
      </w:r>
      <w:r>
        <w:tab/>
        <w:t>38.331</w:t>
      </w:r>
      <w:r>
        <w:tab/>
        <w:t>16.1.0</w:t>
      </w:r>
      <w:r>
        <w:tab/>
        <w:t>D</w:t>
      </w:r>
      <w:r>
        <w:tab/>
        <w:t>NR_SON_MDT-Core</w:t>
      </w:r>
    </w:p>
    <w:p w14:paraId="151D4645" w14:textId="77777777" w:rsidR="000A54F2" w:rsidRDefault="000A54F2" w:rsidP="000A54F2">
      <w:pPr>
        <w:pStyle w:val="Doc-title"/>
      </w:pPr>
      <w:r>
        <w:t>R2-2008003</w:t>
      </w:r>
      <w:r>
        <w:tab/>
        <w:t>Corrections to measResultLastServCell for RLF and HO failure</w:t>
      </w:r>
      <w:r>
        <w:tab/>
        <w:t>Samsung Electronics Co., Ltd</w:t>
      </w:r>
      <w:r>
        <w:tab/>
        <w:t>CR</w:t>
      </w:r>
      <w:r>
        <w:tab/>
        <w:t>Rel-16</w:t>
      </w:r>
      <w:r>
        <w:tab/>
        <w:t>38.331</w:t>
      </w:r>
      <w:r>
        <w:tab/>
        <w:t>16.1.0</w:t>
      </w:r>
      <w:r>
        <w:tab/>
        <w:t>1965</w:t>
      </w:r>
      <w:r>
        <w:tab/>
        <w:t>-</w:t>
      </w:r>
      <w:r>
        <w:tab/>
        <w:t>F</w:t>
      </w:r>
      <w:r>
        <w:tab/>
        <w:t>NR_SON_MDT-Core</w:t>
      </w:r>
    </w:p>
    <w:p w14:paraId="1F1D90E5" w14:textId="77777777" w:rsidR="000A54F2" w:rsidRDefault="000A54F2" w:rsidP="000A54F2">
      <w:pPr>
        <w:pStyle w:val="Doc-title"/>
      </w:pPr>
      <w:r>
        <w:t>R2-2008004</w:t>
      </w:r>
      <w:r>
        <w:tab/>
        <w:t>Corrections to mobility history information</w:t>
      </w:r>
      <w:r>
        <w:tab/>
        <w:t>Samsung Electronics Co., Ltd</w:t>
      </w:r>
      <w:r>
        <w:tab/>
        <w:t>CR</w:t>
      </w:r>
      <w:r>
        <w:tab/>
        <w:t>Rel-16</w:t>
      </w:r>
      <w:r>
        <w:tab/>
        <w:t>38.331</w:t>
      </w:r>
      <w:r>
        <w:tab/>
        <w:t>16.1.0</w:t>
      </w:r>
      <w:r>
        <w:tab/>
        <w:t>1966</w:t>
      </w:r>
      <w:r>
        <w:tab/>
        <w:t>-</w:t>
      </w:r>
      <w:r>
        <w:tab/>
        <w:t>F</w:t>
      </w:r>
      <w:r>
        <w:tab/>
        <w:t>NR_SON_MDT-Core</w:t>
      </w:r>
    </w:p>
    <w:p w14:paraId="5415A826" w14:textId="77777777" w:rsidR="000A54F2" w:rsidRDefault="000A54F2" w:rsidP="000A54F2">
      <w:pPr>
        <w:pStyle w:val="Doc-text2"/>
      </w:pPr>
    </w:p>
    <w:p w14:paraId="4B762013" w14:textId="77777777" w:rsidR="000A54F2" w:rsidRPr="000A54F2" w:rsidRDefault="000A54F2" w:rsidP="000A54F2">
      <w:pPr>
        <w:pStyle w:val="Doc-text2"/>
      </w:pPr>
    </w:p>
    <w:p w14:paraId="15B9C83E" w14:textId="77777777" w:rsidR="00E04EBA" w:rsidRDefault="00E04EBA" w:rsidP="00E04EBA">
      <w:pPr>
        <w:pStyle w:val="Comments-red"/>
      </w:pPr>
      <w:r>
        <w:t>Depending on the progress the following email discussion may be arranged</w:t>
      </w:r>
    </w:p>
    <w:p w14:paraId="13439DE9" w14:textId="77777777" w:rsidR="00E04EBA" w:rsidRDefault="00E04EBA" w:rsidP="00E04EBA">
      <w:pPr>
        <w:pStyle w:val="Doc-text2"/>
        <w:rPr>
          <w:lang w:val="sv-SE"/>
        </w:rPr>
      </w:pPr>
    </w:p>
    <w:p w14:paraId="240DADA4" w14:textId="1BAAADD7" w:rsidR="00E04EBA" w:rsidRPr="009B59AB" w:rsidRDefault="00E04EBA" w:rsidP="00E04EBA">
      <w:pPr>
        <w:pStyle w:val="Doc-text2"/>
        <w:numPr>
          <w:ilvl w:val="0"/>
          <w:numId w:val="5"/>
        </w:numPr>
        <w:tabs>
          <w:tab w:val="clear" w:pos="1619"/>
          <w:tab w:val="left" w:pos="1622"/>
        </w:tabs>
        <w:rPr>
          <w:b/>
        </w:rPr>
      </w:pPr>
      <w:r w:rsidRPr="009B59AB">
        <w:rPr>
          <w:b/>
        </w:rPr>
        <w:t>[AT11</w:t>
      </w:r>
      <w:r>
        <w:rPr>
          <w:b/>
        </w:rPr>
        <w:t>1</w:t>
      </w:r>
      <w:r w:rsidRPr="009B59AB">
        <w:rPr>
          <w:b/>
        </w:rPr>
        <w:t>-e][8</w:t>
      </w:r>
      <w:r>
        <w:rPr>
          <w:b/>
        </w:rPr>
        <w:t>88</w:t>
      </w:r>
      <w:r w:rsidRPr="009B59AB">
        <w:rPr>
          <w:b/>
        </w:rPr>
        <w:t xml:space="preserve">] </w:t>
      </w:r>
      <w:r>
        <w:rPr>
          <w:b/>
        </w:rPr>
        <w:t>RRC  corrections</w:t>
      </w:r>
      <w:r w:rsidRPr="009B59AB">
        <w:rPr>
          <w:b/>
        </w:rPr>
        <w:t xml:space="preserve"> (</w:t>
      </w:r>
      <w:r>
        <w:rPr>
          <w:b/>
        </w:rPr>
        <w:t>Huawei</w:t>
      </w:r>
      <w:r w:rsidR="001C5E8A">
        <w:rPr>
          <w:b/>
        </w:rPr>
        <w:t>, Ericsson</w:t>
      </w:r>
      <w:r>
        <w:rPr>
          <w:b/>
        </w:rPr>
        <w:t>)</w:t>
      </w:r>
    </w:p>
    <w:p w14:paraId="3BCB36AF" w14:textId="795A9866" w:rsidR="00E04EBA" w:rsidRDefault="00E04EBA" w:rsidP="00E04EBA">
      <w:pPr>
        <w:pStyle w:val="Doc-text2"/>
      </w:pPr>
      <w:r w:rsidRPr="009B59AB">
        <w:tab/>
        <w:t xml:space="preserve">Scope: </w:t>
      </w:r>
      <w:r>
        <w:t xml:space="preserve">all the open issues </w:t>
      </w:r>
      <w:r w:rsidR="001C5E8A">
        <w:t xml:space="preserve">and not treated issues </w:t>
      </w:r>
      <w:r>
        <w:t>in 6.10.3</w:t>
      </w:r>
    </w:p>
    <w:p w14:paraId="7DFDA3B3" w14:textId="0DC88DCF" w:rsidR="00E04EBA" w:rsidRPr="00CC022A" w:rsidRDefault="00E04EBA" w:rsidP="00CC022A">
      <w:pPr>
        <w:pStyle w:val="Doc-text2"/>
        <w:rPr>
          <w:rFonts w:ascii="Arial" w:eastAsia="MS Mincho" w:hAnsi="Arial"/>
          <w:sz w:val="20"/>
          <w:lang w:eastAsia="en-GB"/>
        </w:rPr>
      </w:pPr>
      <w:r>
        <w:tab/>
        <w:t xml:space="preserve">Step one is to </w:t>
      </w:r>
      <w:r w:rsidR="00CC022A" w:rsidRPr="00CC022A">
        <w:rPr>
          <w:rFonts w:ascii="Arial" w:eastAsia="MS Mincho" w:hAnsi="Arial"/>
          <w:sz w:val="20"/>
          <w:lang w:eastAsia="en-GB"/>
        </w:rPr>
        <w:t xml:space="preserve">achieve agreements to address the issues. Step 2 is </w:t>
      </w:r>
      <w:r w:rsidR="001C5E8A">
        <w:rPr>
          <w:rFonts w:ascii="Arial" w:eastAsia="MS Mincho" w:hAnsi="Arial"/>
          <w:sz w:val="20"/>
          <w:lang w:eastAsia="en-GB"/>
        </w:rPr>
        <w:t>to provide agreeable CR</w:t>
      </w:r>
      <w:r w:rsidR="00F16B55">
        <w:rPr>
          <w:rFonts w:ascii="Arial" w:eastAsia="MS Mincho" w:hAnsi="Arial"/>
          <w:sz w:val="20"/>
          <w:lang w:eastAsia="en-GB"/>
        </w:rPr>
        <w:t>s</w:t>
      </w:r>
      <w:r w:rsidR="001C5E8A">
        <w:rPr>
          <w:rFonts w:ascii="Arial" w:eastAsia="MS Mincho" w:hAnsi="Arial"/>
          <w:sz w:val="20"/>
          <w:lang w:eastAsia="en-GB"/>
        </w:rPr>
        <w:t xml:space="preserve"> and </w:t>
      </w:r>
      <w:r w:rsidR="00CC022A" w:rsidRPr="00CC022A">
        <w:rPr>
          <w:rFonts w:ascii="Arial" w:eastAsia="MS Mincho" w:hAnsi="Arial"/>
          <w:sz w:val="20"/>
          <w:lang w:eastAsia="en-GB"/>
        </w:rPr>
        <w:t>reviewing the CRs.</w:t>
      </w:r>
    </w:p>
    <w:p w14:paraId="067DF8DA" w14:textId="0C6EB2A8" w:rsidR="00E04EBA" w:rsidRPr="009B59AB" w:rsidRDefault="00E04EBA" w:rsidP="00E04EBA">
      <w:pPr>
        <w:pStyle w:val="Doc-text2"/>
      </w:pPr>
      <w:r w:rsidRPr="009B59AB">
        <w:tab/>
        <w:t xml:space="preserve">Intended outcome: </w:t>
      </w:r>
      <w:r>
        <w:t xml:space="preserve">Agreeable </w:t>
      </w:r>
      <w:r w:rsidR="00224E24">
        <w:t>CR packages (3-4)</w:t>
      </w:r>
      <w:r w:rsidR="005C1CFF">
        <w:t>. All the NBC CRs shou</w:t>
      </w:r>
      <w:r w:rsidR="001C5E8A">
        <w:t>l</w:t>
      </w:r>
      <w:r w:rsidR="005C1CFF">
        <w:t>d be explicitly marked.</w:t>
      </w:r>
      <w:r w:rsidR="001C5E8A">
        <w:t xml:space="preserve"> 38.331 CR for editorial changes is </w:t>
      </w:r>
      <w:r w:rsidR="001C5E8A" w:rsidRPr="00742DEA">
        <w:t>R2-200828</w:t>
      </w:r>
      <w:r w:rsidR="001C5E8A">
        <w:t xml:space="preserve">4 provided by Huawei. 38.331 CR for MDT is </w:t>
      </w:r>
      <w:r w:rsidR="001C5E8A" w:rsidRPr="00742DEA">
        <w:t>R2-200828</w:t>
      </w:r>
      <w:r w:rsidR="001C5E8A">
        <w:t>5 provided by Huawei.</w:t>
      </w:r>
      <w:r w:rsidR="001C5E8A" w:rsidRPr="001C5E8A">
        <w:t xml:space="preserve"> </w:t>
      </w:r>
      <w:r w:rsidR="001C5E8A">
        <w:t xml:space="preserve">38.331 CR for SON is </w:t>
      </w:r>
      <w:r w:rsidR="001C5E8A" w:rsidRPr="00742DEA">
        <w:t>R2-200828</w:t>
      </w:r>
      <w:r w:rsidR="001C5E8A">
        <w:t>6 provided by Ericsson.</w:t>
      </w:r>
      <w:r w:rsidR="00F16B55" w:rsidRPr="00F16B55">
        <w:t xml:space="preserve"> </w:t>
      </w:r>
      <w:r w:rsidR="00F16B55">
        <w:t xml:space="preserve">If needed 36.331 CR is </w:t>
      </w:r>
      <w:r w:rsidR="00F16B55" w:rsidRPr="00742DEA">
        <w:t>R2-200828</w:t>
      </w:r>
      <w:r w:rsidR="00F16B55">
        <w:t>7 provided by Ericsson.</w:t>
      </w:r>
    </w:p>
    <w:p w14:paraId="27505838" w14:textId="77777777" w:rsidR="007F3103" w:rsidRPr="007F3103" w:rsidRDefault="00E04EBA" w:rsidP="007F3103">
      <w:pPr>
        <w:pStyle w:val="Doc-text2"/>
      </w:pPr>
      <w:r w:rsidRPr="009B59AB">
        <w:lastRenderedPageBreak/>
        <w:tab/>
        <w:t>Deadline</w:t>
      </w:r>
      <w:r>
        <w:t xml:space="preserve"> of Step 1: </w:t>
      </w:r>
      <w:r w:rsidR="007F3103" w:rsidRPr="007F3103">
        <w:t>Tuesday 25 03:00 UTC</w:t>
      </w:r>
    </w:p>
    <w:p w14:paraId="1CC005DB" w14:textId="77777777" w:rsidR="007F3103" w:rsidRPr="007F3103" w:rsidRDefault="00E04EBA" w:rsidP="007F3103">
      <w:pPr>
        <w:pStyle w:val="Doc-text2"/>
      </w:pPr>
      <w:r>
        <w:tab/>
        <w:t>Deadline of Step 2:</w:t>
      </w:r>
      <w:r w:rsidR="007F3103">
        <w:t xml:space="preserve"> </w:t>
      </w:r>
      <w:r w:rsidR="007F3103" w:rsidRPr="007F3103">
        <w:t>Thursday 27 04:00 UTC</w:t>
      </w:r>
    </w:p>
    <w:p w14:paraId="1260419B" w14:textId="746370E1" w:rsidR="00E04EBA" w:rsidRPr="009B59AB" w:rsidRDefault="00E04EBA" w:rsidP="00E04EBA">
      <w:pPr>
        <w:pStyle w:val="Doc-text2"/>
      </w:pPr>
      <w:r w:rsidRPr="009B59AB">
        <w:tab/>
      </w:r>
      <w:r w:rsidR="00870A19" w:rsidRPr="009B59AB">
        <w:t xml:space="preserve">Status: will start </w:t>
      </w:r>
      <w:r w:rsidR="00870A19">
        <w:t xml:space="preserve">as the </w:t>
      </w:r>
      <w:proofErr w:type="spellStart"/>
      <w:r w:rsidR="00870A19">
        <w:t>emeeting</w:t>
      </w:r>
      <w:proofErr w:type="spellEnd"/>
      <w:r w:rsidR="00870A19">
        <w:t xml:space="preserve"> starts</w:t>
      </w:r>
    </w:p>
    <w:p w14:paraId="1040FE46" w14:textId="77777777" w:rsidR="003D4A85" w:rsidRDefault="003D4A85" w:rsidP="003D4A85">
      <w:pPr>
        <w:pStyle w:val="Heading2"/>
      </w:pPr>
      <w:r>
        <w:t>8.13</w:t>
      </w:r>
      <w:r>
        <w:tab/>
        <w:t>SON/MDT</w:t>
      </w:r>
    </w:p>
    <w:p w14:paraId="28676B38" w14:textId="77777777" w:rsidR="003D4A85" w:rsidRDefault="003D4A85" w:rsidP="003D4A85">
      <w:pPr>
        <w:pStyle w:val="Comments"/>
      </w:pPr>
      <w:r>
        <w:t>(NR_ENDC_SON_MDT_enh-Core; leading WG: RAN3; REL-17; WID: RP-201281)</w:t>
      </w:r>
    </w:p>
    <w:p w14:paraId="22890821" w14:textId="77777777" w:rsidR="003D4A85" w:rsidRDefault="003D4A85" w:rsidP="003D4A85">
      <w:pPr>
        <w:pStyle w:val="Comments"/>
      </w:pPr>
      <w:r>
        <w:t>Time budget: 1 TU</w:t>
      </w:r>
    </w:p>
    <w:p w14:paraId="7E09AA15" w14:textId="77777777" w:rsidR="003D4A85" w:rsidRDefault="003D4A85" w:rsidP="003D4A85">
      <w:pPr>
        <w:pStyle w:val="Comments"/>
      </w:pPr>
      <w:r>
        <w:t>Tdoc Limitation: 2 tdocs</w:t>
      </w:r>
    </w:p>
    <w:p w14:paraId="53CEEE80" w14:textId="77777777" w:rsidR="003D4A85" w:rsidRDefault="003D4A85" w:rsidP="003D4A85">
      <w:pPr>
        <w:pStyle w:val="Comments"/>
      </w:pPr>
      <w:r>
        <w:t>Email max expectation: 2 threads</w:t>
      </w:r>
    </w:p>
    <w:p w14:paraId="44A07C8A" w14:textId="77777777" w:rsidR="003D4A85" w:rsidRDefault="003D4A85" w:rsidP="003D4A85">
      <w:pPr>
        <w:pStyle w:val="Comments"/>
      </w:pPr>
      <w:r>
        <w:t xml:space="preserve">Focus on scope clarification, identify the detailed use cases, and the associated measurment collections. Can also discuss other organizational aspects. </w:t>
      </w:r>
    </w:p>
    <w:p w14:paraId="546D0CCE" w14:textId="77777777" w:rsidR="003D4A85" w:rsidRPr="00C6133F" w:rsidRDefault="003D4A85" w:rsidP="003D4A85">
      <w:pPr>
        <w:pStyle w:val="Doc-text2"/>
      </w:pPr>
    </w:p>
    <w:p w14:paraId="7691266E" w14:textId="77777777" w:rsidR="003D4A85" w:rsidRDefault="003D4A85" w:rsidP="003D4A85">
      <w:pPr>
        <w:pStyle w:val="Heading3"/>
      </w:pPr>
      <w:r>
        <w:t>8.13.1</w:t>
      </w:r>
      <w:r>
        <w:tab/>
        <w:t>Organizational</w:t>
      </w:r>
    </w:p>
    <w:p w14:paraId="397C43DF" w14:textId="319196AE" w:rsidR="003D4A85" w:rsidRDefault="003D4A85" w:rsidP="003D4A85">
      <w:pPr>
        <w:pStyle w:val="Doc-title"/>
      </w:pPr>
      <w:r>
        <w:t>R2-2007996</w:t>
      </w:r>
      <w:r>
        <w:tab/>
        <w:t>Work plan for enhancement of data collection for SON_MDT in NR and EN-DC WI</w:t>
      </w:r>
      <w:r>
        <w:tab/>
        <w:t>CMCC, Ericsson</w:t>
      </w:r>
      <w:r>
        <w:tab/>
        <w:t>discussion</w:t>
      </w:r>
      <w:r>
        <w:tab/>
        <w:t>Rel-17</w:t>
      </w:r>
      <w:r>
        <w:tab/>
        <w:t>NR_ENDC_SON_MDT_enh-Core</w:t>
      </w:r>
      <w:r w:rsidR="002020E5">
        <w:t xml:space="preserve"> revised to R2-2008116</w:t>
      </w:r>
    </w:p>
    <w:p w14:paraId="3D24FBA7" w14:textId="07D5F9B1" w:rsidR="002020E5" w:rsidRDefault="002020E5" w:rsidP="002020E5">
      <w:pPr>
        <w:pStyle w:val="Doc-title"/>
      </w:pPr>
      <w:r>
        <w:t>R2-2008116</w:t>
      </w:r>
      <w:r>
        <w:tab/>
        <w:t>Work plan for enhancement of data collection for SON_MDT in NR and EN-DC WI</w:t>
      </w:r>
      <w:r>
        <w:tab/>
        <w:t>CMCC, Ericsson</w:t>
      </w:r>
      <w:r>
        <w:tab/>
        <w:t>discussion</w:t>
      </w:r>
      <w:r>
        <w:tab/>
        <w:t>Rel-17</w:t>
      </w:r>
      <w:r>
        <w:tab/>
        <w:t>NR_ENDC_SON_MDT_enh-Core</w:t>
      </w:r>
    </w:p>
    <w:p w14:paraId="6F4489DE" w14:textId="0B9F130F" w:rsidR="003D4A85" w:rsidRPr="00870A19" w:rsidRDefault="00BF41AF" w:rsidP="003D4A85">
      <w:pPr>
        <w:pStyle w:val="Doc-text2"/>
      </w:pPr>
      <w:r>
        <w:t>=&gt;NOTED</w:t>
      </w:r>
    </w:p>
    <w:p w14:paraId="3369EAE8" w14:textId="48CDEA36" w:rsidR="003D4A85" w:rsidRDefault="003D4A85" w:rsidP="003D4A85">
      <w:pPr>
        <w:pStyle w:val="Heading3"/>
      </w:pPr>
      <w:r>
        <w:t>8.13.2</w:t>
      </w:r>
      <w:r>
        <w:tab/>
        <w:t>SON, RAN2 scope and requirements</w:t>
      </w:r>
    </w:p>
    <w:p w14:paraId="1E9EE513" w14:textId="3C8B9D5F" w:rsidR="00C92645" w:rsidRDefault="00C92645" w:rsidP="00C92645">
      <w:pPr>
        <w:pStyle w:val="Doc-title"/>
      </w:pPr>
    </w:p>
    <w:p w14:paraId="53211649" w14:textId="1859F340" w:rsidR="00C92645" w:rsidRDefault="00C92645" w:rsidP="00C92645">
      <w:pPr>
        <w:pStyle w:val="Doc-title"/>
      </w:pPr>
      <w:r>
        <w:t>R2-2008288</w:t>
      </w:r>
      <w:r>
        <w:tab/>
        <w:t>SON Summary</w:t>
      </w:r>
      <w:r>
        <w:tab/>
        <w:t>Ericsson</w:t>
      </w:r>
      <w:r>
        <w:tab/>
        <w:t>discussion</w:t>
      </w:r>
      <w:r>
        <w:tab/>
        <w:t>Late</w:t>
      </w:r>
    </w:p>
    <w:p w14:paraId="4DD59253" w14:textId="155B5D36" w:rsidR="00AA549D" w:rsidRDefault="00AA549D" w:rsidP="00AA549D">
      <w:pPr>
        <w:pStyle w:val="Doc-text2"/>
      </w:pPr>
    </w:p>
    <w:p w14:paraId="23E2E5DB" w14:textId="164E9BC6" w:rsidR="00AA549D" w:rsidRPr="00AA549D" w:rsidRDefault="00AA549D" w:rsidP="00AA549D">
      <w:pPr>
        <w:pStyle w:val="Doc-text2"/>
        <w:rPr>
          <w:b/>
          <w:bCs/>
        </w:rPr>
      </w:pPr>
      <w:bookmarkStart w:id="4" w:name="_Toc48718889"/>
      <w:r>
        <w:rPr>
          <w:b/>
          <w:bCs/>
          <w:lang w:val="en-GB"/>
        </w:rPr>
        <w:t>=&gt;</w:t>
      </w:r>
      <w:r>
        <w:rPr>
          <w:b/>
          <w:bCs/>
          <w:lang w:val="en-GB"/>
        </w:rPr>
        <w:tab/>
      </w:r>
      <w:r w:rsidRPr="00AA549D">
        <w:rPr>
          <w:b/>
          <w:bCs/>
          <w:lang w:val="en-GB"/>
        </w:rPr>
        <w:t>RAN2 to consider the SON aspects of CHO and SON aspects of 2-step RA as part of the WI</w:t>
      </w:r>
      <w:r w:rsidRPr="00AA549D">
        <w:rPr>
          <w:b/>
          <w:bCs/>
        </w:rPr>
        <w:t>.</w:t>
      </w:r>
      <w:bookmarkEnd w:id="4"/>
    </w:p>
    <w:p w14:paraId="5298D880" w14:textId="35E8247A" w:rsidR="00AA549D" w:rsidRDefault="00AA549D" w:rsidP="00AA549D">
      <w:pPr>
        <w:pStyle w:val="Doc-text2"/>
        <w:rPr>
          <w:b/>
          <w:bCs/>
        </w:rPr>
      </w:pPr>
      <w:bookmarkStart w:id="5" w:name="_Toc48718890"/>
      <w:r>
        <w:rPr>
          <w:b/>
          <w:bCs/>
        </w:rPr>
        <w:t>=&gt;</w:t>
      </w:r>
      <w:r>
        <w:rPr>
          <w:b/>
          <w:bCs/>
        </w:rPr>
        <w:tab/>
      </w:r>
      <w:r w:rsidRPr="00AA549D">
        <w:rPr>
          <w:b/>
          <w:bCs/>
        </w:rPr>
        <w:t xml:space="preserve">RAN2 </w:t>
      </w:r>
      <w:r w:rsidRPr="00AA549D">
        <w:rPr>
          <w:b/>
          <w:bCs/>
          <w:lang w:val="en-GB"/>
        </w:rPr>
        <w:t>to consider the SON aspects of DAPS HO as part of the WI</w:t>
      </w:r>
      <w:r w:rsidRPr="00AA549D">
        <w:rPr>
          <w:b/>
          <w:bCs/>
        </w:rPr>
        <w:t>.</w:t>
      </w:r>
      <w:bookmarkEnd w:id="5"/>
    </w:p>
    <w:p w14:paraId="25CC3869" w14:textId="1E50423E" w:rsidR="00AA549D" w:rsidRDefault="00AA549D" w:rsidP="00AA549D">
      <w:pPr>
        <w:pStyle w:val="Doc-text2"/>
        <w:rPr>
          <w:b/>
          <w:bCs/>
        </w:rPr>
      </w:pPr>
    </w:p>
    <w:p w14:paraId="048126E3" w14:textId="331F024D" w:rsidR="00AA549D" w:rsidRPr="00152BFF" w:rsidRDefault="00D967E3" w:rsidP="00AA549D">
      <w:pPr>
        <w:pStyle w:val="Doc-text2"/>
      </w:pPr>
      <w:bookmarkStart w:id="6" w:name="_Toc48718836"/>
      <w:r>
        <w:t>=&gt;</w:t>
      </w:r>
      <w:r>
        <w:tab/>
      </w:r>
      <w:r w:rsidR="00C125E4">
        <w:t>T</w:t>
      </w:r>
      <w:r w:rsidR="00AA549D" w:rsidRPr="00152BFF">
        <w:t>he following scenarios</w:t>
      </w:r>
      <w:bookmarkEnd w:id="6"/>
      <w:r w:rsidR="00C125E4">
        <w:t xml:space="preserve"> are considered</w:t>
      </w:r>
      <w:r>
        <w:t>:</w:t>
      </w:r>
    </w:p>
    <w:p w14:paraId="69BD8976" w14:textId="6ECA772F" w:rsidR="00AA549D" w:rsidRPr="00AA549D" w:rsidRDefault="00AA549D" w:rsidP="00AA549D">
      <w:pPr>
        <w:pStyle w:val="Cat-b-Proposal"/>
        <w:numPr>
          <w:ilvl w:val="0"/>
          <w:numId w:val="0"/>
        </w:numPr>
        <w:ind w:left="1588"/>
        <w:rPr>
          <w:b w:val="0"/>
        </w:rPr>
      </w:pPr>
      <w:bookmarkStart w:id="7" w:name="_Toc48718837"/>
      <w:r w:rsidRPr="00AA549D">
        <w:rPr>
          <w:b w:val="0"/>
        </w:rPr>
        <w:t xml:space="preserve">1) Successful </w:t>
      </w:r>
      <w:r w:rsidR="00D967E3">
        <w:rPr>
          <w:b w:val="0"/>
        </w:rPr>
        <w:t>C</w:t>
      </w:r>
      <w:r w:rsidRPr="00AA549D">
        <w:rPr>
          <w:b w:val="0"/>
        </w:rPr>
        <w:t>HO</w:t>
      </w:r>
      <w:r w:rsidR="00C125E4">
        <w:rPr>
          <w:b w:val="0"/>
        </w:rPr>
        <w:t xml:space="preserve"> and HO</w:t>
      </w:r>
      <w:r w:rsidRPr="00AA549D">
        <w:rPr>
          <w:b w:val="0"/>
        </w:rPr>
        <w:t xml:space="preserve"> </w:t>
      </w:r>
      <w:r w:rsidR="00D967E3">
        <w:rPr>
          <w:b w:val="0"/>
        </w:rPr>
        <w:t>(i.e. no failure happens)</w:t>
      </w:r>
      <w:r w:rsidRPr="00AA549D">
        <w:rPr>
          <w:b w:val="0"/>
        </w:rPr>
        <w:t>.</w:t>
      </w:r>
      <w:bookmarkEnd w:id="7"/>
      <w:r w:rsidR="00C125E4">
        <w:rPr>
          <w:b w:val="0"/>
        </w:rPr>
        <w:t xml:space="preserve"> FFS consideration in RAN2/3</w:t>
      </w:r>
    </w:p>
    <w:p w14:paraId="274F5A25" w14:textId="12C5B0B9" w:rsidR="00AA549D" w:rsidRPr="00AA549D" w:rsidRDefault="00AA549D" w:rsidP="00AA549D">
      <w:pPr>
        <w:pStyle w:val="Cat-b-Proposal"/>
        <w:numPr>
          <w:ilvl w:val="0"/>
          <w:numId w:val="0"/>
        </w:numPr>
        <w:ind w:left="1588"/>
        <w:rPr>
          <w:b w:val="0"/>
        </w:rPr>
      </w:pPr>
      <w:bookmarkStart w:id="8" w:name="_Toc48718838"/>
      <w:r w:rsidRPr="00AA549D">
        <w:rPr>
          <w:b w:val="0"/>
        </w:rPr>
        <w:t>2) Unsuccessful CHO due to late CHO execution.</w:t>
      </w:r>
      <w:bookmarkEnd w:id="8"/>
    </w:p>
    <w:p w14:paraId="2A4214F6" w14:textId="6C8F1B2E" w:rsidR="00AA549D" w:rsidRDefault="00AA549D" w:rsidP="00AA549D">
      <w:pPr>
        <w:pStyle w:val="Cat-b-Proposal"/>
        <w:numPr>
          <w:ilvl w:val="0"/>
          <w:numId w:val="0"/>
        </w:numPr>
        <w:ind w:left="1588"/>
        <w:rPr>
          <w:b w:val="0"/>
        </w:rPr>
      </w:pPr>
      <w:bookmarkStart w:id="9" w:name="_Toc48718839"/>
      <w:r w:rsidRPr="00AA549D">
        <w:rPr>
          <w:b w:val="0"/>
        </w:rPr>
        <w:t xml:space="preserve">3) </w:t>
      </w:r>
      <w:bookmarkStart w:id="10" w:name="_Hlk47954680"/>
      <w:r w:rsidRPr="00AA549D">
        <w:rPr>
          <w:b w:val="0"/>
        </w:rPr>
        <w:t>Unsuccessful CHO after CHO execution</w:t>
      </w:r>
      <w:bookmarkEnd w:id="10"/>
      <w:r w:rsidRPr="00AA549D">
        <w:rPr>
          <w:b w:val="0"/>
        </w:rPr>
        <w:t>.</w:t>
      </w:r>
      <w:bookmarkEnd w:id="9"/>
    </w:p>
    <w:p w14:paraId="6071E816" w14:textId="39E61A3E" w:rsidR="00AA549D" w:rsidRDefault="00AA549D" w:rsidP="00AA549D">
      <w:pPr>
        <w:pStyle w:val="Cat-b-Proposal"/>
        <w:numPr>
          <w:ilvl w:val="0"/>
          <w:numId w:val="0"/>
        </w:numPr>
        <w:ind w:left="1588"/>
        <w:rPr>
          <w:b w:val="0"/>
        </w:rPr>
      </w:pPr>
      <w:r>
        <w:rPr>
          <w:b w:val="0"/>
        </w:rPr>
        <w:t xml:space="preserve">4) </w:t>
      </w:r>
      <w:r w:rsidR="00C125E4">
        <w:rPr>
          <w:b w:val="0"/>
        </w:rPr>
        <w:t>S</w:t>
      </w:r>
      <w:r w:rsidRPr="00AA549D">
        <w:rPr>
          <w:b w:val="0"/>
        </w:rPr>
        <w:t xml:space="preserve">uccessful </w:t>
      </w:r>
      <w:r w:rsidR="00C125E4">
        <w:rPr>
          <w:b w:val="0"/>
        </w:rPr>
        <w:t xml:space="preserve">or </w:t>
      </w:r>
      <w:r w:rsidR="00C125E4" w:rsidRPr="00AA549D">
        <w:rPr>
          <w:b w:val="0"/>
        </w:rPr>
        <w:t>Unsuccessful</w:t>
      </w:r>
      <w:r w:rsidR="00C125E4">
        <w:rPr>
          <w:b w:val="0"/>
        </w:rPr>
        <w:t xml:space="preserve">  CHO after</w:t>
      </w:r>
      <w:r>
        <w:rPr>
          <w:b w:val="0"/>
        </w:rPr>
        <w:t xml:space="preserve"> u</w:t>
      </w:r>
      <w:r w:rsidRPr="00AA549D">
        <w:rPr>
          <w:b w:val="0"/>
        </w:rPr>
        <w:t>nsuccessful CHO</w:t>
      </w:r>
      <w:r>
        <w:rPr>
          <w:b w:val="0"/>
        </w:rPr>
        <w:t xml:space="preserve"> or handover failure.</w:t>
      </w:r>
    </w:p>
    <w:p w14:paraId="4B899ADC" w14:textId="44D3CE7F" w:rsidR="00C125E4" w:rsidRPr="00AA549D" w:rsidRDefault="00C125E4" w:rsidP="00AA549D">
      <w:pPr>
        <w:pStyle w:val="Cat-b-Proposal"/>
        <w:numPr>
          <w:ilvl w:val="0"/>
          <w:numId w:val="0"/>
        </w:numPr>
        <w:ind w:left="1588"/>
        <w:rPr>
          <w:b w:val="0"/>
        </w:rPr>
      </w:pPr>
      <w:r>
        <w:rPr>
          <w:b w:val="0"/>
        </w:rPr>
        <w:t>Note: other scenarios are not ruled out…</w:t>
      </w:r>
    </w:p>
    <w:p w14:paraId="6A740022" w14:textId="6B03947F" w:rsidR="00C125E4" w:rsidRDefault="003A3B06" w:rsidP="003A3B06">
      <w:pPr>
        <w:pStyle w:val="Doc-text2"/>
        <w:rPr>
          <w:bCs/>
        </w:rPr>
      </w:pPr>
      <w:r>
        <w:rPr>
          <w:bCs/>
        </w:rPr>
        <w:t>=&gt;</w:t>
      </w:r>
      <w:r>
        <w:rPr>
          <w:bCs/>
        </w:rPr>
        <w:tab/>
      </w:r>
      <w:r w:rsidR="00C125E4" w:rsidRPr="00C125E4">
        <w:rPr>
          <w:bCs/>
        </w:rPr>
        <w:t xml:space="preserve">RAN2 should study what CHO failure information can be stored in RLF report. </w:t>
      </w:r>
    </w:p>
    <w:p w14:paraId="566D3FD2" w14:textId="5AD4E833" w:rsidR="00C92645" w:rsidRDefault="00F7531E" w:rsidP="00C92645">
      <w:pPr>
        <w:pStyle w:val="Doc-text2"/>
      </w:pPr>
      <w:r>
        <w:t>=&gt;</w:t>
      </w:r>
      <w:r>
        <w:tab/>
      </w:r>
      <w:r w:rsidR="003A3B06" w:rsidRPr="003A3B06">
        <w:t>RAN 2 to discuss the method for distinguishing between different handover types</w:t>
      </w:r>
      <w:r>
        <w:t xml:space="preserve"> in RLF report</w:t>
      </w:r>
      <w:r w:rsidR="003A3B06">
        <w:t>. FFS the details, e.g., explicitly way or not.</w:t>
      </w:r>
    </w:p>
    <w:p w14:paraId="1322E9A0" w14:textId="3F78F520" w:rsidR="00F7531E" w:rsidRPr="00F7531E" w:rsidRDefault="00F7531E" w:rsidP="00F7531E">
      <w:pPr>
        <w:pStyle w:val="Doc-text2"/>
        <w:rPr>
          <w:bCs/>
        </w:rPr>
      </w:pPr>
      <w:bookmarkStart w:id="11" w:name="_Toc48718850"/>
      <w:r w:rsidRPr="00F7531E">
        <w:rPr>
          <w:bCs/>
        </w:rPr>
        <w:t>=&gt;</w:t>
      </w:r>
      <w:r w:rsidRPr="00F7531E">
        <w:rPr>
          <w:bCs/>
        </w:rPr>
        <w:tab/>
        <w:t xml:space="preserve">RAN2 to agree studying the RLF report and/or </w:t>
      </w:r>
      <w:proofErr w:type="spellStart"/>
      <w:r w:rsidRPr="00F7531E">
        <w:rPr>
          <w:bCs/>
        </w:rPr>
        <w:t>FailureInformation</w:t>
      </w:r>
      <w:proofErr w:type="spellEnd"/>
      <w:r w:rsidRPr="00F7531E">
        <w:rPr>
          <w:bCs/>
        </w:rPr>
        <w:t xml:space="preserve"> message contents in the DAPS failure scenarios</w:t>
      </w:r>
      <w:bookmarkEnd w:id="11"/>
      <w:r>
        <w:rPr>
          <w:bCs/>
        </w:rPr>
        <w:t>.</w:t>
      </w:r>
    </w:p>
    <w:p w14:paraId="191ECC01" w14:textId="628E019C" w:rsidR="00F7531E" w:rsidRPr="00F7531E" w:rsidRDefault="00773385" w:rsidP="00F7531E">
      <w:pPr>
        <w:pStyle w:val="Doc-text2"/>
        <w:rPr>
          <w:bCs/>
        </w:rPr>
      </w:pPr>
      <w:bookmarkStart w:id="12" w:name="_Toc48718891"/>
      <w:r>
        <w:rPr>
          <w:bCs/>
        </w:rPr>
        <w:t>=&gt;</w:t>
      </w:r>
      <w:r>
        <w:rPr>
          <w:bCs/>
        </w:rPr>
        <w:tab/>
      </w:r>
      <w:r w:rsidR="00F7531E" w:rsidRPr="00F7531E">
        <w:rPr>
          <w:bCs/>
        </w:rPr>
        <w:t>New logged content for 2-step RA is introduced in</w:t>
      </w:r>
      <w:bookmarkEnd w:id="12"/>
      <w:r>
        <w:rPr>
          <w:bCs/>
        </w:rPr>
        <w:t>:</w:t>
      </w:r>
    </w:p>
    <w:p w14:paraId="4D84FF34" w14:textId="77777777" w:rsidR="00F7531E" w:rsidRPr="00F7531E" w:rsidRDefault="00F7531E" w:rsidP="00F7531E">
      <w:pPr>
        <w:pStyle w:val="Doc-text2"/>
        <w:numPr>
          <w:ilvl w:val="0"/>
          <w:numId w:val="39"/>
        </w:numPr>
        <w:rPr>
          <w:bCs/>
        </w:rPr>
      </w:pPr>
      <w:bookmarkStart w:id="13" w:name="_Toc48718861"/>
      <w:r w:rsidRPr="00F7531E">
        <w:rPr>
          <w:bCs/>
        </w:rPr>
        <w:t>RA report</w:t>
      </w:r>
      <w:bookmarkEnd w:id="13"/>
    </w:p>
    <w:p w14:paraId="023F5A9E" w14:textId="77777777" w:rsidR="00F7531E" w:rsidRPr="00F7531E" w:rsidRDefault="00F7531E" w:rsidP="00F7531E">
      <w:pPr>
        <w:pStyle w:val="Doc-text2"/>
        <w:numPr>
          <w:ilvl w:val="0"/>
          <w:numId w:val="39"/>
        </w:numPr>
        <w:rPr>
          <w:bCs/>
        </w:rPr>
      </w:pPr>
      <w:bookmarkStart w:id="14" w:name="_Toc48718862"/>
      <w:r w:rsidRPr="00F7531E">
        <w:rPr>
          <w:bCs/>
        </w:rPr>
        <w:t>RLF report</w:t>
      </w:r>
      <w:bookmarkStart w:id="15" w:name="_GoBack"/>
      <w:bookmarkEnd w:id="14"/>
      <w:bookmarkEnd w:id="15"/>
    </w:p>
    <w:p w14:paraId="53840204" w14:textId="77777777" w:rsidR="00F7531E" w:rsidRPr="00F7531E" w:rsidRDefault="00F7531E" w:rsidP="00F7531E">
      <w:pPr>
        <w:pStyle w:val="Doc-text2"/>
        <w:numPr>
          <w:ilvl w:val="0"/>
          <w:numId w:val="39"/>
        </w:numPr>
        <w:rPr>
          <w:bCs/>
        </w:rPr>
      </w:pPr>
      <w:bookmarkStart w:id="16" w:name="_Toc48718863"/>
      <w:r w:rsidRPr="00F7531E">
        <w:rPr>
          <w:bCs/>
        </w:rPr>
        <w:t>CEF report</w:t>
      </w:r>
      <w:bookmarkEnd w:id="16"/>
    </w:p>
    <w:p w14:paraId="076FFD0B" w14:textId="785BC1F1" w:rsidR="00BD026B" w:rsidRPr="00BD026B" w:rsidRDefault="00BD026B" w:rsidP="00BD026B">
      <w:pPr>
        <w:pStyle w:val="Doc-text2"/>
        <w:rPr>
          <w:bCs/>
          <w:lang w:val="en-GB"/>
        </w:rPr>
      </w:pPr>
      <w:r>
        <w:t>=&gt;</w:t>
      </w:r>
      <w:r>
        <w:rPr>
          <w:bCs/>
        </w:rPr>
        <w:tab/>
      </w:r>
      <w:r w:rsidRPr="00BD026B">
        <w:rPr>
          <w:bCs/>
          <w:lang w:val="en-GB"/>
        </w:rPr>
        <w:t xml:space="preserve">Study the </w:t>
      </w:r>
      <w:r>
        <w:rPr>
          <w:bCs/>
          <w:lang w:val="en-GB"/>
        </w:rPr>
        <w:t xml:space="preserve">necessity of introducing new </w:t>
      </w:r>
      <w:r w:rsidRPr="00BD026B">
        <w:rPr>
          <w:bCs/>
          <w:lang w:val="en-GB"/>
        </w:rPr>
        <w:t>method f</w:t>
      </w:r>
      <w:r w:rsidRPr="00BD026B">
        <w:rPr>
          <w:lang w:val="en-GB"/>
        </w:rPr>
        <w:t>or more precise identification of the DL coverage quality during the UL coverage outage.</w:t>
      </w:r>
    </w:p>
    <w:p w14:paraId="4BE41114" w14:textId="77777777" w:rsidR="00BD026B" w:rsidRPr="00BD026B" w:rsidRDefault="00BD026B" w:rsidP="00C92645">
      <w:pPr>
        <w:pStyle w:val="Doc-text2"/>
        <w:rPr>
          <w:lang w:val="en-GB"/>
        </w:rPr>
      </w:pPr>
    </w:p>
    <w:p w14:paraId="390567CE" w14:textId="6E4B3B20" w:rsidR="00BD026B" w:rsidRDefault="00BD026B" w:rsidP="00BD026B">
      <w:pPr>
        <w:pStyle w:val="Doc-title"/>
      </w:pPr>
      <w:r>
        <w:t>R2-2007516</w:t>
      </w:r>
      <w:r>
        <w:tab/>
        <w:t>Rel-17 SON enhancements scope</w:t>
      </w:r>
      <w:r>
        <w:tab/>
        <w:t>Nokia, Nokia Shanghai Bell</w:t>
      </w:r>
      <w:r>
        <w:tab/>
        <w:t>discussion</w:t>
      </w:r>
      <w:r>
        <w:tab/>
        <w:t>Rel-17</w:t>
      </w:r>
      <w:r>
        <w:tab/>
        <w:t>NR_ENDC_SON_MDT_enh-Core</w:t>
      </w:r>
    </w:p>
    <w:p w14:paraId="57283A4D" w14:textId="4724263F" w:rsidR="00BD026B" w:rsidRPr="00BD026B" w:rsidRDefault="00BD026B" w:rsidP="00BD026B">
      <w:pPr>
        <w:pStyle w:val="Doc-text2"/>
      </w:pPr>
      <w:r>
        <w:t>=&gt;</w:t>
      </w:r>
      <w:r>
        <w:tab/>
        <w:t>Noted</w:t>
      </w:r>
    </w:p>
    <w:p w14:paraId="0165976F" w14:textId="77777777" w:rsidR="003D4A85" w:rsidRDefault="003D4A85" w:rsidP="003D4A85">
      <w:pPr>
        <w:pStyle w:val="Doc-title"/>
      </w:pPr>
      <w:r>
        <w:lastRenderedPageBreak/>
        <w:t>R2-2006651</w:t>
      </w:r>
      <w:r>
        <w:tab/>
        <w:t>Clarification for SON Scope and Use Cases</w:t>
      </w:r>
      <w:r>
        <w:tab/>
        <w:t>CATT</w:t>
      </w:r>
      <w:r>
        <w:tab/>
        <w:t>discussion</w:t>
      </w:r>
      <w:r>
        <w:tab/>
        <w:t>Rel-17</w:t>
      </w:r>
      <w:r>
        <w:tab/>
        <w:t>NR_ENDC_SON_MDT_enh-Core</w:t>
      </w:r>
    </w:p>
    <w:p w14:paraId="316F25F0" w14:textId="77777777" w:rsidR="003D4A85" w:rsidRDefault="003D4A85" w:rsidP="003D4A85">
      <w:pPr>
        <w:pStyle w:val="Doc-title"/>
      </w:pPr>
      <w:r>
        <w:t>R2-2006678</w:t>
      </w:r>
      <w:r>
        <w:tab/>
        <w:t>Discussion on rel-17 Radio Link Failure Report</w:t>
      </w:r>
      <w:r>
        <w:tab/>
        <w:t>NTT DOCOMO INC.</w:t>
      </w:r>
      <w:r>
        <w:tab/>
        <w:t>discussion</w:t>
      </w:r>
      <w:r>
        <w:tab/>
        <w:t>Rel-17</w:t>
      </w:r>
    </w:p>
    <w:p w14:paraId="100F2CE7" w14:textId="77777777" w:rsidR="003D4A85" w:rsidRDefault="003D4A85" w:rsidP="003D4A85">
      <w:pPr>
        <w:pStyle w:val="Doc-title"/>
      </w:pPr>
      <w:r>
        <w:t>R2-2006746</w:t>
      </w:r>
      <w:r>
        <w:tab/>
        <w:t>Mobility support in SON/MDT for Rel17</w:t>
      </w:r>
      <w:r>
        <w:tab/>
        <w:t>Intel Corporation</w:t>
      </w:r>
      <w:r>
        <w:tab/>
        <w:t>discussion</w:t>
      </w:r>
      <w:r>
        <w:tab/>
        <w:t>Rel-17</w:t>
      </w:r>
      <w:r>
        <w:tab/>
        <w:t>NR_ENDC_SON_MDT_enh-Core</w:t>
      </w:r>
    </w:p>
    <w:p w14:paraId="313A4830" w14:textId="77777777" w:rsidR="003D4A85" w:rsidRDefault="003D4A85" w:rsidP="003D4A85">
      <w:pPr>
        <w:pStyle w:val="Doc-title"/>
      </w:pPr>
      <w:r>
        <w:t>R2-2007071</w:t>
      </w:r>
      <w:r>
        <w:tab/>
        <w:t>Open Issues in SON</w:t>
      </w:r>
      <w:r>
        <w:tab/>
        <w:t xml:space="preserve">QUALCOMM Incorporated </w:t>
      </w:r>
      <w:r>
        <w:tab/>
        <w:t>discussion</w:t>
      </w:r>
      <w:r>
        <w:tab/>
        <w:t>Rel-17</w:t>
      </w:r>
    </w:p>
    <w:p w14:paraId="23F0265A" w14:textId="77777777" w:rsidR="003D4A85" w:rsidRDefault="003D4A85" w:rsidP="003D4A85">
      <w:pPr>
        <w:pStyle w:val="Doc-title"/>
      </w:pPr>
      <w:r>
        <w:t>R2-2007155</w:t>
      </w:r>
      <w:r>
        <w:tab/>
        <w:t>Enhancements and scope of R17 SON</w:t>
      </w:r>
      <w:r>
        <w:tab/>
        <w:t>OPPO</w:t>
      </w:r>
      <w:r>
        <w:tab/>
        <w:t>discussion</w:t>
      </w:r>
      <w:r>
        <w:tab/>
        <w:t>Rel-17</w:t>
      </w:r>
      <w:r>
        <w:tab/>
        <w:t>NR_ENDC_SON_MDT_enh-Core</w:t>
      </w:r>
    </w:p>
    <w:p w14:paraId="4EFC22C6" w14:textId="77777777" w:rsidR="003D4A85" w:rsidRDefault="003D4A85" w:rsidP="003D4A85">
      <w:pPr>
        <w:pStyle w:val="Doc-title"/>
      </w:pPr>
      <w:r>
        <w:t>R2-2007196</w:t>
      </w:r>
      <w:r>
        <w:tab/>
        <w:t>SON for Rel-16 mobility enhancement</w:t>
      </w:r>
      <w:r>
        <w:tab/>
        <w:t>NEC</w:t>
      </w:r>
      <w:r>
        <w:tab/>
        <w:t>discussion</w:t>
      </w:r>
      <w:r>
        <w:tab/>
        <w:t>Rel-17</w:t>
      </w:r>
      <w:r>
        <w:tab/>
        <w:t>NR_ENDC_SON_MDT_enh-Core</w:t>
      </w:r>
    </w:p>
    <w:p w14:paraId="39CEE07B" w14:textId="77777777" w:rsidR="003D4A85" w:rsidRDefault="003D4A85" w:rsidP="003D4A85">
      <w:pPr>
        <w:pStyle w:val="Doc-title"/>
      </w:pPr>
      <w:r>
        <w:t>R2-2007301</w:t>
      </w:r>
      <w:r>
        <w:tab/>
        <w:t>Discussion on SON enhancements</w:t>
      </w:r>
      <w:r>
        <w:tab/>
        <w:t>vivo</w:t>
      </w:r>
      <w:r>
        <w:tab/>
        <w:t>discussion</w:t>
      </w:r>
      <w:r>
        <w:tab/>
        <w:t>Rel-17</w:t>
      </w:r>
      <w:r>
        <w:tab/>
        <w:t>NR_ENDC_SON_MDT_enh-Core</w:t>
      </w:r>
    </w:p>
    <w:p w14:paraId="5086A90C" w14:textId="77777777" w:rsidR="003D4A85" w:rsidRDefault="003D4A85" w:rsidP="003D4A85">
      <w:pPr>
        <w:pStyle w:val="Doc-title"/>
      </w:pPr>
      <w:r>
        <w:t>R2-2007392</w:t>
      </w:r>
      <w:r>
        <w:tab/>
        <w:t>Optimization for Rel-16 Features</w:t>
      </w:r>
      <w:r>
        <w:tab/>
        <w:t>Samsung</w:t>
      </w:r>
      <w:r>
        <w:tab/>
        <w:t>discussion</w:t>
      </w:r>
      <w:r>
        <w:tab/>
        <w:t>NR_ENDC_SON_MDT_enh-Core</w:t>
      </w:r>
    </w:p>
    <w:p w14:paraId="59100D72" w14:textId="77777777" w:rsidR="003D4A85" w:rsidRDefault="003D4A85" w:rsidP="003D4A85">
      <w:pPr>
        <w:pStyle w:val="Doc-title"/>
      </w:pPr>
      <w:r>
        <w:t>R2-2007435</w:t>
      </w:r>
      <w:r>
        <w:tab/>
        <w:t>SON Consideration for R16 Mobility Enhancement</w:t>
      </w:r>
      <w:r>
        <w:tab/>
        <w:t>CMCC</w:t>
      </w:r>
      <w:r>
        <w:tab/>
        <w:t>discussion</w:t>
      </w:r>
      <w:r>
        <w:tab/>
        <w:t>Rel-17</w:t>
      </w:r>
      <w:r>
        <w:tab/>
        <w:t>NR_ENDC_SON_MDT_enh-Core</w:t>
      </w:r>
    </w:p>
    <w:p w14:paraId="57E0B151" w14:textId="77777777" w:rsidR="003D4A85" w:rsidRDefault="003D4A85" w:rsidP="003D4A85">
      <w:pPr>
        <w:pStyle w:val="Doc-title"/>
      </w:pPr>
      <w:r>
        <w:t>R2-2007464</w:t>
      </w:r>
      <w:r>
        <w:tab/>
        <w:t>MRO for Inter-RAT handover</w:t>
      </w:r>
      <w:r>
        <w:tab/>
        <w:t>Lenovo, Motorola Mobility</w:t>
      </w:r>
      <w:r>
        <w:tab/>
        <w:t>discussion</w:t>
      </w:r>
      <w:r>
        <w:tab/>
        <w:t>Rel-17</w:t>
      </w:r>
    </w:p>
    <w:p w14:paraId="61FF67A3" w14:textId="77777777" w:rsidR="003D4A85" w:rsidRDefault="003D4A85" w:rsidP="003D4A85">
      <w:pPr>
        <w:pStyle w:val="Doc-title"/>
      </w:pPr>
      <w:r>
        <w:t>R2-2007465</w:t>
      </w:r>
      <w:r>
        <w:tab/>
        <w:t>MRO for CHO and DAPS Handover</w:t>
      </w:r>
      <w:r>
        <w:tab/>
        <w:t>Lenovo, Motorola Mobility</w:t>
      </w:r>
      <w:r>
        <w:tab/>
        <w:t>discussion</w:t>
      </w:r>
      <w:r>
        <w:tab/>
        <w:t>Rel-17</w:t>
      </w:r>
    </w:p>
    <w:p w14:paraId="111B9A3C" w14:textId="61608F57" w:rsidR="00601758" w:rsidRPr="00BD026B" w:rsidRDefault="00601758" w:rsidP="00601758">
      <w:pPr>
        <w:pStyle w:val="Doc-text2"/>
        <w:rPr>
          <w:lang w:val="en-GB"/>
        </w:rPr>
      </w:pPr>
    </w:p>
    <w:p w14:paraId="5067DEB0" w14:textId="3BD6D6DC" w:rsidR="00BD026B" w:rsidRDefault="00BD026B" w:rsidP="00601758">
      <w:pPr>
        <w:pStyle w:val="Doc-text2"/>
      </w:pPr>
    </w:p>
    <w:p w14:paraId="3BFD965B" w14:textId="77777777" w:rsidR="00BD026B" w:rsidRPr="00601758" w:rsidRDefault="00BD026B" w:rsidP="00601758">
      <w:pPr>
        <w:pStyle w:val="Doc-text2"/>
      </w:pPr>
    </w:p>
    <w:p w14:paraId="59A83567" w14:textId="77777777" w:rsidR="003D4A85" w:rsidRDefault="003D4A85" w:rsidP="003D4A85">
      <w:pPr>
        <w:pStyle w:val="Doc-title"/>
      </w:pPr>
      <w:r>
        <w:t>R2-2007661</w:t>
      </w:r>
      <w:r>
        <w:tab/>
        <w:t>SON Scope and Requirements for Rel.17</w:t>
      </w:r>
      <w:r>
        <w:tab/>
        <w:t>Ericsson</w:t>
      </w:r>
      <w:r>
        <w:tab/>
        <w:t>discussion</w:t>
      </w:r>
    </w:p>
    <w:p w14:paraId="25159E6A" w14:textId="53D61575" w:rsidR="003D4A85" w:rsidRDefault="003D4A85" w:rsidP="003D4A85">
      <w:pPr>
        <w:pStyle w:val="Doc-title"/>
      </w:pPr>
      <w:r>
        <w:t>R2-2007662</w:t>
      </w:r>
      <w:r>
        <w:tab/>
        <w:t>SON Summary</w:t>
      </w:r>
      <w:r>
        <w:tab/>
        <w:t>Ericsson</w:t>
      </w:r>
      <w:r>
        <w:tab/>
        <w:t>discussion</w:t>
      </w:r>
      <w:r>
        <w:tab/>
        <w:t>Late</w:t>
      </w:r>
    </w:p>
    <w:p w14:paraId="496B14DC" w14:textId="77777777" w:rsidR="003D4A85" w:rsidRDefault="003D4A85" w:rsidP="003D4A85">
      <w:pPr>
        <w:pStyle w:val="Doc-title"/>
      </w:pPr>
      <w:r>
        <w:t>R2-2007769</w:t>
      </w:r>
      <w:r>
        <w:tab/>
        <w:t>Discussion for RAN2 SON scope and requirements</w:t>
      </w:r>
      <w:r>
        <w:tab/>
        <w:t>Huawei, HiSilicon</w:t>
      </w:r>
      <w:r>
        <w:tab/>
        <w:t>discussion</w:t>
      </w:r>
      <w:r>
        <w:tab/>
        <w:t>Rel-17</w:t>
      </w:r>
      <w:r>
        <w:tab/>
        <w:t>NR_ENDC_SON_MDT_enh-Core</w:t>
      </w:r>
    </w:p>
    <w:p w14:paraId="2C0C1949" w14:textId="77777777" w:rsidR="003D4A85" w:rsidRDefault="003D4A85" w:rsidP="003D4A85">
      <w:pPr>
        <w:pStyle w:val="Doc-title"/>
      </w:pPr>
      <w:r>
        <w:t>R2-2007782</w:t>
      </w:r>
      <w:r>
        <w:tab/>
        <w:t>Consideration on SON enhancements</w:t>
      </w:r>
      <w:r>
        <w:tab/>
        <w:t>ZTE Corporation, Sanechips</w:t>
      </w:r>
      <w:r>
        <w:tab/>
        <w:t>discussion</w:t>
      </w:r>
      <w:r>
        <w:tab/>
        <w:t>Rel-17</w:t>
      </w:r>
    </w:p>
    <w:p w14:paraId="6732C56E" w14:textId="77777777" w:rsidR="003D4A85" w:rsidRPr="00C6133F" w:rsidRDefault="003D4A85" w:rsidP="003D4A85">
      <w:pPr>
        <w:pStyle w:val="Doc-text2"/>
      </w:pPr>
    </w:p>
    <w:p w14:paraId="21CD0AD8" w14:textId="77777777" w:rsidR="003D4A85" w:rsidRDefault="003D4A85" w:rsidP="003D4A85">
      <w:pPr>
        <w:pStyle w:val="Heading3"/>
      </w:pPr>
      <w:r>
        <w:t>8.13.3</w:t>
      </w:r>
      <w:r>
        <w:tab/>
        <w:t>MDT Scope and requirements</w:t>
      </w:r>
    </w:p>
    <w:p w14:paraId="5225B9F0" w14:textId="58FE2807" w:rsidR="003D4A85" w:rsidRDefault="003D4A85" w:rsidP="003D4A85"/>
    <w:p w14:paraId="5D4CD5A6" w14:textId="296D5562" w:rsidR="00224CC8" w:rsidRDefault="00224CC8" w:rsidP="00224CC8">
      <w:pPr>
        <w:pStyle w:val="Doc-title"/>
      </w:pPr>
      <w:r>
        <w:t>R2-2007771</w:t>
      </w:r>
      <w:r>
        <w:tab/>
        <w:t>Summary on 8.13.3 MDT</w:t>
      </w:r>
      <w:r>
        <w:tab/>
        <w:t>Huawei, HiSilicon</w:t>
      </w:r>
      <w:r>
        <w:tab/>
        <w:t>discussion</w:t>
      </w:r>
      <w:r>
        <w:tab/>
        <w:t>Rel-17</w:t>
      </w:r>
      <w:r>
        <w:tab/>
        <w:t>NR_ENDC_SON_MDT_enh-Core</w:t>
      </w:r>
      <w:r>
        <w:tab/>
        <w:t>Late</w:t>
      </w:r>
    </w:p>
    <w:p w14:paraId="627158FB" w14:textId="1DAF2C13" w:rsidR="00773385" w:rsidRDefault="00773385" w:rsidP="00773385">
      <w:pPr>
        <w:pStyle w:val="Doc-text2"/>
      </w:pPr>
    </w:p>
    <w:p w14:paraId="643A9890" w14:textId="7DACB474" w:rsidR="00773385" w:rsidRDefault="00773385" w:rsidP="00773385">
      <w:pPr>
        <w:pStyle w:val="Doc-text2"/>
      </w:pPr>
      <w:r>
        <w:t>=&gt;</w:t>
      </w:r>
      <w:r>
        <w:tab/>
      </w:r>
      <w:r w:rsidRPr="00773385">
        <w:t>The coexistence issue between IDC and MDT feature is identified and the legacy mechanism defined in LTE spec is the baseline. FFS on potential enhancements.</w:t>
      </w:r>
    </w:p>
    <w:p w14:paraId="47B40122" w14:textId="7E0CDDE9" w:rsidR="00773385" w:rsidRDefault="00773385" w:rsidP="0077314E">
      <w:pPr>
        <w:pStyle w:val="Doc-text2"/>
        <w:rPr>
          <w:lang w:val="en-GB"/>
        </w:rPr>
      </w:pPr>
      <w:r>
        <w:rPr>
          <w:lang w:val="en-GB"/>
        </w:rPr>
        <w:t>=&gt;</w:t>
      </w:r>
      <w:r>
        <w:rPr>
          <w:lang w:val="en-GB"/>
        </w:rPr>
        <w:tab/>
      </w:r>
      <w:r w:rsidRPr="00773385">
        <w:rPr>
          <w:lang w:val="en-GB"/>
        </w:rPr>
        <w:t xml:space="preserve">Study the support of logged </w:t>
      </w:r>
      <w:r w:rsidR="0077314E">
        <w:rPr>
          <w:lang w:val="en-GB"/>
        </w:rPr>
        <w:t xml:space="preserve">and </w:t>
      </w:r>
      <w:r w:rsidR="0077314E" w:rsidRPr="0077314E">
        <w:rPr>
          <w:lang w:val="en-GB"/>
        </w:rPr>
        <w:t xml:space="preserve">Immediate </w:t>
      </w:r>
      <w:r w:rsidRPr="00773385">
        <w:rPr>
          <w:lang w:val="en-GB"/>
        </w:rPr>
        <w:t>MDT in MR-DC scenario.</w:t>
      </w:r>
      <w:r w:rsidR="0077314E">
        <w:rPr>
          <w:lang w:val="en-GB"/>
        </w:rPr>
        <w:t xml:space="preserve"> </w:t>
      </w:r>
      <w:r w:rsidR="0077314E" w:rsidRPr="0077314E">
        <w:rPr>
          <w:lang w:val="en-GB"/>
        </w:rPr>
        <w:t xml:space="preserve">For M5/M6/M7, it is proposed to apply them for EN-DC/MR-DC cases with different bear types. FFS on details. </w:t>
      </w:r>
    </w:p>
    <w:p w14:paraId="0BE44D79" w14:textId="77777777" w:rsidR="00773385" w:rsidRPr="00773385" w:rsidRDefault="00773385" w:rsidP="00773385">
      <w:pPr>
        <w:pStyle w:val="Doc-text2"/>
        <w:rPr>
          <w:lang w:val="en-GB"/>
        </w:rPr>
      </w:pPr>
    </w:p>
    <w:p w14:paraId="295281DD" w14:textId="38376DCC" w:rsidR="00224CC8" w:rsidRDefault="00224CC8" w:rsidP="003D4A85"/>
    <w:p w14:paraId="417C07F2" w14:textId="4E49AAC7" w:rsidR="00773385" w:rsidRDefault="00773385" w:rsidP="003D4A85"/>
    <w:p w14:paraId="7B29624A" w14:textId="77777777" w:rsidR="00773385" w:rsidRDefault="00773385" w:rsidP="003D4A85"/>
    <w:p w14:paraId="0C5B123E" w14:textId="77777777" w:rsidR="003D4A85" w:rsidRDefault="003D4A85" w:rsidP="003D4A85">
      <w:pPr>
        <w:pStyle w:val="Doc-title"/>
      </w:pPr>
      <w:r>
        <w:lastRenderedPageBreak/>
        <w:t>R2-2006652</w:t>
      </w:r>
      <w:r>
        <w:tab/>
        <w:t>Clarification for MDT Scope and Use Cases</w:t>
      </w:r>
      <w:r>
        <w:tab/>
        <w:t>CATT</w:t>
      </w:r>
      <w:r>
        <w:tab/>
        <w:t>discussion</w:t>
      </w:r>
      <w:r>
        <w:tab/>
        <w:t>Rel-17</w:t>
      </w:r>
      <w:r>
        <w:tab/>
        <w:t>NR_ENDC_SON_MDT_enh-Core</w:t>
      </w:r>
    </w:p>
    <w:p w14:paraId="1CD79723" w14:textId="77777777" w:rsidR="003D4A85" w:rsidRDefault="003D4A85" w:rsidP="003D4A85">
      <w:pPr>
        <w:pStyle w:val="Doc-title"/>
      </w:pPr>
      <w:r>
        <w:t>R2-2006747</w:t>
      </w:r>
      <w:r>
        <w:tab/>
        <w:t>Scope of MDT for Rel17</w:t>
      </w:r>
      <w:r>
        <w:tab/>
        <w:t>Intel Corporation</w:t>
      </w:r>
      <w:r>
        <w:tab/>
        <w:t>discussion</w:t>
      </w:r>
      <w:r>
        <w:tab/>
        <w:t>Rel-17</w:t>
      </w:r>
      <w:r>
        <w:tab/>
        <w:t>NR_ENDC_SON_MDT_enh-Core</w:t>
      </w:r>
      <w:r>
        <w:tab/>
        <w:t>Withdrawn</w:t>
      </w:r>
    </w:p>
    <w:p w14:paraId="15CDDF8D" w14:textId="77777777" w:rsidR="003D4A85" w:rsidRDefault="003D4A85" w:rsidP="003D4A85">
      <w:pPr>
        <w:pStyle w:val="Doc-title"/>
      </w:pPr>
      <w:r>
        <w:t>R2-2007070</w:t>
      </w:r>
      <w:r>
        <w:tab/>
        <w:t>Open Issues in MDT</w:t>
      </w:r>
      <w:r>
        <w:tab/>
        <w:t>QUALCOMM Europe Inc. - Spain</w:t>
      </w:r>
      <w:r>
        <w:tab/>
        <w:t>discussion</w:t>
      </w:r>
      <w:r>
        <w:tab/>
        <w:t>Rel-17</w:t>
      </w:r>
      <w:r>
        <w:tab/>
        <w:t>Late</w:t>
      </w:r>
    </w:p>
    <w:p w14:paraId="1605E2CA" w14:textId="77777777" w:rsidR="003D4A85" w:rsidRDefault="003D4A85" w:rsidP="003D4A85">
      <w:pPr>
        <w:pStyle w:val="Doc-title"/>
      </w:pPr>
      <w:r>
        <w:t>R2-2007072</w:t>
      </w:r>
      <w:r>
        <w:tab/>
        <w:t>Open Issues in MDT</w:t>
      </w:r>
      <w:r>
        <w:tab/>
        <w:t>Qualcomm Incorporated</w:t>
      </w:r>
      <w:r>
        <w:tab/>
        <w:t>discussion</w:t>
      </w:r>
      <w:r>
        <w:tab/>
        <w:t>Rel-17</w:t>
      </w:r>
    </w:p>
    <w:p w14:paraId="7ADA2C8E" w14:textId="77777777" w:rsidR="003D4A85" w:rsidRDefault="003D4A85" w:rsidP="003D4A85">
      <w:pPr>
        <w:pStyle w:val="Doc-title"/>
      </w:pPr>
      <w:r>
        <w:t>R2-2007156</w:t>
      </w:r>
      <w:r>
        <w:tab/>
        <w:t>Enhancements and scope of R17 MDT</w:t>
      </w:r>
      <w:r>
        <w:tab/>
        <w:t>OPPO</w:t>
      </w:r>
      <w:r>
        <w:tab/>
        <w:t>discussion</w:t>
      </w:r>
      <w:r>
        <w:tab/>
        <w:t>Rel-17</w:t>
      </w:r>
      <w:r>
        <w:tab/>
        <w:t>NR_ENDC_SON_MDT_enh-Core</w:t>
      </w:r>
    </w:p>
    <w:p w14:paraId="1EEC473D" w14:textId="77777777" w:rsidR="003D4A85" w:rsidRDefault="003D4A85" w:rsidP="003D4A85">
      <w:pPr>
        <w:pStyle w:val="Doc-title"/>
      </w:pPr>
      <w:r>
        <w:t>R2-2007300</w:t>
      </w:r>
      <w:r>
        <w:tab/>
        <w:t>Discussion on MDT enhancements</w:t>
      </w:r>
      <w:r>
        <w:tab/>
        <w:t>vivo</w:t>
      </w:r>
      <w:r>
        <w:tab/>
        <w:t>discussion</w:t>
      </w:r>
      <w:r>
        <w:tab/>
        <w:t>Rel-17</w:t>
      </w:r>
      <w:r>
        <w:tab/>
        <w:t>NR_ENDC_SON_MDT_enh-Core</w:t>
      </w:r>
    </w:p>
    <w:p w14:paraId="6975A82E" w14:textId="77777777" w:rsidR="003D4A85" w:rsidRDefault="003D4A85" w:rsidP="003D4A85">
      <w:pPr>
        <w:pStyle w:val="Doc-title"/>
      </w:pPr>
      <w:r>
        <w:t>R2-2007434</w:t>
      </w:r>
      <w:r>
        <w:tab/>
        <w:t>MDT Enhancement for 2-step RA</w:t>
      </w:r>
      <w:r>
        <w:tab/>
        <w:t>CMCC</w:t>
      </w:r>
      <w:r>
        <w:tab/>
        <w:t>discussion</w:t>
      </w:r>
      <w:r>
        <w:tab/>
        <w:t>Rel-17</w:t>
      </w:r>
      <w:r>
        <w:tab/>
        <w:t>NR_ENDC_SON_MDT_enh-Core</w:t>
      </w:r>
    </w:p>
    <w:p w14:paraId="61C1CF51" w14:textId="77777777" w:rsidR="003D4A85" w:rsidRDefault="003D4A85" w:rsidP="003D4A85">
      <w:pPr>
        <w:pStyle w:val="Doc-title"/>
      </w:pPr>
      <w:r>
        <w:t>R2-2007515</w:t>
      </w:r>
      <w:r>
        <w:tab/>
        <w:t>Rel-17 MDT enhancements scope</w:t>
      </w:r>
      <w:r>
        <w:tab/>
        <w:t>Nokia, Nokia Shanghai Bell</w:t>
      </w:r>
      <w:r>
        <w:tab/>
        <w:t>discussion</w:t>
      </w:r>
      <w:r>
        <w:tab/>
        <w:t>Rel-17</w:t>
      </w:r>
      <w:r>
        <w:tab/>
        <w:t>NR_ENDC_SON_MDT_enh-Core</w:t>
      </w:r>
    </w:p>
    <w:p w14:paraId="633B31C3" w14:textId="77777777" w:rsidR="003D4A85" w:rsidRDefault="003D4A85" w:rsidP="003D4A85">
      <w:pPr>
        <w:pStyle w:val="Doc-title"/>
      </w:pPr>
      <w:r>
        <w:t>R2-2007667</w:t>
      </w:r>
      <w:r>
        <w:tab/>
        <w:t>MDT scope and requirements</w:t>
      </w:r>
      <w:r>
        <w:tab/>
        <w:t>Ericsson</w:t>
      </w:r>
      <w:r>
        <w:tab/>
        <w:t>discussion</w:t>
      </w:r>
    </w:p>
    <w:p w14:paraId="70F0EFC9" w14:textId="77777777" w:rsidR="003D4A85" w:rsidRDefault="003D4A85" w:rsidP="003D4A85">
      <w:pPr>
        <w:pStyle w:val="Doc-title"/>
      </w:pPr>
      <w:r>
        <w:t>R2-2007770</w:t>
      </w:r>
      <w:r>
        <w:tab/>
        <w:t>Discussion for MDT</w:t>
      </w:r>
      <w:r>
        <w:tab/>
        <w:t>Huawei, HiSilicon</w:t>
      </w:r>
      <w:r>
        <w:tab/>
        <w:t>discussion</w:t>
      </w:r>
      <w:r>
        <w:tab/>
        <w:t>Rel-17</w:t>
      </w:r>
      <w:r>
        <w:tab/>
        <w:t>NR_ENDC_SON_MDT_enh-Core</w:t>
      </w:r>
    </w:p>
    <w:p w14:paraId="3E0C910F" w14:textId="77777777" w:rsidR="003D4A85" w:rsidRDefault="003D4A85" w:rsidP="003D4A85">
      <w:pPr>
        <w:pStyle w:val="Doc-title"/>
      </w:pPr>
      <w:r>
        <w:t>R2-2007783</w:t>
      </w:r>
      <w:r>
        <w:tab/>
        <w:t>Consideration on MDT enhancements</w:t>
      </w:r>
      <w:r>
        <w:tab/>
        <w:t>ZTE Corporation, Sanechips</w:t>
      </w:r>
      <w:r>
        <w:tab/>
        <w:t>discussion</w:t>
      </w:r>
      <w:r>
        <w:tab/>
        <w:t>Rel-17</w:t>
      </w:r>
    </w:p>
    <w:p w14:paraId="49EA3C6B" w14:textId="77777777" w:rsidR="00697BAA" w:rsidRDefault="00697BAA" w:rsidP="00697BAA">
      <w:pPr>
        <w:pStyle w:val="Doc-title"/>
      </w:pPr>
      <w:r>
        <w:t>R2-2007233</w:t>
      </w:r>
      <w:r>
        <w:tab/>
        <w:t>R17 MDT scope for MR-DC and early measurments</w:t>
      </w:r>
      <w:r>
        <w:tab/>
        <w:t>Samsung Telecommunications</w:t>
      </w:r>
      <w:r>
        <w:tab/>
        <w:t>discussion</w:t>
      </w:r>
      <w:r>
        <w:tab/>
        <w:t>Rel-17</w:t>
      </w:r>
      <w:r>
        <w:tab/>
        <w:t>NR_ENDC_SON_MDT_enh-Core</w:t>
      </w:r>
    </w:p>
    <w:p w14:paraId="38D0BB1B" w14:textId="6F70770E" w:rsidR="00286813" w:rsidRPr="003D4A85" w:rsidRDefault="00286813" w:rsidP="0004251C">
      <w:pPr>
        <w:pStyle w:val="Doc-title"/>
      </w:pPr>
    </w:p>
    <w:p w14:paraId="0DF095EC" w14:textId="61B449E3" w:rsidR="000A0697" w:rsidRDefault="000A0697" w:rsidP="000A0697">
      <w:pPr>
        <w:pStyle w:val="Doc-text2"/>
      </w:pPr>
    </w:p>
    <w:p w14:paraId="70B8DA39" w14:textId="35AA4F5F" w:rsidR="00286813" w:rsidRDefault="00286813" w:rsidP="00951AA2">
      <w:pPr>
        <w:pStyle w:val="Comments"/>
        <w:rPr>
          <w:rStyle w:val="CharChar7"/>
        </w:rPr>
      </w:pPr>
    </w:p>
    <w:p w14:paraId="02EC0917" w14:textId="01D7E308" w:rsidR="00E86A08" w:rsidRDefault="00E86A08" w:rsidP="00E86A08">
      <w:pPr>
        <w:pStyle w:val="Doc-title"/>
      </w:pPr>
    </w:p>
    <w:p w14:paraId="1E8174C3" w14:textId="1DA4C9E3" w:rsidR="00393568" w:rsidRPr="00393568" w:rsidRDefault="00393568" w:rsidP="00393568">
      <w:pPr>
        <w:pStyle w:val="Doc-text2"/>
      </w:pPr>
    </w:p>
    <w:p w14:paraId="43536C1D" w14:textId="77777777" w:rsidR="002037EB" w:rsidRPr="002037EB" w:rsidRDefault="002037EB" w:rsidP="002037EB">
      <w:pPr>
        <w:pStyle w:val="Doc-title"/>
      </w:pPr>
    </w:p>
    <w:p w14:paraId="70069000" w14:textId="77777777" w:rsidR="00157E72" w:rsidRDefault="00157E72" w:rsidP="00157E72">
      <w:pPr>
        <w:pStyle w:val="EmailDiscussion2"/>
      </w:pPr>
    </w:p>
    <w:p w14:paraId="124CB84E" w14:textId="77777777" w:rsidR="00157E72" w:rsidRPr="0080345C" w:rsidRDefault="00157E72" w:rsidP="0080345C">
      <w:pPr>
        <w:pStyle w:val="Doc-text2"/>
      </w:pPr>
    </w:p>
    <w:p w14:paraId="2298F08D" w14:textId="77777777" w:rsidR="0080345C" w:rsidRPr="002874D0" w:rsidRDefault="0080345C" w:rsidP="0080345C">
      <w:pPr>
        <w:pStyle w:val="Doc-text2"/>
        <w:rPr>
          <w:b/>
          <w:bCs/>
        </w:rPr>
      </w:pPr>
    </w:p>
    <w:p w14:paraId="4376777E" w14:textId="77777777" w:rsidR="00EC5CC5" w:rsidRPr="002874D0" w:rsidRDefault="00EC5CC5" w:rsidP="00EC5CC5">
      <w:pPr>
        <w:pStyle w:val="Doc-text2"/>
      </w:pPr>
    </w:p>
    <w:p w14:paraId="61B3B4AB" w14:textId="77777777" w:rsidR="00E86A08" w:rsidRDefault="00E86A08" w:rsidP="00951AA2">
      <w:pPr>
        <w:pStyle w:val="Comments"/>
        <w:rPr>
          <w:rStyle w:val="CharChar7"/>
        </w:rPr>
      </w:pPr>
    </w:p>
    <w:p w14:paraId="1442D15A" w14:textId="5E3BA0F6" w:rsidR="00951AA2" w:rsidRDefault="00164455" w:rsidP="00951AA2">
      <w:pPr>
        <w:pStyle w:val="Comments"/>
        <w:rPr>
          <w:rStyle w:val="CharChar7"/>
        </w:rPr>
      </w:pPr>
      <w:r>
        <w:rPr>
          <w:rStyle w:val="CharChar7"/>
        </w:rPr>
        <w:t>Email discussions after the meeting:</w:t>
      </w:r>
    </w:p>
    <w:p w14:paraId="309AEAD7" w14:textId="77777777" w:rsidR="00164455" w:rsidRPr="008D6BB9" w:rsidRDefault="00164455" w:rsidP="00951AA2">
      <w:pPr>
        <w:pStyle w:val="Comments"/>
        <w:rPr>
          <w:rStyle w:val="CharChar7"/>
        </w:rPr>
      </w:pPr>
    </w:p>
    <w:p w14:paraId="27867DAB" w14:textId="75A9C473" w:rsidR="00951AA2" w:rsidRPr="006B7A4D" w:rsidRDefault="00951AA2" w:rsidP="00951AA2">
      <w:pPr>
        <w:pStyle w:val="BoldComments"/>
        <w:rPr>
          <w:rFonts w:eastAsia="Malgun Gothic"/>
          <w:lang w:val="en-US"/>
        </w:rPr>
      </w:pPr>
    </w:p>
    <w:p w14:paraId="275A5F38" w14:textId="2326E993" w:rsidR="00951AA2" w:rsidRPr="009649D6" w:rsidRDefault="00951AA2" w:rsidP="00B941EF"/>
    <w:sectPr w:rsidR="00951AA2"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80C7B" w14:textId="77777777" w:rsidR="007F0341" w:rsidRDefault="007F0341">
      <w:r>
        <w:separator/>
      </w:r>
    </w:p>
    <w:p w14:paraId="52E39D67" w14:textId="77777777" w:rsidR="007F0341" w:rsidRDefault="007F0341"/>
  </w:endnote>
  <w:endnote w:type="continuationSeparator" w:id="0">
    <w:p w14:paraId="6CE05C78" w14:textId="77777777" w:rsidR="007F0341" w:rsidRDefault="007F0341">
      <w:r>
        <w:continuationSeparator/>
      </w:r>
    </w:p>
    <w:p w14:paraId="76485EF4" w14:textId="77777777" w:rsidR="007F0341" w:rsidRDefault="007F0341"/>
  </w:endnote>
  <w:endnote w:type="continuationNotice" w:id="1">
    <w:p w14:paraId="43CC64FA" w14:textId="77777777" w:rsidR="007F0341" w:rsidRDefault="007F03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6367B9" w:rsidRDefault="006367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6367B9" w:rsidRDefault="0063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55897" w14:textId="77777777" w:rsidR="007F0341" w:rsidRDefault="007F0341">
      <w:r>
        <w:separator/>
      </w:r>
    </w:p>
    <w:p w14:paraId="18D45F98" w14:textId="77777777" w:rsidR="007F0341" w:rsidRDefault="007F0341"/>
  </w:footnote>
  <w:footnote w:type="continuationSeparator" w:id="0">
    <w:p w14:paraId="656CA6D5" w14:textId="77777777" w:rsidR="007F0341" w:rsidRDefault="007F0341">
      <w:r>
        <w:continuationSeparator/>
      </w:r>
    </w:p>
    <w:p w14:paraId="1449308E" w14:textId="77777777" w:rsidR="007F0341" w:rsidRDefault="007F0341"/>
  </w:footnote>
  <w:footnote w:type="continuationNotice" w:id="1">
    <w:p w14:paraId="49DD5BF9" w14:textId="77777777" w:rsidR="007F0341" w:rsidRDefault="007F03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9" type="#_x0000_t75" style="width:16.4pt;height:12.0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5"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7"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2F38B8"/>
    <w:multiLevelType w:val="hybridMultilevel"/>
    <w:tmpl w:val="5B74010C"/>
    <w:lvl w:ilvl="0" w:tplc="92321B8E">
      <w:start w:val="1"/>
      <w:numFmt w:val="decimal"/>
      <w:lvlText w:val="%1)"/>
      <w:lvlJc w:val="left"/>
      <w:pPr>
        <w:ind w:left="1948" w:hanging="360"/>
      </w:pPr>
      <w:rPr>
        <w:rFonts w:hint="default"/>
      </w:rPr>
    </w:lvl>
    <w:lvl w:ilvl="1" w:tplc="041D0019" w:tentative="1">
      <w:start w:val="1"/>
      <w:numFmt w:val="lowerLetter"/>
      <w:lvlText w:val="%2."/>
      <w:lvlJc w:val="left"/>
      <w:pPr>
        <w:ind w:left="2668" w:hanging="360"/>
      </w:pPr>
    </w:lvl>
    <w:lvl w:ilvl="2" w:tplc="041D001B" w:tentative="1">
      <w:start w:val="1"/>
      <w:numFmt w:val="lowerRoman"/>
      <w:lvlText w:val="%3."/>
      <w:lvlJc w:val="right"/>
      <w:pPr>
        <w:ind w:left="3388" w:hanging="180"/>
      </w:pPr>
    </w:lvl>
    <w:lvl w:ilvl="3" w:tplc="041D000F" w:tentative="1">
      <w:start w:val="1"/>
      <w:numFmt w:val="decimal"/>
      <w:lvlText w:val="%4."/>
      <w:lvlJc w:val="left"/>
      <w:pPr>
        <w:ind w:left="4108" w:hanging="360"/>
      </w:pPr>
    </w:lvl>
    <w:lvl w:ilvl="4" w:tplc="041D0019" w:tentative="1">
      <w:start w:val="1"/>
      <w:numFmt w:val="lowerLetter"/>
      <w:lvlText w:val="%5."/>
      <w:lvlJc w:val="left"/>
      <w:pPr>
        <w:ind w:left="4828" w:hanging="360"/>
      </w:pPr>
    </w:lvl>
    <w:lvl w:ilvl="5" w:tplc="041D001B" w:tentative="1">
      <w:start w:val="1"/>
      <w:numFmt w:val="lowerRoman"/>
      <w:lvlText w:val="%6."/>
      <w:lvlJc w:val="right"/>
      <w:pPr>
        <w:ind w:left="5548" w:hanging="180"/>
      </w:pPr>
    </w:lvl>
    <w:lvl w:ilvl="6" w:tplc="041D000F" w:tentative="1">
      <w:start w:val="1"/>
      <w:numFmt w:val="decimal"/>
      <w:lvlText w:val="%7."/>
      <w:lvlJc w:val="left"/>
      <w:pPr>
        <w:ind w:left="6268" w:hanging="360"/>
      </w:pPr>
    </w:lvl>
    <w:lvl w:ilvl="7" w:tplc="041D0019" w:tentative="1">
      <w:start w:val="1"/>
      <w:numFmt w:val="lowerLetter"/>
      <w:lvlText w:val="%8."/>
      <w:lvlJc w:val="left"/>
      <w:pPr>
        <w:ind w:left="6988" w:hanging="360"/>
      </w:pPr>
    </w:lvl>
    <w:lvl w:ilvl="8" w:tplc="041D001B" w:tentative="1">
      <w:start w:val="1"/>
      <w:numFmt w:val="lowerRoman"/>
      <w:lvlText w:val="%9."/>
      <w:lvlJc w:val="right"/>
      <w:pPr>
        <w:ind w:left="7708" w:hanging="180"/>
      </w:pPr>
    </w:lvl>
  </w:abstractNum>
  <w:abstractNum w:abstractNumId="15"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6"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5"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650F47E8"/>
    <w:multiLevelType w:val="hybridMultilevel"/>
    <w:tmpl w:val="21BC9FDE"/>
    <w:lvl w:ilvl="0" w:tplc="8EEEDFEC">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B9F049E"/>
    <w:multiLevelType w:val="hybridMultilevel"/>
    <w:tmpl w:val="ABE89488"/>
    <w:lvl w:ilvl="0" w:tplc="C35AF864">
      <w:start w:val="1"/>
      <w:numFmt w:val="decimal"/>
      <w:lvlText w:val="%1)"/>
      <w:lvlJc w:val="left"/>
      <w:pPr>
        <w:ind w:left="1948" w:hanging="360"/>
      </w:pPr>
      <w:rPr>
        <w:rFonts w:ascii="Times New Roman" w:eastAsia="DengXian" w:hAnsi="Times New Roman" w:hint="default"/>
      </w:rPr>
    </w:lvl>
    <w:lvl w:ilvl="1" w:tplc="041D0019" w:tentative="1">
      <w:start w:val="1"/>
      <w:numFmt w:val="lowerLetter"/>
      <w:lvlText w:val="%2."/>
      <w:lvlJc w:val="left"/>
      <w:pPr>
        <w:ind w:left="2668" w:hanging="360"/>
      </w:pPr>
    </w:lvl>
    <w:lvl w:ilvl="2" w:tplc="041D001B" w:tentative="1">
      <w:start w:val="1"/>
      <w:numFmt w:val="lowerRoman"/>
      <w:lvlText w:val="%3."/>
      <w:lvlJc w:val="right"/>
      <w:pPr>
        <w:ind w:left="3388" w:hanging="180"/>
      </w:pPr>
    </w:lvl>
    <w:lvl w:ilvl="3" w:tplc="041D000F" w:tentative="1">
      <w:start w:val="1"/>
      <w:numFmt w:val="decimal"/>
      <w:lvlText w:val="%4."/>
      <w:lvlJc w:val="left"/>
      <w:pPr>
        <w:ind w:left="4108" w:hanging="360"/>
      </w:pPr>
    </w:lvl>
    <w:lvl w:ilvl="4" w:tplc="041D0019" w:tentative="1">
      <w:start w:val="1"/>
      <w:numFmt w:val="lowerLetter"/>
      <w:lvlText w:val="%5."/>
      <w:lvlJc w:val="left"/>
      <w:pPr>
        <w:ind w:left="4828" w:hanging="360"/>
      </w:pPr>
    </w:lvl>
    <w:lvl w:ilvl="5" w:tplc="041D001B" w:tentative="1">
      <w:start w:val="1"/>
      <w:numFmt w:val="lowerRoman"/>
      <w:lvlText w:val="%6."/>
      <w:lvlJc w:val="right"/>
      <w:pPr>
        <w:ind w:left="5548" w:hanging="180"/>
      </w:pPr>
    </w:lvl>
    <w:lvl w:ilvl="6" w:tplc="041D000F" w:tentative="1">
      <w:start w:val="1"/>
      <w:numFmt w:val="decimal"/>
      <w:lvlText w:val="%7."/>
      <w:lvlJc w:val="left"/>
      <w:pPr>
        <w:ind w:left="6268" w:hanging="360"/>
      </w:pPr>
    </w:lvl>
    <w:lvl w:ilvl="7" w:tplc="041D0019" w:tentative="1">
      <w:start w:val="1"/>
      <w:numFmt w:val="lowerLetter"/>
      <w:lvlText w:val="%8."/>
      <w:lvlJc w:val="left"/>
      <w:pPr>
        <w:ind w:left="6988" w:hanging="360"/>
      </w:pPr>
    </w:lvl>
    <w:lvl w:ilvl="8" w:tplc="041D001B" w:tentative="1">
      <w:start w:val="1"/>
      <w:numFmt w:val="lowerRoman"/>
      <w:lvlText w:val="%9."/>
      <w:lvlJc w:val="right"/>
      <w:pPr>
        <w:ind w:left="7708" w:hanging="180"/>
      </w:p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9"/>
  </w:num>
  <w:num w:numId="2">
    <w:abstractNumId w:val="34"/>
  </w:num>
  <w:num w:numId="3">
    <w:abstractNumId w:val="13"/>
  </w:num>
  <w:num w:numId="4">
    <w:abstractNumId w:val="35"/>
  </w:num>
  <w:num w:numId="5">
    <w:abstractNumId w:val="26"/>
  </w:num>
  <w:num w:numId="6">
    <w:abstractNumId w:val="0"/>
  </w:num>
  <w:num w:numId="7">
    <w:abstractNumId w:val="27"/>
  </w:num>
  <w:num w:numId="8">
    <w:abstractNumId w:val="20"/>
  </w:num>
  <w:num w:numId="9">
    <w:abstractNumId w:val="12"/>
  </w:num>
  <w:num w:numId="10">
    <w:abstractNumId w:val="11"/>
  </w:num>
  <w:num w:numId="11">
    <w:abstractNumId w:val="9"/>
  </w:num>
  <w:num w:numId="12">
    <w:abstractNumId w:val="2"/>
  </w:num>
  <w:num w:numId="13">
    <w:abstractNumId w:val="24"/>
  </w:num>
  <w:num w:numId="14">
    <w:abstractNumId w:val="4"/>
  </w:num>
  <w:num w:numId="15">
    <w:abstractNumId w:val="19"/>
  </w:num>
  <w:num w:numId="16">
    <w:abstractNumId w:val="19"/>
    <w:lvlOverride w:ilvl="0">
      <w:startOverride w:val="1"/>
    </w:lvlOverride>
  </w:num>
  <w:num w:numId="17">
    <w:abstractNumId w:val="28"/>
  </w:num>
  <w:num w:numId="18">
    <w:abstractNumId w:val="7"/>
  </w:num>
  <w:num w:numId="19">
    <w:abstractNumId w:val="15"/>
  </w:num>
  <w:num w:numId="20">
    <w:abstractNumId w:val="18"/>
  </w:num>
  <w:num w:numId="21">
    <w:abstractNumId w:val="37"/>
  </w:num>
  <w:num w:numId="22">
    <w:abstractNumId w:val="21"/>
  </w:num>
  <w:num w:numId="23">
    <w:abstractNumId w:val="22"/>
  </w:num>
  <w:num w:numId="24">
    <w:abstractNumId w:val="25"/>
  </w:num>
  <w:num w:numId="25">
    <w:abstractNumId w:val="1"/>
  </w:num>
  <w:num w:numId="26">
    <w:abstractNumId w:val="10"/>
  </w:num>
  <w:num w:numId="27">
    <w:abstractNumId w:val="36"/>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3"/>
  </w:num>
  <w:num w:numId="31">
    <w:abstractNumId w:val="31"/>
  </w:num>
  <w:num w:numId="32">
    <w:abstractNumId w:val="6"/>
  </w:num>
  <w:num w:numId="33">
    <w:abstractNumId w:val="17"/>
  </w:num>
  <w:num w:numId="34">
    <w:abstractNumId w:val="5"/>
  </w:num>
  <w:num w:numId="35">
    <w:abstractNumId w:val="30"/>
  </w:num>
  <w:num w:numId="36">
    <w:abstractNumId w:val="8"/>
  </w:num>
  <w:num w:numId="37">
    <w:abstractNumId w:val="16"/>
  </w:num>
  <w:num w:numId="38">
    <w:abstractNumId w:val="33"/>
  </w:num>
  <w:num w:numId="39">
    <w:abstractNumId w:val="14"/>
  </w:num>
  <w:num w:numId="40">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8"/>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A7"/>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46"/>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E8A"/>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0E5"/>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8"/>
    <w:rsid w:val="00224CCA"/>
    <w:rsid w:val="00224D51"/>
    <w:rsid w:val="00224D85"/>
    <w:rsid w:val="00224E0D"/>
    <w:rsid w:val="00224E24"/>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566"/>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06"/>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2C0"/>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06"/>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33D"/>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DFE"/>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01"/>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167"/>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B1"/>
    <w:rsid w:val="00590412"/>
    <w:rsid w:val="005904DC"/>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55"/>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CFF"/>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33"/>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58"/>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BAA"/>
    <w:rsid w:val="00697C20"/>
    <w:rsid w:val="00697C6A"/>
    <w:rsid w:val="00697E67"/>
    <w:rsid w:val="00697F3B"/>
    <w:rsid w:val="006A000A"/>
    <w:rsid w:val="006A005E"/>
    <w:rsid w:val="006A00A6"/>
    <w:rsid w:val="006A012E"/>
    <w:rsid w:val="006A01B5"/>
    <w:rsid w:val="006A022D"/>
    <w:rsid w:val="006A03A8"/>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09"/>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EA"/>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7C"/>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30A3"/>
    <w:rsid w:val="007730B2"/>
    <w:rsid w:val="0077314E"/>
    <w:rsid w:val="0077322A"/>
    <w:rsid w:val="0077325C"/>
    <w:rsid w:val="00773280"/>
    <w:rsid w:val="00773366"/>
    <w:rsid w:val="00773385"/>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C90"/>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41"/>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3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01"/>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672"/>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571"/>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9D"/>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B7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9D5"/>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26B"/>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2F"/>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1AF"/>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5E4"/>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13"/>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4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9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2A"/>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C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7E3"/>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AD"/>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B2"/>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48"/>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5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1E"/>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C022A"/>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 w:type="paragraph" w:customStyle="1" w:styleId="Cat-b-Proposal">
    <w:name w:val="Cat-b-Proposal"/>
    <w:basedOn w:val="Proposal"/>
    <w:link w:val="Cat-b-ProposalChar"/>
    <w:qFormat/>
    <w:rsid w:val="00AA549D"/>
    <w:pPr>
      <w:numPr>
        <w:numId w:val="9"/>
      </w:numPr>
      <w:overflowPunct/>
      <w:autoSpaceDE/>
      <w:autoSpaceDN/>
      <w:adjustRightInd/>
      <w:spacing w:after="0"/>
      <w:ind w:left="1588" w:hanging="1588"/>
      <w:jc w:val="left"/>
      <w:textAlignment w:val="auto"/>
    </w:pPr>
    <w:rPr>
      <w:rFonts w:asciiTheme="minorHAnsi" w:eastAsiaTheme="minorEastAsia" w:hAnsiTheme="minorHAnsi" w:cstheme="minorBidi"/>
      <w:szCs w:val="24"/>
    </w:rPr>
  </w:style>
  <w:style w:type="character" w:customStyle="1" w:styleId="Cat-b-ProposalChar">
    <w:name w:val="Cat-b-Proposal Char"/>
    <w:basedOn w:val="DefaultParagraphFont"/>
    <w:link w:val="Cat-b-Proposal"/>
    <w:rsid w:val="00AA549D"/>
    <w:rPr>
      <w:rFonts w:asciiTheme="minorHAnsi" w:eastAsiaTheme="minorEastAsia" w:hAnsiTheme="minorHAnsi" w:cstheme="minorBidi"/>
      <w:b/>
      <w:bCs/>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3CE34-A34A-0F48-854A-462335730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2778</Words>
  <Characters>15145</Characters>
  <Application>Microsoft Office Word</Application>
  <DocSecurity>0</DocSecurity>
  <Lines>309</Lines>
  <Paragraphs>201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17722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2</cp:revision>
  <cp:lastPrinted>2018-01-21T20:31:00Z</cp:lastPrinted>
  <dcterms:created xsi:type="dcterms:W3CDTF">2020-08-21T05:06:00Z</dcterms:created>
  <dcterms:modified xsi:type="dcterms:W3CDTF">2020-08-21T05:06:00Z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