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 xml:space="preserve">3GPP TS 33.203: "3G </w:t>
      </w:r>
      <w:proofErr w:type="spellStart"/>
      <w:r>
        <w:t>security;Access</w:t>
      </w:r>
      <w:proofErr w:type="spellEnd"/>
      <w:r>
        <w:t xml:space="preserve">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xml:space="preserve">: For </w:t>
      </w:r>
      <w:proofErr w:type="spellStart"/>
      <w:r w:rsidRPr="00E32041">
        <w:t>RedCap</w:t>
      </w:r>
      <w:proofErr w:type="spellEnd"/>
      <w:r w:rsidRPr="00E32041">
        <w:t xml:space="preserve"> UEs, test cases applicable to 5G NR UEs and </w:t>
      </w:r>
      <w:proofErr w:type="spellStart"/>
      <w:r w:rsidRPr="00E32041">
        <w:t>RedCap</w:t>
      </w:r>
      <w:proofErr w:type="spellEnd"/>
      <w:r w:rsidRPr="00E32041">
        <w:t xml:space="preserve"> specific test cases (if any) are applicable.</w:t>
      </w:r>
    </w:p>
    <w:p w14:paraId="4DC44168" w14:textId="12D341DA" w:rsidR="00BF46E1" w:rsidRPr="0041528A" w:rsidRDefault="00FE62A9"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r>
        <w:t xml:space="preserve">, </w:t>
      </w:r>
      <w:r w:rsidRPr="0041528A">
        <w:t xml:space="preserve"> 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193DE5">
        <w:t>SAT-NG-SS</w:t>
      </w:r>
      <w:r w:rsidRPr="0041528A">
        <w:t>.</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w:t>
      </w:r>
      <w:proofErr w:type="spellStart"/>
      <w:r w:rsidRPr="0041528A">
        <w:t>Rel</w:t>
      </w:r>
      <w:proofErr w:type="spellEnd"/>
      <w:r w:rsidRPr="0041528A">
        <w:t xml:space="preserve">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w:t>
      </w:r>
      <w:proofErr w:type="spellStart"/>
      <w:r w:rsidRPr="0041528A">
        <w:rPr>
          <w:snapToGrid w:val="0"/>
        </w:rPr>
        <w:t>Rel</w:t>
      </w:r>
      <w:proofErr w:type="spellEnd"/>
      <w:r w:rsidRPr="0041528A">
        <w:rPr>
          <w:snapToGrid w:val="0"/>
        </w:rPr>
        <w:t>-xx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proofErr w:type="spellStart"/>
      <w:r w:rsidRPr="0041528A">
        <w:t>AERi</w:t>
      </w:r>
      <w:proofErr w:type="spellEnd"/>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2706" w14:textId="77777777" w:rsidR="000F71EB" w:rsidRDefault="000F71EB">
      <w:r>
        <w:separator/>
      </w:r>
    </w:p>
  </w:endnote>
  <w:endnote w:type="continuationSeparator" w:id="0">
    <w:p w14:paraId="2AA6D48E" w14:textId="77777777" w:rsidR="000F71EB" w:rsidRDefault="000F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C33A4D2" w:rsidR="00597B11" w:rsidRDefault="007C345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C3FB" w14:textId="77777777" w:rsidR="000F71EB" w:rsidRDefault="000F71EB">
      <w:r>
        <w:separator/>
      </w:r>
    </w:p>
  </w:footnote>
  <w:footnote w:type="continuationSeparator" w:id="0">
    <w:p w14:paraId="4C5CE64F" w14:textId="77777777" w:rsidR="000F71EB" w:rsidRDefault="000F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B0DDE5F" w:rsidR="00597B11" w:rsidRDefault="007C3451">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4DF274D" w:rsidR="00597B11" w:rsidRDefault="007C345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63E4F"/>
    <w:rsid w:val="00672E5C"/>
    <w:rsid w:val="0067614C"/>
    <w:rsid w:val="00695FCB"/>
    <w:rsid w:val="006A323F"/>
    <w:rsid w:val="006B30D0"/>
    <w:rsid w:val="006B6724"/>
    <w:rsid w:val="006C3D95"/>
    <w:rsid w:val="006C6407"/>
    <w:rsid w:val="006E5C86"/>
    <w:rsid w:val="006F70E9"/>
    <w:rsid w:val="00701116"/>
    <w:rsid w:val="00713C44"/>
    <w:rsid w:val="0071712A"/>
    <w:rsid w:val="00734A5B"/>
    <w:rsid w:val="0074026F"/>
    <w:rsid w:val="00741E92"/>
    <w:rsid w:val="007429F6"/>
    <w:rsid w:val="00744E76"/>
    <w:rsid w:val="00747745"/>
    <w:rsid w:val="0076548D"/>
    <w:rsid w:val="00774DA4"/>
    <w:rsid w:val="00780332"/>
    <w:rsid w:val="00781F0F"/>
    <w:rsid w:val="007944FC"/>
    <w:rsid w:val="007B600E"/>
    <w:rsid w:val="007B74F7"/>
    <w:rsid w:val="007C3451"/>
    <w:rsid w:val="007D75F9"/>
    <w:rsid w:val="007F0F4A"/>
    <w:rsid w:val="008028A4"/>
    <w:rsid w:val="00820A09"/>
    <w:rsid w:val="008263DF"/>
    <w:rsid w:val="00830747"/>
    <w:rsid w:val="008328B1"/>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23</cp:revision>
  <cp:lastPrinted>2019-02-25T14:05:00Z</cp:lastPrinted>
  <dcterms:created xsi:type="dcterms:W3CDTF">2023-09-25T08:45:00Z</dcterms:created>
  <dcterms:modified xsi:type="dcterms:W3CDTF">2025-03-17T10:37:00Z</dcterms:modified>
</cp:coreProperties>
</file>