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6DA64891"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r w:rsidR="007F4DB4">
              <w:t>6</w:t>
            </w:r>
            <w:r w:rsidRPr="00B558CC">
              <w:t>.</w:t>
            </w:r>
            <w:bookmarkEnd w:id="3"/>
            <w:r w:rsidR="00B558CC" w:rsidRPr="00B558CC">
              <w:t>0</w:t>
            </w:r>
            <w:r w:rsidRPr="00B558CC">
              <w:t xml:space="preserve"> </w:t>
            </w:r>
            <w:r w:rsidRPr="00B558CC">
              <w:rPr>
                <w:sz w:val="32"/>
              </w:rPr>
              <w:t>(</w:t>
            </w:r>
            <w:bookmarkStart w:id="4" w:name="issueDate"/>
            <w:r w:rsidR="009B14ED" w:rsidRPr="00B558CC">
              <w:rPr>
                <w:sz w:val="32"/>
              </w:rPr>
              <w:t>202</w:t>
            </w:r>
            <w:r w:rsidR="009B14ED">
              <w:rPr>
                <w:sz w:val="32"/>
              </w:rPr>
              <w:t>3</w:t>
            </w:r>
            <w:r w:rsidRPr="00B558CC">
              <w:rPr>
                <w:sz w:val="32"/>
              </w:rPr>
              <w:t>-</w:t>
            </w:r>
            <w:bookmarkEnd w:id="4"/>
            <w:r w:rsidR="007F4DB4">
              <w:rPr>
                <w:sz w:val="32"/>
              </w:rPr>
              <w:t>09</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7777777"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16</w:t>
            </w:r>
            <w:bookmarkEnd w:id="6"/>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5A00C521" w:rsidR="00E16509" w:rsidRPr="00B558CC" w:rsidRDefault="00E16509" w:rsidP="00133525">
            <w:pPr>
              <w:pStyle w:val="FP"/>
              <w:jc w:val="center"/>
              <w:rPr>
                <w:noProof/>
                <w:sz w:val="18"/>
              </w:rPr>
            </w:pPr>
            <w:r w:rsidRPr="00B558CC">
              <w:rPr>
                <w:noProof/>
                <w:sz w:val="18"/>
              </w:rPr>
              <w:t xml:space="preserve">© </w:t>
            </w:r>
            <w:r w:rsidR="009B14ED" w:rsidRPr="00B558CC">
              <w:rPr>
                <w:noProof/>
                <w:sz w:val="18"/>
              </w:rPr>
              <w:t>202</w:t>
            </w:r>
            <w:r w:rsidR="009B14ED">
              <w:rPr>
                <w:noProof/>
                <w:sz w:val="18"/>
              </w:rPr>
              <w:t>3</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636E6F55" w14:textId="39B21AED" w:rsidR="009C5ADB" w:rsidRDefault="009C5ADB">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_Toc145531296 \h </w:instrText>
      </w:r>
      <w:r>
        <w:fldChar w:fldCharType="separate"/>
      </w:r>
      <w:r>
        <w:t>7</w:t>
      </w:r>
      <w:r>
        <w:fldChar w:fldCharType="end"/>
      </w:r>
    </w:p>
    <w:p w14:paraId="1EB1F389" w14:textId="60B1AB55" w:rsidR="009C5ADB" w:rsidRDefault="009C5ADB">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_Toc145531297 \h </w:instrText>
      </w:r>
      <w:r>
        <w:fldChar w:fldCharType="separate"/>
      </w:r>
      <w:r>
        <w:t>8</w:t>
      </w:r>
      <w:r>
        <w:fldChar w:fldCharType="end"/>
      </w:r>
    </w:p>
    <w:p w14:paraId="2BD89893" w14:textId="5792CDA5" w:rsidR="009C5ADB" w:rsidRDefault="009C5ADB">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_Toc145531298 \h </w:instrText>
      </w:r>
      <w:r>
        <w:fldChar w:fldCharType="separate"/>
      </w:r>
      <w:r>
        <w:t>8</w:t>
      </w:r>
      <w:r>
        <w:fldChar w:fldCharType="end"/>
      </w:r>
    </w:p>
    <w:p w14:paraId="2F621605" w14:textId="67640159" w:rsidR="009C5ADB" w:rsidRDefault="009C5ADB">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_Toc145531299 \h </w:instrText>
      </w:r>
      <w:r>
        <w:fldChar w:fldCharType="separate"/>
      </w:r>
      <w:r>
        <w:t>10</w:t>
      </w:r>
      <w:r>
        <w:fldChar w:fldCharType="end"/>
      </w:r>
    </w:p>
    <w:p w14:paraId="60F396C1" w14:textId="519BCC93" w:rsidR="009C5ADB" w:rsidRDefault="009C5ADB">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_Toc145531300 \h </w:instrText>
      </w:r>
      <w:r>
        <w:fldChar w:fldCharType="separate"/>
      </w:r>
      <w:r>
        <w:t>10</w:t>
      </w:r>
      <w:r>
        <w:fldChar w:fldCharType="end"/>
      </w:r>
    </w:p>
    <w:p w14:paraId="7BEB5B40" w14:textId="6BF54CA1" w:rsidR="009C5ADB" w:rsidRDefault="009C5ADB">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_Toc145531301 \h </w:instrText>
      </w:r>
      <w:r>
        <w:fldChar w:fldCharType="separate"/>
      </w:r>
      <w:r>
        <w:t>11</w:t>
      </w:r>
      <w:r>
        <w:fldChar w:fldCharType="end"/>
      </w:r>
    </w:p>
    <w:p w14:paraId="0F18B118" w14:textId="7723ABD4" w:rsidR="009C5ADB" w:rsidRDefault="009C5ADB">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_Toc145531302 \h </w:instrText>
      </w:r>
      <w:r>
        <w:fldChar w:fldCharType="separate"/>
      </w:r>
      <w:r>
        <w:t>11</w:t>
      </w:r>
      <w:r>
        <w:fldChar w:fldCharType="end"/>
      </w:r>
    </w:p>
    <w:p w14:paraId="414EAF86" w14:textId="24528750" w:rsidR="009C5ADB" w:rsidRDefault="009C5ADB">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1F2FBB">
        <w:rPr>
          <w:lang w:val="en-US" w:eastAsia="zh-CN"/>
        </w:rPr>
        <w:t>Test conditions</w:t>
      </w:r>
      <w:r>
        <w:tab/>
      </w:r>
      <w:r>
        <w:fldChar w:fldCharType="begin"/>
      </w:r>
      <w:r>
        <w:instrText xml:space="preserve"> PAGEREF _Toc145531303 \h </w:instrText>
      </w:r>
      <w:r>
        <w:fldChar w:fldCharType="separate"/>
      </w:r>
      <w:r>
        <w:t>12</w:t>
      </w:r>
      <w:r>
        <w:fldChar w:fldCharType="end"/>
      </w:r>
    </w:p>
    <w:p w14:paraId="02B07E4D" w14:textId="781AAE2B" w:rsidR="009C5ADB" w:rsidRDefault="009C5ADB">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1F2FBB">
        <w:rPr>
          <w:lang w:val="en-US" w:eastAsia="zh-CN"/>
        </w:rPr>
        <w:t>General</w:t>
      </w:r>
      <w:r>
        <w:tab/>
      </w:r>
      <w:r>
        <w:fldChar w:fldCharType="begin"/>
      </w:r>
      <w:r>
        <w:instrText xml:space="preserve"> PAGEREF _Toc145531304 \h </w:instrText>
      </w:r>
      <w:r>
        <w:fldChar w:fldCharType="separate"/>
      </w:r>
      <w:r>
        <w:t>12</w:t>
      </w:r>
      <w:r>
        <w:fldChar w:fldCharType="end"/>
      </w:r>
    </w:p>
    <w:p w14:paraId="47EA028D" w14:textId="11496B2F" w:rsidR="009C5ADB" w:rsidRDefault="009C5ADB">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_Toc145531305 \h </w:instrText>
      </w:r>
      <w:r>
        <w:fldChar w:fldCharType="separate"/>
      </w:r>
      <w:r>
        <w:t>12</w:t>
      </w:r>
      <w:r>
        <w:fldChar w:fldCharType="end"/>
      </w:r>
    </w:p>
    <w:p w14:paraId="7770A600" w14:textId="1CC9A1BD" w:rsidR="009C5ADB" w:rsidRDefault="009C5ADB">
      <w:pPr>
        <w:pStyle w:val="TOC2"/>
        <w:rPr>
          <w:rFonts w:asciiTheme="minorHAnsi" w:eastAsiaTheme="minorEastAsia" w:hAnsiTheme="minorHAnsi" w:cstheme="minorBidi"/>
          <w:kern w:val="2"/>
          <w:sz w:val="22"/>
          <w:szCs w:val="22"/>
          <w:lang w:eastAsia="en-GB"/>
          <w14:ligatures w14:val="standardContextual"/>
        </w:rPr>
      </w:pPr>
      <w:r>
        <w:t>4.</w:t>
      </w:r>
      <w:r w:rsidRPr="001F2FBB">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_Toc145531306 \h </w:instrText>
      </w:r>
      <w:r>
        <w:fldChar w:fldCharType="separate"/>
      </w:r>
      <w:r>
        <w:t>13</w:t>
      </w:r>
      <w:r>
        <w:fldChar w:fldCharType="end"/>
      </w:r>
    </w:p>
    <w:p w14:paraId="379D497C" w14:textId="5C9CD822" w:rsidR="009C5ADB" w:rsidRDefault="009C5ADB">
      <w:pPr>
        <w:pStyle w:val="TOC2"/>
        <w:rPr>
          <w:rFonts w:asciiTheme="minorHAnsi" w:eastAsiaTheme="minorEastAsia" w:hAnsiTheme="minorHAnsi" w:cstheme="minorBidi"/>
          <w:kern w:val="2"/>
          <w:sz w:val="22"/>
          <w:szCs w:val="22"/>
          <w:lang w:eastAsia="en-GB"/>
          <w14:ligatures w14:val="standardContextual"/>
        </w:rPr>
      </w:pPr>
      <w:r>
        <w:t>4.</w:t>
      </w:r>
      <w:r w:rsidRPr="001F2FBB">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_Toc145531307 \h </w:instrText>
      </w:r>
      <w:r>
        <w:fldChar w:fldCharType="separate"/>
      </w:r>
      <w:r>
        <w:t>13</w:t>
      </w:r>
      <w:r>
        <w:fldChar w:fldCharType="end"/>
      </w:r>
    </w:p>
    <w:p w14:paraId="2818DAB6" w14:textId="02D79919" w:rsidR="009C5ADB" w:rsidRDefault="009C5ADB">
      <w:pPr>
        <w:pStyle w:val="TOC3"/>
        <w:rPr>
          <w:rFonts w:asciiTheme="minorHAnsi" w:eastAsiaTheme="minorEastAsia" w:hAnsiTheme="minorHAnsi" w:cstheme="minorBidi"/>
          <w:kern w:val="2"/>
          <w:sz w:val="22"/>
          <w:szCs w:val="22"/>
          <w:lang w:eastAsia="en-GB"/>
          <w14:ligatures w14:val="standardContextual"/>
        </w:rPr>
      </w:pPr>
      <w:r w:rsidRPr="001F2FBB">
        <w:rPr>
          <w:lang w:val="en-US" w:eastAsia="zh-CN"/>
        </w:rPr>
        <w:t>4.4.1</w:t>
      </w:r>
      <w:r>
        <w:rPr>
          <w:rFonts w:asciiTheme="minorHAnsi" w:eastAsiaTheme="minorEastAsia" w:hAnsiTheme="minorHAnsi" w:cstheme="minorBidi"/>
          <w:kern w:val="2"/>
          <w:sz w:val="22"/>
          <w:szCs w:val="22"/>
          <w:lang w:eastAsia="en-GB"/>
          <w14:ligatures w14:val="standardContextual"/>
        </w:rPr>
        <w:tab/>
      </w:r>
      <w:r w:rsidRPr="001F2FBB">
        <w:rPr>
          <w:lang w:val="en-US" w:eastAsia="zh-CN"/>
        </w:rPr>
        <w:t>Transmitter exclusion band</w:t>
      </w:r>
      <w:r>
        <w:tab/>
      </w:r>
      <w:r>
        <w:fldChar w:fldCharType="begin"/>
      </w:r>
      <w:r>
        <w:instrText xml:space="preserve"> PAGEREF _Toc145531308 \h </w:instrText>
      </w:r>
      <w:r>
        <w:fldChar w:fldCharType="separate"/>
      </w:r>
      <w:r>
        <w:t>13</w:t>
      </w:r>
      <w:r>
        <w:fldChar w:fldCharType="end"/>
      </w:r>
    </w:p>
    <w:p w14:paraId="5C8B4897" w14:textId="635C2AC8" w:rsidR="009C5ADB" w:rsidRDefault="009C5ADB">
      <w:pPr>
        <w:pStyle w:val="TOC3"/>
        <w:rPr>
          <w:rFonts w:asciiTheme="minorHAnsi" w:eastAsiaTheme="minorEastAsia" w:hAnsiTheme="minorHAnsi" w:cstheme="minorBidi"/>
          <w:kern w:val="2"/>
          <w:sz w:val="22"/>
          <w:szCs w:val="22"/>
          <w:lang w:eastAsia="en-GB"/>
          <w14:ligatures w14:val="standardContextual"/>
        </w:rPr>
      </w:pPr>
      <w:r w:rsidRPr="001F2FBB">
        <w:rPr>
          <w:lang w:val="en-US" w:eastAsia="zh-CN"/>
        </w:rPr>
        <w:t>4.4.2</w:t>
      </w:r>
      <w:r>
        <w:rPr>
          <w:rFonts w:asciiTheme="minorHAnsi" w:eastAsiaTheme="minorEastAsia" w:hAnsiTheme="minorHAnsi" w:cstheme="minorBidi"/>
          <w:kern w:val="2"/>
          <w:sz w:val="22"/>
          <w:szCs w:val="22"/>
          <w:lang w:eastAsia="en-GB"/>
          <w14:ligatures w14:val="standardContextual"/>
        </w:rPr>
        <w:tab/>
      </w:r>
      <w:r w:rsidRPr="001F2FBB">
        <w:rPr>
          <w:lang w:val="en-US" w:eastAsia="zh-CN"/>
        </w:rPr>
        <w:t>Receiver exclusion band</w:t>
      </w:r>
      <w:r>
        <w:tab/>
      </w:r>
      <w:r>
        <w:fldChar w:fldCharType="begin"/>
      </w:r>
      <w:r>
        <w:instrText xml:space="preserve"> PAGEREF _Toc145531309 \h </w:instrText>
      </w:r>
      <w:r>
        <w:fldChar w:fldCharType="separate"/>
      </w:r>
      <w:r>
        <w:t>14</w:t>
      </w:r>
      <w:r>
        <w:fldChar w:fldCharType="end"/>
      </w:r>
    </w:p>
    <w:p w14:paraId="666CA5D7" w14:textId="7A5654E8" w:rsidR="009C5ADB" w:rsidRDefault="009C5ADB">
      <w:pPr>
        <w:pStyle w:val="TOC2"/>
        <w:rPr>
          <w:rFonts w:asciiTheme="minorHAnsi" w:eastAsiaTheme="minorEastAsia" w:hAnsiTheme="minorHAnsi" w:cstheme="minorBidi"/>
          <w:kern w:val="2"/>
          <w:sz w:val="22"/>
          <w:szCs w:val="22"/>
          <w:lang w:eastAsia="en-GB"/>
          <w14:ligatures w14:val="standardContextual"/>
        </w:rPr>
      </w:pPr>
      <w:r>
        <w:t>4.</w:t>
      </w:r>
      <w:r w:rsidRPr="001F2FBB">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rsidRPr="001F2FBB">
        <w:rPr>
          <w:lang w:val="en-US" w:eastAsia="zh-CN"/>
        </w:rPr>
        <w:t>IAB</w:t>
      </w:r>
      <w:r>
        <w:t xml:space="preserve"> test configurations</w:t>
      </w:r>
      <w:r>
        <w:tab/>
      </w:r>
      <w:r>
        <w:fldChar w:fldCharType="begin"/>
      </w:r>
      <w:r>
        <w:instrText xml:space="preserve"> PAGEREF _Toc145531310 \h </w:instrText>
      </w:r>
      <w:r>
        <w:fldChar w:fldCharType="separate"/>
      </w:r>
      <w:r>
        <w:t>14</w:t>
      </w:r>
      <w:r>
        <w:fldChar w:fldCharType="end"/>
      </w:r>
    </w:p>
    <w:p w14:paraId="712312E7" w14:textId="317FF7C0" w:rsidR="009C5ADB" w:rsidRDefault="009C5ADB">
      <w:pPr>
        <w:pStyle w:val="TOC1"/>
        <w:rPr>
          <w:rFonts w:asciiTheme="minorHAnsi" w:eastAsiaTheme="minorEastAsia" w:hAnsiTheme="minorHAnsi" w:cstheme="minorBidi"/>
          <w:kern w:val="2"/>
          <w:szCs w:val="22"/>
          <w:lang w:eastAsia="en-GB"/>
          <w14:ligatures w14:val="standardContextual"/>
        </w:rPr>
      </w:pPr>
      <w:r w:rsidRPr="001F2FBB">
        <w:rPr>
          <w:rFonts w:eastAsia="SimSun"/>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_Toc145531311 \h </w:instrText>
      </w:r>
      <w:r>
        <w:fldChar w:fldCharType="separate"/>
      </w:r>
      <w:r>
        <w:t>15</w:t>
      </w:r>
      <w:r>
        <w:fldChar w:fldCharType="end"/>
      </w:r>
    </w:p>
    <w:p w14:paraId="6999140A" w14:textId="7836D6F6"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1F2FBB">
        <w:rPr>
          <w:lang w:val="en-US" w:eastAsia="zh-CN"/>
        </w:rPr>
        <w:t>General</w:t>
      </w:r>
      <w:r>
        <w:tab/>
      </w:r>
      <w:r>
        <w:fldChar w:fldCharType="begin"/>
      </w:r>
      <w:r>
        <w:instrText xml:space="preserve"> PAGEREF _Toc145531312 \h </w:instrText>
      </w:r>
      <w:r>
        <w:fldChar w:fldCharType="separate"/>
      </w:r>
      <w:r>
        <w:t>15</w:t>
      </w:r>
      <w:r>
        <w:fldChar w:fldCharType="end"/>
      </w:r>
    </w:p>
    <w:p w14:paraId="30A2A1AB" w14:textId="28E787F0"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5</w:t>
      </w:r>
      <w:r>
        <w:t>.2</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1F2FBB">
        <w:rPr>
          <w:lang w:val="en-US" w:eastAsia="zh-CN"/>
        </w:rPr>
        <w:t>of IAB-DU</w:t>
      </w:r>
      <w:r>
        <w:tab/>
      </w:r>
      <w:r>
        <w:fldChar w:fldCharType="begin"/>
      </w:r>
      <w:r>
        <w:instrText xml:space="preserve"> PAGEREF _Toc145531313 \h </w:instrText>
      </w:r>
      <w:r>
        <w:fldChar w:fldCharType="separate"/>
      </w:r>
      <w:r>
        <w:t>16</w:t>
      </w:r>
      <w:r>
        <w:fldChar w:fldCharType="end"/>
      </w:r>
    </w:p>
    <w:p w14:paraId="6A20F562" w14:textId="2A7B701D"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5</w:t>
      </w:r>
      <w:r>
        <w:t>.</w:t>
      </w:r>
      <w:r w:rsidRPr="001F2FBB">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1F2FBB">
        <w:rPr>
          <w:lang w:val="en-US" w:eastAsia="zh-CN"/>
        </w:rPr>
        <w:t>of IAB-MT</w:t>
      </w:r>
      <w:r>
        <w:tab/>
      </w:r>
      <w:r>
        <w:fldChar w:fldCharType="begin"/>
      </w:r>
      <w:r>
        <w:instrText xml:space="preserve"> PAGEREF _Toc145531314 \h </w:instrText>
      </w:r>
      <w:r>
        <w:fldChar w:fldCharType="separate"/>
      </w:r>
      <w:r>
        <w:t>16</w:t>
      </w:r>
      <w:r>
        <w:fldChar w:fldCharType="end"/>
      </w:r>
    </w:p>
    <w:p w14:paraId="0D72AFC2" w14:textId="174CD8D7"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5</w:t>
      </w:r>
      <w:r>
        <w:t>.</w:t>
      </w:r>
      <w:r w:rsidRPr="001F2FBB">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_Toc145531315 \h </w:instrText>
      </w:r>
      <w:r>
        <w:fldChar w:fldCharType="separate"/>
      </w:r>
      <w:r>
        <w:t>16</w:t>
      </w:r>
      <w:r>
        <w:fldChar w:fldCharType="end"/>
      </w:r>
    </w:p>
    <w:p w14:paraId="03CD6253" w14:textId="37AB99DC" w:rsidR="009C5ADB" w:rsidRDefault="009C5ADB">
      <w:pPr>
        <w:pStyle w:val="TOC1"/>
        <w:rPr>
          <w:rFonts w:asciiTheme="minorHAnsi" w:eastAsiaTheme="minorEastAsia" w:hAnsiTheme="minorHAnsi" w:cstheme="minorBidi"/>
          <w:kern w:val="2"/>
          <w:szCs w:val="22"/>
          <w:lang w:eastAsia="en-GB"/>
          <w14:ligatures w14:val="standardContextual"/>
        </w:rPr>
      </w:pPr>
      <w:r w:rsidRPr="001F2FBB">
        <w:rPr>
          <w:rFonts w:eastAsia="SimSun"/>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_Toc145531316 \h </w:instrText>
      </w:r>
      <w:r>
        <w:fldChar w:fldCharType="separate"/>
      </w:r>
      <w:r>
        <w:t>16</w:t>
      </w:r>
      <w:r>
        <w:fldChar w:fldCharType="end"/>
      </w:r>
    </w:p>
    <w:p w14:paraId="7941AA25" w14:textId="481DD95F"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6</w:t>
      </w:r>
      <w:r>
        <w:t>.1</w:t>
      </w:r>
      <w:r>
        <w:rPr>
          <w:rFonts w:asciiTheme="minorHAnsi" w:eastAsiaTheme="minorEastAsia" w:hAnsiTheme="minorHAnsi" w:cstheme="minorBidi"/>
          <w:kern w:val="2"/>
          <w:sz w:val="22"/>
          <w:szCs w:val="22"/>
          <w:lang w:eastAsia="en-GB"/>
          <w14:ligatures w14:val="standardContextual"/>
        </w:rPr>
        <w:tab/>
      </w:r>
      <w:r>
        <w:t xml:space="preserve">Performance criteria for continuous phenomena for </w:t>
      </w:r>
      <w:r w:rsidRPr="001F2FBB">
        <w:rPr>
          <w:lang w:val="en-US" w:eastAsia="zh-CN"/>
        </w:rPr>
        <w:t>IAB</w:t>
      </w:r>
      <w:r>
        <w:tab/>
      </w:r>
      <w:r>
        <w:fldChar w:fldCharType="begin"/>
      </w:r>
      <w:r>
        <w:instrText xml:space="preserve"> PAGEREF _Toc145531317 \h </w:instrText>
      </w:r>
      <w:r>
        <w:fldChar w:fldCharType="separate"/>
      </w:r>
      <w:r>
        <w:t>16</w:t>
      </w:r>
      <w:r>
        <w:fldChar w:fldCharType="end"/>
      </w:r>
    </w:p>
    <w:p w14:paraId="67293CC8" w14:textId="709CEB71"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6</w:t>
      </w:r>
      <w:r>
        <w:t>.2</w:t>
      </w:r>
      <w:r>
        <w:rPr>
          <w:rFonts w:asciiTheme="minorHAnsi" w:eastAsiaTheme="minorEastAsia" w:hAnsiTheme="minorHAnsi" w:cstheme="minorBidi"/>
          <w:kern w:val="2"/>
          <w:sz w:val="22"/>
          <w:szCs w:val="22"/>
          <w:lang w:eastAsia="en-GB"/>
          <w14:ligatures w14:val="standardContextual"/>
        </w:rPr>
        <w:tab/>
      </w:r>
      <w:r>
        <w:t xml:space="preserve">Performance criteria for transient phenomena for </w:t>
      </w:r>
      <w:r w:rsidRPr="001F2FBB">
        <w:rPr>
          <w:lang w:val="en-US" w:eastAsia="zh-CN"/>
        </w:rPr>
        <w:t>IAB</w:t>
      </w:r>
      <w:r>
        <w:tab/>
      </w:r>
      <w:r>
        <w:fldChar w:fldCharType="begin"/>
      </w:r>
      <w:r>
        <w:instrText xml:space="preserve"> PAGEREF _Toc145531318 \h </w:instrText>
      </w:r>
      <w:r>
        <w:fldChar w:fldCharType="separate"/>
      </w:r>
      <w:r>
        <w:t>17</w:t>
      </w:r>
      <w:r>
        <w:fldChar w:fldCharType="end"/>
      </w:r>
    </w:p>
    <w:p w14:paraId="340DC1DD" w14:textId="41444C22"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6</w:t>
      </w:r>
      <w:r>
        <w:t>.</w:t>
      </w:r>
      <w:r w:rsidRPr="001F2FBB">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_Toc145531319 \h </w:instrText>
      </w:r>
      <w:r>
        <w:fldChar w:fldCharType="separate"/>
      </w:r>
      <w:r>
        <w:t>17</w:t>
      </w:r>
      <w:r>
        <w:fldChar w:fldCharType="end"/>
      </w:r>
    </w:p>
    <w:p w14:paraId="0ED302C5" w14:textId="601434AC"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6</w:t>
      </w:r>
      <w:r>
        <w:t>.</w:t>
      </w:r>
      <w:r w:rsidRPr="001F2FBB">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_Toc145531320 \h </w:instrText>
      </w:r>
      <w:r>
        <w:fldChar w:fldCharType="separate"/>
      </w:r>
      <w:r>
        <w:t>17</w:t>
      </w:r>
      <w:r>
        <w:fldChar w:fldCharType="end"/>
      </w:r>
    </w:p>
    <w:p w14:paraId="501DFDFB" w14:textId="692D7C7D" w:rsidR="009C5ADB" w:rsidRDefault="009C5ADB">
      <w:pPr>
        <w:pStyle w:val="TOC1"/>
        <w:rPr>
          <w:rFonts w:asciiTheme="minorHAnsi" w:eastAsiaTheme="minorEastAsia" w:hAnsiTheme="minorHAnsi" w:cstheme="minorBidi"/>
          <w:kern w:val="2"/>
          <w:szCs w:val="22"/>
          <w:lang w:eastAsia="en-GB"/>
          <w14:ligatures w14:val="standardContextual"/>
        </w:rPr>
      </w:pPr>
      <w:r w:rsidRPr="001F2FBB">
        <w:rPr>
          <w:rFonts w:eastAsia="SimSun"/>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_Toc145531321 \h </w:instrText>
      </w:r>
      <w:r>
        <w:fldChar w:fldCharType="separate"/>
      </w:r>
      <w:r>
        <w:t>18</w:t>
      </w:r>
      <w:r>
        <w:fldChar w:fldCharType="end"/>
      </w:r>
    </w:p>
    <w:p w14:paraId="29A56BCA" w14:textId="230888B1"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1F2FBB">
        <w:rPr>
          <w:lang w:val="en-US" w:eastAsia="zh-CN"/>
        </w:rPr>
        <w:t>Emission</w:t>
      </w:r>
      <w:r>
        <w:tab/>
      </w:r>
      <w:r>
        <w:fldChar w:fldCharType="begin"/>
      </w:r>
      <w:r>
        <w:instrText xml:space="preserve"> PAGEREF _Toc145531322 \h </w:instrText>
      </w:r>
      <w:r>
        <w:fldChar w:fldCharType="separate"/>
      </w:r>
      <w:r>
        <w:t>18</w:t>
      </w:r>
      <w:r>
        <w:fldChar w:fldCharType="end"/>
      </w:r>
    </w:p>
    <w:p w14:paraId="4A24E38C" w14:textId="3E0F02E5"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_Toc145531323 \h </w:instrText>
      </w:r>
      <w:r>
        <w:fldChar w:fldCharType="separate"/>
      </w:r>
      <w:r>
        <w:t>18</w:t>
      </w:r>
      <w:r>
        <w:fldChar w:fldCharType="end"/>
      </w:r>
    </w:p>
    <w:p w14:paraId="043A506C" w14:textId="6F9837ED" w:rsidR="009C5ADB" w:rsidRDefault="009C5ADB">
      <w:pPr>
        <w:pStyle w:val="TOC1"/>
        <w:rPr>
          <w:rFonts w:asciiTheme="minorHAnsi" w:eastAsiaTheme="minorEastAsia" w:hAnsiTheme="minorHAnsi" w:cstheme="minorBidi"/>
          <w:kern w:val="2"/>
          <w:szCs w:val="22"/>
          <w:lang w:eastAsia="en-GB"/>
          <w14:ligatures w14:val="standardContextual"/>
        </w:rPr>
      </w:pPr>
      <w:r w:rsidRPr="001F2FBB">
        <w:rPr>
          <w:rFonts w:eastAsia="SimSun"/>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_Toc145531324 \h </w:instrText>
      </w:r>
      <w:r>
        <w:fldChar w:fldCharType="separate"/>
      </w:r>
      <w:r>
        <w:t>19</w:t>
      </w:r>
      <w:r>
        <w:fldChar w:fldCharType="end"/>
      </w:r>
    </w:p>
    <w:p w14:paraId="4C2BFB8D" w14:textId="68B73AEA"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_Toc145531325 \h </w:instrText>
      </w:r>
      <w:r>
        <w:fldChar w:fldCharType="separate"/>
      </w:r>
      <w:r>
        <w:t>19</w:t>
      </w:r>
      <w:r>
        <w:fldChar w:fldCharType="end"/>
      </w:r>
    </w:p>
    <w:p w14:paraId="4E5E3287" w14:textId="6E653C8B"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_Toc145531326 \h </w:instrText>
      </w:r>
      <w:r>
        <w:fldChar w:fldCharType="separate"/>
      </w:r>
      <w:r>
        <w:t>20</w:t>
      </w:r>
      <w:r>
        <w:fldChar w:fldCharType="end"/>
      </w:r>
    </w:p>
    <w:p w14:paraId="0EC54AE0" w14:textId="308FF082" w:rsidR="009C5ADB" w:rsidRDefault="009C5ADB">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 xml:space="preserve">Radiated emission, </w:t>
      </w:r>
      <w:r w:rsidRPr="001F2FBB">
        <w:rPr>
          <w:rFonts w:eastAsia="SimSun"/>
          <w:lang w:val="en-US" w:eastAsia="zh-CN"/>
        </w:rPr>
        <w:t>IAB</w:t>
      </w:r>
      <w:r>
        <w:tab/>
      </w:r>
      <w:r>
        <w:fldChar w:fldCharType="begin"/>
      </w:r>
      <w:r>
        <w:instrText xml:space="preserve"> PAGEREF _Toc145531327 \h </w:instrText>
      </w:r>
      <w:r>
        <w:fldChar w:fldCharType="separate"/>
      </w:r>
      <w:r>
        <w:t>20</w:t>
      </w:r>
      <w:r>
        <w:fldChar w:fldCharType="end"/>
      </w:r>
    </w:p>
    <w:p w14:paraId="41D62115" w14:textId="722AE101" w:rsidR="009C5ADB" w:rsidRDefault="009C5ADB">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_Toc145531328 \h </w:instrText>
      </w:r>
      <w:r>
        <w:fldChar w:fldCharType="separate"/>
      </w:r>
      <w:r>
        <w:t>20</w:t>
      </w:r>
      <w:r>
        <w:fldChar w:fldCharType="end"/>
      </w:r>
    </w:p>
    <w:p w14:paraId="4EBFF4D3" w14:textId="66C2A162" w:rsidR="009C5ADB" w:rsidRDefault="009C5ADB">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_Toc145531329 \h </w:instrText>
      </w:r>
      <w:r>
        <w:fldChar w:fldCharType="separate"/>
      </w:r>
      <w:r>
        <w:t>20</w:t>
      </w:r>
      <w:r>
        <w:fldChar w:fldCharType="end"/>
      </w:r>
    </w:p>
    <w:p w14:paraId="35202675" w14:textId="3C5909B7" w:rsidR="009C5ADB" w:rsidRDefault="009C5ADB">
      <w:pPr>
        <w:pStyle w:val="TOC4"/>
        <w:rPr>
          <w:rFonts w:asciiTheme="minorHAnsi" w:eastAsiaTheme="minorEastAsia" w:hAnsiTheme="minorHAnsi" w:cstheme="minorBidi"/>
          <w:kern w:val="2"/>
          <w:sz w:val="22"/>
          <w:szCs w:val="22"/>
          <w:lang w:eastAsia="en-GB"/>
          <w14:ligatures w14:val="standardContextual"/>
        </w:rPr>
      </w:pPr>
      <w:r>
        <w:t>8.2.1.</w:t>
      </w:r>
      <w:r w:rsidRPr="001F2FBB">
        <w:rPr>
          <w:lang w:val="en-US"/>
        </w:rPr>
        <w:t>3</w:t>
      </w:r>
      <w:r>
        <w:rPr>
          <w:rFonts w:asciiTheme="minorHAnsi" w:eastAsiaTheme="minorEastAsia" w:hAnsiTheme="minorHAnsi" w:cstheme="minorBidi"/>
          <w:kern w:val="2"/>
          <w:sz w:val="22"/>
          <w:szCs w:val="22"/>
          <w:lang w:eastAsia="en-GB"/>
          <w14:ligatures w14:val="standardContextual"/>
        </w:rPr>
        <w:tab/>
      </w:r>
      <w:r w:rsidRPr="001F2FBB">
        <w:rPr>
          <w:lang w:val="en-US"/>
        </w:rPr>
        <w:t>Limits</w:t>
      </w:r>
      <w:r>
        <w:tab/>
      </w:r>
      <w:r>
        <w:fldChar w:fldCharType="begin"/>
      </w:r>
      <w:r>
        <w:instrText xml:space="preserve"> PAGEREF _Toc145531330 \h </w:instrText>
      </w:r>
      <w:r>
        <w:fldChar w:fldCharType="separate"/>
      </w:r>
      <w:r>
        <w:t>21</w:t>
      </w:r>
      <w:r>
        <w:fldChar w:fldCharType="end"/>
      </w:r>
    </w:p>
    <w:p w14:paraId="2D702E3F" w14:textId="1FB4D2C0" w:rsidR="009C5ADB" w:rsidRDefault="009C5ADB">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_Toc145531331 \h </w:instrText>
      </w:r>
      <w:r>
        <w:fldChar w:fldCharType="separate"/>
      </w:r>
      <w:r>
        <w:t>21</w:t>
      </w:r>
      <w:r>
        <w:fldChar w:fldCharType="end"/>
      </w:r>
    </w:p>
    <w:p w14:paraId="43AAF543" w14:textId="428C9CF3" w:rsidR="009C5ADB" w:rsidRDefault="009C5ADB">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1F2FBB">
        <w:rPr>
          <w:lang w:val="en-US" w:eastAsia="zh-CN"/>
        </w:rPr>
        <w:t>a</w:t>
      </w:r>
      <w:r>
        <w:t>ncillary equipment</w:t>
      </w:r>
      <w:r>
        <w:tab/>
      </w:r>
      <w:r>
        <w:fldChar w:fldCharType="begin"/>
      </w:r>
      <w:r>
        <w:instrText xml:space="preserve"> PAGEREF _Toc145531332 \h </w:instrText>
      </w:r>
      <w:r>
        <w:fldChar w:fldCharType="separate"/>
      </w:r>
      <w:r>
        <w:t>22</w:t>
      </w:r>
      <w:r>
        <w:fldChar w:fldCharType="end"/>
      </w:r>
    </w:p>
    <w:p w14:paraId="108FE508" w14:textId="080AD07D" w:rsidR="009C5ADB" w:rsidRDefault="009C5ADB">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_Toc145531333 \h </w:instrText>
      </w:r>
      <w:r>
        <w:fldChar w:fldCharType="separate"/>
      </w:r>
      <w:r>
        <w:t>22</w:t>
      </w:r>
      <w:r>
        <w:fldChar w:fldCharType="end"/>
      </w:r>
    </w:p>
    <w:p w14:paraId="7B5227A3" w14:textId="5C58854A" w:rsidR="009C5ADB" w:rsidRDefault="009C5ADB">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_Toc145531334 \h </w:instrText>
      </w:r>
      <w:r>
        <w:fldChar w:fldCharType="separate"/>
      </w:r>
      <w:r>
        <w:t>22</w:t>
      </w:r>
      <w:r>
        <w:fldChar w:fldCharType="end"/>
      </w:r>
    </w:p>
    <w:p w14:paraId="19C7A036" w14:textId="70AEAD03" w:rsidR="009C5ADB" w:rsidRDefault="009C5ADB">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_Toc145531335 \h </w:instrText>
      </w:r>
      <w:r>
        <w:fldChar w:fldCharType="separate"/>
      </w:r>
      <w:r>
        <w:t>22</w:t>
      </w:r>
      <w:r>
        <w:fldChar w:fldCharType="end"/>
      </w:r>
    </w:p>
    <w:p w14:paraId="1A5A052C" w14:textId="5699121D"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8</w:t>
      </w:r>
      <w:r>
        <w:t>.</w:t>
      </w:r>
      <w:r w:rsidRPr="001F2FBB">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_Toc145531336 \h </w:instrText>
      </w:r>
      <w:r>
        <w:fldChar w:fldCharType="separate"/>
      </w:r>
      <w:r>
        <w:t>22</w:t>
      </w:r>
      <w:r>
        <w:fldChar w:fldCharType="end"/>
      </w:r>
    </w:p>
    <w:p w14:paraId="0A851C64" w14:textId="590E35F8" w:rsidR="009C5ADB" w:rsidRDefault="009C5ADB">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_Toc145531337 \h </w:instrText>
      </w:r>
      <w:r>
        <w:fldChar w:fldCharType="separate"/>
      </w:r>
      <w:r>
        <w:t>23</w:t>
      </w:r>
      <w:r>
        <w:fldChar w:fldCharType="end"/>
      </w:r>
    </w:p>
    <w:p w14:paraId="2F9ECCAB" w14:textId="5BEBD4F9" w:rsidR="009C5ADB" w:rsidRDefault="009C5ADB">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_Toc145531338 \h </w:instrText>
      </w:r>
      <w:r>
        <w:fldChar w:fldCharType="separate"/>
      </w:r>
      <w:r>
        <w:t>23</w:t>
      </w:r>
      <w:r>
        <w:fldChar w:fldCharType="end"/>
      </w:r>
    </w:p>
    <w:p w14:paraId="7A1E99A1" w14:textId="45ACE0B4" w:rsidR="009C5ADB" w:rsidRDefault="009C5ADB">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_Toc145531339 \h </w:instrText>
      </w:r>
      <w:r>
        <w:fldChar w:fldCharType="separate"/>
      </w:r>
      <w:r>
        <w:t>23</w:t>
      </w:r>
      <w:r>
        <w:fldChar w:fldCharType="end"/>
      </w:r>
    </w:p>
    <w:p w14:paraId="02F8A9B5" w14:textId="7810B81D"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8</w:t>
      </w:r>
      <w:r>
        <w:t>.</w:t>
      </w:r>
      <w:r w:rsidRPr="001F2FBB">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_Toc145531340 \h </w:instrText>
      </w:r>
      <w:r>
        <w:fldChar w:fldCharType="separate"/>
      </w:r>
      <w:r>
        <w:t>23</w:t>
      </w:r>
      <w:r>
        <w:fldChar w:fldCharType="end"/>
      </w:r>
    </w:p>
    <w:p w14:paraId="18932DBE" w14:textId="375ED3B5" w:rsidR="009C5ADB" w:rsidRDefault="009C5ADB">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_Toc145531341 \h </w:instrText>
      </w:r>
      <w:r>
        <w:fldChar w:fldCharType="separate"/>
      </w:r>
      <w:r>
        <w:t>23</w:t>
      </w:r>
      <w:r>
        <w:fldChar w:fldCharType="end"/>
      </w:r>
    </w:p>
    <w:p w14:paraId="614E9336" w14:textId="398936FF" w:rsidR="009C5ADB" w:rsidRDefault="009C5ADB">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_Toc145531342 \h </w:instrText>
      </w:r>
      <w:r>
        <w:fldChar w:fldCharType="separate"/>
      </w:r>
      <w:r>
        <w:t>23</w:t>
      </w:r>
      <w:r>
        <w:fldChar w:fldCharType="end"/>
      </w:r>
    </w:p>
    <w:p w14:paraId="1E727083" w14:textId="23E80D87" w:rsidR="009C5ADB" w:rsidRDefault="009C5ADB">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_Toc145531343 \h </w:instrText>
      </w:r>
      <w:r>
        <w:fldChar w:fldCharType="separate"/>
      </w:r>
      <w:r>
        <w:t>23</w:t>
      </w:r>
      <w:r>
        <w:fldChar w:fldCharType="end"/>
      </w:r>
    </w:p>
    <w:p w14:paraId="275308AA" w14:textId="2BB45C8E"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8</w:t>
      </w:r>
      <w:r>
        <w:t>.</w:t>
      </w:r>
      <w:r w:rsidRPr="001F2FBB">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_Toc145531344 \h </w:instrText>
      </w:r>
      <w:r>
        <w:fldChar w:fldCharType="separate"/>
      </w:r>
      <w:r>
        <w:t>24</w:t>
      </w:r>
      <w:r>
        <w:fldChar w:fldCharType="end"/>
      </w:r>
    </w:p>
    <w:p w14:paraId="378028A4" w14:textId="7A969FA5" w:rsidR="009C5ADB" w:rsidRDefault="009C5ADB">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_Toc145531345 \h </w:instrText>
      </w:r>
      <w:r>
        <w:fldChar w:fldCharType="separate"/>
      </w:r>
      <w:r>
        <w:t>24</w:t>
      </w:r>
      <w:r>
        <w:fldChar w:fldCharType="end"/>
      </w:r>
    </w:p>
    <w:p w14:paraId="4AA3EEF9" w14:textId="0A4F06D8" w:rsidR="009C5ADB" w:rsidRDefault="009C5ADB">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_Toc145531346 \h </w:instrText>
      </w:r>
      <w:r>
        <w:fldChar w:fldCharType="separate"/>
      </w:r>
      <w:r>
        <w:t>24</w:t>
      </w:r>
      <w:r>
        <w:fldChar w:fldCharType="end"/>
      </w:r>
    </w:p>
    <w:p w14:paraId="0E13A6AB" w14:textId="1F552987" w:rsidR="009C5ADB" w:rsidRDefault="009C5ADB">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_Toc145531347 \h </w:instrText>
      </w:r>
      <w:r>
        <w:fldChar w:fldCharType="separate"/>
      </w:r>
      <w:r>
        <w:t>24</w:t>
      </w:r>
      <w:r>
        <w:fldChar w:fldCharType="end"/>
      </w:r>
    </w:p>
    <w:p w14:paraId="22EDAA4A" w14:textId="0D7A687A"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8</w:t>
      </w:r>
      <w:r>
        <w:t>.</w:t>
      </w:r>
      <w:r w:rsidRPr="001F2FBB">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_Toc145531348 \h </w:instrText>
      </w:r>
      <w:r>
        <w:fldChar w:fldCharType="separate"/>
      </w:r>
      <w:r>
        <w:t>24</w:t>
      </w:r>
      <w:r>
        <w:fldChar w:fldCharType="end"/>
      </w:r>
    </w:p>
    <w:p w14:paraId="12AAAD41" w14:textId="7D1704A9"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lastRenderedPageBreak/>
        <w:t>8</w:t>
      </w:r>
      <w:r>
        <w:t>.</w:t>
      </w:r>
      <w:r w:rsidRPr="001F2FBB">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_Toc145531349 \h </w:instrText>
      </w:r>
      <w:r>
        <w:fldChar w:fldCharType="separate"/>
      </w:r>
      <w:r>
        <w:t>24</w:t>
      </w:r>
      <w:r>
        <w:fldChar w:fldCharType="end"/>
      </w:r>
    </w:p>
    <w:p w14:paraId="38C55E52" w14:textId="7B594F28" w:rsidR="009C5ADB" w:rsidRDefault="009C5ADB">
      <w:pPr>
        <w:pStyle w:val="TOC1"/>
        <w:rPr>
          <w:rFonts w:asciiTheme="minorHAnsi" w:eastAsiaTheme="minorEastAsia" w:hAnsiTheme="minorHAnsi" w:cstheme="minorBidi"/>
          <w:kern w:val="2"/>
          <w:szCs w:val="22"/>
          <w:lang w:eastAsia="en-GB"/>
          <w14:ligatures w14:val="standardContextual"/>
        </w:rPr>
      </w:pPr>
      <w:r w:rsidRPr="001F2FBB">
        <w:rPr>
          <w:rFonts w:eastAsia="SimSun"/>
          <w:lang w:val="en-US" w:eastAsia="zh-CN"/>
        </w:rPr>
        <w:t>9</w:t>
      </w:r>
      <w:r>
        <w:rPr>
          <w:rFonts w:asciiTheme="minorHAnsi" w:eastAsiaTheme="minorEastAsia" w:hAnsiTheme="minorHAnsi" w:cstheme="minorBidi"/>
          <w:kern w:val="2"/>
          <w:szCs w:val="22"/>
          <w:lang w:eastAsia="en-GB"/>
          <w14:ligatures w14:val="standardContextual"/>
        </w:rPr>
        <w:tab/>
      </w:r>
      <w:r w:rsidRPr="001F2FBB">
        <w:rPr>
          <w:rFonts w:eastAsia="SimSun"/>
          <w:lang w:val="en-US" w:eastAsia="zh-CN"/>
        </w:rPr>
        <w:t>Immunity</w:t>
      </w:r>
      <w:r>
        <w:tab/>
      </w:r>
      <w:r>
        <w:fldChar w:fldCharType="begin"/>
      </w:r>
      <w:r>
        <w:instrText xml:space="preserve"> PAGEREF _Toc145531350 \h </w:instrText>
      </w:r>
      <w:r>
        <w:fldChar w:fldCharType="separate"/>
      </w:r>
      <w:r>
        <w:t>24</w:t>
      </w:r>
      <w:r>
        <w:fldChar w:fldCharType="end"/>
      </w:r>
    </w:p>
    <w:p w14:paraId="06C0431D" w14:textId="2595A666"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_Toc145531351 \h </w:instrText>
      </w:r>
      <w:r>
        <w:fldChar w:fldCharType="separate"/>
      </w:r>
      <w:r>
        <w:t>24</w:t>
      </w:r>
      <w:r>
        <w:fldChar w:fldCharType="end"/>
      </w:r>
    </w:p>
    <w:p w14:paraId="18DB626A" w14:textId="1DED7E70"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w:t>
      </w:r>
      <w:r w:rsidRPr="001F2FBB">
        <w:rPr>
          <w:lang w:val="en-US" w:eastAsia="zh-CN"/>
        </w:rPr>
        <w:t xml:space="preserve"> (80 MHz - 6000 MHz)</w:t>
      </w:r>
      <w:r>
        <w:tab/>
      </w:r>
      <w:r>
        <w:fldChar w:fldCharType="begin"/>
      </w:r>
      <w:r>
        <w:instrText xml:space="preserve"> PAGEREF _Toc145531352 \h </w:instrText>
      </w:r>
      <w:r>
        <w:fldChar w:fldCharType="separate"/>
      </w:r>
      <w:r>
        <w:t>25</w:t>
      </w:r>
      <w:r>
        <w:fldChar w:fldCharType="end"/>
      </w:r>
    </w:p>
    <w:p w14:paraId="335B3CCC" w14:textId="0F100D7B" w:rsidR="009C5ADB" w:rsidRDefault="009C5ADB">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_Toc145531353 \h </w:instrText>
      </w:r>
      <w:r>
        <w:fldChar w:fldCharType="separate"/>
      </w:r>
      <w:r>
        <w:t>25</w:t>
      </w:r>
      <w:r>
        <w:fldChar w:fldCharType="end"/>
      </w:r>
    </w:p>
    <w:p w14:paraId="4E38321A" w14:textId="55EE8238" w:rsidR="009C5ADB" w:rsidRDefault="009C5ADB">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_Toc145531354 \h </w:instrText>
      </w:r>
      <w:r>
        <w:fldChar w:fldCharType="separate"/>
      </w:r>
      <w:r>
        <w:t>25</w:t>
      </w:r>
      <w:r>
        <w:fldChar w:fldCharType="end"/>
      </w:r>
    </w:p>
    <w:p w14:paraId="5CE70109" w14:textId="66D072D8" w:rsidR="009C5ADB" w:rsidRDefault="009C5ADB">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_Toc145531355 \h </w:instrText>
      </w:r>
      <w:r>
        <w:fldChar w:fldCharType="separate"/>
      </w:r>
      <w:r>
        <w:t>27</w:t>
      </w:r>
      <w:r>
        <w:fldChar w:fldCharType="end"/>
      </w:r>
    </w:p>
    <w:p w14:paraId="251F9E32" w14:textId="5610992C"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9</w:t>
      </w:r>
      <w:r>
        <w:t>.</w:t>
      </w:r>
      <w:r w:rsidRPr="001F2FBB">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_Toc145531356 \h </w:instrText>
      </w:r>
      <w:r>
        <w:fldChar w:fldCharType="separate"/>
      </w:r>
      <w:r>
        <w:t>27</w:t>
      </w:r>
      <w:r>
        <w:fldChar w:fldCharType="end"/>
      </w:r>
    </w:p>
    <w:p w14:paraId="4904BB88" w14:textId="765E38D3" w:rsidR="009C5ADB" w:rsidRDefault="009C5ADB">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_Toc145531357 \h </w:instrText>
      </w:r>
      <w:r>
        <w:fldChar w:fldCharType="separate"/>
      </w:r>
      <w:r>
        <w:t>27</w:t>
      </w:r>
      <w:r>
        <w:fldChar w:fldCharType="end"/>
      </w:r>
    </w:p>
    <w:p w14:paraId="559B224D" w14:textId="3E7796EB" w:rsidR="009C5ADB" w:rsidRDefault="009C5ADB">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_Toc145531358 \h </w:instrText>
      </w:r>
      <w:r>
        <w:fldChar w:fldCharType="separate"/>
      </w:r>
      <w:r>
        <w:t>28</w:t>
      </w:r>
      <w:r>
        <w:fldChar w:fldCharType="end"/>
      </w:r>
    </w:p>
    <w:p w14:paraId="3B7FD245" w14:textId="116EBE0D" w:rsidR="009C5ADB" w:rsidRDefault="009C5ADB">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_Toc145531359 \h </w:instrText>
      </w:r>
      <w:r>
        <w:fldChar w:fldCharType="separate"/>
      </w:r>
      <w:r>
        <w:t>28</w:t>
      </w:r>
      <w:r>
        <w:fldChar w:fldCharType="end"/>
      </w:r>
    </w:p>
    <w:p w14:paraId="31B262EE" w14:textId="4D6C43C9"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9</w:t>
      </w:r>
      <w:r>
        <w:t>.</w:t>
      </w:r>
      <w:r w:rsidRPr="001F2FBB">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_Toc145531360 \h </w:instrText>
      </w:r>
      <w:r>
        <w:fldChar w:fldCharType="separate"/>
      </w:r>
      <w:r>
        <w:t>28</w:t>
      </w:r>
      <w:r>
        <w:fldChar w:fldCharType="end"/>
      </w:r>
    </w:p>
    <w:p w14:paraId="238A1157" w14:textId="114C4ADD" w:rsidR="009C5ADB" w:rsidRDefault="009C5ADB">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_Toc145531361 \h </w:instrText>
      </w:r>
      <w:r>
        <w:fldChar w:fldCharType="separate"/>
      </w:r>
      <w:r>
        <w:t>28</w:t>
      </w:r>
      <w:r>
        <w:fldChar w:fldCharType="end"/>
      </w:r>
    </w:p>
    <w:p w14:paraId="02C7F806" w14:textId="6FD4A22D" w:rsidR="009C5ADB" w:rsidRDefault="009C5ADB">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_Toc145531362 \h </w:instrText>
      </w:r>
      <w:r>
        <w:fldChar w:fldCharType="separate"/>
      </w:r>
      <w:r>
        <w:t>28</w:t>
      </w:r>
      <w:r>
        <w:fldChar w:fldCharType="end"/>
      </w:r>
    </w:p>
    <w:p w14:paraId="4C82A13F" w14:textId="2AFCDA6C" w:rsidR="009C5ADB" w:rsidRDefault="009C5ADB">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_Toc145531363 \h </w:instrText>
      </w:r>
      <w:r>
        <w:fldChar w:fldCharType="separate"/>
      </w:r>
      <w:r>
        <w:t>28</w:t>
      </w:r>
      <w:r>
        <w:fldChar w:fldCharType="end"/>
      </w:r>
    </w:p>
    <w:p w14:paraId="4A70C807" w14:textId="083CDE99"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9</w:t>
      </w:r>
      <w:r>
        <w:t>.</w:t>
      </w:r>
      <w:r w:rsidRPr="001F2FBB">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1F2FBB">
        <w:rPr>
          <w:rFonts w:eastAsia="SimSun"/>
          <w:lang w:val="en-US" w:eastAsia="zh-CN"/>
        </w:rPr>
        <w:t>)</w:t>
      </w:r>
      <w:r>
        <w:tab/>
      </w:r>
      <w:r>
        <w:fldChar w:fldCharType="begin"/>
      </w:r>
      <w:r>
        <w:instrText xml:space="preserve"> PAGEREF _Toc145531364 \h </w:instrText>
      </w:r>
      <w:r>
        <w:fldChar w:fldCharType="separate"/>
      </w:r>
      <w:r>
        <w:t>29</w:t>
      </w:r>
      <w:r>
        <w:fldChar w:fldCharType="end"/>
      </w:r>
    </w:p>
    <w:p w14:paraId="63B692BA" w14:textId="55CC31A9" w:rsidR="009C5ADB" w:rsidRDefault="009C5ADB">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_Toc145531365 \h </w:instrText>
      </w:r>
      <w:r>
        <w:fldChar w:fldCharType="separate"/>
      </w:r>
      <w:r>
        <w:t>29</w:t>
      </w:r>
      <w:r>
        <w:fldChar w:fldCharType="end"/>
      </w:r>
    </w:p>
    <w:p w14:paraId="6E27CFC5" w14:textId="5F99A806" w:rsidR="009C5ADB" w:rsidRDefault="009C5ADB">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_Toc145531366 \h </w:instrText>
      </w:r>
      <w:r>
        <w:fldChar w:fldCharType="separate"/>
      </w:r>
      <w:r>
        <w:t>29</w:t>
      </w:r>
      <w:r>
        <w:fldChar w:fldCharType="end"/>
      </w:r>
    </w:p>
    <w:p w14:paraId="085AAF7B" w14:textId="3EE84AEB" w:rsidR="009C5ADB" w:rsidRDefault="009C5ADB">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_Toc145531367 \h </w:instrText>
      </w:r>
      <w:r>
        <w:fldChar w:fldCharType="separate"/>
      </w:r>
      <w:r>
        <w:t>29</w:t>
      </w:r>
      <w:r>
        <w:fldChar w:fldCharType="end"/>
      </w:r>
    </w:p>
    <w:p w14:paraId="1A0ABF5A" w14:textId="454DB8EA"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9</w:t>
      </w:r>
      <w:r>
        <w:t>.</w:t>
      </w:r>
      <w:r w:rsidRPr="001F2FBB">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_Toc145531368 \h </w:instrText>
      </w:r>
      <w:r>
        <w:fldChar w:fldCharType="separate"/>
      </w:r>
      <w:r>
        <w:t>29</w:t>
      </w:r>
      <w:r>
        <w:fldChar w:fldCharType="end"/>
      </w:r>
    </w:p>
    <w:p w14:paraId="295BA5FB" w14:textId="3E20DB5C" w:rsidR="009C5ADB" w:rsidRDefault="009C5ADB">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_Toc145531369 \h </w:instrText>
      </w:r>
      <w:r>
        <w:fldChar w:fldCharType="separate"/>
      </w:r>
      <w:r>
        <w:t>30</w:t>
      </w:r>
      <w:r>
        <w:fldChar w:fldCharType="end"/>
      </w:r>
    </w:p>
    <w:p w14:paraId="3BFB5032" w14:textId="11CDB6FC" w:rsidR="009C5ADB" w:rsidRDefault="009C5ADB">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_Toc145531370 \h </w:instrText>
      </w:r>
      <w:r>
        <w:fldChar w:fldCharType="separate"/>
      </w:r>
      <w:r>
        <w:t>30</w:t>
      </w:r>
      <w:r>
        <w:fldChar w:fldCharType="end"/>
      </w:r>
    </w:p>
    <w:p w14:paraId="334068FA" w14:textId="16620E0A" w:rsidR="009C5ADB" w:rsidRDefault="009C5ADB">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_Toc145531371 \h </w:instrText>
      </w:r>
      <w:r>
        <w:fldChar w:fldCharType="separate"/>
      </w:r>
      <w:r>
        <w:t>30</w:t>
      </w:r>
      <w:r>
        <w:fldChar w:fldCharType="end"/>
      </w:r>
    </w:p>
    <w:p w14:paraId="49081E5B" w14:textId="5F86A217" w:rsidR="009C5ADB" w:rsidRDefault="009C5ADB">
      <w:pPr>
        <w:pStyle w:val="TOC2"/>
        <w:rPr>
          <w:rFonts w:asciiTheme="minorHAnsi" w:eastAsiaTheme="minorEastAsia" w:hAnsiTheme="minorHAnsi" w:cstheme="minorBidi"/>
          <w:kern w:val="2"/>
          <w:sz w:val="22"/>
          <w:szCs w:val="22"/>
          <w:lang w:eastAsia="en-GB"/>
          <w14:ligatures w14:val="standardContextual"/>
        </w:rPr>
      </w:pPr>
      <w:r w:rsidRPr="001F2FBB">
        <w:rPr>
          <w:rFonts w:eastAsia="SimSun"/>
          <w:lang w:val="en-US" w:eastAsia="zh-CN"/>
        </w:rPr>
        <w:t>9</w:t>
      </w:r>
      <w:r>
        <w:t>.</w:t>
      </w:r>
      <w:r w:rsidRPr="001F2FBB">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_Toc145531372 \h </w:instrText>
      </w:r>
      <w:r>
        <w:fldChar w:fldCharType="separate"/>
      </w:r>
      <w:r>
        <w:t>30</w:t>
      </w:r>
      <w:r>
        <w:fldChar w:fldCharType="end"/>
      </w:r>
    </w:p>
    <w:p w14:paraId="5781533D" w14:textId="47E37414" w:rsidR="009C5ADB" w:rsidRDefault="009C5ADB">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_Toc145531373 \h </w:instrText>
      </w:r>
      <w:r>
        <w:fldChar w:fldCharType="separate"/>
      </w:r>
      <w:r>
        <w:t>30</w:t>
      </w:r>
      <w:r>
        <w:fldChar w:fldCharType="end"/>
      </w:r>
    </w:p>
    <w:p w14:paraId="17631E42" w14:textId="790A88C8" w:rsidR="009C5ADB" w:rsidRDefault="009C5ADB">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_Toc145531374 \h </w:instrText>
      </w:r>
      <w:r>
        <w:fldChar w:fldCharType="separate"/>
      </w:r>
      <w:r>
        <w:t>30</w:t>
      </w:r>
      <w:r>
        <w:fldChar w:fldCharType="end"/>
      </w:r>
    </w:p>
    <w:p w14:paraId="508C8E4F" w14:textId="3D0B8556" w:rsidR="009C5ADB" w:rsidRDefault="009C5ADB">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_Toc145531375 \h </w:instrText>
      </w:r>
      <w:r>
        <w:fldChar w:fldCharType="separate"/>
      </w:r>
      <w:r>
        <w:t>31</w:t>
      </w:r>
      <w:r>
        <w:fldChar w:fldCharType="end"/>
      </w:r>
    </w:p>
    <w:p w14:paraId="3B3C5FB7" w14:textId="382F3F45" w:rsidR="009C5ADB" w:rsidRDefault="009C5ADB">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_Toc145531376 \h </w:instrText>
      </w:r>
      <w:r>
        <w:fldChar w:fldCharType="separate"/>
      </w:r>
      <w:r>
        <w:t>31</w:t>
      </w:r>
      <w:r>
        <w:fldChar w:fldCharType="end"/>
      </w:r>
    </w:p>
    <w:p w14:paraId="1630C25B" w14:textId="61C67166" w:rsidR="009C5ADB" w:rsidRDefault="009C5ADB">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_Toc145531377 \h </w:instrText>
      </w:r>
      <w:r>
        <w:fldChar w:fldCharType="separate"/>
      </w:r>
      <w:r>
        <w:t>31</w:t>
      </w:r>
      <w:r>
        <w:fldChar w:fldCharType="end"/>
      </w:r>
    </w:p>
    <w:p w14:paraId="679CCC7C" w14:textId="50B09484" w:rsidR="009C5ADB" w:rsidRDefault="009C5ADB">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_Toc145531378 \h </w:instrText>
      </w:r>
      <w:r>
        <w:fldChar w:fldCharType="separate"/>
      </w:r>
      <w:r>
        <w:t>31</w:t>
      </w:r>
      <w:r>
        <w:fldChar w:fldCharType="end"/>
      </w:r>
    </w:p>
    <w:p w14:paraId="055DB06E" w14:textId="2D48AE5C" w:rsidR="009C5ADB" w:rsidRDefault="009C5ADB">
      <w:pPr>
        <w:pStyle w:val="TOC8"/>
        <w:rPr>
          <w:rFonts w:asciiTheme="minorHAnsi" w:eastAsiaTheme="minorEastAsia" w:hAnsiTheme="minorHAnsi" w:cstheme="minorBidi"/>
          <w:b w:val="0"/>
          <w:kern w:val="2"/>
          <w:szCs w:val="22"/>
          <w:lang w:eastAsia="en-GB"/>
          <w14:ligatures w14:val="standardContextual"/>
        </w:rPr>
      </w:pPr>
      <w:r>
        <w:t xml:space="preserve">Annex </w:t>
      </w:r>
      <w:r w:rsidRPr="001F2FBB">
        <w:rPr>
          <w:rFonts w:eastAsia="SimSun"/>
          <w:lang w:val="en-US" w:eastAsia="zh-CN"/>
        </w:rPr>
        <w:t>A</w:t>
      </w:r>
      <w:r>
        <w:t xml:space="preserve"> (informative): Change history</w:t>
      </w:r>
      <w:r>
        <w:tab/>
      </w:r>
      <w:r>
        <w:fldChar w:fldCharType="begin"/>
      </w:r>
      <w:r>
        <w:instrText xml:space="preserve"> PAGEREF _Toc145531379 \h </w:instrText>
      </w:r>
      <w:r>
        <w:fldChar w:fldCharType="separate"/>
      </w:r>
      <w:r>
        <w:t>31</w:t>
      </w:r>
      <w:r>
        <w:fldChar w:fldCharType="end"/>
      </w:r>
    </w:p>
    <w:p w14:paraId="78FD7CC9" w14:textId="4456ABEA" w:rsidR="00080512" w:rsidRPr="00B558CC" w:rsidRDefault="009C5ADB">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227"/>
      <w:bookmarkStart w:id="24" w:name="_Toc130399630"/>
      <w:bookmarkStart w:id="25" w:name="_Toc145531296"/>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p>
    <w:p w14:paraId="78FD7CCB" w14:textId="77777777" w:rsidR="00080512" w:rsidRPr="00B558CC" w:rsidRDefault="00080512">
      <w:r w:rsidRPr="00B558CC">
        <w:t xml:space="preserve">This Technical </w:t>
      </w:r>
      <w:bookmarkStart w:id="26" w:name="spectype3"/>
      <w:r w:rsidRPr="00B558CC">
        <w:t>Specification</w:t>
      </w:r>
      <w:bookmarkEnd w:id="26"/>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7" w:name="introduction"/>
      <w:bookmarkStart w:id="28" w:name="scope"/>
      <w:bookmarkStart w:id="29" w:name="_Toc49507496"/>
      <w:bookmarkStart w:id="30" w:name="_Toc53218984"/>
      <w:bookmarkStart w:id="31" w:name="_Toc53219691"/>
      <w:bookmarkStart w:id="32" w:name="_Toc53220134"/>
      <w:bookmarkStart w:id="33" w:name="_Toc61184186"/>
      <w:bookmarkStart w:id="34" w:name="_Toc74643015"/>
      <w:bookmarkStart w:id="35" w:name="_Toc76541633"/>
      <w:bookmarkStart w:id="36" w:name="_Toc76541718"/>
      <w:bookmarkStart w:id="37" w:name="_Toc82447326"/>
      <w:bookmarkStart w:id="38" w:name="_Toc114143228"/>
      <w:bookmarkStart w:id="39" w:name="_Toc130399631"/>
      <w:bookmarkStart w:id="40" w:name="_Toc145531297"/>
      <w:bookmarkStart w:id="41" w:name="_Toc2086435"/>
      <w:bookmarkEnd w:id="27"/>
      <w:bookmarkEnd w:id="28"/>
      <w:r w:rsidRPr="00B558CC">
        <w:t>1</w:t>
      </w:r>
      <w:r w:rsidRPr="00B558CC">
        <w:tab/>
        <w:t>Scope</w:t>
      </w:r>
      <w:bookmarkStart w:id="42" w:name="_Toc354565179"/>
      <w:bookmarkEnd w:id="29"/>
      <w:bookmarkEnd w:id="30"/>
      <w:bookmarkEnd w:id="31"/>
      <w:bookmarkEnd w:id="32"/>
      <w:bookmarkEnd w:id="33"/>
      <w:bookmarkEnd w:id="34"/>
      <w:bookmarkEnd w:id="35"/>
      <w:bookmarkEnd w:id="36"/>
      <w:bookmarkEnd w:id="37"/>
      <w:bookmarkEnd w:id="38"/>
      <w:bookmarkEnd w:id="39"/>
      <w:bookmarkEnd w:id="40"/>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1C068DAA" w14:textId="48496783" w:rsidR="00587C75" w:rsidRDefault="00587C75"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6E60A4C0" w:rsidR="00B558CC" w:rsidRPr="00B558CC" w:rsidRDefault="009C5ADB" w:rsidP="00B558CC">
      <w:r>
        <w:t>The environment classification used in the present document refers to the residential, commercial and light industrial environment classification used in IEC 61000-6-1 [4]</w:t>
      </w:r>
      <w:r>
        <w:rPr>
          <w:rFonts w:eastAsia="SimSun" w:hint="eastAsia"/>
          <w:lang w:val="en-US" w:eastAsia="zh-CN"/>
        </w:rPr>
        <w:t xml:space="preserve">, </w:t>
      </w:r>
      <w:r>
        <w:t>IEC 61000-6-3 [5]</w:t>
      </w:r>
      <w:r>
        <w:rPr>
          <w:rFonts w:eastAsia="SimSun" w:hint="eastAsia"/>
          <w:lang w:val="en-US" w:eastAsia="zh-CN"/>
        </w:rPr>
        <w:t xml:space="preserve"> and IEC 61000-6-8 [26]</w:t>
      </w:r>
      <w:r>
        <w:t>.</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3" w:name="_Toc47081113"/>
      <w:bookmarkStart w:id="44" w:name="_Toc49507497"/>
      <w:bookmarkStart w:id="45" w:name="_Toc53218985"/>
      <w:bookmarkStart w:id="46" w:name="_Toc53219692"/>
      <w:bookmarkStart w:id="47" w:name="_Toc53220135"/>
      <w:bookmarkStart w:id="48" w:name="_Toc61184187"/>
      <w:bookmarkStart w:id="49" w:name="_Toc74643016"/>
      <w:bookmarkStart w:id="50" w:name="_Toc76541634"/>
      <w:bookmarkStart w:id="51" w:name="_Toc76541719"/>
      <w:bookmarkStart w:id="52" w:name="_Toc82447327"/>
      <w:bookmarkStart w:id="53" w:name="_Toc114143229"/>
      <w:bookmarkStart w:id="54" w:name="_Toc130399632"/>
      <w:bookmarkStart w:id="55" w:name="_Toc145531298"/>
      <w:r w:rsidRPr="00B558CC">
        <w:t>2</w:t>
      </w:r>
      <w:r w:rsidRPr="00B558CC">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56" w:name="OLE_LINK3"/>
      <w:bookmarkStart w:id="57" w:name="OLE_LINK2"/>
      <w:bookmarkStart w:id="58" w:name="OLE_LINK1"/>
      <w:bookmarkStart w:id="59"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56"/>
    <w:bookmarkEnd w:id="57"/>
    <w:bookmarkEnd w:id="58"/>
    <w:bookmarkEnd w:id="59"/>
    <w:p w14:paraId="78FD7CF4" w14:textId="77777777" w:rsidR="00B558CC" w:rsidRPr="00B558CC" w:rsidRDefault="00B558CC" w:rsidP="00B558CC">
      <w:pPr>
        <w:pStyle w:val="EX"/>
      </w:pPr>
      <w:r w:rsidRPr="00B558CC">
        <w:t>[1]</w:t>
      </w:r>
      <w:r w:rsidRPr="00B558CC">
        <w:tab/>
        <w:t>3GPP TR 21.905: "Vocabulary for 3GPP Specifications"</w:t>
      </w:r>
      <w:bookmarkStart w:id="60"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28E970B6" w:rsidR="00B558CC" w:rsidRPr="00B558CC" w:rsidRDefault="009C5ADB" w:rsidP="006A28B2">
      <w:pPr>
        <w:pStyle w:val="EX"/>
      </w:pPr>
      <w:r>
        <w:t>[</w:t>
      </w:r>
      <w:r>
        <w:rPr>
          <w:lang w:val="en-US" w:eastAsia="zh-CN"/>
        </w:rPr>
        <w:t>5</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Default="00C15E71" w:rsidP="006A28B2">
      <w:pPr>
        <w:pStyle w:val="EX"/>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3376C0B8" w14:textId="2609A073" w:rsidR="009C5ADB" w:rsidRDefault="009C5ADB" w:rsidP="006A28B2">
      <w:pPr>
        <w:pStyle w:val="EX"/>
        <w:rPr>
          <w:rFonts w:eastAsia="SimSun"/>
          <w:lang w:val="en-US" w:eastAsia="zh-CN"/>
        </w:rPr>
      </w:pPr>
      <w:r>
        <w:rPr>
          <w:rFonts w:eastAsia="SimSun" w:hint="eastAsia"/>
          <w:lang w:val="en-US" w:eastAsia="zh-CN"/>
        </w:rPr>
        <w:t>[26]</w:t>
      </w:r>
      <w:r>
        <w:rPr>
          <w:rFonts w:eastAsia="SimSun" w:hint="eastAsia"/>
          <w:lang w:val="en-US" w:eastAsia="zh-CN"/>
        </w:rPr>
        <w:tab/>
        <w:t>IEC 61000-6-8:"Electromagnetic compatibility (EMC) - Part 6-8: Generic standards - Emission standard for professional equipment in commercial and light-industrial locations".</w:t>
      </w:r>
    </w:p>
    <w:p w14:paraId="3E9A7DD5" w14:textId="77777777" w:rsidR="009C5ADB" w:rsidRPr="00E807DB" w:rsidRDefault="009C5ADB" w:rsidP="006A28B2">
      <w:pPr>
        <w:pStyle w:val="EX"/>
        <w:rPr>
          <w:lang w:val="en-US" w:eastAsia="zh-CN"/>
        </w:rPr>
      </w:pPr>
    </w:p>
    <w:p w14:paraId="78FD7D0B" w14:textId="77777777" w:rsidR="00B558CC" w:rsidRPr="00B558CC" w:rsidRDefault="00B558CC" w:rsidP="00B558CC">
      <w:pPr>
        <w:pStyle w:val="Heading1"/>
      </w:pPr>
      <w:bookmarkStart w:id="61" w:name="_Toc47081114"/>
      <w:bookmarkStart w:id="62" w:name="_Toc49507498"/>
      <w:bookmarkStart w:id="63" w:name="_Toc53218986"/>
      <w:bookmarkStart w:id="64" w:name="_Toc53219693"/>
      <w:bookmarkStart w:id="65" w:name="_Toc53220136"/>
      <w:bookmarkStart w:id="66" w:name="_Toc61184188"/>
      <w:bookmarkStart w:id="67" w:name="_Toc74643017"/>
      <w:bookmarkStart w:id="68" w:name="_Toc76541635"/>
      <w:bookmarkStart w:id="69" w:name="_Toc76541720"/>
      <w:bookmarkStart w:id="70" w:name="_Toc82447328"/>
      <w:bookmarkStart w:id="71" w:name="_Toc114143230"/>
      <w:bookmarkStart w:id="72" w:name="_Toc130399633"/>
      <w:bookmarkStart w:id="73" w:name="_Toc145531299"/>
      <w:r w:rsidRPr="00B558CC">
        <w:lastRenderedPageBreak/>
        <w:t>3</w:t>
      </w:r>
      <w:r w:rsidRPr="00B558CC">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8FD7D0C" w14:textId="77777777" w:rsidR="00B558CC" w:rsidRPr="00B558CC" w:rsidRDefault="00B558CC" w:rsidP="008C3760">
      <w:pPr>
        <w:pStyle w:val="Heading2"/>
      </w:pPr>
      <w:bookmarkStart w:id="74" w:name="_Toc354565181"/>
      <w:bookmarkStart w:id="75" w:name="_Toc47081115"/>
      <w:bookmarkStart w:id="76" w:name="_Toc49507499"/>
      <w:bookmarkStart w:id="77" w:name="_Toc53218987"/>
      <w:bookmarkStart w:id="78" w:name="_Toc53219694"/>
      <w:bookmarkStart w:id="79" w:name="_Toc53220137"/>
      <w:bookmarkStart w:id="80" w:name="_Toc61184189"/>
      <w:bookmarkStart w:id="81" w:name="_Toc74643018"/>
      <w:bookmarkStart w:id="82" w:name="_Toc76541636"/>
      <w:bookmarkStart w:id="83" w:name="_Toc76541721"/>
      <w:bookmarkStart w:id="84" w:name="_Toc82447329"/>
      <w:bookmarkStart w:id="85" w:name="_Toc114143231"/>
      <w:bookmarkStart w:id="86" w:name="_Toc130399634"/>
      <w:bookmarkStart w:id="87" w:name="_Toc145531300"/>
      <w:r w:rsidRPr="00B558CC">
        <w:t>3.1</w:t>
      </w:r>
      <w:r w:rsidRPr="00B558CC">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88" w:name="_MON_1631609652"/>
      <w:bookmarkStart w:id="89" w:name="_1576657865"/>
      <w:bookmarkEnd w:id="88"/>
      <w:bookmarkEnd w:id="89"/>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90" w:name="_Toc354565182"/>
      <w:bookmarkStart w:id="91" w:name="_Toc47081116"/>
      <w:bookmarkStart w:id="92" w:name="_Toc49507500"/>
      <w:bookmarkStart w:id="93" w:name="_Toc53218988"/>
      <w:bookmarkStart w:id="94" w:name="_Toc53219695"/>
      <w:bookmarkStart w:id="95" w:name="_Toc53220138"/>
      <w:bookmarkStart w:id="96" w:name="_Toc61184190"/>
      <w:bookmarkStart w:id="97" w:name="_Toc74643019"/>
      <w:bookmarkStart w:id="98" w:name="_Toc76541637"/>
      <w:bookmarkStart w:id="99" w:name="_Toc76541722"/>
      <w:bookmarkStart w:id="100" w:name="_Toc82447330"/>
      <w:bookmarkStart w:id="101" w:name="_Toc114143232"/>
      <w:bookmarkStart w:id="102" w:name="_Toc130399635"/>
      <w:bookmarkStart w:id="103" w:name="_Toc145531301"/>
      <w:r w:rsidRPr="00B558CC">
        <w:t>3.2</w:t>
      </w:r>
      <w:r w:rsidRPr="00B558CC">
        <w:tab/>
        <w:t>Symbols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4DE08A92" w14:textId="77777777" w:rsidR="009F388D" w:rsidRDefault="009F388D" w:rsidP="009F388D">
      <w:pPr>
        <w:keepLines/>
        <w:spacing w:after="0"/>
        <w:ind w:firstLine="280"/>
        <w:rPr>
          <w:i/>
          <w:iCs/>
        </w:rPr>
      </w:pPr>
      <w:r>
        <w:t>F</w:t>
      </w:r>
      <w:r>
        <w:rPr>
          <w:vertAlign w:val="subscript"/>
        </w:rPr>
        <w:t>DL,high</w:t>
      </w:r>
      <w:r>
        <w:tab/>
      </w:r>
      <w:r>
        <w:tab/>
        <w:t xml:space="preserve">The highest frequency of the downlink </w:t>
      </w:r>
      <w:r>
        <w:rPr>
          <w:i/>
          <w:iCs/>
        </w:rPr>
        <w:t>operating band</w:t>
      </w:r>
    </w:p>
    <w:p w14:paraId="3A30EAAA" w14:textId="77777777" w:rsidR="009F388D" w:rsidRDefault="009F388D" w:rsidP="009F388D">
      <w:pPr>
        <w:keepLines/>
        <w:spacing w:after="0"/>
        <w:ind w:firstLine="280"/>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01A75D9E" w14:textId="77777777" w:rsidR="009F388D" w:rsidRDefault="009F388D" w:rsidP="009F388D">
      <w:pPr>
        <w:keepLines/>
        <w:spacing w:after="0"/>
        <w:ind w:firstLine="280"/>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104" w:name="_Toc47081117"/>
      <w:bookmarkStart w:id="105" w:name="_Toc354565183"/>
      <w:bookmarkStart w:id="106" w:name="_Toc49507501"/>
      <w:bookmarkStart w:id="107" w:name="_Toc53218989"/>
      <w:bookmarkStart w:id="108" w:name="_Toc53219696"/>
      <w:bookmarkStart w:id="109" w:name="_Toc53220139"/>
      <w:bookmarkStart w:id="110" w:name="_Toc61184191"/>
      <w:bookmarkStart w:id="111" w:name="_Toc74643020"/>
      <w:bookmarkStart w:id="112" w:name="_Toc76541638"/>
      <w:bookmarkStart w:id="113" w:name="_Toc76541723"/>
      <w:bookmarkStart w:id="114" w:name="_Toc82447331"/>
      <w:bookmarkStart w:id="115" w:name="_Toc114143233"/>
      <w:bookmarkStart w:id="116" w:name="_Toc130399636"/>
      <w:bookmarkStart w:id="117" w:name="_Toc145531302"/>
      <w:r w:rsidRPr="00EE5FAA">
        <w:t>3.3</w:t>
      </w:r>
      <w:r w:rsidRPr="00EE5FAA">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lastRenderedPageBreak/>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18" w:name="_Toc354565184"/>
      <w:bookmarkStart w:id="119" w:name="_Toc49507502"/>
      <w:bookmarkStart w:id="120" w:name="_Toc47081118"/>
      <w:bookmarkStart w:id="121" w:name="_Toc53218990"/>
      <w:bookmarkStart w:id="122" w:name="_Toc53219697"/>
      <w:bookmarkStart w:id="123" w:name="_Toc53220140"/>
      <w:bookmarkStart w:id="124" w:name="_Toc61184192"/>
      <w:bookmarkStart w:id="125" w:name="_Toc74643021"/>
      <w:bookmarkStart w:id="126" w:name="_Toc76541639"/>
      <w:bookmarkStart w:id="127" w:name="_Toc76541724"/>
      <w:bookmarkStart w:id="128" w:name="_Toc82447332"/>
      <w:bookmarkStart w:id="129" w:name="_Toc114143234"/>
      <w:bookmarkStart w:id="130" w:name="_Toc130399637"/>
      <w:bookmarkStart w:id="131" w:name="_Toc145531303"/>
      <w:r w:rsidRPr="00EE5FAA">
        <w:t>4</w:t>
      </w:r>
      <w:r w:rsidRPr="00EE5FAA">
        <w:tab/>
      </w:r>
      <w:r w:rsidRPr="00EE5FAA">
        <w:rPr>
          <w:szCs w:val="22"/>
          <w:lang w:val="en-US" w:eastAsia="zh-CN"/>
        </w:rPr>
        <w:t>Test conditions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8FD7D50" w14:textId="77777777" w:rsidR="00B558CC" w:rsidRPr="00EE5FAA" w:rsidRDefault="00B558CC" w:rsidP="00B558CC">
      <w:pPr>
        <w:pStyle w:val="Heading2"/>
      </w:pPr>
      <w:bookmarkStart w:id="132" w:name="_Toc47081119"/>
      <w:bookmarkStart w:id="133" w:name="_Toc354565185"/>
      <w:bookmarkStart w:id="134" w:name="_Toc49507503"/>
      <w:bookmarkStart w:id="135" w:name="_Toc53218991"/>
      <w:bookmarkStart w:id="136" w:name="_Toc53219698"/>
      <w:bookmarkStart w:id="137" w:name="_Toc53220141"/>
      <w:bookmarkStart w:id="138" w:name="_Toc61184193"/>
      <w:bookmarkStart w:id="139" w:name="_Toc74643022"/>
      <w:bookmarkStart w:id="140" w:name="_Toc76541640"/>
      <w:bookmarkStart w:id="141" w:name="_Toc76541725"/>
      <w:bookmarkStart w:id="142" w:name="_Toc82447333"/>
      <w:bookmarkStart w:id="143" w:name="_Toc114143235"/>
      <w:bookmarkStart w:id="144" w:name="_Toc130399638"/>
      <w:bookmarkStart w:id="145" w:name="_Toc145531304"/>
      <w:r w:rsidRPr="00EE5FAA">
        <w:t>4.1</w:t>
      </w:r>
      <w:r w:rsidRPr="00EE5FAA">
        <w:tab/>
      </w:r>
      <w:r w:rsidRPr="00EE5FAA">
        <w:rPr>
          <w:lang w:val="en-US" w:eastAsia="zh-CN"/>
        </w:rPr>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8FD7D51" w14:textId="77777777" w:rsidR="00EE5FAA" w:rsidRPr="00EE5FAA" w:rsidRDefault="00EE5FAA" w:rsidP="00EE5FAA">
      <w:bookmarkStart w:id="146" w:name="_Toc354565186"/>
      <w:bookmarkStart w:id="147" w:name="_Toc47081120"/>
      <w:bookmarkStart w:id="148" w:name="_Toc49507504"/>
      <w:bookmarkStart w:id="149" w:name="_Toc53218992"/>
      <w:bookmarkStart w:id="150" w:name="_Toc53219699"/>
      <w:bookmarkStart w:id="151" w:name="_Toc53220142"/>
      <w:r w:rsidRPr="00EE5FAA">
        <w:t>Requirements throughout the EMC specifications are in some cases defined separately for different frequency ranges (FR). The frequency ranges FR1 and FR2 are defined in subclause 5.1 of TS 38.174 [2].</w:t>
      </w:r>
    </w:p>
    <w:p w14:paraId="78FD7D52" w14:textId="14F3BA61" w:rsidR="00EE5FAA" w:rsidRPr="00EE5FAA" w:rsidRDefault="00587C75" w:rsidP="00EE5FAA">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eastAsia="SimSun" w:hint="eastAsia"/>
          <w:lang w:val="en-US" w:eastAsia="zh-CN"/>
        </w:rPr>
        <w:t>TS38.176-1[24] and TS38.176-2[25]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0E3E8618" w14:textId="6541E2A5" w:rsidR="00587C75" w:rsidRDefault="00587C75" w:rsidP="00587C75">
      <w:pPr>
        <w:keepLines/>
        <w:ind w:left="1135" w:hanging="851"/>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TS38.176-1[24], Table 4.6-1</w:t>
      </w:r>
      <w:r>
        <w:rPr>
          <w:rFonts w:eastAsia="SimSun" w:hint="eastAsia"/>
          <w:lang w:val="en-US" w:eastAsia="zh-CN"/>
        </w:rPr>
        <w:t xml:space="preserve"> and TS38.176-2[25],Table 4.6-1</w:t>
      </w:r>
      <w:r>
        <w:t>.</w:t>
      </w:r>
    </w:p>
    <w:p w14:paraId="78FD7D56" w14:textId="2BA0B1C1" w:rsidR="00EE5FAA" w:rsidRPr="00EE5FAA" w:rsidRDefault="00587C75" w:rsidP="00587C75">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TS38.176-</w:t>
      </w:r>
      <w:r>
        <w:rPr>
          <w:rFonts w:eastAsia="SimSun" w:hint="eastAsia"/>
          <w:lang w:val="en-US" w:eastAsia="zh-CN"/>
        </w:rPr>
        <w:t>2</w:t>
      </w:r>
      <w:r>
        <w:rPr>
          <w:rFonts w:hint="eastAsia"/>
        </w:rPr>
        <w:t>[2</w:t>
      </w:r>
      <w:r>
        <w:rPr>
          <w:rFonts w:eastAsia="SimSun" w:hint="eastAsia"/>
          <w:lang w:val="en-US" w:eastAsia="zh-CN"/>
        </w:rPr>
        <w:t>5</w:t>
      </w:r>
      <w:r>
        <w:rPr>
          <w:rFonts w:hint="eastAsia"/>
        </w:rPr>
        <w:t>], Table 4.6-1</w:t>
      </w:r>
      <w:r>
        <w:t>.</w:t>
      </w:r>
    </w:p>
    <w:p w14:paraId="78FD7D57" w14:textId="77777777" w:rsidR="00B558CC" w:rsidRPr="00EE5FAA" w:rsidRDefault="00B558CC" w:rsidP="00B558CC">
      <w:pPr>
        <w:pStyle w:val="Heading2"/>
      </w:pPr>
      <w:bookmarkStart w:id="152" w:name="_Toc61184194"/>
      <w:bookmarkStart w:id="153" w:name="_Toc74643023"/>
      <w:bookmarkStart w:id="154" w:name="_Toc76541641"/>
      <w:bookmarkStart w:id="155" w:name="_Toc76541726"/>
      <w:bookmarkStart w:id="156" w:name="_Toc82447334"/>
      <w:bookmarkStart w:id="157" w:name="_Toc114143236"/>
      <w:bookmarkStart w:id="158" w:name="_Toc130399639"/>
      <w:bookmarkStart w:id="159" w:name="_Toc145531305"/>
      <w:r w:rsidRPr="00EE5FAA">
        <w:t>4.2</w:t>
      </w:r>
      <w:r w:rsidRPr="00EE5FAA">
        <w:tab/>
      </w:r>
      <w:bookmarkEnd w:id="146"/>
      <w:r w:rsidRPr="00EE5FAA">
        <w:t>Arrangements for establishing a communication link</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78FD7D58" w14:textId="77777777" w:rsidR="00EE5FAA" w:rsidRPr="00EE5FAA" w:rsidRDefault="00EE5FAA" w:rsidP="00EE5FAA">
      <w:pPr>
        <w:rPr>
          <w:rFonts w:cs="v4.2.0"/>
        </w:rPr>
      </w:pPr>
      <w:bookmarkStart w:id="160" w:name="_Toc47081123"/>
      <w:bookmarkStart w:id="161" w:name="_Toc49507505"/>
      <w:bookmarkStart w:id="162" w:name="_Toc53218993"/>
      <w:bookmarkStart w:id="163" w:name="_Toc53219700"/>
      <w:bookmarkStart w:id="16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lastRenderedPageBreak/>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587C75">
      <w:r w:rsidRPr="00EE5FAA">
        <w:t>For immunity tests clause 4.3 shall apply and the conditions shall be as follows.</w:t>
      </w:r>
    </w:p>
    <w:p w14:paraId="78FD7D61" w14:textId="77777777" w:rsidR="00B558CC" w:rsidRPr="00EE5FAA" w:rsidRDefault="00B558CC" w:rsidP="008C3760">
      <w:pPr>
        <w:pStyle w:val="Heading2"/>
      </w:pPr>
      <w:bookmarkStart w:id="165" w:name="_Toc61184195"/>
      <w:bookmarkStart w:id="166" w:name="_Toc74643024"/>
      <w:bookmarkStart w:id="167" w:name="_Toc76541642"/>
      <w:bookmarkStart w:id="168" w:name="_Toc76541727"/>
      <w:bookmarkStart w:id="169" w:name="_Toc82447335"/>
      <w:bookmarkStart w:id="170" w:name="_Toc114143237"/>
      <w:bookmarkStart w:id="171" w:name="_Toc130399640"/>
      <w:bookmarkStart w:id="172" w:name="_Toc145531306"/>
      <w:r w:rsidRPr="00EE5FAA">
        <w:t>4.</w:t>
      </w:r>
      <w:r w:rsidRPr="00EE5FAA">
        <w:rPr>
          <w:rFonts w:eastAsia="SimSun"/>
          <w:lang w:val="en-US" w:eastAsia="zh-CN"/>
        </w:rPr>
        <w:t>3</w:t>
      </w:r>
      <w:r w:rsidRPr="00EE5FAA">
        <w:tab/>
        <w:t>Narrow band responses on receivers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8FD7D62" w14:textId="77777777" w:rsidR="00EE5FAA" w:rsidRPr="00EE5FAA" w:rsidRDefault="00EE5FAA" w:rsidP="00EE5FAA">
      <w:pPr>
        <w:rPr>
          <w:rFonts w:cs="v4.2.0"/>
        </w:rPr>
      </w:pPr>
      <w:bookmarkStart w:id="173" w:name="_Toc47081126"/>
      <w:bookmarkStart w:id="174" w:name="_Toc49507506"/>
      <w:bookmarkStart w:id="175" w:name="_Toc53218994"/>
      <w:bookmarkStart w:id="176" w:name="_Toc53219701"/>
      <w:bookmarkStart w:id="177"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178" w:name="_Toc61184196"/>
      <w:bookmarkStart w:id="179" w:name="_Toc74643025"/>
      <w:bookmarkStart w:id="180" w:name="_Toc76541643"/>
      <w:bookmarkStart w:id="181" w:name="_Toc76541728"/>
      <w:bookmarkStart w:id="182" w:name="_Toc82447336"/>
      <w:bookmarkStart w:id="183" w:name="_Toc114143238"/>
      <w:bookmarkStart w:id="184" w:name="_Toc130399641"/>
      <w:bookmarkStart w:id="185" w:name="_Toc145531307"/>
      <w:r w:rsidRPr="00EE5FAA">
        <w:t>4.</w:t>
      </w:r>
      <w:r w:rsidRPr="00EE5FAA">
        <w:rPr>
          <w:rFonts w:eastAsia="SimSun"/>
          <w:lang w:val="en-US" w:eastAsia="zh-CN"/>
        </w:rPr>
        <w:t>4</w:t>
      </w:r>
      <w:r w:rsidRPr="00EE5FAA">
        <w:tab/>
        <w:t>Exclusion bands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78FD7D69" w14:textId="77777777" w:rsidR="00B558CC" w:rsidRPr="00EE5FAA" w:rsidRDefault="00B558CC" w:rsidP="008C3760">
      <w:pPr>
        <w:pStyle w:val="Heading3"/>
        <w:rPr>
          <w:lang w:val="en-US"/>
        </w:rPr>
      </w:pPr>
      <w:bookmarkStart w:id="186" w:name="_Toc37268285"/>
      <w:bookmarkStart w:id="187" w:name="_Toc45879589"/>
      <w:bookmarkStart w:id="188" w:name="_Toc20994234"/>
      <w:bookmarkStart w:id="189" w:name="_Toc29812093"/>
      <w:bookmarkStart w:id="190" w:name="_Toc37139281"/>
      <w:bookmarkStart w:id="191" w:name="_Toc37268379"/>
      <w:bookmarkStart w:id="192" w:name="_Toc49507507"/>
      <w:bookmarkStart w:id="193" w:name="_Toc53218995"/>
      <w:bookmarkStart w:id="194" w:name="_Toc53219702"/>
      <w:bookmarkStart w:id="195" w:name="_Toc53220145"/>
      <w:bookmarkStart w:id="196" w:name="_Toc61184197"/>
      <w:bookmarkStart w:id="197" w:name="_Toc74643026"/>
      <w:bookmarkStart w:id="198" w:name="_Toc76541644"/>
      <w:bookmarkStart w:id="199" w:name="_Toc76541729"/>
      <w:bookmarkStart w:id="200" w:name="_Toc82447337"/>
      <w:bookmarkStart w:id="201" w:name="_Toc114143239"/>
      <w:bookmarkStart w:id="202" w:name="_Toc130399642"/>
      <w:bookmarkStart w:id="203" w:name="_Toc145531308"/>
      <w:bookmarkStart w:id="204" w:name="_Hlk494715706"/>
      <w:r w:rsidRPr="00EE5FAA">
        <w:rPr>
          <w:lang w:val="en-US" w:eastAsia="zh-CN"/>
        </w:rPr>
        <w:t>4.4.1</w:t>
      </w:r>
      <w:r w:rsidRPr="00EE5FAA">
        <w:tab/>
      </w:r>
      <w:r w:rsidRPr="00EE5FAA">
        <w:rPr>
          <w:lang w:val="en-US" w:eastAsia="zh-CN"/>
        </w:rPr>
        <w:t>Transmitter exclusion band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FD7D6A" w14:textId="77777777" w:rsidR="00B558CC" w:rsidRPr="00EE5FAA" w:rsidRDefault="00B558CC" w:rsidP="00B558CC">
      <w:pPr>
        <w:rPr>
          <w:iCs/>
          <w:lang w:val="en-US" w:eastAsia="zh-CN"/>
        </w:rPr>
      </w:pPr>
      <w:bookmarkStart w:id="205" w:name="_Toc29812094"/>
      <w:bookmarkStart w:id="206" w:name="_Toc37139282"/>
      <w:bookmarkStart w:id="207"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5FD7A231" w14:textId="77777777" w:rsidR="00AE6593" w:rsidRDefault="00AE6593" w:rsidP="00CB5487">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6E7628DC" w14:textId="4F387B20" w:rsidR="00AE6593" w:rsidRDefault="00AE6593" w:rsidP="00CB5487">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44D86300" w14:textId="77777777" w:rsidR="00CB5487" w:rsidRDefault="00CB5487" w:rsidP="00CB5487">
      <w:pPr>
        <w:rPr>
          <w:lang w:val="en-US" w:eastAsia="zh-CN"/>
        </w:rPr>
      </w:pPr>
    </w:p>
    <w:p w14:paraId="633548F1" w14:textId="77777777" w:rsidR="00AE6593" w:rsidRDefault="00AE6593" w:rsidP="00AE6593">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E6593" w14:paraId="3709F962" w14:textId="77777777" w:rsidTr="00282AE7">
        <w:trPr>
          <w:jc w:val="center"/>
        </w:trPr>
        <w:tc>
          <w:tcPr>
            <w:tcW w:w="1845" w:type="dxa"/>
            <w:tcBorders>
              <w:top w:val="single" w:sz="4" w:space="0" w:color="auto"/>
              <w:left w:val="single" w:sz="4" w:space="0" w:color="auto"/>
              <w:bottom w:val="single" w:sz="4" w:space="0" w:color="auto"/>
              <w:right w:val="single" w:sz="4" w:space="0" w:color="auto"/>
            </w:tcBorders>
          </w:tcPr>
          <w:p w14:paraId="0E3C259D" w14:textId="77777777" w:rsidR="00AE6593" w:rsidRDefault="00AE6593" w:rsidP="00AE6593">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347BA644" w14:textId="77777777" w:rsidR="00AE6593" w:rsidRDefault="00AE6593" w:rsidP="00AE6593">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6A65B51" w14:textId="77777777" w:rsidR="00AE6593" w:rsidRDefault="00AE6593" w:rsidP="00AE6593">
            <w:pPr>
              <w:pStyle w:val="TAH"/>
              <w:rPr>
                <w:lang w:eastAsia="en-GB"/>
              </w:rPr>
            </w:pPr>
            <w:r>
              <w:rPr>
                <w:lang w:eastAsia="en-GB"/>
              </w:rPr>
              <w:t>Δf</w:t>
            </w:r>
            <w:r>
              <w:rPr>
                <w:vertAlign w:val="subscript"/>
                <w:lang w:eastAsia="en-GB"/>
              </w:rPr>
              <w:t>OBUE</w:t>
            </w:r>
            <w:r>
              <w:rPr>
                <w:lang w:eastAsia="en-GB"/>
              </w:rPr>
              <w:t xml:space="preserve"> (MHz)</w:t>
            </w:r>
          </w:p>
        </w:tc>
      </w:tr>
      <w:tr w:rsidR="00AE6593" w14:paraId="1EA3AD3B" w14:textId="77777777" w:rsidTr="00282AE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14B0FEF8" w14:textId="77777777" w:rsidR="00AE6593" w:rsidRDefault="00AE6593" w:rsidP="00282AE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653225D1" w14:textId="77777777" w:rsidR="00AE6593" w:rsidRDefault="00AE6593" w:rsidP="00AE6593">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4FE1A5D5" w14:textId="77777777" w:rsidR="00AE6593" w:rsidRDefault="00AE6593" w:rsidP="00AE6593">
            <w:pPr>
              <w:pStyle w:val="TAC"/>
              <w:rPr>
                <w:lang w:eastAsia="en-GB"/>
              </w:rPr>
            </w:pPr>
            <w:r>
              <w:rPr>
                <w:lang w:eastAsia="en-GB"/>
              </w:rPr>
              <w:t>10</w:t>
            </w:r>
          </w:p>
        </w:tc>
      </w:tr>
      <w:tr w:rsidR="00AE6593" w14:paraId="09E7A624" w14:textId="77777777" w:rsidTr="00282AE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839638A" w14:textId="77777777" w:rsidR="00AE6593" w:rsidRDefault="00AE6593" w:rsidP="00282AE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1CAC53F7" w14:textId="77777777" w:rsidR="00AE6593" w:rsidRDefault="00AE6593" w:rsidP="00AE6593">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1A1DF25D" w14:textId="77777777" w:rsidR="00AE6593" w:rsidRDefault="00AE6593" w:rsidP="00AE6593">
            <w:pPr>
              <w:pStyle w:val="TAC"/>
              <w:rPr>
                <w:lang w:eastAsia="en-GB"/>
              </w:rPr>
            </w:pPr>
            <w:r>
              <w:rPr>
                <w:lang w:eastAsia="en-GB"/>
              </w:rPr>
              <w:t>40</w:t>
            </w:r>
          </w:p>
        </w:tc>
      </w:tr>
    </w:tbl>
    <w:p w14:paraId="06665834" w14:textId="77777777" w:rsidR="00AE6593" w:rsidRDefault="00AE6593" w:rsidP="00AE6593">
      <w:pPr>
        <w:rPr>
          <w:lang w:eastAsia="en-GB"/>
        </w:rPr>
      </w:pPr>
    </w:p>
    <w:p w14:paraId="791EDFE8" w14:textId="396FF067" w:rsidR="00AE6593" w:rsidRPr="00AE6593" w:rsidRDefault="00AE6593" w:rsidP="00AE6593">
      <w:pPr>
        <w:pStyle w:val="TH"/>
        <w:rPr>
          <w:iCs/>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E6593" w14:paraId="7F9FB4F7" w14:textId="77777777" w:rsidTr="00282AE7">
        <w:trPr>
          <w:jc w:val="center"/>
        </w:trPr>
        <w:tc>
          <w:tcPr>
            <w:tcW w:w="1845" w:type="dxa"/>
            <w:tcBorders>
              <w:top w:val="single" w:sz="4" w:space="0" w:color="auto"/>
              <w:left w:val="single" w:sz="4" w:space="0" w:color="auto"/>
              <w:bottom w:val="single" w:sz="4" w:space="0" w:color="auto"/>
              <w:right w:val="single" w:sz="4" w:space="0" w:color="auto"/>
            </w:tcBorders>
          </w:tcPr>
          <w:p w14:paraId="473B412E" w14:textId="77777777" w:rsidR="00AE6593" w:rsidRDefault="00AE6593" w:rsidP="00AE6593">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740593A" w14:textId="77777777" w:rsidR="00AE6593" w:rsidRDefault="00AE6593" w:rsidP="00AE6593">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AABE5E8" w14:textId="77777777" w:rsidR="00AE6593" w:rsidRDefault="00AE6593" w:rsidP="00AE6593">
            <w:pPr>
              <w:pStyle w:val="TAH"/>
              <w:rPr>
                <w:lang w:eastAsia="en-GB"/>
              </w:rPr>
            </w:pPr>
            <w:r>
              <w:rPr>
                <w:lang w:eastAsia="en-GB"/>
              </w:rPr>
              <w:t>Δf</w:t>
            </w:r>
            <w:r>
              <w:rPr>
                <w:vertAlign w:val="subscript"/>
                <w:lang w:eastAsia="en-GB"/>
              </w:rPr>
              <w:t>OBUE</w:t>
            </w:r>
            <w:r>
              <w:rPr>
                <w:lang w:eastAsia="en-GB"/>
              </w:rPr>
              <w:t xml:space="preserve"> (MHz)</w:t>
            </w:r>
          </w:p>
        </w:tc>
      </w:tr>
      <w:tr w:rsidR="00AE6593" w14:paraId="5E82AE1E" w14:textId="77777777" w:rsidTr="00282AE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CEE7712" w14:textId="77777777" w:rsidR="00AE6593" w:rsidRDefault="00AE6593" w:rsidP="00282AE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535AB372" w14:textId="77777777" w:rsidR="00AE6593" w:rsidRDefault="00AE6593" w:rsidP="00AE6593">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59A3084F" w14:textId="77777777" w:rsidR="00AE6593" w:rsidRDefault="00AE6593" w:rsidP="00AE6593">
            <w:pPr>
              <w:pStyle w:val="TAC"/>
              <w:rPr>
                <w:lang w:eastAsia="en-GB"/>
              </w:rPr>
            </w:pPr>
            <w:r>
              <w:rPr>
                <w:lang w:eastAsia="en-GB"/>
              </w:rPr>
              <w:t>10</w:t>
            </w:r>
          </w:p>
        </w:tc>
      </w:tr>
      <w:tr w:rsidR="00AE6593" w14:paraId="0F84A7A3" w14:textId="77777777" w:rsidTr="00282AE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565E928F" w14:textId="77777777" w:rsidR="00AE6593" w:rsidRDefault="00AE6593" w:rsidP="00282AE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052953BE" w14:textId="77777777" w:rsidR="00AE6593" w:rsidRDefault="00AE6593" w:rsidP="00AE6593">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1D7E40B2" w14:textId="77777777" w:rsidR="00AE6593" w:rsidRDefault="00AE6593" w:rsidP="00AE6593">
            <w:pPr>
              <w:pStyle w:val="TAC"/>
              <w:rPr>
                <w:lang w:eastAsia="en-GB"/>
              </w:rPr>
            </w:pPr>
            <w:r>
              <w:rPr>
                <w:lang w:eastAsia="en-GB"/>
              </w:rPr>
              <w:t>40</w:t>
            </w:r>
          </w:p>
        </w:tc>
      </w:tr>
    </w:tbl>
    <w:p w14:paraId="38044F67" w14:textId="77777777" w:rsidR="00AE6593" w:rsidRDefault="00AE6593" w:rsidP="00AE6593">
      <w:pPr>
        <w:rPr>
          <w:lang w:val="en-US" w:eastAsia="zh-CN"/>
        </w:rPr>
      </w:pPr>
    </w:p>
    <w:p w14:paraId="5A12FA89" w14:textId="77777777" w:rsidR="00AE6593" w:rsidRDefault="00AE6593" w:rsidP="00AE6593">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08" w:name="_Toc37268380"/>
      <w:bookmarkStart w:id="209"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10" w:name="_Toc37268286"/>
    </w:p>
    <w:p w14:paraId="78FD7D7F" w14:textId="77777777" w:rsidR="00B558CC" w:rsidRPr="00EE5FAA" w:rsidRDefault="00B558CC" w:rsidP="00A97321">
      <w:pPr>
        <w:pStyle w:val="Heading3"/>
        <w:rPr>
          <w:lang w:val="en-US"/>
        </w:rPr>
      </w:pPr>
      <w:bookmarkStart w:id="211" w:name="_Toc49507508"/>
      <w:bookmarkStart w:id="212" w:name="_Toc53218996"/>
      <w:bookmarkStart w:id="213" w:name="_Toc53219703"/>
      <w:bookmarkStart w:id="214" w:name="_Toc53220146"/>
      <w:bookmarkStart w:id="215" w:name="_Toc61184198"/>
      <w:bookmarkStart w:id="216" w:name="_Toc74643027"/>
      <w:bookmarkStart w:id="217" w:name="_Toc76541645"/>
      <w:bookmarkStart w:id="218" w:name="_Toc76541730"/>
      <w:bookmarkStart w:id="219" w:name="_Toc82447338"/>
      <w:bookmarkStart w:id="220" w:name="_Toc114143240"/>
      <w:bookmarkStart w:id="221" w:name="_Toc130399643"/>
      <w:bookmarkStart w:id="222" w:name="_Toc145531309"/>
      <w:r w:rsidRPr="00EE5FAA">
        <w:rPr>
          <w:lang w:val="en-US" w:eastAsia="zh-CN"/>
        </w:rPr>
        <w:t>4.4.2</w:t>
      </w:r>
      <w:r w:rsidRPr="00EE5FAA">
        <w:tab/>
      </w:r>
      <w:r w:rsidRPr="00EE5FAA">
        <w:rPr>
          <w:lang w:val="en-US" w:eastAsia="zh-CN"/>
        </w:rPr>
        <w:t>Receiver exclusion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bookmarkEnd w:id="204"/>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23" w:name="_Toc49507509"/>
      <w:bookmarkStart w:id="224" w:name="_Toc47081131"/>
      <w:bookmarkStart w:id="225" w:name="_Toc53218997"/>
      <w:bookmarkStart w:id="226" w:name="_Toc53219704"/>
      <w:bookmarkStart w:id="227" w:name="_Toc53220147"/>
      <w:bookmarkStart w:id="228" w:name="_Toc61184199"/>
      <w:bookmarkStart w:id="229" w:name="_Toc74643028"/>
      <w:bookmarkStart w:id="230" w:name="_Toc76541646"/>
      <w:bookmarkStart w:id="231" w:name="_Toc76541731"/>
      <w:bookmarkStart w:id="232" w:name="_Toc82447339"/>
      <w:bookmarkStart w:id="233" w:name="_Toc114143241"/>
      <w:bookmarkStart w:id="234" w:name="_Toc130399644"/>
      <w:bookmarkStart w:id="235" w:name="_Toc145531310"/>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36" w:name="_Toc47081134"/>
      <w:bookmarkStart w:id="237" w:name="_Toc49507510"/>
      <w:bookmarkStart w:id="238" w:name="_Toc53218998"/>
      <w:bookmarkStart w:id="239" w:name="_Toc53219705"/>
      <w:bookmarkStart w:id="240" w:name="_Toc53220148"/>
      <w:bookmarkStart w:id="241" w:name="_Toc61184200"/>
      <w:bookmarkStart w:id="242" w:name="_Toc74643029"/>
      <w:bookmarkStart w:id="243" w:name="_Toc76541647"/>
      <w:bookmarkStart w:id="244" w:name="_Toc76541732"/>
      <w:bookmarkStart w:id="245" w:name="_Toc82447340"/>
      <w:bookmarkStart w:id="246" w:name="_Toc114143242"/>
      <w:bookmarkStart w:id="247" w:name="_Toc130399645"/>
      <w:bookmarkStart w:id="248" w:name="_Toc145531311"/>
      <w:r w:rsidRPr="00EE5FAA">
        <w:rPr>
          <w:rFonts w:eastAsia="SimSun"/>
          <w:lang w:val="en-US" w:eastAsia="zh-CN"/>
        </w:rPr>
        <w:t>5</w:t>
      </w:r>
      <w:r w:rsidRPr="00EE5FAA">
        <w:tab/>
        <w:t>Performance assessment</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78FD7DA5" w14:textId="77777777" w:rsidR="00B558CC" w:rsidRPr="00EE5FAA" w:rsidRDefault="00B558CC" w:rsidP="00B558CC">
      <w:pPr>
        <w:pStyle w:val="Heading2"/>
      </w:pPr>
      <w:bookmarkStart w:id="249" w:name="_Toc49507511"/>
      <w:bookmarkStart w:id="250" w:name="_Toc47081135"/>
      <w:bookmarkStart w:id="251" w:name="_Toc53218999"/>
      <w:bookmarkStart w:id="252" w:name="_Toc53219706"/>
      <w:bookmarkStart w:id="253" w:name="_Toc53220149"/>
      <w:bookmarkStart w:id="254" w:name="_Toc61184201"/>
      <w:bookmarkStart w:id="255" w:name="_Toc74643030"/>
      <w:bookmarkStart w:id="256" w:name="_Toc76541648"/>
      <w:bookmarkStart w:id="257" w:name="_Toc76541733"/>
      <w:bookmarkStart w:id="258" w:name="_Toc82447341"/>
      <w:bookmarkStart w:id="259" w:name="_Toc114143243"/>
      <w:bookmarkStart w:id="260" w:name="_Toc130399646"/>
      <w:bookmarkStart w:id="261" w:name="_Toc145531312"/>
      <w:r w:rsidRPr="00EE5FAA">
        <w:rPr>
          <w:rFonts w:eastAsia="SimSun"/>
          <w:lang w:val="en-US" w:eastAsia="zh-CN"/>
        </w:rPr>
        <w:t>5</w:t>
      </w:r>
      <w:r w:rsidRPr="00EE5FAA">
        <w:t>.1</w:t>
      </w:r>
      <w:r w:rsidRPr="00EE5FAA">
        <w:tab/>
      </w:r>
      <w:r w:rsidRPr="00EE5FAA">
        <w:rPr>
          <w:szCs w:val="22"/>
          <w:lang w:val="en-US" w:eastAsia="zh-CN"/>
        </w:rPr>
        <w:t>General</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78FD7DA6" w14:textId="77777777" w:rsidR="00EE5FAA" w:rsidRPr="00EE5FAA" w:rsidRDefault="00EE5FAA" w:rsidP="00EE5FAA">
      <w:pPr>
        <w:rPr>
          <w:rFonts w:cs="v4.2.0"/>
        </w:rPr>
      </w:pPr>
      <w:bookmarkStart w:id="262" w:name="_Toc47081136"/>
      <w:bookmarkStart w:id="263" w:name="_Toc49507512"/>
      <w:bookmarkStart w:id="264" w:name="_Toc53219000"/>
      <w:bookmarkStart w:id="265" w:name="_Toc53219707"/>
      <w:bookmarkStart w:id="266"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587C75">
      <w:r w:rsidRPr="00EE5FAA">
        <w:t>A communication link used by more than one operating band, shall be assessed on all</w:t>
      </w:r>
      <w:r w:rsidRPr="00EE5FAA">
        <w:rPr>
          <w:lang w:val="en-US" w:eastAsia="zh-CN"/>
        </w:rPr>
        <w:t xml:space="preserve"> </w:t>
      </w:r>
      <w:r w:rsidRPr="00EE5FAA">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267" w:name="_Toc61184202"/>
      <w:bookmarkStart w:id="268" w:name="_Toc74643031"/>
      <w:bookmarkStart w:id="269" w:name="_Toc76541649"/>
      <w:bookmarkStart w:id="270" w:name="_Toc76541734"/>
      <w:bookmarkStart w:id="271" w:name="_Toc82447342"/>
      <w:bookmarkStart w:id="272" w:name="_Toc114143244"/>
      <w:bookmarkStart w:id="273" w:name="_Toc130399647"/>
      <w:bookmarkStart w:id="274" w:name="_Toc145531313"/>
      <w:r w:rsidRPr="00EE5FAA">
        <w:rPr>
          <w:rFonts w:eastAsia="SimSun"/>
          <w:lang w:val="en-US" w:eastAsia="zh-CN"/>
        </w:rPr>
        <w:t>5</w:t>
      </w:r>
      <w:r w:rsidRPr="00EE5FAA">
        <w:t>.2</w:t>
      </w:r>
      <w:r w:rsidRPr="00EE5FAA">
        <w:tab/>
      </w:r>
      <w:bookmarkStart w:id="275" w:name="OLE_LINK5"/>
      <w:r w:rsidRPr="00EE5FAA">
        <w:t xml:space="preserve">Assessment of throughput </w:t>
      </w:r>
      <w:r w:rsidRPr="00EE5FAA">
        <w:rPr>
          <w:lang w:val="en-US" w:eastAsia="zh-CN"/>
        </w:rPr>
        <w:t>of IAB-DU</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8FD7DB2" w14:textId="20BA3D8A" w:rsidR="00EE5FAA" w:rsidRPr="00EE5FAA" w:rsidRDefault="00587C75" w:rsidP="00587C75">
      <w:bookmarkStart w:id="276" w:name="_Toc47081139"/>
      <w:bookmarkStart w:id="277" w:name="_Toc49507513"/>
      <w:bookmarkStart w:id="278" w:name="_Toc53219001"/>
      <w:bookmarkStart w:id="279" w:name="_Toc53219708"/>
      <w:bookmarkStart w:id="280" w:name="_Toc53220151"/>
      <w:r>
        <w:rPr>
          <w:lang w:val="en-US" w:eastAsia="zh-CN"/>
        </w:rPr>
        <w:t xml:space="preserve">For downlink assessment of the IAB-DU, a communication link shall be established between the transmitter </w:t>
      </w:r>
      <w:r>
        <w:t xml:space="preserve">(via port for </w:t>
      </w:r>
      <w:r>
        <w:rPr>
          <w:lang w:val="en-US" w:eastAsia="zh-CN"/>
        </w:rPr>
        <w:t>the</w:t>
      </w:r>
      <w:r>
        <w:t xml:space="preserve"> IAB</w:t>
      </w:r>
      <w:r>
        <w:rPr>
          <w:lang w:val="en-US" w:eastAsia="zh-CN"/>
        </w:rPr>
        <w:t xml:space="preserve"> type 1-H</w:t>
      </w:r>
      <w:r>
        <w:t xml:space="preserve">, or via RIB for </w:t>
      </w:r>
      <w:r>
        <w:rPr>
          <w:lang w:val="en-US" w:eastAsia="zh-CN"/>
        </w:rPr>
        <w:t>the</w:t>
      </w:r>
      <w:r>
        <w:t xml:space="preserve"> IAB</w:t>
      </w:r>
      <w:r>
        <w:rPr>
          <w:lang w:val="en-US" w:eastAsia="zh-CN"/>
        </w:rPr>
        <w:t xml:space="preserve"> type 1-O and IAB type 2-O</w:t>
      </w:r>
      <w:r>
        <w:t xml:space="preserve">) </w:t>
      </w:r>
      <w:r>
        <w:rPr>
          <w:lang w:val="en-US" w:eastAsia="zh-CN"/>
        </w:rPr>
        <w:t>and</w:t>
      </w:r>
      <w:r>
        <w:t xml:space="preserve"> </w:t>
      </w:r>
      <w:r>
        <w:rPr>
          <w:lang w:val="en-US" w:eastAsia="zh-CN"/>
        </w:rPr>
        <w:t>the test</w:t>
      </w:r>
      <w:r>
        <w:t xml:space="preserve"> equipment. Test equipment</w:t>
      </w:r>
      <w:r>
        <w:rPr>
          <w:lang w:val="en-US" w:eastAsia="zh-CN"/>
        </w:rPr>
        <w:t xml:space="preserve"> </w:t>
      </w:r>
      <w:r>
        <w:t xml:space="preserve">shall meet the requirements for the throughput assessment defined in </w:t>
      </w:r>
      <w:r>
        <w:rPr>
          <w:rFonts w:eastAsia="SimSun" w:hint="eastAsia"/>
          <w:lang w:val="en-US" w:eastAsia="zh-CN"/>
        </w:rPr>
        <w:t>TS38.176-1[24] and TS38.176-2[25]</w:t>
      </w:r>
      <w:r>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587C75">
      <w:pPr>
        <w:rPr>
          <w:i/>
          <w:lang w:val="en-US" w:eastAsia="zh-CN"/>
        </w:rPr>
      </w:pPr>
      <w:r w:rsidRPr="00EE5FAA">
        <w:rPr>
          <w:lang w:val="en-US" w:eastAsia="zh-CN"/>
        </w:rPr>
        <w:t xml:space="preserve">For uplink assessment of the IAB-DU, </w:t>
      </w:r>
      <w:r w:rsidRPr="00EE5FAA">
        <w:t>the value of the throughput at the output of the receiver shall be monitored at</w:t>
      </w:r>
      <w:r w:rsidRPr="00EE5FAA">
        <w:rPr>
          <w:lang w:val="en-US" w:eastAsia="zh-CN"/>
        </w:rPr>
        <w:t xml:space="preserve"> </w:t>
      </w:r>
      <w:r w:rsidRPr="00EE5FAA">
        <w:t>NG interface by using suitable test equipment.</w:t>
      </w:r>
    </w:p>
    <w:p w14:paraId="78FD7DB4" w14:textId="77777777" w:rsidR="00B558CC" w:rsidRPr="00EE5FAA" w:rsidRDefault="00B558CC" w:rsidP="00B558CC">
      <w:pPr>
        <w:pStyle w:val="Heading2"/>
        <w:rPr>
          <w:rFonts w:eastAsia="SimSun"/>
          <w:lang w:val="en-US" w:eastAsia="zh-CN"/>
        </w:rPr>
      </w:pPr>
      <w:bookmarkStart w:id="281" w:name="_Toc61184203"/>
      <w:bookmarkStart w:id="282" w:name="_Toc74643032"/>
      <w:bookmarkStart w:id="283" w:name="_Toc76541650"/>
      <w:bookmarkStart w:id="284" w:name="_Toc76541735"/>
      <w:bookmarkStart w:id="285" w:name="_Toc82447343"/>
      <w:bookmarkStart w:id="286" w:name="_Toc114143245"/>
      <w:bookmarkStart w:id="287" w:name="_Toc130399648"/>
      <w:bookmarkStart w:id="288" w:name="_Toc145531314"/>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78FD7DB5" w14:textId="77777777" w:rsidR="00EE5FAA" w:rsidRDefault="00EE5FAA" w:rsidP="00EE5FAA">
      <w:bookmarkStart w:id="289" w:name="_Toc47081142"/>
      <w:bookmarkStart w:id="290" w:name="_Toc49507514"/>
      <w:bookmarkStart w:id="291" w:name="_Toc53219002"/>
      <w:bookmarkStart w:id="292" w:name="_Toc53219709"/>
      <w:bookmarkStart w:id="293"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294" w:name="_Toc61184204"/>
      <w:bookmarkStart w:id="295" w:name="_Toc74643033"/>
      <w:bookmarkStart w:id="296" w:name="_Toc76541651"/>
      <w:bookmarkStart w:id="297" w:name="_Toc76541736"/>
      <w:bookmarkStart w:id="298" w:name="_Toc82447344"/>
      <w:bookmarkStart w:id="299" w:name="_Toc114143246"/>
      <w:bookmarkStart w:id="300" w:name="_Toc130399649"/>
      <w:bookmarkStart w:id="301" w:name="_Toc145531315"/>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78FD7DB7" w14:textId="77777777" w:rsidR="00EE5FAA" w:rsidRPr="00EE5FAA" w:rsidRDefault="00EE5FAA" w:rsidP="00587C75">
      <w:bookmarkStart w:id="302" w:name="_Toc47081143"/>
      <w:bookmarkStart w:id="303" w:name="_Toc49507515"/>
      <w:bookmarkStart w:id="304" w:name="_Toc53219003"/>
      <w:bookmarkStart w:id="305" w:name="_Toc53219710"/>
      <w:bookmarkStart w:id="306" w:name="_Toc53220153"/>
      <w:r w:rsidRPr="00EE5FAA">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07" w:name="_Toc61184205"/>
      <w:bookmarkStart w:id="308" w:name="_Toc74643034"/>
      <w:bookmarkStart w:id="309" w:name="_Toc76541652"/>
      <w:bookmarkStart w:id="310" w:name="_Toc76541737"/>
      <w:bookmarkStart w:id="311" w:name="_Toc82447345"/>
      <w:bookmarkStart w:id="312" w:name="_Toc114143247"/>
      <w:bookmarkStart w:id="313" w:name="_Toc130399650"/>
      <w:bookmarkStart w:id="314" w:name="_Toc145531316"/>
      <w:r w:rsidRPr="00EE5FAA">
        <w:rPr>
          <w:rFonts w:eastAsia="SimSun"/>
          <w:lang w:val="en-US" w:eastAsia="zh-CN"/>
        </w:rPr>
        <w:t>6</w:t>
      </w:r>
      <w:r w:rsidRPr="00EE5FAA">
        <w:tab/>
        <w:t>Performance criteria</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78FD7DB9" w14:textId="77777777" w:rsidR="00B558CC" w:rsidRPr="00EE5FAA" w:rsidRDefault="00B558CC" w:rsidP="00B558CC">
      <w:pPr>
        <w:pStyle w:val="Heading2"/>
        <w:rPr>
          <w:lang w:val="en-US" w:eastAsia="zh-CN"/>
        </w:rPr>
      </w:pPr>
      <w:bookmarkStart w:id="315" w:name="_Toc47081144"/>
      <w:bookmarkStart w:id="316" w:name="_Toc49507516"/>
      <w:bookmarkStart w:id="317" w:name="_Toc53219004"/>
      <w:bookmarkStart w:id="318" w:name="_Toc53219711"/>
      <w:bookmarkStart w:id="319" w:name="_Toc53220154"/>
      <w:bookmarkStart w:id="320" w:name="_Toc61184206"/>
      <w:bookmarkStart w:id="321" w:name="_Toc74643035"/>
      <w:bookmarkStart w:id="322" w:name="_Toc76541653"/>
      <w:bookmarkStart w:id="323" w:name="_Toc76541738"/>
      <w:bookmarkStart w:id="324" w:name="_Toc82447346"/>
      <w:bookmarkStart w:id="325" w:name="_Toc114143248"/>
      <w:bookmarkStart w:id="326" w:name="_Toc130399651"/>
      <w:bookmarkStart w:id="327" w:name="_Toc145531317"/>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FEA5FF8" w:rsidR="00EB16D8" w:rsidRDefault="00587C75"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587C75"/>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587C75"/>
    <w:p w14:paraId="78FD7DBB" w14:textId="77777777" w:rsidR="00B558CC" w:rsidRPr="00EE5FAA" w:rsidRDefault="00B558CC" w:rsidP="00B558CC">
      <w:pPr>
        <w:pStyle w:val="Heading2"/>
        <w:rPr>
          <w:lang w:val="en-US" w:eastAsia="zh-CN"/>
        </w:rPr>
      </w:pPr>
      <w:bookmarkStart w:id="328" w:name="_Toc47081147"/>
      <w:bookmarkStart w:id="329" w:name="_Toc49507517"/>
      <w:bookmarkStart w:id="330" w:name="_Toc53219005"/>
      <w:bookmarkStart w:id="331" w:name="_Toc53219712"/>
      <w:bookmarkStart w:id="332" w:name="_Toc53220155"/>
      <w:bookmarkStart w:id="333" w:name="_Toc61184207"/>
      <w:bookmarkStart w:id="334" w:name="_Toc74643036"/>
      <w:bookmarkStart w:id="335" w:name="_Toc76541654"/>
      <w:bookmarkStart w:id="336" w:name="_Toc76541739"/>
      <w:bookmarkStart w:id="337" w:name="_Toc82447347"/>
      <w:bookmarkStart w:id="338" w:name="_Toc114143249"/>
      <w:bookmarkStart w:id="339" w:name="_Toc130399652"/>
      <w:bookmarkStart w:id="340" w:name="_Toc145531318"/>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00E00594" w14:textId="7D706C08" w:rsidR="00EB16D8" w:rsidRDefault="00587C75"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341" w:name="_Toc47081150"/>
      <w:bookmarkStart w:id="342" w:name="_Toc49507518"/>
      <w:bookmarkStart w:id="343" w:name="_Toc53219006"/>
      <w:bookmarkStart w:id="344" w:name="_Toc53219713"/>
      <w:bookmarkStart w:id="345" w:name="_Toc53220156"/>
      <w:bookmarkStart w:id="346" w:name="_Toc61184208"/>
      <w:bookmarkStart w:id="347" w:name="_Toc74643037"/>
      <w:bookmarkStart w:id="348" w:name="_Toc76541655"/>
      <w:bookmarkStart w:id="349" w:name="_Toc76541740"/>
      <w:bookmarkStart w:id="350" w:name="_Toc82447348"/>
      <w:bookmarkStart w:id="351" w:name="_Toc114143250"/>
      <w:bookmarkStart w:id="352" w:name="_Toc130399653"/>
      <w:bookmarkStart w:id="353" w:name="_Toc145531319"/>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78FD7DBE" w14:textId="77777777" w:rsidR="00EE5FAA" w:rsidRPr="00EE5FAA" w:rsidRDefault="00EE5FAA" w:rsidP="00EE5FAA">
      <w:pPr>
        <w:pStyle w:val="Guidance"/>
        <w:rPr>
          <w:i w:val="0"/>
          <w:iCs/>
          <w:color w:val="auto"/>
        </w:rPr>
      </w:pPr>
      <w:bookmarkStart w:id="354" w:name="_Toc47081151"/>
      <w:bookmarkStart w:id="355" w:name="_Toc49507519"/>
      <w:bookmarkStart w:id="356" w:name="_Toc53219007"/>
      <w:bookmarkStart w:id="357" w:name="_Toc53219714"/>
      <w:bookmarkStart w:id="358"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359" w:name="_Toc61184209"/>
      <w:bookmarkStart w:id="360" w:name="_Toc74643038"/>
      <w:bookmarkStart w:id="361" w:name="_Toc76541656"/>
      <w:bookmarkStart w:id="362" w:name="_Toc76541741"/>
      <w:bookmarkStart w:id="363" w:name="_Toc82447349"/>
      <w:bookmarkStart w:id="364" w:name="_Toc114143251"/>
      <w:bookmarkStart w:id="365" w:name="_Toc130399654"/>
      <w:bookmarkStart w:id="366" w:name="_Toc145531320"/>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78FD7DC0" w14:textId="77777777" w:rsidR="00EE5FAA" w:rsidRDefault="00EE5FAA" w:rsidP="00EE5FAA">
      <w:bookmarkStart w:id="367" w:name="_Toc47081152"/>
      <w:bookmarkStart w:id="368" w:name="_Toc49507520"/>
      <w:bookmarkStart w:id="369" w:name="_Toc53219008"/>
      <w:bookmarkStart w:id="370" w:name="_Toc53219715"/>
      <w:bookmarkStart w:id="371"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372" w:name="_Toc61184210"/>
      <w:bookmarkStart w:id="373" w:name="_Toc74643039"/>
      <w:bookmarkStart w:id="374" w:name="_Toc76541657"/>
      <w:bookmarkStart w:id="375" w:name="_Toc76541742"/>
      <w:bookmarkStart w:id="376" w:name="_Toc82447350"/>
      <w:bookmarkStart w:id="377" w:name="_Toc114143252"/>
      <w:bookmarkStart w:id="378" w:name="_Toc130399655"/>
      <w:bookmarkStart w:id="379" w:name="_Toc145531321"/>
      <w:r w:rsidRPr="00EE5FAA">
        <w:rPr>
          <w:rFonts w:eastAsia="SimSun"/>
          <w:lang w:val="en-US" w:eastAsia="zh-CN"/>
        </w:rPr>
        <w:t>7</w:t>
      </w:r>
      <w:r w:rsidRPr="00EE5FAA">
        <w:tab/>
        <w:t>Applicability overview</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78FD7DC2" w14:textId="77777777" w:rsidR="00B558CC" w:rsidRPr="00EE5FAA" w:rsidRDefault="00B558CC" w:rsidP="00A97321">
      <w:pPr>
        <w:pStyle w:val="Heading2"/>
      </w:pPr>
      <w:bookmarkStart w:id="380" w:name="_Toc47081153"/>
      <w:bookmarkStart w:id="381" w:name="_Toc49507521"/>
      <w:bookmarkStart w:id="382" w:name="_Toc53219009"/>
      <w:bookmarkStart w:id="383" w:name="_Toc53219716"/>
      <w:bookmarkStart w:id="384" w:name="_Toc53220159"/>
      <w:bookmarkStart w:id="385" w:name="_Toc61184211"/>
      <w:bookmarkStart w:id="386" w:name="_Toc74643040"/>
      <w:bookmarkStart w:id="387" w:name="_Toc76541658"/>
      <w:bookmarkStart w:id="388" w:name="_Toc76541743"/>
      <w:bookmarkStart w:id="389" w:name="_Toc82447351"/>
      <w:bookmarkStart w:id="390" w:name="_Toc114143253"/>
      <w:bookmarkStart w:id="391" w:name="_Toc130399656"/>
      <w:bookmarkStart w:id="392" w:name="_Toc145531322"/>
      <w:r w:rsidRPr="00EE5FAA">
        <w:rPr>
          <w:rFonts w:eastAsia="SimSun"/>
          <w:lang w:val="en-US" w:eastAsia="zh-CN"/>
        </w:rPr>
        <w:t>7</w:t>
      </w:r>
      <w:r w:rsidRPr="00EE5FAA">
        <w:t>.1</w:t>
      </w:r>
      <w:r w:rsidRPr="00EE5FAA">
        <w:tab/>
      </w:r>
      <w:r w:rsidRPr="00EE5FAA">
        <w:rPr>
          <w:lang w:val="en-US" w:eastAsia="zh-CN"/>
        </w:rPr>
        <w:t>Emission</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393" w:name="_Toc49507522"/>
      <w:bookmarkStart w:id="394" w:name="_Toc47081154"/>
      <w:bookmarkStart w:id="395" w:name="_Toc53219010"/>
    </w:p>
    <w:p w14:paraId="78FD7E0B" w14:textId="77777777" w:rsidR="00B558CC" w:rsidRPr="00EE5FAA" w:rsidRDefault="00B558CC" w:rsidP="00B558CC">
      <w:pPr>
        <w:pStyle w:val="Heading2"/>
      </w:pPr>
      <w:bookmarkStart w:id="396" w:name="_Toc53219717"/>
      <w:bookmarkStart w:id="397" w:name="_Toc53220160"/>
      <w:bookmarkStart w:id="398" w:name="_Toc61184212"/>
      <w:bookmarkStart w:id="399" w:name="_Toc74643041"/>
      <w:bookmarkStart w:id="400" w:name="_Toc76541659"/>
      <w:bookmarkStart w:id="401" w:name="_Toc76541744"/>
      <w:bookmarkStart w:id="402" w:name="_Toc82447352"/>
      <w:bookmarkStart w:id="403" w:name="_Toc114143254"/>
      <w:bookmarkStart w:id="404" w:name="_Toc130399657"/>
      <w:bookmarkStart w:id="405" w:name="_Toc145531323"/>
      <w:r w:rsidRPr="00EE5FAA">
        <w:rPr>
          <w:rFonts w:eastAsia="SimSun"/>
          <w:lang w:val="en-US" w:eastAsia="zh-CN"/>
        </w:rPr>
        <w:t>7</w:t>
      </w:r>
      <w:r w:rsidRPr="00EE5FAA">
        <w:t>.2</w:t>
      </w:r>
      <w:r w:rsidRPr="00EE5FAA">
        <w:tab/>
        <w:t>Immunity</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406" w:name="_Toc49507523"/>
      <w:bookmarkStart w:id="407" w:name="_Toc47081155"/>
      <w:bookmarkStart w:id="408" w:name="_Toc53219011"/>
      <w:bookmarkStart w:id="409" w:name="_Toc53219718"/>
      <w:bookmarkStart w:id="410" w:name="_Toc53220161"/>
      <w:bookmarkStart w:id="411" w:name="_Toc61184213"/>
      <w:bookmarkStart w:id="412" w:name="_Toc74643042"/>
      <w:bookmarkStart w:id="413" w:name="_Toc76541660"/>
      <w:bookmarkStart w:id="414" w:name="_Toc76541745"/>
      <w:bookmarkStart w:id="415" w:name="_Toc82447353"/>
      <w:bookmarkStart w:id="416" w:name="_Toc114143255"/>
      <w:bookmarkStart w:id="417" w:name="_Toc130399658"/>
      <w:bookmarkStart w:id="418" w:name="_Toc145531324"/>
      <w:r w:rsidRPr="00B558CC">
        <w:rPr>
          <w:rFonts w:eastAsia="SimSun"/>
          <w:lang w:val="en-US" w:eastAsia="zh-CN"/>
        </w:rPr>
        <w:t>8</w:t>
      </w:r>
      <w:r w:rsidRPr="00B558CC">
        <w:tab/>
        <w:t>Emission</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78FD7E48" w14:textId="77777777" w:rsidR="00B558CC" w:rsidRPr="00B558CC" w:rsidRDefault="00B558CC" w:rsidP="00B558CC">
      <w:pPr>
        <w:pStyle w:val="Heading2"/>
      </w:pPr>
      <w:bookmarkStart w:id="419" w:name="_Toc49507524"/>
      <w:bookmarkStart w:id="420" w:name="_Toc47081156"/>
      <w:bookmarkStart w:id="421" w:name="_Toc53219012"/>
      <w:bookmarkStart w:id="422" w:name="_Toc53219719"/>
      <w:bookmarkStart w:id="423" w:name="_Toc53220162"/>
      <w:bookmarkStart w:id="424" w:name="_Toc61184214"/>
      <w:bookmarkStart w:id="425" w:name="_Toc74643043"/>
      <w:bookmarkStart w:id="426" w:name="_Toc76541661"/>
      <w:bookmarkStart w:id="427" w:name="_Toc76541746"/>
      <w:bookmarkStart w:id="428" w:name="_Toc82447354"/>
      <w:bookmarkStart w:id="429" w:name="_Toc114143256"/>
      <w:bookmarkStart w:id="430" w:name="_Toc130399659"/>
      <w:bookmarkStart w:id="431" w:name="_Toc145531325"/>
      <w:r w:rsidRPr="00B558CC">
        <w:rPr>
          <w:rFonts w:eastAsia="SimSun"/>
          <w:lang w:val="en-US" w:eastAsia="zh-CN"/>
        </w:rPr>
        <w:t>8</w:t>
      </w:r>
      <w:r w:rsidRPr="00B558CC">
        <w:t>.1</w:t>
      </w:r>
      <w:r w:rsidRPr="00B558CC">
        <w:tab/>
        <w:t>Test configurations</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78FD7E49" w14:textId="77777777" w:rsidR="00EE5FAA" w:rsidRDefault="00EE5FAA" w:rsidP="00EE5FAA">
      <w:pPr>
        <w:rPr>
          <w:rFonts w:cs="v4.2.0"/>
        </w:rPr>
      </w:pPr>
      <w:bookmarkStart w:id="432" w:name="_Toc486867075"/>
      <w:bookmarkStart w:id="433" w:name="_Toc49507525"/>
      <w:bookmarkStart w:id="434" w:name="_Toc47081157"/>
      <w:bookmarkStart w:id="435" w:name="_Toc53219013"/>
      <w:bookmarkStart w:id="436" w:name="_Toc53219720"/>
      <w:bookmarkStart w:id="437"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438" w:name="_Toc61184215"/>
      <w:bookmarkStart w:id="439" w:name="_Toc74643044"/>
      <w:bookmarkStart w:id="440" w:name="_Toc76541662"/>
      <w:bookmarkStart w:id="441" w:name="_Toc76541747"/>
      <w:bookmarkStart w:id="442" w:name="_Toc82447355"/>
      <w:bookmarkStart w:id="443" w:name="_Toc114143257"/>
      <w:bookmarkStart w:id="444" w:name="_Toc130399660"/>
      <w:bookmarkStart w:id="445" w:name="_Toc145531326"/>
      <w:bookmarkEnd w:id="432"/>
      <w:r w:rsidRPr="00B558CC">
        <w:rPr>
          <w:rFonts w:eastAsia="SimSun"/>
          <w:lang w:val="en-US" w:eastAsia="zh-CN"/>
        </w:rPr>
        <w:lastRenderedPageBreak/>
        <w:t>8</w:t>
      </w:r>
      <w:r w:rsidRPr="00B558CC">
        <w:t>.2</w:t>
      </w:r>
      <w:r w:rsidRPr="00B558CC">
        <w:tab/>
        <w:t>Radiated emission</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446" w:name="_Toc37268403"/>
      <w:bookmarkStart w:id="447" w:name="_Toc20994258"/>
      <w:bookmarkStart w:id="448" w:name="_Toc45879613"/>
      <w:bookmarkStart w:id="449" w:name="_Toc37268309"/>
      <w:bookmarkStart w:id="450" w:name="_Toc37139305"/>
      <w:bookmarkStart w:id="451" w:name="_Toc29812117"/>
      <w:bookmarkStart w:id="452" w:name="_Toc49507526"/>
      <w:bookmarkStart w:id="453" w:name="_Toc53219014"/>
      <w:bookmarkStart w:id="454" w:name="_Toc53219721"/>
      <w:bookmarkStart w:id="455" w:name="_Toc53220164"/>
      <w:bookmarkStart w:id="456" w:name="_Toc61184216"/>
      <w:bookmarkStart w:id="457" w:name="_Toc74643045"/>
      <w:bookmarkStart w:id="458" w:name="_Toc76541663"/>
      <w:bookmarkStart w:id="459" w:name="_Toc76541748"/>
      <w:bookmarkStart w:id="460" w:name="_Toc82447356"/>
      <w:bookmarkStart w:id="461" w:name="_Toc114143258"/>
      <w:bookmarkStart w:id="462" w:name="_Toc130399661"/>
      <w:bookmarkStart w:id="463" w:name="_Toc145531327"/>
      <w:r w:rsidRPr="00B558CC">
        <w:t>8.2.1</w:t>
      </w:r>
      <w:r w:rsidRPr="00B558CC">
        <w:tab/>
        <w:t xml:space="preserve">Radiated emission, </w:t>
      </w:r>
      <w:bookmarkEnd w:id="446"/>
      <w:bookmarkEnd w:id="447"/>
      <w:bookmarkEnd w:id="448"/>
      <w:bookmarkEnd w:id="449"/>
      <w:bookmarkEnd w:id="450"/>
      <w:bookmarkEnd w:id="451"/>
      <w:r w:rsidRPr="00B558CC">
        <w:rPr>
          <w:rFonts w:eastAsia="SimSun"/>
          <w:lang w:val="en-US" w:eastAsia="zh-CN"/>
        </w:rPr>
        <w:t>IAB</w:t>
      </w:r>
      <w:bookmarkEnd w:id="452"/>
      <w:bookmarkEnd w:id="453"/>
      <w:bookmarkEnd w:id="454"/>
      <w:bookmarkEnd w:id="455"/>
      <w:bookmarkEnd w:id="456"/>
      <w:bookmarkEnd w:id="457"/>
      <w:bookmarkEnd w:id="458"/>
      <w:bookmarkEnd w:id="459"/>
      <w:bookmarkEnd w:id="460"/>
      <w:bookmarkEnd w:id="461"/>
      <w:bookmarkEnd w:id="462"/>
      <w:bookmarkEnd w:id="463"/>
    </w:p>
    <w:p w14:paraId="78FD7E56" w14:textId="77777777" w:rsidR="00A97321" w:rsidRDefault="00A97321" w:rsidP="00A97321">
      <w:pPr>
        <w:pStyle w:val="Guidance"/>
        <w:rPr>
          <w:color w:val="auto"/>
        </w:rPr>
      </w:pPr>
      <w:bookmarkStart w:id="464" w:name="_Toc37268314"/>
      <w:bookmarkStart w:id="465" w:name="_Toc37268408"/>
      <w:bookmarkStart w:id="466" w:name="_Toc20994263"/>
      <w:bookmarkStart w:id="467" w:name="_Toc29812122"/>
      <w:bookmarkStart w:id="468" w:name="_Toc45879618"/>
      <w:bookmarkStart w:id="469" w:name="_Toc49507527"/>
      <w:bookmarkStart w:id="470" w:name="_Toc37139310"/>
      <w:bookmarkStart w:id="471" w:name="_Toc53219015"/>
      <w:bookmarkStart w:id="472" w:name="_Toc53219722"/>
      <w:bookmarkStart w:id="473"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474" w:name="_Toc20994259"/>
      <w:bookmarkStart w:id="475" w:name="_Toc29812118"/>
      <w:bookmarkStart w:id="476" w:name="_Toc45879614"/>
      <w:bookmarkStart w:id="477" w:name="_Toc37268310"/>
      <w:bookmarkStart w:id="478" w:name="_Toc37139306"/>
      <w:bookmarkStart w:id="479" w:name="_Toc37268404"/>
      <w:bookmarkStart w:id="480" w:name="_Toc61184217"/>
      <w:bookmarkStart w:id="481" w:name="_Toc74643046"/>
      <w:bookmarkStart w:id="482" w:name="_Toc76541664"/>
      <w:bookmarkStart w:id="483" w:name="_Toc76541749"/>
      <w:bookmarkStart w:id="484" w:name="_Toc82447357"/>
      <w:bookmarkStart w:id="485" w:name="_Toc114143259"/>
      <w:bookmarkStart w:id="486" w:name="_Toc130399662"/>
      <w:bookmarkStart w:id="487" w:name="_Toc145531328"/>
      <w:r>
        <w:t>8.2.1.1</w:t>
      </w:r>
      <w:r>
        <w:tab/>
        <w:t>Definition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488" w:name="_Toc45879615"/>
      <w:bookmarkStart w:id="489" w:name="_Toc37268311"/>
      <w:bookmarkStart w:id="490" w:name="_Toc37268405"/>
      <w:bookmarkStart w:id="491" w:name="_Toc37139307"/>
      <w:bookmarkStart w:id="492" w:name="_Toc20994260"/>
      <w:bookmarkStart w:id="493" w:name="_Toc29812119"/>
      <w:bookmarkStart w:id="494" w:name="_Toc61184218"/>
      <w:bookmarkStart w:id="495" w:name="_Toc74643047"/>
      <w:bookmarkStart w:id="496" w:name="_Toc76541665"/>
      <w:bookmarkStart w:id="497" w:name="_Toc76541750"/>
      <w:bookmarkStart w:id="498" w:name="_Toc82447358"/>
      <w:bookmarkStart w:id="499" w:name="_Toc114143260"/>
      <w:bookmarkStart w:id="500" w:name="_Toc130399663"/>
      <w:bookmarkStart w:id="501" w:name="_Toc145531329"/>
      <w:r>
        <w:t>8.2.1.2</w:t>
      </w:r>
      <w:r>
        <w:tab/>
        <w:t>Test method</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38C4382" w14:textId="51BAACEF" w:rsidR="00497B71" w:rsidRDefault="00497B71" w:rsidP="00497B71">
      <w:pPr>
        <w:pStyle w:val="B1"/>
        <w:rPr>
          <w:lang w:eastAsia="en-GB"/>
        </w:rPr>
      </w:pPr>
      <w:bookmarkStart w:id="502" w:name="_Toc37268406"/>
      <w:bookmarkStart w:id="503" w:name="_Toc37139308"/>
      <w:bookmarkStart w:id="504" w:name="_Toc37268312"/>
      <w:bookmarkStart w:id="505" w:name="_Toc45879616"/>
      <w:bookmarkStart w:id="506" w:name="_Toc29812120"/>
      <w:bookmarkStart w:id="507" w:name="_Toc20994261"/>
      <w:bookmarkStart w:id="508" w:name="_Toc61184219"/>
      <w:bookmarkStart w:id="509" w:name="_Toc74643048"/>
      <w:bookmarkStart w:id="510" w:name="_Toc76541666"/>
      <w:bookmarkStart w:id="511" w:name="_Toc76541751"/>
      <w:bookmarkStart w:id="512"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w:t>
      </w:r>
      <w:r>
        <w:lastRenderedPageBreak/>
        <w:t>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706C743" w14:textId="77777777" w:rsidR="00497B71" w:rsidRDefault="00497B71" w:rsidP="00497B71">
      <w:pPr>
        <w:pStyle w:val="B1"/>
        <w:rPr>
          <w:lang w:eastAsia="en-GB"/>
        </w:rPr>
      </w:pPr>
      <w:r>
        <w:rPr>
          <w:rFonts w:eastAsia="SimSun" w:hint="eastAsia"/>
          <w:lang w:val="en-US" w:eastAsia="zh-CN"/>
        </w:rPr>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78FD7E69" w14:textId="77777777" w:rsidR="00A97321" w:rsidRDefault="00A97321" w:rsidP="00A97321">
      <w:pPr>
        <w:pStyle w:val="Heading4"/>
      </w:pPr>
      <w:bookmarkStart w:id="513" w:name="_Toc114143261"/>
      <w:bookmarkStart w:id="514" w:name="_Toc130399664"/>
      <w:bookmarkStart w:id="515" w:name="_Toc145531330"/>
      <w:r>
        <w:t>8.2.1.</w:t>
      </w:r>
      <w:r>
        <w:rPr>
          <w:lang w:val="en-US"/>
        </w:rPr>
        <w:t>3</w:t>
      </w:r>
      <w:r>
        <w:tab/>
      </w:r>
      <w:r>
        <w:rPr>
          <w:lang w:val="en-US"/>
        </w:rPr>
        <w:t>Limits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587C75">
            <w:pPr>
              <w:pStyle w:val="TAH"/>
            </w:pPr>
            <w:r>
              <w:t>Frequency Range</w:t>
            </w:r>
          </w:p>
        </w:tc>
        <w:tc>
          <w:tcPr>
            <w:tcW w:w="1770" w:type="dxa"/>
          </w:tcPr>
          <w:p w14:paraId="78FD7E6D" w14:textId="77777777" w:rsidR="00A97321" w:rsidRDefault="00A97321" w:rsidP="00587C75">
            <w:pPr>
              <w:pStyle w:val="TAH"/>
            </w:pPr>
            <w:r>
              <w:t>e.r.p.</w:t>
            </w:r>
          </w:p>
          <w:p w14:paraId="78FD7E6E" w14:textId="77777777" w:rsidR="00A97321" w:rsidRDefault="00A97321" w:rsidP="00587C75">
            <w:pPr>
              <w:pStyle w:val="TAH"/>
            </w:pPr>
            <w:r>
              <w:rPr>
                <w:rFonts w:hint="eastAsia"/>
                <w:lang w:val="en-US" w:eastAsia="zh-CN"/>
              </w:rPr>
              <w:t>(dBm)</w:t>
            </w:r>
          </w:p>
        </w:tc>
        <w:tc>
          <w:tcPr>
            <w:tcW w:w="1550" w:type="dxa"/>
          </w:tcPr>
          <w:p w14:paraId="78FD7E6F" w14:textId="77777777" w:rsidR="00A97321" w:rsidRDefault="00A97321" w:rsidP="00587C75">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587C75">
            <w:pPr>
              <w:pStyle w:val="TAH"/>
            </w:pPr>
            <w:r>
              <w:t>(NOTE 4)</w:t>
            </w:r>
          </w:p>
        </w:tc>
        <w:tc>
          <w:tcPr>
            <w:tcW w:w="1530" w:type="dxa"/>
          </w:tcPr>
          <w:p w14:paraId="78FD7E71" w14:textId="77777777" w:rsidR="00A97321" w:rsidRDefault="00A97321" w:rsidP="00587C75">
            <w:pPr>
              <w:pStyle w:val="TAH"/>
            </w:pPr>
            <w:r>
              <w:rPr>
                <w:color w:val="000000" w:themeColor="text1"/>
                <w:lang w:eastAsia="en-GB"/>
              </w:rPr>
              <w:t>Field strength at 10 m</w:t>
            </w:r>
          </w:p>
          <w:p w14:paraId="78FD7E72" w14:textId="77777777" w:rsidR="00A97321" w:rsidRDefault="00A97321" w:rsidP="00587C75">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587C75">
            <w:pPr>
              <w:pStyle w:val="TAH"/>
            </w:pPr>
            <w:r>
              <w:t>(NOTE 4)</w:t>
            </w:r>
          </w:p>
        </w:tc>
        <w:tc>
          <w:tcPr>
            <w:tcW w:w="1340" w:type="dxa"/>
          </w:tcPr>
          <w:p w14:paraId="78FD7E74" w14:textId="77777777" w:rsidR="00A97321" w:rsidRDefault="00A97321" w:rsidP="00587C75">
            <w:pPr>
              <w:pStyle w:val="TAH"/>
            </w:pPr>
            <w:r>
              <w:rPr>
                <w:lang w:eastAsia="en-GB"/>
              </w:rPr>
              <w:t>Reference bandwidth</w:t>
            </w:r>
          </w:p>
        </w:tc>
        <w:tc>
          <w:tcPr>
            <w:tcW w:w="817" w:type="dxa"/>
          </w:tcPr>
          <w:p w14:paraId="78FD7E75" w14:textId="77777777" w:rsidR="00A97321" w:rsidRDefault="00A97321" w:rsidP="00587C75">
            <w:pPr>
              <w:pStyle w:val="TAH"/>
            </w:pPr>
            <w:r>
              <w:t>NOTE</w:t>
            </w:r>
          </w:p>
        </w:tc>
      </w:tr>
      <w:tr w:rsidR="00A97321" w14:paraId="78FD7E7D" w14:textId="77777777" w:rsidTr="00A824FC">
        <w:trPr>
          <w:jc w:val="center"/>
        </w:trPr>
        <w:tc>
          <w:tcPr>
            <w:tcW w:w="2769" w:type="dxa"/>
          </w:tcPr>
          <w:p w14:paraId="78FD7E77" w14:textId="77777777" w:rsidR="00A97321" w:rsidRDefault="00A97321" w:rsidP="00587C75">
            <w:pPr>
              <w:pStyle w:val="TAC"/>
            </w:pPr>
            <w:r>
              <w:t>30 MHz ≤ f &lt; 1000 MHz</w:t>
            </w:r>
          </w:p>
        </w:tc>
        <w:tc>
          <w:tcPr>
            <w:tcW w:w="1770" w:type="dxa"/>
          </w:tcPr>
          <w:p w14:paraId="78FD7E78" w14:textId="77777777" w:rsidR="00A97321" w:rsidRDefault="00A97321" w:rsidP="00587C75">
            <w:pPr>
              <w:pStyle w:val="TAC"/>
            </w:pPr>
            <w:r>
              <w:t>-36</w:t>
            </w:r>
          </w:p>
        </w:tc>
        <w:tc>
          <w:tcPr>
            <w:tcW w:w="1550" w:type="dxa"/>
          </w:tcPr>
          <w:p w14:paraId="78FD7E79" w14:textId="77777777" w:rsidR="00A97321" w:rsidRDefault="00A97321" w:rsidP="00587C75">
            <w:pPr>
              <w:pStyle w:val="TAC"/>
            </w:pPr>
            <w:r>
              <w:rPr>
                <w:color w:val="000000" w:themeColor="text1"/>
                <w:lang w:eastAsia="ko-KR"/>
              </w:rPr>
              <w:t>65.4 (NOTE 5)</w:t>
            </w:r>
          </w:p>
        </w:tc>
        <w:tc>
          <w:tcPr>
            <w:tcW w:w="1530" w:type="dxa"/>
          </w:tcPr>
          <w:p w14:paraId="78FD7E7A" w14:textId="77777777" w:rsidR="00A97321" w:rsidRDefault="00A97321" w:rsidP="00587C75">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587C75">
            <w:pPr>
              <w:pStyle w:val="TAC"/>
            </w:pPr>
            <w:r>
              <w:t>100 kHz</w:t>
            </w:r>
          </w:p>
        </w:tc>
        <w:tc>
          <w:tcPr>
            <w:tcW w:w="817" w:type="dxa"/>
          </w:tcPr>
          <w:p w14:paraId="78FD7E7C" w14:textId="77777777" w:rsidR="00A97321" w:rsidRDefault="00A97321" w:rsidP="00587C75">
            <w:pPr>
              <w:pStyle w:val="TAC"/>
            </w:pPr>
          </w:p>
        </w:tc>
      </w:tr>
      <w:tr w:rsidR="00A97321" w14:paraId="78FD7E84" w14:textId="77777777" w:rsidTr="00A824FC">
        <w:trPr>
          <w:jc w:val="center"/>
        </w:trPr>
        <w:tc>
          <w:tcPr>
            <w:tcW w:w="2769" w:type="dxa"/>
          </w:tcPr>
          <w:p w14:paraId="78FD7E7E" w14:textId="77777777" w:rsidR="00A97321" w:rsidRDefault="00A97321" w:rsidP="00587C75">
            <w:pPr>
              <w:pStyle w:val="TAC"/>
            </w:pPr>
            <w:r>
              <w:t>1 GHz ≤ f &lt; 12.75 GHz</w:t>
            </w:r>
          </w:p>
        </w:tc>
        <w:tc>
          <w:tcPr>
            <w:tcW w:w="1770" w:type="dxa"/>
          </w:tcPr>
          <w:p w14:paraId="78FD7E7F" w14:textId="77777777" w:rsidR="00A97321" w:rsidRDefault="00A97321" w:rsidP="00587C75">
            <w:pPr>
              <w:pStyle w:val="TAC"/>
            </w:pPr>
            <w:r>
              <w:t>-30</w:t>
            </w:r>
          </w:p>
        </w:tc>
        <w:tc>
          <w:tcPr>
            <w:tcW w:w="1550" w:type="dxa"/>
          </w:tcPr>
          <w:p w14:paraId="78FD7E80" w14:textId="77777777" w:rsidR="00A97321" w:rsidRDefault="00A97321" w:rsidP="00587C75">
            <w:pPr>
              <w:pStyle w:val="TAC"/>
            </w:pPr>
            <w:r>
              <w:rPr>
                <w:color w:val="000000" w:themeColor="text1"/>
                <w:lang w:eastAsia="ko-KR"/>
              </w:rPr>
              <w:t>67.4</w:t>
            </w:r>
          </w:p>
        </w:tc>
        <w:tc>
          <w:tcPr>
            <w:tcW w:w="1530" w:type="dxa"/>
          </w:tcPr>
          <w:p w14:paraId="78FD7E81" w14:textId="77777777" w:rsidR="00A97321" w:rsidRDefault="00A97321" w:rsidP="00587C75">
            <w:pPr>
              <w:pStyle w:val="TAC"/>
            </w:pPr>
            <w:r>
              <w:rPr>
                <w:color w:val="000000" w:themeColor="text1"/>
                <w:lang w:eastAsia="ko-KR"/>
              </w:rPr>
              <w:t>Not applicable</w:t>
            </w:r>
          </w:p>
        </w:tc>
        <w:tc>
          <w:tcPr>
            <w:tcW w:w="1340" w:type="dxa"/>
          </w:tcPr>
          <w:p w14:paraId="78FD7E82" w14:textId="77777777" w:rsidR="00A97321" w:rsidRDefault="00A97321" w:rsidP="00587C75">
            <w:pPr>
              <w:pStyle w:val="TAC"/>
            </w:pPr>
            <w:r>
              <w:t>1 MHz</w:t>
            </w:r>
          </w:p>
        </w:tc>
        <w:tc>
          <w:tcPr>
            <w:tcW w:w="817" w:type="dxa"/>
          </w:tcPr>
          <w:p w14:paraId="78FD7E83" w14:textId="77777777" w:rsidR="00A97321" w:rsidRDefault="00A97321" w:rsidP="00587C75">
            <w:pPr>
              <w:pStyle w:val="TAC"/>
            </w:pPr>
          </w:p>
        </w:tc>
      </w:tr>
      <w:tr w:rsidR="00A97321" w14:paraId="78FD7E8B" w14:textId="77777777" w:rsidTr="00A824FC">
        <w:trPr>
          <w:jc w:val="center"/>
        </w:trPr>
        <w:tc>
          <w:tcPr>
            <w:tcW w:w="2769" w:type="dxa"/>
            <w:vAlign w:val="center"/>
          </w:tcPr>
          <w:p w14:paraId="78FD7E85" w14:textId="77777777" w:rsidR="00A97321" w:rsidRDefault="00A97321" w:rsidP="00587C75">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587C75">
            <w:pPr>
              <w:pStyle w:val="TAC"/>
            </w:pPr>
            <w:r>
              <w:t>-30</w:t>
            </w:r>
          </w:p>
        </w:tc>
        <w:tc>
          <w:tcPr>
            <w:tcW w:w="1550" w:type="dxa"/>
          </w:tcPr>
          <w:p w14:paraId="78FD7E87" w14:textId="77777777" w:rsidR="00A97321" w:rsidRDefault="00A97321" w:rsidP="00587C75">
            <w:pPr>
              <w:pStyle w:val="TAC"/>
            </w:pPr>
            <w:r>
              <w:rPr>
                <w:color w:val="000000" w:themeColor="text1"/>
                <w:lang w:eastAsia="ko-KR"/>
              </w:rPr>
              <w:t>67.4</w:t>
            </w:r>
          </w:p>
        </w:tc>
        <w:tc>
          <w:tcPr>
            <w:tcW w:w="1530" w:type="dxa"/>
          </w:tcPr>
          <w:p w14:paraId="78FD7E88" w14:textId="77777777" w:rsidR="00A97321" w:rsidRDefault="00A97321" w:rsidP="00587C75">
            <w:pPr>
              <w:pStyle w:val="TAC"/>
            </w:pPr>
            <w:r>
              <w:rPr>
                <w:color w:val="000000" w:themeColor="text1"/>
                <w:lang w:eastAsia="ko-KR"/>
              </w:rPr>
              <w:t>Not applicable</w:t>
            </w:r>
          </w:p>
        </w:tc>
        <w:tc>
          <w:tcPr>
            <w:tcW w:w="1340" w:type="dxa"/>
          </w:tcPr>
          <w:p w14:paraId="78FD7E89" w14:textId="77777777" w:rsidR="00A97321" w:rsidRDefault="00A97321" w:rsidP="00587C75">
            <w:pPr>
              <w:pStyle w:val="TAC"/>
            </w:pPr>
            <w:r>
              <w:t>1 MHz</w:t>
            </w:r>
          </w:p>
        </w:tc>
        <w:tc>
          <w:tcPr>
            <w:tcW w:w="817" w:type="dxa"/>
            <w:vAlign w:val="center"/>
          </w:tcPr>
          <w:p w14:paraId="78FD7E8A" w14:textId="77777777" w:rsidR="00A97321" w:rsidRDefault="00A97321" w:rsidP="00587C75">
            <w:pPr>
              <w:pStyle w:val="TAC"/>
            </w:pPr>
            <w:r>
              <w:t>1</w:t>
            </w:r>
          </w:p>
        </w:tc>
      </w:tr>
      <w:tr w:rsidR="009F388D" w14:paraId="78FD7E92" w14:textId="77777777" w:rsidTr="005E2FE6">
        <w:trPr>
          <w:jc w:val="center"/>
        </w:trPr>
        <w:tc>
          <w:tcPr>
            <w:tcW w:w="2769" w:type="dxa"/>
            <w:vAlign w:val="center"/>
          </w:tcPr>
          <w:p w14:paraId="78FD7E8C" w14:textId="259978EC" w:rsidR="009F388D" w:rsidRDefault="009F388D" w:rsidP="00587C75">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9F388D" w:rsidRDefault="009F388D" w:rsidP="00587C75">
            <w:pPr>
              <w:pStyle w:val="TAC"/>
            </w:pPr>
            <w:r>
              <w:rPr>
                <w:lang w:eastAsia="en-GB"/>
              </w:rPr>
              <w:t>Not defined</w:t>
            </w:r>
          </w:p>
        </w:tc>
        <w:tc>
          <w:tcPr>
            <w:tcW w:w="1550" w:type="dxa"/>
            <w:tcBorders>
              <w:bottom w:val="nil"/>
            </w:tcBorders>
          </w:tcPr>
          <w:p w14:paraId="78FD7E8E" w14:textId="77777777" w:rsidR="009F388D" w:rsidRDefault="009F388D" w:rsidP="00587C75">
            <w:pPr>
              <w:pStyle w:val="TAC"/>
            </w:pPr>
            <w:r>
              <w:rPr>
                <w:lang w:eastAsia="en-GB"/>
              </w:rPr>
              <w:t>Not defined</w:t>
            </w:r>
          </w:p>
        </w:tc>
        <w:tc>
          <w:tcPr>
            <w:tcW w:w="1530" w:type="dxa"/>
            <w:tcBorders>
              <w:bottom w:val="nil"/>
            </w:tcBorders>
          </w:tcPr>
          <w:p w14:paraId="78FD7E8F" w14:textId="77777777" w:rsidR="009F388D" w:rsidRDefault="009F388D" w:rsidP="00587C75">
            <w:pPr>
              <w:pStyle w:val="TAC"/>
            </w:pPr>
            <w:r>
              <w:rPr>
                <w:lang w:eastAsia="en-GB"/>
              </w:rPr>
              <w:t>Not defined</w:t>
            </w:r>
          </w:p>
        </w:tc>
        <w:tc>
          <w:tcPr>
            <w:tcW w:w="1340" w:type="dxa"/>
            <w:tcBorders>
              <w:bottom w:val="nil"/>
            </w:tcBorders>
          </w:tcPr>
          <w:p w14:paraId="78FD7E90" w14:textId="77777777" w:rsidR="009F388D" w:rsidRDefault="009F388D" w:rsidP="00587C75">
            <w:pPr>
              <w:pStyle w:val="TAC"/>
            </w:pPr>
            <w:r>
              <w:rPr>
                <w:lang w:eastAsia="en-GB"/>
              </w:rPr>
              <w:t>Not defined</w:t>
            </w:r>
          </w:p>
        </w:tc>
        <w:tc>
          <w:tcPr>
            <w:tcW w:w="817" w:type="dxa"/>
            <w:tcBorders>
              <w:bottom w:val="nil"/>
            </w:tcBorders>
            <w:vAlign w:val="center"/>
          </w:tcPr>
          <w:p w14:paraId="78FD7E91" w14:textId="77777777" w:rsidR="009F388D" w:rsidRDefault="009F388D" w:rsidP="00587C75">
            <w:pPr>
              <w:pStyle w:val="TAC"/>
            </w:pPr>
            <w:r>
              <w:rPr>
                <w:rFonts w:hint="eastAsia"/>
                <w:lang w:val="en-US" w:eastAsia="zh-CN"/>
              </w:rPr>
              <w:t>2,3</w:t>
            </w:r>
          </w:p>
        </w:tc>
      </w:tr>
      <w:tr w:rsidR="009F388D" w14:paraId="1EF8715A" w14:textId="77777777" w:rsidTr="005E2FE6">
        <w:trPr>
          <w:jc w:val="center"/>
        </w:trPr>
        <w:tc>
          <w:tcPr>
            <w:tcW w:w="2769" w:type="dxa"/>
            <w:vAlign w:val="center"/>
          </w:tcPr>
          <w:p w14:paraId="21F76C5A" w14:textId="0BC0C802" w:rsidR="009F388D" w:rsidRDefault="009F388D" w:rsidP="00587C75">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C048BB8" w14:textId="77777777" w:rsidR="009F388D" w:rsidRDefault="009F388D" w:rsidP="00587C75">
            <w:pPr>
              <w:pStyle w:val="TAC"/>
              <w:rPr>
                <w:lang w:eastAsia="en-GB"/>
              </w:rPr>
            </w:pPr>
          </w:p>
        </w:tc>
        <w:tc>
          <w:tcPr>
            <w:tcW w:w="1550" w:type="dxa"/>
            <w:tcBorders>
              <w:top w:val="nil"/>
            </w:tcBorders>
          </w:tcPr>
          <w:p w14:paraId="4570CF36" w14:textId="77777777" w:rsidR="009F388D" w:rsidRDefault="009F388D" w:rsidP="00587C75">
            <w:pPr>
              <w:pStyle w:val="TAC"/>
              <w:rPr>
                <w:lang w:eastAsia="en-GB"/>
              </w:rPr>
            </w:pPr>
          </w:p>
        </w:tc>
        <w:tc>
          <w:tcPr>
            <w:tcW w:w="1530" w:type="dxa"/>
            <w:tcBorders>
              <w:top w:val="nil"/>
            </w:tcBorders>
          </w:tcPr>
          <w:p w14:paraId="13CA1B65" w14:textId="77777777" w:rsidR="009F388D" w:rsidRDefault="009F388D" w:rsidP="00587C75">
            <w:pPr>
              <w:pStyle w:val="TAC"/>
              <w:rPr>
                <w:lang w:eastAsia="en-GB"/>
              </w:rPr>
            </w:pPr>
          </w:p>
        </w:tc>
        <w:tc>
          <w:tcPr>
            <w:tcW w:w="1340" w:type="dxa"/>
            <w:tcBorders>
              <w:top w:val="nil"/>
            </w:tcBorders>
          </w:tcPr>
          <w:p w14:paraId="4B899DD3" w14:textId="77777777" w:rsidR="009F388D" w:rsidRDefault="009F388D" w:rsidP="00587C75">
            <w:pPr>
              <w:pStyle w:val="TAC"/>
              <w:rPr>
                <w:lang w:eastAsia="en-GB"/>
              </w:rPr>
            </w:pPr>
          </w:p>
        </w:tc>
        <w:tc>
          <w:tcPr>
            <w:tcW w:w="817" w:type="dxa"/>
            <w:tcBorders>
              <w:top w:val="nil"/>
            </w:tcBorders>
            <w:vAlign w:val="center"/>
          </w:tcPr>
          <w:p w14:paraId="797880F7" w14:textId="77777777" w:rsidR="009F388D" w:rsidRDefault="009F388D" w:rsidP="00587C75">
            <w:pPr>
              <w:pStyle w:val="TAC"/>
              <w:rPr>
                <w:lang w:val="en-US" w:eastAsia="zh-CN"/>
              </w:rPr>
            </w:pPr>
          </w:p>
        </w:tc>
      </w:tr>
      <w:tr w:rsidR="00A97321" w14:paraId="78FD7E98" w14:textId="77777777" w:rsidTr="00200727">
        <w:trPr>
          <w:jc w:val="center"/>
        </w:trPr>
        <w:tc>
          <w:tcPr>
            <w:tcW w:w="9776" w:type="dxa"/>
            <w:gridSpan w:val="6"/>
          </w:tcPr>
          <w:p w14:paraId="2132E8F1" w14:textId="77777777" w:rsidR="009F388D" w:rsidRDefault="009F388D" w:rsidP="00587C75">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391F27A3" w14:textId="77777777" w:rsidR="009F388D" w:rsidRDefault="009F388D" w:rsidP="00587C75">
            <w:pPr>
              <w:pStyle w:val="TAN"/>
              <w:rPr>
                <w:color w:val="000000"/>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B4079FE" w14:textId="77777777" w:rsidR="009F388D" w:rsidRDefault="009F388D" w:rsidP="00587C75">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395070C" w14:textId="77777777" w:rsidR="009F388D" w:rsidRDefault="009F388D" w:rsidP="00587C75">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373C4847" w:rsidR="00A97321" w:rsidRPr="00A97321" w:rsidRDefault="009F388D" w:rsidP="00587C75">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516" w:name="_Toc37268313"/>
      <w:bookmarkStart w:id="517" w:name="_Toc37268407"/>
      <w:bookmarkStart w:id="518" w:name="_Toc29812121"/>
      <w:bookmarkStart w:id="519" w:name="_Toc20994262"/>
      <w:bookmarkStart w:id="520" w:name="_Toc37139309"/>
      <w:bookmarkStart w:id="521" w:name="_Toc45879617"/>
      <w:bookmarkStart w:id="522" w:name="_Toc61184220"/>
      <w:bookmarkStart w:id="523" w:name="_Toc74643049"/>
      <w:bookmarkStart w:id="524" w:name="_Toc76541667"/>
      <w:bookmarkStart w:id="525" w:name="_Toc76541752"/>
      <w:bookmarkStart w:id="526" w:name="_Toc82447360"/>
      <w:bookmarkStart w:id="527" w:name="_Toc114143262"/>
      <w:bookmarkStart w:id="528" w:name="_Toc130399665"/>
      <w:bookmarkStart w:id="529" w:name="_Toc145531331"/>
      <w:r>
        <w:t>8.2.1.4</w:t>
      </w:r>
      <w:r>
        <w:tab/>
        <w:t>Interpretation of the measurement results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530" w:name="_Toc61184221"/>
      <w:bookmarkStart w:id="531" w:name="_Toc74643050"/>
      <w:bookmarkStart w:id="532" w:name="_Toc76541668"/>
      <w:bookmarkStart w:id="533" w:name="_Toc76541753"/>
      <w:bookmarkStart w:id="534" w:name="_Toc82447361"/>
      <w:bookmarkStart w:id="535" w:name="_Toc114143263"/>
      <w:bookmarkStart w:id="536" w:name="_Toc130399666"/>
      <w:bookmarkStart w:id="537" w:name="_Toc145531332"/>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464"/>
      <w:bookmarkEnd w:id="465"/>
      <w:bookmarkEnd w:id="466"/>
      <w:bookmarkEnd w:id="467"/>
      <w:bookmarkEnd w:id="468"/>
      <w:bookmarkEnd w:id="469"/>
      <w:bookmarkEnd w:id="470"/>
      <w:bookmarkEnd w:id="471"/>
      <w:bookmarkEnd w:id="472"/>
      <w:bookmarkEnd w:id="473"/>
      <w:bookmarkEnd w:id="530"/>
      <w:bookmarkEnd w:id="531"/>
      <w:bookmarkEnd w:id="532"/>
      <w:bookmarkEnd w:id="533"/>
      <w:bookmarkEnd w:id="534"/>
      <w:bookmarkEnd w:id="535"/>
      <w:bookmarkEnd w:id="536"/>
      <w:bookmarkEnd w:id="537"/>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538" w:name="_Toc20994264"/>
      <w:bookmarkStart w:id="539" w:name="_Toc29812123"/>
      <w:bookmarkStart w:id="540" w:name="_Toc37268315"/>
      <w:bookmarkStart w:id="541" w:name="_Toc37268409"/>
      <w:bookmarkStart w:id="542" w:name="_Toc45879619"/>
      <w:bookmarkStart w:id="543" w:name="_Toc49507528"/>
      <w:bookmarkStart w:id="544" w:name="_Toc37139311"/>
      <w:bookmarkStart w:id="545" w:name="_Toc53219016"/>
      <w:bookmarkStart w:id="546" w:name="_Toc53219723"/>
      <w:bookmarkStart w:id="547" w:name="_Toc53220166"/>
      <w:bookmarkStart w:id="548" w:name="_Toc61184222"/>
      <w:bookmarkStart w:id="549" w:name="_Toc74643051"/>
      <w:bookmarkStart w:id="550" w:name="_Toc76541669"/>
      <w:bookmarkStart w:id="551" w:name="_Toc76541754"/>
      <w:bookmarkStart w:id="552" w:name="_Toc82447362"/>
      <w:bookmarkStart w:id="553" w:name="_Toc114143264"/>
      <w:bookmarkStart w:id="554" w:name="_Toc130399667"/>
      <w:bookmarkStart w:id="555" w:name="_Toc145531333"/>
      <w:r w:rsidRPr="00B558CC">
        <w:t>8.2.2.1</w:t>
      </w:r>
      <w:r w:rsidRPr="00B558CC">
        <w:rPr>
          <w:rFonts w:eastAsia="SimSun" w:hint="eastAsia"/>
          <w:lang w:val="en-US" w:eastAsia="zh-CN"/>
        </w:rPr>
        <w:tab/>
      </w:r>
      <w:r w:rsidRPr="00B558CC">
        <w:t>Definition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556" w:name="_Toc45879620"/>
      <w:bookmarkStart w:id="557" w:name="_Toc20994265"/>
      <w:bookmarkStart w:id="558" w:name="_Toc37139312"/>
      <w:bookmarkStart w:id="559" w:name="_Toc29812124"/>
      <w:bookmarkStart w:id="560" w:name="_Toc37268410"/>
      <w:bookmarkStart w:id="561" w:name="_Toc37268316"/>
      <w:bookmarkStart w:id="562" w:name="_Toc49507529"/>
      <w:bookmarkStart w:id="563" w:name="_Toc53219017"/>
      <w:bookmarkStart w:id="564" w:name="_Toc53219724"/>
      <w:bookmarkStart w:id="565" w:name="_Toc53220167"/>
      <w:bookmarkStart w:id="566" w:name="_Toc61184223"/>
      <w:bookmarkStart w:id="567" w:name="_Toc74643052"/>
      <w:bookmarkStart w:id="568" w:name="_Toc76541670"/>
      <w:bookmarkStart w:id="569" w:name="_Toc76541755"/>
      <w:bookmarkStart w:id="570" w:name="_Toc82447363"/>
      <w:bookmarkStart w:id="571" w:name="_Toc114143265"/>
      <w:bookmarkStart w:id="572" w:name="_Toc130399668"/>
      <w:bookmarkStart w:id="573" w:name="_Toc145531334"/>
      <w:r w:rsidRPr="00B558CC">
        <w:t>8.2.2.2</w:t>
      </w:r>
      <w:r w:rsidRPr="00B558CC">
        <w:tab/>
        <w:t>Test method</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574" w:name="_Toc37268317"/>
      <w:bookmarkStart w:id="575" w:name="_Toc29812125"/>
      <w:bookmarkStart w:id="576" w:name="_Toc45879621"/>
      <w:bookmarkStart w:id="577" w:name="_Toc37268411"/>
      <w:bookmarkStart w:id="578" w:name="_Toc37139313"/>
      <w:bookmarkStart w:id="579" w:name="_Toc20994266"/>
      <w:bookmarkStart w:id="580" w:name="_Toc49507530"/>
      <w:bookmarkStart w:id="581" w:name="_Toc53219018"/>
      <w:bookmarkStart w:id="582" w:name="_Toc53219725"/>
      <w:bookmarkStart w:id="583" w:name="_Toc53220168"/>
      <w:bookmarkStart w:id="584" w:name="_Toc61184224"/>
      <w:bookmarkStart w:id="585" w:name="_Toc74643053"/>
      <w:bookmarkStart w:id="586" w:name="_Toc76541671"/>
      <w:bookmarkStart w:id="587" w:name="_Toc76541756"/>
      <w:bookmarkStart w:id="588" w:name="_Toc82447364"/>
      <w:bookmarkStart w:id="589" w:name="_Toc114143266"/>
      <w:bookmarkStart w:id="590" w:name="_Toc130399669"/>
      <w:bookmarkStart w:id="591" w:name="_Toc145531335"/>
      <w:r w:rsidRPr="00B558CC">
        <w:t>8.2.2.3</w:t>
      </w:r>
      <w:r w:rsidRPr="00B558CC">
        <w:tab/>
        <w:t>Limits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592" w:name="_Toc47081158"/>
      <w:bookmarkStart w:id="593" w:name="_Toc49507531"/>
      <w:bookmarkStart w:id="594" w:name="_Toc53219019"/>
      <w:bookmarkStart w:id="595" w:name="_Toc53219726"/>
      <w:bookmarkStart w:id="596" w:name="_Toc53220169"/>
      <w:bookmarkStart w:id="597" w:name="_Toc61184225"/>
      <w:bookmarkStart w:id="598" w:name="_Toc74643054"/>
      <w:bookmarkStart w:id="599" w:name="_Toc76541672"/>
      <w:bookmarkStart w:id="600" w:name="_Toc76541757"/>
      <w:bookmarkStart w:id="601" w:name="_Toc82447365"/>
      <w:bookmarkStart w:id="602" w:name="_Toc114143267"/>
      <w:bookmarkStart w:id="603" w:name="_Toc130399670"/>
      <w:bookmarkStart w:id="604" w:name="_Toc145531336"/>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78FD7EC9" w14:textId="77777777" w:rsidR="00B558CC" w:rsidRPr="00B558CC" w:rsidRDefault="00B558CC" w:rsidP="00587C75">
      <w:pPr>
        <w:rPr>
          <w:i/>
        </w:rPr>
      </w:pPr>
      <w:r w:rsidRPr="00B558CC">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t>clause</w:t>
      </w:r>
      <w:r w:rsidRPr="00B558CC">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605" w:name="_Toc37139315"/>
      <w:bookmarkStart w:id="606" w:name="_Toc29812127"/>
      <w:bookmarkStart w:id="607" w:name="_Toc37268319"/>
      <w:bookmarkStart w:id="608" w:name="_Toc37268413"/>
      <w:bookmarkStart w:id="609" w:name="_Toc45879623"/>
      <w:bookmarkStart w:id="610" w:name="_Toc20994268"/>
      <w:bookmarkStart w:id="611" w:name="_Toc49507532"/>
      <w:bookmarkStart w:id="612" w:name="_Toc53219020"/>
      <w:bookmarkStart w:id="613" w:name="_Toc53219727"/>
      <w:bookmarkStart w:id="614" w:name="_Toc53220170"/>
      <w:bookmarkStart w:id="615" w:name="_Toc61184226"/>
      <w:bookmarkStart w:id="616" w:name="_Toc74643055"/>
      <w:bookmarkStart w:id="617" w:name="_Toc76541673"/>
      <w:bookmarkStart w:id="618" w:name="_Toc76541758"/>
      <w:bookmarkStart w:id="619" w:name="_Toc82447366"/>
      <w:bookmarkStart w:id="620" w:name="_Toc114143268"/>
      <w:bookmarkStart w:id="621" w:name="_Toc130399671"/>
      <w:bookmarkStart w:id="622" w:name="_Toc145531337"/>
      <w:r w:rsidRPr="00B558CC">
        <w:lastRenderedPageBreak/>
        <w:t>8.3.1</w:t>
      </w:r>
      <w:r w:rsidRPr="00B558CC">
        <w:rPr>
          <w:rFonts w:eastAsia="SimSun" w:hint="eastAsia"/>
          <w:lang w:val="en-US" w:eastAsia="zh-CN"/>
        </w:rPr>
        <w:tab/>
      </w:r>
      <w:r w:rsidRPr="00B558CC">
        <w:t>Definition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623" w:name="_Toc20994269"/>
      <w:bookmarkStart w:id="624" w:name="_Toc29812128"/>
      <w:bookmarkStart w:id="625" w:name="_Toc37268414"/>
      <w:bookmarkStart w:id="626" w:name="_Toc37268320"/>
      <w:bookmarkStart w:id="627" w:name="_Toc45879624"/>
      <w:bookmarkStart w:id="628" w:name="_Toc37139316"/>
      <w:bookmarkStart w:id="629" w:name="_Toc49507533"/>
      <w:bookmarkStart w:id="630" w:name="_Toc53219021"/>
      <w:bookmarkStart w:id="631" w:name="_Toc53219728"/>
      <w:bookmarkStart w:id="632" w:name="_Toc53220171"/>
      <w:bookmarkStart w:id="633" w:name="_Toc61184227"/>
      <w:bookmarkStart w:id="634" w:name="_Toc74643056"/>
      <w:bookmarkStart w:id="635" w:name="_Toc76541674"/>
      <w:bookmarkStart w:id="636" w:name="_Toc76541759"/>
      <w:bookmarkStart w:id="637" w:name="_Toc82447367"/>
      <w:bookmarkStart w:id="638" w:name="_Toc114143269"/>
      <w:bookmarkStart w:id="639" w:name="_Toc130399672"/>
      <w:bookmarkStart w:id="640" w:name="_Toc145531338"/>
      <w:r w:rsidRPr="00B558CC">
        <w:t>8.3.2</w:t>
      </w:r>
      <w:r w:rsidRPr="00B558CC">
        <w:tab/>
        <w:t>Test method</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641" w:name="_Toc45879625"/>
      <w:bookmarkStart w:id="642" w:name="_Toc37268415"/>
      <w:bookmarkStart w:id="643" w:name="_Toc29812129"/>
      <w:bookmarkStart w:id="644" w:name="_Toc37139317"/>
      <w:bookmarkStart w:id="645" w:name="_Toc37268321"/>
      <w:bookmarkStart w:id="646" w:name="_Toc20994270"/>
      <w:bookmarkStart w:id="647" w:name="_Toc49507534"/>
      <w:bookmarkStart w:id="648" w:name="_Toc53219022"/>
      <w:bookmarkStart w:id="649" w:name="_Toc53219729"/>
      <w:bookmarkStart w:id="650" w:name="_Toc53220172"/>
      <w:bookmarkStart w:id="651" w:name="_Toc61184228"/>
      <w:bookmarkStart w:id="652" w:name="_Toc74643057"/>
      <w:bookmarkStart w:id="653" w:name="_Toc76541675"/>
      <w:bookmarkStart w:id="654" w:name="_Toc76541760"/>
      <w:bookmarkStart w:id="655" w:name="_Toc82447368"/>
      <w:bookmarkStart w:id="656" w:name="_Toc114143270"/>
      <w:bookmarkStart w:id="657" w:name="_Toc130399673"/>
      <w:bookmarkStart w:id="658" w:name="_Toc145531339"/>
      <w:r w:rsidRPr="00B558CC">
        <w:t>8.3.3</w:t>
      </w:r>
      <w:r w:rsidRPr="00B558CC">
        <w:tab/>
        <w:t>Limits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659" w:name="_Toc47081159"/>
      <w:bookmarkStart w:id="660" w:name="_Toc49507535"/>
      <w:bookmarkStart w:id="661" w:name="_Toc53219023"/>
      <w:bookmarkStart w:id="662" w:name="_Toc53219730"/>
      <w:bookmarkStart w:id="663" w:name="_Toc53220173"/>
      <w:bookmarkStart w:id="664" w:name="_Toc61184229"/>
      <w:bookmarkStart w:id="665" w:name="_Toc74643058"/>
      <w:bookmarkStart w:id="666" w:name="_Toc76541676"/>
      <w:bookmarkStart w:id="667" w:name="_Toc76541761"/>
      <w:bookmarkStart w:id="668" w:name="_Toc82447369"/>
      <w:bookmarkStart w:id="669" w:name="_Toc114143271"/>
      <w:bookmarkStart w:id="670" w:name="_Toc130399674"/>
      <w:bookmarkStart w:id="671" w:name="_Toc145531340"/>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78FD7ED6" w14:textId="77777777" w:rsidR="00B558CC" w:rsidRPr="00B558CC" w:rsidRDefault="00B558CC" w:rsidP="00587C75">
      <w:r w:rsidRPr="00B558CC">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672" w:name="_Toc20994272"/>
      <w:bookmarkStart w:id="673" w:name="_Toc45879627"/>
      <w:bookmarkStart w:id="674" w:name="_Toc37268417"/>
      <w:bookmarkStart w:id="675" w:name="_Toc29812131"/>
      <w:bookmarkStart w:id="676" w:name="_Toc37268323"/>
      <w:bookmarkStart w:id="677" w:name="_Toc37139319"/>
      <w:bookmarkStart w:id="678" w:name="_Toc49507536"/>
      <w:bookmarkStart w:id="679" w:name="_Toc53219024"/>
      <w:bookmarkStart w:id="680" w:name="_Toc53219731"/>
      <w:bookmarkStart w:id="681" w:name="_Toc53220174"/>
      <w:bookmarkStart w:id="682" w:name="_Toc61184230"/>
      <w:bookmarkStart w:id="683" w:name="_Toc74643059"/>
      <w:bookmarkStart w:id="684" w:name="_Toc76541677"/>
      <w:bookmarkStart w:id="685" w:name="_Toc76541762"/>
      <w:bookmarkStart w:id="686" w:name="_Toc82447370"/>
      <w:bookmarkStart w:id="687" w:name="_Toc114143272"/>
      <w:bookmarkStart w:id="688" w:name="_Toc130399675"/>
      <w:bookmarkStart w:id="689" w:name="_Toc145531341"/>
      <w:r w:rsidRPr="00B558CC">
        <w:t>8.4.1</w:t>
      </w:r>
      <w:r w:rsidRPr="00B558CC">
        <w:tab/>
        <w:t>Definition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690" w:name="_Toc37268418"/>
      <w:bookmarkStart w:id="691" w:name="_Toc37139320"/>
      <w:bookmarkStart w:id="692" w:name="_Toc29812132"/>
      <w:bookmarkStart w:id="693" w:name="_Toc45879628"/>
      <w:bookmarkStart w:id="694" w:name="_Toc20994273"/>
      <w:bookmarkStart w:id="695" w:name="_Toc37268324"/>
      <w:bookmarkStart w:id="696" w:name="_Toc49507537"/>
      <w:bookmarkStart w:id="697" w:name="_Toc53219025"/>
      <w:bookmarkStart w:id="698" w:name="_Toc53219732"/>
      <w:bookmarkStart w:id="699" w:name="_Toc53220175"/>
      <w:bookmarkStart w:id="700" w:name="_Toc61184231"/>
      <w:bookmarkStart w:id="701" w:name="_Toc74643060"/>
      <w:bookmarkStart w:id="702" w:name="_Toc76541678"/>
      <w:bookmarkStart w:id="703" w:name="_Toc76541763"/>
      <w:bookmarkStart w:id="704" w:name="_Toc82447371"/>
      <w:bookmarkStart w:id="705" w:name="_Toc114143273"/>
      <w:bookmarkStart w:id="706" w:name="_Toc130399676"/>
      <w:bookmarkStart w:id="707" w:name="_Toc145531342"/>
      <w:r w:rsidRPr="00B558CC">
        <w:t>8.4.2</w:t>
      </w:r>
      <w:r w:rsidRPr="00B558CC">
        <w:tab/>
        <w:t>Test method</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708" w:name="_Toc37268325"/>
      <w:bookmarkStart w:id="709" w:name="_Toc45879629"/>
      <w:bookmarkStart w:id="710" w:name="_Toc20994274"/>
      <w:bookmarkStart w:id="711" w:name="_Toc37268419"/>
      <w:bookmarkStart w:id="712" w:name="_Toc37139321"/>
      <w:bookmarkStart w:id="713" w:name="_Toc29812133"/>
      <w:bookmarkStart w:id="714" w:name="_Toc49507538"/>
      <w:bookmarkStart w:id="715" w:name="_Toc53219026"/>
      <w:bookmarkStart w:id="716" w:name="_Toc53219733"/>
      <w:bookmarkStart w:id="717" w:name="_Toc53220176"/>
      <w:bookmarkStart w:id="718" w:name="_Toc61184232"/>
      <w:bookmarkStart w:id="719" w:name="_Toc74643061"/>
      <w:bookmarkStart w:id="720" w:name="_Toc76541679"/>
      <w:bookmarkStart w:id="721" w:name="_Toc76541764"/>
      <w:bookmarkStart w:id="722" w:name="_Toc82447372"/>
      <w:bookmarkStart w:id="723" w:name="_Toc114143274"/>
      <w:bookmarkStart w:id="724" w:name="_Toc130399677"/>
      <w:bookmarkStart w:id="725" w:name="_Toc145531343"/>
      <w:r w:rsidRPr="00B558CC">
        <w:t>8.4.3</w:t>
      </w:r>
      <w:r w:rsidRPr="00B558CC">
        <w:tab/>
        <w:t>Limits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726" w:name="_Toc49507539"/>
      <w:bookmarkStart w:id="727" w:name="_Toc47081160"/>
      <w:bookmarkStart w:id="728" w:name="_Toc53219027"/>
      <w:bookmarkStart w:id="729" w:name="_Toc53219734"/>
      <w:bookmarkStart w:id="730" w:name="_Toc53220177"/>
      <w:bookmarkStart w:id="731" w:name="_Toc61184233"/>
      <w:bookmarkStart w:id="732" w:name="_Toc74643062"/>
      <w:bookmarkStart w:id="733" w:name="_Toc76541680"/>
      <w:bookmarkStart w:id="734" w:name="_Toc76541765"/>
      <w:bookmarkStart w:id="735" w:name="_Toc82447373"/>
      <w:bookmarkStart w:id="736" w:name="_Toc114143275"/>
      <w:bookmarkStart w:id="737" w:name="_Toc130399678"/>
      <w:bookmarkStart w:id="738" w:name="_Toc145531344"/>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739" w:name="_Toc37268327"/>
      <w:bookmarkStart w:id="740" w:name="_Toc29812135"/>
      <w:bookmarkStart w:id="741" w:name="_Toc37139323"/>
      <w:bookmarkStart w:id="742" w:name="_Toc20994276"/>
      <w:bookmarkStart w:id="743" w:name="_Toc45879631"/>
      <w:bookmarkStart w:id="744" w:name="_Toc37268421"/>
      <w:bookmarkStart w:id="745" w:name="_Toc49507540"/>
      <w:bookmarkStart w:id="746" w:name="_Toc53219028"/>
      <w:bookmarkStart w:id="747" w:name="_Toc53219735"/>
      <w:bookmarkStart w:id="748" w:name="_Toc53220178"/>
      <w:bookmarkStart w:id="749" w:name="_Toc61184234"/>
      <w:bookmarkStart w:id="750" w:name="_Toc74643063"/>
      <w:bookmarkStart w:id="751" w:name="_Toc76541681"/>
      <w:bookmarkStart w:id="752" w:name="_Toc76541766"/>
      <w:bookmarkStart w:id="753" w:name="_Toc82447374"/>
      <w:bookmarkStart w:id="754" w:name="_Toc114143276"/>
      <w:bookmarkStart w:id="755" w:name="_Toc130399679"/>
      <w:bookmarkStart w:id="756" w:name="_Toc145531345"/>
      <w:r w:rsidRPr="00B558CC">
        <w:t>8.</w:t>
      </w:r>
      <w:r w:rsidRPr="00B558CC">
        <w:rPr>
          <w:rFonts w:hint="eastAsia"/>
        </w:rPr>
        <w:t>5</w:t>
      </w:r>
      <w:r w:rsidRPr="00B558CC">
        <w:t>.1</w:t>
      </w:r>
      <w:r w:rsidRPr="00B558CC">
        <w:tab/>
        <w:t>Definition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757" w:name="_Toc37139324"/>
      <w:bookmarkStart w:id="758" w:name="_Toc37268328"/>
      <w:bookmarkStart w:id="759" w:name="_Toc29812136"/>
      <w:bookmarkStart w:id="760" w:name="_Toc20994277"/>
      <w:bookmarkStart w:id="761" w:name="_Toc37268422"/>
      <w:bookmarkStart w:id="762" w:name="_Toc45879632"/>
      <w:bookmarkStart w:id="763" w:name="_Toc49507541"/>
      <w:bookmarkStart w:id="764" w:name="_Toc53219029"/>
      <w:bookmarkStart w:id="765" w:name="_Toc53219736"/>
      <w:bookmarkStart w:id="766" w:name="_Toc53220179"/>
      <w:bookmarkStart w:id="767" w:name="_Toc61184235"/>
      <w:bookmarkStart w:id="768" w:name="_Toc74643064"/>
      <w:bookmarkStart w:id="769" w:name="_Toc76541682"/>
      <w:bookmarkStart w:id="770" w:name="_Toc76541767"/>
      <w:bookmarkStart w:id="771" w:name="_Toc82447375"/>
      <w:bookmarkStart w:id="772" w:name="_Toc114143277"/>
      <w:bookmarkStart w:id="773" w:name="_Toc130399680"/>
      <w:bookmarkStart w:id="774" w:name="_Toc145531346"/>
      <w:r w:rsidRPr="00B558CC">
        <w:t>8.</w:t>
      </w:r>
      <w:r w:rsidRPr="00B558CC">
        <w:rPr>
          <w:rFonts w:hint="eastAsia"/>
        </w:rPr>
        <w:t>5</w:t>
      </w:r>
      <w:r w:rsidRPr="00B558CC">
        <w:t>.2</w:t>
      </w:r>
      <w:r w:rsidRPr="00B558CC">
        <w:tab/>
        <w:t>Test method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775" w:name="_Toc29812137"/>
      <w:bookmarkStart w:id="776" w:name="_Toc20994278"/>
      <w:bookmarkStart w:id="777" w:name="_Toc37268329"/>
      <w:bookmarkStart w:id="778" w:name="_Toc37139325"/>
      <w:bookmarkStart w:id="779" w:name="_Toc37268423"/>
      <w:bookmarkStart w:id="780" w:name="_Toc45879633"/>
      <w:bookmarkStart w:id="781" w:name="_Toc49507542"/>
      <w:bookmarkStart w:id="782" w:name="_Toc53219030"/>
      <w:bookmarkStart w:id="783" w:name="_Toc53219737"/>
      <w:bookmarkStart w:id="784" w:name="_Toc53220180"/>
      <w:bookmarkStart w:id="785" w:name="_Toc61184236"/>
      <w:bookmarkStart w:id="786" w:name="_Toc74643065"/>
      <w:bookmarkStart w:id="787" w:name="_Toc76541683"/>
      <w:bookmarkStart w:id="788" w:name="_Toc76541768"/>
      <w:bookmarkStart w:id="789" w:name="_Toc82447376"/>
      <w:bookmarkStart w:id="790" w:name="_Toc114143278"/>
      <w:bookmarkStart w:id="791" w:name="_Toc130399681"/>
      <w:bookmarkStart w:id="792" w:name="_Toc145531347"/>
      <w:r w:rsidRPr="00B558CC">
        <w:t>8.</w:t>
      </w:r>
      <w:r w:rsidRPr="00B558CC">
        <w:rPr>
          <w:rFonts w:hint="eastAsia"/>
        </w:rPr>
        <w:t>5</w:t>
      </w:r>
      <w:r w:rsidRPr="00B558CC">
        <w:t>.3</w:t>
      </w:r>
      <w:r w:rsidRPr="00B558CC">
        <w:tab/>
        <w:t>Limits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793" w:name="_Toc49507543"/>
      <w:bookmarkStart w:id="794" w:name="_Toc47081161"/>
      <w:bookmarkStart w:id="795" w:name="_Toc53219031"/>
      <w:bookmarkStart w:id="796" w:name="_Toc53219738"/>
      <w:bookmarkStart w:id="797" w:name="_Toc53220181"/>
      <w:bookmarkStart w:id="798" w:name="_Toc61184237"/>
      <w:bookmarkStart w:id="799" w:name="_Toc74643066"/>
      <w:bookmarkStart w:id="800" w:name="_Toc76541684"/>
      <w:bookmarkStart w:id="801" w:name="_Toc76541769"/>
      <w:bookmarkStart w:id="802" w:name="_Toc82447377"/>
      <w:bookmarkStart w:id="803" w:name="_Toc114143279"/>
      <w:bookmarkStart w:id="804" w:name="_Toc130399682"/>
      <w:bookmarkStart w:id="805" w:name="_Toc145531348"/>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806" w:name="_Toc47081162"/>
      <w:bookmarkStart w:id="807" w:name="_Toc49507544"/>
      <w:bookmarkStart w:id="808" w:name="_Toc53219032"/>
      <w:bookmarkStart w:id="809" w:name="_Toc53219739"/>
      <w:bookmarkStart w:id="810" w:name="_Toc53220182"/>
      <w:bookmarkStart w:id="811" w:name="_Toc61184238"/>
      <w:bookmarkStart w:id="812" w:name="_Toc74643067"/>
      <w:bookmarkStart w:id="813" w:name="_Toc76541685"/>
      <w:bookmarkStart w:id="814" w:name="_Toc76541770"/>
      <w:bookmarkStart w:id="815" w:name="_Toc82447378"/>
      <w:bookmarkStart w:id="816" w:name="_Toc114143280"/>
      <w:bookmarkStart w:id="817" w:name="_Toc130399683"/>
      <w:bookmarkStart w:id="818" w:name="_Toc145531349"/>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819" w:name="_Toc47081163"/>
      <w:bookmarkStart w:id="820" w:name="_Toc49507545"/>
      <w:bookmarkStart w:id="821" w:name="_Toc53219033"/>
      <w:bookmarkStart w:id="822" w:name="_Toc53219740"/>
      <w:bookmarkStart w:id="823" w:name="_Toc53220183"/>
      <w:bookmarkStart w:id="824" w:name="_Toc61184239"/>
      <w:bookmarkStart w:id="825" w:name="_Toc74643068"/>
      <w:bookmarkStart w:id="826" w:name="_Toc76541686"/>
      <w:bookmarkStart w:id="827" w:name="_Toc76541771"/>
      <w:bookmarkStart w:id="828" w:name="_Toc82447379"/>
      <w:bookmarkStart w:id="829" w:name="_Toc114143281"/>
      <w:bookmarkStart w:id="830" w:name="_Toc130399684"/>
      <w:bookmarkStart w:id="831" w:name="_Toc145531350"/>
      <w:r w:rsidRPr="00B558CC">
        <w:rPr>
          <w:rFonts w:eastAsia="SimSun"/>
          <w:lang w:val="en-US" w:eastAsia="zh-CN"/>
        </w:rPr>
        <w:t>9</w:t>
      </w:r>
      <w:r w:rsidRPr="00B558CC">
        <w:tab/>
      </w:r>
      <w:r w:rsidRPr="00B558CC">
        <w:rPr>
          <w:rFonts w:eastAsia="SimSun"/>
          <w:lang w:val="en-US" w:eastAsia="zh-CN"/>
        </w:rPr>
        <w:t>Immunity</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78FD7EF5" w14:textId="77777777" w:rsidR="00B558CC" w:rsidRPr="00B558CC" w:rsidRDefault="00B558CC" w:rsidP="00B558CC">
      <w:pPr>
        <w:pStyle w:val="Heading2"/>
      </w:pPr>
      <w:bookmarkStart w:id="832" w:name="_Toc47081164"/>
      <w:bookmarkStart w:id="833" w:name="_Toc49507546"/>
      <w:bookmarkStart w:id="834" w:name="_Toc53219034"/>
      <w:bookmarkStart w:id="835" w:name="_Toc53219741"/>
      <w:bookmarkStart w:id="836" w:name="_Toc53220184"/>
      <w:bookmarkStart w:id="837" w:name="_Toc61184240"/>
      <w:bookmarkStart w:id="838" w:name="_Toc74643069"/>
      <w:bookmarkStart w:id="839" w:name="_Toc76541687"/>
      <w:bookmarkStart w:id="840" w:name="_Toc76541772"/>
      <w:bookmarkStart w:id="841" w:name="_Toc82447380"/>
      <w:bookmarkStart w:id="842" w:name="_Toc114143282"/>
      <w:bookmarkStart w:id="843" w:name="_Toc130399685"/>
      <w:bookmarkStart w:id="844" w:name="_Toc145531351"/>
      <w:r w:rsidRPr="00B558CC">
        <w:rPr>
          <w:rFonts w:eastAsia="SimSun"/>
          <w:lang w:val="en-US" w:eastAsia="zh-CN"/>
        </w:rPr>
        <w:t>9</w:t>
      </w:r>
      <w:r w:rsidRPr="00B558CC">
        <w:t>.1</w:t>
      </w:r>
      <w:r w:rsidRPr="00B558CC">
        <w:tab/>
        <w:t>Test configurations</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78FD7EF6" w14:textId="77777777" w:rsidR="00EE5FAA" w:rsidRDefault="00EE5FAA" w:rsidP="00EE5FAA">
      <w:pPr>
        <w:rPr>
          <w:rFonts w:cs="v4.2.0"/>
        </w:rPr>
      </w:pPr>
      <w:bookmarkStart w:id="845" w:name="_Toc47081165"/>
      <w:bookmarkStart w:id="846" w:name="_Toc49507547"/>
      <w:bookmarkStart w:id="847" w:name="_Toc53219035"/>
      <w:bookmarkStart w:id="848" w:name="_Toc53219742"/>
      <w:bookmarkStart w:id="849"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850" w:name="_Toc61184241"/>
      <w:bookmarkStart w:id="851" w:name="_Toc74643070"/>
      <w:bookmarkStart w:id="852" w:name="_Toc76541688"/>
      <w:bookmarkStart w:id="853" w:name="_Toc76541773"/>
      <w:bookmarkStart w:id="854" w:name="_Toc82447381"/>
      <w:bookmarkStart w:id="855" w:name="_Toc114143283"/>
      <w:bookmarkStart w:id="856" w:name="_Toc130399686"/>
      <w:bookmarkStart w:id="857" w:name="_Toc145531352"/>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78FD7F03" w14:textId="77777777" w:rsidR="00B558CC" w:rsidRPr="00B558CC" w:rsidRDefault="00B558CC" w:rsidP="00587C75">
      <w:pPr>
        <w:rPr>
          <w:i/>
        </w:rPr>
      </w:pPr>
      <w:bookmarkStart w:id="858" w:name="_Toc478463327"/>
      <w:r w:rsidRPr="00B558CC">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859" w:name="_Toc37139336"/>
      <w:bookmarkStart w:id="860" w:name="_Toc29812148"/>
      <w:bookmarkStart w:id="861" w:name="_Toc37268434"/>
      <w:bookmarkStart w:id="862" w:name="_Toc20994289"/>
      <w:bookmarkStart w:id="863" w:name="_Toc37268340"/>
      <w:bookmarkStart w:id="864" w:name="_Toc49507548"/>
      <w:bookmarkStart w:id="865" w:name="_Toc53219036"/>
      <w:bookmarkStart w:id="866" w:name="_Toc53219743"/>
      <w:bookmarkStart w:id="867" w:name="_Toc53220186"/>
      <w:bookmarkStart w:id="868" w:name="_Toc61184242"/>
      <w:bookmarkStart w:id="869" w:name="_Toc74643071"/>
      <w:bookmarkStart w:id="870" w:name="_Toc76541689"/>
      <w:bookmarkStart w:id="871" w:name="_Toc76541774"/>
      <w:bookmarkStart w:id="872" w:name="_Toc82447382"/>
      <w:bookmarkStart w:id="873" w:name="_Toc114143284"/>
      <w:bookmarkStart w:id="874" w:name="_Toc130399687"/>
      <w:bookmarkStart w:id="875" w:name="_Toc145531353"/>
      <w:r w:rsidRPr="00B558CC">
        <w:t>9.2.1</w:t>
      </w:r>
      <w:r w:rsidRPr="00B558CC">
        <w:tab/>
        <w:t>Definition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876" w:name="_Toc20994290"/>
      <w:bookmarkStart w:id="877" w:name="_Toc37268435"/>
      <w:bookmarkStart w:id="878" w:name="_Toc37268341"/>
      <w:bookmarkStart w:id="879" w:name="_Toc37139337"/>
      <w:bookmarkStart w:id="880" w:name="_Toc29812149"/>
      <w:bookmarkStart w:id="881" w:name="_Toc49507549"/>
      <w:bookmarkStart w:id="882" w:name="_Toc53219037"/>
      <w:bookmarkStart w:id="883" w:name="_Toc53219744"/>
      <w:bookmarkStart w:id="884" w:name="_Toc53220187"/>
      <w:bookmarkStart w:id="885" w:name="_Toc61184243"/>
      <w:bookmarkStart w:id="886" w:name="_Toc74643072"/>
      <w:bookmarkStart w:id="887" w:name="_Toc76541690"/>
      <w:bookmarkStart w:id="888" w:name="_Toc76541775"/>
      <w:bookmarkStart w:id="889" w:name="_Toc82447383"/>
      <w:bookmarkStart w:id="890" w:name="_Toc114143285"/>
      <w:bookmarkStart w:id="891" w:name="_Toc130399688"/>
      <w:bookmarkStart w:id="892" w:name="_Toc145531354"/>
      <w:r w:rsidRPr="00B558CC">
        <w:t>9.2.2</w:t>
      </w:r>
      <w:r w:rsidRPr="00B558CC">
        <w:tab/>
        <w:t>Test method and level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8FD7F07" w14:textId="5F5AA1B1" w:rsidR="00B558CC" w:rsidRPr="00B558CC" w:rsidRDefault="00587C75"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CED5EEC" w:rsidR="00B558CC" w:rsidRPr="00B558CC" w:rsidRDefault="00587C75" w:rsidP="00B558CC">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893" w:name="_Toc20994291"/>
      <w:bookmarkStart w:id="894" w:name="_Toc29812150"/>
      <w:bookmarkStart w:id="895" w:name="_Toc37268436"/>
      <w:bookmarkStart w:id="896" w:name="_Toc37268342"/>
      <w:bookmarkStart w:id="897" w:name="_Toc37139338"/>
      <w:bookmarkStart w:id="898" w:name="_Toc49507550"/>
      <w:bookmarkStart w:id="899" w:name="_Toc53219038"/>
      <w:bookmarkStart w:id="900" w:name="_Toc53219745"/>
      <w:bookmarkStart w:id="901" w:name="_Toc53220188"/>
      <w:bookmarkStart w:id="902"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7DC5FD58" w:rsidR="00680588" w:rsidRDefault="00587C75" w:rsidP="00680588">
      <w:pPr>
        <w:pStyle w:val="B1"/>
      </w:pPr>
      <w:bookmarkStart w:id="903" w:name="_Toc76541691"/>
      <w:bookmarkStart w:id="904" w:name="_Toc74643073"/>
      <w:bookmarkStart w:id="905"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587C75"/>
    <w:p w14:paraId="78FD7F0F" w14:textId="1536600B" w:rsidR="00B558CC" w:rsidRPr="00B558CC" w:rsidRDefault="00B558CC" w:rsidP="000D3573">
      <w:pPr>
        <w:pStyle w:val="Heading3"/>
      </w:pPr>
      <w:bookmarkStart w:id="906" w:name="_Toc82447384"/>
      <w:bookmarkStart w:id="907" w:name="_Toc114143286"/>
      <w:bookmarkStart w:id="908" w:name="_Toc130399689"/>
      <w:bookmarkStart w:id="909" w:name="_Toc145531355"/>
      <w:r w:rsidRPr="00B558CC">
        <w:t>9.2.3</w:t>
      </w:r>
      <w:r w:rsidRPr="00B558CC">
        <w:tab/>
        <w:t>Performance criteria</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910" w:name="_Toc47081166"/>
      <w:bookmarkStart w:id="911" w:name="_Toc49507551"/>
      <w:bookmarkStart w:id="912" w:name="_Toc53219039"/>
      <w:bookmarkStart w:id="913" w:name="_Toc53219746"/>
      <w:bookmarkStart w:id="914" w:name="_Toc53220189"/>
      <w:bookmarkStart w:id="915" w:name="_Toc61184245"/>
      <w:bookmarkStart w:id="916" w:name="_Toc74643074"/>
      <w:bookmarkStart w:id="917" w:name="_Toc76541692"/>
      <w:bookmarkStart w:id="918" w:name="_Toc76541777"/>
      <w:bookmarkStart w:id="919" w:name="_Toc82447385"/>
      <w:bookmarkStart w:id="920" w:name="_Toc114143287"/>
      <w:bookmarkStart w:id="921" w:name="_Toc130399690"/>
      <w:bookmarkStart w:id="922" w:name="_Toc145531356"/>
      <w:bookmarkEnd w:id="858"/>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923" w:name="_Toc37268438"/>
      <w:bookmarkStart w:id="924" w:name="_Toc20994293"/>
      <w:bookmarkStart w:id="925" w:name="_Toc37139340"/>
      <w:bookmarkStart w:id="926" w:name="_Toc37268344"/>
      <w:bookmarkStart w:id="927" w:name="_Toc29812152"/>
      <w:bookmarkStart w:id="928" w:name="_Toc49507552"/>
      <w:bookmarkStart w:id="929" w:name="_Toc53219040"/>
      <w:bookmarkStart w:id="930" w:name="_Toc53219747"/>
      <w:bookmarkStart w:id="931" w:name="_Toc53220190"/>
      <w:bookmarkStart w:id="932" w:name="_Toc61184246"/>
      <w:bookmarkStart w:id="933" w:name="_Toc74643075"/>
      <w:bookmarkStart w:id="934" w:name="_Toc76541693"/>
      <w:bookmarkStart w:id="935" w:name="_Toc76541778"/>
      <w:bookmarkStart w:id="936" w:name="_Toc82447386"/>
      <w:bookmarkStart w:id="937" w:name="_Toc114143288"/>
      <w:bookmarkStart w:id="938" w:name="_Toc130399691"/>
      <w:bookmarkStart w:id="939" w:name="_Toc145531357"/>
      <w:r w:rsidRPr="00B558CC">
        <w:t>9.3.1</w:t>
      </w:r>
      <w:r w:rsidRPr="00B558CC">
        <w:tab/>
        <w:t>Definition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940" w:name="_Toc20994294"/>
      <w:bookmarkStart w:id="941" w:name="_Toc37268439"/>
      <w:bookmarkStart w:id="942" w:name="_Toc37139341"/>
      <w:bookmarkStart w:id="943" w:name="_Toc29812153"/>
      <w:bookmarkStart w:id="944" w:name="_Toc49507553"/>
      <w:bookmarkStart w:id="945" w:name="_Toc37268345"/>
      <w:bookmarkStart w:id="946" w:name="_Toc53219041"/>
      <w:bookmarkStart w:id="947" w:name="_Toc53219748"/>
      <w:bookmarkStart w:id="948" w:name="_Toc53220191"/>
      <w:bookmarkStart w:id="949" w:name="_Toc61184247"/>
      <w:bookmarkStart w:id="950" w:name="_Toc74643076"/>
      <w:bookmarkStart w:id="951" w:name="_Toc76541694"/>
      <w:bookmarkStart w:id="952" w:name="_Toc76541779"/>
      <w:bookmarkStart w:id="953" w:name="_Toc82447387"/>
      <w:bookmarkStart w:id="954" w:name="_Toc114143289"/>
      <w:bookmarkStart w:id="955" w:name="_Toc130399692"/>
      <w:bookmarkStart w:id="956" w:name="_Toc145531358"/>
      <w:r w:rsidRPr="00B558CC">
        <w:lastRenderedPageBreak/>
        <w:t>9.3.2</w:t>
      </w:r>
      <w:r w:rsidRPr="00B558CC">
        <w:tab/>
        <w:t>Test method and level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957" w:name="_Toc37268440"/>
      <w:bookmarkStart w:id="958" w:name="_Toc37268346"/>
      <w:bookmarkStart w:id="959" w:name="_Toc37139342"/>
      <w:bookmarkStart w:id="960" w:name="_Toc20994295"/>
      <w:bookmarkStart w:id="961" w:name="_Toc29812154"/>
      <w:bookmarkStart w:id="962" w:name="_Toc49507554"/>
      <w:bookmarkStart w:id="963" w:name="_Toc53219042"/>
      <w:bookmarkStart w:id="964" w:name="_Toc53219749"/>
      <w:bookmarkStart w:id="965" w:name="_Toc53220192"/>
      <w:bookmarkStart w:id="966" w:name="_Toc61184248"/>
      <w:bookmarkStart w:id="967" w:name="_Toc74643077"/>
      <w:bookmarkStart w:id="968" w:name="_Toc76541695"/>
      <w:bookmarkStart w:id="969" w:name="_Toc76541780"/>
      <w:bookmarkStart w:id="970" w:name="_Toc82447388"/>
      <w:bookmarkStart w:id="971" w:name="_Toc114143290"/>
      <w:bookmarkStart w:id="972" w:name="_Toc130399693"/>
      <w:bookmarkStart w:id="973" w:name="_Toc145531359"/>
      <w:r w:rsidRPr="00B558CC">
        <w:t>9.3.3</w:t>
      </w:r>
      <w:r w:rsidRPr="00B558CC">
        <w:tab/>
        <w:t>Performance criteria</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974" w:name="_Toc49507555"/>
      <w:bookmarkStart w:id="975" w:name="_Toc47081167"/>
      <w:bookmarkStart w:id="976" w:name="_Toc53219043"/>
      <w:bookmarkStart w:id="977" w:name="_Toc53219750"/>
      <w:bookmarkStart w:id="978" w:name="_Toc53220193"/>
      <w:bookmarkStart w:id="979" w:name="_Toc61184249"/>
      <w:bookmarkStart w:id="980" w:name="_Toc74643078"/>
      <w:bookmarkStart w:id="981" w:name="_Toc76541696"/>
      <w:bookmarkStart w:id="982" w:name="_Toc76541781"/>
      <w:bookmarkStart w:id="983" w:name="_Toc82447389"/>
      <w:bookmarkStart w:id="984" w:name="_Toc114143291"/>
      <w:bookmarkStart w:id="985" w:name="_Toc130399694"/>
      <w:bookmarkStart w:id="986" w:name="_Toc145531360"/>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974"/>
      <w:bookmarkEnd w:id="975"/>
      <w:bookmarkEnd w:id="976"/>
      <w:bookmarkEnd w:id="977"/>
      <w:bookmarkEnd w:id="978"/>
      <w:bookmarkEnd w:id="979"/>
      <w:bookmarkEnd w:id="980"/>
      <w:bookmarkEnd w:id="981"/>
      <w:bookmarkEnd w:id="982"/>
      <w:bookmarkEnd w:id="983"/>
      <w:bookmarkEnd w:id="984"/>
      <w:bookmarkEnd w:id="985"/>
      <w:bookmarkEnd w:id="986"/>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987" w:name="_Toc37268348"/>
      <w:bookmarkStart w:id="988" w:name="_Toc37268442"/>
      <w:bookmarkStart w:id="989" w:name="_Toc37139344"/>
      <w:bookmarkStart w:id="990" w:name="_Toc29812156"/>
      <w:bookmarkStart w:id="991" w:name="_Toc20994297"/>
      <w:bookmarkStart w:id="992" w:name="_Toc49507556"/>
      <w:bookmarkStart w:id="993" w:name="_Toc53219044"/>
      <w:bookmarkStart w:id="994" w:name="_Toc53219751"/>
      <w:bookmarkStart w:id="995" w:name="_Toc53220194"/>
      <w:bookmarkStart w:id="996" w:name="_Toc61184250"/>
      <w:bookmarkStart w:id="997" w:name="_Toc74643079"/>
      <w:bookmarkStart w:id="998" w:name="_Toc76541697"/>
      <w:bookmarkStart w:id="999" w:name="_Toc76541782"/>
      <w:bookmarkStart w:id="1000" w:name="_Toc82447390"/>
      <w:bookmarkStart w:id="1001" w:name="_Toc114143292"/>
      <w:bookmarkStart w:id="1002" w:name="_Toc130399695"/>
      <w:bookmarkStart w:id="1003" w:name="_Toc145531361"/>
      <w:r w:rsidRPr="00B558CC">
        <w:t>9.4.1</w:t>
      </w:r>
      <w:r w:rsidRPr="00B558CC">
        <w:tab/>
        <w:t>Definition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004" w:name="_Toc20994298"/>
      <w:bookmarkStart w:id="1005" w:name="_Toc29812157"/>
      <w:bookmarkStart w:id="1006" w:name="_Toc37268443"/>
      <w:bookmarkStart w:id="1007" w:name="_Toc37268349"/>
      <w:bookmarkStart w:id="1008" w:name="_Toc37139345"/>
      <w:bookmarkStart w:id="1009" w:name="_Toc49507557"/>
      <w:bookmarkStart w:id="1010" w:name="_Toc53219045"/>
      <w:bookmarkStart w:id="1011" w:name="_Toc53219752"/>
      <w:bookmarkStart w:id="1012" w:name="_Toc53220195"/>
      <w:bookmarkStart w:id="1013" w:name="_Toc61184251"/>
      <w:bookmarkStart w:id="1014" w:name="_Toc74643080"/>
      <w:bookmarkStart w:id="1015" w:name="_Toc76541698"/>
      <w:bookmarkStart w:id="1016" w:name="_Toc76541783"/>
      <w:bookmarkStart w:id="1017" w:name="_Toc82447391"/>
      <w:bookmarkStart w:id="1018" w:name="_Toc114143293"/>
      <w:bookmarkStart w:id="1019" w:name="_Toc130399696"/>
      <w:bookmarkStart w:id="1020" w:name="_Toc145531362"/>
      <w:r w:rsidRPr="00B558CC">
        <w:t>9.4.2</w:t>
      </w:r>
      <w:r w:rsidRPr="00B558CC">
        <w:tab/>
        <w:t>Test method and level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021" w:name="_Toc37268444"/>
      <w:bookmarkStart w:id="1022" w:name="_Toc37139346"/>
      <w:bookmarkStart w:id="1023" w:name="_Toc29812158"/>
      <w:bookmarkStart w:id="1024" w:name="_Toc20994299"/>
      <w:bookmarkStart w:id="1025" w:name="_Toc37268350"/>
      <w:bookmarkStart w:id="1026" w:name="_Toc49507558"/>
      <w:bookmarkStart w:id="1027" w:name="_Toc53219046"/>
      <w:bookmarkStart w:id="1028" w:name="_Toc53219753"/>
      <w:bookmarkStart w:id="1029" w:name="_Toc53220196"/>
      <w:bookmarkStart w:id="1030" w:name="_Toc61184252"/>
      <w:bookmarkStart w:id="1031" w:name="_Toc74643081"/>
      <w:bookmarkStart w:id="1032" w:name="_Toc76541699"/>
      <w:bookmarkStart w:id="1033" w:name="_Toc76541784"/>
      <w:bookmarkStart w:id="1034" w:name="_Toc82447392"/>
      <w:bookmarkStart w:id="1035" w:name="_Toc114143294"/>
      <w:bookmarkStart w:id="1036" w:name="_Toc130399697"/>
      <w:bookmarkStart w:id="1037" w:name="_Toc145531363"/>
      <w:r w:rsidRPr="00B558CC">
        <w:t>9.4.3</w:t>
      </w:r>
      <w:r w:rsidRPr="00B558CC">
        <w:tab/>
        <w:t>Performance criteria</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038" w:name="_Toc47081168"/>
      <w:bookmarkStart w:id="1039" w:name="_Toc49507559"/>
      <w:bookmarkStart w:id="1040" w:name="_Toc53219047"/>
      <w:bookmarkStart w:id="1041" w:name="_Toc53219754"/>
      <w:bookmarkStart w:id="1042" w:name="_Toc53220197"/>
      <w:bookmarkStart w:id="1043" w:name="_Toc61184253"/>
      <w:bookmarkStart w:id="1044" w:name="_Toc74643082"/>
      <w:bookmarkStart w:id="1045" w:name="_Toc76541700"/>
      <w:bookmarkStart w:id="1046" w:name="_Toc76541785"/>
      <w:bookmarkStart w:id="1047" w:name="_Toc82447393"/>
      <w:bookmarkStart w:id="1048" w:name="_Toc114143295"/>
      <w:bookmarkStart w:id="1049" w:name="_Toc130399698"/>
      <w:bookmarkStart w:id="1050" w:name="_Toc145531364"/>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F95053E" w:rsidR="00B558CC" w:rsidRPr="00B558CC" w:rsidRDefault="00587C75"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051" w:name="_Toc20994301"/>
      <w:bookmarkStart w:id="1052" w:name="_Toc29812160"/>
      <w:bookmarkStart w:id="1053" w:name="_Toc37139348"/>
      <w:bookmarkStart w:id="1054" w:name="_Toc37268446"/>
      <w:bookmarkStart w:id="1055" w:name="_Toc37268352"/>
      <w:bookmarkStart w:id="1056" w:name="_Toc49507560"/>
      <w:bookmarkStart w:id="1057" w:name="_Toc53219048"/>
      <w:bookmarkStart w:id="1058" w:name="_Toc53219755"/>
      <w:bookmarkStart w:id="1059" w:name="_Toc53220198"/>
      <w:bookmarkStart w:id="1060" w:name="_Toc61184254"/>
      <w:bookmarkStart w:id="1061" w:name="_Toc74643083"/>
      <w:bookmarkStart w:id="1062" w:name="_Toc76541701"/>
      <w:bookmarkStart w:id="1063" w:name="_Toc76541786"/>
      <w:bookmarkStart w:id="1064" w:name="_Toc82447394"/>
      <w:bookmarkStart w:id="1065" w:name="_Toc114143296"/>
      <w:bookmarkStart w:id="1066" w:name="_Toc130399699"/>
      <w:bookmarkStart w:id="1067" w:name="_Toc145531365"/>
      <w:r w:rsidRPr="00B558CC">
        <w:t>9.5.1</w:t>
      </w:r>
      <w:r w:rsidRPr="00B558CC">
        <w:tab/>
        <w:t>Definition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068" w:name="_Toc37139349"/>
      <w:bookmarkStart w:id="1069" w:name="_Toc20994302"/>
      <w:bookmarkStart w:id="1070" w:name="_Toc37268447"/>
      <w:bookmarkStart w:id="1071" w:name="_Toc37268353"/>
      <w:bookmarkStart w:id="1072" w:name="_Toc29812161"/>
      <w:bookmarkStart w:id="1073" w:name="_Toc49507561"/>
      <w:bookmarkStart w:id="1074" w:name="_Toc53219049"/>
      <w:bookmarkStart w:id="1075" w:name="_Toc53219756"/>
      <w:bookmarkStart w:id="1076" w:name="_Toc53220199"/>
      <w:bookmarkStart w:id="1077" w:name="_Toc61184255"/>
      <w:bookmarkStart w:id="1078" w:name="_Toc74643084"/>
      <w:bookmarkStart w:id="1079" w:name="_Toc76541702"/>
      <w:bookmarkStart w:id="1080" w:name="_Toc76541787"/>
      <w:bookmarkStart w:id="1081" w:name="_Toc82447395"/>
      <w:bookmarkStart w:id="1082" w:name="_Toc114143297"/>
      <w:bookmarkStart w:id="1083" w:name="_Toc130399700"/>
      <w:bookmarkStart w:id="1084" w:name="_Toc145531366"/>
      <w:r w:rsidRPr="00B558CC">
        <w:t>9.5.2</w:t>
      </w:r>
      <w:r w:rsidRPr="00B558CC">
        <w:tab/>
        <w:t>Test method and level</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085" w:name="_Toc20994303"/>
      <w:bookmarkStart w:id="1086" w:name="_Toc29812162"/>
      <w:bookmarkStart w:id="1087" w:name="_Toc37268354"/>
      <w:bookmarkStart w:id="1088" w:name="_Toc37139350"/>
      <w:bookmarkStart w:id="1089" w:name="_Toc37268448"/>
      <w:bookmarkStart w:id="1090" w:name="_Toc49507562"/>
      <w:bookmarkStart w:id="1091" w:name="_Toc53219050"/>
      <w:bookmarkStart w:id="1092" w:name="_Toc53219757"/>
      <w:bookmarkStart w:id="1093" w:name="_Toc53220200"/>
      <w:bookmarkStart w:id="1094" w:name="_Toc61184256"/>
      <w:bookmarkStart w:id="1095" w:name="_Toc74643085"/>
      <w:bookmarkStart w:id="1096" w:name="_Toc76541703"/>
      <w:bookmarkStart w:id="1097" w:name="_Toc76541788"/>
      <w:bookmarkStart w:id="1098" w:name="_Toc82447396"/>
      <w:bookmarkStart w:id="1099" w:name="_Toc114143298"/>
      <w:bookmarkStart w:id="1100" w:name="_Toc130399701"/>
      <w:bookmarkStart w:id="1101" w:name="_Toc145531367"/>
      <w:r w:rsidRPr="00B558CC">
        <w:t>9.5.3</w:t>
      </w:r>
      <w:r w:rsidRPr="00B558CC">
        <w:tab/>
        <w:t>Performance criteria</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102" w:name="_Toc49507563"/>
      <w:bookmarkStart w:id="1103" w:name="_Toc47081169"/>
      <w:bookmarkStart w:id="1104" w:name="_Toc53219051"/>
      <w:bookmarkStart w:id="1105" w:name="_Toc53219758"/>
      <w:bookmarkStart w:id="1106" w:name="_Toc53220201"/>
      <w:bookmarkStart w:id="1107" w:name="_Toc61184257"/>
      <w:bookmarkStart w:id="1108" w:name="_Toc74643086"/>
      <w:bookmarkStart w:id="1109" w:name="_Toc76541704"/>
      <w:bookmarkStart w:id="1110" w:name="_Toc76541789"/>
      <w:bookmarkStart w:id="1111" w:name="_Toc82447397"/>
      <w:bookmarkStart w:id="1112" w:name="_Toc114143299"/>
      <w:bookmarkStart w:id="1113" w:name="_Toc130399702"/>
      <w:bookmarkStart w:id="1114" w:name="_Toc145531368"/>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115" w:name="_Toc20994305"/>
      <w:bookmarkStart w:id="1116" w:name="_Toc37139352"/>
      <w:bookmarkStart w:id="1117" w:name="_Toc37268356"/>
      <w:bookmarkStart w:id="1118" w:name="_Toc37268450"/>
      <w:bookmarkStart w:id="1119" w:name="_Toc29812164"/>
      <w:bookmarkStart w:id="1120" w:name="_Toc49507564"/>
      <w:bookmarkStart w:id="1121" w:name="_Toc53219052"/>
      <w:bookmarkStart w:id="1122" w:name="_Toc53219759"/>
      <w:bookmarkStart w:id="1123" w:name="_Toc53220202"/>
      <w:bookmarkStart w:id="1124" w:name="_Toc61184258"/>
      <w:bookmarkStart w:id="1125" w:name="_Toc74643087"/>
      <w:bookmarkStart w:id="1126" w:name="_Toc76541705"/>
      <w:bookmarkStart w:id="1127" w:name="_Toc76541790"/>
      <w:bookmarkStart w:id="1128" w:name="_Toc82447398"/>
      <w:bookmarkStart w:id="1129" w:name="_Toc114143300"/>
      <w:bookmarkStart w:id="1130" w:name="_Toc130399703"/>
      <w:bookmarkStart w:id="1131" w:name="_Toc145531369"/>
      <w:r w:rsidRPr="00B558CC">
        <w:lastRenderedPageBreak/>
        <w:t>9.6.1</w:t>
      </w:r>
      <w:r w:rsidRPr="00B558CC">
        <w:tab/>
        <w:t>Definition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132" w:name="_Toc20994306"/>
      <w:bookmarkStart w:id="1133" w:name="_Toc37139353"/>
      <w:bookmarkStart w:id="1134" w:name="_Toc29812165"/>
      <w:bookmarkStart w:id="1135" w:name="_Toc37268357"/>
      <w:bookmarkStart w:id="1136" w:name="_Toc37268451"/>
      <w:bookmarkStart w:id="1137" w:name="_Toc49507565"/>
      <w:bookmarkStart w:id="1138" w:name="_Toc53219053"/>
      <w:bookmarkStart w:id="1139" w:name="_Toc53219760"/>
      <w:bookmarkStart w:id="1140" w:name="_Toc53220203"/>
      <w:bookmarkStart w:id="1141" w:name="_Toc61184259"/>
      <w:bookmarkStart w:id="1142" w:name="_Toc74643088"/>
      <w:bookmarkStart w:id="1143" w:name="_Toc76541706"/>
      <w:bookmarkStart w:id="1144" w:name="_Toc76541791"/>
      <w:bookmarkStart w:id="1145" w:name="_Toc82447399"/>
      <w:bookmarkStart w:id="1146" w:name="_Toc114143301"/>
      <w:bookmarkStart w:id="1147" w:name="_Toc130399704"/>
      <w:bookmarkStart w:id="1148" w:name="_Toc145531370"/>
      <w:r w:rsidRPr="00B558CC">
        <w:t>9.6.2</w:t>
      </w:r>
      <w:r w:rsidRPr="00B558CC">
        <w:tab/>
        <w:t>Test method and level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149" w:name="_Toc37139354"/>
      <w:bookmarkStart w:id="1150" w:name="_Toc37268452"/>
      <w:bookmarkStart w:id="1151" w:name="_Toc20994307"/>
      <w:bookmarkStart w:id="1152" w:name="_Toc29812166"/>
      <w:bookmarkStart w:id="1153" w:name="_Toc37268358"/>
      <w:bookmarkStart w:id="1154" w:name="_Toc49507566"/>
      <w:bookmarkStart w:id="1155" w:name="_Toc53219054"/>
      <w:bookmarkStart w:id="1156" w:name="_Toc53219761"/>
      <w:bookmarkStart w:id="1157" w:name="_Toc53220204"/>
      <w:bookmarkStart w:id="1158" w:name="_Toc61184260"/>
      <w:bookmarkStart w:id="1159" w:name="_Toc74643089"/>
      <w:bookmarkStart w:id="1160" w:name="_Toc76541707"/>
      <w:bookmarkStart w:id="1161" w:name="_Toc76541792"/>
      <w:bookmarkStart w:id="1162" w:name="_Toc82447400"/>
      <w:bookmarkStart w:id="1163" w:name="_Toc114143302"/>
      <w:bookmarkStart w:id="1164" w:name="_Toc130399705"/>
      <w:bookmarkStart w:id="1165" w:name="_Toc145531371"/>
      <w:r w:rsidRPr="00B558CC">
        <w:t>9.6.3</w:t>
      </w:r>
      <w:r w:rsidRPr="00B558CC">
        <w:tab/>
        <w:t>Performance criteria</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78FD7F58" w14:textId="77777777" w:rsidR="00EE5FAA" w:rsidRPr="00B558CC" w:rsidRDefault="00EE5FAA" w:rsidP="00EE5FAA">
      <w:pPr>
        <w:rPr>
          <w:rFonts w:cs="v4.2.0"/>
        </w:rPr>
      </w:pPr>
      <w:bookmarkStart w:id="1166" w:name="_Toc49507567"/>
      <w:bookmarkStart w:id="1167" w:name="_Toc47081170"/>
      <w:bookmarkStart w:id="1168" w:name="_Toc53219055"/>
      <w:bookmarkStart w:id="1169" w:name="_Toc53219762"/>
      <w:bookmarkStart w:id="1170"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171" w:name="_Toc61184261"/>
      <w:bookmarkStart w:id="1172" w:name="_Toc74643090"/>
      <w:bookmarkStart w:id="1173" w:name="_Toc76541708"/>
      <w:bookmarkStart w:id="1174" w:name="_Toc76541793"/>
      <w:bookmarkStart w:id="1175" w:name="_Toc82447401"/>
      <w:bookmarkStart w:id="1176" w:name="_Toc114143303"/>
      <w:bookmarkStart w:id="1177" w:name="_Toc130399706"/>
      <w:bookmarkStart w:id="1178" w:name="_Toc145531372"/>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179" w:name="_Toc29812168"/>
      <w:bookmarkStart w:id="1180" w:name="_Toc20994309"/>
      <w:bookmarkStart w:id="1181" w:name="_Toc37268454"/>
      <w:bookmarkStart w:id="1182" w:name="_Toc37139356"/>
      <w:bookmarkStart w:id="1183" w:name="_Toc37268360"/>
      <w:bookmarkStart w:id="1184" w:name="_Toc49507568"/>
      <w:bookmarkStart w:id="1185" w:name="_Toc53219056"/>
      <w:bookmarkStart w:id="1186" w:name="_Toc53219763"/>
      <w:bookmarkStart w:id="1187" w:name="_Toc53220206"/>
      <w:bookmarkStart w:id="1188" w:name="_Toc61184262"/>
      <w:bookmarkStart w:id="1189" w:name="_Toc74643091"/>
      <w:bookmarkStart w:id="1190" w:name="_Toc76541709"/>
      <w:bookmarkStart w:id="1191" w:name="_Toc76541794"/>
      <w:bookmarkStart w:id="1192" w:name="_Toc82447402"/>
      <w:bookmarkStart w:id="1193" w:name="_Toc114143304"/>
      <w:bookmarkStart w:id="1194" w:name="_Toc130399707"/>
      <w:bookmarkStart w:id="1195" w:name="_Toc145531373"/>
      <w:r w:rsidRPr="00B558CC">
        <w:t>9.7.1</w:t>
      </w:r>
      <w:r w:rsidRPr="00B558CC">
        <w:tab/>
        <w:t>Definition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196" w:name="_Toc37268455"/>
      <w:bookmarkStart w:id="1197" w:name="_Toc29812169"/>
      <w:bookmarkStart w:id="1198" w:name="_Toc20994310"/>
      <w:bookmarkStart w:id="1199" w:name="_Toc37268361"/>
      <w:bookmarkStart w:id="1200" w:name="_Toc37139357"/>
      <w:bookmarkStart w:id="1201" w:name="_Toc49507569"/>
      <w:bookmarkStart w:id="1202" w:name="_Toc53219057"/>
      <w:bookmarkStart w:id="1203" w:name="_Toc53219764"/>
      <w:bookmarkStart w:id="1204" w:name="_Toc53220207"/>
      <w:bookmarkStart w:id="1205" w:name="_Toc61184263"/>
      <w:bookmarkStart w:id="1206" w:name="_Toc74643092"/>
      <w:bookmarkStart w:id="1207" w:name="_Toc76541710"/>
      <w:bookmarkStart w:id="1208" w:name="_Toc76541795"/>
      <w:bookmarkStart w:id="1209" w:name="_Toc82447403"/>
      <w:bookmarkStart w:id="1210" w:name="_Toc114143305"/>
      <w:bookmarkStart w:id="1211" w:name="_Toc130399708"/>
      <w:bookmarkStart w:id="1212" w:name="_Toc145531374"/>
      <w:r w:rsidRPr="00B558CC">
        <w:t>9.7.2</w:t>
      </w:r>
      <w:r w:rsidRPr="00B558CC">
        <w:tab/>
        <w:t>Test method and level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213" w:name="_Toc37139358"/>
      <w:bookmarkStart w:id="1214" w:name="_Toc29812170"/>
      <w:bookmarkStart w:id="1215" w:name="_Toc37268456"/>
      <w:bookmarkStart w:id="1216" w:name="_Toc20994311"/>
      <w:bookmarkStart w:id="1217" w:name="_Toc37268362"/>
      <w:bookmarkStart w:id="1218" w:name="_Toc49507570"/>
      <w:bookmarkStart w:id="1219" w:name="_Toc53219058"/>
      <w:bookmarkStart w:id="1220" w:name="_Toc53219765"/>
      <w:bookmarkStart w:id="1221" w:name="_Toc53220208"/>
      <w:bookmarkStart w:id="1222" w:name="_Toc61184264"/>
      <w:bookmarkStart w:id="1223" w:name="_Toc74643093"/>
      <w:bookmarkStart w:id="1224" w:name="_Toc76541711"/>
      <w:bookmarkStart w:id="1225" w:name="_Toc76541796"/>
      <w:bookmarkStart w:id="1226" w:name="_Toc82447404"/>
      <w:bookmarkStart w:id="1227" w:name="_Toc114143306"/>
      <w:bookmarkStart w:id="1228" w:name="_Toc130399709"/>
      <w:bookmarkStart w:id="1229" w:name="_Toc145531375"/>
      <w:r w:rsidRPr="00B558CC">
        <w:t>9.7.2.1</w:t>
      </w:r>
      <w:r w:rsidRPr="00B558CC">
        <w:tab/>
        <w:t>Test method for telecommunication ports directly connected to outdoor cables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230" w:name="_Toc37268457"/>
      <w:bookmarkStart w:id="1231" w:name="_Toc37139359"/>
      <w:bookmarkStart w:id="1232" w:name="_Toc20994312"/>
      <w:bookmarkStart w:id="1233" w:name="_Toc29812171"/>
      <w:bookmarkStart w:id="1234" w:name="_Toc37268363"/>
      <w:bookmarkStart w:id="1235" w:name="_Toc49507571"/>
      <w:bookmarkStart w:id="1236" w:name="_Toc53219059"/>
      <w:bookmarkStart w:id="1237" w:name="_Toc53219766"/>
      <w:bookmarkStart w:id="1238" w:name="_Toc53220209"/>
      <w:bookmarkStart w:id="1239" w:name="_Toc61184265"/>
      <w:bookmarkStart w:id="1240" w:name="_Toc74643094"/>
      <w:bookmarkStart w:id="1241" w:name="_Toc76541712"/>
      <w:bookmarkStart w:id="1242" w:name="_Toc76541797"/>
      <w:bookmarkStart w:id="1243" w:name="_Toc82447405"/>
      <w:bookmarkStart w:id="1244" w:name="_Toc114143307"/>
      <w:bookmarkStart w:id="1245" w:name="_Toc130399710"/>
      <w:bookmarkStart w:id="1246" w:name="_Toc145531376"/>
      <w:r w:rsidRPr="00B558CC">
        <w:t>9.7.2.2</w:t>
      </w:r>
      <w:r w:rsidRPr="00B558CC">
        <w:tab/>
        <w:t>Test method for telecommunication ports connected to indoor cables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247" w:name="_Toc37268364"/>
      <w:bookmarkStart w:id="1248" w:name="_Toc29812172"/>
      <w:bookmarkStart w:id="1249" w:name="_Toc20994313"/>
      <w:bookmarkStart w:id="1250" w:name="_Toc37268458"/>
      <w:bookmarkStart w:id="1251" w:name="_Toc37139360"/>
      <w:bookmarkStart w:id="1252" w:name="_Toc49507572"/>
      <w:bookmarkStart w:id="1253" w:name="_Toc53219060"/>
      <w:bookmarkStart w:id="1254" w:name="_Toc53219767"/>
      <w:bookmarkStart w:id="1255" w:name="_Toc53220210"/>
      <w:bookmarkStart w:id="1256" w:name="_Toc61184266"/>
      <w:bookmarkStart w:id="1257" w:name="_Toc74643095"/>
      <w:bookmarkStart w:id="1258" w:name="_Toc76541713"/>
      <w:bookmarkStart w:id="1259" w:name="_Toc76541798"/>
      <w:bookmarkStart w:id="1260" w:name="_Toc82447406"/>
      <w:bookmarkStart w:id="1261" w:name="_Toc114143308"/>
      <w:bookmarkStart w:id="1262" w:name="_Toc130399711"/>
      <w:bookmarkStart w:id="1263" w:name="_Toc145531377"/>
      <w:r w:rsidRPr="00B558CC">
        <w:t>9.7.2.3</w:t>
      </w:r>
      <w:r w:rsidRPr="00B558CC">
        <w:tab/>
        <w:t>Test method for AC power ports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264" w:name="_Toc20994314"/>
      <w:bookmarkStart w:id="1265" w:name="_Toc37268459"/>
      <w:bookmarkStart w:id="1266" w:name="_Toc37268365"/>
      <w:bookmarkStart w:id="1267" w:name="_Toc37139361"/>
      <w:bookmarkStart w:id="1268" w:name="_Toc29812173"/>
      <w:bookmarkStart w:id="1269" w:name="_Toc49507573"/>
      <w:bookmarkStart w:id="1270" w:name="_Toc53219061"/>
      <w:bookmarkStart w:id="1271" w:name="_Toc53219768"/>
      <w:bookmarkStart w:id="1272" w:name="_Toc53220211"/>
      <w:bookmarkStart w:id="1273" w:name="_Toc61184267"/>
      <w:bookmarkStart w:id="1274" w:name="_Toc74643096"/>
      <w:bookmarkStart w:id="1275" w:name="_Toc76541714"/>
      <w:bookmarkStart w:id="1276" w:name="_Toc76541799"/>
      <w:bookmarkStart w:id="1277" w:name="_Toc82447407"/>
      <w:bookmarkStart w:id="1278" w:name="_Toc114143309"/>
      <w:bookmarkStart w:id="1279" w:name="_Toc130399712"/>
      <w:bookmarkStart w:id="1280" w:name="_Toc145531378"/>
      <w:r w:rsidRPr="00B558CC">
        <w:t>9.7.3</w:t>
      </w:r>
      <w:r w:rsidRPr="00B558CC">
        <w:tab/>
        <w:t>Performance criteria</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281" w:name="_Toc18916202"/>
      <w:bookmarkStart w:id="1282" w:name="_Toc47081171"/>
      <w:bookmarkStart w:id="1283" w:name="_Toc49507574"/>
      <w:bookmarkStart w:id="1284" w:name="_Toc53219062"/>
      <w:bookmarkStart w:id="1285" w:name="_Toc53219769"/>
      <w:bookmarkStart w:id="1286" w:name="_Toc53220212"/>
      <w:bookmarkStart w:id="1287" w:name="_Toc61184268"/>
      <w:bookmarkStart w:id="1288" w:name="_Toc74643097"/>
      <w:bookmarkStart w:id="1289" w:name="_Toc76541715"/>
      <w:bookmarkStart w:id="1290" w:name="_Toc76541800"/>
      <w:bookmarkStart w:id="1291" w:name="_Toc82447408"/>
      <w:bookmarkStart w:id="1292" w:name="_Toc114143310"/>
      <w:bookmarkStart w:id="1293" w:name="_Toc130399713"/>
      <w:bookmarkStart w:id="1294" w:name="_Toc145531379"/>
      <w:r w:rsidRPr="00B558CC">
        <w:t xml:space="preserve">Annex </w:t>
      </w:r>
      <w:r w:rsidRPr="00B558CC">
        <w:rPr>
          <w:rFonts w:eastAsia="SimSun"/>
          <w:lang w:val="en-US" w:eastAsia="zh-CN"/>
        </w:rPr>
        <w:t>A</w:t>
      </w:r>
      <w:r w:rsidRPr="00B558CC">
        <w:t xml:space="preserve"> (informative):</w:t>
      </w:r>
      <w:r w:rsidRPr="00B558CC">
        <w:br/>
        <w:t>Change history</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8FD7F7B" w14:textId="77777777" w:rsidR="003C3971" w:rsidRPr="00B558CC" w:rsidRDefault="003C3971" w:rsidP="003C3971">
      <w:bookmarkStart w:id="1295" w:name="historyclause"/>
      <w:bookmarkEnd w:id="41"/>
      <w:bookmarkEnd w:id="1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r w:rsidR="00FC18F1" w14:paraId="280C7309" w14:textId="77777777" w:rsidTr="00A824FC">
        <w:tc>
          <w:tcPr>
            <w:tcW w:w="800" w:type="dxa"/>
            <w:shd w:val="solid" w:color="FFFFFF" w:fill="auto"/>
          </w:tcPr>
          <w:p w14:paraId="11434CFF" w14:textId="566C9F9B" w:rsidR="00FC18F1" w:rsidRDefault="00FC18F1" w:rsidP="00BB4EBA">
            <w:pPr>
              <w:pStyle w:val="TAL"/>
              <w:rPr>
                <w:rFonts w:eastAsia="SimSun"/>
                <w:sz w:val="16"/>
                <w:szCs w:val="16"/>
                <w:lang w:val="en-US" w:eastAsia="zh-CN"/>
              </w:rPr>
            </w:pPr>
            <w:r>
              <w:rPr>
                <w:rFonts w:eastAsia="SimSun"/>
                <w:sz w:val="16"/>
                <w:szCs w:val="16"/>
                <w:lang w:val="en-US" w:eastAsia="zh-CN"/>
              </w:rPr>
              <w:t>2022-09</w:t>
            </w:r>
          </w:p>
        </w:tc>
        <w:tc>
          <w:tcPr>
            <w:tcW w:w="930" w:type="dxa"/>
            <w:shd w:val="solid" w:color="FFFFFF" w:fill="auto"/>
          </w:tcPr>
          <w:p w14:paraId="5DED855D" w14:textId="530860E6" w:rsidR="00FC18F1" w:rsidRDefault="00FC18F1" w:rsidP="00BB4EBA">
            <w:pPr>
              <w:pStyle w:val="TAL"/>
              <w:rPr>
                <w:rFonts w:eastAsia="SimSun"/>
                <w:sz w:val="16"/>
                <w:szCs w:val="16"/>
                <w:lang w:val="en-US" w:eastAsia="zh-CN"/>
              </w:rPr>
            </w:pPr>
            <w:r>
              <w:rPr>
                <w:rFonts w:eastAsia="SimSun"/>
                <w:sz w:val="16"/>
                <w:szCs w:val="16"/>
                <w:lang w:val="en-US" w:eastAsia="zh-CN"/>
              </w:rPr>
              <w:t>RAN#97</w:t>
            </w:r>
          </w:p>
        </w:tc>
        <w:tc>
          <w:tcPr>
            <w:tcW w:w="964" w:type="dxa"/>
            <w:shd w:val="solid" w:color="FFFFFF" w:fill="auto"/>
          </w:tcPr>
          <w:p w14:paraId="7C22197F" w14:textId="629CDD06" w:rsidR="00FC18F1" w:rsidRPr="00C15E71" w:rsidRDefault="00FC18F1" w:rsidP="00BB4EBA">
            <w:pPr>
              <w:pStyle w:val="TAL"/>
              <w:rPr>
                <w:rFonts w:cs="Arial"/>
                <w:sz w:val="16"/>
                <w:szCs w:val="16"/>
              </w:rPr>
            </w:pPr>
            <w:r w:rsidRPr="00FC18F1">
              <w:rPr>
                <w:rFonts w:cs="Arial"/>
                <w:sz w:val="16"/>
                <w:szCs w:val="16"/>
              </w:rPr>
              <w:t>RP-222024</w:t>
            </w:r>
          </w:p>
        </w:tc>
        <w:tc>
          <w:tcPr>
            <w:tcW w:w="519" w:type="dxa"/>
            <w:shd w:val="solid" w:color="FFFFFF" w:fill="auto"/>
          </w:tcPr>
          <w:p w14:paraId="43391FBD" w14:textId="0C1F5263" w:rsidR="00FC18F1" w:rsidRDefault="00FC18F1" w:rsidP="00BB4EBA">
            <w:pPr>
              <w:pStyle w:val="TAC"/>
              <w:rPr>
                <w:rFonts w:cs="Arial"/>
                <w:sz w:val="16"/>
                <w:szCs w:val="16"/>
              </w:rPr>
            </w:pPr>
            <w:r w:rsidRPr="00FC18F1">
              <w:rPr>
                <w:rFonts w:cs="Arial"/>
                <w:sz w:val="16"/>
                <w:szCs w:val="16"/>
              </w:rPr>
              <w:t>0021</w:t>
            </w:r>
          </w:p>
        </w:tc>
        <w:tc>
          <w:tcPr>
            <w:tcW w:w="331" w:type="dxa"/>
            <w:shd w:val="solid" w:color="FFFFFF" w:fill="auto"/>
          </w:tcPr>
          <w:p w14:paraId="01836038" w14:textId="77777777" w:rsidR="00FC18F1" w:rsidRDefault="00FC18F1" w:rsidP="00BB4EBA">
            <w:pPr>
              <w:pStyle w:val="TAC"/>
              <w:rPr>
                <w:rFonts w:cs="Arial"/>
                <w:sz w:val="16"/>
                <w:szCs w:val="16"/>
              </w:rPr>
            </w:pPr>
          </w:p>
        </w:tc>
        <w:tc>
          <w:tcPr>
            <w:tcW w:w="425" w:type="dxa"/>
            <w:shd w:val="solid" w:color="FFFFFF" w:fill="auto"/>
          </w:tcPr>
          <w:p w14:paraId="280EED8E" w14:textId="22474F93" w:rsidR="00FC18F1" w:rsidRDefault="00FC18F1" w:rsidP="00BB4EBA">
            <w:pPr>
              <w:pStyle w:val="TAC"/>
              <w:rPr>
                <w:rFonts w:cs="Arial"/>
                <w:sz w:val="16"/>
                <w:szCs w:val="16"/>
              </w:rPr>
            </w:pPr>
            <w:r>
              <w:rPr>
                <w:rFonts w:cs="Arial"/>
                <w:sz w:val="16"/>
                <w:szCs w:val="16"/>
              </w:rPr>
              <w:t>F</w:t>
            </w:r>
          </w:p>
        </w:tc>
        <w:tc>
          <w:tcPr>
            <w:tcW w:w="4962" w:type="dxa"/>
            <w:shd w:val="solid" w:color="FFFFFF" w:fill="auto"/>
          </w:tcPr>
          <w:p w14:paraId="5FBC36AE" w14:textId="170071D1" w:rsidR="00FC18F1" w:rsidRPr="00C15E71" w:rsidRDefault="00FC18F1" w:rsidP="00BB4EBA">
            <w:pPr>
              <w:pStyle w:val="TAL"/>
              <w:rPr>
                <w:rFonts w:cs="Arial"/>
                <w:sz w:val="16"/>
                <w:szCs w:val="16"/>
              </w:rPr>
            </w:pPr>
            <w:r w:rsidRPr="00FC18F1">
              <w:rPr>
                <w:rFonts w:cs="Arial"/>
                <w:sz w:val="16"/>
                <w:szCs w:val="16"/>
              </w:rPr>
              <w:t>Big CR for TS 38.175 Maintenance (Rel-16, CAT F)</w:t>
            </w:r>
          </w:p>
        </w:tc>
        <w:tc>
          <w:tcPr>
            <w:tcW w:w="708" w:type="dxa"/>
            <w:shd w:val="solid" w:color="FFFFFF" w:fill="auto"/>
          </w:tcPr>
          <w:p w14:paraId="528A8B3D" w14:textId="0BAEA275" w:rsidR="00FC18F1" w:rsidRDefault="00FC18F1" w:rsidP="00BB4EBA">
            <w:pPr>
              <w:pStyle w:val="TAC"/>
              <w:rPr>
                <w:rFonts w:eastAsia="SimSun"/>
                <w:sz w:val="16"/>
                <w:szCs w:val="16"/>
                <w:lang w:val="en-US" w:eastAsia="zh-CN"/>
              </w:rPr>
            </w:pPr>
            <w:r>
              <w:rPr>
                <w:rFonts w:eastAsia="SimSun"/>
                <w:sz w:val="16"/>
                <w:szCs w:val="16"/>
                <w:lang w:val="en-US" w:eastAsia="zh-CN"/>
              </w:rPr>
              <w:t>16.4.0</w:t>
            </w:r>
          </w:p>
        </w:tc>
      </w:tr>
      <w:tr w:rsidR="009B14ED" w14:paraId="2EC8DD6E" w14:textId="77777777" w:rsidTr="00A824FC">
        <w:tc>
          <w:tcPr>
            <w:tcW w:w="800" w:type="dxa"/>
            <w:shd w:val="solid" w:color="FFFFFF" w:fill="auto"/>
          </w:tcPr>
          <w:p w14:paraId="7B0122BC" w14:textId="47AA7D5A" w:rsidR="009B14ED" w:rsidRDefault="009B14ED" w:rsidP="00BB4EBA">
            <w:pPr>
              <w:pStyle w:val="TAL"/>
              <w:rPr>
                <w:rFonts w:eastAsia="SimSun"/>
                <w:sz w:val="16"/>
                <w:szCs w:val="16"/>
                <w:lang w:val="en-US" w:eastAsia="zh-CN"/>
              </w:rPr>
            </w:pPr>
            <w:r>
              <w:rPr>
                <w:rFonts w:eastAsia="SimSun"/>
                <w:sz w:val="16"/>
                <w:szCs w:val="16"/>
                <w:lang w:val="en-US" w:eastAsia="zh-CN"/>
              </w:rPr>
              <w:t>2023-03</w:t>
            </w:r>
          </w:p>
        </w:tc>
        <w:tc>
          <w:tcPr>
            <w:tcW w:w="930" w:type="dxa"/>
            <w:shd w:val="solid" w:color="FFFFFF" w:fill="auto"/>
          </w:tcPr>
          <w:p w14:paraId="759E8154" w14:textId="0DFD9622" w:rsidR="009B14ED" w:rsidRDefault="009B14ED" w:rsidP="00BB4EBA">
            <w:pPr>
              <w:pStyle w:val="TAL"/>
              <w:rPr>
                <w:rFonts w:eastAsia="SimSun"/>
                <w:sz w:val="16"/>
                <w:szCs w:val="16"/>
                <w:lang w:val="en-US" w:eastAsia="zh-CN"/>
              </w:rPr>
            </w:pPr>
            <w:r>
              <w:rPr>
                <w:rFonts w:eastAsia="SimSun"/>
                <w:sz w:val="16"/>
                <w:szCs w:val="16"/>
                <w:lang w:val="en-US" w:eastAsia="zh-CN"/>
              </w:rPr>
              <w:t>RAN#99</w:t>
            </w:r>
          </w:p>
        </w:tc>
        <w:tc>
          <w:tcPr>
            <w:tcW w:w="964" w:type="dxa"/>
            <w:shd w:val="solid" w:color="FFFFFF" w:fill="auto"/>
          </w:tcPr>
          <w:p w14:paraId="5CD4573E" w14:textId="1AFB4C63" w:rsidR="009B14ED" w:rsidRPr="00FC18F1" w:rsidRDefault="00BC340A" w:rsidP="00BB4EBA">
            <w:pPr>
              <w:pStyle w:val="TAL"/>
              <w:rPr>
                <w:rFonts w:cs="Arial"/>
                <w:sz w:val="16"/>
                <w:szCs w:val="16"/>
              </w:rPr>
            </w:pPr>
            <w:r w:rsidRPr="00BC340A">
              <w:rPr>
                <w:rFonts w:cs="Arial"/>
                <w:sz w:val="16"/>
                <w:szCs w:val="16"/>
              </w:rPr>
              <w:t>RP-230502</w:t>
            </w:r>
          </w:p>
        </w:tc>
        <w:tc>
          <w:tcPr>
            <w:tcW w:w="519" w:type="dxa"/>
            <w:shd w:val="solid" w:color="FFFFFF" w:fill="auto"/>
          </w:tcPr>
          <w:p w14:paraId="5923DCBC" w14:textId="19138243" w:rsidR="009B14ED" w:rsidRPr="00FC18F1" w:rsidRDefault="00BC340A" w:rsidP="00BB4EBA">
            <w:pPr>
              <w:pStyle w:val="TAC"/>
              <w:rPr>
                <w:rFonts w:cs="Arial"/>
                <w:sz w:val="16"/>
                <w:szCs w:val="16"/>
              </w:rPr>
            </w:pPr>
            <w:r w:rsidRPr="00BC340A">
              <w:rPr>
                <w:rFonts w:cs="Arial"/>
                <w:sz w:val="16"/>
                <w:szCs w:val="16"/>
              </w:rPr>
              <w:t>0023</w:t>
            </w:r>
          </w:p>
        </w:tc>
        <w:tc>
          <w:tcPr>
            <w:tcW w:w="331" w:type="dxa"/>
            <w:shd w:val="solid" w:color="FFFFFF" w:fill="auto"/>
          </w:tcPr>
          <w:p w14:paraId="4FD7F1C3" w14:textId="77777777" w:rsidR="009B14ED" w:rsidRDefault="009B14ED" w:rsidP="00BB4EBA">
            <w:pPr>
              <w:pStyle w:val="TAC"/>
              <w:rPr>
                <w:rFonts w:cs="Arial"/>
                <w:sz w:val="16"/>
                <w:szCs w:val="16"/>
              </w:rPr>
            </w:pPr>
          </w:p>
        </w:tc>
        <w:tc>
          <w:tcPr>
            <w:tcW w:w="425" w:type="dxa"/>
            <w:shd w:val="solid" w:color="FFFFFF" w:fill="auto"/>
          </w:tcPr>
          <w:p w14:paraId="2A629B09" w14:textId="414333B9" w:rsidR="009B14ED" w:rsidRDefault="00BC340A" w:rsidP="00BB4EBA">
            <w:pPr>
              <w:pStyle w:val="TAC"/>
              <w:rPr>
                <w:rFonts w:cs="Arial"/>
                <w:sz w:val="16"/>
                <w:szCs w:val="16"/>
              </w:rPr>
            </w:pPr>
            <w:r>
              <w:rPr>
                <w:rFonts w:cs="Arial"/>
                <w:sz w:val="16"/>
                <w:szCs w:val="16"/>
              </w:rPr>
              <w:t>F</w:t>
            </w:r>
          </w:p>
        </w:tc>
        <w:tc>
          <w:tcPr>
            <w:tcW w:w="4962" w:type="dxa"/>
            <w:shd w:val="solid" w:color="FFFFFF" w:fill="auto"/>
          </w:tcPr>
          <w:p w14:paraId="23E26FE7" w14:textId="665031C5" w:rsidR="009B14ED" w:rsidRPr="00FC18F1" w:rsidRDefault="00BC340A" w:rsidP="00BB4EBA">
            <w:pPr>
              <w:pStyle w:val="TAL"/>
              <w:rPr>
                <w:rFonts w:cs="Arial"/>
                <w:sz w:val="16"/>
                <w:szCs w:val="16"/>
              </w:rPr>
            </w:pPr>
            <w:r w:rsidRPr="00BC340A">
              <w:rPr>
                <w:rFonts w:cs="Arial"/>
                <w:sz w:val="16"/>
                <w:szCs w:val="16"/>
              </w:rPr>
              <w:t>CR to TS 38.175 IAB clause 4.1, 5.2, 6.1, 6.2 R16</w:t>
            </w:r>
          </w:p>
        </w:tc>
        <w:tc>
          <w:tcPr>
            <w:tcW w:w="708" w:type="dxa"/>
            <w:shd w:val="solid" w:color="FFFFFF" w:fill="auto"/>
          </w:tcPr>
          <w:p w14:paraId="40EBBD45" w14:textId="613A82B1" w:rsidR="009B14ED" w:rsidRDefault="009B14ED" w:rsidP="00BB4EBA">
            <w:pPr>
              <w:pStyle w:val="TAC"/>
              <w:rPr>
                <w:rFonts w:eastAsia="SimSun"/>
                <w:sz w:val="16"/>
                <w:szCs w:val="16"/>
                <w:lang w:val="en-US" w:eastAsia="zh-CN"/>
              </w:rPr>
            </w:pPr>
            <w:r>
              <w:rPr>
                <w:rFonts w:eastAsia="SimSun"/>
                <w:sz w:val="16"/>
                <w:szCs w:val="16"/>
                <w:lang w:val="en-US" w:eastAsia="zh-CN"/>
              </w:rPr>
              <w:t>16.5.0</w:t>
            </w:r>
          </w:p>
        </w:tc>
      </w:tr>
      <w:tr w:rsidR="00BC340A" w14:paraId="73A1F830" w14:textId="77777777" w:rsidTr="00A824FC">
        <w:tc>
          <w:tcPr>
            <w:tcW w:w="800" w:type="dxa"/>
            <w:shd w:val="solid" w:color="FFFFFF" w:fill="auto"/>
          </w:tcPr>
          <w:p w14:paraId="1D5CA85E" w14:textId="739C8DC1" w:rsidR="00BC340A" w:rsidRDefault="00BC340A" w:rsidP="00BC340A">
            <w:pPr>
              <w:pStyle w:val="TAL"/>
              <w:rPr>
                <w:rFonts w:eastAsia="SimSun"/>
                <w:sz w:val="16"/>
                <w:szCs w:val="16"/>
                <w:lang w:val="en-US" w:eastAsia="zh-CN"/>
              </w:rPr>
            </w:pPr>
            <w:r>
              <w:rPr>
                <w:rFonts w:eastAsia="SimSun"/>
                <w:sz w:val="16"/>
                <w:szCs w:val="16"/>
                <w:lang w:val="en-US" w:eastAsia="zh-CN"/>
              </w:rPr>
              <w:t>2023-03</w:t>
            </w:r>
          </w:p>
        </w:tc>
        <w:tc>
          <w:tcPr>
            <w:tcW w:w="930" w:type="dxa"/>
            <w:shd w:val="solid" w:color="FFFFFF" w:fill="auto"/>
          </w:tcPr>
          <w:p w14:paraId="06B3D2D4" w14:textId="57F71B46" w:rsidR="00BC340A" w:rsidRDefault="00BC340A" w:rsidP="00BC340A">
            <w:pPr>
              <w:pStyle w:val="TAL"/>
              <w:rPr>
                <w:rFonts w:eastAsia="SimSun"/>
                <w:sz w:val="16"/>
                <w:szCs w:val="16"/>
                <w:lang w:val="en-US" w:eastAsia="zh-CN"/>
              </w:rPr>
            </w:pPr>
            <w:r>
              <w:rPr>
                <w:rFonts w:eastAsia="SimSun"/>
                <w:sz w:val="16"/>
                <w:szCs w:val="16"/>
                <w:lang w:val="en-US" w:eastAsia="zh-CN"/>
              </w:rPr>
              <w:t>RAN#99</w:t>
            </w:r>
          </w:p>
        </w:tc>
        <w:tc>
          <w:tcPr>
            <w:tcW w:w="964" w:type="dxa"/>
            <w:shd w:val="solid" w:color="FFFFFF" w:fill="auto"/>
          </w:tcPr>
          <w:p w14:paraId="3BABB6BA" w14:textId="6C3E2CE9" w:rsidR="00BC340A" w:rsidRPr="00FC18F1" w:rsidRDefault="00BC340A" w:rsidP="00BC340A">
            <w:pPr>
              <w:pStyle w:val="TAL"/>
              <w:rPr>
                <w:rFonts w:cs="Arial"/>
                <w:sz w:val="16"/>
                <w:szCs w:val="16"/>
              </w:rPr>
            </w:pPr>
            <w:r w:rsidRPr="00BC340A">
              <w:rPr>
                <w:rFonts w:cs="Arial"/>
                <w:sz w:val="16"/>
                <w:szCs w:val="16"/>
              </w:rPr>
              <w:t>RP-230515</w:t>
            </w:r>
          </w:p>
        </w:tc>
        <w:tc>
          <w:tcPr>
            <w:tcW w:w="519" w:type="dxa"/>
            <w:shd w:val="solid" w:color="FFFFFF" w:fill="auto"/>
          </w:tcPr>
          <w:p w14:paraId="458DE1C0" w14:textId="1F837C94" w:rsidR="00BC340A" w:rsidRPr="00FC18F1" w:rsidRDefault="00BC340A" w:rsidP="00BC340A">
            <w:pPr>
              <w:pStyle w:val="TAC"/>
              <w:rPr>
                <w:rFonts w:cs="Arial"/>
                <w:sz w:val="16"/>
                <w:szCs w:val="16"/>
              </w:rPr>
            </w:pPr>
            <w:r w:rsidRPr="00BC340A">
              <w:rPr>
                <w:rFonts w:cs="Arial"/>
                <w:sz w:val="16"/>
                <w:szCs w:val="16"/>
              </w:rPr>
              <w:t>0027</w:t>
            </w:r>
          </w:p>
        </w:tc>
        <w:tc>
          <w:tcPr>
            <w:tcW w:w="331" w:type="dxa"/>
            <w:shd w:val="solid" w:color="FFFFFF" w:fill="auto"/>
          </w:tcPr>
          <w:p w14:paraId="6F1A56F8" w14:textId="77777777" w:rsidR="00BC340A" w:rsidRDefault="00BC340A" w:rsidP="00BC340A">
            <w:pPr>
              <w:pStyle w:val="TAC"/>
              <w:rPr>
                <w:rFonts w:cs="Arial"/>
                <w:sz w:val="16"/>
                <w:szCs w:val="16"/>
              </w:rPr>
            </w:pPr>
          </w:p>
        </w:tc>
        <w:tc>
          <w:tcPr>
            <w:tcW w:w="425" w:type="dxa"/>
            <w:shd w:val="solid" w:color="FFFFFF" w:fill="auto"/>
          </w:tcPr>
          <w:p w14:paraId="6087483A" w14:textId="573E94E3" w:rsidR="00BC340A" w:rsidRDefault="00BC340A" w:rsidP="00BC340A">
            <w:pPr>
              <w:pStyle w:val="TAC"/>
              <w:rPr>
                <w:rFonts w:cs="Arial"/>
                <w:sz w:val="16"/>
                <w:szCs w:val="16"/>
              </w:rPr>
            </w:pPr>
            <w:r>
              <w:rPr>
                <w:rFonts w:cs="Arial"/>
                <w:sz w:val="16"/>
                <w:szCs w:val="16"/>
              </w:rPr>
              <w:t>F</w:t>
            </w:r>
          </w:p>
        </w:tc>
        <w:tc>
          <w:tcPr>
            <w:tcW w:w="4962" w:type="dxa"/>
            <w:shd w:val="solid" w:color="FFFFFF" w:fill="auto"/>
          </w:tcPr>
          <w:p w14:paraId="40EAB4B5" w14:textId="2E2138D2" w:rsidR="00BC340A" w:rsidRPr="00FC18F1" w:rsidRDefault="00BC340A" w:rsidP="00BC340A">
            <w:pPr>
              <w:pStyle w:val="TAL"/>
              <w:rPr>
                <w:rFonts w:cs="Arial"/>
                <w:sz w:val="16"/>
                <w:szCs w:val="16"/>
              </w:rPr>
            </w:pPr>
            <w:r w:rsidRPr="00BC340A">
              <w:rPr>
                <w:rFonts w:cs="Arial"/>
                <w:sz w:val="16"/>
                <w:szCs w:val="16"/>
              </w:rPr>
              <w:t>TS 38.175: Corrections in clause 1 Scope and clause 9 Immunity</w:t>
            </w:r>
          </w:p>
        </w:tc>
        <w:tc>
          <w:tcPr>
            <w:tcW w:w="708" w:type="dxa"/>
            <w:shd w:val="solid" w:color="FFFFFF" w:fill="auto"/>
          </w:tcPr>
          <w:p w14:paraId="07236337" w14:textId="3B964628" w:rsidR="00BC340A" w:rsidRDefault="00BC340A" w:rsidP="00BC340A">
            <w:pPr>
              <w:pStyle w:val="TAC"/>
              <w:rPr>
                <w:rFonts w:eastAsia="SimSun"/>
                <w:sz w:val="16"/>
                <w:szCs w:val="16"/>
                <w:lang w:val="en-US" w:eastAsia="zh-CN"/>
              </w:rPr>
            </w:pPr>
            <w:r>
              <w:rPr>
                <w:rFonts w:eastAsia="SimSun"/>
                <w:sz w:val="16"/>
                <w:szCs w:val="16"/>
                <w:lang w:val="en-US" w:eastAsia="zh-CN"/>
              </w:rPr>
              <w:t>16.5.0</w:t>
            </w:r>
          </w:p>
        </w:tc>
      </w:tr>
      <w:tr w:rsidR="00E646A0" w14:paraId="4E7B6C3B" w14:textId="77777777" w:rsidTr="00A824FC">
        <w:tc>
          <w:tcPr>
            <w:tcW w:w="800" w:type="dxa"/>
            <w:shd w:val="solid" w:color="FFFFFF" w:fill="auto"/>
          </w:tcPr>
          <w:p w14:paraId="1B2EAB8A" w14:textId="27DA0418" w:rsidR="00E646A0" w:rsidRDefault="00E646A0" w:rsidP="00E646A0">
            <w:pPr>
              <w:pStyle w:val="TAL"/>
              <w:rPr>
                <w:rFonts w:eastAsia="SimSun"/>
                <w:sz w:val="16"/>
                <w:szCs w:val="16"/>
                <w:lang w:val="en-US" w:eastAsia="zh-CN"/>
              </w:rPr>
            </w:pPr>
            <w:r>
              <w:rPr>
                <w:rFonts w:eastAsia="SimSun"/>
                <w:sz w:val="16"/>
                <w:szCs w:val="16"/>
                <w:lang w:val="en-US" w:eastAsia="zh-CN"/>
              </w:rPr>
              <w:t>2023-09</w:t>
            </w:r>
          </w:p>
        </w:tc>
        <w:tc>
          <w:tcPr>
            <w:tcW w:w="930" w:type="dxa"/>
            <w:shd w:val="solid" w:color="FFFFFF" w:fill="auto"/>
          </w:tcPr>
          <w:p w14:paraId="68778939" w14:textId="38A38F96" w:rsidR="00E646A0" w:rsidRDefault="00E646A0" w:rsidP="00E646A0">
            <w:pPr>
              <w:pStyle w:val="TAL"/>
              <w:rPr>
                <w:rFonts w:eastAsia="SimSun"/>
                <w:sz w:val="16"/>
                <w:szCs w:val="16"/>
                <w:lang w:val="en-US" w:eastAsia="zh-CN"/>
              </w:rPr>
            </w:pPr>
            <w:r>
              <w:rPr>
                <w:rFonts w:eastAsia="SimSun"/>
                <w:sz w:val="16"/>
                <w:szCs w:val="16"/>
                <w:lang w:val="en-US" w:eastAsia="zh-CN"/>
              </w:rPr>
              <w:t>RAN#101</w:t>
            </w:r>
          </w:p>
        </w:tc>
        <w:tc>
          <w:tcPr>
            <w:tcW w:w="964" w:type="dxa"/>
            <w:shd w:val="solid" w:color="FFFFFF" w:fill="auto"/>
          </w:tcPr>
          <w:p w14:paraId="4CD84379" w14:textId="2A00E08B" w:rsidR="00E646A0" w:rsidRPr="00BC340A" w:rsidRDefault="00E646A0" w:rsidP="00E646A0">
            <w:pPr>
              <w:pStyle w:val="TAL"/>
              <w:rPr>
                <w:rFonts w:cs="Arial"/>
                <w:sz w:val="16"/>
                <w:szCs w:val="16"/>
              </w:rPr>
            </w:pPr>
            <w:r w:rsidRPr="00E646A0">
              <w:rPr>
                <w:rFonts w:cs="Arial"/>
                <w:sz w:val="16"/>
                <w:szCs w:val="16"/>
              </w:rPr>
              <w:t>RP-232502</w:t>
            </w:r>
          </w:p>
        </w:tc>
        <w:tc>
          <w:tcPr>
            <w:tcW w:w="519" w:type="dxa"/>
            <w:shd w:val="solid" w:color="FFFFFF" w:fill="auto"/>
          </w:tcPr>
          <w:p w14:paraId="1FA144C9" w14:textId="702A00F4" w:rsidR="00E646A0" w:rsidRPr="00E646A0" w:rsidRDefault="00E646A0" w:rsidP="00E646A0">
            <w:pPr>
              <w:pStyle w:val="TAC"/>
              <w:rPr>
                <w:rFonts w:cs="Arial"/>
                <w:sz w:val="16"/>
                <w:szCs w:val="16"/>
              </w:rPr>
            </w:pPr>
            <w:r w:rsidRPr="00E646A0">
              <w:rPr>
                <w:sz w:val="16"/>
                <w:szCs w:val="16"/>
              </w:rPr>
              <w:t>0031</w:t>
            </w:r>
          </w:p>
        </w:tc>
        <w:tc>
          <w:tcPr>
            <w:tcW w:w="331" w:type="dxa"/>
            <w:shd w:val="solid" w:color="FFFFFF" w:fill="auto"/>
          </w:tcPr>
          <w:p w14:paraId="08D8A5F8" w14:textId="16738BFA" w:rsidR="00E646A0" w:rsidRPr="00E646A0" w:rsidRDefault="00E646A0" w:rsidP="00E646A0">
            <w:pPr>
              <w:pStyle w:val="TAC"/>
              <w:rPr>
                <w:rFonts w:cs="Arial"/>
                <w:sz w:val="16"/>
                <w:szCs w:val="16"/>
              </w:rPr>
            </w:pPr>
            <w:r w:rsidRPr="00E646A0">
              <w:rPr>
                <w:sz w:val="16"/>
                <w:szCs w:val="16"/>
              </w:rPr>
              <w:t>1</w:t>
            </w:r>
          </w:p>
        </w:tc>
        <w:tc>
          <w:tcPr>
            <w:tcW w:w="425" w:type="dxa"/>
            <w:shd w:val="solid" w:color="FFFFFF" w:fill="auto"/>
          </w:tcPr>
          <w:p w14:paraId="7A63D17D" w14:textId="69CDA8B2" w:rsidR="00E646A0" w:rsidRPr="00E646A0" w:rsidRDefault="00E646A0" w:rsidP="00E646A0">
            <w:pPr>
              <w:pStyle w:val="TAC"/>
              <w:rPr>
                <w:rFonts w:cs="Arial"/>
                <w:sz w:val="16"/>
                <w:szCs w:val="16"/>
              </w:rPr>
            </w:pPr>
            <w:r w:rsidRPr="00E646A0">
              <w:rPr>
                <w:sz w:val="16"/>
                <w:szCs w:val="16"/>
              </w:rPr>
              <w:t>F</w:t>
            </w:r>
          </w:p>
        </w:tc>
        <w:tc>
          <w:tcPr>
            <w:tcW w:w="4962" w:type="dxa"/>
            <w:shd w:val="solid" w:color="FFFFFF" w:fill="auto"/>
          </w:tcPr>
          <w:p w14:paraId="6268A3AA" w14:textId="72E1B984" w:rsidR="00E646A0" w:rsidRPr="00BC340A" w:rsidRDefault="00E646A0" w:rsidP="00E646A0">
            <w:pPr>
              <w:pStyle w:val="TAL"/>
              <w:rPr>
                <w:rFonts w:cs="Arial"/>
                <w:sz w:val="16"/>
                <w:szCs w:val="16"/>
              </w:rPr>
            </w:pPr>
            <w:r w:rsidRPr="00E646A0">
              <w:rPr>
                <w:rFonts w:cs="Arial"/>
                <w:sz w:val="16"/>
                <w:szCs w:val="16"/>
              </w:rPr>
              <w:t>[NR_newRAT-Core] CR on TS 38.175 IAB reference maintenance R16</w:t>
            </w:r>
          </w:p>
        </w:tc>
        <w:tc>
          <w:tcPr>
            <w:tcW w:w="708" w:type="dxa"/>
            <w:shd w:val="solid" w:color="FFFFFF" w:fill="auto"/>
          </w:tcPr>
          <w:p w14:paraId="635BA951" w14:textId="7DAEA502" w:rsidR="00E646A0" w:rsidRDefault="00E646A0" w:rsidP="00E646A0">
            <w:pPr>
              <w:pStyle w:val="TAC"/>
              <w:rPr>
                <w:rFonts w:eastAsia="SimSun"/>
                <w:sz w:val="16"/>
                <w:szCs w:val="16"/>
                <w:lang w:val="en-US" w:eastAsia="zh-CN"/>
              </w:rPr>
            </w:pPr>
            <w:r>
              <w:rPr>
                <w:rFonts w:eastAsia="SimSun"/>
                <w:sz w:val="16"/>
                <w:szCs w:val="16"/>
                <w:lang w:val="en-US" w:eastAsia="zh-CN"/>
              </w:rPr>
              <w:t>16.6.0</w:t>
            </w:r>
          </w:p>
        </w:tc>
      </w:tr>
    </w:tbl>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B4CFA" w14:textId="77777777" w:rsidR="00314F43" w:rsidRDefault="00314F43">
      <w:r>
        <w:separator/>
      </w:r>
    </w:p>
  </w:endnote>
  <w:endnote w:type="continuationSeparator" w:id="0">
    <w:p w14:paraId="01B93B40" w14:textId="77777777" w:rsidR="00314F43" w:rsidRDefault="0031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4A011" w14:textId="77777777" w:rsidR="00314F43" w:rsidRDefault="00314F43">
      <w:r>
        <w:separator/>
      </w:r>
    </w:p>
  </w:footnote>
  <w:footnote w:type="continuationSeparator" w:id="0">
    <w:p w14:paraId="495348A9" w14:textId="77777777" w:rsidR="00314F43" w:rsidRDefault="0031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31BE511B"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12D">
      <w:rPr>
        <w:rFonts w:ascii="Arial" w:hAnsi="Arial" w:cs="Arial"/>
        <w:b/>
        <w:noProof/>
        <w:sz w:val="18"/>
        <w:szCs w:val="18"/>
      </w:rPr>
      <w:t>3GPP TS 38.175 V16.56.0 (2023-0309)</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6F65144A"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12D">
      <w:rPr>
        <w:rFonts w:ascii="Arial" w:hAnsi="Arial" w:cs="Arial"/>
        <w:b/>
        <w:noProof/>
        <w:sz w:val="18"/>
        <w:szCs w:val="18"/>
      </w:rPr>
      <w:t>Release 16</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512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06739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1643306">
    <w:abstractNumId w:val="1"/>
  </w:num>
  <w:num w:numId="4" w16cid:durableId="381834240">
    <w:abstractNumId w:val="4"/>
  </w:num>
  <w:num w:numId="5" w16cid:durableId="1911184660">
    <w:abstractNumId w:val="2"/>
  </w:num>
  <w:num w:numId="6" w16cid:durableId="9578784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80512"/>
    <w:rsid w:val="000A3210"/>
    <w:rsid w:val="000C47C3"/>
    <w:rsid w:val="000D3573"/>
    <w:rsid w:val="000D58AB"/>
    <w:rsid w:val="0012347D"/>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82BBB"/>
    <w:rsid w:val="00284396"/>
    <w:rsid w:val="002B6339"/>
    <w:rsid w:val="002E00EE"/>
    <w:rsid w:val="00314F43"/>
    <w:rsid w:val="003172DC"/>
    <w:rsid w:val="0035462D"/>
    <w:rsid w:val="003608CA"/>
    <w:rsid w:val="003765B8"/>
    <w:rsid w:val="003A334A"/>
    <w:rsid w:val="003C3971"/>
    <w:rsid w:val="00423334"/>
    <w:rsid w:val="004345EC"/>
    <w:rsid w:val="0045059D"/>
    <w:rsid w:val="00465515"/>
    <w:rsid w:val="0048197E"/>
    <w:rsid w:val="00497B71"/>
    <w:rsid w:val="004B63DE"/>
    <w:rsid w:val="004D3578"/>
    <w:rsid w:val="004E213A"/>
    <w:rsid w:val="004F0988"/>
    <w:rsid w:val="004F32E4"/>
    <w:rsid w:val="004F3340"/>
    <w:rsid w:val="0053388B"/>
    <w:rsid w:val="00535773"/>
    <w:rsid w:val="00543E6C"/>
    <w:rsid w:val="00565087"/>
    <w:rsid w:val="005675F3"/>
    <w:rsid w:val="00587C75"/>
    <w:rsid w:val="005913C3"/>
    <w:rsid w:val="00597B11"/>
    <w:rsid w:val="005B4B4F"/>
    <w:rsid w:val="005B63AC"/>
    <w:rsid w:val="005D2E01"/>
    <w:rsid w:val="005D7526"/>
    <w:rsid w:val="005E4BB2"/>
    <w:rsid w:val="00602AEA"/>
    <w:rsid w:val="00614FDF"/>
    <w:rsid w:val="0063543D"/>
    <w:rsid w:val="00647114"/>
    <w:rsid w:val="00680588"/>
    <w:rsid w:val="006A28B2"/>
    <w:rsid w:val="006A323F"/>
    <w:rsid w:val="006B30D0"/>
    <w:rsid w:val="006C2D5A"/>
    <w:rsid w:val="006C3D95"/>
    <w:rsid w:val="006D4E25"/>
    <w:rsid w:val="006E5C86"/>
    <w:rsid w:val="00701116"/>
    <w:rsid w:val="00702CD3"/>
    <w:rsid w:val="00713C44"/>
    <w:rsid w:val="00734A5B"/>
    <w:rsid w:val="0074026F"/>
    <w:rsid w:val="007429F6"/>
    <w:rsid w:val="00744E76"/>
    <w:rsid w:val="00774DA4"/>
    <w:rsid w:val="00781F0F"/>
    <w:rsid w:val="007B3725"/>
    <w:rsid w:val="007B600E"/>
    <w:rsid w:val="007D7CF2"/>
    <w:rsid w:val="007E1936"/>
    <w:rsid w:val="007F0F4A"/>
    <w:rsid w:val="007F4DB4"/>
    <w:rsid w:val="008028A4"/>
    <w:rsid w:val="00830747"/>
    <w:rsid w:val="008768CA"/>
    <w:rsid w:val="008C3760"/>
    <w:rsid w:val="008C384C"/>
    <w:rsid w:val="008D112D"/>
    <w:rsid w:val="0090271F"/>
    <w:rsid w:val="00902E23"/>
    <w:rsid w:val="00905F21"/>
    <w:rsid w:val="009114D7"/>
    <w:rsid w:val="0091348E"/>
    <w:rsid w:val="00917CCB"/>
    <w:rsid w:val="00942EC2"/>
    <w:rsid w:val="009B14ED"/>
    <w:rsid w:val="009C5ADB"/>
    <w:rsid w:val="009D19D0"/>
    <w:rsid w:val="009F37B7"/>
    <w:rsid w:val="009F388D"/>
    <w:rsid w:val="00A10F02"/>
    <w:rsid w:val="00A164B4"/>
    <w:rsid w:val="00A24FF2"/>
    <w:rsid w:val="00A26956"/>
    <w:rsid w:val="00A27486"/>
    <w:rsid w:val="00A53724"/>
    <w:rsid w:val="00A56066"/>
    <w:rsid w:val="00A73129"/>
    <w:rsid w:val="00A82346"/>
    <w:rsid w:val="00A824FC"/>
    <w:rsid w:val="00A92BA1"/>
    <w:rsid w:val="00A97321"/>
    <w:rsid w:val="00AC18FE"/>
    <w:rsid w:val="00AC6BC6"/>
    <w:rsid w:val="00AE6593"/>
    <w:rsid w:val="00AE65E2"/>
    <w:rsid w:val="00AF43D8"/>
    <w:rsid w:val="00B15449"/>
    <w:rsid w:val="00B558CC"/>
    <w:rsid w:val="00B93086"/>
    <w:rsid w:val="00BA19ED"/>
    <w:rsid w:val="00BA4B8D"/>
    <w:rsid w:val="00BB4EBA"/>
    <w:rsid w:val="00BC0F7D"/>
    <w:rsid w:val="00BC340A"/>
    <w:rsid w:val="00BD7D31"/>
    <w:rsid w:val="00BE3255"/>
    <w:rsid w:val="00BF128E"/>
    <w:rsid w:val="00C00D92"/>
    <w:rsid w:val="00C074DD"/>
    <w:rsid w:val="00C1496A"/>
    <w:rsid w:val="00C15E71"/>
    <w:rsid w:val="00C33079"/>
    <w:rsid w:val="00C45231"/>
    <w:rsid w:val="00C72833"/>
    <w:rsid w:val="00C80F1D"/>
    <w:rsid w:val="00C93F40"/>
    <w:rsid w:val="00CA3D0C"/>
    <w:rsid w:val="00CB5487"/>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44582"/>
    <w:rsid w:val="00E646A0"/>
    <w:rsid w:val="00E77645"/>
    <w:rsid w:val="00E807DB"/>
    <w:rsid w:val="00EA15B0"/>
    <w:rsid w:val="00EA5EA7"/>
    <w:rsid w:val="00EB16D8"/>
    <w:rsid w:val="00EC4A25"/>
    <w:rsid w:val="00EE5FAA"/>
    <w:rsid w:val="00F025A2"/>
    <w:rsid w:val="00F04712"/>
    <w:rsid w:val="00F0799C"/>
    <w:rsid w:val="00F13360"/>
    <w:rsid w:val="00F22EC7"/>
    <w:rsid w:val="00F325C8"/>
    <w:rsid w:val="00F653B8"/>
    <w:rsid w:val="00F81C3F"/>
    <w:rsid w:val="00F81D7F"/>
    <w:rsid w:val="00F9008D"/>
    <w:rsid w:val="00FA1266"/>
    <w:rsid w:val="00FC1192"/>
    <w:rsid w:val="00FC1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FC18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30</Pages>
  <Words>10989</Words>
  <Characters>62643</Characters>
  <Application>Microsoft Office Word</Application>
  <DocSecurity>0</DocSecurity>
  <Lines>522</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2021-09-30T23:31:00Z</dcterms:created>
  <dcterms:modified xsi:type="dcterms:W3CDTF">2023-09-27T08:41:00Z</dcterms:modified>
</cp:coreProperties>
</file>