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D150" w14:textId="584805DC" w:rsidR="00531886" w:rsidRPr="004F2C6C" w:rsidRDefault="00531886" w:rsidP="00531886">
      <w:pPr>
        <w:tabs>
          <w:tab w:val="left" w:pos="1701"/>
          <w:tab w:val="right" w:pos="9639"/>
        </w:tabs>
        <w:spacing w:after="60"/>
        <w:jc w:val="both"/>
        <w:rPr>
          <w:rFonts w:ascii="Arial" w:eastAsia="Calibri" w:hAnsi="Arial" w:cs="Arial"/>
          <w:b/>
          <w:sz w:val="32"/>
          <w:szCs w:val="32"/>
        </w:rPr>
      </w:pPr>
      <w:bookmarkStart w:id="0" w:name="_Hlk145670493"/>
      <w:r w:rsidRPr="004F2C6C">
        <w:rPr>
          <w:rFonts w:ascii="Arial" w:eastAsia="Calibri" w:hAnsi="Arial" w:cs="Arial"/>
          <w:b/>
          <w:szCs w:val="22"/>
        </w:rPr>
        <w:t>3GPP TSG-RAN WG1 Meeting #124</w:t>
      </w:r>
      <w:r w:rsidRPr="004F2C6C">
        <w:rPr>
          <w:rFonts w:ascii="Arial" w:eastAsia="Calibri" w:hAnsi="Arial" w:cs="Arial"/>
          <w:b/>
          <w:szCs w:val="22"/>
        </w:rPr>
        <w:tab/>
      </w:r>
      <w:r w:rsidRPr="004F2C6C">
        <w:rPr>
          <w:rFonts w:ascii="Arial" w:eastAsia="Calibri" w:hAnsi="Arial" w:cs="Arial"/>
          <w:b/>
        </w:rPr>
        <w:t>Tdoc R1-26</w:t>
      </w:r>
      <w:r w:rsidR="00C04E9E">
        <w:rPr>
          <w:rFonts w:ascii="Arial" w:eastAsia="Calibri" w:hAnsi="Arial" w:cs="Arial"/>
          <w:b/>
        </w:rPr>
        <w:t>X</w:t>
      </w:r>
      <w:r w:rsidRPr="004F2C6C">
        <w:rPr>
          <w:rFonts w:ascii="Arial" w:eastAsia="Calibri" w:hAnsi="Arial" w:cs="Arial"/>
          <w:b/>
        </w:rPr>
        <w:t xml:space="preserve">XXXX </w:t>
      </w:r>
    </w:p>
    <w:p w14:paraId="54B7B763" w14:textId="77777777" w:rsidR="00531886" w:rsidRPr="004F2C6C" w:rsidRDefault="00531886" w:rsidP="00531886">
      <w:pPr>
        <w:tabs>
          <w:tab w:val="left" w:pos="1701"/>
          <w:tab w:val="right" w:pos="9639"/>
        </w:tabs>
        <w:spacing w:after="240"/>
        <w:jc w:val="both"/>
        <w:rPr>
          <w:rFonts w:ascii="Arial" w:eastAsia="Yu Mincho" w:hAnsi="Arial" w:cs="Arial"/>
          <w:b/>
          <w:szCs w:val="22"/>
        </w:rPr>
      </w:pPr>
      <w:r w:rsidRPr="004F2C6C">
        <w:rPr>
          <w:rFonts w:ascii="Arial" w:eastAsia="Yu Mincho" w:hAnsi="Arial" w:cs="Arial"/>
          <w:b/>
          <w:szCs w:val="22"/>
        </w:rPr>
        <w:t>Gothenburg, Sweden, February 9</w:t>
      </w:r>
      <w:r w:rsidRPr="004F2C6C">
        <w:rPr>
          <w:rFonts w:ascii="Arial" w:eastAsia="Yu Mincho" w:hAnsi="Arial" w:cs="Arial"/>
          <w:b/>
          <w:szCs w:val="22"/>
          <w:vertAlign w:val="superscript"/>
        </w:rPr>
        <w:t>th</w:t>
      </w:r>
      <w:r w:rsidRPr="004F2C6C">
        <w:rPr>
          <w:rFonts w:ascii="Arial" w:eastAsia="Yu Mincho" w:hAnsi="Arial" w:cs="Arial"/>
          <w:b/>
          <w:szCs w:val="22"/>
        </w:rPr>
        <w:t xml:space="preserve"> – February 13</w:t>
      </w:r>
      <w:r w:rsidRPr="004F2C6C">
        <w:rPr>
          <w:rFonts w:ascii="Arial" w:eastAsia="Yu Mincho" w:hAnsi="Arial" w:cs="Arial"/>
          <w:b/>
          <w:szCs w:val="22"/>
          <w:vertAlign w:val="superscript"/>
        </w:rPr>
        <w:t>th</w:t>
      </w:r>
      <w:r w:rsidRPr="004F2C6C">
        <w:rPr>
          <w:rFonts w:ascii="Arial" w:eastAsia="Yu Mincho" w:hAnsi="Arial" w:cs="Arial"/>
          <w:b/>
          <w:szCs w:val="22"/>
        </w:rPr>
        <w:t>, 2026</w:t>
      </w:r>
    </w:p>
    <w:p w14:paraId="27033C30" w14:textId="77777777" w:rsidR="00531886" w:rsidRPr="004F2C6C" w:rsidRDefault="00531886" w:rsidP="00531886">
      <w:pPr>
        <w:tabs>
          <w:tab w:val="left" w:pos="1701"/>
          <w:tab w:val="right" w:pos="9639"/>
        </w:tabs>
        <w:spacing w:after="240"/>
        <w:jc w:val="both"/>
        <w:rPr>
          <w:rFonts w:ascii="Arial" w:eastAsia="Calibri" w:hAnsi="Arial" w:cs="Arial"/>
          <w:b/>
          <w:szCs w:val="22"/>
        </w:rPr>
      </w:pPr>
    </w:p>
    <w:p w14:paraId="4228D481" w14:textId="77C4F4DA" w:rsidR="00531886" w:rsidRPr="004F2C6C" w:rsidRDefault="00531886" w:rsidP="00531886">
      <w:pPr>
        <w:tabs>
          <w:tab w:val="left" w:pos="1701"/>
          <w:tab w:val="right" w:pos="9639"/>
        </w:tabs>
        <w:spacing w:after="240"/>
        <w:jc w:val="both"/>
        <w:rPr>
          <w:rFonts w:ascii="Arial" w:eastAsia="Calibri" w:hAnsi="Arial" w:cs="Arial"/>
          <w:b/>
          <w:sz w:val="22"/>
          <w:szCs w:val="22"/>
        </w:rPr>
      </w:pPr>
      <w:r w:rsidRPr="004F2C6C">
        <w:rPr>
          <w:rFonts w:ascii="Arial" w:eastAsia="Calibri" w:hAnsi="Arial" w:cs="Arial"/>
          <w:b/>
          <w:sz w:val="22"/>
          <w:szCs w:val="22"/>
        </w:rPr>
        <w:t>Agenda Item:</w:t>
      </w:r>
      <w:r w:rsidRPr="004F2C6C">
        <w:rPr>
          <w:rFonts w:ascii="Arial" w:eastAsia="Calibri" w:hAnsi="Arial" w:cs="Arial"/>
          <w:b/>
          <w:sz w:val="22"/>
          <w:szCs w:val="22"/>
        </w:rPr>
        <w:tab/>
        <w:t>10.5.</w:t>
      </w:r>
      <w:r w:rsidR="00AB2633" w:rsidRPr="004F2C6C">
        <w:rPr>
          <w:rFonts w:ascii="Arial" w:eastAsia="Calibri" w:hAnsi="Arial" w:cs="Arial"/>
          <w:b/>
          <w:sz w:val="22"/>
          <w:szCs w:val="22"/>
        </w:rPr>
        <w:t>2</w:t>
      </w:r>
      <w:r w:rsidRPr="004F2C6C">
        <w:rPr>
          <w:rFonts w:ascii="Arial" w:eastAsia="Calibri" w:hAnsi="Arial" w:cs="Arial"/>
          <w:b/>
          <w:sz w:val="22"/>
          <w:szCs w:val="22"/>
        </w:rPr>
        <w:t>.2</w:t>
      </w:r>
    </w:p>
    <w:p w14:paraId="336D3540" w14:textId="28140C84" w:rsidR="00531886" w:rsidRPr="004F2C6C" w:rsidRDefault="00531886" w:rsidP="00531886">
      <w:pPr>
        <w:tabs>
          <w:tab w:val="left" w:pos="1701"/>
          <w:tab w:val="right" w:pos="9639"/>
        </w:tabs>
        <w:spacing w:after="240"/>
        <w:jc w:val="both"/>
        <w:rPr>
          <w:rFonts w:ascii="Arial" w:eastAsia="Calibri" w:hAnsi="Arial" w:cs="Arial"/>
          <w:b/>
          <w:sz w:val="22"/>
          <w:szCs w:val="22"/>
        </w:rPr>
      </w:pPr>
      <w:r w:rsidRPr="004F2C6C">
        <w:rPr>
          <w:rFonts w:ascii="Arial" w:eastAsia="Calibri" w:hAnsi="Arial" w:cs="Arial"/>
          <w:b/>
          <w:sz w:val="22"/>
          <w:szCs w:val="22"/>
        </w:rPr>
        <w:t>Source:</w:t>
      </w:r>
      <w:r w:rsidRPr="004F2C6C">
        <w:rPr>
          <w:rFonts w:ascii="Arial" w:eastAsia="Calibri" w:hAnsi="Arial" w:cs="Arial"/>
          <w:b/>
          <w:sz w:val="22"/>
          <w:szCs w:val="22"/>
        </w:rPr>
        <w:tab/>
        <w:t>Moderator (Ericsson), Moderator (Google)</w:t>
      </w:r>
    </w:p>
    <w:p w14:paraId="7FA0B0A9" w14:textId="04384495" w:rsidR="00531886" w:rsidRPr="004F2C6C" w:rsidRDefault="00531886" w:rsidP="00531886">
      <w:pPr>
        <w:tabs>
          <w:tab w:val="left" w:pos="1701"/>
          <w:tab w:val="right" w:pos="9639"/>
        </w:tabs>
        <w:spacing w:after="240"/>
        <w:jc w:val="both"/>
        <w:rPr>
          <w:rFonts w:ascii="Arial" w:eastAsia="Calibri" w:hAnsi="Arial" w:cs="Arial"/>
          <w:b/>
          <w:sz w:val="22"/>
          <w:szCs w:val="22"/>
        </w:rPr>
      </w:pPr>
      <w:r w:rsidRPr="004F2C6C">
        <w:rPr>
          <w:rFonts w:ascii="Arial" w:eastAsia="Calibri" w:hAnsi="Arial" w:cs="Arial"/>
          <w:b/>
          <w:sz w:val="22"/>
          <w:szCs w:val="22"/>
        </w:rPr>
        <w:t>Title:</w:t>
      </w:r>
      <w:r w:rsidRPr="004F2C6C">
        <w:rPr>
          <w:rFonts w:ascii="Arial" w:eastAsia="Calibri" w:hAnsi="Arial" w:cs="Arial"/>
          <w:b/>
          <w:sz w:val="22"/>
          <w:szCs w:val="22"/>
        </w:rPr>
        <w:tab/>
        <w:t>FL Summary #1 on DL Transmission Scheme for DL Shared Channel</w:t>
      </w:r>
    </w:p>
    <w:p w14:paraId="52A6507C" w14:textId="1B1A6532" w:rsidR="00531886" w:rsidRPr="004F2C6C" w:rsidRDefault="00531886" w:rsidP="00531886">
      <w:pPr>
        <w:tabs>
          <w:tab w:val="left" w:pos="1701"/>
          <w:tab w:val="right" w:pos="9639"/>
        </w:tabs>
        <w:spacing w:after="240"/>
        <w:jc w:val="both"/>
        <w:rPr>
          <w:rFonts w:ascii="Arial" w:eastAsia="Calibri" w:hAnsi="Arial" w:cs="Arial"/>
          <w:b/>
          <w:sz w:val="22"/>
          <w:szCs w:val="22"/>
        </w:rPr>
      </w:pPr>
      <w:r w:rsidRPr="004F2C6C">
        <w:rPr>
          <w:rFonts w:ascii="Arial" w:eastAsia="Calibri" w:hAnsi="Arial" w:cs="Arial"/>
          <w:b/>
          <w:sz w:val="22"/>
          <w:szCs w:val="22"/>
        </w:rPr>
        <w:t>Document for:</w:t>
      </w:r>
      <w:r w:rsidRPr="004F2C6C">
        <w:rPr>
          <w:rFonts w:ascii="Arial" w:eastAsia="Calibri" w:hAnsi="Arial" w:cs="Arial"/>
          <w:b/>
          <w:sz w:val="22"/>
          <w:szCs w:val="22"/>
        </w:rPr>
        <w:tab/>
        <w:t>Discussion/Decision</w:t>
      </w:r>
    </w:p>
    <w:p w14:paraId="61A25971" w14:textId="77777777" w:rsidR="00531886" w:rsidRPr="004F2C6C" w:rsidRDefault="00531886" w:rsidP="00116C44">
      <w:pPr>
        <w:tabs>
          <w:tab w:val="center" w:pos="4536"/>
          <w:tab w:val="right" w:pos="7938"/>
          <w:tab w:val="right" w:pos="9639"/>
        </w:tabs>
        <w:ind w:right="2"/>
        <w:rPr>
          <w:rFonts w:ascii="Arial" w:hAnsi="Arial" w:cs="Arial"/>
          <w:b/>
          <w:bCs/>
          <w:sz w:val="28"/>
        </w:rPr>
      </w:pPr>
    </w:p>
    <w:bookmarkEnd w:id="0"/>
    <w:p w14:paraId="4908F3B8" w14:textId="77777777" w:rsidR="00557396" w:rsidRPr="004F2C6C" w:rsidRDefault="00557396" w:rsidP="00557396">
      <w:pPr>
        <w:pStyle w:val="Heading1"/>
      </w:pPr>
      <w:r w:rsidRPr="004F2C6C">
        <w:t>Introduction</w:t>
      </w:r>
    </w:p>
    <w:p w14:paraId="39B66D76" w14:textId="0FA6EF14" w:rsidR="00F526D1" w:rsidRPr="004F2C6C" w:rsidRDefault="00330A5A" w:rsidP="00116C44">
      <w:pPr>
        <w:pStyle w:val="0Maintext"/>
        <w:spacing w:after="120" w:afterAutospacing="0"/>
        <w:rPr>
          <w:lang w:val="en-US" w:eastAsia="zh-CN"/>
        </w:rPr>
      </w:pPr>
      <w:r w:rsidRPr="004F2C6C">
        <w:rPr>
          <w:lang w:val="en-US"/>
        </w:rPr>
        <w:t xml:space="preserve">In this contribution, </w:t>
      </w:r>
      <w:r w:rsidR="00557396" w:rsidRPr="004F2C6C">
        <w:rPr>
          <w:lang w:val="en-US"/>
        </w:rPr>
        <w:t xml:space="preserve">we provide </w:t>
      </w:r>
      <w:r w:rsidR="00F526D1" w:rsidRPr="004F2C6C">
        <w:rPr>
          <w:lang w:val="en-US"/>
        </w:rPr>
        <w:t xml:space="preserve">a FL summary </w:t>
      </w:r>
      <w:r w:rsidR="001404EB" w:rsidRPr="004F2C6C">
        <w:rPr>
          <w:lang w:val="en-US"/>
        </w:rPr>
        <w:t>for agenda item 10.5.2</w:t>
      </w:r>
      <w:r w:rsidR="00F02192" w:rsidRPr="004F2C6C">
        <w:rPr>
          <w:lang w:val="en-US"/>
        </w:rPr>
        <w:t>.2</w:t>
      </w:r>
      <w:r w:rsidR="001404EB" w:rsidRPr="004F2C6C">
        <w:rPr>
          <w:lang w:val="en-US"/>
        </w:rPr>
        <w:t>: “D</w:t>
      </w:r>
      <w:r w:rsidR="00F526D1" w:rsidRPr="004F2C6C">
        <w:rPr>
          <w:lang w:val="en-US"/>
        </w:rPr>
        <w:t>ownlink transmission scheme for downlink shared channel</w:t>
      </w:r>
      <w:r w:rsidR="00810696" w:rsidRPr="004F2C6C">
        <w:rPr>
          <w:lang w:val="en-US"/>
        </w:rPr>
        <w:t>s</w:t>
      </w:r>
      <w:r w:rsidR="001404EB" w:rsidRPr="004F2C6C">
        <w:rPr>
          <w:lang w:val="en-US"/>
        </w:rPr>
        <w:t>”</w:t>
      </w:r>
      <w:r w:rsidR="00116C44" w:rsidRPr="004F2C6C">
        <w:rPr>
          <w:lang w:val="en-US" w:eastAsia="zh-CN"/>
        </w:rPr>
        <w:t>.</w:t>
      </w:r>
      <w:r w:rsidR="00524DF7" w:rsidRPr="004F2C6C">
        <w:rPr>
          <w:lang w:val="en-US" w:eastAsia="zh-CN"/>
        </w:rPr>
        <w:t xml:space="preserve"> In total, 41 contributions were submitted </w:t>
      </w:r>
      <w:r w:rsidR="008D1551" w:rsidRPr="004F2C6C">
        <w:rPr>
          <w:lang w:val="en-US" w:eastAsia="zh-CN"/>
        </w:rPr>
        <w:t>to this agenda item</w:t>
      </w:r>
      <w:r w:rsidR="00EE78F9" w:rsidRPr="004F2C6C">
        <w:rPr>
          <w:lang w:val="en-US" w:eastAsia="zh-CN"/>
        </w:rPr>
        <w:t>.</w:t>
      </w:r>
    </w:p>
    <w:p w14:paraId="2692224F" w14:textId="77777777" w:rsidR="00F526D1" w:rsidRPr="004F2C6C" w:rsidRDefault="00F526D1" w:rsidP="00F526D1">
      <w:pPr>
        <w:pStyle w:val="Heading1"/>
      </w:pPr>
      <w:r w:rsidRPr="004F2C6C">
        <w:t>Contact Information</w:t>
      </w:r>
    </w:p>
    <w:tbl>
      <w:tblPr>
        <w:tblStyle w:val="TableGrid"/>
        <w:tblW w:w="0" w:type="auto"/>
        <w:tblLook w:val="04A0" w:firstRow="1" w:lastRow="0" w:firstColumn="1" w:lastColumn="0" w:noHBand="0" w:noVBand="1"/>
      </w:tblPr>
      <w:tblGrid>
        <w:gridCol w:w="3003"/>
        <w:gridCol w:w="3003"/>
        <w:gridCol w:w="3004"/>
      </w:tblGrid>
      <w:tr w:rsidR="00F526D1" w:rsidRPr="004F2C6C" w14:paraId="2758616C" w14:textId="77777777" w:rsidTr="00F526D1">
        <w:tc>
          <w:tcPr>
            <w:tcW w:w="3003" w:type="dxa"/>
          </w:tcPr>
          <w:p w14:paraId="4F3AED64" w14:textId="77777777" w:rsidR="00F526D1" w:rsidRPr="004F2C6C" w:rsidRDefault="00F526D1" w:rsidP="00116C44">
            <w:pPr>
              <w:pStyle w:val="0Maintext"/>
              <w:spacing w:after="120" w:afterAutospacing="0"/>
              <w:rPr>
                <w:lang w:val="en-US" w:eastAsia="zh-CN"/>
              </w:rPr>
            </w:pPr>
            <w:r w:rsidRPr="004F2C6C">
              <w:rPr>
                <w:lang w:val="en-US" w:eastAsia="zh-CN"/>
              </w:rPr>
              <w:t>Name</w:t>
            </w:r>
          </w:p>
        </w:tc>
        <w:tc>
          <w:tcPr>
            <w:tcW w:w="3003" w:type="dxa"/>
          </w:tcPr>
          <w:p w14:paraId="22B1F41D" w14:textId="77777777" w:rsidR="00F526D1" w:rsidRPr="004F2C6C" w:rsidRDefault="00F526D1" w:rsidP="00116C44">
            <w:pPr>
              <w:pStyle w:val="0Maintext"/>
              <w:spacing w:after="120" w:afterAutospacing="0"/>
              <w:rPr>
                <w:lang w:val="en-US" w:eastAsia="zh-CN"/>
              </w:rPr>
            </w:pPr>
            <w:r w:rsidRPr="004F2C6C">
              <w:rPr>
                <w:lang w:val="en-US" w:eastAsia="zh-CN"/>
              </w:rPr>
              <w:t>Company</w:t>
            </w:r>
          </w:p>
        </w:tc>
        <w:tc>
          <w:tcPr>
            <w:tcW w:w="3004" w:type="dxa"/>
          </w:tcPr>
          <w:p w14:paraId="1FEECDC2" w14:textId="77777777" w:rsidR="00F526D1" w:rsidRPr="004F2C6C" w:rsidRDefault="00F526D1" w:rsidP="00116C44">
            <w:pPr>
              <w:pStyle w:val="0Maintext"/>
              <w:spacing w:after="120" w:afterAutospacing="0"/>
              <w:rPr>
                <w:lang w:val="en-US" w:eastAsia="zh-CN"/>
              </w:rPr>
            </w:pPr>
            <w:r w:rsidRPr="004F2C6C">
              <w:rPr>
                <w:lang w:val="en-US" w:eastAsia="zh-CN"/>
              </w:rPr>
              <w:t>Email address</w:t>
            </w:r>
          </w:p>
        </w:tc>
      </w:tr>
      <w:tr w:rsidR="00F526D1" w:rsidRPr="004F2C6C" w14:paraId="6236DDA3" w14:textId="77777777" w:rsidTr="00F526D1">
        <w:tc>
          <w:tcPr>
            <w:tcW w:w="3003" w:type="dxa"/>
          </w:tcPr>
          <w:p w14:paraId="049E2CD4" w14:textId="6D46A895" w:rsidR="00F526D1" w:rsidRPr="004F2C6C" w:rsidRDefault="00F526D1" w:rsidP="00116C44">
            <w:pPr>
              <w:pStyle w:val="0Maintext"/>
              <w:spacing w:after="120" w:afterAutospacing="0"/>
              <w:rPr>
                <w:lang w:val="en-US" w:eastAsia="zh-CN"/>
              </w:rPr>
            </w:pPr>
            <w:r w:rsidRPr="004F2C6C">
              <w:rPr>
                <w:lang w:val="en-US" w:eastAsia="zh-CN"/>
              </w:rPr>
              <w:t>Yushu Zhang</w:t>
            </w:r>
            <w:r w:rsidR="00D1191D" w:rsidRPr="004F2C6C">
              <w:rPr>
                <w:lang w:val="en-US" w:eastAsia="zh-CN"/>
              </w:rPr>
              <w:t xml:space="preserve"> (Modera</w:t>
            </w:r>
            <w:r w:rsidR="00341174" w:rsidRPr="004F2C6C">
              <w:rPr>
                <w:lang w:val="en-US" w:eastAsia="zh-CN"/>
              </w:rPr>
              <w:t>tor)</w:t>
            </w:r>
          </w:p>
        </w:tc>
        <w:tc>
          <w:tcPr>
            <w:tcW w:w="3003" w:type="dxa"/>
          </w:tcPr>
          <w:p w14:paraId="432A6428" w14:textId="77777777" w:rsidR="00F526D1" w:rsidRPr="004F2C6C" w:rsidRDefault="00F526D1" w:rsidP="00116C44">
            <w:pPr>
              <w:pStyle w:val="0Maintext"/>
              <w:spacing w:after="120" w:afterAutospacing="0"/>
              <w:rPr>
                <w:lang w:val="en-US" w:eastAsia="zh-CN"/>
              </w:rPr>
            </w:pPr>
            <w:r w:rsidRPr="004F2C6C">
              <w:rPr>
                <w:lang w:val="en-US" w:eastAsia="zh-CN"/>
              </w:rPr>
              <w:t>Google</w:t>
            </w:r>
          </w:p>
        </w:tc>
        <w:tc>
          <w:tcPr>
            <w:tcW w:w="3004" w:type="dxa"/>
          </w:tcPr>
          <w:p w14:paraId="4C5133A3" w14:textId="77777777" w:rsidR="00F526D1" w:rsidRPr="004F2C6C" w:rsidRDefault="00F526D1" w:rsidP="00116C44">
            <w:pPr>
              <w:pStyle w:val="0Maintext"/>
              <w:spacing w:after="120" w:afterAutospacing="0"/>
              <w:rPr>
                <w:lang w:val="en-US" w:eastAsia="zh-CN"/>
              </w:rPr>
            </w:pPr>
            <w:hyperlink r:id="rId5" w:history="1">
              <w:r w:rsidRPr="004F2C6C">
                <w:rPr>
                  <w:rStyle w:val="Hyperlink"/>
                  <w:lang w:val="en-US" w:eastAsia="zh-CN"/>
                </w:rPr>
                <w:t>yushuzhang@google.com</w:t>
              </w:r>
            </w:hyperlink>
            <w:r w:rsidRPr="004F2C6C">
              <w:rPr>
                <w:lang w:val="en-US" w:eastAsia="zh-CN"/>
              </w:rPr>
              <w:t xml:space="preserve"> </w:t>
            </w:r>
          </w:p>
        </w:tc>
      </w:tr>
      <w:tr w:rsidR="00F526D1" w:rsidRPr="004F2C6C" w14:paraId="576C06C0" w14:textId="77777777" w:rsidTr="00F526D1">
        <w:tc>
          <w:tcPr>
            <w:tcW w:w="3003" w:type="dxa"/>
          </w:tcPr>
          <w:p w14:paraId="6DE1A5DB" w14:textId="1F8B5C63" w:rsidR="00F526D1" w:rsidRPr="004F2C6C" w:rsidRDefault="000B7BEB" w:rsidP="00116C44">
            <w:pPr>
              <w:pStyle w:val="0Maintext"/>
              <w:spacing w:after="120" w:afterAutospacing="0"/>
              <w:rPr>
                <w:lang w:val="en-US" w:eastAsia="zh-CN"/>
              </w:rPr>
            </w:pPr>
            <w:r w:rsidRPr="004F2C6C">
              <w:rPr>
                <w:lang w:val="en-US" w:eastAsia="zh-CN"/>
              </w:rPr>
              <w:t>Sven Jacobsson</w:t>
            </w:r>
            <w:r w:rsidR="00341174" w:rsidRPr="004F2C6C">
              <w:rPr>
                <w:lang w:val="en-US" w:eastAsia="zh-CN"/>
              </w:rPr>
              <w:t xml:space="preserve"> (Moderator)</w:t>
            </w:r>
          </w:p>
        </w:tc>
        <w:tc>
          <w:tcPr>
            <w:tcW w:w="3003" w:type="dxa"/>
          </w:tcPr>
          <w:p w14:paraId="04A4B521" w14:textId="565790BB" w:rsidR="00F526D1" w:rsidRPr="004F2C6C" w:rsidRDefault="000B7BEB" w:rsidP="00116C44">
            <w:pPr>
              <w:pStyle w:val="0Maintext"/>
              <w:spacing w:after="120" w:afterAutospacing="0"/>
              <w:rPr>
                <w:lang w:val="en-US" w:eastAsia="zh-CN"/>
              </w:rPr>
            </w:pPr>
            <w:r w:rsidRPr="004F2C6C">
              <w:rPr>
                <w:lang w:val="en-US" w:eastAsia="zh-CN"/>
              </w:rPr>
              <w:t>Ericsson</w:t>
            </w:r>
          </w:p>
        </w:tc>
        <w:tc>
          <w:tcPr>
            <w:tcW w:w="3004" w:type="dxa"/>
          </w:tcPr>
          <w:p w14:paraId="3DC55C20" w14:textId="3D542CDB" w:rsidR="00F526D1" w:rsidRPr="004F2C6C" w:rsidRDefault="000B7BEB" w:rsidP="00116C44">
            <w:pPr>
              <w:pStyle w:val="0Maintext"/>
              <w:spacing w:after="120" w:afterAutospacing="0"/>
              <w:rPr>
                <w:lang w:val="en-US" w:eastAsia="zh-CN"/>
              </w:rPr>
            </w:pPr>
            <w:hyperlink r:id="rId6" w:history="1">
              <w:r w:rsidRPr="004F2C6C">
                <w:rPr>
                  <w:rStyle w:val="Hyperlink"/>
                  <w:lang w:val="en-US" w:eastAsia="zh-CN"/>
                </w:rPr>
                <w:t>sven.jacobsson@ericsson.com</w:t>
              </w:r>
            </w:hyperlink>
          </w:p>
        </w:tc>
      </w:tr>
      <w:tr w:rsidR="000B7BEB" w:rsidRPr="004F2C6C" w14:paraId="3EC77550" w14:textId="77777777" w:rsidTr="00F526D1">
        <w:tc>
          <w:tcPr>
            <w:tcW w:w="3003" w:type="dxa"/>
          </w:tcPr>
          <w:p w14:paraId="0A8310FC" w14:textId="77777777" w:rsidR="000B7BEB" w:rsidRPr="004F2C6C" w:rsidRDefault="000B7BEB" w:rsidP="00116C44">
            <w:pPr>
              <w:pStyle w:val="0Maintext"/>
              <w:spacing w:after="120" w:afterAutospacing="0"/>
              <w:rPr>
                <w:lang w:val="en-US" w:eastAsia="zh-CN"/>
              </w:rPr>
            </w:pPr>
          </w:p>
        </w:tc>
        <w:tc>
          <w:tcPr>
            <w:tcW w:w="3003" w:type="dxa"/>
          </w:tcPr>
          <w:p w14:paraId="612F3B8F" w14:textId="77777777" w:rsidR="000B7BEB" w:rsidRPr="004F2C6C" w:rsidRDefault="000B7BEB" w:rsidP="00116C44">
            <w:pPr>
              <w:pStyle w:val="0Maintext"/>
              <w:spacing w:after="120" w:afterAutospacing="0"/>
              <w:rPr>
                <w:lang w:val="en-US" w:eastAsia="zh-CN"/>
              </w:rPr>
            </w:pPr>
          </w:p>
        </w:tc>
        <w:tc>
          <w:tcPr>
            <w:tcW w:w="3004" w:type="dxa"/>
          </w:tcPr>
          <w:p w14:paraId="6C0CB6A3" w14:textId="77777777" w:rsidR="000B7BEB" w:rsidRPr="004F2C6C" w:rsidRDefault="000B7BEB" w:rsidP="00116C44">
            <w:pPr>
              <w:pStyle w:val="0Maintext"/>
              <w:spacing w:after="120" w:afterAutospacing="0"/>
              <w:rPr>
                <w:lang w:val="en-US" w:eastAsia="zh-CN"/>
              </w:rPr>
            </w:pPr>
          </w:p>
        </w:tc>
      </w:tr>
      <w:tr w:rsidR="00996A35" w:rsidRPr="004F2C6C" w14:paraId="11FD06DA" w14:textId="77777777" w:rsidTr="00F526D1">
        <w:tc>
          <w:tcPr>
            <w:tcW w:w="3003" w:type="dxa"/>
          </w:tcPr>
          <w:p w14:paraId="178107D0" w14:textId="77777777" w:rsidR="00996A35" w:rsidRPr="004F2C6C" w:rsidRDefault="00996A35" w:rsidP="00116C44">
            <w:pPr>
              <w:pStyle w:val="0Maintext"/>
              <w:spacing w:after="120" w:afterAutospacing="0"/>
              <w:rPr>
                <w:lang w:val="en-US" w:eastAsia="zh-CN"/>
              </w:rPr>
            </w:pPr>
          </w:p>
        </w:tc>
        <w:tc>
          <w:tcPr>
            <w:tcW w:w="3003" w:type="dxa"/>
          </w:tcPr>
          <w:p w14:paraId="4C1565D8" w14:textId="77777777" w:rsidR="00996A35" w:rsidRPr="004F2C6C" w:rsidRDefault="00996A35" w:rsidP="00116C44">
            <w:pPr>
              <w:pStyle w:val="0Maintext"/>
              <w:spacing w:after="120" w:afterAutospacing="0"/>
              <w:rPr>
                <w:lang w:val="en-US" w:eastAsia="zh-CN"/>
              </w:rPr>
            </w:pPr>
          </w:p>
        </w:tc>
        <w:tc>
          <w:tcPr>
            <w:tcW w:w="3004" w:type="dxa"/>
          </w:tcPr>
          <w:p w14:paraId="6BF0DA8B" w14:textId="77777777" w:rsidR="00996A35" w:rsidRPr="004F2C6C" w:rsidRDefault="00996A35" w:rsidP="00116C44">
            <w:pPr>
              <w:pStyle w:val="0Maintext"/>
              <w:spacing w:after="120" w:afterAutospacing="0"/>
              <w:rPr>
                <w:lang w:val="en-US" w:eastAsia="zh-CN"/>
              </w:rPr>
            </w:pPr>
          </w:p>
        </w:tc>
      </w:tr>
    </w:tbl>
    <w:p w14:paraId="664BC665" w14:textId="77777777" w:rsidR="00F526D1" w:rsidRPr="004F2C6C" w:rsidRDefault="00F526D1" w:rsidP="00116C44">
      <w:pPr>
        <w:pStyle w:val="0Maintext"/>
        <w:spacing w:after="120" w:afterAutospacing="0"/>
        <w:rPr>
          <w:lang w:val="en-US" w:eastAsia="zh-CN"/>
        </w:rPr>
      </w:pPr>
    </w:p>
    <w:p w14:paraId="3F40DE58" w14:textId="17EF154E" w:rsidR="00C30C9B" w:rsidRPr="004F2C6C" w:rsidRDefault="00C30C9B" w:rsidP="00C30C9B">
      <w:pPr>
        <w:pStyle w:val="Heading1"/>
      </w:pPr>
      <w:r w:rsidRPr="004F2C6C">
        <w:t>EVM assumptions</w:t>
      </w:r>
    </w:p>
    <w:p w14:paraId="658DDECB" w14:textId="28DD1F85" w:rsidR="006656BB" w:rsidRPr="004F2C6C" w:rsidRDefault="009F3820" w:rsidP="009F3820">
      <w:pPr>
        <w:pStyle w:val="Heading2"/>
      </w:pPr>
      <w:r w:rsidRPr="004F2C6C">
        <w:t>EVM for SLS</w:t>
      </w:r>
    </w:p>
    <w:p w14:paraId="6B62737B" w14:textId="0E4D24FE" w:rsidR="000E7447" w:rsidRPr="004F2C6C" w:rsidRDefault="00BD3DCE" w:rsidP="009F3820">
      <w:pPr>
        <w:pStyle w:val="0Maintext"/>
        <w:rPr>
          <w:lang w:val="en-US"/>
        </w:rPr>
      </w:pPr>
      <w:r w:rsidRPr="004F2C6C">
        <w:rPr>
          <w:lang w:val="en-US"/>
        </w:rPr>
        <w:t xml:space="preserve">CATT, </w:t>
      </w:r>
      <w:r w:rsidR="005201ED" w:rsidRPr="004F2C6C">
        <w:rPr>
          <w:lang w:val="en-US"/>
        </w:rPr>
        <w:t>Ericsson, Huawei</w:t>
      </w:r>
      <w:r w:rsidRPr="004F2C6C">
        <w:rPr>
          <w:lang w:val="en-US"/>
        </w:rPr>
        <w:t xml:space="preserve">, </w:t>
      </w:r>
      <w:r w:rsidR="004D2CE4" w:rsidRPr="004F2C6C">
        <w:rPr>
          <w:lang w:val="en-US"/>
        </w:rPr>
        <w:t xml:space="preserve">and </w:t>
      </w:r>
      <w:r w:rsidRPr="004F2C6C">
        <w:rPr>
          <w:lang w:val="en-US"/>
        </w:rPr>
        <w:t>Samsung propose</w:t>
      </w:r>
      <w:r w:rsidR="0070556C" w:rsidRPr="004F2C6C">
        <w:rPr>
          <w:lang w:val="en-US"/>
        </w:rPr>
        <w:t>d to define</w:t>
      </w:r>
      <w:r w:rsidRPr="004F2C6C">
        <w:rPr>
          <w:lang w:val="en-US"/>
        </w:rPr>
        <w:t xml:space="preserve"> </w:t>
      </w:r>
      <w:r w:rsidR="00781076" w:rsidRPr="004F2C6C">
        <w:rPr>
          <w:lang w:val="en-US"/>
        </w:rPr>
        <w:t xml:space="preserve">SLS </w:t>
      </w:r>
      <w:r w:rsidRPr="004F2C6C">
        <w:rPr>
          <w:lang w:val="en-US"/>
        </w:rPr>
        <w:t xml:space="preserve">EVM </w:t>
      </w:r>
      <w:r w:rsidR="003236AA" w:rsidRPr="004F2C6C">
        <w:rPr>
          <w:lang w:val="en-US"/>
        </w:rPr>
        <w:t xml:space="preserve">parameters </w:t>
      </w:r>
      <w:r w:rsidRPr="004F2C6C">
        <w:rPr>
          <w:lang w:val="en-US"/>
        </w:rPr>
        <w:t xml:space="preserve">for </w:t>
      </w:r>
      <w:r w:rsidR="00781076" w:rsidRPr="004F2C6C">
        <w:rPr>
          <w:lang w:val="en-US"/>
        </w:rPr>
        <w:t>PDSCH transmission scheme studies</w:t>
      </w:r>
      <w:r w:rsidRPr="004F2C6C">
        <w:rPr>
          <w:lang w:val="en-US"/>
        </w:rPr>
        <w:t>.</w:t>
      </w:r>
      <w:r w:rsidR="005201ED" w:rsidRPr="004F2C6C">
        <w:rPr>
          <w:lang w:val="en-US"/>
        </w:rPr>
        <w:t xml:space="preserve"> </w:t>
      </w:r>
      <w:r w:rsidR="006779F9" w:rsidRPr="004F2C6C">
        <w:rPr>
          <w:lang w:val="en-US"/>
        </w:rPr>
        <w:t xml:space="preserve">The SLS EVM for DMRS/PTRS can be the same as for PDSCH. </w:t>
      </w:r>
    </w:p>
    <w:p w14:paraId="335043C1" w14:textId="07E62B6A" w:rsidR="00C11C87" w:rsidRPr="004F2C6C" w:rsidRDefault="00045C75" w:rsidP="009F3820">
      <w:pPr>
        <w:pStyle w:val="0Maintext"/>
        <w:rPr>
          <w:lang w:val="en-US"/>
        </w:rPr>
      </w:pPr>
      <w:r w:rsidRPr="004F2C6C">
        <w:rPr>
          <w:lang w:val="en-US"/>
        </w:rPr>
        <w:t xml:space="preserve">The </w:t>
      </w:r>
      <w:r w:rsidR="005323F0" w:rsidRPr="004F2C6C">
        <w:rPr>
          <w:lang w:val="en-US"/>
        </w:rPr>
        <w:t>proposal</w:t>
      </w:r>
      <w:r w:rsidRPr="004F2C6C">
        <w:rPr>
          <w:lang w:val="en-US"/>
        </w:rPr>
        <w:t xml:space="preserve"> below </w:t>
      </w:r>
      <w:r w:rsidR="005323F0" w:rsidRPr="004F2C6C">
        <w:rPr>
          <w:lang w:val="en-US"/>
        </w:rPr>
        <w:t>is</w:t>
      </w:r>
      <w:r w:rsidRPr="004F2C6C">
        <w:rPr>
          <w:lang w:val="en-US"/>
        </w:rPr>
        <w:t xml:space="preserve"> based on </w:t>
      </w:r>
      <w:r w:rsidR="00E27778" w:rsidRPr="004F2C6C">
        <w:rPr>
          <w:lang w:val="en-US"/>
        </w:rPr>
        <w:t>companies’</w:t>
      </w:r>
      <w:r w:rsidRPr="004F2C6C">
        <w:rPr>
          <w:lang w:val="en-US"/>
        </w:rPr>
        <w:t xml:space="preserve"> </w:t>
      </w:r>
      <w:r w:rsidR="00A20DB2" w:rsidRPr="004F2C6C">
        <w:rPr>
          <w:lang w:val="en-US"/>
        </w:rPr>
        <w:t>inputs</w:t>
      </w:r>
      <w:r w:rsidR="00C47C82" w:rsidRPr="004F2C6C">
        <w:rPr>
          <w:lang w:val="en-US"/>
        </w:rPr>
        <w:t xml:space="preserve"> on SLS EVM</w:t>
      </w:r>
      <w:r w:rsidR="000D471E" w:rsidRPr="004F2C6C">
        <w:rPr>
          <w:lang w:val="en-US"/>
        </w:rPr>
        <w:t>.</w:t>
      </w:r>
    </w:p>
    <w:p w14:paraId="66D3965C" w14:textId="124ED9AF" w:rsidR="005B393E" w:rsidRPr="004F2C6C" w:rsidRDefault="005B393E" w:rsidP="005B393E">
      <w:pPr>
        <w:pStyle w:val="Heading3"/>
        <w:numPr>
          <w:ilvl w:val="0"/>
          <w:numId w:val="0"/>
        </w:numPr>
        <w:rPr>
          <w:b/>
          <w:bCs/>
          <w:sz w:val="20"/>
          <w:szCs w:val="20"/>
        </w:rPr>
      </w:pPr>
      <w:r w:rsidRPr="004F2C6C">
        <w:rPr>
          <w:b/>
          <w:bCs/>
          <w:sz w:val="20"/>
          <w:szCs w:val="20"/>
        </w:rPr>
        <w:t>Proposal</w:t>
      </w:r>
      <w:r w:rsidR="0026583A" w:rsidRPr="004F2C6C">
        <w:rPr>
          <w:b/>
          <w:bCs/>
          <w:sz w:val="20"/>
          <w:szCs w:val="20"/>
        </w:rPr>
        <w:t xml:space="preserve"> 3</w:t>
      </w:r>
      <w:r w:rsidRPr="004F2C6C">
        <w:rPr>
          <w:b/>
          <w:bCs/>
          <w:sz w:val="20"/>
          <w:szCs w:val="20"/>
        </w:rPr>
        <w:t>-1</w:t>
      </w:r>
    </w:p>
    <w:p w14:paraId="303B1CFB" w14:textId="2A004AB1" w:rsidR="005B393E" w:rsidRPr="004F2C6C" w:rsidRDefault="005B393E" w:rsidP="009F3820">
      <w:pPr>
        <w:pStyle w:val="0Maintext"/>
        <w:numPr>
          <w:ilvl w:val="0"/>
          <w:numId w:val="44"/>
        </w:numPr>
        <w:spacing w:after="120" w:afterAutospacing="0"/>
        <w:rPr>
          <w:b/>
          <w:bCs/>
          <w:lang w:val="en-US" w:eastAsia="zh-CN"/>
        </w:rPr>
      </w:pPr>
      <w:r w:rsidRPr="004F2C6C">
        <w:rPr>
          <w:b/>
          <w:bCs/>
          <w:lang w:val="en-US" w:eastAsia="zh-CN"/>
        </w:rPr>
        <w:t>Study PDSCH and RS for PDSCH based on the following EVM for SLS:</w:t>
      </w:r>
    </w:p>
    <w:p w14:paraId="5DCE2FC3" w14:textId="77777777" w:rsidR="00B425D5" w:rsidRPr="004F2C6C" w:rsidRDefault="00B425D5" w:rsidP="00B425D5">
      <w:pPr>
        <w:pStyle w:val="0Maintext"/>
        <w:numPr>
          <w:ilvl w:val="1"/>
          <w:numId w:val="44"/>
        </w:numPr>
        <w:spacing w:after="120" w:afterAutospacing="0"/>
        <w:rPr>
          <w:b/>
          <w:bCs/>
          <w:lang w:val="en-US" w:eastAsia="zh-CN"/>
        </w:rPr>
      </w:pPr>
      <w:r w:rsidRPr="004F2C6C">
        <w:rPr>
          <w:b/>
          <w:bCs/>
          <w:lang w:val="en-US"/>
        </w:rPr>
        <w:t>Note: EVM for AI/ML based DMRS overhead reduction is a separate issue</w:t>
      </w:r>
    </w:p>
    <w:p w14:paraId="0D785E81" w14:textId="77777777" w:rsidR="00B425D5" w:rsidRPr="004F2C6C" w:rsidRDefault="00B425D5" w:rsidP="00B425D5">
      <w:pPr>
        <w:pStyle w:val="0Maintext"/>
        <w:spacing w:after="120" w:afterAutospacing="0"/>
        <w:ind w:left="720"/>
        <w:rPr>
          <w:b/>
          <w:bCs/>
          <w:lang w:val="en-US" w:eastAsia="zh-CN"/>
        </w:rPr>
      </w:pPr>
    </w:p>
    <w:tbl>
      <w:tblPr>
        <w:tblStyle w:val="TableGrid"/>
        <w:tblW w:w="0" w:type="auto"/>
        <w:tblLayout w:type="fixed"/>
        <w:tblLook w:val="04A0" w:firstRow="1" w:lastRow="0" w:firstColumn="1" w:lastColumn="0" w:noHBand="0" w:noVBand="1"/>
      </w:tblPr>
      <w:tblGrid>
        <w:gridCol w:w="3235"/>
        <w:gridCol w:w="5775"/>
      </w:tblGrid>
      <w:tr w:rsidR="001A17E1" w:rsidRPr="004F2C6C" w14:paraId="039FE47D" w14:textId="77777777" w:rsidTr="0016493D">
        <w:tc>
          <w:tcPr>
            <w:tcW w:w="3235" w:type="dxa"/>
            <w:shd w:val="clear" w:color="auto" w:fill="D0CECE" w:themeFill="background2" w:themeFillShade="E6"/>
          </w:tcPr>
          <w:p w14:paraId="55E2EECE" w14:textId="77777777" w:rsidR="001A17E1" w:rsidRPr="004F2C6C" w:rsidRDefault="001A17E1" w:rsidP="00CD7E71">
            <w:pPr>
              <w:pStyle w:val="0Maintext"/>
              <w:spacing w:after="120" w:afterAutospacing="0"/>
              <w:rPr>
                <w:b/>
                <w:bCs/>
                <w:lang w:val="en-US" w:eastAsia="zh-CN"/>
              </w:rPr>
            </w:pPr>
            <w:r w:rsidRPr="004F2C6C">
              <w:rPr>
                <w:b/>
                <w:bCs/>
                <w:lang w:val="en-US" w:eastAsia="zh-CN"/>
              </w:rPr>
              <w:t>Parameter</w:t>
            </w:r>
          </w:p>
        </w:tc>
        <w:tc>
          <w:tcPr>
            <w:tcW w:w="5775" w:type="dxa"/>
            <w:shd w:val="clear" w:color="auto" w:fill="D0CECE" w:themeFill="background2" w:themeFillShade="E6"/>
          </w:tcPr>
          <w:p w14:paraId="7DF037F6" w14:textId="77777777" w:rsidR="001A17E1" w:rsidRPr="004F2C6C" w:rsidRDefault="001A17E1" w:rsidP="00CD7E71">
            <w:pPr>
              <w:pStyle w:val="0Maintext"/>
              <w:spacing w:after="120" w:afterAutospacing="0"/>
              <w:rPr>
                <w:b/>
                <w:bCs/>
                <w:lang w:val="en-US" w:eastAsia="zh-CN"/>
              </w:rPr>
            </w:pPr>
            <w:r w:rsidRPr="004F2C6C">
              <w:rPr>
                <w:b/>
                <w:bCs/>
                <w:lang w:val="en-US" w:eastAsia="zh-CN"/>
              </w:rPr>
              <w:t>Value</w:t>
            </w:r>
          </w:p>
        </w:tc>
      </w:tr>
      <w:tr w:rsidR="001A17E1" w:rsidRPr="004F2C6C" w14:paraId="2E3A56B1" w14:textId="77777777" w:rsidTr="0016493D">
        <w:tc>
          <w:tcPr>
            <w:tcW w:w="3235" w:type="dxa"/>
          </w:tcPr>
          <w:p w14:paraId="280D3626" w14:textId="3585EAD1" w:rsidR="001A17E1" w:rsidRPr="004F2C6C" w:rsidRDefault="001A17E1" w:rsidP="00CD7E71">
            <w:pPr>
              <w:pStyle w:val="0Maintext"/>
              <w:spacing w:after="120" w:afterAutospacing="0"/>
              <w:rPr>
                <w:lang w:val="en-US" w:eastAsia="zh-CN"/>
              </w:rPr>
            </w:pPr>
            <w:r w:rsidRPr="004F2C6C">
              <w:rPr>
                <w:lang w:val="en-US" w:eastAsia="zh-CN"/>
              </w:rPr>
              <w:t>Carrier frequency</w:t>
            </w:r>
            <w:r w:rsidR="00171447" w:rsidRPr="004F2C6C">
              <w:rPr>
                <w:lang w:val="en-US" w:eastAsia="zh-CN"/>
              </w:rPr>
              <w:t xml:space="preserve"> and </w:t>
            </w:r>
            <w:r w:rsidR="00414D3E" w:rsidRPr="004F2C6C">
              <w:rPr>
                <w:lang w:val="en-US" w:eastAsia="zh-CN"/>
              </w:rPr>
              <w:t>duplex</w:t>
            </w:r>
          </w:p>
        </w:tc>
        <w:tc>
          <w:tcPr>
            <w:tcW w:w="5775" w:type="dxa"/>
          </w:tcPr>
          <w:p w14:paraId="3920BD30" w14:textId="5E3EE024" w:rsidR="00EB2CDF" w:rsidRPr="004F2C6C" w:rsidRDefault="0067122A" w:rsidP="00CD7E71">
            <w:pPr>
              <w:pStyle w:val="0Maintext"/>
              <w:spacing w:after="120" w:afterAutospacing="0"/>
              <w:rPr>
                <w:lang w:val="en-US" w:eastAsia="zh-CN"/>
              </w:rPr>
            </w:pPr>
            <w:r w:rsidRPr="004F2C6C">
              <w:rPr>
                <w:lang w:val="en-US" w:eastAsia="zh-CN"/>
              </w:rPr>
              <w:t xml:space="preserve">Around </w:t>
            </w:r>
            <w:r w:rsidR="00C64B1B" w:rsidRPr="004F2C6C">
              <w:rPr>
                <w:lang w:val="en-US" w:eastAsia="zh-CN"/>
              </w:rPr>
              <w:t>0.7 GHz</w:t>
            </w:r>
            <w:r w:rsidR="00902820" w:rsidRPr="004F2C6C">
              <w:rPr>
                <w:lang w:val="en-US" w:eastAsia="zh-CN"/>
              </w:rPr>
              <w:t>, FDD</w:t>
            </w:r>
          </w:p>
          <w:p w14:paraId="37A0CDAF" w14:textId="5E4087DE" w:rsidR="00C64B1B" w:rsidRPr="004F2C6C" w:rsidRDefault="0067122A" w:rsidP="00CD7E71">
            <w:pPr>
              <w:pStyle w:val="0Maintext"/>
              <w:spacing w:after="120" w:afterAutospacing="0"/>
              <w:rPr>
                <w:lang w:val="en-US" w:eastAsia="zh-CN"/>
              </w:rPr>
            </w:pPr>
            <w:r w:rsidRPr="004F2C6C">
              <w:rPr>
                <w:lang w:val="en-US" w:eastAsia="zh-CN"/>
              </w:rPr>
              <w:t xml:space="preserve">Around </w:t>
            </w:r>
            <w:r w:rsidR="00C64B1B" w:rsidRPr="004F2C6C">
              <w:rPr>
                <w:lang w:val="en-US" w:eastAsia="zh-CN"/>
              </w:rPr>
              <w:t>2 GHz</w:t>
            </w:r>
            <w:r w:rsidR="00902820" w:rsidRPr="004F2C6C">
              <w:rPr>
                <w:lang w:val="en-US" w:eastAsia="zh-CN"/>
              </w:rPr>
              <w:t>, FDD</w:t>
            </w:r>
          </w:p>
          <w:p w14:paraId="2B490369" w14:textId="2E370FEA" w:rsidR="00FA7275" w:rsidRPr="004F2C6C" w:rsidRDefault="0067122A" w:rsidP="00CD7E71">
            <w:pPr>
              <w:pStyle w:val="0Maintext"/>
              <w:spacing w:after="120" w:afterAutospacing="0"/>
              <w:rPr>
                <w:lang w:val="en-US" w:eastAsia="zh-CN"/>
              </w:rPr>
            </w:pPr>
            <w:r w:rsidRPr="004F2C6C">
              <w:rPr>
                <w:lang w:val="en-US" w:eastAsia="zh-CN"/>
              </w:rPr>
              <w:t xml:space="preserve">Around </w:t>
            </w:r>
            <w:r w:rsidR="001A17E1" w:rsidRPr="004F2C6C">
              <w:rPr>
                <w:lang w:val="en-US" w:eastAsia="zh-CN"/>
              </w:rPr>
              <w:t>4 GHz,</w:t>
            </w:r>
            <w:r w:rsidR="00902820" w:rsidRPr="004F2C6C">
              <w:rPr>
                <w:lang w:val="en-US" w:eastAsia="zh-CN"/>
              </w:rPr>
              <w:t xml:space="preserve"> TDD</w:t>
            </w:r>
          </w:p>
          <w:p w14:paraId="1DE32620" w14:textId="39414485" w:rsidR="001A17E1" w:rsidRPr="004F2C6C" w:rsidRDefault="0067122A" w:rsidP="00CD7E71">
            <w:pPr>
              <w:pStyle w:val="0Maintext"/>
              <w:spacing w:after="120" w:afterAutospacing="0"/>
              <w:rPr>
                <w:highlight w:val="yellow"/>
                <w:lang w:val="en-US" w:eastAsia="zh-CN"/>
              </w:rPr>
            </w:pPr>
            <w:r w:rsidRPr="004F2C6C">
              <w:rPr>
                <w:lang w:val="en-US" w:eastAsia="zh-CN"/>
              </w:rPr>
              <w:lastRenderedPageBreak/>
              <w:t xml:space="preserve">Around </w:t>
            </w:r>
            <w:r w:rsidR="001A17E1" w:rsidRPr="004F2C6C">
              <w:rPr>
                <w:lang w:val="en-US" w:eastAsia="zh-CN"/>
              </w:rPr>
              <w:t>7 GHz</w:t>
            </w:r>
            <w:r w:rsidR="00902820" w:rsidRPr="004F2C6C">
              <w:rPr>
                <w:lang w:val="en-US" w:eastAsia="zh-CN"/>
              </w:rPr>
              <w:t>, TDD</w:t>
            </w:r>
          </w:p>
        </w:tc>
      </w:tr>
      <w:tr w:rsidR="001A17E1" w:rsidRPr="004F2C6C" w14:paraId="544017E6" w14:textId="77777777" w:rsidTr="0016493D">
        <w:tc>
          <w:tcPr>
            <w:tcW w:w="3235" w:type="dxa"/>
          </w:tcPr>
          <w:p w14:paraId="439E6628" w14:textId="6EBE6E30" w:rsidR="001A17E1" w:rsidRPr="004F2C6C" w:rsidRDefault="003C02EA" w:rsidP="00CD7E71">
            <w:pPr>
              <w:pStyle w:val="0Maintext"/>
              <w:spacing w:after="120" w:afterAutospacing="0"/>
              <w:rPr>
                <w:lang w:val="en-US" w:eastAsia="zh-CN"/>
              </w:rPr>
            </w:pPr>
            <w:r w:rsidRPr="004F2C6C">
              <w:rPr>
                <w:lang w:val="en-US" w:eastAsia="zh-CN"/>
              </w:rPr>
              <w:lastRenderedPageBreak/>
              <w:t>Subcarrier</w:t>
            </w:r>
            <w:r w:rsidR="001A17E1" w:rsidRPr="004F2C6C">
              <w:rPr>
                <w:lang w:val="en-US" w:eastAsia="zh-CN"/>
              </w:rPr>
              <w:t xml:space="preserve"> spacing</w:t>
            </w:r>
          </w:p>
        </w:tc>
        <w:tc>
          <w:tcPr>
            <w:tcW w:w="5775" w:type="dxa"/>
          </w:tcPr>
          <w:p w14:paraId="2EC1E21A" w14:textId="759ECE9C" w:rsidR="001A17E1" w:rsidRPr="004F2C6C" w:rsidRDefault="001A17E1" w:rsidP="00CD7E71">
            <w:pPr>
              <w:pStyle w:val="0Maintext"/>
              <w:spacing w:after="120" w:afterAutospacing="0"/>
              <w:rPr>
                <w:lang w:val="en-US" w:eastAsia="zh-CN"/>
              </w:rPr>
            </w:pPr>
            <w:r w:rsidRPr="004F2C6C">
              <w:rPr>
                <w:lang w:val="en-US" w:eastAsia="zh-CN"/>
              </w:rPr>
              <w:t xml:space="preserve">15 kHz </w:t>
            </w:r>
            <w:r w:rsidR="00B17F87" w:rsidRPr="004F2C6C">
              <w:rPr>
                <w:lang w:val="en-US" w:eastAsia="zh-CN"/>
              </w:rPr>
              <w:t>for FDD</w:t>
            </w:r>
          </w:p>
          <w:p w14:paraId="6159FCB2" w14:textId="269EEA3B" w:rsidR="001A17E1" w:rsidRPr="004F2C6C" w:rsidRDefault="001A17E1" w:rsidP="00CD7E71">
            <w:pPr>
              <w:pStyle w:val="0Maintext"/>
              <w:spacing w:after="120" w:afterAutospacing="0"/>
              <w:rPr>
                <w:lang w:val="en-US" w:eastAsia="zh-CN"/>
              </w:rPr>
            </w:pPr>
            <w:r w:rsidRPr="004F2C6C">
              <w:rPr>
                <w:lang w:val="en-US" w:eastAsia="zh-CN"/>
              </w:rPr>
              <w:t>30 kHz fo</w:t>
            </w:r>
            <w:r w:rsidR="00B17F87" w:rsidRPr="004F2C6C">
              <w:rPr>
                <w:lang w:val="en-US" w:eastAsia="zh-CN"/>
              </w:rPr>
              <w:t>r TDD</w:t>
            </w:r>
          </w:p>
        </w:tc>
      </w:tr>
      <w:tr w:rsidR="00F75940" w:rsidRPr="004F2C6C" w14:paraId="10193F71" w14:textId="77777777" w:rsidTr="0016493D">
        <w:tc>
          <w:tcPr>
            <w:tcW w:w="3235" w:type="dxa"/>
          </w:tcPr>
          <w:p w14:paraId="59D168B2" w14:textId="6BA13960" w:rsidR="00F75940" w:rsidRPr="004F2C6C" w:rsidRDefault="00F75940" w:rsidP="00E26DA9">
            <w:pPr>
              <w:pStyle w:val="0Maintext"/>
              <w:spacing w:after="120" w:afterAutospacing="0"/>
              <w:rPr>
                <w:lang w:val="en-US" w:eastAsia="zh-CN"/>
              </w:rPr>
            </w:pPr>
            <w:r w:rsidRPr="004F2C6C">
              <w:rPr>
                <w:lang w:val="en-US" w:eastAsia="zh-CN"/>
              </w:rPr>
              <w:t>Waveform</w:t>
            </w:r>
          </w:p>
        </w:tc>
        <w:tc>
          <w:tcPr>
            <w:tcW w:w="5775" w:type="dxa"/>
          </w:tcPr>
          <w:p w14:paraId="51AA5F5C" w14:textId="1CEECEDE" w:rsidR="00F75940" w:rsidRPr="004F2C6C" w:rsidRDefault="00F75940" w:rsidP="00E26DA9">
            <w:pPr>
              <w:pStyle w:val="0Maintext"/>
              <w:spacing w:after="120" w:afterAutospacing="0"/>
              <w:rPr>
                <w:lang w:val="en-US" w:eastAsia="zh-CN"/>
              </w:rPr>
            </w:pPr>
            <w:r w:rsidRPr="004F2C6C">
              <w:rPr>
                <w:lang w:val="en-US" w:eastAsia="zh-CN"/>
              </w:rPr>
              <w:t>CP-OFDM</w:t>
            </w:r>
          </w:p>
        </w:tc>
      </w:tr>
      <w:tr w:rsidR="00301E50" w:rsidRPr="004F2C6C" w14:paraId="2CCB462B" w14:textId="77777777" w:rsidTr="0016493D">
        <w:tc>
          <w:tcPr>
            <w:tcW w:w="3235" w:type="dxa"/>
          </w:tcPr>
          <w:p w14:paraId="4A53E7E7" w14:textId="37AAB43B" w:rsidR="00301E50" w:rsidRPr="004F2C6C" w:rsidRDefault="00301E50" w:rsidP="00301E50">
            <w:pPr>
              <w:pStyle w:val="0Maintext"/>
              <w:spacing w:after="120" w:afterAutospacing="0"/>
              <w:rPr>
                <w:lang w:val="en-US" w:eastAsia="zh-CN"/>
              </w:rPr>
            </w:pPr>
            <w:r w:rsidRPr="004F2C6C">
              <w:rPr>
                <w:lang w:val="en-US" w:eastAsia="zh-CN"/>
              </w:rPr>
              <w:t>Channel model</w:t>
            </w:r>
          </w:p>
        </w:tc>
        <w:tc>
          <w:tcPr>
            <w:tcW w:w="5775" w:type="dxa"/>
          </w:tcPr>
          <w:p w14:paraId="0FF45E1D" w14:textId="2AD10517" w:rsidR="00301E50" w:rsidRPr="004F2C6C" w:rsidRDefault="00301E50" w:rsidP="00301E50">
            <w:pPr>
              <w:pStyle w:val="0Maintext"/>
              <w:spacing w:after="120" w:afterAutospacing="0"/>
              <w:rPr>
                <w:lang w:val="en-US" w:eastAsia="zh-CN"/>
              </w:rPr>
            </w:pPr>
            <w:r w:rsidRPr="004F2C6C">
              <w:rPr>
                <w:lang w:val="en-US" w:eastAsia="zh-CN"/>
              </w:rPr>
              <w:t>TR 38.901</w:t>
            </w:r>
          </w:p>
        </w:tc>
      </w:tr>
      <w:tr w:rsidR="00301E50" w:rsidRPr="004F2C6C" w14:paraId="777F0B49" w14:textId="77777777" w:rsidTr="0016493D">
        <w:tc>
          <w:tcPr>
            <w:tcW w:w="3235" w:type="dxa"/>
          </w:tcPr>
          <w:p w14:paraId="23F102DE" w14:textId="1AB9F5E3" w:rsidR="00301E50" w:rsidRPr="004F2C6C" w:rsidRDefault="00301E50" w:rsidP="00301E50">
            <w:pPr>
              <w:pStyle w:val="0Maintext"/>
              <w:spacing w:after="120" w:afterAutospacing="0"/>
              <w:rPr>
                <w:lang w:val="en-US" w:eastAsia="zh-CN"/>
              </w:rPr>
            </w:pPr>
            <w:r w:rsidRPr="004F2C6C">
              <w:rPr>
                <w:lang w:val="en-US" w:eastAsia="zh-CN"/>
              </w:rPr>
              <w:t>Scenario</w:t>
            </w:r>
          </w:p>
        </w:tc>
        <w:tc>
          <w:tcPr>
            <w:tcW w:w="5775" w:type="dxa"/>
          </w:tcPr>
          <w:p w14:paraId="6B1AB93D" w14:textId="6EBF3505" w:rsidR="00301E50" w:rsidRPr="004F2C6C" w:rsidRDefault="00301E50" w:rsidP="00301E50">
            <w:pPr>
              <w:pStyle w:val="0Maintext"/>
              <w:spacing w:after="120" w:afterAutospacing="0"/>
              <w:rPr>
                <w:lang w:val="en-US" w:eastAsia="zh-CN"/>
              </w:rPr>
            </w:pPr>
            <w:r w:rsidRPr="004F2C6C">
              <w:rPr>
                <w:lang w:val="en-US" w:eastAsia="zh-CN"/>
              </w:rPr>
              <w:t>SMa, 1732 m ISD (for 0.7—4 GHz)</w:t>
            </w:r>
          </w:p>
          <w:p w14:paraId="7B4146B4" w14:textId="3861FDF3" w:rsidR="00301E50" w:rsidRPr="004F2C6C" w:rsidRDefault="00301E50" w:rsidP="00301E50">
            <w:pPr>
              <w:pStyle w:val="0Maintext"/>
              <w:spacing w:after="120" w:afterAutospacing="0"/>
              <w:rPr>
                <w:lang w:val="en-US" w:eastAsia="zh-CN"/>
              </w:rPr>
            </w:pPr>
            <w:r w:rsidRPr="004F2C6C">
              <w:rPr>
                <w:lang w:val="en-US" w:eastAsia="zh-CN"/>
              </w:rPr>
              <w:t>UMa, 500 m ISD (for 0.7—7 GHz)</w:t>
            </w:r>
          </w:p>
          <w:p w14:paraId="7007D4E3" w14:textId="225813CB" w:rsidR="00301E50" w:rsidRPr="004F2C6C" w:rsidRDefault="00301E50" w:rsidP="00301E50">
            <w:pPr>
              <w:pStyle w:val="0Maintext"/>
              <w:spacing w:after="120" w:afterAutospacing="0"/>
              <w:rPr>
                <w:lang w:val="en-US" w:eastAsia="zh-CN"/>
              </w:rPr>
            </w:pPr>
            <w:r w:rsidRPr="004F2C6C">
              <w:rPr>
                <w:lang w:val="en-US" w:eastAsia="zh-CN"/>
              </w:rPr>
              <w:t>UMa, 200 m ISD (for 4—7 GHz)</w:t>
            </w:r>
          </w:p>
        </w:tc>
      </w:tr>
      <w:tr w:rsidR="00301E50" w:rsidRPr="004F2C6C" w14:paraId="7AA39C7B" w14:textId="77777777" w:rsidTr="0016493D">
        <w:tc>
          <w:tcPr>
            <w:tcW w:w="3235" w:type="dxa"/>
          </w:tcPr>
          <w:p w14:paraId="7D1A59CA" w14:textId="4176EC51" w:rsidR="00301E50" w:rsidRPr="004F2C6C" w:rsidRDefault="00301E50" w:rsidP="00301E50">
            <w:pPr>
              <w:pStyle w:val="0Maintext"/>
              <w:spacing w:after="120" w:afterAutospacing="0"/>
              <w:rPr>
                <w:lang w:val="en-US" w:eastAsia="zh-CN"/>
              </w:rPr>
            </w:pPr>
            <w:r w:rsidRPr="004F2C6C">
              <w:rPr>
                <w:lang w:val="en-US" w:eastAsia="zh-CN"/>
              </w:rPr>
              <w:t>Bandwidth</w:t>
            </w:r>
          </w:p>
        </w:tc>
        <w:tc>
          <w:tcPr>
            <w:tcW w:w="5775" w:type="dxa"/>
          </w:tcPr>
          <w:p w14:paraId="5C75D72E" w14:textId="1A8542AF" w:rsidR="00301E50" w:rsidRPr="004F2C6C" w:rsidRDefault="00301E50" w:rsidP="00301E50">
            <w:pPr>
              <w:pStyle w:val="0Maintext"/>
              <w:spacing w:after="120" w:afterAutospacing="0"/>
              <w:rPr>
                <w:lang w:val="en-US" w:eastAsia="zh-CN"/>
              </w:rPr>
            </w:pPr>
            <w:r w:rsidRPr="004F2C6C">
              <w:rPr>
                <w:lang w:val="en-US" w:eastAsia="zh-CN"/>
              </w:rPr>
              <w:t>Option 1: 20 MHz</w:t>
            </w:r>
          </w:p>
          <w:p w14:paraId="329AD69D" w14:textId="10940B61" w:rsidR="00301E50" w:rsidRPr="004F2C6C" w:rsidRDefault="00301E50" w:rsidP="00301E50">
            <w:pPr>
              <w:pStyle w:val="0Maintext"/>
              <w:spacing w:after="120" w:afterAutospacing="0"/>
              <w:rPr>
                <w:lang w:val="en-US" w:eastAsia="zh-CN"/>
              </w:rPr>
            </w:pPr>
            <w:r w:rsidRPr="004F2C6C">
              <w:rPr>
                <w:lang w:val="en-US" w:eastAsia="zh-CN"/>
              </w:rPr>
              <w:t>Option 2: 100 MHz (for 4—7 GHz)</w:t>
            </w:r>
          </w:p>
          <w:p w14:paraId="76F39B8E" w14:textId="424104BA" w:rsidR="00301E50" w:rsidRPr="004F2C6C" w:rsidRDefault="00301E50" w:rsidP="00301E50">
            <w:pPr>
              <w:pStyle w:val="0Maintext"/>
              <w:spacing w:after="120" w:afterAutospacing="0"/>
              <w:rPr>
                <w:lang w:val="en-US" w:eastAsia="zh-CN"/>
              </w:rPr>
            </w:pPr>
            <w:r w:rsidRPr="004F2C6C">
              <w:rPr>
                <w:lang w:val="en-US" w:eastAsia="zh-CN"/>
              </w:rPr>
              <w:t>Other bandwidths are not precluded</w:t>
            </w:r>
          </w:p>
        </w:tc>
      </w:tr>
      <w:tr w:rsidR="00301E50" w:rsidRPr="004F2C6C" w14:paraId="43625B40" w14:textId="77777777" w:rsidTr="0016493D">
        <w:tc>
          <w:tcPr>
            <w:tcW w:w="3235" w:type="dxa"/>
          </w:tcPr>
          <w:p w14:paraId="566A0FF8" w14:textId="329C3080" w:rsidR="00301E50" w:rsidRPr="004F2C6C" w:rsidRDefault="00301E50" w:rsidP="00301E50">
            <w:pPr>
              <w:pStyle w:val="0Maintext"/>
              <w:spacing w:after="120" w:afterAutospacing="0"/>
              <w:rPr>
                <w:lang w:val="en-US" w:eastAsia="zh-CN"/>
              </w:rPr>
            </w:pPr>
            <w:r w:rsidRPr="004F2C6C">
              <w:rPr>
                <w:lang w:val="en-US" w:eastAsia="zh-CN"/>
              </w:rPr>
              <w:t>Deployment</w:t>
            </w:r>
          </w:p>
        </w:tc>
        <w:tc>
          <w:tcPr>
            <w:tcW w:w="5775" w:type="dxa"/>
          </w:tcPr>
          <w:p w14:paraId="70FFA786" w14:textId="173F5D2F" w:rsidR="00301E50" w:rsidRPr="004F2C6C" w:rsidRDefault="00301E50" w:rsidP="00301E50">
            <w:pPr>
              <w:pStyle w:val="0Maintext"/>
              <w:spacing w:after="120" w:afterAutospacing="0"/>
              <w:rPr>
                <w:lang w:val="en-US" w:eastAsia="zh-CN"/>
              </w:rPr>
            </w:pPr>
            <w:r w:rsidRPr="004F2C6C">
              <w:rPr>
                <w:lang w:val="en-US" w:eastAsia="zh-CN"/>
              </w:rPr>
              <w:t>Option 1: 7 sites with 3 sectors/site</w:t>
            </w:r>
          </w:p>
          <w:p w14:paraId="3DF38C83" w14:textId="539A6EB3" w:rsidR="00301E50" w:rsidRPr="004F2C6C" w:rsidRDefault="00301E50" w:rsidP="00301E50">
            <w:pPr>
              <w:pStyle w:val="0Maintext"/>
              <w:spacing w:after="120" w:afterAutospacing="0"/>
              <w:rPr>
                <w:highlight w:val="yellow"/>
                <w:lang w:val="en-US" w:eastAsia="zh-CN"/>
              </w:rPr>
            </w:pPr>
            <w:r w:rsidRPr="004F2C6C">
              <w:rPr>
                <w:lang w:val="en-US" w:eastAsia="zh-CN"/>
              </w:rPr>
              <w:t>Option 2: 19 sites with 3 sectors/site</w:t>
            </w:r>
          </w:p>
        </w:tc>
      </w:tr>
      <w:tr w:rsidR="00301E50" w:rsidRPr="004F2C6C" w14:paraId="414C132B" w14:textId="77777777" w:rsidTr="0016493D">
        <w:tc>
          <w:tcPr>
            <w:tcW w:w="3235" w:type="dxa"/>
          </w:tcPr>
          <w:p w14:paraId="16A27BAF" w14:textId="7CFCB367" w:rsidR="00301E50" w:rsidRPr="004F2C6C" w:rsidRDefault="00301E50" w:rsidP="00301E50">
            <w:pPr>
              <w:pStyle w:val="0Maintext"/>
              <w:spacing w:after="120" w:afterAutospacing="0"/>
              <w:rPr>
                <w:lang w:val="en-US" w:eastAsia="zh-CN"/>
              </w:rPr>
            </w:pPr>
            <w:r w:rsidRPr="004F2C6C">
              <w:rPr>
                <w:lang w:val="en-US" w:eastAsia="zh-CN"/>
              </w:rPr>
              <w:t>BS transmit power (for 20 MHz)</w:t>
            </w:r>
          </w:p>
        </w:tc>
        <w:tc>
          <w:tcPr>
            <w:tcW w:w="5775" w:type="dxa"/>
          </w:tcPr>
          <w:p w14:paraId="2F204E99" w14:textId="28AEA098" w:rsidR="00301E50" w:rsidRPr="004F2C6C" w:rsidRDefault="00301E50" w:rsidP="00301E50">
            <w:pPr>
              <w:pStyle w:val="0Maintext"/>
              <w:spacing w:after="120" w:afterAutospacing="0"/>
              <w:rPr>
                <w:lang w:val="en-US" w:eastAsia="zh-CN"/>
              </w:rPr>
            </w:pPr>
            <w:r w:rsidRPr="004F2C6C">
              <w:rPr>
                <w:lang w:val="en-US" w:eastAsia="zh-CN"/>
              </w:rPr>
              <w:t>49 dBm for SMa, 1732 m</w:t>
            </w:r>
          </w:p>
          <w:p w14:paraId="6BC4CC0B" w14:textId="62389105" w:rsidR="00301E50" w:rsidRPr="004F2C6C" w:rsidRDefault="00301E50" w:rsidP="00301E50">
            <w:pPr>
              <w:pStyle w:val="0Maintext"/>
              <w:spacing w:after="120" w:afterAutospacing="0"/>
              <w:rPr>
                <w:lang w:val="en-US" w:eastAsia="zh-CN"/>
              </w:rPr>
            </w:pPr>
            <w:r w:rsidRPr="004F2C6C">
              <w:rPr>
                <w:lang w:val="en-US" w:eastAsia="zh-CN"/>
              </w:rPr>
              <w:t>46 dBm for UMa, 500 m</w:t>
            </w:r>
          </w:p>
          <w:p w14:paraId="726FACFB" w14:textId="4BA05DBA" w:rsidR="00301E50" w:rsidRPr="004F2C6C" w:rsidRDefault="00301E50" w:rsidP="00301E50">
            <w:pPr>
              <w:pStyle w:val="0Maintext"/>
              <w:spacing w:after="120" w:afterAutospacing="0"/>
              <w:rPr>
                <w:lang w:val="en-US" w:eastAsia="zh-CN"/>
              </w:rPr>
            </w:pPr>
            <w:r w:rsidRPr="004F2C6C">
              <w:rPr>
                <w:lang w:val="en-US" w:eastAsia="zh-CN"/>
              </w:rPr>
              <w:t xml:space="preserve">44 dBm for UMa, 200 m </w:t>
            </w:r>
          </w:p>
        </w:tc>
      </w:tr>
      <w:tr w:rsidR="00301E50" w:rsidRPr="004F2C6C" w14:paraId="6FDCB902" w14:textId="77777777" w:rsidTr="0016493D">
        <w:tc>
          <w:tcPr>
            <w:tcW w:w="3235" w:type="dxa"/>
          </w:tcPr>
          <w:p w14:paraId="02F20512" w14:textId="7663B1E8" w:rsidR="00301E50" w:rsidRPr="004F2C6C" w:rsidRDefault="00301E50" w:rsidP="00301E50">
            <w:pPr>
              <w:pStyle w:val="0Maintext"/>
              <w:spacing w:after="120" w:afterAutospacing="0"/>
              <w:rPr>
                <w:lang w:val="en-US" w:eastAsia="zh-CN"/>
              </w:rPr>
            </w:pPr>
            <w:r w:rsidRPr="004F2C6C">
              <w:rPr>
                <w:lang w:val="en-US" w:eastAsia="zh-CN"/>
              </w:rPr>
              <w:t>BS transmit power constraint</w:t>
            </w:r>
          </w:p>
        </w:tc>
        <w:tc>
          <w:tcPr>
            <w:tcW w:w="5775" w:type="dxa"/>
          </w:tcPr>
          <w:p w14:paraId="72891C26" w14:textId="6A5613A1" w:rsidR="00301E50" w:rsidRPr="004F2C6C" w:rsidRDefault="00301E50" w:rsidP="00301E50">
            <w:pPr>
              <w:pStyle w:val="0Maintext"/>
              <w:spacing w:after="120" w:afterAutospacing="0"/>
              <w:rPr>
                <w:lang w:val="en-US" w:eastAsia="zh-CN"/>
              </w:rPr>
            </w:pPr>
            <w:r w:rsidRPr="004F2C6C">
              <w:rPr>
                <w:lang w:val="en-US" w:eastAsia="zh-CN"/>
              </w:rPr>
              <w:t>Option 1: Per-port transmit power constraint</w:t>
            </w:r>
          </w:p>
          <w:p w14:paraId="19B92C14" w14:textId="370CEF5F" w:rsidR="00301E50" w:rsidRPr="004F2C6C" w:rsidRDefault="00301E50" w:rsidP="00301E50">
            <w:pPr>
              <w:pStyle w:val="0Maintext"/>
              <w:spacing w:after="120" w:afterAutospacing="0"/>
              <w:rPr>
                <w:lang w:val="en-US" w:eastAsia="zh-CN"/>
              </w:rPr>
            </w:pPr>
            <w:r w:rsidRPr="004F2C6C">
              <w:rPr>
                <w:lang w:val="en-US" w:eastAsia="zh-CN"/>
              </w:rPr>
              <w:t>Option 2: Total transmit power constraint</w:t>
            </w:r>
          </w:p>
        </w:tc>
      </w:tr>
      <w:tr w:rsidR="00301E50" w:rsidRPr="004F2C6C" w14:paraId="635BC34F" w14:textId="77777777" w:rsidTr="0016493D">
        <w:tc>
          <w:tcPr>
            <w:tcW w:w="3235" w:type="dxa"/>
          </w:tcPr>
          <w:p w14:paraId="09E481D5" w14:textId="77777777" w:rsidR="00301E50" w:rsidRPr="004F2C6C" w:rsidRDefault="00301E50" w:rsidP="00301E50">
            <w:pPr>
              <w:pStyle w:val="0Maintext"/>
              <w:spacing w:after="120" w:afterAutospacing="0"/>
              <w:rPr>
                <w:lang w:val="en-US" w:eastAsia="zh-CN"/>
              </w:rPr>
            </w:pPr>
            <w:r w:rsidRPr="004F2C6C">
              <w:rPr>
                <w:lang w:val="en-US" w:eastAsia="zh-CN"/>
              </w:rPr>
              <w:t>BS antenna configuration</w:t>
            </w:r>
          </w:p>
        </w:tc>
        <w:tc>
          <w:tcPr>
            <w:tcW w:w="5775" w:type="dxa"/>
          </w:tcPr>
          <w:p w14:paraId="33710882" w14:textId="4EF278F3" w:rsidR="00301E50" w:rsidRPr="004F2C6C" w:rsidRDefault="00301E50" w:rsidP="00301E50">
            <w:pPr>
              <w:pStyle w:val="0Maintext"/>
              <w:spacing w:after="120" w:afterAutospacing="0"/>
              <w:rPr>
                <w:rFonts w:cs="Arial"/>
                <w:b/>
                <w:bCs/>
                <w:lang w:val="en-US"/>
              </w:rPr>
            </w:pPr>
            <w:r w:rsidRPr="004F2C6C">
              <w:rPr>
                <w:rFonts w:cs="Arial"/>
                <w:b/>
                <w:bCs/>
                <w:lang w:val="en-US"/>
              </w:rPr>
              <w:t>Around 0.7 GHz:</w:t>
            </w:r>
          </w:p>
          <w:p w14:paraId="3DA9FEFD" w14:textId="6468E7AD" w:rsidR="00301E50" w:rsidRPr="004F2C6C" w:rsidRDefault="00301E50" w:rsidP="00301E50">
            <w:pPr>
              <w:pStyle w:val="0Maintext"/>
              <w:spacing w:after="120" w:afterAutospacing="0"/>
              <w:rPr>
                <w:rFonts w:cs="Arial"/>
                <w:lang w:val="en-US"/>
              </w:rPr>
            </w:pPr>
            <w:r w:rsidRPr="004F2C6C">
              <w:rPr>
                <w:rFonts w:cs="Arial"/>
                <w:lang w:val="en-US"/>
              </w:rPr>
              <w:t>4 TXRUs, 32AEs, (M, N, P, Mg, Ng; Mp, Np) = (8, 2, 2, 1, 1; 1, 2), (d</w:t>
            </w:r>
            <w:r w:rsidRPr="004F2C6C">
              <w:rPr>
                <w:rFonts w:cs="Arial"/>
                <w:vertAlign w:val="subscript"/>
                <w:lang w:val="en-US"/>
              </w:rPr>
              <w:t>H</w:t>
            </w:r>
            <w:r w:rsidRPr="004F2C6C">
              <w:rPr>
                <w:rFonts w:cs="Arial"/>
                <w:lang w:val="en-US"/>
              </w:rPr>
              <w:t>, d</w:t>
            </w:r>
            <w:r w:rsidRPr="004F2C6C">
              <w:rPr>
                <w:rFonts w:cs="Arial"/>
                <w:vertAlign w:val="subscript"/>
                <w:lang w:val="en-US"/>
              </w:rPr>
              <w:t>V</w:t>
            </w:r>
            <w:r w:rsidRPr="004F2C6C">
              <w:rPr>
                <w:rFonts w:cs="Arial"/>
                <w:lang w:val="en-US"/>
              </w:rPr>
              <w:t>) = (0.5, 0.5)</w:t>
            </w:r>
          </w:p>
          <w:p w14:paraId="78832828" w14:textId="06AC03BF" w:rsidR="00301E50" w:rsidRPr="004F2C6C" w:rsidRDefault="00301E50" w:rsidP="00301E50">
            <w:pPr>
              <w:pStyle w:val="0Maintext"/>
              <w:spacing w:after="120" w:afterAutospacing="0"/>
              <w:rPr>
                <w:rFonts w:cs="Arial"/>
                <w:lang w:val="en-US"/>
              </w:rPr>
            </w:pPr>
          </w:p>
          <w:p w14:paraId="7459A799" w14:textId="4716E4E2" w:rsidR="00301E50" w:rsidRPr="004F2C6C" w:rsidRDefault="00301E50" w:rsidP="00301E50">
            <w:pPr>
              <w:pStyle w:val="0Maintext"/>
              <w:spacing w:after="120" w:afterAutospacing="0"/>
              <w:rPr>
                <w:rFonts w:cs="Arial"/>
                <w:b/>
                <w:bCs/>
                <w:lang w:val="en-US"/>
              </w:rPr>
            </w:pPr>
            <w:r w:rsidRPr="004F2C6C">
              <w:rPr>
                <w:rFonts w:cs="Arial"/>
                <w:b/>
                <w:bCs/>
                <w:lang w:val="en-US"/>
              </w:rPr>
              <w:t>Around 2 GHz:</w:t>
            </w:r>
          </w:p>
          <w:p w14:paraId="4F9374FC" w14:textId="54F86FAE" w:rsidR="00301E50" w:rsidRPr="004F2C6C" w:rsidRDefault="00301E50" w:rsidP="00301E50">
            <w:pPr>
              <w:pStyle w:val="0Maintext"/>
              <w:spacing w:after="120" w:afterAutospacing="0"/>
              <w:rPr>
                <w:rFonts w:cs="Arial"/>
                <w:lang w:val="en-US"/>
              </w:rPr>
            </w:pPr>
            <w:r w:rsidRPr="004F2C6C">
              <w:rPr>
                <w:rFonts w:cs="Arial"/>
                <w:lang w:val="en-US"/>
              </w:rPr>
              <w:t>64 TXRUs, 192 AEs, (M, N, P, Mg, Ng; Mp, Np) = (12, 8, 2, 1, 1; 4, 8), (d</w:t>
            </w:r>
            <w:r w:rsidRPr="004F2C6C">
              <w:rPr>
                <w:rFonts w:cs="Arial"/>
                <w:vertAlign w:val="subscript"/>
                <w:lang w:val="en-US"/>
              </w:rPr>
              <w:t>H</w:t>
            </w:r>
            <w:r w:rsidRPr="004F2C6C">
              <w:rPr>
                <w:rFonts w:cs="Arial"/>
                <w:lang w:val="en-US"/>
              </w:rPr>
              <w:t>, d</w:t>
            </w:r>
            <w:r w:rsidRPr="004F2C6C">
              <w:rPr>
                <w:rFonts w:cs="Arial"/>
                <w:vertAlign w:val="subscript"/>
                <w:lang w:val="en-US"/>
              </w:rPr>
              <w:t>V</w:t>
            </w:r>
            <w:r w:rsidRPr="004F2C6C">
              <w:rPr>
                <w:rFonts w:cs="Arial"/>
                <w:lang w:val="en-US"/>
              </w:rPr>
              <w:t>) = (0.5, 0.5)</w:t>
            </w:r>
          </w:p>
          <w:p w14:paraId="731F6B9F" w14:textId="77777777" w:rsidR="00301E50" w:rsidRPr="004F2C6C" w:rsidRDefault="00301E50" w:rsidP="00301E50">
            <w:pPr>
              <w:pStyle w:val="0Maintext"/>
              <w:spacing w:after="120" w:afterAutospacing="0"/>
              <w:rPr>
                <w:rFonts w:cs="Arial"/>
                <w:lang w:val="en-US"/>
              </w:rPr>
            </w:pPr>
          </w:p>
          <w:p w14:paraId="591B84A6" w14:textId="380789A3" w:rsidR="00301E50" w:rsidRPr="004F2C6C" w:rsidRDefault="00301E50" w:rsidP="00301E50">
            <w:pPr>
              <w:pStyle w:val="0Maintext"/>
              <w:spacing w:after="120" w:afterAutospacing="0"/>
              <w:rPr>
                <w:rFonts w:cs="Arial"/>
                <w:b/>
                <w:bCs/>
                <w:lang w:val="en-US"/>
              </w:rPr>
            </w:pPr>
            <w:r w:rsidRPr="004F2C6C">
              <w:rPr>
                <w:rFonts w:cs="Arial"/>
                <w:b/>
                <w:bCs/>
                <w:lang w:val="en-US"/>
              </w:rPr>
              <w:t>Around 4 GHz:</w:t>
            </w:r>
          </w:p>
          <w:p w14:paraId="385B8376" w14:textId="5350A902" w:rsidR="00301E50" w:rsidRPr="004F2C6C" w:rsidRDefault="00301E50" w:rsidP="00301E50">
            <w:pPr>
              <w:pStyle w:val="0Maintext"/>
              <w:spacing w:after="120" w:afterAutospacing="0"/>
              <w:rPr>
                <w:lang w:val="en-US" w:eastAsia="zh-CN"/>
              </w:rPr>
            </w:pPr>
            <w:r w:rsidRPr="004F2C6C">
              <w:rPr>
                <w:lang w:val="en-US" w:eastAsia="zh-CN"/>
              </w:rPr>
              <w:t>32 TXRUs, 128 AEs, (M, N, P, Mg, Ng, Mp, Np) = (</w:t>
            </w:r>
            <w:r w:rsidRPr="004F2C6C">
              <w:rPr>
                <w:rFonts w:cs="Arial"/>
                <w:lang w:val="en-US"/>
              </w:rPr>
              <w:t>8, 8, 2, 1 ,1; 2, 8), (d</w:t>
            </w:r>
            <w:r w:rsidRPr="004F2C6C">
              <w:rPr>
                <w:rFonts w:cs="Arial"/>
                <w:vertAlign w:val="subscript"/>
                <w:lang w:val="en-US"/>
              </w:rPr>
              <w:t>H</w:t>
            </w:r>
            <w:r w:rsidRPr="004F2C6C">
              <w:rPr>
                <w:rFonts w:cs="Arial"/>
                <w:lang w:val="en-US"/>
              </w:rPr>
              <w:t>, d</w:t>
            </w:r>
            <w:r w:rsidRPr="004F2C6C">
              <w:rPr>
                <w:rFonts w:cs="Arial"/>
                <w:vertAlign w:val="subscript"/>
                <w:lang w:val="en-US"/>
              </w:rPr>
              <w:t>V</w:t>
            </w:r>
            <w:r w:rsidRPr="004F2C6C">
              <w:rPr>
                <w:rFonts w:cs="Arial"/>
                <w:lang w:val="en-US"/>
              </w:rPr>
              <w:t>) = (0.5, 0.8)</w:t>
            </w:r>
          </w:p>
          <w:p w14:paraId="01BAE841" w14:textId="7AEBA86B" w:rsidR="00301E50" w:rsidRPr="004F2C6C" w:rsidRDefault="00301E50" w:rsidP="00301E50">
            <w:pPr>
              <w:pStyle w:val="0Maintext"/>
              <w:spacing w:after="120" w:afterAutospacing="0"/>
              <w:rPr>
                <w:rFonts w:cs="Arial"/>
                <w:lang w:val="en-US"/>
              </w:rPr>
            </w:pPr>
            <w:r w:rsidRPr="004F2C6C">
              <w:rPr>
                <w:lang w:val="en-US" w:eastAsia="zh-CN"/>
              </w:rPr>
              <w:t>64 TXRUs, 256 AEs, (M, N, P, Mg, Ng, Mp, Np) = (</w:t>
            </w:r>
            <w:r w:rsidRPr="004F2C6C">
              <w:rPr>
                <w:rFonts w:cs="Arial"/>
                <w:lang w:val="en-US"/>
              </w:rPr>
              <w:t>16, 8, 2, 1 ,1; 4, 8), (d</w:t>
            </w:r>
            <w:r w:rsidRPr="004F2C6C">
              <w:rPr>
                <w:rFonts w:cs="Arial"/>
                <w:vertAlign w:val="subscript"/>
                <w:lang w:val="en-US"/>
              </w:rPr>
              <w:t>H</w:t>
            </w:r>
            <w:r w:rsidRPr="004F2C6C">
              <w:rPr>
                <w:rFonts w:cs="Arial"/>
                <w:lang w:val="en-US"/>
              </w:rPr>
              <w:t>, d</w:t>
            </w:r>
            <w:r w:rsidRPr="004F2C6C">
              <w:rPr>
                <w:rFonts w:cs="Arial"/>
                <w:vertAlign w:val="subscript"/>
                <w:lang w:val="en-US"/>
              </w:rPr>
              <w:t>V</w:t>
            </w:r>
            <w:r w:rsidRPr="004F2C6C">
              <w:rPr>
                <w:rFonts w:cs="Arial"/>
                <w:lang w:val="en-US"/>
              </w:rPr>
              <w:t>) = (0.5, 0.8)</w:t>
            </w:r>
          </w:p>
          <w:p w14:paraId="0532584D" w14:textId="77777777" w:rsidR="00301E50" w:rsidRPr="004F2C6C" w:rsidRDefault="00301E50" w:rsidP="00301E50">
            <w:pPr>
              <w:pStyle w:val="0Maintext"/>
              <w:spacing w:after="120" w:afterAutospacing="0"/>
              <w:rPr>
                <w:rFonts w:cs="Arial"/>
                <w:lang w:val="en-US"/>
              </w:rPr>
            </w:pPr>
          </w:p>
          <w:p w14:paraId="3941AACE" w14:textId="0CE3A17C" w:rsidR="00301E50" w:rsidRPr="004F2C6C" w:rsidRDefault="00301E50" w:rsidP="00301E50">
            <w:pPr>
              <w:pStyle w:val="0Maintext"/>
              <w:spacing w:after="120" w:afterAutospacing="0"/>
              <w:rPr>
                <w:b/>
                <w:bCs/>
                <w:lang w:val="en-US" w:eastAsia="zh-CN"/>
              </w:rPr>
            </w:pPr>
            <w:r w:rsidRPr="004F2C6C">
              <w:rPr>
                <w:rFonts w:cs="Arial"/>
                <w:b/>
                <w:bCs/>
                <w:lang w:val="en-US"/>
              </w:rPr>
              <w:t>Around 7 GHz:</w:t>
            </w:r>
          </w:p>
          <w:p w14:paraId="39B60F8F" w14:textId="5FFFF6AA" w:rsidR="00301E50" w:rsidRPr="004F2C6C" w:rsidRDefault="00301E50" w:rsidP="00301E50">
            <w:pPr>
              <w:pStyle w:val="0Maintext"/>
              <w:spacing w:after="120" w:afterAutospacing="0"/>
              <w:rPr>
                <w:lang w:val="en-US" w:eastAsia="zh-CN"/>
              </w:rPr>
            </w:pPr>
            <w:r w:rsidRPr="004F2C6C">
              <w:rPr>
                <w:lang w:val="en-US" w:eastAsia="zh-CN"/>
              </w:rPr>
              <w:t>128 TXRUs, 768 AEs, (M, N, P, Mg, Ng, Mp, Np) = (</w:t>
            </w:r>
            <w:r w:rsidRPr="004F2C6C">
              <w:rPr>
                <w:rFonts w:eastAsia="DengXian"/>
                <w:color w:val="000000" w:themeColor="text1"/>
                <w:lang w:val="en-US" w:eastAsia="zh-CN"/>
              </w:rPr>
              <w:t>24, 16, 2, 1, 1; 4, 16</w:t>
            </w:r>
            <w:r w:rsidRPr="004F2C6C">
              <w:rPr>
                <w:rFonts w:cs="Arial"/>
                <w:lang w:val="en-US"/>
              </w:rPr>
              <w:t>), (d</w:t>
            </w:r>
            <w:r w:rsidRPr="004F2C6C">
              <w:rPr>
                <w:rFonts w:cs="Arial"/>
                <w:vertAlign w:val="subscript"/>
                <w:lang w:val="en-US"/>
              </w:rPr>
              <w:t>H</w:t>
            </w:r>
            <w:r w:rsidRPr="004F2C6C">
              <w:rPr>
                <w:rFonts w:cs="Arial"/>
                <w:lang w:val="en-US"/>
              </w:rPr>
              <w:t>, d</w:t>
            </w:r>
            <w:r w:rsidRPr="004F2C6C">
              <w:rPr>
                <w:rFonts w:cs="Arial"/>
                <w:vertAlign w:val="subscript"/>
                <w:lang w:val="en-US"/>
              </w:rPr>
              <w:t>V</w:t>
            </w:r>
            <w:r w:rsidRPr="004F2C6C">
              <w:rPr>
                <w:rFonts w:cs="Arial"/>
                <w:lang w:val="en-US"/>
              </w:rPr>
              <w:t>) = (0.5, 0.8)</w:t>
            </w:r>
          </w:p>
          <w:p w14:paraId="7CDB65F8" w14:textId="77777777" w:rsidR="00301E50" w:rsidRPr="004F2C6C" w:rsidRDefault="00301E50" w:rsidP="00301E50">
            <w:pPr>
              <w:pStyle w:val="0Maintext"/>
              <w:spacing w:after="120" w:afterAutospacing="0"/>
              <w:rPr>
                <w:rFonts w:cs="Arial"/>
                <w:lang w:val="en-US"/>
              </w:rPr>
            </w:pPr>
            <w:r w:rsidRPr="004F2C6C">
              <w:rPr>
                <w:lang w:val="en-US" w:eastAsia="zh-CN"/>
              </w:rPr>
              <w:t>256 TXRUs, 1024 AEs, (M, N, P, Mg, Ng, Mp, Np) = (</w:t>
            </w:r>
            <w:r w:rsidRPr="004F2C6C">
              <w:rPr>
                <w:rFonts w:eastAsia="DengXian"/>
                <w:color w:val="000000" w:themeColor="text1"/>
                <w:lang w:val="en-US" w:eastAsia="zh-CN"/>
              </w:rPr>
              <w:t>32, 16, 2, 1, 1; 8, 16</w:t>
            </w:r>
            <w:r w:rsidRPr="004F2C6C">
              <w:rPr>
                <w:rFonts w:cs="Arial"/>
                <w:lang w:val="en-US"/>
              </w:rPr>
              <w:t>), (d</w:t>
            </w:r>
            <w:r w:rsidRPr="004F2C6C">
              <w:rPr>
                <w:rFonts w:cs="Arial"/>
                <w:vertAlign w:val="subscript"/>
                <w:lang w:val="en-US"/>
              </w:rPr>
              <w:t>H</w:t>
            </w:r>
            <w:r w:rsidRPr="004F2C6C">
              <w:rPr>
                <w:rFonts w:cs="Arial"/>
                <w:lang w:val="en-US"/>
              </w:rPr>
              <w:t>, d</w:t>
            </w:r>
            <w:r w:rsidRPr="004F2C6C">
              <w:rPr>
                <w:rFonts w:cs="Arial"/>
                <w:vertAlign w:val="subscript"/>
                <w:lang w:val="en-US"/>
              </w:rPr>
              <w:t>V</w:t>
            </w:r>
            <w:r w:rsidRPr="004F2C6C">
              <w:rPr>
                <w:rFonts w:cs="Arial"/>
                <w:lang w:val="en-US"/>
              </w:rPr>
              <w:t>) = (0.5, 0.8) for 4 GHz</w:t>
            </w:r>
          </w:p>
          <w:p w14:paraId="144E5399" w14:textId="77777777" w:rsidR="00301E50" w:rsidRPr="004F2C6C" w:rsidRDefault="00301E50" w:rsidP="00301E50">
            <w:pPr>
              <w:pStyle w:val="0Maintext"/>
              <w:spacing w:after="120" w:afterAutospacing="0"/>
              <w:rPr>
                <w:rFonts w:cs="Arial"/>
                <w:lang w:val="en-US"/>
              </w:rPr>
            </w:pPr>
          </w:p>
          <w:p w14:paraId="210F4F23" w14:textId="5D650C5D" w:rsidR="00301E50" w:rsidRPr="004F2C6C" w:rsidRDefault="00301E50" w:rsidP="00301E50">
            <w:pPr>
              <w:pStyle w:val="0Maintext"/>
              <w:spacing w:after="120" w:afterAutospacing="0"/>
              <w:rPr>
                <w:lang w:val="en-US" w:eastAsia="zh-CN"/>
              </w:rPr>
            </w:pPr>
            <w:r w:rsidRPr="004F2C6C">
              <w:rPr>
                <w:rFonts w:cs="Arial"/>
                <w:lang w:val="en-US"/>
              </w:rPr>
              <w:t>Other BS antenna configurations are not precluded</w:t>
            </w:r>
          </w:p>
        </w:tc>
      </w:tr>
      <w:tr w:rsidR="00301E50" w:rsidRPr="00877A9C" w14:paraId="5CCF1509" w14:textId="77777777" w:rsidTr="0016493D">
        <w:tc>
          <w:tcPr>
            <w:tcW w:w="3235" w:type="dxa"/>
          </w:tcPr>
          <w:p w14:paraId="5260A67C" w14:textId="77777777" w:rsidR="00301E50" w:rsidRPr="004F2C6C" w:rsidRDefault="00301E50" w:rsidP="00301E50">
            <w:pPr>
              <w:pStyle w:val="0Maintext"/>
              <w:spacing w:after="120" w:afterAutospacing="0"/>
              <w:rPr>
                <w:lang w:val="en-US" w:eastAsia="zh-CN"/>
              </w:rPr>
            </w:pPr>
            <w:r w:rsidRPr="004F2C6C">
              <w:rPr>
                <w:lang w:val="en-US" w:eastAsia="zh-CN"/>
              </w:rPr>
              <w:t>UE antenna configuration</w:t>
            </w:r>
          </w:p>
        </w:tc>
        <w:tc>
          <w:tcPr>
            <w:tcW w:w="5775" w:type="dxa"/>
          </w:tcPr>
          <w:p w14:paraId="5D799C05" w14:textId="6B737C8D" w:rsidR="00301E50" w:rsidRPr="004F2C6C" w:rsidRDefault="00301E50" w:rsidP="00301E50">
            <w:pPr>
              <w:pStyle w:val="0Maintext"/>
              <w:spacing w:after="120" w:afterAutospacing="0"/>
              <w:rPr>
                <w:lang w:val="en-US" w:eastAsia="zh-CN"/>
              </w:rPr>
            </w:pPr>
            <w:r w:rsidRPr="004F2C6C">
              <w:rPr>
                <w:lang w:val="en-US" w:eastAsia="zh-CN"/>
              </w:rPr>
              <w:t>Option 1: According to handheld UT model in TR 38.901</w:t>
            </w:r>
          </w:p>
          <w:p w14:paraId="0DEBE568" w14:textId="77777777" w:rsidR="00301E50" w:rsidRPr="004F2C6C" w:rsidRDefault="00301E50" w:rsidP="009B2538">
            <w:pPr>
              <w:pStyle w:val="0Maintext"/>
              <w:numPr>
                <w:ilvl w:val="0"/>
                <w:numId w:val="51"/>
              </w:numPr>
              <w:spacing w:after="120" w:afterAutospacing="0"/>
              <w:rPr>
                <w:lang w:val="en-US" w:eastAsia="zh-CN"/>
              </w:rPr>
            </w:pPr>
            <w:r w:rsidRPr="004F2C6C">
              <w:rPr>
                <w:lang w:val="en-US" w:eastAsia="zh-CN"/>
              </w:rPr>
              <w:t>2 Rx: Candidate antenna location 2 and 6</w:t>
            </w:r>
          </w:p>
          <w:p w14:paraId="74BBE994" w14:textId="77777777" w:rsidR="00301E50" w:rsidRPr="004F2C6C" w:rsidRDefault="00301E50" w:rsidP="009B2538">
            <w:pPr>
              <w:pStyle w:val="0Maintext"/>
              <w:numPr>
                <w:ilvl w:val="0"/>
                <w:numId w:val="51"/>
              </w:numPr>
              <w:spacing w:after="120" w:afterAutospacing="0"/>
              <w:rPr>
                <w:lang w:val="en-US" w:eastAsia="zh-CN"/>
              </w:rPr>
            </w:pPr>
            <w:r w:rsidRPr="004F2C6C">
              <w:rPr>
                <w:lang w:val="en-US" w:eastAsia="zh-CN"/>
              </w:rPr>
              <w:lastRenderedPageBreak/>
              <w:t>4 Rx: Candidate antenna location 2, 4, 6, and 8</w:t>
            </w:r>
          </w:p>
          <w:p w14:paraId="66F8CF9A" w14:textId="77777777" w:rsidR="00301E50" w:rsidRPr="004F2C6C" w:rsidRDefault="00301E50" w:rsidP="009B2538">
            <w:pPr>
              <w:pStyle w:val="0Maintext"/>
              <w:numPr>
                <w:ilvl w:val="0"/>
                <w:numId w:val="51"/>
              </w:numPr>
              <w:spacing w:after="120" w:afterAutospacing="0"/>
              <w:rPr>
                <w:lang w:val="en-US" w:eastAsia="zh-CN"/>
              </w:rPr>
            </w:pPr>
            <w:r w:rsidRPr="004F2C6C">
              <w:rPr>
                <w:lang w:val="en-US" w:eastAsia="zh-CN"/>
              </w:rPr>
              <w:t>8 Rx: Candidate antenna location 1—8</w:t>
            </w:r>
          </w:p>
          <w:p w14:paraId="013B8F6B" w14:textId="18032A17" w:rsidR="00301E50" w:rsidRPr="004F2C6C" w:rsidRDefault="00301E50" w:rsidP="00301E50">
            <w:pPr>
              <w:pStyle w:val="0Maintext"/>
              <w:spacing w:after="120" w:afterAutospacing="0"/>
              <w:rPr>
                <w:lang w:val="en-US" w:eastAsia="zh-CN"/>
              </w:rPr>
            </w:pPr>
            <w:r w:rsidRPr="004F2C6C">
              <w:rPr>
                <w:lang w:val="en-US" w:eastAsia="zh-CN"/>
              </w:rPr>
              <w:t>Option 2: ULA</w:t>
            </w:r>
          </w:p>
          <w:p w14:paraId="5D61F867" w14:textId="207B4D58" w:rsidR="00301E50" w:rsidRPr="00877A9C" w:rsidRDefault="00301E50" w:rsidP="009B2538">
            <w:pPr>
              <w:pStyle w:val="0Maintext"/>
              <w:numPr>
                <w:ilvl w:val="0"/>
                <w:numId w:val="51"/>
              </w:numPr>
              <w:spacing w:after="120" w:afterAutospacing="0"/>
              <w:rPr>
                <w:lang w:val="sv-SE" w:eastAsia="zh-CN"/>
              </w:rPr>
            </w:pPr>
            <w:r w:rsidRPr="00877A9C">
              <w:rPr>
                <w:lang w:val="sv-SE" w:eastAsia="zh-CN"/>
              </w:rPr>
              <w:t>4 Rx: (M, N, P, Mg, Ng, Mp, Np) = (1, 2, 2, 1, 1; 1, 2)</w:t>
            </w:r>
          </w:p>
          <w:p w14:paraId="1054D683" w14:textId="71ACF6CA" w:rsidR="00301E50" w:rsidRPr="00877A9C" w:rsidRDefault="00301E50" w:rsidP="009B2538">
            <w:pPr>
              <w:pStyle w:val="0Maintext"/>
              <w:numPr>
                <w:ilvl w:val="0"/>
                <w:numId w:val="51"/>
              </w:numPr>
              <w:spacing w:after="120" w:afterAutospacing="0"/>
              <w:rPr>
                <w:lang w:val="sv-SE" w:eastAsia="zh-CN"/>
              </w:rPr>
            </w:pPr>
            <w:r w:rsidRPr="00877A9C">
              <w:rPr>
                <w:lang w:val="sv-SE" w:eastAsia="zh-CN"/>
              </w:rPr>
              <w:t>8 Rx: (M, N, P, Mg, Ng, Mp, Np) = (1, 4, 2, 1, 1; 1, 4)</w:t>
            </w:r>
          </w:p>
          <w:p w14:paraId="013EAF13" w14:textId="1CA9A0E1" w:rsidR="00301E50" w:rsidRPr="00877A9C" w:rsidRDefault="00301E50" w:rsidP="009B2538">
            <w:pPr>
              <w:pStyle w:val="0Maintext"/>
              <w:numPr>
                <w:ilvl w:val="0"/>
                <w:numId w:val="51"/>
              </w:numPr>
              <w:spacing w:after="120" w:afterAutospacing="0"/>
              <w:rPr>
                <w:lang w:val="sv-SE" w:eastAsia="zh-CN"/>
              </w:rPr>
            </w:pPr>
            <w:r w:rsidRPr="00877A9C">
              <w:rPr>
                <w:lang w:val="sv-SE" w:eastAsia="zh-CN"/>
              </w:rPr>
              <w:t>16 Rx: (M, N, P, Mg, Ng, Mp, Np) = (2, 4, 2, 1, 1; 2, 4)</w:t>
            </w:r>
          </w:p>
        </w:tc>
      </w:tr>
      <w:tr w:rsidR="00301E50" w:rsidRPr="004F2C6C" w14:paraId="381A7127" w14:textId="77777777" w:rsidTr="0016493D">
        <w:tc>
          <w:tcPr>
            <w:tcW w:w="3235" w:type="dxa"/>
          </w:tcPr>
          <w:p w14:paraId="67300098" w14:textId="05C52AF4" w:rsidR="00301E50" w:rsidRPr="004F2C6C" w:rsidRDefault="00301E50" w:rsidP="00301E50">
            <w:pPr>
              <w:pStyle w:val="0Maintext"/>
              <w:spacing w:after="120" w:afterAutospacing="0"/>
              <w:rPr>
                <w:lang w:val="en-US" w:eastAsia="zh-CN"/>
              </w:rPr>
            </w:pPr>
            <w:r w:rsidRPr="004F2C6C">
              <w:rPr>
                <w:lang w:val="en-US" w:eastAsia="zh-CN"/>
              </w:rPr>
              <w:lastRenderedPageBreak/>
              <w:t>Traffic model</w:t>
            </w:r>
          </w:p>
        </w:tc>
        <w:tc>
          <w:tcPr>
            <w:tcW w:w="5775" w:type="dxa"/>
          </w:tcPr>
          <w:p w14:paraId="05DC9989" w14:textId="4359A6A3" w:rsidR="00301E50" w:rsidRPr="004F2C6C" w:rsidRDefault="00301E50" w:rsidP="00301E50">
            <w:pPr>
              <w:pStyle w:val="0Maintext"/>
              <w:spacing w:after="120" w:afterAutospacing="0"/>
              <w:rPr>
                <w:lang w:val="en-US" w:eastAsia="zh-CN"/>
              </w:rPr>
            </w:pPr>
            <w:r w:rsidRPr="004F2C6C">
              <w:rPr>
                <w:lang w:val="en-US" w:eastAsia="zh-CN"/>
              </w:rPr>
              <w:t>Option 1: NFB, FTP 1, 500 kB</w:t>
            </w:r>
          </w:p>
          <w:p w14:paraId="6B7371E2" w14:textId="615A9F9E" w:rsidR="00301E50" w:rsidRPr="004F2C6C" w:rsidRDefault="00301E50" w:rsidP="00301E50">
            <w:pPr>
              <w:pStyle w:val="0Maintext"/>
              <w:spacing w:after="120" w:afterAutospacing="0"/>
              <w:rPr>
                <w:lang w:val="en-US" w:eastAsia="zh-CN"/>
              </w:rPr>
            </w:pPr>
            <w:r w:rsidRPr="004F2C6C">
              <w:rPr>
                <w:lang w:val="en-US" w:eastAsia="zh-CN"/>
              </w:rPr>
              <w:t>Option 2: NFB, FTP 3, 500 kB</w:t>
            </w:r>
          </w:p>
          <w:p w14:paraId="3793B1D8" w14:textId="2C87BFF0" w:rsidR="00301E50" w:rsidRPr="004F2C6C" w:rsidRDefault="00301E50" w:rsidP="00301E50">
            <w:pPr>
              <w:pStyle w:val="0Maintext"/>
              <w:spacing w:after="120" w:afterAutospacing="0"/>
              <w:rPr>
                <w:lang w:val="en-US" w:eastAsia="zh-CN"/>
              </w:rPr>
            </w:pPr>
            <w:r w:rsidRPr="004F2C6C">
              <w:rPr>
                <w:lang w:val="en-US" w:eastAsia="zh-CN"/>
              </w:rPr>
              <w:t>Other traffic models are not precluded</w:t>
            </w:r>
          </w:p>
        </w:tc>
      </w:tr>
      <w:tr w:rsidR="00301E50" w:rsidRPr="004F2C6C" w14:paraId="6E94ABB5" w14:textId="77777777" w:rsidTr="0016493D">
        <w:tc>
          <w:tcPr>
            <w:tcW w:w="3235" w:type="dxa"/>
          </w:tcPr>
          <w:p w14:paraId="15CC8E87" w14:textId="11BA15BA" w:rsidR="00301E50" w:rsidRPr="004F2C6C" w:rsidRDefault="00301E50" w:rsidP="00301E50">
            <w:pPr>
              <w:pStyle w:val="0Maintext"/>
              <w:spacing w:after="120" w:afterAutospacing="0"/>
              <w:rPr>
                <w:lang w:val="en-US" w:eastAsia="zh-CN"/>
              </w:rPr>
            </w:pPr>
            <w:r w:rsidRPr="004F2C6C">
              <w:rPr>
                <w:lang w:val="en-US" w:eastAsia="zh-CN"/>
              </w:rPr>
              <w:t>Scheduler</w:t>
            </w:r>
          </w:p>
        </w:tc>
        <w:tc>
          <w:tcPr>
            <w:tcW w:w="5775" w:type="dxa"/>
          </w:tcPr>
          <w:p w14:paraId="63848950" w14:textId="35C523C3" w:rsidR="00301E50" w:rsidRPr="004F2C6C" w:rsidRDefault="00301E50" w:rsidP="00301E50">
            <w:pPr>
              <w:pStyle w:val="0Maintext"/>
              <w:spacing w:after="120" w:afterAutospacing="0"/>
              <w:rPr>
                <w:lang w:val="en-US" w:eastAsia="zh-CN"/>
              </w:rPr>
            </w:pPr>
            <w:r w:rsidRPr="004F2C6C">
              <w:rPr>
                <w:lang w:val="en-US" w:eastAsia="zh-CN"/>
              </w:rPr>
              <w:t>PF</w:t>
            </w:r>
          </w:p>
        </w:tc>
      </w:tr>
      <w:tr w:rsidR="00301E50" w:rsidRPr="004F2C6C" w14:paraId="6D13C4DC" w14:textId="77777777" w:rsidTr="0016493D">
        <w:tc>
          <w:tcPr>
            <w:tcW w:w="3235" w:type="dxa"/>
          </w:tcPr>
          <w:p w14:paraId="4A93FB9C" w14:textId="3CE67923" w:rsidR="00301E50" w:rsidRPr="004F2C6C" w:rsidRDefault="00301E50" w:rsidP="00301E50">
            <w:pPr>
              <w:pStyle w:val="0Maintext"/>
              <w:spacing w:after="120" w:afterAutospacing="0"/>
              <w:rPr>
                <w:lang w:val="en-US" w:eastAsia="zh-CN"/>
              </w:rPr>
            </w:pPr>
            <w:r w:rsidRPr="004F2C6C">
              <w:rPr>
                <w:lang w:val="en-US" w:eastAsia="zh-CN"/>
              </w:rPr>
              <w:t>Resource utilization</w:t>
            </w:r>
          </w:p>
        </w:tc>
        <w:tc>
          <w:tcPr>
            <w:tcW w:w="5775" w:type="dxa"/>
          </w:tcPr>
          <w:p w14:paraId="2A2874C0" w14:textId="09B85BFD" w:rsidR="00301E50" w:rsidRPr="004F2C6C" w:rsidRDefault="00301E50" w:rsidP="00301E50">
            <w:pPr>
              <w:pStyle w:val="0Maintext"/>
              <w:spacing w:after="120" w:afterAutospacing="0"/>
              <w:rPr>
                <w:lang w:val="en-US" w:eastAsia="zh-CN"/>
              </w:rPr>
            </w:pPr>
            <w:r w:rsidRPr="004F2C6C">
              <w:rPr>
                <w:lang w:val="en-US" w:eastAsia="zh-CN"/>
              </w:rPr>
              <w:t>20%, 50%, 70%</w:t>
            </w:r>
          </w:p>
        </w:tc>
      </w:tr>
      <w:tr w:rsidR="00265543" w:rsidRPr="004F2C6C" w14:paraId="379354E6" w14:textId="77777777" w:rsidTr="0016493D">
        <w:tc>
          <w:tcPr>
            <w:tcW w:w="3235" w:type="dxa"/>
          </w:tcPr>
          <w:p w14:paraId="3FF4CDF4" w14:textId="44104FF6" w:rsidR="00265543" w:rsidRPr="004F2C6C" w:rsidRDefault="00265543" w:rsidP="00301E50">
            <w:pPr>
              <w:pStyle w:val="0Maintext"/>
              <w:spacing w:after="120" w:afterAutospacing="0"/>
              <w:rPr>
                <w:lang w:val="en-US" w:eastAsia="zh-CN"/>
              </w:rPr>
            </w:pPr>
            <w:r w:rsidRPr="004F2C6C">
              <w:rPr>
                <w:lang w:val="en-US" w:eastAsia="zh-CN"/>
              </w:rPr>
              <w:t>Number of UEs per cell</w:t>
            </w:r>
          </w:p>
        </w:tc>
        <w:tc>
          <w:tcPr>
            <w:tcW w:w="5775" w:type="dxa"/>
          </w:tcPr>
          <w:p w14:paraId="2D8DE4E8" w14:textId="19FBFCF4" w:rsidR="00265543" w:rsidRPr="004F2C6C" w:rsidRDefault="00265543" w:rsidP="00301E50">
            <w:pPr>
              <w:pStyle w:val="0Maintext"/>
              <w:spacing w:after="120" w:afterAutospacing="0"/>
              <w:rPr>
                <w:lang w:val="en-US" w:eastAsia="zh-CN"/>
              </w:rPr>
            </w:pPr>
            <w:r w:rsidRPr="004F2C6C">
              <w:rPr>
                <w:lang w:val="en-US" w:eastAsia="zh-CN"/>
              </w:rPr>
              <w:t xml:space="preserve">10 </w:t>
            </w:r>
            <w:r w:rsidR="005312C6" w:rsidRPr="004F2C6C">
              <w:rPr>
                <w:lang w:val="en-US" w:eastAsia="zh-CN"/>
              </w:rPr>
              <w:t xml:space="preserve">or </w:t>
            </w:r>
            <w:r w:rsidRPr="004F2C6C">
              <w:rPr>
                <w:lang w:val="en-US" w:eastAsia="zh-CN"/>
              </w:rPr>
              <w:t>30</w:t>
            </w:r>
            <w:r w:rsidR="009F1986" w:rsidRPr="004F2C6C">
              <w:rPr>
                <w:lang w:val="en-US" w:eastAsia="zh-CN"/>
              </w:rPr>
              <w:t xml:space="preserve"> (for FTP 3)</w:t>
            </w:r>
          </w:p>
        </w:tc>
      </w:tr>
      <w:tr w:rsidR="00301E50" w:rsidRPr="004F2C6C" w14:paraId="69E738DD" w14:textId="77777777" w:rsidTr="0016493D">
        <w:tc>
          <w:tcPr>
            <w:tcW w:w="3235" w:type="dxa"/>
          </w:tcPr>
          <w:p w14:paraId="2A742755" w14:textId="5963569D" w:rsidR="00301E50" w:rsidRPr="004F2C6C" w:rsidRDefault="00301E50" w:rsidP="00301E50">
            <w:pPr>
              <w:pStyle w:val="0Maintext"/>
              <w:spacing w:after="120" w:afterAutospacing="0"/>
              <w:rPr>
                <w:lang w:val="en-US" w:eastAsia="zh-CN"/>
              </w:rPr>
            </w:pPr>
            <w:r w:rsidRPr="004F2C6C">
              <w:rPr>
                <w:lang w:val="en-US" w:eastAsia="zh-CN"/>
              </w:rPr>
              <w:t xml:space="preserve">Modulation </w:t>
            </w:r>
          </w:p>
        </w:tc>
        <w:tc>
          <w:tcPr>
            <w:tcW w:w="5775" w:type="dxa"/>
          </w:tcPr>
          <w:p w14:paraId="4515A1A6" w14:textId="72255B3C" w:rsidR="00301E50" w:rsidRPr="004F2C6C" w:rsidRDefault="00301E50" w:rsidP="00301E50">
            <w:pPr>
              <w:pStyle w:val="0Maintext"/>
              <w:spacing w:after="120" w:afterAutospacing="0"/>
              <w:rPr>
                <w:lang w:val="en-US" w:eastAsia="zh-CN"/>
              </w:rPr>
            </w:pPr>
            <w:r w:rsidRPr="004F2C6C">
              <w:rPr>
                <w:lang w:val="en-US" w:eastAsia="zh-CN"/>
              </w:rPr>
              <w:t xml:space="preserve">Up to 256 QAM </w:t>
            </w:r>
          </w:p>
        </w:tc>
      </w:tr>
      <w:tr w:rsidR="00301E50" w:rsidRPr="004F2C6C" w14:paraId="629AFAB6" w14:textId="77777777" w:rsidTr="0016493D">
        <w:tc>
          <w:tcPr>
            <w:tcW w:w="3235" w:type="dxa"/>
          </w:tcPr>
          <w:p w14:paraId="699B5CA8" w14:textId="09F6D6CA" w:rsidR="00301E50" w:rsidRPr="004F2C6C" w:rsidRDefault="00301E50" w:rsidP="00301E50">
            <w:pPr>
              <w:pStyle w:val="0Maintext"/>
              <w:spacing w:after="120" w:afterAutospacing="0"/>
              <w:rPr>
                <w:lang w:val="en-US" w:eastAsia="zh-CN"/>
              </w:rPr>
            </w:pPr>
            <w:r w:rsidRPr="004F2C6C">
              <w:rPr>
                <w:lang w:val="en-US" w:eastAsia="zh-CN"/>
              </w:rPr>
              <w:t>MIMO scheme</w:t>
            </w:r>
          </w:p>
        </w:tc>
        <w:tc>
          <w:tcPr>
            <w:tcW w:w="5775" w:type="dxa"/>
          </w:tcPr>
          <w:p w14:paraId="083E8C5A" w14:textId="70A30A86" w:rsidR="00301E50" w:rsidRPr="004F2C6C" w:rsidRDefault="00301E50" w:rsidP="00301E50">
            <w:pPr>
              <w:pStyle w:val="0Maintext"/>
              <w:spacing w:after="120" w:afterAutospacing="0"/>
              <w:rPr>
                <w:lang w:val="en-US" w:eastAsia="zh-CN"/>
              </w:rPr>
            </w:pPr>
            <w:r w:rsidRPr="004F2C6C">
              <w:rPr>
                <w:lang w:val="en-US" w:eastAsia="zh-CN"/>
              </w:rPr>
              <w:t>SU-MIMO and MU-MIMO with rank adaptation</w:t>
            </w:r>
          </w:p>
        </w:tc>
      </w:tr>
      <w:tr w:rsidR="00301E50" w:rsidRPr="004F2C6C" w14:paraId="06206BFE" w14:textId="77777777" w:rsidTr="0016493D">
        <w:tc>
          <w:tcPr>
            <w:tcW w:w="3235" w:type="dxa"/>
          </w:tcPr>
          <w:p w14:paraId="667D7523" w14:textId="77777777" w:rsidR="00301E50" w:rsidRPr="004F2C6C" w:rsidRDefault="00301E50" w:rsidP="00301E50">
            <w:pPr>
              <w:pStyle w:val="0Maintext"/>
              <w:spacing w:after="120" w:afterAutospacing="0"/>
              <w:rPr>
                <w:lang w:val="en-US" w:eastAsia="zh-CN"/>
              </w:rPr>
            </w:pPr>
            <w:r w:rsidRPr="004F2C6C">
              <w:rPr>
                <w:lang w:val="en-US" w:eastAsia="zh-CN"/>
              </w:rPr>
              <w:t>Precoder</w:t>
            </w:r>
          </w:p>
        </w:tc>
        <w:tc>
          <w:tcPr>
            <w:tcW w:w="5775" w:type="dxa"/>
          </w:tcPr>
          <w:p w14:paraId="7603AD68" w14:textId="2D785519" w:rsidR="00301E50" w:rsidRPr="004F2C6C" w:rsidRDefault="00301E50" w:rsidP="00301E50">
            <w:pPr>
              <w:pStyle w:val="0Maintext"/>
              <w:spacing w:after="120" w:afterAutospacing="0"/>
              <w:rPr>
                <w:lang w:val="en-US" w:eastAsia="zh-CN"/>
              </w:rPr>
            </w:pPr>
            <w:r w:rsidRPr="004F2C6C">
              <w:rPr>
                <w:lang w:val="en-US" w:eastAsia="zh-CN"/>
              </w:rPr>
              <w:t>Reported by companies</w:t>
            </w:r>
          </w:p>
        </w:tc>
      </w:tr>
      <w:tr w:rsidR="00301E50" w:rsidRPr="004F2C6C" w14:paraId="526EAD26" w14:textId="77777777" w:rsidTr="0016493D">
        <w:tc>
          <w:tcPr>
            <w:tcW w:w="3235" w:type="dxa"/>
          </w:tcPr>
          <w:p w14:paraId="6D18EE94" w14:textId="456D3477" w:rsidR="00301E50" w:rsidRPr="004F2C6C" w:rsidRDefault="00301E50" w:rsidP="00301E50">
            <w:pPr>
              <w:pStyle w:val="0Maintext"/>
              <w:spacing w:after="120" w:afterAutospacing="0"/>
              <w:rPr>
                <w:lang w:val="en-US" w:eastAsia="zh-CN"/>
              </w:rPr>
            </w:pPr>
            <w:r w:rsidRPr="004F2C6C">
              <w:rPr>
                <w:lang w:val="en-US" w:eastAsia="zh-CN"/>
              </w:rPr>
              <w:t>Receiver</w:t>
            </w:r>
          </w:p>
        </w:tc>
        <w:tc>
          <w:tcPr>
            <w:tcW w:w="5775" w:type="dxa"/>
          </w:tcPr>
          <w:p w14:paraId="7085A743" w14:textId="63486C1E" w:rsidR="00301E50" w:rsidRPr="004F2C6C" w:rsidRDefault="00301E50" w:rsidP="00301E50">
            <w:pPr>
              <w:pStyle w:val="0Maintext"/>
              <w:spacing w:after="120" w:afterAutospacing="0"/>
              <w:rPr>
                <w:lang w:val="en-US" w:eastAsia="zh-CN"/>
              </w:rPr>
            </w:pPr>
            <w:r w:rsidRPr="004F2C6C">
              <w:rPr>
                <w:lang w:val="en-US" w:eastAsia="zh-CN"/>
              </w:rPr>
              <w:t>MMSE-IRC</w:t>
            </w:r>
          </w:p>
        </w:tc>
      </w:tr>
      <w:tr w:rsidR="00301E50" w:rsidRPr="004F2C6C" w14:paraId="7F92284C" w14:textId="77777777" w:rsidTr="0016493D">
        <w:tc>
          <w:tcPr>
            <w:tcW w:w="3235" w:type="dxa"/>
          </w:tcPr>
          <w:p w14:paraId="24DB9078" w14:textId="1585905F" w:rsidR="00301E50" w:rsidRPr="004F2C6C" w:rsidRDefault="00301E50" w:rsidP="00301E50">
            <w:pPr>
              <w:pStyle w:val="0Maintext"/>
              <w:spacing w:after="120" w:afterAutospacing="0"/>
              <w:rPr>
                <w:lang w:val="en-US" w:eastAsia="zh-CN"/>
              </w:rPr>
            </w:pPr>
            <w:r w:rsidRPr="004F2C6C">
              <w:rPr>
                <w:lang w:val="en-US" w:eastAsia="zh-CN"/>
              </w:rPr>
              <w:t>DMRS channel estimation</w:t>
            </w:r>
          </w:p>
        </w:tc>
        <w:tc>
          <w:tcPr>
            <w:tcW w:w="5775" w:type="dxa"/>
          </w:tcPr>
          <w:p w14:paraId="164210FB" w14:textId="65A001A8" w:rsidR="00301E50" w:rsidRPr="004F2C6C" w:rsidRDefault="00301E50" w:rsidP="00301E50">
            <w:pPr>
              <w:pStyle w:val="0Maintext"/>
              <w:spacing w:after="120" w:afterAutospacing="0"/>
              <w:rPr>
                <w:lang w:val="en-US" w:eastAsia="zh-CN"/>
              </w:rPr>
            </w:pPr>
            <w:r w:rsidRPr="004F2C6C">
              <w:rPr>
                <w:lang w:val="en-US" w:eastAsia="zh-CN"/>
              </w:rPr>
              <w:t>Realistic</w:t>
            </w:r>
          </w:p>
        </w:tc>
      </w:tr>
      <w:tr w:rsidR="00301E50" w:rsidRPr="004F2C6C" w14:paraId="730947C7" w14:textId="77777777" w:rsidTr="0016493D">
        <w:tc>
          <w:tcPr>
            <w:tcW w:w="3235" w:type="dxa"/>
          </w:tcPr>
          <w:p w14:paraId="32D7F92B" w14:textId="16C1E484" w:rsidR="00301E50" w:rsidRPr="004F2C6C" w:rsidRDefault="00301E50" w:rsidP="009A5DCC">
            <w:pPr>
              <w:pStyle w:val="0Maintext"/>
              <w:spacing w:after="120" w:afterAutospacing="0"/>
              <w:jc w:val="left"/>
              <w:rPr>
                <w:lang w:val="en-US" w:eastAsia="zh-CN"/>
              </w:rPr>
            </w:pPr>
            <w:r w:rsidRPr="004F2C6C">
              <w:rPr>
                <w:lang w:val="en-US" w:eastAsia="zh-CN"/>
              </w:rPr>
              <w:t>Inter-cell</w:t>
            </w:r>
            <w:r w:rsidR="009A5DCC" w:rsidRPr="004F2C6C">
              <w:rPr>
                <w:lang w:val="en-US" w:eastAsia="zh-CN"/>
              </w:rPr>
              <w:t xml:space="preserve"> </w:t>
            </w:r>
            <w:r w:rsidRPr="004F2C6C">
              <w:rPr>
                <w:lang w:val="en-US" w:eastAsia="zh-CN"/>
              </w:rPr>
              <w:t>interference estimation</w:t>
            </w:r>
          </w:p>
        </w:tc>
        <w:tc>
          <w:tcPr>
            <w:tcW w:w="5775" w:type="dxa"/>
          </w:tcPr>
          <w:p w14:paraId="227EBC44" w14:textId="594F1155" w:rsidR="00301E50" w:rsidRPr="004F2C6C" w:rsidRDefault="00301E50" w:rsidP="00301E50">
            <w:pPr>
              <w:pStyle w:val="0Maintext"/>
              <w:spacing w:after="120" w:afterAutospacing="0"/>
              <w:rPr>
                <w:lang w:val="en-US" w:eastAsia="zh-CN"/>
              </w:rPr>
            </w:pPr>
            <w:r w:rsidRPr="004F2C6C">
              <w:rPr>
                <w:lang w:val="en-US" w:eastAsia="zh-CN"/>
              </w:rPr>
              <w:t>Realistic</w:t>
            </w:r>
          </w:p>
        </w:tc>
      </w:tr>
      <w:tr w:rsidR="00301E50" w:rsidRPr="004F2C6C" w14:paraId="40FB5552" w14:textId="77777777" w:rsidTr="0016493D">
        <w:tc>
          <w:tcPr>
            <w:tcW w:w="3235" w:type="dxa"/>
          </w:tcPr>
          <w:p w14:paraId="7531E240" w14:textId="4FA452EB" w:rsidR="00301E50" w:rsidRPr="004F2C6C" w:rsidRDefault="00301E50" w:rsidP="00301E50">
            <w:pPr>
              <w:pStyle w:val="0Maintext"/>
              <w:spacing w:after="120" w:afterAutospacing="0"/>
              <w:rPr>
                <w:lang w:val="en-US" w:eastAsia="zh-CN"/>
              </w:rPr>
            </w:pPr>
            <w:r w:rsidRPr="004F2C6C">
              <w:rPr>
                <w:lang w:val="en-US" w:eastAsia="zh-CN"/>
              </w:rPr>
              <w:t>Inter-cell interference model</w:t>
            </w:r>
          </w:p>
        </w:tc>
        <w:tc>
          <w:tcPr>
            <w:tcW w:w="5775" w:type="dxa"/>
          </w:tcPr>
          <w:p w14:paraId="15C1A59E" w14:textId="11313BE9" w:rsidR="00301E50" w:rsidRPr="004F2C6C" w:rsidRDefault="00301E50" w:rsidP="00301E50">
            <w:pPr>
              <w:pStyle w:val="0Maintext"/>
              <w:spacing w:after="120" w:afterAutospacing="0"/>
              <w:rPr>
                <w:lang w:val="en-US" w:eastAsia="zh-CN"/>
              </w:rPr>
            </w:pPr>
            <w:r w:rsidRPr="004F2C6C">
              <w:rPr>
                <w:lang w:val="en-US" w:eastAsia="zh-CN"/>
              </w:rPr>
              <w:t>Explicit</w:t>
            </w:r>
          </w:p>
        </w:tc>
      </w:tr>
      <w:tr w:rsidR="00301E50" w:rsidRPr="004F2C6C" w14:paraId="5827BF75" w14:textId="77777777" w:rsidTr="0016493D">
        <w:tc>
          <w:tcPr>
            <w:tcW w:w="3235" w:type="dxa"/>
          </w:tcPr>
          <w:p w14:paraId="2DB137BE" w14:textId="4375D942" w:rsidR="00301E50" w:rsidRPr="004F2C6C" w:rsidRDefault="00301E50" w:rsidP="00301E50">
            <w:pPr>
              <w:pStyle w:val="0Maintext"/>
              <w:spacing w:after="120" w:afterAutospacing="0"/>
              <w:rPr>
                <w:lang w:val="en-US" w:eastAsia="zh-CN"/>
              </w:rPr>
            </w:pPr>
            <w:r w:rsidRPr="004F2C6C">
              <w:rPr>
                <w:lang w:val="en-US" w:eastAsia="zh-CN"/>
              </w:rPr>
              <w:t>CSI-RS periodicity</w:t>
            </w:r>
          </w:p>
        </w:tc>
        <w:tc>
          <w:tcPr>
            <w:tcW w:w="5775" w:type="dxa"/>
          </w:tcPr>
          <w:p w14:paraId="02B440D4" w14:textId="522F430B" w:rsidR="00301E50" w:rsidRPr="004F2C6C" w:rsidRDefault="00301E50" w:rsidP="00301E50">
            <w:pPr>
              <w:pStyle w:val="0Maintext"/>
              <w:spacing w:after="120" w:afterAutospacing="0"/>
              <w:rPr>
                <w:lang w:val="en-US" w:eastAsia="zh-CN"/>
              </w:rPr>
            </w:pPr>
            <w:r w:rsidRPr="004F2C6C">
              <w:rPr>
                <w:lang w:val="en-US" w:eastAsia="zh-CN"/>
              </w:rPr>
              <w:t>20 ms</w:t>
            </w:r>
          </w:p>
        </w:tc>
      </w:tr>
      <w:tr w:rsidR="00301E50" w:rsidRPr="004F2C6C" w14:paraId="6C2BE1CA" w14:textId="77777777" w:rsidTr="0016493D">
        <w:tc>
          <w:tcPr>
            <w:tcW w:w="3235" w:type="dxa"/>
          </w:tcPr>
          <w:p w14:paraId="544E8B8E" w14:textId="30C3FC03" w:rsidR="00301E50" w:rsidRPr="004F2C6C" w:rsidRDefault="00301E50" w:rsidP="00301E50">
            <w:pPr>
              <w:pStyle w:val="0Maintext"/>
              <w:spacing w:after="120" w:afterAutospacing="0"/>
              <w:rPr>
                <w:lang w:val="en-US" w:eastAsia="zh-CN"/>
              </w:rPr>
            </w:pPr>
            <w:r w:rsidRPr="004F2C6C">
              <w:rPr>
                <w:lang w:val="en-US" w:eastAsia="zh-CN"/>
              </w:rPr>
              <w:t>CSI delay</w:t>
            </w:r>
          </w:p>
        </w:tc>
        <w:tc>
          <w:tcPr>
            <w:tcW w:w="5775" w:type="dxa"/>
          </w:tcPr>
          <w:p w14:paraId="1894F48C" w14:textId="4689CE5E" w:rsidR="00301E50" w:rsidRPr="004F2C6C" w:rsidRDefault="00301E50" w:rsidP="00301E50">
            <w:pPr>
              <w:pStyle w:val="0Maintext"/>
              <w:spacing w:after="120" w:afterAutospacing="0"/>
              <w:rPr>
                <w:lang w:val="en-US" w:eastAsia="zh-CN"/>
              </w:rPr>
            </w:pPr>
            <w:r w:rsidRPr="004F2C6C">
              <w:rPr>
                <w:lang w:val="en-US" w:eastAsia="zh-CN"/>
              </w:rPr>
              <w:t>Option 1: 4 ms</w:t>
            </w:r>
          </w:p>
          <w:p w14:paraId="644CAA3D" w14:textId="7374CB5D" w:rsidR="00301E50" w:rsidRPr="004F2C6C" w:rsidRDefault="00301E50" w:rsidP="00301E50">
            <w:pPr>
              <w:pStyle w:val="0Maintext"/>
              <w:spacing w:after="120" w:afterAutospacing="0"/>
              <w:rPr>
                <w:lang w:val="en-US" w:eastAsia="zh-CN"/>
              </w:rPr>
            </w:pPr>
            <w:r w:rsidRPr="004F2C6C">
              <w:rPr>
                <w:lang w:val="en-US" w:eastAsia="zh-CN"/>
              </w:rPr>
              <w:t>Option 2: 13 ms</w:t>
            </w:r>
          </w:p>
        </w:tc>
      </w:tr>
      <w:tr w:rsidR="00301E50" w:rsidRPr="004F2C6C" w14:paraId="717FC548" w14:textId="77777777" w:rsidTr="0016493D">
        <w:tc>
          <w:tcPr>
            <w:tcW w:w="3235" w:type="dxa"/>
          </w:tcPr>
          <w:p w14:paraId="755FF05B" w14:textId="0CB50538" w:rsidR="00301E50" w:rsidRPr="004F2C6C" w:rsidRDefault="00301E50" w:rsidP="00301E50">
            <w:pPr>
              <w:pStyle w:val="0Maintext"/>
              <w:spacing w:after="120" w:afterAutospacing="0"/>
              <w:rPr>
                <w:lang w:val="en-US" w:eastAsia="zh-CN"/>
              </w:rPr>
            </w:pPr>
            <w:r w:rsidRPr="004F2C6C">
              <w:rPr>
                <w:lang w:val="en-US" w:eastAsia="zh-CN"/>
              </w:rPr>
              <w:t>Calibration errors for</w:t>
            </w:r>
            <w:r w:rsidR="00473A58" w:rsidRPr="004F2C6C">
              <w:rPr>
                <w:lang w:val="en-US" w:eastAsia="zh-CN"/>
              </w:rPr>
              <w:t xml:space="preserve"> radio</w:t>
            </w:r>
            <w:r w:rsidR="00104C30" w:rsidRPr="004F2C6C">
              <w:rPr>
                <w:lang w:val="en-US" w:eastAsia="zh-CN"/>
              </w:rPr>
              <w:t>s with passive antennas</w:t>
            </w:r>
            <w:r w:rsidR="00B72CB9" w:rsidRPr="004F2C6C">
              <w:rPr>
                <w:lang w:val="en-US" w:eastAsia="zh-CN"/>
              </w:rPr>
              <w:t xml:space="preserve"> (for 4 TXRUs)</w:t>
            </w:r>
          </w:p>
        </w:tc>
        <w:tc>
          <w:tcPr>
            <w:tcW w:w="5775" w:type="dxa"/>
          </w:tcPr>
          <w:p w14:paraId="7C94BF67" w14:textId="14B1F8A3" w:rsidR="00301E50" w:rsidRPr="004F2C6C" w:rsidRDefault="002F2F9F" w:rsidP="00327CA9">
            <w:pPr>
              <w:pStyle w:val="0Maintext"/>
              <w:spacing w:after="120"/>
              <w:jc w:val="left"/>
              <w:rPr>
                <w:lang w:val="en-US" w:eastAsia="zh-CN"/>
              </w:rPr>
            </w:pPr>
            <w:r w:rsidRPr="004F2C6C">
              <w:rPr>
                <w:lang w:val="en-US" w:eastAsia="zh-CN"/>
              </w:rPr>
              <w:t xml:space="preserve">Wideband phase error between Tx antenna port 0 and Tx antenna port </w:t>
            </w:r>
            <m:oMath>
              <m:r>
                <w:rPr>
                  <w:rFonts w:ascii="Cambria Math" w:hAnsi="Cambria Math"/>
                  <w:lang w:val="en-US" w:eastAsia="zh-CN"/>
                </w:rPr>
                <m:t>n</m:t>
              </m:r>
            </m:oMath>
            <w:r w:rsidRPr="004F2C6C">
              <w:rPr>
                <w:lang w:val="en-US" w:eastAsia="zh-CN"/>
              </w:rPr>
              <w:t xml:space="preserve"> (</w:t>
            </w:r>
            <m:oMath>
              <m:r>
                <w:rPr>
                  <w:rFonts w:ascii="Cambria Math" w:hAnsi="Cambria Math"/>
                  <w:lang w:val="en-US" w:eastAsia="zh-CN"/>
                </w:rPr>
                <m:t>n&gt;0</m:t>
              </m:r>
            </m:oMath>
            <w:r w:rsidRPr="004F2C6C">
              <w:rPr>
                <w:lang w:val="en-US" w:eastAsia="zh-CN"/>
              </w:rPr>
              <w:t>) can be modeled in following two ways:</w:t>
            </w:r>
            <w:r w:rsidR="00F03FD3" w:rsidRPr="004F2C6C">
              <w:rPr>
                <w:lang w:val="en-US" w:eastAsia="zh-CN"/>
              </w:rPr>
              <w:br/>
            </w:r>
            <w:r w:rsidRPr="004F2C6C">
              <w:rPr>
                <w:lang w:val="en-US" w:eastAsia="zh-CN"/>
              </w:rPr>
              <w:t>Case 1:</w:t>
            </w:r>
            <w:r w:rsidR="009F0A84" w:rsidRPr="004F2C6C">
              <w:rPr>
                <w:lang w:val="en-US" w:eastAsia="zh-CN"/>
              </w:rPr>
              <w:t xml:space="preserve"> </w:t>
            </w:r>
            <w:r w:rsidR="00327CA9" w:rsidRPr="004F2C6C">
              <w:rPr>
                <w:lang w:val="en-US" w:eastAsia="zh-CN"/>
              </w:rPr>
              <w:t>I</w:t>
            </w:r>
            <w:r w:rsidRPr="004F2C6C">
              <w:rPr>
                <w:lang w:val="en-US" w:eastAsia="zh-CN"/>
              </w:rPr>
              <w:t>ndependent random phase offset uniformly distributed between 0 and 2π between any two Tx antenna ports</w:t>
            </w:r>
            <w:r w:rsidR="00F03FD3" w:rsidRPr="004F2C6C">
              <w:rPr>
                <w:lang w:val="en-US" w:eastAsia="zh-CN"/>
              </w:rPr>
              <w:t>.</w:t>
            </w:r>
            <w:r w:rsidR="00F03FD3" w:rsidRPr="004F2C6C">
              <w:rPr>
                <w:lang w:val="en-US" w:eastAsia="zh-CN"/>
              </w:rPr>
              <w:br/>
            </w:r>
            <w:r w:rsidRPr="004F2C6C">
              <w:rPr>
                <w:lang w:val="en-US" w:eastAsia="zh-CN"/>
              </w:rPr>
              <w:t xml:space="preserve">Case 2: </w:t>
            </w:r>
            <w:r w:rsidR="00327CA9" w:rsidRPr="004F2C6C">
              <w:rPr>
                <w:lang w:val="en-US" w:eastAsia="zh-CN"/>
              </w:rPr>
              <w:t>W</w:t>
            </w:r>
            <w:r w:rsidRPr="004F2C6C">
              <w:rPr>
                <w:lang w:val="en-US" w:eastAsia="zh-CN"/>
              </w:rPr>
              <w:t>orst case where the phase error between Tx antenna port 0 and the last Tx antenna port is π.</w:t>
            </w:r>
          </w:p>
        </w:tc>
      </w:tr>
      <w:tr w:rsidR="00301E50" w:rsidRPr="004F2C6C" w14:paraId="2316472F" w14:textId="77777777" w:rsidTr="0016493D">
        <w:tc>
          <w:tcPr>
            <w:tcW w:w="3235" w:type="dxa"/>
          </w:tcPr>
          <w:p w14:paraId="2CE67226" w14:textId="0E68BFC8" w:rsidR="00301E50" w:rsidRPr="004F2C6C" w:rsidRDefault="00301E50" w:rsidP="00301E50">
            <w:pPr>
              <w:pStyle w:val="0Maintext"/>
              <w:spacing w:after="120" w:afterAutospacing="0"/>
              <w:rPr>
                <w:lang w:val="en-US" w:eastAsia="zh-CN"/>
              </w:rPr>
            </w:pPr>
            <w:r w:rsidRPr="004F2C6C">
              <w:rPr>
                <w:lang w:val="en-US" w:eastAsia="zh-CN"/>
              </w:rPr>
              <w:t>Performance metric</w:t>
            </w:r>
          </w:p>
        </w:tc>
        <w:tc>
          <w:tcPr>
            <w:tcW w:w="5775" w:type="dxa"/>
          </w:tcPr>
          <w:p w14:paraId="1FB5F8CB" w14:textId="2D5E3194" w:rsidR="00301E50" w:rsidRPr="004F2C6C" w:rsidRDefault="00301E50" w:rsidP="00301E50">
            <w:pPr>
              <w:pStyle w:val="0Maintext"/>
              <w:spacing w:after="120" w:afterAutospacing="0"/>
              <w:rPr>
                <w:lang w:val="en-US" w:eastAsia="zh-CN"/>
              </w:rPr>
            </w:pPr>
            <w:r w:rsidRPr="004F2C6C">
              <w:rPr>
                <w:lang w:val="en-US" w:eastAsia="zh-CN"/>
              </w:rPr>
              <w:t>Throughput</w:t>
            </w:r>
          </w:p>
        </w:tc>
      </w:tr>
    </w:tbl>
    <w:p w14:paraId="3A7C3F82" w14:textId="3FC243DC" w:rsidR="00FB1AF9" w:rsidRPr="00FB1AF9" w:rsidRDefault="00FB1AF9" w:rsidP="00FB1AF9">
      <w:pPr>
        <w:pStyle w:val="0Maintext"/>
      </w:pPr>
      <w:r>
        <w:rPr>
          <w:lang w:val="en-US"/>
        </w:rPr>
        <w:br/>
      </w:r>
      <w:r w:rsidRPr="00FB1AF9">
        <w:t>While some companies proposed to study high-speed train (HST) scenarios within this agenda item, no company provided SLS EVM assumptions for HST scenario. Companies are encouraged to provide EVM assumptions for evaluating HST scenarios.</w:t>
      </w:r>
    </w:p>
    <w:p w14:paraId="6486F9C0" w14:textId="77777777" w:rsidR="001958FE" w:rsidRPr="00FB1AF9" w:rsidRDefault="001958FE" w:rsidP="00FB1AF9">
      <w:pPr>
        <w:pStyle w:val="0Maintext"/>
      </w:pPr>
      <w:r w:rsidRPr="00FB1AF9">
        <w:t>Company’s views and comments</w:t>
      </w:r>
    </w:p>
    <w:tbl>
      <w:tblPr>
        <w:tblStyle w:val="TableGrid"/>
        <w:tblW w:w="0" w:type="auto"/>
        <w:tblLook w:val="04A0" w:firstRow="1" w:lastRow="0" w:firstColumn="1" w:lastColumn="0" w:noHBand="0" w:noVBand="1"/>
      </w:tblPr>
      <w:tblGrid>
        <w:gridCol w:w="2405"/>
        <w:gridCol w:w="6605"/>
      </w:tblGrid>
      <w:tr w:rsidR="001958FE" w:rsidRPr="004F2C6C" w14:paraId="065C8048" w14:textId="77777777" w:rsidTr="00CD7E71">
        <w:tc>
          <w:tcPr>
            <w:tcW w:w="2405" w:type="dxa"/>
          </w:tcPr>
          <w:p w14:paraId="29283855" w14:textId="77777777" w:rsidR="001958FE" w:rsidRPr="004F2C6C" w:rsidRDefault="001958FE" w:rsidP="00CD7E71">
            <w:pPr>
              <w:pStyle w:val="0Maintext"/>
              <w:spacing w:after="120" w:afterAutospacing="0"/>
              <w:rPr>
                <w:lang w:val="en-US" w:eastAsia="zh-CN"/>
              </w:rPr>
            </w:pPr>
            <w:r w:rsidRPr="004F2C6C">
              <w:rPr>
                <w:lang w:val="en-US" w:eastAsia="zh-CN"/>
              </w:rPr>
              <w:t>Company</w:t>
            </w:r>
          </w:p>
        </w:tc>
        <w:tc>
          <w:tcPr>
            <w:tcW w:w="6605" w:type="dxa"/>
          </w:tcPr>
          <w:p w14:paraId="0705D8D8" w14:textId="77777777" w:rsidR="001958FE" w:rsidRPr="004F2C6C" w:rsidRDefault="001958FE" w:rsidP="00CD7E71">
            <w:pPr>
              <w:pStyle w:val="0Maintext"/>
              <w:spacing w:after="120" w:afterAutospacing="0"/>
              <w:rPr>
                <w:lang w:val="en-US" w:eastAsia="zh-CN"/>
              </w:rPr>
            </w:pPr>
            <w:r w:rsidRPr="004F2C6C">
              <w:rPr>
                <w:lang w:val="en-US" w:eastAsia="zh-CN"/>
              </w:rPr>
              <w:t>Comments</w:t>
            </w:r>
          </w:p>
        </w:tc>
      </w:tr>
      <w:tr w:rsidR="001958FE" w:rsidRPr="004F2C6C" w14:paraId="22C2932C" w14:textId="77777777" w:rsidTr="00CD7E71">
        <w:tc>
          <w:tcPr>
            <w:tcW w:w="2405" w:type="dxa"/>
          </w:tcPr>
          <w:p w14:paraId="25B20B45" w14:textId="77777777" w:rsidR="001958FE" w:rsidRPr="004F2C6C" w:rsidRDefault="001958FE" w:rsidP="00CD7E71">
            <w:pPr>
              <w:pStyle w:val="0Maintext"/>
              <w:spacing w:after="120" w:afterAutospacing="0"/>
              <w:rPr>
                <w:lang w:val="en-US" w:eastAsia="zh-CN"/>
              </w:rPr>
            </w:pPr>
          </w:p>
        </w:tc>
        <w:tc>
          <w:tcPr>
            <w:tcW w:w="6605" w:type="dxa"/>
          </w:tcPr>
          <w:p w14:paraId="3A6729FD" w14:textId="77777777" w:rsidR="001958FE" w:rsidRPr="004F2C6C" w:rsidRDefault="001958FE" w:rsidP="00CD7E71">
            <w:pPr>
              <w:pStyle w:val="0Maintext"/>
              <w:spacing w:after="120" w:afterAutospacing="0"/>
              <w:rPr>
                <w:lang w:val="en-US" w:eastAsia="zh-CN"/>
              </w:rPr>
            </w:pPr>
          </w:p>
        </w:tc>
      </w:tr>
      <w:tr w:rsidR="001958FE" w:rsidRPr="004F2C6C" w14:paraId="78364CF3" w14:textId="77777777" w:rsidTr="00CD7E71">
        <w:tc>
          <w:tcPr>
            <w:tcW w:w="2405" w:type="dxa"/>
          </w:tcPr>
          <w:p w14:paraId="1D94C4AC" w14:textId="77777777" w:rsidR="001958FE" w:rsidRPr="004F2C6C" w:rsidRDefault="001958FE" w:rsidP="00CD7E71">
            <w:pPr>
              <w:pStyle w:val="0Maintext"/>
              <w:spacing w:after="120" w:afterAutospacing="0"/>
              <w:rPr>
                <w:lang w:val="en-US" w:eastAsia="zh-CN"/>
              </w:rPr>
            </w:pPr>
          </w:p>
        </w:tc>
        <w:tc>
          <w:tcPr>
            <w:tcW w:w="6605" w:type="dxa"/>
          </w:tcPr>
          <w:p w14:paraId="6F49AB1C" w14:textId="77777777" w:rsidR="001958FE" w:rsidRPr="004F2C6C" w:rsidRDefault="001958FE" w:rsidP="00CD7E71">
            <w:pPr>
              <w:pStyle w:val="0Maintext"/>
              <w:spacing w:after="120" w:afterAutospacing="0"/>
              <w:rPr>
                <w:lang w:val="en-US" w:eastAsia="zh-CN"/>
              </w:rPr>
            </w:pPr>
          </w:p>
        </w:tc>
      </w:tr>
      <w:tr w:rsidR="001958FE" w:rsidRPr="004F2C6C" w14:paraId="6E5C3661" w14:textId="77777777" w:rsidTr="00CD7E71">
        <w:tc>
          <w:tcPr>
            <w:tcW w:w="2405" w:type="dxa"/>
          </w:tcPr>
          <w:p w14:paraId="5633092D" w14:textId="77777777" w:rsidR="001958FE" w:rsidRPr="004F2C6C" w:rsidRDefault="001958FE" w:rsidP="00CD7E71">
            <w:pPr>
              <w:pStyle w:val="0Maintext"/>
              <w:spacing w:after="120" w:afterAutospacing="0"/>
              <w:rPr>
                <w:lang w:val="en-US" w:eastAsia="zh-CN"/>
              </w:rPr>
            </w:pPr>
          </w:p>
        </w:tc>
        <w:tc>
          <w:tcPr>
            <w:tcW w:w="6605" w:type="dxa"/>
          </w:tcPr>
          <w:p w14:paraId="7EF3E9C5" w14:textId="77777777" w:rsidR="001958FE" w:rsidRPr="004F2C6C" w:rsidRDefault="001958FE" w:rsidP="00CD7E71">
            <w:pPr>
              <w:pStyle w:val="0Maintext"/>
              <w:spacing w:after="120" w:afterAutospacing="0"/>
              <w:rPr>
                <w:lang w:val="en-US" w:eastAsia="zh-CN"/>
              </w:rPr>
            </w:pPr>
          </w:p>
        </w:tc>
      </w:tr>
      <w:tr w:rsidR="001958FE" w:rsidRPr="004F2C6C" w14:paraId="7AFA68BE" w14:textId="77777777" w:rsidTr="00CD7E71">
        <w:tc>
          <w:tcPr>
            <w:tcW w:w="2405" w:type="dxa"/>
          </w:tcPr>
          <w:p w14:paraId="629F2531" w14:textId="77777777" w:rsidR="001958FE" w:rsidRPr="004F2C6C" w:rsidRDefault="001958FE" w:rsidP="00CD7E71">
            <w:pPr>
              <w:pStyle w:val="0Maintext"/>
              <w:spacing w:after="120" w:afterAutospacing="0"/>
              <w:rPr>
                <w:lang w:val="en-US" w:eastAsia="zh-CN"/>
              </w:rPr>
            </w:pPr>
          </w:p>
        </w:tc>
        <w:tc>
          <w:tcPr>
            <w:tcW w:w="6605" w:type="dxa"/>
          </w:tcPr>
          <w:p w14:paraId="0E62AFAE" w14:textId="77777777" w:rsidR="001958FE" w:rsidRPr="004F2C6C" w:rsidRDefault="001958FE" w:rsidP="00CD7E71">
            <w:pPr>
              <w:pStyle w:val="0Maintext"/>
              <w:spacing w:after="120" w:afterAutospacing="0"/>
              <w:rPr>
                <w:lang w:val="en-US" w:eastAsia="zh-CN"/>
              </w:rPr>
            </w:pPr>
          </w:p>
        </w:tc>
      </w:tr>
    </w:tbl>
    <w:p w14:paraId="54373206" w14:textId="77777777" w:rsidR="001958FE" w:rsidRPr="004F2C6C" w:rsidRDefault="001958FE" w:rsidP="009F3820">
      <w:pPr>
        <w:pStyle w:val="0Maintext"/>
        <w:rPr>
          <w:lang w:val="en-US"/>
        </w:rPr>
      </w:pPr>
    </w:p>
    <w:p w14:paraId="45652C76" w14:textId="5B483B7F" w:rsidR="006656BB" w:rsidRPr="004F2C6C" w:rsidRDefault="009F3820" w:rsidP="009F3820">
      <w:pPr>
        <w:pStyle w:val="Heading2"/>
      </w:pPr>
      <w:r w:rsidRPr="004F2C6C">
        <w:lastRenderedPageBreak/>
        <w:t>EVM for LLS</w:t>
      </w:r>
    </w:p>
    <w:p w14:paraId="142BA714" w14:textId="05C94837" w:rsidR="003236AA" w:rsidRPr="004F2C6C" w:rsidRDefault="00483174" w:rsidP="009F3820">
      <w:pPr>
        <w:pStyle w:val="0Maintext"/>
        <w:rPr>
          <w:lang w:val="en-US"/>
        </w:rPr>
      </w:pPr>
      <w:r w:rsidRPr="004F2C6C">
        <w:rPr>
          <w:lang w:val="en-US"/>
        </w:rPr>
        <w:t>Apple, Huawei</w:t>
      </w:r>
      <w:r w:rsidR="00D059AF" w:rsidRPr="004F2C6C">
        <w:rPr>
          <w:lang w:val="en-US"/>
        </w:rPr>
        <w:t xml:space="preserve"> </w:t>
      </w:r>
      <w:r w:rsidRPr="004F2C6C">
        <w:rPr>
          <w:lang w:val="en-US"/>
        </w:rPr>
        <w:t xml:space="preserve">and Samsung proposed to define </w:t>
      </w:r>
      <w:r w:rsidR="00C11C87" w:rsidRPr="004F2C6C">
        <w:rPr>
          <w:lang w:val="en-US"/>
        </w:rPr>
        <w:t xml:space="preserve">LLS </w:t>
      </w:r>
      <w:r w:rsidRPr="004F2C6C">
        <w:rPr>
          <w:lang w:val="en-US"/>
        </w:rPr>
        <w:t xml:space="preserve">EVM </w:t>
      </w:r>
      <w:r w:rsidR="00C11C87" w:rsidRPr="004F2C6C">
        <w:rPr>
          <w:lang w:val="en-US"/>
        </w:rPr>
        <w:t>parameters for DMRS/PTRS</w:t>
      </w:r>
      <w:r w:rsidR="008173DB" w:rsidRPr="004F2C6C">
        <w:rPr>
          <w:lang w:val="en-US"/>
        </w:rPr>
        <w:t xml:space="preserve"> studies</w:t>
      </w:r>
      <w:r w:rsidRPr="004F2C6C">
        <w:rPr>
          <w:lang w:val="en-US"/>
        </w:rPr>
        <w:t xml:space="preserve">. </w:t>
      </w:r>
      <w:r w:rsidR="003236AA" w:rsidRPr="004F2C6C">
        <w:rPr>
          <w:lang w:val="en-US"/>
        </w:rPr>
        <w:t>The LLS EVM for PDSCH transmission scheme studies can be the same as for DMRS/PTRS.</w:t>
      </w:r>
    </w:p>
    <w:p w14:paraId="0EEC86D0" w14:textId="61D28C18" w:rsidR="000D471E" w:rsidRPr="004F2C6C" w:rsidRDefault="000D471E" w:rsidP="009F3820">
      <w:pPr>
        <w:pStyle w:val="0Maintext"/>
        <w:rPr>
          <w:lang w:val="en-US"/>
        </w:rPr>
      </w:pPr>
      <w:r w:rsidRPr="004F2C6C">
        <w:rPr>
          <w:lang w:val="en-US"/>
        </w:rPr>
        <w:t>The proposal  below is based on companies’ inputs</w:t>
      </w:r>
      <w:r w:rsidR="00C47C82" w:rsidRPr="004F2C6C">
        <w:rPr>
          <w:lang w:val="en-US"/>
        </w:rPr>
        <w:t xml:space="preserve"> on LLS EVM</w:t>
      </w:r>
      <w:r w:rsidRPr="004F2C6C">
        <w:rPr>
          <w:lang w:val="en-US"/>
        </w:rPr>
        <w:t>.</w:t>
      </w:r>
    </w:p>
    <w:p w14:paraId="38AF18BB" w14:textId="7601D933" w:rsidR="009F3820" w:rsidRPr="004F2C6C" w:rsidRDefault="009F3820" w:rsidP="009F3820">
      <w:pPr>
        <w:pStyle w:val="Heading3"/>
        <w:numPr>
          <w:ilvl w:val="0"/>
          <w:numId w:val="0"/>
        </w:numPr>
        <w:rPr>
          <w:b/>
          <w:bCs/>
          <w:sz w:val="20"/>
          <w:szCs w:val="20"/>
        </w:rPr>
      </w:pPr>
      <w:r w:rsidRPr="004F2C6C">
        <w:rPr>
          <w:b/>
          <w:bCs/>
          <w:sz w:val="20"/>
          <w:szCs w:val="20"/>
        </w:rPr>
        <w:t xml:space="preserve">Proposal </w:t>
      </w:r>
      <w:r w:rsidR="005B70C8" w:rsidRPr="004F2C6C">
        <w:rPr>
          <w:b/>
          <w:bCs/>
          <w:sz w:val="20"/>
          <w:szCs w:val="20"/>
        </w:rPr>
        <w:t>3</w:t>
      </w:r>
      <w:r w:rsidRPr="004F2C6C">
        <w:rPr>
          <w:b/>
          <w:bCs/>
          <w:sz w:val="20"/>
          <w:szCs w:val="20"/>
        </w:rPr>
        <w:t>-</w:t>
      </w:r>
      <w:r w:rsidR="009C2447" w:rsidRPr="004F2C6C">
        <w:rPr>
          <w:b/>
          <w:bCs/>
          <w:sz w:val="20"/>
          <w:szCs w:val="20"/>
        </w:rPr>
        <w:t>2</w:t>
      </w:r>
    </w:p>
    <w:p w14:paraId="526669C9" w14:textId="77777777" w:rsidR="00EE3D88" w:rsidRPr="004F2C6C" w:rsidRDefault="009F3820" w:rsidP="00EE3D88">
      <w:pPr>
        <w:pStyle w:val="0Maintext"/>
        <w:numPr>
          <w:ilvl w:val="0"/>
          <w:numId w:val="44"/>
        </w:numPr>
        <w:spacing w:after="120" w:afterAutospacing="0"/>
        <w:rPr>
          <w:b/>
          <w:bCs/>
          <w:lang w:val="en-US" w:eastAsia="zh-CN"/>
        </w:rPr>
      </w:pPr>
      <w:r w:rsidRPr="004F2C6C">
        <w:rPr>
          <w:b/>
          <w:bCs/>
          <w:lang w:val="en-US" w:eastAsia="zh-CN"/>
        </w:rPr>
        <w:t xml:space="preserve">Study </w:t>
      </w:r>
      <w:r w:rsidR="00EE3D88" w:rsidRPr="004F2C6C">
        <w:rPr>
          <w:b/>
          <w:bCs/>
          <w:lang w:val="en-US" w:eastAsia="zh-CN"/>
        </w:rPr>
        <w:t>PDSCH and RS for PDSCH based</w:t>
      </w:r>
      <w:r w:rsidRPr="004F2C6C">
        <w:rPr>
          <w:b/>
          <w:bCs/>
          <w:lang w:val="en-US" w:eastAsia="zh-CN"/>
        </w:rPr>
        <w:t xml:space="preserve"> on the following EVM for LLS:</w:t>
      </w:r>
    </w:p>
    <w:p w14:paraId="6E603FD7" w14:textId="0C06E8EF" w:rsidR="00F3774F" w:rsidRPr="004F2C6C" w:rsidRDefault="009F3820" w:rsidP="00F3774F">
      <w:pPr>
        <w:pStyle w:val="0Maintext"/>
        <w:numPr>
          <w:ilvl w:val="1"/>
          <w:numId w:val="44"/>
        </w:numPr>
        <w:spacing w:after="120" w:afterAutospacing="0"/>
        <w:rPr>
          <w:b/>
          <w:bCs/>
          <w:lang w:val="en-US" w:eastAsia="zh-CN"/>
        </w:rPr>
      </w:pPr>
      <w:r w:rsidRPr="004F2C6C">
        <w:rPr>
          <w:b/>
          <w:bCs/>
          <w:lang w:val="en-US"/>
        </w:rPr>
        <w:t>Note: EVM for AI/ML based DMRS overhead reduction is a separate issue</w:t>
      </w:r>
    </w:p>
    <w:p w14:paraId="2D16FAAE" w14:textId="77777777" w:rsidR="00B425D5" w:rsidRPr="004F2C6C" w:rsidRDefault="00B425D5" w:rsidP="00B425D5">
      <w:pPr>
        <w:pStyle w:val="0Maintext"/>
        <w:spacing w:after="120" w:afterAutospacing="0"/>
        <w:rPr>
          <w:b/>
          <w:bCs/>
          <w:lang w:val="en-US" w:eastAsia="zh-CN"/>
        </w:rPr>
      </w:pPr>
    </w:p>
    <w:tbl>
      <w:tblPr>
        <w:tblStyle w:val="TableGrid"/>
        <w:tblW w:w="0" w:type="auto"/>
        <w:tblLook w:val="04A0" w:firstRow="1" w:lastRow="0" w:firstColumn="1" w:lastColumn="0" w:noHBand="0" w:noVBand="1"/>
      </w:tblPr>
      <w:tblGrid>
        <w:gridCol w:w="2830"/>
        <w:gridCol w:w="6180"/>
      </w:tblGrid>
      <w:tr w:rsidR="009F3820" w:rsidRPr="004F2C6C" w14:paraId="69F2434D" w14:textId="77777777" w:rsidTr="00392AA6">
        <w:tc>
          <w:tcPr>
            <w:tcW w:w="2830" w:type="dxa"/>
            <w:shd w:val="clear" w:color="auto" w:fill="D0CECE" w:themeFill="background2" w:themeFillShade="E6"/>
          </w:tcPr>
          <w:p w14:paraId="278ECF33" w14:textId="77777777" w:rsidR="009F3820" w:rsidRPr="004F2C6C" w:rsidRDefault="009F3820" w:rsidP="00CD7E71">
            <w:pPr>
              <w:pStyle w:val="0Maintext"/>
              <w:spacing w:after="120" w:afterAutospacing="0"/>
              <w:rPr>
                <w:b/>
                <w:bCs/>
                <w:lang w:val="en-US" w:eastAsia="zh-CN"/>
              </w:rPr>
            </w:pPr>
            <w:r w:rsidRPr="004F2C6C">
              <w:rPr>
                <w:b/>
                <w:bCs/>
                <w:lang w:val="en-US" w:eastAsia="zh-CN"/>
              </w:rPr>
              <w:t>Parameter</w:t>
            </w:r>
          </w:p>
        </w:tc>
        <w:tc>
          <w:tcPr>
            <w:tcW w:w="6180" w:type="dxa"/>
            <w:shd w:val="clear" w:color="auto" w:fill="D0CECE" w:themeFill="background2" w:themeFillShade="E6"/>
          </w:tcPr>
          <w:p w14:paraId="2CAFA8FA" w14:textId="77777777" w:rsidR="009F3820" w:rsidRPr="004F2C6C" w:rsidRDefault="009F3820" w:rsidP="00CD7E71">
            <w:pPr>
              <w:pStyle w:val="0Maintext"/>
              <w:spacing w:after="120" w:afterAutospacing="0"/>
              <w:rPr>
                <w:b/>
                <w:bCs/>
                <w:lang w:val="en-US" w:eastAsia="zh-CN"/>
              </w:rPr>
            </w:pPr>
            <w:r w:rsidRPr="004F2C6C">
              <w:rPr>
                <w:b/>
                <w:bCs/>
                <w:lang w:val="en-US" w:eastAsia="zh-CN"/>
              </w:rPr>
              <w:t>Value</w:t>
            </w:r>
          </w:p>
        </w:tc>
      </w:tr>
      <w:tr w:rsidR="009F3820" w:rsidRPr="004F2C6C" w14:paraId="1082B51E" w14:textId="77777777" w:rsidTr="00CD7E71">
        <w:tc>
          <w:tcPr>
            <w:tcW w:w="2830" w:type="dxa"/>
          </w:tcPr>
          <w:p w14:paraId="0E0CE1ED" w14:textId="7FEEC108" w:rsidR="009F3820" w:rsidRPr="004F2C6C" w:rsidRDefault="009F3820" w:rsidP="00CD7E71">
            <w:pPr>
              <w:pStyle w:val="0Maintext"/>
              <w:spacing w:after="120" w:afterAutospacing="0"/>
              <w:rPr>
                <w:lang w:val="en-US" w:eastAsia="zh-CN"/>
              </w:rPr>
            </w:pPr>
            <w:r w:rsidRPr="004F2C6C">
              <w:rPr>
                <w:lang w:val="en-US" w:eastAsia="zh-CN"/>
              </w:rPr>
              <w:t>Carrier frequency</w:t>
            </w:r>
            <w:r w:rsidR="00DB2D8A" w:rsidRPr="004F2C6C">
              <w:rPr>
                <w:lang w:val="en-US" w:eastAsia="zh-CN"/>
              </w:rPr>
              <w:t xml:space="preserve"> and duplex</w:t>
            </w:r>
          </w:p>
        </w:tc>
        <w:tc>
          <w:tcPr>
            <w:tcW w:w="6180" w:type="dxa"/>
          </w:tcPr>
          <w:p w14:paraId="78C31451" w14:textId="17F0725C" w:rsidR="005F2F75" w:rsidRPr="004F2C6C" w:rsidRDefault="00DC5865" w:rsidP="00CD7E71">
            <w:pPr>
              <w:pStyle w:val="0Maintext"/>
              <w:spacing w:after="120" w:afterAutospacing="0"/>
              <w:rPr>
                <w:lang w:val="en-US" w:eastAsia="zh-CN"/>
              </w:rPr>
            </w:pPr>
            <w:r w:rsidRPr="004F2C6C">
              <w:rPr>
                <w:lang w:val="en-US" w:eastAsia="zh-CN"/>
              </w:rPr>
              <w:t xml:space="preserve">Around </w:t>
            </w:r>
            <w:r w:rsidR="009F3820" w:rsidRPr="004F2C6C">
              <w:rPr>
                <w:lang w:val="en-US" w:eastAsia="zh-CN"/>
              </w:rPr>
              <w:t xml:space="preserve">2 GHz, </w:t>
            </w:r>
            <w:r w:rsidR="005F2F75" w:rsidRPr="004F2C6C">
              <w:rPr>
                <w:lang w:val="en-US" w:eastAsia="zh-CN"/>
              </w:rPr>
              <w:t>FDD</w:t>
            </w:r>
          </w:p>
          <w:p w14:paraId="7098668B" w14:textId="56BEBF33" w:rsidR="005F2F75" w:rsidRPr="004F2C6C" w:rsidRDefault="00DC5865" w:rsidP="00CD7E71">
            <w:pPr>
              <w:pStyle w:val="0Maintext"/>
              <w:spacing w:after="120" w:afterAutospacing="0"/>
              <w:rPr>
                <w:lang w:val="en-US" w:eastAsia="zh-CN"/>
              </w:rPr>
            </w:pPr>
            <w:r w:rsidRPr="004F2C6C">
              <w:rPr>
                <w:lang w:val="en-US" w:eastAsia="zh-CN"/>
              </w:rPr>
              <w:t xml:space="preserve">Around </w:t>
            </w:r>
            <w:r w:rsidR="009F3820" w:rsidRPr="004F2C6C">
              <w:rPr>
                <w:lang w:val="en-US" w:eastAsia="zh-CN"/>
              </w:rPr>
              <w:t xml:space="preserve">4 GHz, </w:t>
            </w:r>
            <w:r w:rsidR="005F2F75" w:rsidRPr="004F2C6C">
              <w:rPr>
                <w:lang w:val="en-US" w:eastAsia="zh-CN"/>
              </w:rPr>
              <w:t>TDD</w:t>
            </w:r>
          </w:p>
          <w:p w14:paraId="5A4DF674" w14:textId="68A5D828" w:rsidR="005F2F75" w:rsidRPr="004F2C6C" w:rsidRDefault="00DC5865" w:rsidP="00CD7E71">
            <w:pPr>
              <w:pStyle w:val="0Maintext"/>
              <w:spacing w:after="120" w:afterAutospacing="0"/>
              <w:rPr>
                <w:lang w:val="en-US" w:eastAsia="zh-CN"/>
              </w:rPr>
            </w:pPr>
            <w:r w:rsidRPr="004F2C6C">
              <w:rPr>
                <w:lang w:val="en-US" w:eastAsia="zh-CN"/>
              </w:rPr>
              <w:t xml:space="preserve">Around </w:t>
            </w:r>
            <w:r w:rsidR="009F3820" w:rsidRPr="004F2C6C">
              <w:rPr>
                <w:lang w:val="en-US" w:eastAsia="zh-CN"/>
              </w:rPr>
              <w:t xml:space="preserve">7 GHz, </w:t>
            </w:r>
            <w:r w:rsidR="005F2F75" w:rsidRPr="004F2C6C">
              <w:rPr>
                <w:lang w:val="en-US" w:eastAsia="zh-CN"/>
              </w:rPr>
              <w:t>TDD</w:t>
            </w:r>
          </w:p>
          <w:p w14:paraId="1F440BBB" w14:textId="57FA58C3" w:rsidR="009F3820" w:rsidRPr="004F2C6C" w:rsidRDefault="00DC5865" w:rsidP="00CD7E71">
            <w:pPr>
              <w:pStyle w:val="0Maintext"/>
              <w:spacing w:after="120" w:afterAutospacing="0"/>
              <w:rPr>
                <w:lang w:val="en-US" w:eastAsia="zh-CN"/>
              </w:rPr>
            </w:pPr>
            <w:r w:rsidRPr="004F2C6C">
              <w:rPr>
                <w:lang w:val="en-US" w:eastAsia="zh-CN"/>
              </w:rPr>
              <w:t xml:space="preserve">Around </w:t>
            </w:r>
            <w:r w:rsidR="009F3820" w:rsidRPr="004F2C6C">
              <w:rPr>
                <w:lang w:val="en-US" w:eastAsia="zh-CN"/>
              </w:rPr>
              <w:t>30 GHz</w:t>
            </w:r>
            <w:r w:rsidR="007A4835" w:rsidRPr="004F2C6C">
              <w:rPr>
                <w:lang w:val="en-US" w:eastAsia="zh-CN"/>
              </w:rPr>
              <w:t>, TDD</w:t>
            </w:r>
          </w:p>
        </w:tc>
      </w:tr>
      <w:tr w:rsidR="009F3820" w:rsidRPr="004F2C6C" w14:paraId="3C24662E" w14:textId="77777777" w:rsidTr="00CD7E71">
        <w:tc>
          <w:tcPr>
            <w:tcW w:w="2830" w:type="dxa"/>
          </w:tcPr>
          <w:p w14:paraId="293A22BA" w14:textId="622DD721" w:rsidR="009F3820" w:rsidRPr="004F2C6C" w:rsidRDefault="009F3820" w:rsidP="00CD7E71">
            <w:pPr>
              <w:pStyle w:val="0Maintext"/>
              <w:spacing w:after="120" w:afterAutospacing="0"/>
              <w:rPr>
                <w:lang w:val="en-US" w:eastAsia="zh-CN"/>
              </w:rPr>
            </w:pPr>
            <w:r w:rsidRPr="004F2C6C">
              <w:rPr>
                <w:lang w:val="en-US" w:eastAsia="zh-CN"/>
              </w:rPr>
              <w:t>Subcarrier spacing</w:t>
            </w:r>
            <w:r w:rsidR="00DB2D8A" w:rsidRPr="004F2C6C">
              <w:rPr>
                <w:lang w:val="en-US" w:eastAsia="zh-CN"/>
              </w:rPr>
              <w:t xml:space="preserve"> </w:t>
            </w:r>
          </w:p>
        </w:tc>
        <w:tc>
          <w:tcPr>
            <w:tcW w:w="6180" w:type="dxa"/>
          </w:tcPr>
          <w:p w14:paraId="3652F66A" w14:textId="22D62B2D" w:rsidR="009F3820" w:rsidRPr="004F2C6C" w:rsidRDefault="009F3820" w:rsidP="00CD7E71">
            <w:pPr>
              <w:pStyle w:val="0Maintext"/>
              <w:spacing w:after="120" w:afterAutospacing="0"/>
              <w:rPr>
                <w:lang w:val="en-US" w:eastAsia="zh-CN"/>
              </w:rPr>
            </w:pPr>
            <w:r w:rsidRPr="004F2C6C">
              <w:rPr>
                <w:lang w:val="en-US" w:eastAsia="zh-CN"/>
              </w:rPr>
              <w:t xml:space="preserve">15 kHz for </w:t>
            </w:r>
            <w:r w:rsidR="00DC5865" w:rsidRPr="004F2C6C">
              <w:rPr>
                <w:lang w:val="en-US" w:eastAsia="zh-CN"/>
              </w:rPr>
              <w:t>2 GHz</w:t>
            </w:r>
          </w:p>
          <w:p w14:paraId="27C406DE" w14:textId="0D43268E" w:rsidR="009F3820" w:rsidRPr="004F2C6C" w:rsidRDefault="009F3820" w:rsidP="00CD7E71">
            <w:pPr>
              <w:pStyle w:val="0Maintext"/>
              <w:spacing w:after="120" w:afterAutospacing="0"/>
              <w:rPr>
                <w:lang w:val="en-US" w:eastAsia="zh-CN"/>
              </w:rPr>
            </w:pPr>
            <w:r w:rsidRPr="004F2C6C">
              <w:rPr>
                <w:lang w:val="en-US" w:eastAsia="zh-CN"/>
              </w:rPr>
              <w:t>30 kHz for 4 GHz and 7 GHz</w:t>
            </w:r>
          </w:p>
          <w:p w14:paraId="26483BA1" w14:textId="77777777" w:rsidR="009F3820" w:rsidRPr="004F2C6C" w:rsidRDefault="009F3820" w:rsidP="00CD7E71">
            <w:pPr>
              <w:pStyle w:val="0Maintext"/>
              <w:spacing w:after="120" w:afterAutospacing="0"/>
              <w:rPr>
                <w:lang w:val="en-US" w:eastAsia="zh-CN"/>
              </w:rPr>
            </w:pPr>
            <w:r w:rsidRPr="004F2C6C">
              <w:rPr>
                <w:lang w:val="en-US" w:eastAsia="zh-CN"/>
              </w:rPr>
              <w:t>120 kHz for 30 GHz</w:t>
            </w:r>
          </w:p>
        </w:tc>
      </w:tr>
      <w:tr w:rsidR="00DB2D8A" w:rsidRPr="004F2C6C" w14:paraId="2CA68BB1" w14:textId="77777777" w:rsidTr="00CD7E71">
        <w:tc>
          <w:tcPr>
            <w:tcW w:w="2830" w:type="dxa"/>
          </w:tcPr>
          <w:p w14:paraId="062AA129" w14:textId="2F9CFCE6" w:rsidR="00DB2D8A" w:rsidRPr="004F2C6C" w:rsidRDefault="00DB2D8A" w:rsidP="00CD7E71">
            <w:pPr>
              <w:pStyle w:val="0Maintext"/>
              <w:spacing w:after="120" w:afterAutospacing="0"/>
              <w:rPr>
                <w:lang w:val="en-US" w:eastAsia="zh-CN"/>
              </w:rPr>
            </w:pPr>
            <w:r w:rsidRPr="004F2C6C">
              <w:rPr>
                <w:lang w:val="en-US" w:eastAsia="zh-CN"/>
              </w:rPr>
              <w:t>Waveform</w:t>
            </w:r>
          </w:p>
        </w:tc>
        <w:tc>
          <w:tcPr>
            <w:tcW w:w="6180" w:type="dxa"/>
          </w:tcPr>
          <w:p w14:paraId="2C755765" w14:textId="7D657A59" w:rsidR="00DB2D8A" w:rsidRPr="004F2C6C" w:rsidRDefault="00DB2D8A" w:rsidP="00CD7E71">
            <w:pPr>
              <w:pStyle w:val="0Maintext"/>
              <w:spacing w:after="120" w:afterAutospacing="0"/>
              <w:rPr>
                <w:lang w:val="en-US" w:eastAsia="zh-CN"/>
              </w:rPr>
            </w:pPr>
            <w:r w:rsidRPr="004F2C6C">
              <w:rPr>
                <w:lang w:val="en-US" w:eastAsia="zh-CN"/>
              </w:rPr>
              <w:t>CP-OFDM</w:t>
            </w:r>
          </w:p>
        </w:tc>
      </w:tr>
      <w:tr w:rsidR="009F3820" w:rsidRPr="004F2C6C" w14:paraId="2AE3C1BA" w14:textId="77777777" w:rsidTr="00CD7E71">
        <w:tc>
          <w:tcPr>
            <w:tcW w:w="2830" w:type="dxa"/>
          </w:tcPr>
          <w:p w14:paraId="5B70D29E" w14:textId="77777777" w:rsidR="009F3820" w:rsidRPr="004F2C6C" w:rsidRDefault="009F3820" w:rsidP="00CD7E71">
            <w:pPr>
              <w:pStyle w:val="0Maintext"/>
              <w:spacing w:after="120" w:afterAutospacing="0"/>
              <w:rPr>
                <w:lang w:val="en-US" w:eastAsia="zh-CN"/>
              </w:rPr>
            </w:pPr>
            <w:r w:rsidRPr="004F2C6C">
              <w:rPr>
                <w:lang w:val="en-US" w:eastAsia="zh-CN"/>
              </w:rPr>
              <w:t>Channel model</w:t>
            </w:r>
          </w:p>
        </w:tc>
        <w:tc>
          <w:tcPr>
            <w:tcW w:w="6180" w:type="dxa"/>
          </w:tcPr>
          <w:p w14:paraId="124CE46C" w14:textId="7DF03027" w:rsidR="009F3820" w:rsidRPr="004F2C6C" w:rsidRDefault="009F3820" w:rsidP="00CD7E71">
            <w:pPr>
              <w:pStyle w:val="0Maintext"/>
              <w:spacing w:after="120" w:afterAutospacing="0"/>
              <w:rPr>
                <w:lang w:val="en-US" w:eastAsia="zh-CN"/>
              </w:rPr>
            </w:pPr>
            <w:r w:rsidRPr="004F2C6C">
              <w:rPr>
                <w:lang w:val="en-US" w:eastAsia="zh-CN"/>
              </w:rPr>
              <w:t>CDL-</w:t>
            </w:r>
            <w:r w:rsidR="00295E4D" w:rsidRPr="004F2C6C">
              <w:rPr>
                <w:lang w:val="en-US" w:eastAsia="zh-CN"/>
              </w:rPr>
              <w:t>A</w:t>
            </w:r>
            <w:r w:rsidR="005312C6" w:rsidRPr="004F2C6C">
              <w:rPr>
                <w:lang w:val="en-US" w:eastAsia="zh-CN"/>
              </w:rPr>
              <w:t>/C</w:t>
            </w:r>
            <w:r w:rsidR="00A730B8" w:rsidRPr="004F2C6C">
              <w:rPr>
                <w:lang w:val="en-US" w:eastAsia="zh-CN"/>
              </w:rPr>
              <w:t xml:space="preserve"> in TR 38.901</w:t>
            </w:r>
          </w:p>
        </w:tc>
      </w:tr>
      <w:tr w:rsidR="009F3820" w:rsidRPr="004F2C6C" w14:paraId="18320AF7" w14:textId="77777777" w:rsidTr="00CD7E71">
        <w:tc>
          <w:tcPr>
            <w:tcW w:w="2830" w:type="dxa"/>
          </w:tcPr>
          <w:p w14:paraId="7E8BC2C6" w14:textId="701CA3E5" w:rsidR="009F3820" w:rsidRPr="004F2C6C" w:rsidRDefault="00171447" w:rsidP="00CD7E71">
            <w:pPr>
              <w:pStyle w:val="0Maintext"/>
              <w:spacing w:after="120" w:afterAutospacing="0"/>
              <w:rPr>
                <w:lang w:val="en-US" w:eastAsia="zh-CN"/>
              </w:rPr>
            </w:pPr>
            <w:r w:rsidRPr="004F2C6C">
              <w:rPr>
                <w:lang w:val="en-US" w:eastAsia="zh-CN"/>
              </w:rPr>
              <w:t>Bandwidth</w:t>
            </w:r>
          </w:p>
        </w:tc>
        <w:tc>
          <w:tcPr>
            <w:tcW w:w="6180" w:type="dxa"/>
          </w:tcPr>
          <w:p w14:paraId="5974A924" w14:textId="77777777" w:rsidR="009F3820" w:rsidRPr="004F2C6C" w:rsidRDefault="00836050" w:rsidP="00CD7E71">
            <w:pPr>
              <w:pStyle w:val="0Maintext"/>
              <w:spacing w:after="120" w:afterAutospacing="0"/>
              <w:rPr>
                <w:lang w:val="en-US" w:eastAsia="zh-CN"/>
              </w:rPr>
            </w:pPr>
            <w:r w:rsidRPr="004F2C6C">
              <w:rPr>
                <w:lang w:val="en-US" w:eastAsia="zh-CN"/>
              </w:rPr>
              <w:t>20 MHz</w:t>
            </w:r>
          </w:p>
          <w:p w14:paraId="5B67BD57" w14:textId="77777777" w:rsidR="00836050" w:rsidRPr="004F2C6C" w:rsidRDefault="00836050" w:rsidP="00CD7E71">
            <w:pPr>
              <w:pStyle w:val="0Maintext"/>
              <w:spacing w:after="120" w:afterAutospacing="0"/>
              <w:rPr>
                <w:lang w:val="en-US" w:eastAsia="zh-CN"/>
              </w:rPr>
            </w:pPr>
            <w:r w:rsidRPr="004F2C6C">
              <w:rPr>
                <w:lang w:val="en-US" w:eastAsia="zh-CN"/>
              </w:rPr>
              <w:t>100 MHz</w:t>
            </w:r>
          </w:p>
          <w:p w14:paraId="52BC2DB3" w14:textId="1F687F49" w:rsidR="00836050" w:rsidRPr="004F2C6C" w:rsidRDefault="00836050" w:rsidP="00CD7E71">
            <w:pPr>
              <w:pStyle w:val="0Maintext"/>
              <w:spacing w:after="120" w:afterAutospacing="0"/>
              <w:rPr>
                <w:lang w:val="en-US" w:eastAsia="zh-CN"/>
              </w:rPr>
            </w:pPr>
            <w:r w:rsidRPr="004F2C6C">
              <w:rPr>
                <w:lang w:val="en-US" w:eastAsia="zh-CN"/>
              </w:rPr>
              <w:t>Other bandwidths are not precluded</w:t>
            </w:r>
          </w:p>
        </w:tc>
      </w:tr>
      <w:tr w:rsidR="009F3820" w:rsidRPr="004F2C6C" w14:paraId="01FC16BA" w14:textId="77777777" w:rsidTr="00CD7E71">
        <w:tc>
          <w:tcPr>
            <w:tcW w:w="2830" w:type="dxa"/>
          </w:tcPr>
          <w:p w14:paraId="52DB5E86" w14:textId="77777777" w:rsidR="009F3820" w:rsidRPr="004F2C6C" w:rsidRDefault="009F3820" w:rsidP="00CD7E71">
            <w:pPr>
              <w:pStyle w:val="0Maintext"/>
              <w:spacing w:after="120" w:afterAutospacing="0"/>
              <w:rPr>
                <w:lang w:val="en-US" w:eastAsia="zh-CN"/>
              </w:rPr>
            </w:pPr>
            <w:r w:rsidRPr="004F2C6C">
              <w:rPr>
                <w:lang w:val="en-US" w:eastAsia="zh-CN"/>
              </w:rPr>
              <w:t>Delay spread</w:t>
            </w:r>
          </w:p>
        </w:tc>
        <w:tc>
          <w:tcPr>
            <w:tcW w:w="6180" w:type="dxa"/>
          </w:tcPr>
          <w:p w14:paraId="44C62EBE" w14:textId="73A21805" w:rsidR="009F3820" w:rsidRPr="004F2C6C" w:rsidRDefault="009F3820" w:rsidP="00CD7E71">
            <w:pPr>
              <w:pStyle w:val="0Maintext"/>
              <w:spacing w:after="120" w:afterAutospacing="0"/>
              <w:rPr>
                <w:lang w:val="en-US" w:eastAsia="zh-CN"/>
              </w:rPr>
            </w:pPr>
            <w:r w:rsidRPr="004F2C6C">
              <w:rPr>
                <w:lang w:val="en-US" w:eastAsia="zh-CN"/>
              </w:rPr>
              <w:t>30</w:t>
            </w:r>
            <w:r w:rsidR="00A730B8" w:rsidRPr="004F2C6C">
              <w:rPr>
                <w:lang w:val="en-US" w:eastAsia="zh-CN"/>
              </w:rPr>
              <w:t xml:space="preserve"> </w:t>
            </w:r>
            <w:r w:rsidRPr="004F2C6C">
              <w:rPr>
                <w:lang w:val="en-US" w:eastAsia="zh-CN"/>
              </w:rPr>
              <w:t>ns, 100</w:t>
            </w:r>
            <w:r w:rsidR="00A730B8" w:rsidRPr="004F2C6C">
              <w:rPr>
                <w:lang w:val="en-US" w:eastAsia="zh-CN"/>
              </w:rPr>
              <w:t xml:space="preserve"> </w:t>
            </w:r>
            <w:r w:rsidRPr="004F2C6C">
              <w:rPr>
                <w:lang w:val="en-US" w:eastAsia="zh-CN"/>
              </w:rPr>
              <w:t>ns, 300</w:t>
            </w:r>
            <w:r w:rsidR="00A730B8" w:rsidRPr="004F2C6C">
              <w:rPr>
                <w:lang w:val="en-US" w:eastAsia="zh-CN"/>
              </w:rPr>
              <w:t xml:space="preserve"> </w:t>
            </w:r>
            <w:r w:rsidRPr="004F2C6C">
              <w:rPr>
                <w:lang w:val="en-US" w:eastAsia="zh-CN"/>
              </w:rPr>
              <w:t>ns</w:t>
            </w:r>
          </w:p>
        </w:tc>
      </w:tr>
      <w:tr w:rsidR="009F3820" w:rsidRPr="004F2C6C" w14:paraId="53531C6E" w14:textId="77777777" w:rsidTr="00CD7E71">
        <w:tc>
          <w:tcPr>
            <w:tcW w:w="2830" w:type="dxa"/>
          </w:tcPr>
          <w:p w14:paraId="3F00A008" w14:textId="77777777" w:rsidR="009F3820" w:rsidRPr="004F2C6C" w:rsidRDefault="009F3820" w:rsidP="00CD7E71">
            <w:pPr>
              <w:pStyle w:val="0Maintext"/>
              <w:spacing w:after="120" w:afterAutospacing="0"/>
              <w:rPr>
                <w:lang w:val="en-US" w:eastAsia="zh-CN"/>
              </w:rPr>
            </w:pPr>
            <w:r w:rsidRPr="004F2C6C">
              <w:rPr>
                <w:lang w:val="en-US" w:eastAsia="zh-CN"/>
              </w:rPr>
              <w:t>UE velocity</w:t>
            </w:r>
          </w:p>
        </w:tc>
        <w:tc>
          <w:tcPr>
            <w:tcW w:w="6180" w:type="dxa"/>
          </w:tcPr>
          <w:p w14:paraId="1608312C" w14:textId="77777777" w:rsidR="009F3820" w:rsidRPr="004F2C6C" w:rsidRDefault="009F3820" w:rsidP="00CD7E71">
            <w:pPr>
              <w:pStyle w:val="0Maintext"/>
              <w:spacing w:after="120" w:afterAutospacing="0"/>
              <w:rPr>
                <w:lang w:val="en-US" w:eastAsia="zh-CN"/>
              </w:rPr>
            </w:pPr>
            <w:r w:rsidRPr="004F2C6C">
              <w:rPr>
                <w:lang w:val="en-US" w:eastAsia="zh-CN"/>
              </w:rPr>
              <w:t>3 km/h, 60 km/h, 120 km/h</w:t>
            </w:r>
          </w:p>
        </w:tc>
      </w:tr>
      <w:tr w:rsidR="009F3820" w:rsidRPr="004F2C6C" w14:paraId="79B07DD8" w14:textId="77777777" w:rsidTr="00CD7E71">
        <w:tc>
          <w:tcPr>
            <w:tcW w:w="2830" w:type="dxa"/>
          </w:tcPr>
          <w:p w14:paraId="367691B0" w14:textId="77777777" w:rsidR="009F3820" w:rsidRPr="004F2C6C" w:rsidRDefault="009F3820" w:rsidP="00CD7E71">
            <w:pPr>
              <w:pStyle w:val="0Maintext"/>
              <w:spacing w:after="120" w:afterAutospacing="0"/>
              <w:rPr>
                <w:lang w:val="en-US" w:eastAsia="zh-CN"/>
              </w:rPr>
            </w:pPr>
            <w:r w:rsidRPr="004F2C6C">
              <w:rPr>
                <w:lang w:val="en-US" w:eastAsia="zh-CN"/>
              </w:rPr>
              <w:t>BS antenna configuration</w:t>
            </w:r>
          </w:p>
        </w:tc>
        <w:tc>
          <w:tcPr>
            <w:tcW w:w="6180" w:type="dxa"/>
          </w:tcPr>
          <w:p w14:paraId="69174351" w14:textId="274C82BC" w:rsidR="000B0E3C" w:rsidRPr="004F2C6C" w:rsidRDefault="000B0E3C" w:rsidP="00CD7E71">
            <w:pPr>
              <w:pStyle w:val="0Maintext"/>
              <w:spacing w:after="120" w:afterAutospacing="0"/>
              <w:rPr>
                <w:b/>
                <w:bCs/>
                <w:lang w:val="en-US" w:eastAsia="zh-CN"/>
              </w:rPr>
            </w:pPr>
            <w:r w:rsidRPr="004F2C6C">
              <w:rPr>
                <w:b/>
                <w:bCs/>
                <w:lang w:val="en-US" w:eastAsia="zh-CN"/>
              </w:rPr>
              <w:t>Around 4 GHz</w:t>
            </w:r>
          </w:p>
          <w:p w14:paraId="7DBFCBB9" w14:textId="38C81B37" w:rsidR="009F3820" w:rsidRPr="004F2C6C" w:rsidRDefault="000B0E3C" w:rsidP="00CD7E71">
            <w:pPr>
              <w:pStyle w:val="0Maintext"/>
              <w:spacing w:after="120" w:afterAutospacing="0"/>
              <w:rPr>
                <w:lang w:val="en-US" w:eastAsia="zh-CN"/>
              </w:rPr>
            </w:pPr>
            <w:r w:rsidRPr="004F2C6C">
              <w:rPr>
                <w:lang w:val="en-US" w:eastAsia="zh-CN"/>
              </w:rPr>
              <w:t xml:space="preserve">64 TXRUs, 192 AEs, </w:t>
            </w:r>
            <w:r w:rsidR="009F3820" w:rsidRPr="004F2C6C">
              <w:rPr>
                <w:lang w:val="en-US" w:eastAsia="zh-CN"/>
              </w:rPr>
              <w:t>(M, N, P, Mg, Ng, Mp, Np) = (</w:t>
            </w:r>
            <w:r w:rsidR="009F3820" w:rsidRPr="004F2C6C">
              <w:rPr>
                <w:rFonts w:eastAsia="DengXian"/>
                <w:color w:val="000000" w:themeColor="text1"/>
                <w:lang w:val="en-US" w:eastAsia="zh-CN"/>
              </w:rPr>
              <w:t>12, 8, 2, 1, 1, 4, 8</w:t>
            </w:r>
            <w:r w:rsidR="009F3820" w:rsidRPr="004F2C6C">
              <w:rPr>
                <w:lang w:val="en-US" w:eastAsia="zh-CN"/>
              </w:rPr>
              <w:t>)</w:t>
            </w:r>
            <w:r w:rsidRPr="004F2C6C">
              <w:rPr>
                <w:rFonts w:cs="Arial"/>
                <w:lang w:val="en-US"/>
              </w:rPr>
              <w:t>, (d</w:t>
            </w:r>
            <w:r w:rsidRPr="004F2C6C">
              <w:rPr>
                <w:rFonts w:cs="Arial"/>
                <w:vertAlign w:val="subscript"/>
                <w:lang w:val="en-US"/>
              </w:rPr>
              <w:t>H</w:t>
            </w:r>
            <w:r w:rsidRPr="004F2C6C">
              <w:rPr>
                <w:rFonts w:cs="Arial"/>
                <w:lang w:val="en-US"/>
              </w:rPr>
              <w:t>, d</w:t>
            </w:r>
            <w:r w:rsidRPr="004F2C6C">
              <w:rPr>
                <w:rFonts w:cs="Arial"/>
                <w:vertAlign w:val="subscript"/>
                <w:lang w:val="en-US"/>
              </w:rPr>
              <w:t>V</w:t>
            </w:r>
            <w:r w:rsidRPr="004F2C6C">
              <w:rPr>
                <w:rFonts w:cs="Arial"/>
                <w:lang w:val="en-US"/>
              </w:rPr>
              <w:t>) = (0.5, 0.8)</w:t>
            </w:r>
          </w:p>
          <w:p w14:paraId="7002CCB8" w14:textId="77777777" w:rsidR="00DE0AC1" w:rsidRPr="004F2C6C" w:rsidRDefault="00DE0AC1" w:rsidP="00CD7E71">
            <w:pPr>
              <w:pStyle w:val="0Maintext"/>
              <w:spacing w:after="120" w:afterAutospacing="0"/>
              <w:rPr>
                <w:lang w:val="en-US" w:eastAsia="zh-CN"/>
              </w:rPr>
            </w:pPr>
          </w:p>
          <w:p w14:paraId="5F8E2E13" w14:textId="6BF17E68" w:rsidR="000B0E3C" w:rsidRPr="004F2C6C" w:rsidRDefault="000B0E3C" w:rsidP="00CD7E71">
            <w:pPr>
              <w:pStyle w:val="0Maintext"/>
              <w:spacing w:after="120" w:afterAutospacing="0"/>
              <w:rPr>
                <w:b/>
                <w:bCs/>
                <w:lang w:val="en-US" w:eastAsia="zh-CN"/>
              </w:rPr>
            </w:pPr>
            <w:r w:rsidRPr="004F2C6C">
              <w:rPr>
                <w:b/>
                <w:bCs/>
                <w:lang w:val="en-US" w:eastAsia="zh-CN"/>
              </w:rPr>
              <w:t>Around 7 GHz</w:t>
            </w:r>
          </w:p>
          <w:p w14:paraId="4F0F57AA" w14:textId="50D148E6" w:rsidR="009F3820" w:rsidRPr="004F2C6C" w:rsidRDefault="00773A15" w:rsidP="00CD7E71">
            <w:pPr>
              <w:pStyle w:val="0Maintext"/>
              <w:spacing w:after="120" w:afterAutospacing="0"/>
              <w:rPr>
                <w:lang w:val="en-US" w:eastAsia="zh-CN"/>
              </w:rPr>
            </w:pPr>
            <w:r w:rsidRPr="004F2C6C">
              <w:rPr>
                <w:lang w:val="en-US" w:eastAsia="zh-CN"/>
              </w:rPr>
              <w:t xml:space="preserve">128 TXRUs, </w:t>
            </w:r>
            <w:r w:rsidR="00510887" w:rsidRPr="004F2C6C">
              <w:rPr>
                <w:lang w:val="en-US" w:eastAsia="zh-CN"/>
              </w:rPr>
              <w:t>768 AEs, (M, N, P, Mg, Ng, Mp, Np) = (</w:t>
            </w:r>
            <w:r w:rsidR="00510887" w:rsidRPr="004F2C6C">
              <w:rPr>
                <w:rFonts w:eastAsia="DengXian"/>
                <w:color w:val="000000" w:themeColor="text1"/>
                <w:lang w:val="en-US" w:eastAsia="zh-CN"/>
              </w:rPr>
              <w:t>24, 16, 2, 1, 1; 4, 16</w:t>
            </w:r>
            <w:r w:rsidR="00510887" w:rsidRPr="004F2C6C">
              <w:rPr>
                <w:rFonts w:cs="Arial"/>
                <w:lang w:val="en-US"/>
              </w:rPr>
              <w:t>), (d</w:t>
            </w:r>
            <w:r w:rsidR="00510887" w:rsidRPr="004F2C6C">
              <w:rPr>
                <w:rFonts w:cs="Arial"/>
                <w:vertAlign w:val="subscript"/>
                <w:lang w:val="en-US"/>
              </w:rPr>
              <w:t>H</w:t>
            </w:r>
            <w:r w:rsidR="00510887" w:rsidRPr="004F2C6C">
              <w:rPr>
                <w:rFonts w:cs="Arial"/>
                <w:lang w:val="en-US"/>
              </w:rPr>
              <w:t>, d</w:t>
            </w:r>
            <w:r w:rsidR="00510887" w:rsidRPr="004F2C6C">
              <w:rPr>
                <w:rFonts w:cs="Arial"/>
                <w:vertAlign w:val="subscript"/>
                <w:lang w:val="en-US"/>
              </w:rPr>
              <w:t>V</w:t>
            </w:r>
            <w:r w:rsidR="00510887" w:rsidRPr="004F2C6C">
              <w:rPr>
                <w:rFonts w:cs="Arial"/>
                <w:lang w:val="en-US"/>
              </w:rPr>
              <w:t>) = (0.5, 0.8)</w:t>
            </w:r>
          </w:p>
          <w:p w14:paraId="6D2DFD75" w14:textId="77777777" w:rsidR="00546429" w:rsidRPr="004F2C6C" w:rsidRDefault="00546429" w:rsidP="00CD7E71">
            <w:pPr>
              <w:pStyle w:val="0Maintext"/>
              <w:spacing w:after="120" w:afterAutospacing="0"/>
              <w:rPr>
                <w:lang w:val="en-US" w:eastAsia="zh-CN"/>
              </w:rPr>
            </w:pPr>
          </w:p>
          <w:p w14:paraId="6C9926D4" w14:textId="1B8C96B1" w:rsidR="00546429" w:rsidRPr="004F2C6C" w:rsidRDefault="00546429" w:rsidP="00CD7E71">
            <w:pPr>
              <w:pStyle w:val="0Maintext"/>
              <w:spacing w:after="120" w:afterAutospacing="0"/>
              <w:rPr>
                <w:b/>
                <w:bCs/>
                <w:lang w:val="en-US" w:eastAsia="zh-CN"/>
              </w:rPr>
            </w:pPr>
            <w:r w:rsidRPr="004F2C6C">
              <w:rPr>
                <w:b/>
                <w:bCs/>
                <w:lang w:val="en-US" w:eastAsia="zh-CN"/>
              </w:rPr>
              <w:t>Around 30 GHz</w:t>
            </w:r>
          </w:p>
          <w:p w14:paraId="1AA2FC29" w14:textId="14390473" w:rsidR="00845F54" w:rsidRPr="004F2C6C" w:rsidRDefault="00DD3D9F" w:rsidP="00CD7E71">
            <w:pPr>
              <w:pStyle w:val="0Maintext"/>
              <w:spacing w:after="120" w:afterAutospacing="0"/>
              <w:rPr>
                <w:lang w:val="en-US" w:eastAsia="zh-CN"/>
              </w:rPr>
            </w:pPr>
            <w:r w:rsidRPr="004F2C6C">
              <w:rPr>
                <w:lang w:val="en-US" w:eastAsia="zh-CN"/>
              </w:rPr>
              <w:t>16</w:t>
            </w:r>
            <w:r w:rsidR="001A0661" w:rsidRPr="004F2C6C">
              <w:rPr>
                <w:lang w:val="en-US" w:eastAsia="zh-CN"/>
              </w:rPr>
              <w:t xml:space="preserve"> TXRUs, </w:t>
            </w:r>
            <w:r w:rsidRPr="004F2C6C">
              <w:rPr>
                <w:lang w:val="en-US" w:eastAsia="zh-CN"/>
              </w:rPr>
              <w:t xml:space="preserve">2048 </w:t>
            </w:r>
            <w:r w:rsidR="001A0661" w:rsidRPr="004F2C6C">
              <w:rPr>
                <w:lang w:val="en-US" w:eastAsia="zh-CN"/>
              </w:rPr>
              <w:t xml:space="preserve">AEs, </w:t>
            </w:r>
            <w:r w:rsidR="009F3820" w:rsidRPr="004F2C6C">
              <w:rPr>
                <w:lang w:val="en-US" w:eastAsia="zh-CN"/>
              </w:rPr>
              <w:t>(M, N, P, Mg, Ng, Mp, Np) = (</w:t>
            </w:r>
            <w:r w:rsidR="001A0661" w:rsidRPr="004F2C6C">
              <w:rPr>
                <w:lang w:val="en-US" w:eastAsia="zh-CN"/>
              </w:rPr>
              <w:t>16</w:t>
            </w:r>
            <w:r w:rsidR="009F3820" w:rsidRPr="004F2C6C">
              <w:rPr>
                <w:lang w:val="en-US" w:eastAsia="zh-CN"/>
              </w:rPr>
              <w:t xml:space="preserve">, </w:t>
            </w:r>
            <w:r w:rsidR="001A0661" w:rsidRPr="004F2C6C">
              <w:rPr>
                <w:lang w:val="en-US" w:eastAsia="zh-CN"/>
              </w:rPr>
              <w:t>8</w:t>
            </w:r>
            <w:r w:rsidR="009F3820" w:rsidRPr="004F2C6C">
              <w:rPr>
                <w:lang w:val="en-US" w:eastAsia="zh-CN"/>
              </w:rPr>
              <w:t xml:space="preserve">, </w:t>
            </w:r>
            <w:r w:rsidR="00FF45EC" w:rsidRPr="004F2C6C">
              <w:rPr>
                <w:lang w:val="en-US" w:eastAsia="zh-CN"/>
              </w:rPr>
              <w:t>4</w:t>
            </w:r>
            <w:r w:rsidR="009F3820" w:rsidRPr="004F2C6C">
              <w:rPr>
                <w:lang w:val="en-US" w:eastAsia="zh-CN"/>
              </w:rPr>
              <w:t xml:space="preserve">, </w:t>
            </w:r>
            <w:r w:rsidR="00432BA2" w:rsidRPr="004F2C6C">
              <w:rPr>
                <w:lang w:val="en-US" w:eastAsia="zh-CN"/>
              </w:rPr>
              <w:t>2</w:t>
            </w:r>
            <w:r w:rsidR="001A0661" w:rsidRPr="004F2C6C">
              <w:rPr>
                <w:lang w:val="en-US" w:eastAsia="zh-CN"/>
              </w:rPr>
              <w:t>;</w:t>
            </w:r>
            <w:r w:rsidR="009F3820" w:rsidRPr="004F2C6C">
              <w:rPr>
                <w:lang w:val="en-US" w:eastAsia="zh-CN"/>
              </w:rPr>
              <w:t xml:space="preserve"> </w:t>
            </w:r>
            <w:r w:rsidR="00FF45EC" w:rsidRPr="004F2C6C">
              <w:rPr>
                <w:lang w:val="en-US" w:eastAsia="zh-CN"/>
              </w:rPr>
              <w:t>1, 1</w:t>
            </w:r>
            <w:r w:rsidR="009F3820" w:rsidRPr="004F2C6C">
              <w:rPr>
                <w:lang w:val="en-US" w:eastAsia="zh-CN"/>
              </w:rPr>
              <w:t>)</w:t>
            </w:r>
          </w:p>
        </w:tc>
      </w:tr>
      <w:tr w:rsidR="009F3820" w:rsidRPr="00877A9C" w14:paraId="62B699B7" w14:textId="77777777" w:rsidTr="00CD7E71">
        <w:tc>
          <w:tcPr>
            <w:tcW w:w="2830" w:type="dxa"/>
          </w:tcPr>
          <w:p w14:paraId="02D8B638" w14:textId="77777777" w:rsidR="009F3820" w:rsidRPr="004F2C6C" w:rsidRDefault="009F3820" w:rsidP="00CD7E71">
            <w:pPr>
              <w:pStyle w:val="0Maintext"/>
              <w:spacing w:after="120" w:afterAutospacing="0"/>
              <w:rPr>
                <w:lang w:val="en-US" w:eastAsia="zh-CN"/>
              </w:rPr>
            </w:pPr>
            <w:r w:rsidRPr="004F2C6C">
              <w:rPr>
                <w:lang w:val="en-US" w:eastAsia="zh-CN"/>
              </w:rPr>
              <w:t>UE antenna configuration</w:t>
            </w:r>
          </w:p>
        </w:tc>
        <w:tc>
          <w:tcPr>
            <w:tcW w:w="6180" w:type="dxa"/>
          </w:tcPr>
          <w:p w14:paraId="1304F646" w14:textId="104F70E6" w:rsidR="001A1E30" w:rsidRPr="00877A9C" w:rsidRDefault="00396D67" w:rsidP="00AA67E9">
            <w:pPr>
              <w:pStyle w:val="0Maintext"/>
              <w:spacing w:after="120" w:afterAutospacing="0"/>
              <w:rPr>
                <w:lang w:val="sv-SE" w:eastAsia="zh-CN"/>
              </w:rPr>
            </w:pPr>
            <w:r w:rsidRPr="00877A9C">
              <w:rPr>
                <w:lang w:val="sv-SE" w:eastAsia="zh-CN"/>
              </w:rPr>
              <w:t>2</w:t>
            </w:r>
            <w:r w:rsidR="001A1E30" w:rsidRPr="00877A9C">
              <w:rPr>
                <w:lang w:val="sv-SE" w:eastAsia="zh-CN"/>
              </w:rPr>
              <w:t xml:space="preserve"> Rx: (M, N, P, Mg, Ng, Mp, Np) = (1, </w:t>
            </w:r>
            <w:r w:rsidRPr="00877A9C">
              <w:rPr>
                <w:lang w:val="sv-SE" w:eastAsia="zh-CN"/>
              </w:rPr>
              <w:t>1</w:t>
            </w:r>
            <w:r w:rsidR="001A1E30" w:rsidRPr="00877A9C">
              <w:rPr>
                <w:lang w:val="sv-SE" w:eastAsia="zh-CN"/>
              </w:rPr>
              <w:t>, 2, 1, 1</w:t>
            </w:r>
            <w:r w:rsidRPr="00877A9C">
              <w:rPr>
                <w:lang w:val="sv-SE" w:eastAsia="zh-CN"/>
              </w:rPr>
              <w:t>;</w:t>
            </w:r>
            <w:r w:rsidR="001A1E30" w:rsidRPr="00877A9C">
              <w:rPr>
                <w:lang w:val="sv-SE" w:eastAsia="zh-CN"/>
              </w:rPr>
              <w:t xml:space="preserve"> 1, </w:t>
            </w:r>
            <w:r w:rsidRPr="00877A9C">
              <w:rPr>
                <w:lang w:val="sv-SE" w:eastAsia="zh-CN"/>
              </w:rPr>
              <w:t>1</w:t>
            </w:r>
            <w:r w:rsidR="001A1E30" w:rsidRPr="00877A9C">
              <w:rPr>
                <w:lang w:val="sv-SE" w:eastAsia="zh-CN"/>
              </w:rPr>
              <w:t>)</w:t>
            </w:r>
          </w:p>
          <w:p w14:paraId="027C22B6" w14:textId="0B73054C" w:rsidR="00AA67E9" w:rsidRPr="00877A9C" w:rsidRDefault="0009796D" w:rsidP="00AA67E9">
            <w:pPr>
              <w:pStyle w:val="0Maintext"/>
              <w:spacing w:after="120" w:afterAutospacing="0"/>
              <w:rPr>
                <w:lang w:val="sv-SE" w:eastAsia="zh-CN"/>
              </w:rPr>
            </w:pPr>
            <w:r w:rsidRPr="00877A9C">
              <w:rPr>
                <w:lang w:val="sv-SE" w:eastAsia="zh-CN"/>
              </w:rPr>
              <w:t xml:space="preserve">4 Rx: </w:t>
            </w:r>
            <w:r w:rsidR="00AA67E9" w:rsidRPr="00877A9C">
              <w:rPr>
                <w:lang w:val="sv-SE" w:eastAsia="zh-CN"/>
              </w:rPr>
              <w:t>(M, N, P, Mg, Ng, Mp, Np) = (1, 2, 2, 1, 1</w:t>
            </w:r>
            <w:r w:rsidR="00396D67" w:rsidRPr="00877A9C">
              <w:rPr>
                <w:lang w:val="sv-SE" w:eastAsia="zh-CN"/>
              </w:rPr>
              <w:t>;</w:t>
            </w:r>
            <w:r w:rsidR="00AA67E9" w:rsidRPr="00877A9C">
              <w:rPr>
                <w:lang w:val="sv-SE" w:eastAsia="zh-CN"/>
              </w:rPr>
              <w:t xml:space="preserve"> 1, 2)</w:t>
            </w:r>
          </w:p>
          <w:p w14:paraId="14B0EE67" w14:textId="2B70AC30" w:rsidR="00AA67E9" w:rsidRPr="00877A9C" w:rsidRDefault="001A1E30" w:rsidP="00575351">
            <w:pPr>
              <w:pStyle w:val="0Maintext"/>
              <w:spacing w:after="120" w:afterAutospacing="0"/>
              <w:rPr>
                <w:highlight w:val="yellow"/>
                <w:lang w:val="sv-SE" w:eastAsia="zh-CN"/>
              </w:rPr>
            </w:pPr>
            <w:r w:rsidRPr="00877A9C">
              <w:rPr>
                <w:lang w:val="sv-SE" w:eastAsia="zh-CN"/>
              </w:rPr>
              <w:t xml:space="preserve">8 Rx: </w:t>
            </w:r>
            <w:r w:rsidR="00AA67E9" w:rsidRPr="00877A9C">
              <w:rPr>
                <w:lang w:val="sv-SE" w:eastAsia="zh-CN"/>
              </w:rPr>
              <w:t>(M, N, P, Mg, Ng, Mp, Np) = (1, 4, 2, 1, 1</w:t>
            </w:r>
            <w:r w:rsidR="00396D67" w:rsidRPr="00877A9C">
              <w:rPr>
                <w:lang w:val="sv-SE" w:eastAsia="zh-CN"/>
              </w:rPr>
              <w:t>;</w:t>
            </w:r>
            <w:r w:rsidR="00AA67E9" w:rsidRPr="00877A9C">
              <w:rPr>
                <w:lang w:val="sv-SE" w:eastAsia="zh-CN"/>
              </w:rPr>
              <w:t xml:space="preserve"> 1, 1)</w:t>
            </w:r>
          </w:p>
        </w:tc>
      </w:tr>
      <w:tr w:rsidR="009F3820" w:rsidRPr="004F2C6C" w14:paraId="2892218D" w14:textId="77777777" w:rsidTr="00CD7E71">
        <w:tc>
          <w:tcPr>
            <w:tcW w:w="2830" w:type="dxa"/>
          </w:tcPr>
          <w:p w14:paraId="05BD6CDB" w14:textId="77777777" w:rsidR="009F3820" w:rsidRPr="004F2C6C" w:rsidRDefault="009F3820" w:rsidP="00CD7E71">
            <w:pPr>
              <w:pStyle w:val="0Maintext"/>
              <w:spacing w:after="120" w:afterAutospacing="0"/>
              <w:rPr>
                <w:lang w:val="en-US" w:eastAsia="zh-CN"/>
              </w:rPr>
            </w:pPr>
            <w:r w:rsidRPr="004F2C6C">
              <w:rPr>
                <w:lang w:val="en-US" w:eastAsia="zh-CN"/>
              </w:rPr>
              <w:t>Receiver</w:t>
            </w:r>
          </w:p>
        </w:tc>
        <w:tc>
          <w:tcPr>
            <w:tcW w:w="6180" w:type="dxa"/>
          </w:tcPr>
          <w:p w14:paraId="4F05B233" w14:textId="77777777" w:rsidR="009F3820" w:rsidRPr="004F2C6C" w:rsidRDefault="009F3820" w:rsidP="00CD7E71">
            <w:pPr>
              <w:pStyle w:val="0Maintext"/>
              <w:spacing w:after="120" w:afterAutospacing="0"/>
              <w:rPr>
                <w:lang w:val="en-US" w:eastAsia="zh-CN"/>
              </w:rPr>
            </w:pPr>
            <w:r w:rsidRPr="004F2C6C">
              <w:rPr>
                <w:lang w:val="en-US" w:eastAsia="zh-CN"/>
              </w:rPr>
              <w:t>MMSE</w:t>
            </w:r>
          </w:p>
        </w:tc>
      </w:tr>
      <w:tr w:rsidR="007B2307" w:rsidRPr="004F2C6C" w14:paraId="74F86EAC" w14:textId="77777777" w:rsidTr="00CD7E71">
        <w:tc>
          <w:tcPr>
            <w:tcW w:w="2830" w:type="dxa"/>
          </w:tcPr>
          <w:p w14:paraId="47E20BB6" w14:textId="53C9C715" w:rsidR="007B2307" w:rsidRPr="004F2C6C" w:rsidRDefault="00A43E84" w:rsidP="00CD7E71">
            <w:pPr>
              <w:pStyle w:val="0Maintext"/>
              <w:spacing w:after="120" w:afterAutospacing="0"/>
              <w:rPr>
                <w:lang w:val="en-US" w:eastAsia="zh-CN"/>
              </w:rPr>
            </w:pPr>
            <w:r w:rsidRPr="004F2C6C">
              <w:rPr>
                <w:lang w:val="en-US" w:eastAsia="zh-CN"/>
              </w:rPr>
              <w:t xml:space="preserve">Channel </w:t>
            </w:r>
            <w:r w:rsidR="00F70183" w:rsidRPr="004F2C6C">
              <w:rPr>
                <w:lang w:val="en-US" w:eastAsia="zh-CN"/>
              </w:rPr>
              <w:t>estimation</w:t>
            </w:r>
          </w:p>
        </w:tc>
        <w:tc>
          <w:tcPr>
            <w:tcW w:w="6180" w:type="dxa"/>
          </w:tcPr>
          <w:p w14:paraId="45E81EF5" w14:textId="3F2156C3" w:rsidR="007B2307" w:rsidRPr="004F2C6C" w:rsidRDefault="00F70183" w:rsidP="00CD7E71">
            <w:pPr>
              <w:pStyle w:val="0Maintext"/>
              <w:spacing w:after="120" w:afterAutospacing="0"/>
              <w:rPr>
                <w:lang w:val="en-US" w:eastAsia="zh-CN"/>
              </w:rPr>
            </w:pPr>
            <w:r w:rsidRPr="004F2C6C">
              <w:rPr>
                <w:lang w:val="en-US" w:eastAsia="zh-CN"/>
              </w:rPr>
              <w:t>Realistic</w:t>
            </w:r>
          </w:p>
        </w:tc>
      </w:tr>
      <w:tr w:rsidR="009F3820" w:rsidRPr="004F2C6C" w14:paraId="51EAF2FC" w14:textId="77777777" w:rsidTr="00CD7E71">
        <w:tc>
          <w:tcPr>
            <w:tcW w:w="2830" w:type="dxa"/>
          </w:tcPr>
          <w:p w14:paraId="091DDB98" w14:textId="77777777" w:rsidR="009F3820" w:rsidRPr="004F2C6C" w:rsidRDefault="009F3820" w:rsidP="00CD7E71">
            <w:pPr>
              <w:pStyle w:val="0Maintext"/>
              <w:spacing w:after="120" w:afterAutospacing="0"/>
              <w:rPr>
                <w:lang w:val="en-US" w:eastAsia="zh-CN"/>
              </w:rPr>
            </w:pPr>
            <w:r w:rsidRPr="004F2C6C">
              <w:rPr>
                <w:lang w:val="en-US" w:eastAsia="zh-CN"/>
              </w:rPr>
              <w:lastRenderedPageBreak/>
              <w:t xml:space="preserve">MCS </w:t>
            </w:r>
          </w:p>
        </w:tc>
        <w:tc>
          <w:tcPr>
            <w:tcW w:w="6180" w:type="dxa"/>
          </w:tcPr>
          <w:p w14:paraId="0B09F067" w14:textId="22D66296" w:rsidR="009F3820" w:rsidRPr="004F2C6C" w:rsidRDefault="009F3820" w:rsidP="00CD7E71">
            <w:pPr>
              <w:pStyle w:val="0Maintext"/>
              <w:spacing w:after="120" w:afterAutospacing="0"/>
              <w:rPr>
                <w:lang w:val="en-US" w:eastAsia="zh-CN"/>
              </w:rPr>
            </w:pPr>
            <w:r w:rsidRPr="004F2C6C">
              <w:rPr>
                <w:lang w:val="en-US" w:eastAsia="zh-CN"/>
              </w:rPr>
              <w:t xml:space="preserve">MCS = 10, 15, 20 </w:t>
            </w:r>
            <w:r w:rsidR="0061231E" w:rsidRPr="004F2C6C">
              <w:rPr>
                <w:lang w:val="en-US" w:eastAsia="zh-CN"/>
              </w:rPr>
              <w:t>(NR MCS table 2)</w:t>
            </w:r>
          </w:p>
          <w:p w14:paraId="597E00A0" w14:textId="3D952DFD" w:rsidR="008548C9" w:rsidRPr="004F2C6C" w:rsidRDefault="008548C9" w:rsidP="00CD7E71">
            <w:pPr>
              <w:pStyle w:val="0Maintext"/>
              <w:spacing w:after="120" w:afterAutospacing="0"/>
              <w:rPr>
                <w:lang w:val="en-US" w:eastAsia="zh-CN"/>
              </w:rPr>
            </w:pPr>
            <w:r w:rsidRPr="004F2C6C">
              <w:rPr>
                <w:lang w:val="en-US" w:eastAsia="zh-CN"/>
              </w:rPr>
              <w:t>Other MCS are not precluded</w:t>
            </w:r>
          </w:p>
        </w:tc>
      </w:tr>
      <w:tr w:rsidR="001014CD" w:rsidRPr="004F2C6C" w14:paraId="6E9F030C" w14:textId="77777777" w:rsidTr="00CD7E71">
        <w:tc>
          <w:tcPr>
            <w:tcW w:w="2830" w:type="dxa"/>
          </w:tcPr>
          <w:p w14:paraId="2E7C193B" w14:textId="6650030B" w:rsidR="001014CD" w:rsidRPr="004F2C6C" w:rsidRDefault="001014CD" w:rsidP="00CD7E71">
            <w:pPr>
              <w:pStyle w:val="0Maintext"/>
              <w:spacing w:after="120" w:afterAutospacing="0"/>
              <w:rPr>
                <w:lang w:val="en-US" w:eastAsia="zh-CN"/>
              </w:rPr>
            </w:pPr>
            <w:r w:rsidRPr="004F2C6C">
              <w:rPr>
                <w:lang w:val="en-US" w:eastAsia="zh-CN"/>
              </w:rPr>
              <w:t>MIMO scheme</w:t>
            </w:r>
          </w:p>
        </w:tc>
        <w:tc>
          <w:tcPr>
            <w:tcW w:w="6180" w:type="dxa"/>
          </w:tcPr>
          <w:p w14:paraId="69E0C2D3" w14:textId="5947D265" w:rsidR="001014CD" w:rsidRPr="004F2C6C" w:rsidRDefault="001014CD" w:rsidP="00CD7E71">
            <w:pPr>
              <w:pStyle w:val="0Maintext"/>
              <w:spacing w:after="120" w:afterAutospacing="0"/>
              <w:rPr>
                <w:lang w:val="en-US" w:eastAsia="zh-CN"/>
              </w:rPr>
            </w:pPr>
            <w:r w:rsidRPr="004F2C6C">
              <w:rPr>
                <w:lang w:val="en-US" w:eastAsia="zh-CN"/>
              </w:rPr>
              <w:t>SU-MIMO and MU-MIMO</w:t>
            </w:r>
            <w:r w:rsidR="003D0C1B" w:rsidRPr="004F2C6C">
              <w:rPr>
                <w:lang w:val="en-US" w:eastAsia="zh-CN"/>
              </w:rPr>
              <w:t xml:space="preserve"> with fixed rank or rank adaptation</w:t>
            </w:r>
          </w:p>
        </w:tc>
      </w:tr>
      <w:tr w:rsidR="00BA0A70" w:rsidRPr="004F2C6C" w14:paraId="1CE3B9E8" w14:textId="77777777" w:rsidTr="00CD7E71">
        <w:tc>
          <w:tcPr>
            <w:tcW w:w="2830" w:type="dxa"/>
          </w:tcPr>
          <w:p w14:paraId="1A639CE5" w14:textId="6C2D18A9" w:rsidR="00BA0A70" w:rsidRPr="004F2C6C" w:rsidRDefault="00BA0A70" w:rsidP="00CD7E71">
            <w:pPr>
              <w:pStyle w:val="0Maintext"/>
              <w:spacing w:after="120" w:afterAutospacing="0"/>
              <w:rPr>
                <w:lang w:val="en-US" w:eastAsia="zh-CN"/>
              </w:rPr>
            </w:pPr>
            <w:r w:rsidRPr="004F2C6C">
              <w:rPr>
                <w:lang w:val="en-US" w:eastAsia="zh-CN"/>
              </w:rPr>
              <w:t xml:space="preserve">Link </w:t>
            </w:r>
            <w:r w:rsidR="003D1B9A" w:rsidRPr="004F2C6C">
              <w:rPr>
                <w:lang w:val="en-US" w:eastAsia="zh-CN"/>
              </w:rPr>
              <w:t>adaptation and HARQ</w:t>
            </w:r>
          </w:p>
        </w:tc>
        <w:tc>
          <w:tcPr>
            <w:tcW w:w="6180" w:type="dxa"/>
          </w:tcPr>
          <w:p w14:paraId="7A86B53C" w14:textId="433B2B8F" w:rsidR="00BA0A70" w:rsidRPr="004F2C6C" w:rsidRDefault="00A714D7" w:rsidP="00CD7E71">
            <w:pPr>
              <w:pStyle w:val="0Maintext"/>
              <w:spacing w:after="120" w:afterAutospacing="0"/>
              <w:rPr>
                <w:lang w:val="en-US" w:eastAsia="zh-CN"/>
              </w:rPr>
            </w:pPr>
            <w:r w:rsidRPr="004F2C6C">
              <w:rPr>
                <w:lang w:val="en-US" w:eastAsia="zh-CN"/>
              </w:rPr>
              <w:t>AMC</w:t>
            </w:r>
            <w:r w:rsidR="00261927" w:rsidRPr="004F2C6C">
              <w:rPr>
                <w:lang w:val="en-US" w:eastAsia="zh-CN"/>
              </w:rPr>
              <w:t xml:space="preserve"> or </w:t>
            </w:r>
            <w:r w:rsidRPr="004F2C6C">
              <w:rPr>
                <w:lang w:val="en-US" w:eastAsia="zh-CN"/>
              </w:rPr>
              <w:t>fixed MCS</w:t>
            </w:r>
          </w:p>
        </w:tc>
      </w:tr>
      <w:tr w:rsidR="009F3820" w:rsidRPr="004F2C6C" w14:paraId="035B0B60" w14:textId="77777777" w:rsidTr="00CD7E71">
        <w:tc>
          <w:tcPr>
            <w:tcW w:w="2830" w:type="dxa"/>
          </w:tcPr>
          <w:p w14:paraId="3D7886DD" w14:textId="77777777" w:rsidR="009F3820" w:rsidRPr="004F2C6C" w:rsidRDefault="009F3820" w:rsidP="00CD7E71">
            <w:pPr>
              <w:pStyle w:val="0Maintext"/>
              <w:spacing w:after="120" w:afterAutospacing="0"/>
              <w:rPr>
                <w:lang w:val="en-US" w:eastAsia="zh-CN"/>
              </w:rPr>
            </w:pPr>
            <w:r w:rsidRPr="004F2C6C">
              <w:rPr>
                <w:lang w:val="en-US" w:eastAsia="zh-CN"/>
              </w:rPr>
              <w:t>Precoder</w:t>
            </w:r>
          </w:p>
        </w:tc>
        <w:tc>
          <w:tcPr>
            <w:tcW w:w="6180" w:type="dxa"/>
          </w:tcPr>
          <w:p w14:paraId="53DA938B" w14:textId="152B2ED7" w:rsidR="009F3820" w:rsidRPr="004F2C6C" w:rsidRDefault="003D0C1B" w:rsidP="00CD7E71">
            <w:pPr>
              <w:pStyle w:val="0Maintext"/>
              <w:spacing w:after="120" w:afterAutospacing="0"/>
              <w:rPr>
                <w:lang w:val="en-US" w:eastAsia="zh-CN"/>
              </w:rPr>
            </w:pPr>
            <w:r w:rsidRPr="004F2C6C">
              <w:rPr>
                <w:lang w:val="en-US" w:eastAsia="zh-CN"/>
              </w:rPr>
              <w:t>Reported by companies</w:t>
            </w:r>
          </w:p>
        </w:tc>
      </w:tr>
      <w:tr w:rsidR="009F3820" w:rsidRPr="004F2C6C" w14:paraId="76DC2B4F" w14:textId="77777777" w:rsidTr="00CD7E71">
        <w:tc>
          <w:tcPr>
            <w:tcW w:w="2830" w:type="dxa"/>
          </w:tcPr>
          <w:p w14:paraId="56D0071D" w14:textId="77777777" w:rsidR="009F3820" w:rsidRPr="004F2C6C" w:rsidRDefault="009F3820" w:rsidP="00CD7E71">
            <w:pPr>
              <w:pStyle w:val="0Maintext"/>
              <w:spacing w:after="120" w:afterAutospacing="0"/>
              <w:rPr>
                <w:lang w:val="en-US" w:eastAsia="zh-CN"/>
              </w:rPr>
            </w:pPr>
            <w:r w:rsidRPr="004F2C6C">
              <w:rPr>
                <w:lang w:val="en-US" w:eastAsia="zh-CN"/>
              </w:rPr>
              <w:t>Performance metric</w:t>
            </w:r>
          </w:p>
        </w:tc>
        <w:tc>
          <w:tcPr>
            <w:tcW w:w="6180" w:type="dxa"/>
          </w:tcPr>
          <w:p w14:paraId="05ADC7F1" w14:textId="77777777" w:rsidR="009F3820" w:rsidRPr="004F2C6C" w:rsidRDefault="009F3820" w:rsidP="00CD7E71">
            <w:pPr>
              <w:pStyle w:val="0Maintext"/>
              <w:spacing w:after="120" w:afterAutospacing="0"/>
              <w:rPr>
                <w:lang w:val="en-US" w:eastAsia="zh-CN"/>
              </w:rPr>
            </w:pPr>
            <w:r w:rsidRPr="004F2C6C">
              <w:rPr>
                <w:lang w:val="en-US" w:eastAsia="zh-CN"/>
              </w:rPr>
              <w:t>MSE, BLER, SE</w:t>
            </w:r>
          </w:p>
        </w:tc>
      </w:tr>
    </w:tbl>
    <w:p w14:paraId="15AD1B11" w14:textId="77777777" w:rsidR="009F3820" w:rsidRPr="004F2C6C" w:rsidRDefault="009F3820" w:rsidP="009F3820">
      <w:pPr>
        <w:pStyle w:val="0Maintext"/>
        <w:spacing w:after="120" w:afterAutospacing="0"/>
        <w:rPr>
          <w:lang w:val="en-US" w:eastAsia="zh-CN"/>
        </w:rPr>
      </w:pPr>
    </w:p>
    <w:p w14:paraId="2CF4292D" w14:textId="77777777" w:rsidR="009F3820" w:rsidRPr="004F2C6C" w:rsidRDefault="009F3820" w:rsidP="009F3820">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9F3820" w:rsidRPr="004F2C6C" w14:paraId="598FE4A4" w14:textId="77777777" w:rsidTr="00CD7E71">
        <w:tc>
          <w:tcPr>
            <w:tcW w:w="2405" w:type="dxa"/>
          </w:tcPr>
          <w:p w14:paraId="2DDC808F" w14:textId="77777777" w:rsidR="009F3820" w:rsidRPr="004F2C6C" w:rsidRDefault="009F3820" w:rsidP="00CD7E71">
            <w:pPr>
              <w:pStyle w:val="0Maintext"/>
              <w:spacing w:after="120" w:afterAutospacing="0"/>
              <w:rPr>
                <w:lang w:val="en-US" w:eastAsia="zh-CN"/>
              </w:rPr>
            </w:pPr>
            <w:r w:rsidRPr="004F2C6C">
              <w:rPr>
                <w:lang w:val="en-US" w:eastAsia="zh-CN"/>
              </w:rPr>
              <w:t>Company</w:t>
            </w:r>
          </w:p>
        </w:tc>
        <w:tc>
          <w:tcPr>
            <w:tcW w:w="6605" w:type="dxa"/>
          </w:tcPr>
          <w:p w14:paraId="7F3CC649" w14:textId="77777777" w:rsidR="009F3820" w:rsidRPr="004F2C6C" w:rsidRDefault="009F3820" w:rsidP="00CD7E71">
            <w:pPr>
              <w:pStyle w:val="0Maintext"/>
              <w:spacing w:after="120" w:afterAutospacing="0"/>
              <w:rPr>
                <w:lang w:val="en-US" w:eastAsia="zh-CN"/>
              </w:rPr>
            </w:pPr>
            <w:r w:rsidRPr="004F2C6C">
              <w:rPr>
                <w:lang w:val="en-US" w:eastAsia="zh-CN"/>
              </w:rPr>
              <w:t>Comments</w:t>
            </w:r>
          </w:p>
        </w:tc>
      </w:tr>
      <w:tr w:rsidR="009F3820" w:rsidRPr="004F2C6C" w14:paraId="3F04DD3C" w14:textId="77777777" w:rsidTr="00CD7E71">
        <w:tc>
          <w:tcPr>
            <w:tcW w:w="2405" w:type="dxa"/>
          </w:tcPr>
          <w:p w14:paraId="004346AB" w14:textId="77777777" w:rsidR="009F3820" w:rsidRPr="004F2C6C" w:rsidRDefault="009F3820" w:rsidP="00CD7E71">
            <w:pPr>
              <w:pStyle w:val="0Maintext"/>
              <w:spacing w:after="120" w:afterAutospacing="0"/>
              <w:rPr>
                <w:lang w:val="en-US" w:eastAsia="zh-CN"/>
              </w:rPr>
            </w:pPr>
          </w:p>
        </w:tc>
        <w:tc>
          <w:tcPr>
            <w:tcW w:w="6605" w:type="dxa"/>
          </w:tcPr>
          <w:p w14:paraId="2FFAAE7E" w14:textId="77777777" w:rsidR="009F3820" w:rsidRPr="004F2C6C" w:rsidRDefault="009F3820" w:rsidP="00CD7E71">
            <w:pPr>
              <w:pStyle w:val="0Maintext"/>
              <w:spacing w:after="120" w:afterAutospacing="0"/>
              <w:rPr>
                <w:lang w:val="en-US" w:eastAsia="zh-CN"/>
              </w:rPr>
            </w:pPr>
          </w:p>
        </w:tc>
      </w:tr>
      <w:tr w:rsidR="009F3820" w:rsidRPr="004F2C6C" w14:paraId="2229CF86" w14:textId="77777777" w:rsidTr="00CD7E71">
        <w:tc>
          <w:tcPr>
            <w:tcW w:w="2405" w:type="dxa"/>
          </w:tcPr>
          <w:p w14:paraId="38A81745" w14:textId="77777777" w:rsidR="009F3820" w:rsidRPr="004F2C6C" w:rsidRDefault="009F3820" w:rsidP="00CD7E71">
            <w:pPr>
              <w:pStyle w:val="0Maintext"/>
              <w:spacing w:after="120" w:afterAutospacing="0"/>
              <w:rPr>
                <w:lang w:val="en-US" w:eastAsia="zh-CN"/>
              </w:rPr>
            </w:pPr>
          </w:p>
        </w:tc>
        <w:tc>
          <w:tcPr>
            <w:tcW w:w="6605" w:type="dxa"/>
          </w:tcPr>
          <w:p w14:paraId="23918F0E" w14:textId="77777777" w:rsidR="009F3820" w:rsidRPr="004F2C6C" w:rsidRDefault="009F3820" w:rsidP="00CD7E71">
            <w:pPr>
              <w:pStyle w:val="0Maintext"/>
              <w:spacing w:after="120" w:afterAutospacing="0"/>
              <w:rPr>
                <w:lang w:val="en-US" w:eastAsia="zh-CN"/>
              </w:rPr>
            </w:pPr>
          </w:p>
        </w:tc>
      </w:tr>
      <w:tr w:rsidR="009F3820" w:rsidRPr="004F2C6C" w14:paraId="00D5349B" w14:textId="77777777" w:rsidTr="00CD7E71">
        <w:tc>
          <w:tcPr>
            <w:tcW w:w="2405" w:type="dxa"/>
          </w:tcPr>
          <w:p w14:paraId="390B0D70" w14:textId="77777777" w:rsidR="009F3820" w:rsidRPr="004F2C6C" w:rsidRDefault="009F3820" w:rsidP="00CD7E71">
            <w:pPr>
              <w:pStyle w:val="0Maintext"/>
              <w:spacing w:after="120" w:afterAutospacing="0"/>
              <w:rPr>
                <w:lang w:val="en-US" w:eastAsia="zh-CN"/>
              </w:rPr>
            </w:pPr>
          </w:p>
        </w:tc>
        <w:tc>
          <w:tcPr>
            <w:tcW w:w="6605" w:type="dxa"/>
          </w:tcPr>
          <w:p w14:paraId="780F5FA5" w14:textId="77777777" w:rsidR="009F3820" w:rsidRPr="004F2C6C" w:rsidRDefault="009F3820" w:rsidP="00CD7E71">
            <w:pPr>
              <w:pStyle w:val="0Maintext"/>
              <w:spacing w:after="120" w:afterAutospacing="0"/>
              <w:rPr>
                <w:lang w:val="en-US" w:eastAsia="zh-CN"/>
              </w:rPr>
            </w:pPr>
          </w:p>
        </w:tc>
      </w:tr>
      <w:tr w:rsidR="009F3820" w:rsidRPr="004F2C6C" w14:paraId="09E6139A" w14:textId="77777777" w:rsidTr="00CD7E71">
        <w:tc>
          <w:tcPr>
            <w:tcW w:w="2405" w:type="dxa"/>
          </w:tcPr>
          <w:p w14:paraId="0E4FD4EF" w14:textId="77777777" w:rsidR="009F3820" w:rsidRPr="004F2C6C" w:rsidRDefault="009F3820" w:rsidP="00CD7E71">
            <w:pPr>
              <w:pStyle w:val="0Maintext"/>
              <w:spacing w:after="120" w:afterAutospacing="0"/>
              <w:rPr>
                <w:lang w:val="en-US" w:eastAsia="zh-CN"/>
              </w:rPr>
            </w:pPr>
          </w:p>
        </w:tc>
        <w:tc>
          <w:tcPr>
            <w:tcW w:w="6605" w:type="dxa"/>
          </w:tcPr>
          <w:p w14:paraId="27A89843" w14:textId="77777777" w:rsidR="009F3820" w:rsidRPr="004F2C6C" w:rsidRDefault="009F3820" w:rsidP="00CD7E71">
            <w:pPr>
              <w:pStyle w:val="0Maintext"/>
              <w:spacing w:after="120" w:afterAutospacing="0"/>
              <w:rPr>
                <w:lang w:val="en-US" w:eastAsia="zh-CN"/>
              </w:rPr>
            </w:pPr>
          </w:p>
        </w:tc>
      </w:tr>
    </w:tbl>
    <w:p w14:paraId="3D21C4EC" w14:textId="77777777" w:rsidR="00C30C9B" w:rsidRPr="004F2C6C" w:rsidRDefault="00C30C9B" w:rsidP="00C30C9B">
      <w:pPr>
        <w:pStyle w:val="0Maintext"/>
        <w:rPr>
          <w:lang w:val="en-US"/>
        </w:rPr>
      </w:pPr>
    </w:p>
    <w:p w14:paraId="67E76F15" w14:textId="5F012444" w:rsidR="009C6762" w:rsidRPr="004F2C6C" w:rsidRDefault="00116C44" w:rsidP="00344460">
      <w:pPr>
        <w:pStyle w:val="Heading1"/>
      </w:pPr>
      <w:r w:rsidRPr="004F2C6C">
        <w:t>PD</w:t>
      </w:r>
      <w:r w:rsidR="007E0E31" w:rsidRPr="004F2C6C">
        <w:t>S</w:t>
      </w:r>
      <w:r w:rsidRPr="004F2C6C">
        <w:t xml:space="preserve">CH </w:t>
      </w:r>
    </w:p>
    <w:p w14:paraId="565CBB4A" w14:textId="07C0FC6B" w:rsidR="009C6762" w:rsidRPr="004F2C6C" w:rsidRDefault="007817BC" w:rsidP="009C6762">
      <w:pPr>
        <w:pStyle w:val="Heading2"/>
      </w:pPr>
      <w:r w:rsidRPr="004F2C6C">
        <w:t>Number of layers</w:t>
      </w:r>
    </w:p>
    <w:p w14:paraId="5B6ED98B" w14:textId="4D510DAF" w:rsidR="000C1659" w:rsidRPr="004F2C6C" w:rsidRDefault="00A63983" w:rsidP="00BE400C">
      <w:pPr>
        <w:pStyle w:val="0Maintext"/>
        <w:rPr>
          <w:lang w:val="en-US"/>
        </w:rPr>
      </w:pPr>
      <w:r w:rsidRPr="004F2C6C">
        <w:rPr>
          <w:lang w:val="en-US"/>
        </w:rPr>
        <w:t>S</w:t>
      </w:r>
      <w:r w:rsidR="0046477D" w:rsidRPr="004F2C6C">
        <w:rPr>
          <w:lang w:val="en-US"/>
        </w:rPr>
        <w:t xml:space="preserve">everal companies provided views on the supported number </w:t>
      </w:r>
      <w:r w:rsidR="005B258E" w:rsidRPr="004F2C6C">
        <w:rPr>
          <w:lang w:val="en-US"/>
        </w:rPr>
        <w:t>of</w:t>
      </w:r>
      <w:r w:rsidR="008A4152" w:rsidRPr="004F2C6C">
        <w:rPr>
          <w:lang w:val="en-US"/>
        </w:rPr>
        <w:t xml:space="preserve"> </w:t>
      </w:r>
      <w:r w:rsidR="0014388F" w:rsidRPr="004F2C6C">
        <w:rPr>
          <w:lang w:val="en-US"/>
        </w:rPr>
        <w:t xml:space="preserve">SU-MIMO </w:t>
      </w:r>
      <w:r w:rsidR="005B258E" w:rsidRPr="004F2C6C">
        <w:rPr>
          <w:lang w:val="en-US"/>
        </w:rPr>
        <w:t>layers for</w:t>
      </w:r>
      <w:r w:rsidR="0014388F">
        <w:rPr>
          <w:lang w:val="en-US"/>
        </w:rPr>
        <w:t xml:space="preserve"> </w:t>
      </w:r>
      <w:r w:rsidR="0014388F" w:rsidRPr="004F2C6C">
        <w:rPr>
          <w:lang w:val="en-US"/>
        </w:rPr>
        <w:t>PDSCH</w:t>
      </w:r>
      <w:r w:rsidR="005B258E" w:rsidRPr="004F2C6C">
        <w:rPr>
          <w:lang w:val="en-US"/>
        </w:rPr>
        <w:t>.</w:t>
      </w:r>
    </w:p>
    <w:p w14:paraId="78F85C8F" w14:textId="3005F141" w:rsidR="00172EA1" w:rsidRPr="004F2C6C" w:rsidRDefault="001B53FC" w:rsidP="00BE400C">
      <w:pPr>
        <w:pStyle w:val="0Maintext"/>
        <w:rPr>
          <w:lang w:val="en-US"/>
        </w:rPr>
      </w:pPr>
      <w:r w:rsidRPr="004F2C6C">
        <w:rPr>
          <w:lang w:val="en-US"/>
        </w:rPr>
        <w:t>Apple, AT&amp;T, Ericsson, LG, NTT Docomo, OPPO, Samsung, Sony, Spreadtrum, Xiaomi proposes to s</w:t>
      </w:r>
      <w:r w:rsidR="00EE641D" w:rsidRPr="004F2C6C">
        <w:rPr>
          <w:lang w:val="en-US"/>
        </w:rPr>
        <w:t>tudy</w:t>
      </w:r>
      <w:r w:rsidR="00BB7160" w:rsidRPr="004F2C6C">
        <w:rPr>
          <w:lang w:val="en-US"/>
        </w:rPr>
        <w:t xml:space="preserve"> or </w:t>
      </w:r>
      <w:r w:rsidR="00EE641D" w:rsidRPr="004F2C6C">
        <w:rPr>
          <w:lang w:val="en-US"/>
        </w:rPr>
        <w:t>support</w:t>
      </w:r>
      <w:r w:rsidR="00C83A65" w:rsidRPr="004F2C6C">
        <w:rPr>
          <w:lang w:val="en-US"/>
        </w:rPr>
        <w:t xml:space="preserve"> up to 8 layers</w:t>
      </w:r>
      <w:r w:rsidRPr="004F2C6C">
        <w:rPr>
          <w:lang w:val="en-US"/>
        </w:rPr>
        <w:t>.</w:t>
      </w:r>
    </w:p>
    <w:p w14:paraId="5BC67DB6" w14:textId="2949B961" w:rsidR="00172EA1" w:rsidRPr="004F2C6C" w:rsidRDefault="00CB69E3" w:rsidP="00BE400C">
      <w:pPr>
        <w:pStyle w:val="0Maintext"/>
        <w:rPr>
          <w:lang w:val="en-US"/>
        </w:rPr>
      </w:pPr>
      <w:r w:rsidRPr="004F2C6C">
        <w:rPr>
          <w:lang w:val="en-US"/>
        </w:rPr>
        <w:t xml:space="preserve">China Telecom, </w:t>
      </w:r>
      <w:r w:rsidR="001B53FC" w:rsidRPr="004F2C6C">
        <w:rPr>
          <w:lang w:val="en-US"/>
        </w:rPr>
        <w:t>ETRI</w:t>
      </w:r>
      <w:r w:rsidR="00A2222B" w:rsidRPr="004F2C6C">
        <w:rPr>
          <w:lang w:val="en-US"/>
        </w:rPr>
        <w:t xml:space="preserve">, </w:t>
      </w:r>
      <w:r w:rsidR="009044C3" w:rsidRPr="004F2C6C">
        <w:rPr>
          <w:lang w:val="en-US"/>
        </w:rPr>
        <w:t>Huawei</w:t>
      </w:r>
      <w:r w:rsidR="001B53FC" w:rsidRPr="004F2C6C">
        <w:rPr>
          <w:lang w:val="en-US"/>
        </w:rPr>
        <w:t xml:space="preserve"> proposes to </w:t>
      </w:r>
      <w:r w:rsidR="00BB7160" w:rsidRPr="004F2C6C">
        <w:rPr>
          <w:lang w:val="en-US"/>
        </w:rPr>
        <w:t>support</w:t>
      </w:r>
      <w:r w:rsidR="0097795D" w:rsidRPr="004F2C6C">
        <w:rPr>
          <w:lang w:val="en-US"/>
        </w:rPr>
        <w:t xml:space="preserve"> more than 8 layers</w:t>
      </w:r>
      <w:r w:rsidR="00D9610A" w:rsidRPr="004F2C6C">
        <w:rPr>
          <w:lang w:val="en-US"/>
        </w:rPr>
        <w:t>.</w:t>
      </w:r>
      <w:r w:rsidR="002B08D7" w:rsidRPr="004F2C6C">
        <w:rPr>
          <w:lang w:val="en-US"/>
        </w:rPr>
        <w:t xml:space="preserve"> </w:t>
      </w:r>
      <w:r w:rsidR="001B53FC" w:rsidRPr="004F2C6C">
        <w:rPr>
          <w:lang w:val="en-US"/>
        </w:rPr>
        <w:t xml:space="preserve">ETRI proposes to </w:t>
      </w:r>
      <w:r w:rsidR="00175900" w:rsidRPr="004F2C6C">
        <w:rPr>
          <w:lang w:val="en-US"/>
        </w:rPr>
        <w:t>support</w:t>
      </w:r>
      <w:r w:rsidR="00896D2C" w:rsidRPr="004F2C6C">
        <w:rPr>
          <w:lang w:val="en-US"/>
        </w:rPr>
        <w:t xml:space="preserve"> </w:t>
      </w:r>
      <w:r w:rsidR="001B53FC" w:rsidRPr="004F2C6C">
        <w:rPr>
          <w:lang w:val="en-US"/>
        </w:rPr>
        <w:t>up to 12 or 16 layers</w:t>
      </w:r>
      <w:r w:rsidR="00BE400C" w:rsidRPr="004F2C6C">
        <w:rPr>
          <w:lang w:val="en-US"/>
        </w:rPr>
        <w:t xml:space="preserve"> and</w:t>
      </w:r>
      <w:r w:rsidR="00896D2C" w:rsidRPr="004F2C6C">
        <w:rPr>
          <w:lang w:val="en-US"/>
        </w:rPr>
        <w:t xml:space="preserve"> Huawei proposes to support up to 1</w:t>
      </w:r>
      <w:r w:rsidR="00175900" w:rsidRPr="004F2C6C">
        <w:rPr>
          <w:lang w:val="en-US"/>
        </w:rPr>
        <w:t>6</w:t>
      </w:r>
      <w:r w:rsidR="00896D2C" w:rsidRPr="004F2C6C">
        <w:rPr>
          <w:lang w:val="en-US"/>
        </w:rPr>
        <w:t xml:space="preserve"> layers.</w:t>
      </w:r>
    </w:p>
    <w:p w14:paraId="3471364D" w14:textId="77777777" w:rsidR="001070CE" w:rsidRPr="004F2C6C" w:rsidRDefault="00677BA5" w:rsidP="00BE400C">
      <w:pPr>
        <w:pStyle w:val="0Maintext"/>
        <w:rPr>
          <w:lang w:val="en-US"/>
        </w:rPr>
      </w:pPr>
      <w:r w:rsidRPr="004F2C6C">
        <w:rPr>
          <w:lang w:val="en-US"/>
        </w:rPr>
        <w:t>Lenovo</w:t>
      </w:r>
      <w:r w:rsidR="00A2222B" w:rsidRPr="004F2C6C">
        <w:rPr>
          <w:lang w:val="en-US"/>
        </w:rPr>
        <w:t xml:space="preserve">, Nokia, </w:t>
      </w:r>
      <w:r w:rsidRPr="004F2C6C">
        <w:rPr>
          <w:lang w:val="en-US"/>
        </w:rPr>
        <w:t xml:space="preserve">Tejas </w:t>
      </w:r>
      <w:r w:rsidR="0002208C" w:rsidRPr="004F2C6C">
        <w:rPr>
          <w:lang w:val="en-US"/>
        </w:rPr>
        <w:t xml:space="preserve">proposes </w:t>
      </w:r>
      <w:r w:rsidR="00A2222B" w:rsidRPr="004F2C6C">
        <w:rPr>
          <w:lang w:val="en-US"/>
        </w:rPr>
        <w:t>to study whether more than 8 layers should be supported.</w:t>
      </w:r>
    </w:p>
    <w:p w14:paraId="369B9089" w14:textId="441A2EA9" w:rsidR="00E26319" w:rsidRPr="004F2C6C" w:rsidRDefault="00E26319" w:rsidP="00BE400C">
      <w:pPr>
        <w:pStyle w:val="0Maintext"/>
        <w:rPr>
          <w:lang w:val="en-US"/>
        </w:rPr>
      </w:pPr>
      <w:r w:rsidRPr="004F2C6C">
        <w:rPr>
          <w:lang w:val="en-US"/>
        </w:rPr>
        <w:t xml:space="preserve">There seems to be consensus to </w:t>
      </w:r>
      <w:r w:rsidR="000E26FF" w:rsidRPr="004F2C6C">
        <w:rPr>
          <w:lang w:val="en-US"/>
        </w:rPr>
        <w:t>support</w:t>
      </w:r>
      <w:r w:rsidR="00675B59" w:rsidRPr="004F2C6C">
        <w:rPr>
          <w:lang w:val="en-US"/>
        </w:rPr>
        <w:t xml:space="preserve"> in 6GR</w:t>
      </w:r>
      <w:r w:rsidR="000E26FF" w:rsidRPr="004F2C6C">
        <w:rPr>
          <w:lang w:val="en-US"/>
        </w:rPr>
        <w:t>, at l</w:t>
      </w:r>
      <w:r w:rsidR="00837AB3" w:rsidRPr="004F2C6C">
        <w:rPr>
          <w:lang w:val="en-US"/>
        </w:rPr>
        <w:t xml:space="preserve">east, as many </w:t>
      </w:r>
      <w:r w:rsidR="0032273F" w:rsidRPr="004F2C6C">
        <w:rPr>
          <w:lang w:val="en-US"/>
        </w:rPr>
        <w:t>spatial</w:t>
      </w:r>
      <w:r w:rsidR="00837AB3" w:rsidRPr="004F2C6C">
        <w:rPr>
          <w:lang w:val="en-US"/>
        </w:rPr>
        <w:t xml:space="preserve"> layers as in NR.</w:t>
      </w:r>
    </w:p>
    <w:p w14:paraId="41993EA5" w14:textId="2ABCE2AC" w:rsidR="00F71778" w:rsidRPr="004F2C6C" w:rsidRDefault="00F71778" w:rsidP="00F71778">
      <w:pPr>
        <w:pStyle w:val="Heading3"/>
        <w:numPr>
          <w:ilvl w:val="0"/>
          <w:numId w:val="0"/>
        </w:numPr>
        <w:rPr>
          <w:b/>
          <w:bCs/>
          <w:sz w:val="20"/>
          <w:szCs w:val="20"/>
        </w:rPr>
      </w:pPr>
      <w:r w:rsidRPr="004F2C6C">
        <w:rPr>
          <w:b/>
          <w:bCs/>
          <w:sz w:val="20"/>
          <w:szCs w:val="20"/>
        </w:rPr>
        <w:t>Proposal 4-1</w:t>
      </w:r>
    </w:p>
    <w:p w14:paraId="28E60AA9" w14:textId="54EDC45A" w:rsidR="00930B30" w:rsidRPr="004F2C6C" w:rsidRDefault="0078281F" w:rsidP="00930B30">
      <w:pPr>
        <w:pStyle w:val="0Maintext"/>
        <w:numPr>
          <w:ilvl w:val="0"/>
          <w:numId w:val="44"/>
        </w:numPr>
        <w:spacing w:after="120" w:afterAutospacing="0"/>
        <w:rPr>
          <w:b/>
          <w:bCs/>
          <w:lang w:val="en-US" w:eastAsia="zh-CN"/>
        </w:rPr>
      </w:pPr>
      <w:r w:rsidRPr="004F2C6C">
        <w:rPr>
          <w:b/>
          <w:bCs/>
          <w:lang w:val="en-US"/>
        </w:rPr>
        <w:t>For</w:t>
      </w:r>
      <w:r w:rsidR="00C30A9C" w:rsidRPr="004F2C6C">
        <w:rPr>
          <w:b/>
          <w:bCs/>
          <w:lang w:val="en-US"/>
        </w:rPr>
        <w:t xml:space="preserve"> the</w:t>
      </w:r>
      <w:r w:rsidR="00930B30" w:rsidRPr="004F2C6C">
        <w:rPr>
          <w:b/>
          <w:bCs/>
          <w:lang w:val="en-US"/>
        </w:rPr>
        <w:t xml:space="preserve"> maximum number </w:t>
      </w:r>
      <w:r w:rsidR="008C09B9" w:rsidRPr="004F2C6C">
        <w:rPr>
          <w:b/>
          <w:bCs/>
          <w:lang w:val="en-US"/>
        </w:rPr>
        <w:t xml:space="preserve">of </w:t>
      </w:r>
      <w:r w:rsidR="00837AB3" w:rsidRPr="004F2C6C">
        <w:rPr>
          <w:b/>
          <w:bCs/>
          <w:lang w:val="en-US"/>
        </w:rPr>
        <w:t xml:space="preserve">SU-MIMO </w:t>
      </w:r>
      <w:r w:rsidR="00930B30" w:rsidRPr="004F2C6C">
        <w:rPr>
          <w:b/>
          <w:bCs/>
          <w:lang w:val="en-US"/>
        </w:rPr>
        <w:t xml:space="preserve">layers for </w:t>
      </w:r>
      <w:r w:rsidR="00837AB3" w:rsidRPr="004F2C6C">
        <w:rPr>
          <w:b/>
          <w:bCs/>
          <w:lang w:val="en-US"/>
        </w:rPr>
        <w:t xml:space="preserve">PDSCH </w:t>
      </w:r>
    </w:p>
    <w:p w14:paraId="202583C6" w14:textId="463C7CB8" w:rsidR="00930B30" w:rsidRPr="004F2C6C" w:rsidRDefault="00930B30" w:rsidP="00930B30">
      <w:pPr>
        <w:pStyle w:val="0Maintext"/>
        <w:numPr>
          <w:ilvl w:val="1"/>
          <w:numId w:val="44"/>
        </w:numPr>
        <w:rPr>
          <w:b/>
          <w:bCs/>
          <w:lang w:val="en-US"/>
        </w:rPr>
      </w:pPr>
      <w:r w:rsidRPr="004F2C6C">
        <w:rPr>
          <w:b/>
          <w:bCs/>
          <w:lang w:val="en-US"/>
        </w:rPr>
        <w:t>Support</w:t>
      </w:r>
      <w:r w:rsidR="008C09B9" w:rsidRPr="004F2C6C">
        <w:rPr>
          <w:b/>
          <w:bCs/>
          <w:lang w:val="en-US"/>
        </w:rPr>
        <w:t>, at least,</w:t>
      </w:r>
      <w:r w:rsidRPr="004F2C6C">
        <w:rPr>
          <w:b/>
          <w:bCs/>
          <w:lang w:val="en-US"/>
        </w:rPr>
        <w:t xml:space="preserve"> up to 8 layers</w:t>
      </w:r>
    </w:p>
    <w:p w14:paraId="5A3CF6DB" w14:textId="281203E9" w:rsidR="00930B30" w:rsidRPr="004F2C6C" w:rsidRDefault="008C09B9" w:rsidP="00930B30">
      <w:pPr>
        <w:pStyle w:val="0Maintext"/>
        <w:numPr>
          <w:ilvl w:val="1"/>
          <w:numId w:val="44"/>
        </w:numPr>
        <w:rPr>
          <w:b/>
          <w:bCs/>
          <w:lang w:val="en-US"/>
        </w:rPr>
      </w:pPr>
      <w:r w:rsidRPr="004F2C6C">
        <w:rPr>
          <w:b/>
          <w:bCs/>
          <w:lang w:val="en-US"/>
        </w:rPr>
        <w:t>Further study whether to s</w:t>
      </w:r>
      <w:r w:rsidR="00930B30" w:rsidRPr="004F2C6C">
        <w:rPr>
          <w:b/>
          <w:bCs/>
          <w:lang w:val="en-US"/>
        </w:rPr>
        <w:t>upport more than 8 layers</w:t>
      </w:r>
    </w:p>
    <w:p w14:paraId="4CEEDBFE" w14:textId="56C5B7A9" w:rsidR="00DB7E96" w:rsidRPr="004F2C6C" w:rsidRDefault="00930B30" w:rsidP="00DB7E96">
      <w:pPr>
        <w:pStyle w:val="0Maintext"/>
        <w:numPr>
          <w:ilvl w:val="2"/>
          <w:numId w:val="44"/>
        </w:numPr>
        <w:rPr>
          <w:b/>
          <w:bCs/>
          <w:lang w:val="en-US"/>
        </w:rPr>
      </w:pPr>
      <w:r w:rsidRPr="004F2C6C">
        <w:rPr>
          <w:b/>
          <w:bCs/>
          <w:lang w:val="en-US"/>
        </w:rPr>
        <w:t xml:space="preserve">FFS: </w:t>
      </w:r>
      <w:r w:rsidR="009E5E20" w:rsidRPr="004F2C6C">
        <w:rPr>
          <w:b/>
          <w:bCs/>
          <w:lang w:val="en-US"/>
        </w:rPr>
        <w:t>The m</w:t>
      </w:r>
      <w:r w:rsidRPr="004F2C6C">
        <w:rPr>
          <w:b/>
          <w:bCs/>
          <w:lang w:val="en-US"/>
        </w:rPr>
        <w:t>aximum number of layers, e.g., 12 or 16</w:t>
      </w:r>
    </w:p>
    <w:p w14:paraId="368D7C92" w14:textId="77777777" w:rsidR="006E5C58" w:rsidRPr="004F2C6C" w:rsidRDefault="006E5C58" w:rsidP="006E5C58">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6E5C58" w:rsidRPr="004F2C6C" w14:paraId="1E1DEA2F" w14:textId="77777777" w:rsidTr="001D5A64">
        <w:tc>
          <w:tcPr>
            <w:tcW w:w="2405" w:type="dxa"/>
          </w:tcPr>
          <w:p w14:paraId="6CF0B80A" w14:textId="77777777" w:rsidR="006E5C58" w:rsidRPr="004F2C6C" w:rsidRDefault="006E5C58" w:rsidP="001D5A64">
            <w:pPr>
              <w:pStyle w:val="0Maintext"/>
              <w:spacing w:after="120" w:afterAutospacing="0"/>
              <w:rPr>
                <w:lang w:val="en-US" w:eastAsia="zh-CN"/>
              </w:rPr>
            </w:pPr>
            <w:r w:rsidRPr="004F2C6C">
              <w:rPr>
                <w:lang w:val="en-US" w:eastAsia="zh-CN"/>
              </w:rPr>
              <w:t>Company</w:t>
            </w:r>
          </w:p>
        </w:tc>
        <w:tc>
          <w:tcPr>
            <w:tcW w:w="6605" w:type="dxa"/>
          </w:tcPr>
          <w:p w14:paraId="69D15104" w14:textId="77777777" w:rsidR="006E5C58" w:rsidRPr="004F2C6C" w:rsidRDefault="006E5C58" w:rsidP="001D5A64">
            <w:pPr>
              <w:pStyle w:val="0Maintext"/>
              <w:spacing w:after="120" w:afterAutospacing="0"/>
              <w:rPr>
                <w:lang w:val="en-US" w:eastAsia="zh-CN"/>
              </w:rPr>
            </w:pPr>
            <w:r w:rsidRPr="004F2C6C">
              <w:rPr>
                <w:lang w:val="en-US" w:eastAsia="zh-CN"/>
              </w:rPr>
              <w:t>Comments</w:t>
            </w:r>
          </w:p>
        </w:tc>
      </w:tr>
      <w:tr w:rsidR="006E5C58" w:rsidRPr="004F2C6C" w14:paraId="59278FE7" w14:textId="77777777" w:rsidTr="001D5A64">
        <w:tc>
          <w:tcPr>
            <w:tcW w:w="2405" w:type="dxa"/>
          </w:tcPr>
          <w:p w14:paraId="7CADDDD8" w14:textId="77777777" w:rsidR="006E5C58" w:rsidRPr="004F2C6C" w:rsidRDefault="006E5C58" w:rsidP="001D5A64">
            <w:pPr>
              <w:pStyle w:val="0Maintext"/>
              <w:spacing w:after="120" w:afterAutospacing="0"/>
              <w:rPr>
                <w:lang w:val="en-US" w:eastAsia="zh-CN"/>
              </w:rPr>
            </w:pPr>
          </w:p>
        </w:tc>
        <w:tc>
          <w:tcPr>
            <w:tcW w:w="6605" w:type="dxa"/>
          </w:tcPr>
          <w:p w14:paraId="3524A054" w14:textId="77777777" w:rsidR="006E5C58" w:rsidRPr="004F2C6C" w:rsidRDefault="006E5C58" w:rsidP="001D5A64">
            <w:pPr>
              <w:pStyle w:val="0Maintext"/>
              <w:spacing w:after="120" w:afterAutospacing="0"/>
              <w:rPr>
                <w:lang w:val="en-US" w:eastAsia="zh-CN"/>
              </w:rPr>
            </w:pPr>
          </w:p>
        </w:tc>
      </w:tr>
      <w:tr w:rsidR="006E5C58" w:rsidRPr="004F2C6C" w14:paraId="27F1442A" w14:textId="77777777" w:rsidTr="001D5A64">
        <w:tc>
          <w:tcPr>
            <w:tcW w:w="2405" w:type="dxa"/>
          </w:tcPr>
          <w:p w14:paraId="5DC88581" w14:textId="77777777" w:rsidR="006E5C58" w:rsidRPr="004F2C6C" w:rsidRDefault="006E5C58" w:rsidP="001D5A64">
            <w:pPr>
              <w:pStyle w:val="0Maintext"/>
              <w:spacing w:after="120" w:afterAutospacing="0"/>
              <w:rPr>
                <w:lang w:val="en-US" w:eastAsia="zh-CN"/>
              </w:rPr>
            </w:pPr>
          </w:p>
        </w:tc>
        <w:tc>
          <w:tcPr>
            <w:tcW w:w="6605" w:type="dxa"/>
          </w:tcPr>
          <w:p w14:paraId="70B697FA" w14:textId="77777777" w:rsidR="006E5C58" w:rsidRPr="004F2C6C" w:rsidRDefault="006E5C58" w:rsidP="001D5A64">
            <w:pPr>
              <w:pStyle w:val="0Maintext"/>
              <w:spacing w:after="120" w:afterAutospacing="0"/>
              <w:rPr>
                <w:lang w:val="en-US" w:eastAsia="zh-CN"/>
              </w:rPr>
            </w:pPr>
          </w:p>
        </w:tc>
      </w:tr>
      <w:tr w:rsidR="006E5C58" w:rsidRPr="004F2C6C" w14:paraId="26C49035" w14:textId="77777777" w:rsidTr="001D5A64">
        <w:tc>
          <w:tcPr>
            <w:tcW w:w="2405" w:type="dxa"/>
          </w:tcPr>
          <w:p w14:paraId="6DD0B9C6" w14:textId="77777777" w:rsidR="006E5C58" w:rsidRPr="004F2C6C" w:rsidRDefault="006E5C58" w:rsidP="001D5A64">
            <w:pPr>
              <w:pStyle w:val="0Maintext"/>
              <w:spacing w:after="120" w:afterAutospacing="0"/>
              <w:rPr>
                <w:lang w:val="en-US" w:eastAsia="zh-CN"/>
              </w:rPr>
            </w:pPr>
          </w:p>
        </w:tc>
        <w:tc>
          <w:tcPr>
            <w:tcW w:w="6605" w:type="dxa"/>
          </w:tcPr>
          <w:p w14:paraId="7B73DBCF" w14:textId="77777777" w:rsidR="006E5C58" w:rsidRPr="004F2C6C" w:rsidRDefault="006E5C58" w:rsidP="001D5A64">
            <w:pPr>
              <w:pStyle w:val="0Maintext"/>
              <w:spacing w:after="120" w:afterAutospacing="0"/>
              <w:rPr>
                <w:lang w:val="en-US" w:eastAsia="zh-CN"/>
              </w:rPr>
            </w:pPr>
          </w:p>
        </w:tc>
      </w:tr>
      <w:tr w:rsidR="006E5C58" w:rsidRPr="004F2C6C" w14:paraId="066E7827" w14:textId="77777777" w:rsidTr="001D5A64">
        <w:tc>
          <w:tcPr>
            <w:tcW w:w="2405" w:type="dxa"/>
          </w:tcPr>
          <w:p w14:paraId="5DDD0C68" w14:textId="77777777" w:rsidR="006E5C58" w:rsidRPr="004F2C6C" w:rsidRDefault="006E5C58" w:rsidP="001D5A64">
            <w:pPr>
              <w:pStyle w:val="0Maintext"/>
              <w:spacing w:after="120" w:afterAutospacing="0"/>
              <w:rPr>
                <w:lang w:val="en-US" w:eastAsia="zh-CN"/>
              </w:rPr>
            </w:pPr>
          </w:p>
        </w:tc>
        <w:tc>
          <w:tcPr>
            <w:tcW w:w="6605" w:type="dxa"/>
          </w:tcPr>
          <w:p w14:paraId="0431D2BE" w14:textId="77777777" w:rsidR="006E5C58" w:rsidRPr="004F2C6C" w:rsidRDefault="006E5C58" w:rsidP="001D5A64">
            <w:pPr>
              <w:pStyle w:val="0Maintext"/>
              <w:spacing w:after="120" w:afterAutospacing="0"/>
              <w:rPr>
                <w:lang w:val="en-US" w:eastAsia="zh-CN"/>
              </w:rPr>
            </w:pPr>
          </w:p>
        </w:tc>
      </w:tr>
    </w:tbl>
    <w:p w14:paraId="34FA43E9" w14:textId="105BCABA" w:rsidR="006E5C58" w:rsidRPr="004F2C6C" w:rsidRDefault="006E5C58">
      <w:pPr>
        <w:spacing w:after="160" w:line="259" w:lineRule="auto"/>
        <w:rPr>
          <w:rFonts w:cs="Batang"/>
          <w:sz w:val="20"/>
          <w:szCs w:val="20"/>
          <w:lang w:eastAsia="en-US"/>
        </w:rPr>
      </w:pPr>
      <w:r w:rsidRPr="004F2C6C">
        <w:br w:type="page"/>
      </w:r>
    </w:p>
    <w:p w14:paraId="4C3DF8ED" w14:textId="75DF7FAA" w:rsidR="00954C03" w:rsidRPr="004F2C6C" w:rsidRDefault="00954C03" w:rsidP="00954C03">
      <w:pPr>
        <w:pStyle w:val="Heading2"/>
      </w:pPr>
      <w:r w:rsidRPr="004F2C6C">
        <w:lastRenderedPageBreak/>
        <w:t>Codeword-to-layer mapping</w:t>
      </w:r>
    </w:p>
    <w:p w14:paraId="07B85E93" w14:textId="6EE4D208" w:rsidR="00C870CF" w:rsidRPr="004F2C6C" w:rsidRDefault="00A76FD3" w:rsidP="00B42A22">
      <w:pPr>
        <w:pStyle w:val="0Maintext"/>
        <w:rPr>
          <w:lang w:val="en-US"/>
        </w:rPr>
      </w:pPr>
      <w:r w:rsidRPr="004F2C6C">
        <w:rPr>
          <w:lang w:val="en-US"/>
        </w:rPr>
        <w:t xml:space="preserve">Several companies discuss </w:t>
      </w:r>
      <w:r w:rsidR="00DD0064" w:rsidRPr="004F2C6C">
        <w:rPr>
          <w:lang w:val="en-US"/>
        </w:rPr>
        <w:t>the issue of</w:t>
      </w:r>
      <w:r w:rsidR="0080387D" w:rsidRPr="004F2C6C">
        <w:rPr>
          <w:lang w:val="en-US"/>
        </w:rPr>
        <w:t xml:space="preserve"> layer </w:t>
      </w:r>
      <w:r w:rsidR="00DA770B" w:rsidRPr="004F2C6C">
        <w:rPr>
          <w:lang w:val="en-US"/>
        </w:rPr>
        <w:t>imbalance</w:t>
      </w:r>
      <w:r w:rsidR="003C4E39" w:rsidRPr="004F2C6C">
        <w:rPr>
          <w:lang w:val="en-US"/>
        </w:rPr>
        <w:t xml:space="preserve">, the variation in post-equalized SINR across layers, </w:t>
      </w:r>
      <w:r w:rsidR="00DA770B" w:rsidRPr="004F2C6C">
        <w:rPr>
          <w:lang w:val="en-US"/>
        </w:rPr>
        <w:t xml:space="preserve"> and</w:t>
      </w:r>
      <w:r w:rsidR="003F3EAB" w:rsidRPr="004F2C6C">
        <w:rPr>
          <w:lang w:val="en-US"/>
        </w:rPr>
        <w:t xml:space="preserve"> </w:t>
      </w:r>
      <w:r w:rsidR="009C7DA3" w:rsidRPr="004F2C6C">
        <w:rPr>
          <w:lang w:val="en-US"/>
        </w:rPr>
        <w:t>methods</w:t>
      </w:r>
      <w:r w:rsidR="003F3EAB" w:rsidRPr="004F2C6C">
        <w:rPr>
          <w:lang w:val="en-US"/>
        </w:rPr>
        <w:t xml:space="preserve"> to mitigate said layer imbalance</w:t>
      </w:r>
      <w:r w:rsidR="009C7DA3" w:rsidRPr="004F2C6C">
        <w:rPr>
          <w:lang w:val="en-US"/>
        </w:rPr>
        <w:t xml:space="preserve">, </w:t>
      </w:r>
      <w:r w:rsidR="00DD780E" w:rsidRPr="004F2C6C">
        <w:rPr>
          <w:lang w:val="en-US"/>
        </w:rPr>
        <w:t xml:space="preserve">including </w:t>
      </w:r>
      <w:r w:rsidR="009C7DA3" w:rsidRPr="004F2C6C">
        <w:rPr>
          <w:lang w:val="en-US"/>
        </w:rPr>
        <w:t>how to map codewords to layers for PDSCH.</w:t>
      </w:r>
    </w:p>
    <w:p w14:paraId="0980122D" w14:textId="6FFE04B6" w:rsidR="00D6241C" w:rsidRPr="004F2C6C" w:rsidRDefault="00D6241C" w:rsidP="00B42A22">
      <w:pPr>
        <w:pStyle w:val="0Maintext"/>
        <w:rPr>
          <w:lang w:val="en-US"/>
        </w:rPr>
      </w:pPr>
      <w:r w:rsidRPr="004F2C6C">
        <w:rPr>
          <w:lang w:val="en-US"/>
        </w:rPr>
        <w:t>Some companies have provided simulation results and</w:t>
      </w:r>
      <w:r w:rsidR="0019273C" w:rsidRPr="004F2C6C">
        <w:rPr>
          <w:lang w:val="en-US"/>
        </w:rPr>
        <w:t>/or</w:t>
      </w:r>
      <w:r w:rsidRPr="004F2C6C">
        <w:rPr>
          <w:lang w:val="en-US"/>
        </w:rPr>
        <w:t xml:space="preserve"> field measurements:</w:t>
      </w:r>
    </w:p>
    <w:p w14:paraId="06048548" w14:textId="5C8D32B7" w:rsidR="00D6241C" w:rsidRPr="004F2C6C" w:rsidRDefault="004510F6" w:rsidP="00590FBD">
      <w:pPr>
        <w:pStyle w:val="0Maintext"/>
        <w:numPr>
          <w:ilvl w:val="0"/>
          <w:numId w:val="57"/>
        </w:numPr>
        <w:rPr>
          <w:lang w:val="en-US"/>
        </w:rPr>
      </w:pPr>
      <w:r w:rsidRPr="004F2C6C">
        <w:rPr>
          <w:lang w:val="en-US"/>
        </w:rPr>
        <w:t>Apple, BT, Huawei, Nokia</w:t>
      </w:r>
      <w:r w:rsidR="009F05D5" w:rsidRPr="004F2C6C">
        <w:rPr>
          <w:lang w:val="en-US"/>
        </w:rPr>
        <w:t>, Qualcomm</w:t>
      </w:r>
      <w:r w:rsidRPr="004F2C6C">
        <w:rPr>
          <w:lang w:val="en-US"/>
        </w:rPr>
        <w:t xml:space="preserve"> provide simulation results showing performance gains with new codeword to layer mapping compared to NR codeword-to-layer mapping.</w:t>
      </w:r>
      <w:r w:rsidR="00D6241C" w:rsidRPr="004F2C6C">
        <w:rPr>
          <w:lang w:val="en-US"/>
        </w:rPr>
        <w:t xml:space="preserve"> Nokia provide field measurements showing the presence of </w:t>
      </w:r>
      <w:r w:rsidR="000519CF" w:rsidRPr="004F2C6C">
        <w:rPr>
          <w:lang w:val="en-US"/>
        </w:rPr>
        <w:t>layer imbalance in real-world networks.</w:t>
      </w:r>
      <w:r w:rsidR="00D6241C" w:rsidRPr="004F2C6C">
        <w:rPr>
          <w:lang w:val="en-US"/>
        </w:rPr>
        <w:t xml:space="preserve"> </w:t>
      </w:r>
    </w:p>
    <w:p w14:paraId="41C6FAB0" w14:textId="6381CF8F" w:rsidR="004510F6" w:rsidRPr="004F2C6C" w:rsidRDefault="004510F6" w:rsidP="00590FBD">
      <w:pPr>
        <w:pStyle w:val="0Maintext"/>
        <w:numPr>
          <w:ilvl w:val="0"/>
          <w:numId w:val="57"/>
        </w:numPr>
        <w:rPr>
          <w:lang w:val="en-US"/>
        </w:rPr>
      </w:pPr>
      <w:r w:rsidRPr="004F2C6C">
        <w:rPr>
          <w:lang w:val="en-US"/>
        </w:rPr>
        <w:t>OPPO, Samsung provides simulation results showing slight or no performance gains with new codeword</w:t>
      </w:r>
      <w:r w:rsidR="00FF0817" w:rsidRPr="004F2C6C">
        <w:rPr>
          <w:lang w:val="en-US"/>
        </w:rPr>
        <w:t>-</w:t>
      </w:r>
      <w:r w:rsidRPr="004F2C6C">
        <w:rPr>
          <w:lang w:val="en-US"/>
        </w:rPr>
        <w:t>to</w:t>
      </w:r>
      <w:r w:rsidR="00FF0817" w:rsidRPr="004F2C6C">
        <w:rPr>
          <w:lang w:val="en-US"/>
        </w:rPr>
        <w:t>-</w:t>
      </w:r>
      <w:r w:rsidRPr="004F2C6C">
        <w:rPr>
          <w:lang w:val="en-US"/>
        </w:rPr>
        <w:t>layer mapping compared to NR codeword-to-layer mapping.</w:t>
      </w:r>
    </w:p>
    <w:p w14:paraId="21AD2CC5" w14:textId="1ECBA465" w:rsidR="00BD0F5A" w:rsidRPr="004F2C6C" w:rsidRDefault="003750EA" w:rsidP="00BD0F5A">
      <w:pPr>
        <w:pStyle w:val="0Maintext"/>
        <w:rPr>
          <w:lang w:val="en-US"/>
        </w:rPr>
      </w:pPr>
      <w:r w:rsidRPr="004F2C6C">
        <w:rPr>
          <w:lang w:val="en-US"/>
        </w:rPr>
        <w:t xml:space="preserve">Many companies propose to </w:t>
      </w:r>
      <w:r w:rsidR="007D51B2" w:rsidRPr="004F2C6C">
        <w:rPr>
          <w:lang w:val="en-US"/>
        </w:rPr>
        <w:t>change the number of</w:t>
      </w:r>
      <w:r w:rsidRPr="004F2C6C">
        <w:rPr>
          <w:lang w:val="en-US"/>
        </w:rPr>
        <w:t xml:space="preserve"> codewords compared to NR</w:t>
      </w:r>
      <w:r w:rsidR="00506DC0" w:rsidRPr="004F2C6C">
        <w:rPr>
          <w:lang w:val="en-US"/>
        </w:rPr>
        <w:t xml:space="preserve"> codeword-to-layer mapping</w:t>
      </w:r>
      <w:r w:rsidRPr="004F2C6C">
        <w:rPr>
          <w:lang w:val="en-US"/>
        </w:rPr>
        <w:t>.</w:t>
      </w:r>
      <w:r w:rsidR="0034647D" w:rsidRPr="004F2C6C">
        <w:rPr>
          <w:lang w:val="en-US"/>
        </w:rPr>
        <w:t xml:space="preserve"> </w:t>
      </w:r>
      <w:r w:rsidR="00EE1723" w:rsidRPr="004F2C6C">
        <w:rPr>
          <w:lang w:val="en-US"/>
        </w:rPr>
        <w:t xml:space="preserve">Several companies propose to study more flexible mapping schemes, compared to the fixed NR codeword-to-layer mapping. </w:t>
      </w:r>
      <w:r w:rsidR="003B4896" w:rsidRPr="004F2C6C">
        <w:rPr>
          <w:lang w:val="en-US"/>
        </w:rPr>
        <w:t>Apple, BT, CATT</w:t>
      </w:r>
      <w:r w:rsidR="00F27A7A" w:rsidRPr="004F2C6C">
        <w:rPr>
          <w:lang w:val="en-US"/>
        </w:rPr>
        <w:t xml:space="preserve">, </w:t>
      </w:r>
      <w:r w:rsidR="00A841DB" w:rsidRPr="004F2C6C">
        <w:rPr>
          <w:lang w:val="en-US"/>
        </w:rPr>
        <w:t xml:space="preserve">China Telecom, </w:t>
      </w:r>
      <w:r w:rsidR="00F27A7A" w:rsidRPr="004F2C6C">
        <w:rPr>
          <w:lang w:val="en-US"/>
        </w:rPr>
        <w:t>Ericsson,</w:t>
      </w:r>
      <w:r w:rsidR="003B4896" w:rsidRPr="004F2C6C">
        <w:rPr>
          <w:lang w:val="en-US"/>
        </w:rPr>
        <w:t xml:space="preserve"> </w:t>
      </w:r>
      <w:r w:rsidR="006A33DA" w:rsidRPr="004F2C6C">
        <w:rPr>
          <w:lang w:val="en-US"/>
        </w:rPr>
        <w:t xml:space="preserve">Fraunhofer, </w:t>
      </w:r>
      <w:r w:rsidR="003B4896" w:rsidRPr="004F2C6C">
        <w:rPr>
          <w:lang w:val="en-US"/>
        </w:rPr>
        <w:t xml:space="preserve">Google, Huawei, </w:t>
      </w:r>
      <w:r w:rsidR="006A33DA" w:rsidRPr="004F2C6C">
        <w:rPr>
          <w:lang w:val="en-US"/>
        </w:rPr>
        <w:t xml:space="preserve">InterDigital, Lenovo, </w:t>
      </w:r>
      <w:r w:rsidR="003B4896" w:rsidRPr="004F2C6C">
        <w:rPr>
          <w:lang w:val="en-US"/>
        </w:rPr>
        <w:t xml:space="preserve">Nokia, </w:t>
      </w:r>
      <w:r w:rsidR="00D74511" w:rsidRPr="004F2C6C">
        <w:rPr>
          <w:lang w:val="en-US"/>
        </w:rPr>
        <w:t xml:space="preserve">OPPO, </w:t>
      </w:r>
      <w:r w:rsidR="00F14169" w:rsidRPr="004F2C6C">
        <w:rPr>
          <w:lang w:val="en-US"/>
        </w:rPr>
        <w:t xml:space="preserve">Spreadtrum, </w:t>
      </w:r>
      <w:r w:rsidR="003B4896" w:rsidRPr="004F2C6C">
        <w:rPr>
          <w:lang w:val="en-US"/>
        </w:rPr>
        <w:t>ZTE</w:t>
      </w:r>
      <w:r w:rsidR="00BA3B55" w:rsidRPr="004F2C6C">
        <w:rPr>
          <w:lang w:val="en-US"/>
        </w:rPr>
        <w:t>, Tejas</w:t>
      </w:r>
      <w:r w:rsidR="00D10E5D" w:rsidRPr="004F2C6C">
        <w:rPr>
          <w:lang w:val="en-US"/>
        </w:rPr>
        <w:t xml:space="preserve"> </w:t>
      </w:r>
      <w:r w:rsidR="003B4896" w:rsidRPr="004F2C6C">
        <w:rPr>
          <w:lang w:val="en-US"/>
        </w:rPr>
        <w:t>proposes to study codeword-to-layer mapping with more than 1 codeword for rank up to 4.</w:t>
      </w:r>
      <w:r w:rsidR="006A33DA" w:rsidRPr="004F2C6C">
        <w:rPr>
          <w:lang w:val="en-US"/>
        </w:rPr>
        <w:t xml:space="preserve"> </w:t>
      </w:r>
      <w:r w:rsidR="00781252" w:rsidRPr="004F2C6C">
        <w:rPr>
          <w:lang w:val="en-US"/>
        </w:rPr>
        <w:t xml:space="preserve">BT, </w:t>
      </w:r>
      <w:r w:rsidR="009152D3" w:rsidRPr="004F2C6C">
        <w:rPr>
          <w:lang w:val="en-US"/>
        </w:rPr>
        <w:t xml:space="preserve">China Telecom, </w:t>
      </w:r>
      <w:r w:rsidR="00781252" w:rsidRPr="004F2C6C">
        <w:rPr>
          <w:lang w:val="en-US"/>
        </w:rPr>
        <w:t>Google, ZTE proposes to study increasing the number of codewords to beyond 2.</w:t>
      </w:r>
      <w:r w:rsidR="009E193F" w:rsidRPr="004F2C6C">
        <w:rPr>
          <w:lang w:val="en-US"/>
        </w:rPr>
        <w:t xml:space="preserve"> </w:t>
      </w:r>
      <w:r w:rsidR="00BD0F5A" w:rsidRPr="004F2C6C">
        <w:rPr>
          <w:lang w:val="en-US"/>
        </w:rPr>
        <w:t>Qualcomm propose</w:t>
      </w:r>
      <w:r w:rsidR="00D95934">
        <w:rPr>
          <w:lang w:val="en-US"/>
        </w:rPr>
        <w:t>d</w:t>
      </w:r>
      <w:r w:rsidR="00BD0F5A" w:rsidRPr="004F2C6C">
        <w:rPr>
          <w:lang w:val="en-US"/>
        </w:rPr>
        <w:t xml:space="preserve"> to support </w:t>
      </w:r>
      <w:r w:rsidR="002404D0" w:rsidRPr="004F2C6C">
        <w:rPr>
          <w:lang w:val="en-US"/>
        </w:rPr>
        <w:t xml:space="preserve">only </w:t>
      </w:r>
      <w:r w:rsidR="00BD0F5A" w:rsidRPr="004F2C6C">
        <w:rPr>
          <w:lang w:val="en-US"/>
        </w:rPr>
        <w:t>1 codeword</w:t>
      </w:r>
      <w:r w:rsidR="007F0598" w:rsidRPr="004F2C6C">
        <w:rPr>
          <w:lang w:val="en-US"/>
        </w:rPr>
        <w:t xml:space="preserve"> and to study </w:t>
      </w:r>
      <w:r w:rsidR="00BD4901" w:rsidRPr="004F2C6C">
        <w:rPr>
          <w:lang w:val="en-US"/>
        </w:rPr>
        <w:t>spatially coupled</w:t>
      </w:r>
      <w:r w:rsidR="007F0598" w:rsidRPr="004F2C6C">
        <w:rPr>
          <w:lang w:val="en-US"/>
        </w:rPr>
        <w:t xml:space="preserve"> MIMO </w:t>
      </w:r>
      <w:r w:rsidR="00BD4901" w:rsidRPr="004F2C6C">
        <w:rPr>
          <w:lang w:val="en-US"/>
        </w:rPr>
        <w:t>layer mapping</w:t>
      </w:r>
      <w:r w:rsidR="007F0598" w:rsidRPr="004F2C6C">
        <w:rPr>
          <w:lang w:val="en-US"/>
        </w:rPr>
        <w:t>.</w:t>
      </w:r>
    </w:p>
    <w:p w14:paraId="1018C794" w14:textId="4237E4D3" w:rsidR="00BD0F5A" w:rsidRPr="004F2C6C" w:rsidRDefault="00BD0F5A" w:rsidP="00BD0F5A">
      <w:pPr>
        <w:pStyle w:val="0Maintext"/>
        <w:rPr>
          <w:lang w:val="en-US"/>
        </w:rPr>
      </w:pPr>
      <w:r w:rsidRPr="004F2C6C">
        <w:rPr>
          <w:lang w:val="en-US"/>
        </w:rPr>
        <w:t xml:space="preserve">Samsung proposes to reuse the NR codeword-to-layer mapping, for the following reasons: HARQ process and implementation complexity, DL/UL control signaling overhead, CSI overhead, and link adaptation efficiency. </w:t>
      </w:r>
    </w:p>
    <w:p w14:paraId="5B80FDC9" w14:textId="529A167B" w:rsidR="000F532E" w:rsidRPr="004F2C6C" w:rsidRDefault="000F532E" w:rsidP="00BD0F5A">
      <w:pPr>
        <w:pStyle w:val="0Maintext"/>
        <w:rPr>
          <w:lang w:val="en-US"/>
        </w:rPr>
      </w:pPr>
      <w:r w:rsidRPr="004F2C6C">
        <w:rPr>
          <w:lang w:val="en-US"/>
        </w:rPr>
        <w:t>Apple suggests to approach codeword-to-layer mapping and interleaver with caution, due to their impact on UE implementation complexity.</w:t>
      </w:r>
    </w:p>
    <w:p w14:paraId="06E8D37A" w14:textId="637EF0DD" w:rsidR="005925CC" w:rsidRPr="004F2C6C" w:rsidRDefault="005925CC" w:rsidP="00781252">
      <w:pPr>
        <w:pStyle w:val="0Maintext"/>
        <w:rPr>
          <w:lang w:val="en-US"/>
        </w:rPr>
      </w:pPr>
      <w:r w:rsidRPr="004F2C6C">
        <w:rPr>
          <w:lang w:val="en-US"/>
        </w:rPr>
        <w:t xml:space="preserve">For study of new codeword-to-layer mapping, Lenovo, Tejas, Xiaomi proposes to consider the NR codeword-to-layer as baseline. Ericsson proposes to consider the </w:t>
      </w:r>
      <w:r w:rsidR="00A21DA9" w:rsidRPr="004F2C6C">
        <w:rPr>
          <w:lang w:val="en-US"/>
        </w:rPr>
        <w:t xml:space="preserve">NR and </w:t>
      </w:r>
      <w:r w:rsidRPr="004F2C6C">
        <w:rPr>
          <w:lang w:val="en-US"/>
        </w:rPr>
        <w:t>LTE codeword-to-layer mapping</w:t>
      </w:r>
      <w:r w:rsidR="00A21DA9" w:rsidRPr="004F2C6C">
        <w:rPr>
          <w:lang w:val="en-US"/>
        </w:rPr>
        <w:t>s</w:t>
      </w:r>
      <w:r w:rsidRPr="004F2C6C">
        <w:rPr>
          <w:lang w:val="en-US"/>
        </w:rPr>
        <w:t xml:space="preserve"> as baseline.</w:t>
      </w:r>
    </w:p>
    <w:p w14:paraId="68CE2BE2" w14:textId="79867937" w:rsidR="00E73209" w:rsidRPr="004F2C6C" w:rsidRDefault="0045053B" w:rsidP="006472A4">
      <w:pPr>
        <w:pStyle w:val="0Maintext"/>
        <w:rPr>
          <w:lang w:val="en-US"/>
        </w:rPr>
      </w:pPr>
      <w:r w:rsidRPr="004F2C6C">
        <w:rPr>
          <w:lang w:val="en-US"/>
        </w:rPr>
        <w:t>CATT proposes to study order</w:t>
      </w:r>
      <w:r w:rsidR="009E22EA" w:rsidRPr="004F2C6C">
        <w:rPr>
          <w:lang w:val="en-US"/>
        </w:rPr>
        <w:t xml:space="preserve"> of layer mapping</w:t>
      </w:r>
      <w:r w:rsidR="00232B2F" w:rsidRPr="004F2C6C">
        <w:rPr>
          <w:lang w:val="en-US"/>
        </w:rPr>
        <w:t xml:space="preserve">. </w:t>
      </w:r>
      <w:r w:rsidR="002F15A5" w:rsidRPr="004F2C6C">
        <w:rPr>
          <w:lang w:val="en-US"/>
        </w:rPr>
        <w:t>Apple, CATT proposes to use NR mapping order (i.e., spatial first, frequency second, time third) mapping as starting point for 6G study</w:t>
      </w:r>
    </w:p>
    <w:p w14:paraId="4F4C6F46" w14:textId="5BC484BB" w:rsidR="007B65A0" w:rsidRPr="004F2C6C" w:rsidRDefault="004B01AE" w:rsidP="006472A4">
      <w:pPr>
        <w:pStyle w:val="0Maintext"/>
        <w:rPr>
          <w:lang w:val="en-US"/>
        </w:rPr>
      </w:pPr>
      <w:r w:rsidRPr="004F2C6C">
        <w:rPr>
          <w:lang w:val="en-US"/>
        </w:rPr>
        <w:t>In short, c</w:t>
      </w:r>
      <w:r w:rsidR="0073427E" w:rsidRPr="004F2C6C">
        <w:rPr>
          <w:lang w:val="en-US"/>
        </w:rPr>
        <w:t>ompanies have provided field measurements and simulations indication that PDSCH often exhibit significant post-equalize</w:t>
      </w:r>
      <w:r w:rsidR="003E74F3" w:rsidRPr="004F2C6C">
        <w:rPr>
          <w:lang w:val="en-US"/>
        </w:rPr>
        <w:t>d</w:t>
      </w:r>
      <w:r w:rsidR="0073427E" w:rsidRPr="004F2C6C">
        <w:rPr>
          <w:lang w:val="en-US"/>
        </w:rPr>
        <w:t xml:space="preserve"> SINR imbalance </w:t>
      </w:r>
      <w:r w:rsidRPr="004F2C6C">
        <w:rPr>
          <w:lang w:val="en-US"/>
        </w:rPr>
        <w:t>across</w:t>
      </w:r>
      <w:r w:rsidR="0073427E" w:rsidRPr="004F2C6C">
        <w:rPr>
          <w:lang w:val="en-US"/>
        </w:rPr>
        <w:t xml:space="preserve"> spatial layers.</w:t>
      </w:r>
      <w:r w:rsidR="003E74F3" w:rsidRPr="004F2C6C">
        <w:rPr>
          <w:lang w:val="en-US"/>
        </w:rPr>
        <w:t xml:space="preserve"> To </w:t>
      </w:r>
      <w:r w:rsidRPr="004F2C6C">
        <w:rPr>
          <w:lang w:val="en-US"/>
        </w:rPr>
        <w:t>mitigate</w:t>
      </w:r>
      <w:r w:rsidR="003E74F3" w:rsidRPr="004F2C6C">
        <w:rPr>
          <w:lang w:val="en-US"/>
        </w:rPr>
        <w:t xml:space="preserve"> the effects of </w:t>
      </w:r>
      <w:r w:rsidRPr="004F2C6C">
        <w:rPr>
          <w:lang w:val="en-US"/>
        </w:rPr>
        <w:t>layer imbalance, several companies propose moving beyond the fixed NR codeword-to-layer mapping and to support more than 1 codeword for up to 4 layers.</w:t>
      </w:r>
      <w:r w:rsidR="00AA67ED" w:rsidRPr="004F2C6C">
        <w:rPr>
          <w:lang w:val="en-US"/>
        </w:rPr>
        <w:t xml:space="preserve"> </w:t>
      </w:r>
      <w:r w:rsidR="005E3115">
        <w:rPr>
          <w:lang w:val="en-US"/>
        </w:rPr>
        <w:t>On the other hand</w:t>
      </w:r>
      <w:r w:rsidR="00AA67ED" w:rsidRPr="004F2C6C">
        <w:rPr>
          <w:lang w:val="en-US"/>
        </w:rPr>
        <w:t>, some companies advocate for the simplicity and signaling efficiency of existing NR codeword-to-layer mapping</w:t>
      </w:r>
      <w:r w:rsidR="00601FEF" w:rsidRPr="004F2C6C">
        <w:rPr>
          <w:lang w:val="en-US"/>
        </w:rPr>
        <w:t xml:space="preserve">, and </w:t>
      </w:r>
      <w:r w:rsidR="00590FBD" w:rsidRPr="004F2C6C">
        <w:rPr>
          <w:lang w:val="en-US"/>
        </w:rPr>
        <w:t>lists challenges with new codeword-to-layer mapping, including</w:t>
      </w:r>
      <w:r w:rsidR="00616F38" w:rsidRPr="004F2C6C">
        <w:rPr>
          <w:lang w:val="en-US"/>
        </w:rPr>
        <w:t xml:space="preserve"> HARQ process management, UL/DL control signaling </w:t>
      </w:r>
      <w:r w:rsidR="00590FBD" w:rsidRPr="004F2C6C">
        <w:rPr>
          <w:lang w:val="en-US"/>
        </w:rPr>
        <w:t>overhead</w:t>
      </w:r>
      <w:r w:rsidR="00616F38" w:rsidRPr="004F2C6C">
        <w:rPr>
          <w:lang w:val="en-US"/>
        </w:rPr>
        <w:t xml:space="preserve">, </w:t>
      </w:r>
      <w:r w:rsidR="00EC0BC2" w:rsidRPr="004F2C6C">
        <w:rPr>
          <w:lang w:val="en-US"/>
        </w:rPr>
        <w:t>CSI reporting overhead, etc.</w:t>
      </w:r>
      <w:r w:rsidR="00601FEF" w:rsidRPr="004F2C6C">
        <w:rPr>
          <w:lang w:val="en-US"/>
        </w:rPr>
        <w:t xml:space="preserve">  </w:t>
      </w:r>
    </w:p>
    <w:p w14:paraId="0DE3DF80" w14:textId="0A67F27F" w:rsidR="00FE4894" w:rsidRPr="004F2C6C" w:rsidRDefault="00FE4894" w:rsidP="00FE4894">
      <w:pPr>
        <w:pStyle w:val="Heading3"/>
        <w:numPr>
          <w:ilvl w:val="0"/>
          <w:numId w:val="0"/>
        </w:numPr>
        <w:rPr>
          <w:b/>
          <w:bCs/>
          <w:sz w:val="20"/>
          <w:szCs w:val="20"/>
        </w:rPr>
      </w:pPr>
      <w:r w:rsidRPr="004F2C6C">
        <w:rPr>
          <w:b/>
          <w:bCs/>
          <w:sz w:val="20"/>
          <w:szCs w:val="20"/>
        </w:rPr>
        <w:t>Proposal 4-</w:t>
      </w:r>
      <w:r w:rsidR="00C747D2" w:rsidRPr="004F2C6C">
        <w:rPr>
          <w:b/>
          <w:bCs/>
          <w:sz w:val="20"/>
          <w:szCs w:val="20"/>
        </w:rPr>
        <w:t>2</w:t>
      </w:r>
    </w:p>
    <w:p w14:paraId="7AA34E4C" w14:textId="1E78FBA1" w:rsidR="00401E59" w:rsidRPr="004F2C6C" w:rsidRDefault="0027589F" w:rsidP="00A0562A">
      <w:pPr>
        <w:pStyle w:val="0Maintext"/>
        <w:numPr>
          <w:ilvl w:val="0"/>
          <w:numId w:val="61"/>
        </w:numPr>
        <w:rPr>
          <w:b/>
          <w:bCs/>
          <w:lang w:val="en-US"/>
        </w:rPr>
      </w:pPr>
      <w:r w:rsidRPr="004F2C6C">
        <w:rPr>
          <w:b/>
          <w:bCs/>
          <w:lang w:val="en-US"/>
        </w:rPr>
        <w:t>Study</w:t>
      </w:r>
      <w:r w:rsidR="0025218E" w:rsidRPr="004F2C6C">
        <w:rPr>
          <w:b/>
          <w:bCs/>
          <w:lang w:val="en-US"/>
        </w:rPr>
        <w:t xml:space="preserve"> </w:t>
      </w:r>
      <w:r w:rsidR="00FE4894" w:rsidRPr="004F2C6C">
        <w:rPr>
          <w:b/>
          <w:bCs/>
          <w:lang w:val="en-US"/>
        </w:rPr>
        <w:t>codeword-to-layer mapping for PDSCH</w:t>
      </w:r>
    </w:p>
    <w:p w14:paraId="02357A38" w14:textId="77777777" w:rsidR="000349A6" w:rsidRPr="004F2C6C" w:rsidRDefault="00157A0E" w:rsidP="00A0562A">
      <w:pPr>
        <w:pStyle w:val="0Maintext"/>
        <w:numPr>
          <w:ilvl w:val="1"/>
          <w:numId w:val="61"/>
        </w:numPr>
        <w:rPr>
          <w:b/>
          <w:bCs/>
          <w:lang w:val="en-US"/>
        </w:rPr>
      </w:pPr>
      <w:r w:rsidRPr="004F2C6C">
        <w:rPr>
          <w:b/>
          <w:bCs/>
          <w:lang w:val="en-US"/>
        </w:rPr>
        <w:t>Consider</w:t>
      </w:r>
      <w:r w:rsidR="00627B13" w:rsidRPr="004F2C6C">
        <w:rPr>
          <w:b/>
          <w:bCs/>
          <w:lang w:val="en-US"/>
        </w:rPr>
        <w:t xml:space="preserve">, at least, </w:t>
      </w:r>
      <w:r w:rsidR="00FE4894" w:rsidRPr="004F2C6C">
        <w:rPr>
          <w:b/>
          <w:bCs/>
          <w:lang w:val="en-US"/>
        </w:rPr>
        <w:t>the following options</w:t>
      </w:r>
      <w:r w:rsidR="00627B13" w:rsidRPr="004F2C6C">
        <w:rPr>
          <w:b/>
          <w:bCs/>
          <w:lang w:val="en-US"/>
        </w:rPr>
        <w:t>:</w:t>
      </w:r>
    </w:p>
    <w:p w14:paraId="41EBE59E" w14:textId="7870404E" w:rsidR="000349A6" w:rsidRPr="004F2C6C" w:rsidRDefault="00FE4894" w:rsidP="00A0562A">
      <w:pPr>
        <w:pStyle w:val="0Maintext"/>
        <w:numPr>
          <w:ilvl w:val="2"/>
          <w:numId w:val="61"/>
        </w:numPr>
        <w:rPr>
          <w:b/>
          <w:bCs/>
          <w:lang w:val="en-US"/>
        </w:rPr>
      </w:pPr>
      <w:r w:rsidRPr="004F2C6C">
        <w:rPr>
          <w:b/>
          <w:bCs/>
          <w:lang w:val="en-US"/>
        </w:rPr>
        <w:t xml:space="preserve">Option 1: </w:t>
      </w:r>
      <w:r w:rsidR="00377389" w:rsidRPr="004F2C6C">
        <w:rPr>
          <w:b/>
          <w:bCs/>
          <w:lang w:val="en-US"/>
        </w:rPr>
        <w:t>1 codeword for rank 1—4, 2 codewords for rank 5—8</w:t>
      </w:r>
    </w:p>
    <w:p w14:paraId="18B33EF8" w14:textId="7694B4E0" w:rsidR="00286B45" w:rsidRPr="004F2C6C" w:rsidRDefault="00286B45" w:rsidP="00A0562A">
      <w:pPr>
        <w:pStyle w:val="0Maintext"/>
        <w:numPr>
          <w:ilvl w:val="2"/>
          <w:numId w:val="61"/>
        </w:numPr>
        <w:rPr>
          <w:b/>
          <w:bCs/>
          <w:lang w:val="en-US"/>
        </w:rPr>
      </w:pPr>
      <w:r w:rsidRPr="004F2C6C">
        <w:rPr>
          <w:b/>
          <w:bCs/>
          <w:lang w:val="en-US"/>
        </w:rPr>
        <w:t>Option 2: 1</w:t>
      </w:r>
      <w:r w:rsidR="00B179B5" w:rsidRPr="004F2C6C">
        <w:rPr>
          <w:b/>
          <w:bCs/>
          <w:lang w:val="en-US"/>
        </w:rPr>
        <w:t xml:space="preserve"> codeword for rank 1, and up to 2 codewords for rank 2—8</w:t>
      </w:r>
    </w:p>
    <w:p w14:paraId="638A3323" w14:textId="7AE14804" w:rsidR="00BC5495" w:rsidRPr="004F2C6C" w:rsidRDefault="00BC5495" w:rsidP="00A0562A">
      <w:pPr>
        <w:pStyle w:val="0Maintext"/>
        <w:numPr>
          <w:ilvl w:val="2"/>
          <w:numId w:val="61"/>
        </w:numPr>
        <w:rPr>
          <w:b/>
          <w:bCs/>
          <w:lang w:val="en-US"/>
        </w:rPr>
      </w:pPr>
      <w:r w:rsidRPr="004F2C6C">
        <w:rPr>
          <w:b/>
          <w:bCs/>
          <w:lang w:val="en-US"/>
        </w:rPr>
        <w:t xml:space="preserve">Option </w:t>
      </w:r>
      <w:r w:rsidR="00FD0463" w:rsidRPr="004F2C6C">
        <w:rPr>
          <w:b/>
          <w:bCs/>
          <w:lang w:val="en-US"/>
        </w:rPr>
        <w:t>3</w:t>
      </w:r>
      <w:r w:rsidRPr="004F2C6C">
        <w:rPr>
          <w:b/>
          <w:bCs/>
          <w:lang w:val="en-US"/>
        </w:rPr>
        <w:t xml:space="preserve">: 1 codeword for </w:t>
      </w:r>
      <w:r w:rsidR="00C67623" w:rsidRPr="004F2C6C">
        <w:rPr>
          <w:b/>
          <w:bCs/>
          <w:lang w:val="en-US"/>
        </w:rPr>
        <w:t>rank</w:t>
      </w:r>
      <w:r w:rsidR="00441EB1" w:rsidRPr="004F2C6C">
        <w:rPr>
          <w:b/>
          <w:bCs/>
          <w:lang w:val="en-US"/>
        </w:rPr>
        <w:t xml:space="preserve"> </w:t>
      </w:r>
      <w:r w:rsidR="00C67623" w:rsidRPr="004F2C6C">
        <w:rPr>
          <w:b/>
          <w:bCs/>
          <w:lang w:val="en-US"/>
        </w:rPr>
        <w:t xml:space="preserve">1—8 </w:t>
      </w:r>
    </w:p>
    <w:p w14:paraId="156DD906" w14:textId="08521B59" w:rsidR="004340C1" w:rsidRPr="004F2C6C" w:rsidRDefault="00B179B5" w:rsidP="00BF3AAA">
      <w:pPr>
        <w:pStyle w:val="0Maintext"/>
        <w:numPr>
          <w:ilvl w:val="1"/>
          <w:numId w:val="61"/>
        </w:numPr>
        <w:rPr>
          <w:b/>
          <w:bCs/>
          <w:lang w:val="en-US"/>
        </w:rPr>
      </w:pPr>
      <w:r w:rsidRPr="004F2C6C">
        <w:rPr>
          <w:b/>
          <w:bCs/>
          <w:lang w:val="en-US"/>
        </w:rPr>
        <w:t>C</w:t>
      </w:r>
      <w:r w:rsidR="00401E59" w:rsidRPr="004F2C6C">
        <w:rPr>
          <w:b/>
          <w:bCs/>
          <w:lang w:val="en-US"/>
        </w:rPr>
        <w:t>onsider</w:t>
      </w:r>
      <w:r w:rsidR="005B7E22" w:rsidRPr="004F2C6C">
        <w:rPr>
          <w:b/>
          <w:bCs/>
          <w:lang w:val="en-US"/>
        </w:rPr>
        <w:t>, at least,</w:t>
      </w:r>
      <w:r w:rsidR="00401E59" w:rsidRPr="004F2C6C">
        <w:rPr>
          <w:b/>
          <w:bCs/>
          <w:lang w:val="en-US"/>
        </w:rPr>
        <w:t xml:space="preserve"> the following aspects:</w:t>
      </w:r>
    </w:p>
    <w:p w14:paraId="1A29AD2F" w14:textId="69A97B2D" w:rsidR="00401E59" w:rsidRPr="004F2C6C" w:rsidRDefault="0095122F" w:rsidP="00BF3AAA">
      <w:pPr>
        <w:pStyle w:val="0Maintext"/>
        <w:numPr>
          <w:ilvl w:val="2"/>
          <w:numId w:val="61"/>
        </w:numPr>
        <w:rPr>
          <w:b/>
          <w:bCs/>
          <w:lang w:val="en-US"/>
        </w:rPr>
      </w:pPr>
      <w:r w:rsidRPr="004F2C6C">
        <w:rPr>
          <w:b/>
          <w:bCs/>
          <w:lang w:val="en-US"/>
        </w:rPr>
        <w:t>Impact on PDSCH throughput</w:t>
      </w:r>
    </w:p>
    <w:p w14:paraId="227025B5" w14:textId="0978E2B1" w:rsidR="00780C75" w:rsidRPr="004F2C6C" w:rsidRDefault="00687716" w:rsidP="00BF3AAA">
      <w:pPr>
        <w:pStyle w:val="0Maintext"/>
        <w:numPr>
          <w:ilvl w:val="2"/>
          <w:numId w:val="61"/>
        </w:numPr>
        <w:rPr>
          <w:b/>
          <w:bCs/>
          <w:lang w:val="en-US"/>
        </w:rPr>
      </w:pPr>
      <w:r w:rsidRPr="004F2C6C">
        <w:rPr>
          <w:b/>
          <w:bCs/>
          <w:lang w:val="en-US"/>
        </w:rPr>
        <w:t xml:space="preserve">Impact on </w:t>
      </w:r>
      <w:r w:rsidR="00780C75" w:rsidRPr="004F2C6C">
        <w:rPr>
          <w:b/>
          <w:bCs/>
          <w:lang w:val="en-US"/>
        </w:rPr>
        <w:t>HARQ</w:t>
      </w:r>
      <w:r w:rsidR="00ED1F33" w:rsidRPr="004F2C6C">
        <w:rPr>
          <w:b/>
          <w:bCs/>
          <w:lang w:val="en-US"/>
        </w:rPr>
        <w:t xml:space="preserve"> processes</w:t>
      </w:r>
      <w:r w:rsidR="00780C75" w:rsidRPr="004F2C6C">
        <w:rPr>
          <w:b/>
          <w:bCs/>
          <w:lang w:val="en-US"/>
        </w:rPr>
        <w:t xml:space="preserve"> </w:t>
      </w:r>
    </w:p>
    <w:p w14:paraId="43FB7F6D" w14:textId="7D394A33" w:rsidR="00401E59" w:rsidRPr="004F2C6C" w:rsidRDefault="00FE4BFF" w:rsidP="00BF3AAA">
      <w:pPr>
        <w:pStyle w:val="0Maintext"/>
        <w:numPr>
          <w:ilvl w:val="2"/>
          <w:numId w:val="61"/>
        </w:numPr>
        <w:rPr>
          <w:b/>
          <w:bCs/>
          <w:lang w:val="en-US"/>
        </w:rPr>
      </w:pPr>
      <w:r w:rsidRPr="004F2C6C">
        <w:rPr>
          <w:b/>
          <w:bCs/>
          <w:lang w:val="en-US"/>
        </w:rPr>
        <w:t xml:space="preserve">UL/DL control </w:t>
      </w:r>
      <w:r w:rsidR="00B85975" w:rsidRPr="004F2C6C">
        <w:rPr>
          <w:b/>
          <w:bCs/>
          <w:lang w:val="en-US"/>
        </w:rPr>
        <w:t>signaling</w:t>
      </w:r>
      <w:r w:rsidR="005B7E22" w:rsidRPr="004F2C6C">
        <w:rPr>
          <w:b/>
          <w:bCs/>
          <w:lang w:val="en-US"/>
        </w:rPr>
        <w:t xml:space="preserve"> overhead</w:t>
      </w:r>
    </w:p>
    <w:p w14:paraId="1FE37799" w14:textId="2172A8C9" w:rsidR="005B7E22" w:rsidRPr="004F2C6C" w:rsidRDefault="005B7E22" w:rsidP="00BF3AAA">
      <w:pPr>
        <w:pStyle w:val="0Maintext"/>
        <w:numPr>
          <w:ilvl w:val="2"/>
          <w:numId w:val="61"/>
        </w:numPr>
        <w:rPr>
          <w:b/>
          <w:bCs/>
          <w:lang w:val="en-US"/>
        </w:rPr>
      </w:pPr>
      <w:r w:rsidRPr="004F2C6C">
        <w:rPr>
          <w:b/>
          <w:bCs/>
          <w:lang w:val="en-US"/>
        </w:rPr>
        <w:t>CSI reporting overhead</w:t>
      </w:r>
    </w:p>
    <w:p w14:paraId="1B439B8C" w14:textId="3201E9E1" w:rsidR="00084501" w:rsidRPr="004F2C6C" w:rsidRDefault="00715566" w:rsidP="00BF3AAA">
      <w:pPr>
        <w:pStyle w:val="0Maintext"/>
        <w:numPr>
          <w:ilvl w:val="2"/>
          <w:numId w:val="61"/>
        </w:numPr>
        <w:rPr>
          <w:b/>
          <w:bCs/>
          <w:lang w:val="en-US"/>
        </w:rPr>
      </w:pPr>
      <w:r w:rsidRPr="004F2C6C">
        <w:rPr>
          <w:b/>
          <w:bCs/>
          <w:lang w:val="en-US"/>
        </w:rPr>
        <w:t>Multi-TRP transmission</w:t>
      </w:r>
    </w:p>
    <w:p w14:paraId="1A0CDC57" w14:textId="5B9973A4" w:rsidR="00D26E4B" w:rsidRPr="004F2C6C" w:rsidRDefault="00D26E4B" w:rsidP="00BF3AAA">
      <w:pPr>
        <w:pStyle w:val="0Maintext"/>
        <w:numPr>
          <w:ilvl w:val="1"/>
          <w:numId w:val="61"/>
        </w:numPr>
        <w:rPr>
          <w:b/>
          <w:bCs/>
          <w:lang w:val="en-US"/>
        </w:rPr>
      </w:pPr>
      <w:r w:rsidRPr="004F2C6C">
        <w:rPr>
          <w:b/>
          <w:bCs/>
          <w:lang w:val="en-US"/>
        </w:rPr>
        <w:t>Use spatial first, frequency second, time third mapping as starting point for study</w:t>
      </w:r>
    </w:p>
    <w:p w14:paraId="44D86322" w14:textId="77777777" w:rsidR="00FE4894" w:rsidRPr="004F2C6C" w:rsidRDefault="00FE4894" w:rsidP="00FE4894">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FE4894" w:rsidRPr="004F2C6C" w14:paraId="302FD1FA" w14:textId="77777777" w:rsidTr="00CD7E71">
        <w:tc>
          <w:tcPr>
            <w:tcW w:w="2405" w:type="dxa"/>
          </w:tcPr>
          <w:p w14:paraId="3C5FD9D5" w14:textId="77777777" w:rsidR="00FE4894" w:rsidRPr="004F2C6C" w:rsidRDefault="00FE4894" w:rsidP="00CD7E71">
            <w:pPr>
              <w:pStyle w:val="0Maintext"/>
              <w:spacing w:after="120" w:afterAutospacing="0"/>
              <w:rPr>
                <w:lang w:val="en-US" w:eastAsia="zh-CN"/>
              </w:rPr>
            </w:pPr>
            <w:r w:rsidRPr="004F2C6C">
              <w:rPr>
                <w:lang w:val="en-US" w:eastAsia="zh-CN"/>
              </w:rPr>
              <w:t>Company</w:t>
            </w:r>
          </w:p>
        </w:tc>
        <w:tc>
          <w:tcPr>
            <w:tcW w:w="6605" w:type="dxa"/>
          </w:tcPr>
          <w:p w14:paraId="44349473" w14:textId="77777777" w:rsidR="00FE4894" w:rsidRPr="004F2C6C" w:rsidRDefault="00FE4894" w:rsidP="00CD7E71">
            <w:pPr>
              <w:pStyle w:val="0Maintext"/>
              <w:spacing w:after="120" w:afterAutospacing="0"/>
              <w:rPr>
                <w:lang w:val="en-US" w:eastAsia="zh-CN"/>
              </w:rPr>
            </w:pPr>
            <w:r w:rsidRPr="004F2C6C">
              <w:rPr>
                <w:lang w:val="en-US" w:eastAsia="zh-CN"/>
              </w:rPr>
              <w:t>Comments</w:t>
            </w:r>
          </w:p>
        </w:tc>
      </w:tr>
      <w:tr w:rsidR="00FE4894" w:rsidRPr="004F2C6C" w14:paraId="1DF1F702" w14:textId="77777777" w:rsidTr="00CD7E71">
        <w:tc>
          <w:tcPr>
            <w:tcW w:w="2405" w:type="dxa"/>
          </w:tcPr>
          <w:p w14:paraId="35972143" w14:textId="77777777" w:rsidR="00FE4894" w:rsidRPr="004F2C6C" w:rsidRDefault="00FE4894" w:rsidP="00CD7E71">
            <w:pPr>
              <w:pStyle w:val="0Maintext"/>
              <w:spacing w:after="120" w:afterAutospacing="0"/>
              <w:rPr>
                <w:lang w:val="en-US" w:eastAsia="zh-CN"/>
              </w:rPr>
            </w:pPr>
          </w:p>
        </w:tc>
        <w:tc>
          <w:tcPr>
            <w:tcW w:w="6605" w:type="dxa"/>
          </w:tcPr>
          <w:p w14:paraId="01E3DF16" w14:textId="77777777" w:rsidR="00FE4894" w:rsidRPr="004F2C6C" w:rsidRDefault="00FE4894" w:rsidP="00CD7E71">
            <w:pPr>
              <w:pStyle w:val="0Maintext"/>
              <w:spacing w:after="120" w:afterAutospacing="0"/>
              <w:rPr>
                <w:lang w:val="en-US" w:eastAsia="zh-CN"/>
              </w:rPr>
            </w:pPr>
          </w:p>
        </w:tc>
      </w:tr>
      <w:tr w:rsidR="00FE4894" w:rsidRPr="004F2C6C" w14:paraId="31939138" w14:textId="77777777" w:rsidTr="00CD7E71">
        <w:tc>
          <w:tcPr>
            <w:tcW w:w="2405" w:type="dxa"/>
          </w:tcPr>
          <w:p w14:paraId="669DBB0E" w14:textId="77777777" w:rsidR="00FE4894" w:rsidRPr="004F2C6C" w:rsidRDefault="00FE4894" w:rsidP="00CD7E71">
            <w:pPr>
              <w:pStyle w:val="0Maintext"/>
              <w:spacing w:after="120" w:afterAutospacing="0"/>
              <w:rPr>
                <w:lang w:val="en-US" w:eastAsia="zh-CN"/>
              </w:rPr>
            </w:pPr>
          </w:p>
        </w:tc>
        <w:tc>
          <w:tcPr>
            <w:tcW w:w="6605" w:type="dxa"/>
          </w:tcPr>
          <w:p w14:paraId="4C1DE2D3" w14:textId="77777777" w:rsidR="00FE4894" w:rsidRPr="004F2C6C" w:rsidRDefault="00FE4894" w:rsidP="00CD7E71">
            <w:pPr>
              <w:pStyle w:val="0Maintext"/>
              <w:spacing w:after="120" w:afterAutospacing="0"/>
              <w:rPr>
                <w:lang w:val="en-US" w:eastAsia="zh-CN"/>
              </w:rPr>
            </w:pPr>
          </w:p>
        </w:tc>
      </w:tr>
      <w:tr w:rsidR="00FE4894" w:rsidRPr="004F2C6C" w14:paraId="064A349E" w14:textId="77777777" w:rsidTr="00CD7E71">
        <w:tc>
          <w:tcPr>
            <w:tcW w:w="2405" w:type="dxa"/>
          </w:tcPr>
          <w:p w14:paraId="0536DFA6" w14:textId="77777777" w:rsidR="00FE4894" w:rsidRPr="004F2C6C" w:rsidRDefault="00FE4894" w:rsidP="00CD7E71">
            <w:pPr>
              <w:pStyle w:val="0Maintext"/>
              <w:spacing w:after="120" w:afterAutospacing="0"/>
              <w:rPr>
                <w:lang w:val="en-US" w:eastAsia="zh-CN"/>
              </w:rPr>
            </w:pPr>
          </w:p>
        </w:tc>
        <w:tc>
          <w:tcPr>
            <w:tcW w:w="6605" w:type="dxa"/>
          </w:tcPr>
          <w:p w14:paraId="252E8FAA" w14:textId="77777777" w:rsidR="00FE4894" w:rsidRPr="004F2C6C" w:rsidRDefault="00FE4894" w:rsidP="00CD7E71">
            <w:pPr>
              <w:pStyle w:val="0Maintext"/>
              <w:spacing w:after="120" w:afterAutospacing="0"/>
              <w:rPr>
                <w:lang w:val="en-US" w:eastAsia="zh-CN"/>
              </w:rPr>
            </w:pPr>
          </w:p>
        </w:tc>
      </w:tr>
      <w:tr w:rsidR="00FE4894" w:rsidRPr="004F2C6C" w14:paraId="4157F3ED" w14:textId="77777777" w:rsidTr="00CD7E71">
        <w:tc>
          <w:tcPr>
            <w:tcW w:w="2405" w:type="dxa"/>
          </w:tcPr>
          <w:p w14:paraId="67D14C4A" w14:textId="77777777" w:rsidR="00FE4894" w:rsidRPr="004F2C6C" w:rsidRDefault="00FE4894" w:rsidP="00CD7E71">
            <w:pPr>
              <w:pStyle w:val="0Maintext"/>
              <w:spacing w:after="120" w:afterAutospacing="0"/>
              <w:rPr>
                <w:lang w:val="en-US" w:eastAsia="zh-CN"/>
              </w:rPr>
            </w:pPr>
          </w:p>
        </w:tc>
        <w:tc>
          <w:tcPr>
            <w:tcW w:w="6605" w:type="dxa"/>
          </w:tcPr>
          <w:p w14:paraId="6368AA3E" w14:textId="77777777" w:rsidR="00FE4894" w:rsidRPr="004F2C6C" w:rsidRDefault="00FE4894" w:rsidP="00CD7E71">
            <w:pPr>
              <w:pStyle w:val="0Maintext"/>
              <w:spacing w:after="120" w:afterAutospacing="0"/>
              <w:rPr>
                <w:lang w:val="en-US" w:eastAsia="zh-CN"/>
              </w:rPr>
            </w:pPr>
          </w:p>
        </w:tc>
      </w:tr>
    </w:tbl>
    <w:p w14:paraId="6E2A91F1" w14:textId="77777777" w:rsidR="000B7721" w:rsidRPr="004F2C6C" w:rsidRDefault="000B7721" w:rsidP="00B42A22">
      <w:pPr>
        <w:pStyle w:val="0Maintext"/>
        <w:rPr>
          <w:lang w:val="en-US"/>
        </w:rPr>
      </w:pPr>
    </w:p>
    <w:p w14:paraId="741DFF58" w14:textId="6506CF15" w:rsidR="001A0D08" w:rsidRPr="004F2C6C" w:rsidRDefault="000D2FA6" w:rsidP="001A0D08">
      <w:pPr>
        <w:pStyle w:val="Heading2"/>
      </w:pPr>
      <w:r w:rsidRPr="004F2C6C">
        <w:t>PDSCH</w:t>
      </w:r>
      <w:r w:rsidR="001A0D08" w:rsidRPr="004F2C6C">
        <w:t xml:space="preserve"> transmission scheme</w:t>
      </w:r>
      <w:r w:rsidR="00127C9D">
        <w:t>s</w:t>
      </w:r>
    </w:p>
    <w:p w14:paraId="482B3B76" w14:textId="01C8038D" w:rsidR="00F01069" w:rsidRPr="004F2C6C" w:rsidRDefault="000A3878" w:rsidP="002F132A">
      <w:pPr>
        <w:pStyle w:val="0Maintext"/>
        <w:rPr>
          <w:lang w:val="en-US"/>
        </w:rPr>
      </w:pPr>
      <w:r w:rsidRPr="004F2C6C">
        <w:rPr>
          <w:lang w:val="en-US"/>
        </w:rPr>
        <w:t xml:space="preserve">Several companies </w:t>
      </w:r>
      <w:r w:rsidR="00F01069" w:rsidRPr="004F2C6C">
        <w:rPr>
          <w:lang w:val="en-US"/>
        </w:rPr>
        <w:t xml:space="preserve">discuss </w:t>
      </w:r>
      <w:r w:rsidR="00AC78B5" w:rsidRPr="004F2C6C">
        <w:rPr>
          <w:lang w:val="en-US"/>
        </w:rPr>
        <w:t xml:space="preserve">PDSCH transmission schemes </w:t>
      </w:r>
      <w:r w:rsidR="00AC78B5">
        <w:rPr>
          <w:lang w:val="en-US"/>
        </w:rPr>
        <w:t xml:space="preserve">for </w:t>
      </w:r>
      <w:r w:rsidR="002A048D" w:rsidRPr="004F2C6C">
        <w:rPr>
          <w:lang w:val="en-US"/>
        </w:rPr>
        <w:t>single-TRP and multi-TRP</w:t>
      </w:r>
      <w:r w:rsidR="00AC78B5">
        <w:rPr>
          <w:lang w:val="en-US"/>
        </w:rPr>
        <w:t xml:space="preserve"> operation</w:t>
      </w:r>
      <w:r w:rsidR="002A048D" w:rsidRPr="004F2C6C">
        <w:rPr>
          <w:lang w:val="en-US"/>
        </w:rPr>
        <w:t>.</w:t>
      </w:r>
    </w:p>
    <w:p w14:paraId="2D5C335D" w14:textId="0F79626D" w:rsidR="00445D23" w:rsidRPr="004F2C6C" w:rsidRDefault="00445D23" w:rsidP="002F132A">
      <w:pPr>
        <w:pStyle w:val="0Maintext"/>
        <w:rPr>
          <w:lang w:val="en-US"/>
        </w:rPr>
      </w:pPr>
      <w:r w:rsidRPr="004F2C6C">
        <w:rPr>
          <w:lang w:val="en-US"/>
        </w:rPr>
        <w:t>There seems to be common view to support DMRS-based PDSCH transmission</w:t>
      </w:r>
      <w:r w:rsidR="00101446" w:rsidRPr="004F2C6C">
        <w:rPr>
          <w:lang w:val="en-US"/>
        </w:rPr>
        <w:t xml:space="preserve"> and to</w:t>
      </w:r>
      <w:r w:rsidRPr="004F2C6C">
        <w:rPr>
          <w:lang w:val="en-US"/>
        </w:rPr>
        <w:t xml:space="preserve"> support both SU-MIMO and MU-MIMO.</w:t>
      </w:r>
    </w:p>
    <w:p w14:paraId="190591A1" w14:textId="40829B9D" w:rsidR="000B65BA" w:rsidRDefault="009311F6" w:rsidP="002F132A">
      <w:pPr>
        <w:pStyle w:val="0Maintext"/>
        <w:rPr>
          <w:lang w:val="en-US"/>
        </w:rPr>
      </w:pPr>
      <w:r w:rsidRPr="004F2C6C">
        <w:rPr>
          <w:lang w:val="en-US"/>
        </w:rPr>
        <w:t xml:space="preserve">Many companies propose to support both closed-loop and open-loop PDSCH transmission, with </w:t>
      </w:r>
      <w:r w:rsidR="00906D73" w:rsidRPr="004F2C6C">
        <w:rPr>
          <w:lang w:val="en-US"/>
        </w:rPr>
        <w:t>some companies</w:t>
      </w:r>
      <w:r w:rsidR="00A339FF" w:rsidRPr="004F2C6C">
        <w:rPr>
          <w:lang w:val="en-US"/>
        </w:rPr>
        <w:t xml:space="preserve">, e.g., </w:t>
      </w:r>
      <w:r w:rsidR="0047362D" w:rsidRPr="004F2C6C">
        <w:rPr>
          <w:lang w:val="en-US"/>
        </w:rPr>
        <w:t xml:space="preserve">CATT, Huawei, </w:t>
      </w:r>
      <w:r w:rsidR="00A339FF" w:rsidRPr="004F2C6C">
        <w:rPr>
          <w:lang w:val="en-US"/>
        </w:rPr>
        <w:t xml:space="preserve">InterDigital </w:t>
      </w:r>
      <w:r w:rsidR="0047362D" w:rsidRPr="004F2C6C">
        <w:rPr>
          <w:lang w:val="en-US"/>
        </w:rPr>
        <w:t xml:space="preserve">LG, </w:t>
      </w:r>
      <w:r w:rsidR="00D56513" w:rsidRPr="004F2C6C">
        <w:rPr>
          <w:lang w:val="en-US"/>
        </w:rPr>
        <w:t xml:space="preserve">OPPO, </w:t>
      </w:r>
      <w:r w:rsidR="0047362D" w:rsidRPr="004F2C6C">
        <w:rPr>
          <w:lang w:val="en-US"/>
        </w:rPr>
        <w:t xml:space="preserve">Qualcomm </w:t>
      </w:r>
      <w:r w:rsidR="00906D73" w:rsidRPr="004F2C6C">
        <w:rPr>
          <w:lang w:val="en-US"/>
        </w:rPr>
        <w:t>proposing to support or stu</w:t>
      </w:r>
      <w:r w:rsidR="00A339FF" w:rsidRPr="004F2C6C">
        <w:rPr>
          <w:lang w:val="en-US"/>
        </w:rPr>
        <w:t>d</w:t>
      </w:r>
      <w:r w:rsidR="00906D73" w:rsidRPr="004F2C6C">
        <w:rPr>
          <w:lang w:val="en-US"/>
        </w:rPr>
        <w:t>y non-transparent open-loop precoding</w:t>
      </w:r>
      <w:r w:rsidR="00EA57E6" w:rsidRPr="004F2C6C">
        <w:rPr>
          <w:lang w:val="en-US"/>
        </w:rPr>
        <w:t xml:space="preserve"> schemes in addition to</w:t>
      </w:r>
      <w:r w:rsidR="002B149F" w:rsidRPr="004F2C6C">
        <w:rPr>
          <w:lang w:val="en-US"/>
        </w:rPr>
        <w:t xml:space="preserve"> or instead of</w:t>
      </w:r>
      <w:r w:rsidR="00EA57E6" w:rsidRPr="004F2C6C">
        <w:rPr>
          <w:lang w:val="en-US"/>
        </w:rPr>
        <w:t xml:space="preserve"> transparent open-loop precoding.</w:t>
      </w:r>
    </w:p>
    <w:p w14:paraId="549CD5FE" w14:textId="4F7E306B" w:rsidR="00117BD2" w:rsidRPr="004F2C6C" w:rsidRDefault="00117BD2" w:rsidP="002F132A">
      <w:pPr>
        <w:pStyle w:val="0Maintext"/>
        <w:rPr>
          <w:lang w:val="en-US"/>
        </w:rPr>
      </w:pPr>
      <w:r w:rsidRPr="004F2C6C">
        <w:rPr>
          <w:lang w:val="en-US"/>
        </w:rPr>
        <w:t xml:space="preserve">Many companies note that there is a lack of commercial deployment of multi-TRP </w:t>
      </w:r>
      <w:r>
        <w:rPr>
          <w:lang w:val="en-US"/>
        </w:rPr>
        <w:t xml:space="preserve">transmission </w:t>
      </w:r>
      <w:r w:rsidRPr="004F2C6C">
        <w:rPr>
          <w:lang w:val="en-US"/>
        </w:rPr>
        <w:t xml:space="preserve">schemes in NR. CMCC states that the lack of support for multi-TRP in NR from day 1 is the main reason for its absence in commercial </w:t>
      </w:r>
      <w:r w:rsidR="001F4A02" w:rsidRPr="004F2C6C">
        <w:rPr>
          <w:lang w:val="en-US"/>
        </w:rPr>
        <w:t>systems</w:t>
      </w:r>
      <w:r w:rsidR="001F4A02">
        <w:rPr>
          <w:lang w:val="en-US"/>
        </w:rPr>
        <w:t xml:space="preserve"> and</w:t>
      </w:r>
      <w:r>
        <w:rPr>
          <w:lang w:val="en-US"/>
        </w:rPr>
        <w:t xml:space="preserve"> emphasizes the importance of supporting multi-TRP transmission in </w:t>
      </w:r>
      <w:r w:rsidR="00C970E2">
        <w:rPr>
          <w:lang w:val="en-US"/>
        </w:rPr>
        <w:t>6GR from day 1.</w:t>
      </w:r>
      <w:r w:rsidR="0082658C">
        <w:rPr>
          <w:lang w:val="en-US"/>
        </w:rPr>
        <w:t xml:space="preserve"> Furthermore, many companies propose </w:t>
      </w:r>
      <w:r w:rsidR="0082658C" w:rsidRPr="0082658C">
        <w:rPr>
          <w:lang w:val="en-US"/>
        </w:rPr>
        <w:t>unified framework for single-TRP and multi-TRP transmission</w:t>
      </w:r>
      <w:r w:rsidR="0082658C">
        <w:rPr>
          <w:lang w:val="en-US"/>
        </w:rPr>
        <w:t>.</w:t>
      </w:r>
    </w:p>
    <w:p w14:paraId="70590EFC" w14:textId="0FD2217E" w:rsidR="000B65BA" w:rsidRPr="004F2C6C" w:rsidRDefault="000B65BA" w:rsidP="000B65BA">
      <w:pPr>
        <w:pStyle w:val="0Maintext"/>
        <w:rPr>
          <w:lang w:val="en-US"/>
        </w:rPr>
      </w:pPr>
      <w:r w:rsidRPr="004F2C6C">
        <w:rPr>
          <w:lang w:val="en-US"/>
        </w:rPr>
        <w:t xml:space="preserve">There </w:t>
      </w:r>
      <w:r w:rsidR="004915EF">
        <w:rPr>
          <w:lang w:val="en-US"/>
        </w:rPr>
        <w:t>are</w:t>
      </w:r>
      <w:r w:rsidRPr="004F2C6C">
        <w:rPr>
          <w:lang w:val="en-US"/>
        </w:rPr>
        <w:t xml:space="preserve"> diverging views on which of the plethora of multi-TRP transmission schemes in NR that should be supported in 6GR</w:t>
      </w:r>
      <w:r w:rsidR="004C4FB4">
        <w:rPr>
          <w:lang w:val="en-US"/>
        </w:rPr>
        <w:t>.</w:t>
      </w:r>
      <w:r w:rsidR="00B67458">
        <w:rPr>
          <w:lang w:val="en-US"/>
        </w:rPr>
        <w:t xml:space="preserve"> </w:t>
      </w:r>
      <w:r w:rsidR="001E60ED" w:rsidRPr="004F2C6C">
        <w:rPr>
          <w:lang w:val="en-US"/>
        </w:rPr>
        <w:t xml:space="preserve">Many companies note that </w:t>
      </w:r>
      <w:r w:rsidR="003A69EC">
        <w:rPr>
          <w:lang w:val="en-US"/>
        </w:rPr>
        <w:t>different</w:t>
      </w:r>
      <w:r w:rsidR="001E60ED" w:rsidRPr="004F2C6C">
        <w:rPr>
          <w:lang w:val="en-US"/>
        </w:rPr>
        <w:t xml:space="preserve"> multi-TRP transmission schemes target the same functionality and that some schemes are redundant. </w:t>
      </w:r>
      <w:r w:rsidR="008F6C45">
        <w:rPr>
          <w:lang w:val="en-US"/>
        </w:rPr>
        <w:t>For example,</w:t>
      </w:r>
      <w:r w:rsidR="001E60ED" w:rsidRPr="004F2C6C">
        <w:rPr>
          <w:lang w:val="en-US"/>
        </w:rPr>
        <w:t xml:space="preserve"> Vivo notes that single-DCI based SDM, SFN, and FDM schemes are all combating possible blockage in the radio link, but there is no obvious performance difference between them. Apple further notes that there is no clear </w:t>
      </w:r>
      <w:r w:rsidR="004F2C6C" w:rsidRPr="004F2C6C">
        <w:rPr>
          <w:lang w:val="en-US"/>
        </w:rPr>
        <w:t>differentiation</w:t>
      </w:r>
      <w:r w:rsidR="001E60ED" w:rsidRPr="004F2C6C">
        <w:rPr>
          <w:lang w:val="en-US"/>
        </w:rPr>
        <w:t xml:space="preserve"> in use cases betwee</w:t>
      </w:r>
      <w:r w:rsidR="004F2C6C" w:rsidRPr="004F2C6C">
        <w:rPr>
          <w:lang w:val="en-US"/>
        </w:rPr>
        <w:t>n</w:t>
      </w:r>
      <w:r w:rsidR="001E60ED" w:rsidRPr="004F2C6C">
        <w:rPr>
          <w:lang w:val="en-US"/>
        </w:rPr>
        <w:t xml:space="preserve"> FDMSchemeA and FDMSchemeB.</w:t>
      </w:r>
    </w:p>
    <w:p w14:paraId="432CE8CB" w14:textId="18359C01" w:rsidR="00C800E4" w:rsidRPr="004F2C6C" w:rsidRDefault="004F2C6C" w:rsidP="002F132A">
      <w:pPr>
        <w:pStyle w:val="0Maintext"/>
        <w:rPr>
          <w:lang w:val="en-US"/>
        </w:rPr>
      </w:pPr>
      <w:r>
        <w:rPr>
          <w:lang w:val="en-US"/>
        </w:rPr>
        <w:t>A majority of companies iden</w:t>
      </w:r>
      <w:r w:rsidR="00B2520C">
        <w:rPr>
          <w:lang w:val="en-US"/>
        </w:rPr>
        <w:t xml:space="preserve">tifies </w:t>
      </w:r>
      <w:r w:rsidR="00810B87">
        <w:rPr>
          <w:lang w:val="en-US"/>
        </w:rPr>
        <w:t>dynamic point selection (</w:t>
      </w:r>
      <w:r w:rsidR="00B2520C">
        <w:rPr>
          <w:lang w:val="en-US"/>
        </w:rPr>
        <w:t>DPS</w:t>
      </w:r>
      <w:r w:rsidR="00810B87">
        <w:rPr>
          <w:lang w:val="en-US"/>
        </w:rPr>
        <w:t>)</w:t>
      </w:r>
      <w:r w:rsidR="00B2520C">
        <w:rPr>
          <w:lang w:val="en-US"/>
        </w:rPr>
        <w:t xml:space="preserve"> as a key multi-TRP scheme to be carried forward from NR, while no company ex</w:t>
      </w:r>
      <w:r w:rsidR="0030131C">
        <w:rPr>
          <w:lang w:val="en-US"/>
        </w:rPr>
        <w:t xml:space="preserve">plicitly propose to not support DPS. </w:t>
      </w:r>
      <w:r w:rsidR="00041B7A" w:rsidRPr="004F2C6C">
        <w:rPr>
          <w:lang w:val="en-US"/>
        </w:rPr>
        <w:t xml:space="preserve">Samsung notes that DPS is a fundamental DL transmission scheme and an essential fallback mechanism compared to more advanced multi-TRP </w:t>
      </w:r>
      <w:r w:rsidR="009549FA">
        <w:rPr>
          <w:lang w:val="en-US"/>
        </w:rPr>
        <w:t xml:space="preserve">transmission </w:t>
      </w:r>
      <w:r w:rsidR="00041B7A" w:rsidRPr="004F2C6C">
        <w:rPr>
          <w:lang w:val="en-US"/>
        </w:rPr>
        <w:t>schemes.</w:t>
      </w:r>
    </w:p>
    <w:p w14:paraId="7B1C760D" w14:textId="4C1A5D59" w:rsidR="00422E8F" w:rsidRPr="004F2C6C" w:rsidRDefault="00A80DDB" w:rsidP="006222F7">
      <w:pPr>
        <w:pStyle w:val="0Maintext"/>
        <w:rPr>
          <w:lang w:val="en-US"/>
        </w:rPr>
      </w:pPr>
      <w:r w:rsidRPr="004F2C6C">
        <w:rPr>
          <w:lang w:val="en-US"/>
        </w:rPr>
        <w:t>Coherent joint transmission (</w:t>
      </w:r>
      <w:r w:rsidR="00422E8F" w:rsidRPr="004F2C6C">
        <w:rPr>
          <w:lang w:val="en-US"/>
        </w:rPr>
        <w:t>CJT</w:t>
      </w:r>
      <w:r w:rsidRPr="004F2C6C">
        <w:rPr>
          <w:lang w:val="en-US"/>
        </w:rPr>
        <w:t>)</w:t>
      </w:r>
      <w:r w:rsidR="00422E8F" w:rsidRPr="004F2C6C">
        <w:rPr>
          <w:lang w:val="en-US"/>
        </w:rPr>
        <w:t xml:space="preserve"> </w:t>
      </w:r>
      <w:r w:rsidR="00F7620E" w:rsidRPr="004F2C6C">
        <w:rPr>
          <w:lang w:val="en-US"/>
        </w:rPr>
        <w:t>is</w:t>
      </w:r>
      <w:r w:rsidR="009A33B8" w:rsidRPr="004F2C6C">
        <w:rPr>
          <w:lang w:val="en-US"/>
        </w:rPr>
        <w:t xml:space="preserve"> highlighted </w:t>
      </w:r>
      <w:r w:rsidR="009D138D" w:rsidRPr="004F2C6C">
        <w:rPr>
          <w:lang w:val="en-US"/>
        </w:rPr>
        <w:t xml:space="preserve">by many </w:t>
      </w:r>
      <w:r w:rsidR="009A33B8" w:rsidRPr="004F2C6C">
        <w:rPr>
          <w:lang w:val="en-US"/>
        </w:rPr>
        <w:t xml:space="preserve">as a </w:t>
      </w:r>
      <w:r w:rsidR="003C67E4" w:rsidRPr="004F2C6C">
        <w:rPr>
          <w:lang w:val="en-US"/>
        </w:rPr>
        <w:t>core</w:t>
      </w:r>
      <w:r w:rsidR="009D138D" w:rsidRPr="004F2C6C">
        <w:rPr>
          <w:lang w:val="en-US"/>
        </w:rPr>
        <w:t xml:space="preserve"> technology for </w:t>
      </w:r>
      <w:r w:rsidR="003C67E4" w:rsidRPr="004F2C6C">
        <w:rPr>
          <w:lang w:val="en-US"/>
        </w:rPr>
        <w:t>enhancing</w:t>
      </w:r>
      <w:r w:rsidR="009D138D" w:rsidRPr="004F2C6C">
        <w:rPr>
          <w:lang w:val="en-US"/>
        </w:rPr>
        <w:t xml:space="preserve"> spectral </w:t>
      </w:r>
      <w:r w:rsidR="003C67E4" w:rsidRPr="004F2C6C">
        <w:rPr>
          <w:lang w:val="en-US"/>
        </w:rPr>
        <w:t>efficiency</w:t>
      </w:r>
      <w:r w:rsidR="009D138D" w:rsidRPr="004F2C6C">
        <w:rPr>
          <w:lang w:val="en-US"/>
        </w:rPr>
        <w:t xml:space="preserve"> </w:t>
      </w:r>
      <w:r w:rsidR="003C67E4" w:rsidRPr="004F2C6C">
        <w:rPr>
          <w:lang w:val="en-US"/>
        </w:rPr>
        <w:t>and delivering uniform user experience.</w:t>
      </w:r>
      <w:r w:rsidR="00F7620E" w:rsidRPr="004F2C6C">
        <w:rPr>
          <w:lang w:val="en-US"/>
        </w:rPr>
        <w:t xml:space="preserve"> E.g., </w:t>
      </w:r>
      <w:r w:rsidR="008331BE" w:rsidRPr="004F2C6C">
        <w:rPr>
          <w:lang w:val="en-US"/>
        </w:rPr>
        <w:t xml:space="preserve">CATT, </w:t>
      </w:r>
      <w:r w:rsidR="00F7620E" w:rsidRPr="004F2C6C">
        <w:rPr>
          <w:lang w:val="en-US"/>
        </w:rPr>
        <w:t xml:space="preserve">China Telecom, Ericsson, </w:t>
      </w:r>
      <w:r w:rsidR="00305CB4" w:rsidRPr="004F2C6C">
        <w:rPr>
          <w:lang w:val="en-US"/>
        </w:rPr>
        <w:t xml:space="preserve">Fujitsu, </w:t>
      </w:r>
      <w:r w:rsidR="00F7620E" w:rsidRPr="004F2C6C">
        <w:rPr>
          <w:lang w:val="en-US"/>
        </w:rPr>
        <w:t xml:space="preserve">Google, </w:t>
      </w:r>
      <w:r w:rsidR="00422E8F" w:rsidRPr="004F2C6C">
        <w:rPr>
          <w:lang w:val="en-US"/>
        </w:rPr>
        <w:t xml:space="preserve">Huawei, </w:t>
      </w:r>
      <w:r w:rsidR="00F7620E" w:rsidRPr="004F2C6C">
        <w:rPr>
          <w:lang w:val="en-US"/>
        </w:rPr>
        <w:t xml:space="preserve">KDDI, OPPO, </w:t>
      </w:r>
      <w:r w:rsidR="00422E8F" w:rsidRPr="004F2C6C">
        <w:rPr>
          <w:lang w:val="en-US"/>
        </w:rPr>
        <w:t>Samsung, Vivo</w:t>
      </w:r>
      <w:r w:rsidR="00F7620E" w:rsidRPr="004F2C6C">
        <w:rPr>
          <w:lang w:val="en-US"/>
        </w:rPr>
        <w:t>, Xiaomi</w:t>
      </w:r>
      <w:r w:rsidRPr="004F2C6C">
        <w:rPr>
          <w:lang w:val="en-US"/>
        </w:rPr>
        <w:t xml:space="preserve"> proposes to prioritize CJT. On the other hand, </w:t>
      </w:r>
      <w:r w:rsidR="00867E25" w:rsidRPr="004F2C6C">
        <w:rPr>
          <w:lang w:val="en-US"/>
        </w:rPr>
        <w:t>non-coherent joint transmission (NCJT) is proposed to be deprioritized</w:t>
      </w:r>
      <w:r w:rsidR="008E644D" w:rsidRPr="004F2C6C">
        <w:rPr>
          <w:lang w:val="en-US"/>
        </w:rPr>
        <w:t>, e.g.,</w:t>
      </w:r>
      <w:r w:rsidR="00867E25" w:rsidRPr="004F2C6C">
        <w:rPr>
          <w:lang w:val="en-US"/>
        </w:rPr>
        <w:t xml:space="preserve"> by</w:t>
      </w:r>
      <w:r w:rsidR="008E644D">
        <w:rPr>
          <w:lang w:val="en-US"/>
        </w:rPr>
        <w:t xml:space="preserve"> </w:t>
      </w:r>
      <w:r w:rsidR="00867E25" w:rsidRPr="004F2C6C">
        <w:rPr>
          <w:lang w:val="en-US"/>
        </w:rPr>
        <w:t>E</w:t>
      </w:r>
      <w:r w:rsidR="00AD529F" w:rsidRPr="004F2C6C">
        <w:rPr>
          <w:lang w:val="en-US"/>
        </w:rPr>
        <w:t>ricsson, Google, Samsung</w:t>
      </w:r>
      <w:r w:rsidR="00867E25" w:rsidRPr="004F2C6C">
        <w:rPr>
          <w:lang w:val="en-US"/>
        </w:rPr>
        <w:t>.</w:t>
      </w:r>
      <w:r w:rsidR="006C5B88" w:rsidRPr="004F2C6C">
        <w:rPr>
          <w:lang w:val="en-US"/>
        </w:rPr>
        <w:t xml:space="preserve"> Huawei notes that NCJT may be integrated into CJT for </w:t>
      </w:r>
      <w:r w:rsidR="001E60ED" w:rsidRPr="004F2C6C">
        <w:rPr>
          <w:lang w:val="en-US"/>
        </w:rPr>
        <w:t>6GR and</w:t>
      </w:r>
      <w:r w:rsidR="006C5B88" w:rsidRPr="004F2C6C">
        <w:rPr>
          <w:lang w:val="en-US"/>
        </w:rPr>
        <w:t xml:space="preserve"> should not be considered </w:t>
      </w:r>
      <w:r w:rsidR="00A43F78" w:rsidRPr="004F2C6C">
        <w:rPr>
          <w:lang w:val="en-US"/>
        </w:rPr>
        <w:t>a</w:t>
      </w:r>
      <w:r w:rsidR="006C5B88" w:rsidRPr="004F2C6C">
        <w:rPr>
          <w:lang w:val="en-US"/>
        </w:rPr>
        <w:t xml:space="preserve"> standalone feature.</w:t>
      </w:r>
    </w:p>
    <w:p w14:paraId="1B9CB741" w14:textId="4BB3347E" w:rsidR="004E1DA4" w:rsidRPr="004F2C6C" w:rsidRDefault="00DF322F" w:rsidP="002F132A">
      <w:pPr>
        <w:pStyle w:val="0Maintext"/>
        <w:rPr>
          <w:lang w:val="en-US" w:eastAsia="zh-CN"/>
        </w:rPr>
      </w:pPr>
      <w:r w:rsidRPr="004F2C6C">
        <w:rPr>
          <w:lang w:val="en-US"/>
        </w:rPr>
        <w:t xml:space="preserve">CMCC, ZTE </w:t>
      </w:r>
      <w:r w:rsidR="004A1FF6" w:rsidRPr="004F2C6C">
        <w:rPr>
          <w:lang w:val="en-US"/>
        </w:rPr>
        <w:t>discuss considerations for</w:t>
      </w:r>
      <w:r w:rsidR="00086F9E" w:rsidRPr="004F2C6C">
        <w:rPr>
          <w:lang w:val="en-US"/>
        </w:rPr>
        <w:t xml:space="preserve"> supporting </w:t>
      </w:r>
      <w:r w:rsidRPr="004F2C6C">
        <w:rPr>
          <w:lang w:val="en-US"/>
        </w:rPr>
        <w:t>high-speed train (</w:t>
      </w:r>
      <w:r w:rsidR="00086F9E" w:rsidRPr="004F2C6C">
        <w:rPr>
          <w:lang w:val="en-US"/>
        </w:rPr>
        <w:t>HST</w:t>
      </w:r>
      <w:r w:rsidRPr="004F2C6C">
        <w:rPr>
          <w:lang w:val="en-US"/>
        </w:rPr>
        <w:t xml:space="preserve">) scenarios. </w:t>
      </w:r>
      <w:r w:rsidR="00334BC0" w:rsidRPr="004F2C6C">
        <w:rPr>
          <w:lang w:val="en-US"/>
        </w:rPr>
        <w:t xml:space="preserve">ZTE </w:t>
      </w:r>
      <w:r w:rsidR="00C90DCC" w:rsidRPr="004F2C6C">
        <w:rPr>
          <w:lang w:val="en-US"/>
        </w:rPr>
        <w:t>lists challenges</w:t>
      </w:r>
      <w:r w:rsidRPr="004F2C6C">
        <w:rPr>
          <w:lang w:val="en-US"/>
        </w:rPr>
        <w:t xml:space="preserve"> for HST</w:t>
      </w:r>
      <w:r w:rsidR="00AC4953" w:rsidRPr="004F2C6C">
        <w:rPr>
          <w:lang w:val="en-US"/>
        </w:rPr>
        <w:t>,</w:t>
      </w:r>
      <w:r w:rsidR="00C90DCC" w:rsidRPr="004F2C6C">
        <w:rPr>
          <w:lang w:val="en-US"/>
        </w:rPr>
        <w:t xml:space="preserve"> including rapid fluctuations in Doppler shift, </w:t>
      </w:r>
      <w:r w:rsidR="00852C47" w:rsidRPr="004F2C6C">
        <w:rPr>
          <w:lang w:val="en-US"/>
        </w:rPr>
        <w:t xml:space="preserve">lack of diversity </w:t>
      </w:r>
      <w:r w:rsidRPr="004F2C6C">
        <w:rPr>
          <w:lang w:val="en-US"/>
        </w:rPr>
        <w:t>gains</w:t>
      </w:r>
      <w:r w:rsidR="00852C47" w:rsidRPr="004F2C6C">
        <w:rPr>
          <w:lang w:val="en-US"/>
        </w:rPr>
        <w:t xml:space="preserve"> in the Doppler domain, large latency of parameter reconfiguration, </w:t>
      </w:r>
      <w:r w:rsidR="00D14F0A" w:rsidRPr="004F2C6C">
        <w:rPr>
          <w:lang w:val="en-US"/>
        </w:rPr>
        <w:t xml:space="preserve">and </w:t>
      </w:r>
      <w:r w:rsidR="00D14F0A" w:rsidRPr="004F2C6C">
        <w:rPr>
          <w:lang w:val="en-US" w:eastAsia="zh-CN"/>
        </w:rPr>
        <w:t>large latency and uncertainty of handover, and backhaul/sync of TRPs intra/inter-DU.</w:t>
      </w:r>
      <w:r w:rsidRPr="004F2C6C">
        <w:rPr>
          <w:lang w:val="en-US" w:eastAsia="zh-CN"/>
        </w:rPr>
        <w:t xml:space="preserve"> </w:t>
      </w:r>
      <w:r w:rsidR="00B455B5" w:rsidRPr="004F2C6C">
        <w:rPr>
          <w:lang w:val="en-US" w:eastAsia="zh-CN"/>
        </w:rPr>
        <w:t xml:space="preserve">CATT notes that SFN can </w:t>
      </w:r>
      <w:r w:rsidR="00086F9E" w:rsidRPr="004F2C6C">
        <w:rPr>
          <w:lang w:val="en-US" w:eastAsia="zh-CN"/>
        </w:rPr>
        <w:t>enhance transmission reliability in HST scenarios.</w:t>
      </w:r>
      <w:r w:rsidRPr="004F2C6C">
        <w:rPr>
          <w:lang w:val="en-US" w:eastAsia="zh-CN"/>
        </w:rPr>
        <w:t xml:space="preserve"> </w:t>
      </w:r>
      <w:r w:rsidR="004E1DA4" w:rsidRPr="004F2C6C">
        <w:rPr>
          <w:lang w:val="en-US" w:eastAsia="zh-CN"/>
        </w:rPr>
        <w:t xml:space="preserve">OPPO proposes to study </w:t>
      </w:r>
      <w:r w:rsidR="00FC248E" w:rsidRPr="004F2C6C">
        <w:rPr>
          <w:lang w:val="en-US" w:eastAsia="zh-CN"/>
        </w:rPr>
        <w:t>transmit diversity PDSCH transmission schemes to improve link quality in high-mobility scenarios.</w:t>
      </w:r>
    </w:p>
    <w:p w14:paraId="0E07D861" w14:textId="5E12AC63" w:rsidR="003837B9" w:rsidRPr="004F2C6C" w:rsidRDefault="00ED4D04" w:rsidP="00251243">
      <w:pPr>
        <w:pStyle w:val="0Maintext"/>
        <w:rPr>
          <w:lang w:val="en-US"/>
        </w:rPr>
      </w:pPr>
      <w:r w:rsidRPr="004F2C6C">
        <w:rPr>
          <w:lang w:val="en-US"/>
        </w:rPr>
        <w:t xml:space="preserve">For scheduling of multi-TRP transmissions, </w:t>
      </w:r>
      <w:r w:rsidR="00E944E1" w:rsidRPr="004F2C6C">
        <w:rPr>
          <w:lang w:val="en-US"/>
        </w:rPr>
        <w:t>there</w:t>
      </w:r>
      <w:r w:rsidRPr="004F2C6C">
        <w:rPr>
          <w:lang w:val="en-US"/>
        </w:rPr>
        <w:t xml:space="preserve"> seems </w:t>
      </w:r>
      <w:r w:rsidR="00A13B14" w:rsidRPr="004F2C6C">
        <w:rPr>
          <w:lang w:val="en-US"/>
        </w:rPr>
        <w:t>to be a</w:t>
      </w:r>
      <w:r w:rsidRPr="004F2C6C">
        <w:rPr>
          <w:lang w:val="en-US"/>
        </w:rPr>
        <w:t xml:space="preserve"> common view to support PDSCH </w:t>
      </w:r>
      <w:r w:rsidR="00884B02" w:rsidRPr="004F2C6C">
        <w:rPr>
          <w:lang w:val="en-US"/>
        </w:rPr>
        <w:t xml:space="preserve">scheduled by a single DCI. </w:t>
      </w:r>
      <w:r w:rsidR="004E5EBC" w:rsidRPr="004F2C6C">
        <w:rPr>
          <w:lang w:val="en-US"/>
        </w:rPr>
        <w:t>On the other hand</w:t>
      </w:r>
      <w:r w:rsidR="00884B02" w:rsidRPr="004F2C6C">
        <w:rPr>
          <w:lang w:val="en-US"/>
        </w:rPr>
        <w:t xml:space="preserve">, there </w:t>
      </w:r>
      <w:r w:rsidR="00616977" w:rsidRPr="004F2C6C">
        <w:rPr>
          <w:lang w:val="en-US"/>
        </w:rPr>
        <w:t>seems to be</w:t>
      </w:r>
      <w:r w:rsidR="00884B02" w:rsidRPr="004F2C6C">
        <w:rPr>
          <w:lang w:val="en-US"/>
        </w:rPr>
        <w:t xml:space="preserve"> diverging views on whether to support </w:t>
      </w:r>
      <w:r w:rsidR="0098268D" w:rsidRPr="004F2C6C">
        <w:rPr>
          <w:lang w:val="en-US"/>
        </w:rPr>
        <w:t>multi-DCI-based PDSCH.</w:t>
      </w:r>
      <w:r w:rsidR="000E0A9F" w:rsidRPr="004F2C6C">
        <w:rPr>
          <w:lang w:val="en-US"/>
        </w:rPr>
        <w:t xml:space="preserve"> </w:t>
      </w:r>
      <w:r w:rsidR="001B1BFB" w:rsidRPr="004F2C6C">
        <w:rPr>
          <w:lang w:val="en-US"/>
        </w:rPr>
        <w:t xml:space="preserve">Apple, Ericsson, </w:t>
      </w:r>
      <w:r w:rsidR="00891202" w:rsidRPr="004F2C6C">
        <w:rPr>
          <w:lang w:val="en-US"/>
        </w:rPr>
        <w:t xml:space="preserve">NTT Docomo, </w:t>
      </w:r>
      <w:r w:rsidR="0098268D" w:rsidRPr="004F2C6C">
        <w:rPr>
          <w:lang w:val="en-US"/>
        </w:rPr>
        <w:t xml:space="preserve">OPPO, </w:t>
      </w:r>
      <w:r w:rsidR="001B1BFB" w:rsidRPr="004F2C6C">
        <w:rPr>
          <w:lang w:val="en-US"/>
        </w:rPr>
        <w:t xml:space="preserve">Samsung, </w:t>
      </w:r>
      <w:r w:rsidR="0098268D" w:rsidRPr="004F2C6C">
        <w:rPr>
          <w:lang w:val="en-US"/>
        </w:rPr>
        <w:t>Vivo</w:t>
      </w:r>
      <w:r w:rsidR="009F184D" w:rsidRPr="004F2C6C">
        <w:rPr>
          <w:lang w:val="en-US"/>
        </w:rPr>
        <w:t xml:space="preserve">, Xiaomi suggests </w:t>
      </w:r>
      <w:r w:rsidR="001B1BFB" w:rsidRPr="004F2C6C">
        <w:rPr>
          <w:lang w:val="en-US"/>
        </w:rPr>
        <w:t>prioritizing</w:t>
      </w:r>
      <w:r w:rsidR="009F184D" w:rsidRPr="004F2C6C">
        <w:rPr>
          <w:lang w:val="en-US"/>
        </w:rPr>
        <w:t xml:space="preserve"> single-DCI </w:t>
      </w:r>
      <w:r w:rsidR="00A832C3">
        <w:rPr>
          <w:lang w:val="en-US"/>
        </w:rPr>
        <w:t>scheduling and/or to</w:t>
      </w:r>
      <w:r w:rsidR="009F184D" w:rsidRPr="004F2C6C">
        <w:rPr>
          <w:lang w:val="en-US"/>
        </w:rPr>
        <w:t xml:space="preserve"> deprioritize multi-DCI</w:t>
      </w:r>
      <w:r w:rsidR="00AA64AC" w:rsidRPr="004F2C6C">
        <w:rPr>
          <w:lang w:val="en-US"/>
        </w:rPr>
        <w:t xml:space="preserve"> scheduling.</w:t>
      </w:r>
      <w:r w:rsidR="008B44AA" w:rsidRPr="004F2C6C">
        <w:rPr>
          <w:lang w:val="en-US"/>
        </w:rPr>
        <w:t xml:space="preserve"> </w:t>
      </w:r>
      <w:r w:rsidR="00294E52" w:rsidRPr="004F2C6C">
        <w:rPr>
          <w:lang w:val="en-US"/>
        </w:rPr>
        <w:t xml:space="preserve">Huawei notes that multi-DCI-based NCJT has limited practical gains but large specification footprint. </w:t>
      </w:r>
      <w:r w:rsidR="00806FB7" w:rsidRPr="004F2C6C">
        <w:rPr>
          <w:lang w:val="en-US"/>
        </w:rPr>
        <w:t xml:space="preserve">CMCC further notes </w:t>
      </w:r>
      <w:r w:rsidR="00BD414B" w:rsidRPr="004F2C6C">
        <w:rPr>
          <w:lang w:val="en-US"/>
        </w:rPr>
        <w:t>that multi-DCI based multi-TRP schemes have limited practical gains while large specification footprint and that</w:t>
      </w:r>
      <w:r w:rsidR="00806FB7" w:rsidRPr="004F2C6C">
        <w:rPr>
          <w:lang w:val="en-US"/>
        </w:rPr>
        <w:t xml:space="preserve"> non-ideal backhaul among multiple TRPs makes real-time inter-TRP resource coordination difficult</w:t>
      </w:r>
      <w:r w:rsidR="00BD414B" w:rsidRPr="004F2C6C">
        <w:rPr>
          <w:lang w:val="en-US"/>
        </w:rPr>
        <w:t>.</w:t>
      </w:r>
      <w:r w:rsidR="0045369C" w:rsidRPr="004F2C6C">
        <w:rPr>
          <w:lang w:val="en-US"/>
        </w:rPr>
        <w:t xml:space="preserve"> </w:t>
      </w:r>
      <w:r w:rsidR="00965576" w:rsidRPr="004F2C6C">
        <w:rPr>
          <w:lang w:val="en-US"/>
        </w:rPr>
        <w:t>Vivo mentions that multi-DCI-based multi-TRP should be deprioritized, since it requires a substantial increase in blind decoding attempts, complicated processing of two parallel PDSCH transmissions and out-of-order scheduling but shows marginal performance improvement.</w:t>
      </w:r>
    </w:p>
    <w:p w14:paraId="113D7961" w14:textId="07AA0020" w:rsidR="00325E74" w:rsidRPr="004F2C6C" w:rsidRDefault="00325E74" w:rsidP="00325E74">
      <w:pPr>
        <w:pStyle w:val="Heading3"/>
        <w:numPr>
          <w:ilvl w:val="0"/>
          <w:numId w:val="0"/>
        </w:numPr>
        <w:rPr>
          <w:b/>
          <w:bCs/>
          <w:sz w:val="20"/>
          <w:szCs w:val="20"/>
        </w:rPr>
      </w:pPr>
      <w:r w:rsidRPr="004F2C6C">
        <w:rPr>
          <w:b/>
          <w:bCs/>
          <w:sz w:val="20"/>
          <w:szCs w:val="20"/>
        </w:rPr>
        <w:lastRenderedPageBreak/>
        <w:t>Proposal 4-3</w:t>
      </w:r>
    </w:p>
    <w:p w14:paraId="7CA4CC8A" w14:textId="5A1D0F60" w:rsidR="00325E74" w:rsidRPr="004F2C6C" w:rsidRDefault="005A21E8" w:rsidP="00325E74">
      <w:pPr>
        <w:pStyle w:val="0Maintext"/>
        <w:numPr>
          <w:ilvl w:val="0"/>
          <w:numId w:val="44"/>
        </w:numPr>
        <w:rPr>
          <w:b/>
          <w:bCs/>
          <w:lang w:val="en-US"/>
        </w:rPr>
      </w:pPr>
      <w:r w:rsidRPr="004F2C6C">
        <w:rPr>
          <w:b/>
          <w:bCs/>
          <w:lang w:val="en-US"/>
        </w:rPr>
        <w:t>F</w:t>
      </w:r>
      <w:r w:rsidR="00C40F28" w:rsidRPr="004F2C6C">
        <w:rPr>
          <w:b/>
          <w:bCs/>
          <w:lang w:val="en-US"/>
        </w:rPr>
        <w:t xml:space="preserve">or </w:t>
      </w:r>
      <w:r w:rsidR="00C12EDD" w:rsidRPr="004F2C6C">
        <w:rPr>
          <w:b/>
          <w:bCs/>
          <w:lang w:val="en-US"/>
        </w:rPr>
        <w:t xml:space="preserve">design </w:t>
      </w:r>
      <w:r w:rsidR="00864DFC" w:rsidRPr="004F2C6C">
        <w:rPr>
          <w:b/>
          <w:bCs/>
          <w:lang w:val="en-US"/>
        </w:rPr>
        <w:t xml:space="preserve">of </w:t>
      </w:r>
      <w:r w:rsidR="00325E74" w:rsidRPr="004F2C6C">
        <w:rPr>
          <w:b/>
          <w:bCs/>
          <w:lang w:val="en-US"/>
        </w:rPr>
        <w:t xml:space="preserve">transmission </w:t>
      </w:r>
      <w:r w:rsidR="00845350" w:rsidRPr="004F2C6C">
        <w:rPr>
          <w:b/>
          <w:bCs/>
          <w:lang w:val="en-US"/>
        </w:rPr>
        <w:t>scheme</w:t>
      </w:r>
      <w:r w:rsidR="00864DFC" w:rsidRPr="004F2C6C">
        <w:rPr>
          <w:b/>
          <w:bCs/>
          <w:lang w:val="en-US"/>
        </w:rPr>
        <w:t xml:space="preserve"> for PDSCH</w:t>
      </w:r>
      <w:r w:rsidR="0099403B" w:rsidRPr="004F2C6C">
        <w:rPr>
          <w:b/>
          <w:bCs/>
          <w:lang w:val="en-US"/>
        </w:rPr>
        <w:t>,</w:t>
      </w:r>
      <w:r w:rsidR="00325E74" w:rsidRPr="004F2C6C">
        <w:rPr>
          <w:b/>
          <w:bCs/>
          <w:lang w:val="en-US"/>
        </w:rPr>
        <w:t xml:space="preserve"> </w:t>
      </w:r>
      <w:r w:rsidR="00AB7D8A" w:rsidRPr="004F2C6C">
        <w:rPr>
          <w:b/>
          <w:bCs/>
          <w:lang w:val="en-US"/>
        </w:rPr>
        <w:t>consider</w:t>
      </w:r>
      <w:r w:rsidR="00325E74" w:rsidRPr="004F2C6C">
        <w:rPr>
          <w:b/>
          <w:bCs/>
          <w:lang w:val="en-US"/>
        </w:rPr>
        <w:t xml:space="preserve"> the following aspects</w:t>
      </w:r>
    </w:p>
    <w:p w14:paraId="215F4359" w14:textId="13846944" w:rsidR="00536291" w:rsidRPr="004F2C6C" w:rsidRDefault="00536291" w:rsidP="00325E74">
      <w:pPr>
        <w:pStyle w:val="0Maintext"/>
        <w:numPr>
          <w:ilvl w:val="1"/>
          <w:numId w:val="44"/>
        </w:numPr>
        <w:rPr>
          <w:b/>
          <w:bCs/>
          <w:lang w:val="en-US"/>
        </w:rPr>
      </w:pPr>
      <w:r w:rsidRPr="004F2C6C">
        <w:rPr>
          <w:b/>
          <w:bCs/>
          <w:lang w:val="en-US"/>
        </w:rPr>
        <w:t xml:space="preserve">Support </w:t>
      </w:r>
      <w:r w:rsidR="00FA72D5" w:rsidRPr="004F2C6C">
        <w:rPr>
          <w:b/>
          <w:bCs/>
          <w:lang w:val="en-US"/>
        </w:rPr>
        <w:t>for</w:t>
      </w:r>
      <w:r w:rsidRPr="004F2C6C">
        <w:rPr>
          <w:b/>
          <w:bCs/>
          <w:lang w:val="en-US"/>
        </w:rPr>
        <w:t xml:space="preserve"> DMRS-based PDSCH transmission </w:t>
      </w:r>
      <w:r w:rsidR="00FA72D5" w:rsidRPr="004F2C6C">
        <w:rPr>
          <w:b/>
          <w:bCs/>
          <w:lang w:val="en-US"/>
        </w:rPr>
        <w:t>with one DMRS port per layer</w:t>
      </w:r>
    </w:p>
    <w:p w14:paraId="18F6DAA3" w14:textId="610E3096" w:rsidR="001C35C2" w:rsidRPr="004F2C6C" w:rsidRDefault="001C35C2" w:rsidP="00325E74">
      <w:pPr>
        <w:pStyle w:val="0Maintext"/>
        <w:numPr>
          <w:ilvl w:val="1"/>
          <w:numId w:val="44"/>
        </w:numPr>
        <w:rPr>
          <w:b/>
          <w:bCs/>
          <w:lang w:val="en-US"/>
        </w:rPr>
      </w:pPr>
      <w:r w:rsidRPr="004F2C6C">
        <w:rPr>
          <w:b/>
          <w:bCs/>
          <w:lang w:val="en-US"/>
        </w:rPr>
        <w:t>Support for both SU-MIMO and MU-MIMO</w:t>
      </w:r>
    </w:p>
    <w:p w14:paraId="52EF1699" w14:textId="77777777" w:rsidR="0048715B" w:rsidRPr="004F2C6C" w:rsidRDefault="0048715B" w:rsidP="0048715B">
      <w:pPr>
        <w:pStyle w:val="0Maintext"/>
        <w:numPr>
          <w:ilvl w:val="1"/>
          <w:numId w:val="44"/>
        </w:numPr>
        <w:rPr>
          <w:b/>
          <w:bCs/>
          <w:lang w:val="en-US"/>
        </w:rPr>
      </w:pPr>
      <w:r w:rsidRPr="004F2C6C">
        <w:rPr>
          <w:b/>
          <w:bCs/>
          <w:lang w:val="en-US"/>
        </w:rPr>
        <w:t>Support for both closed-loop and open-loop precoding</w:t>
      </w:r>
    </w:p>
    <w:p w14:paraId="04372766" w14:textId="5351AC7F" w:rsidR="0048715B" w:rsidRPr="004F2C6C" w:rsidRDefault="0048715B" w:rsidP="0048715B">
      <w:pPr>
        <w:pStyle w:val="0Maintext"/>
        <w:numPr>
          <w:ilvl w:val="2"/>
          <w:numId w:val="44"/>
        </w:numPr>
        <w:rPr>
          <w:b/>
          <w:bCs/>
          <w:lang w:val="en-US"/>
        </w:rPr>
      </w:pPr>
      <w:r w:rsidRPr="004F2C6C">
        <w:rPr>
          <w:b/>
          <w:bCs/>
          <w:lang w:val="en-US"/>
        </w:rPr>
        <w:t xml:space="preserve">FFS: </w:t>
      </w:r>
      <w:r w:rsidR="00384FD1" w:rsidRPr="004F2C6C">
        <w:rPr>
          <w:b/>
          <w:bCs/>
          <w:lang w:val="en-US"/>
        </w:rPr>
        <w:t>Support for t</w:t>
      </w:r>
      <w:r w:rsidRPr="004F2C6C">
        <w:rPr>
          <w:b/>
          <w:bCs/>
          <w:lang w:val="en-US"/>
        </w:rPr>
        <w:t>ransparent and/or non-transparent</w:t>
      </w:r>
      <w:r w:rsidR="002F7AF2" w:rsidRPr="004F2C6C">
        <w:rPr>
          <w:b/>
          <w:bCs/>
          <w:lang w:val="en-US"/>
        </w:rPr>
        <w:t xml:space="preserve"> open-loop precoding</w:t>
      </w:r>
    </w:p>
    <w:p w14:paraId="22F091AE" w14:textId="134D8E78" w:rsidR="00325E74" w:rsidRPr="004F2C6C" w:rsidRDefault="00B66C8B" w:rsidP="00325E74">
      <w:pPr>
        <w:pStyle w:val="0Maintext"/>
        <w:numPr>
          <w:ilvl w:val="1"/>
          <w:numId w:val="44"/>
        </w:numPr>
        <w:rPr>
          <w:b/>
          <w:bCs/>
          <w:lang w:val="en-US"/>
        </w:rPr>
      </w:pPr>
      <w:r w:rsidRPr="004F2C6C">
        <w:rPr>
          <w:b/>
          <w:bCs/>
          <w:lang w:val="en-US"/>
        </w:rPr>
        <w:t>Support</w:t>
      </w:r>
      <w:r w:rsidR="00325E74" w:rsidRPr="004F2C6C">
        <w:rPr>
          <w:b/>
          <w:bCs/>
          <w:lang w:val="en-US"/>
        </w:rPr>
        <w:t xml:space="preserve"> for </w:t>
      </w:r>
      <w:r w:rsidR="00C0519C" w:rsidRPr="004F2C6C">
        <w:rPr>
          <w:b/>
          <w:bCs/>
          <w:lang w:val="en-US"/>
        </w:rPr>
        <w:t xml:space="preserve">both single-TRP and </w:t>
      </w:r>
      <w:r w:rsidR="00325E74" w:rsidRPr="004F2C6C">
        <w:rPr>
          <w:b/>
          <w:bCs/>
          <w:lang w:val="en-US"/>
        </w:rPr>
        <w:t>multi-TRP operation</w:t>
      </w:r>
    </w:p>
    <w:p w14:paraId="7DE33422" w14:textId="65765C8C" w:rsidR="00C252CF" w:rsidRPr="004F2C6C" w:rsidRDefault="0012777C" w:rsidP="00C252CF">
      <w:pPr>
        <w:pStyle w:val="0Maintext"/>
        <w:numPr>
          <w:ilvl w:val="2"/>
          <w:numId w:val="44"/>
        </w:numPr>
        <w:rPr>
          <w:b/>
          <w:bCs/>
          <w:lang w:val="en-US"/>
        </w:rPr>
      </w:pPr>
      <w:r w:rsidRPr="004F2C6C">
        <w:rPr>
          <w:b/>
          <w:bCs/>
          <w:lang w:val="en-US"/>
        </w:rPr>
        <w:t>Support</w:t>
      </w:r>
      <w:r w:rsidR="00082E4F" w:rsidRPr="004F2C6C">
        <w:rPr>
          <w:b/>
          <w:bCs/>
          <w:lang w:val="en-US"/>
        </w:rPr>
        <w:t>, at least,</w:t>
      </w:r>
      <w:r w:rsidRPr="004F2C6C">
        <w:rPr>
          <w:b/>
          <w:bCs/>
          <w:lang w:val="en-US"/>
        </w:rPr>
        <w:t xml:space="preserve"> </w:t>
      </w:r>
      <w:r w:rsidR="00A54458" w:rsidRPr="004F2C6C">
        <w:rPr>
          <w:b/>
          <w:bCs/>
          <w:lang w:val="en-US"/>
        </w:rPr>
        <w:t xml:space="preserve">single-DCI-based </w:t>
      </w:r>
      <w:r w:rsidRPr="004F2C6C">
        <w:rPr>
          <w:b/>
          <w:bCs/>
          <w:lang w:val="en-US"/>
        </w:rPr>
        <w:t>PDSCH</w:t>
      </w:r>
      <w:r w:rsidR="00A54458" w:rsidRPr="004F2C6C">
        <w:rPr>
          <w:b/>
          <w:bCs/>
          <w:lang w:val="en-US"/>
        </w:rPr>
        <w:t xml:space="preserve"> transmission</w:t>
      </w:r>
    </w:p>
    <w:p w14:paraId="3F537B36" w14:textId="69958E48" w:rsidR="00215FF0" w:rsidRPr="004F2C6C" w:rsidRDefault="00215FF0" w:rsidP="00215FF0">
      <w:pPr>
        <w:pStyle w:val="0Maintext"/>
        <w:numPr>
          <w:ilvl w:val="3"/>
          <w:numId w:val="44"/>
        </w:numPr>
        <w:rPr>
          <w:b/>
          <w:bCs/>
          <w:lang w:val="en-US"/>
        </w:rPr>
      </w:pPr>
      <w:r w:rsidRPr="004F2C6C">
        <w:rPr>
          <w:b/>
          <w:bCs/>
          <w:lang w:val="en-US"/>
        </w:rPr>
        <w:t xml:space="preserve">FFS: </w:t>
      </w:r>
      <w:r w:rsidR="00082E4F" w:rsidRPr="004F2C6C">
        <w:rPr>
          <w:b/>
          <w:bCs/>
          <w:lang w:val="en-US"/>
        </w:rPr>
        <w:t xml:space="preserve">Support for </w:t>
      </w:r>
      <w:r w:rsidR="00A54458" w:rsidRPr="004F2C6C">
        <w:rPr>
          <w:b/>
          <w:bCs/>
          <w:lang w:val="en-US"/>
        </w:rPr>
        <w:t>multi-DCI-based PDSCH transmission</w:t>
      </w:r>
    </w:p>
    <w:p w14:paraId="206232EE" w14:textId="77777777" w:rsidR="00FD65BD" w:rsidRPr="004F2C6C" w:rsidRDefault="00FD65BD" w:rsidP="00FD65BD">
      <w:pPr>
        <w:pStyle w:val="0Maintext"/>
        <w:numPr>
          <w:ilvl w:val="2"/>
          <w:numId w:val="44"/>
        </w:numPr>
        <w:rPr>
          <w:b/>
          <w:bCs/>
          <w:lang w:val="en-US"/>
        </w:rPr>
      </w:pPr>
      <w:r w:rsidRPr="004F2C6C">
        <w:rPr>
          <w:b/>
          <w:bCs/>
          <w:lang w:val="en-US"/>
        </w:rPr>
        <w:t>Strive to minimize the number of multi-TRP schemes compared to NR</w:t>
      </w:r>
    </w:p>
    <w:p w14:paraId="137C3DF9" w14:textId="1DC64BAE" w:rsidR="00FD65BD" w:rsidRPr="004F2C6C" w:rsidRDefault="00FD65BD" w:rsidP="00FD65BD">
      <w:pPr>
        <w:pStyle w:val="0Maintext"/>
        <w:numPr>
          <w:ilvl w:val="3"/>
          <w:numId w:val="44"/>
        </w:numPr>
        <w:rPr>
          <w:b/>
          <w:bCs/>
          <w:lang w:val="en-US"/>
        </w:rPr>
      </w:pPr>
      <w:r w:rsidRPr="004F2C6C">
        <w:rPr>
          <w:b/>
          <w:bCs/>
          <w:lang w:val="en-US"/>
        </w:rPr>
        <w:t>E.g., avoid multiple schemes for the same scenario</w:t>
      </w:r>
    </w:p>
    <w:p w14:paraId="6FBBAA82" w14:textId="7A903067" w:rsidR="00935939" w:rsidRPr="004F2C6C" w:rsidRDefault="00DC3866" w:rsidP="00935939">
      <w:pPr>
        <w:pStyle w:val="0Maintext"/>
        <w:numPr>
          <w:ilvl w:val="2"/>
          <w:numId w:val="44"/>
        </w:numPr>
        <w:rPr>
          <w:b/>
          <w:bCs/>
          <w:lang w:val="en-US"/>
        </w:rPr>
      </w:pPr>
      <w:r w:rsidRPr="004F2C6C">
        <w:rPr>
          <w:b/>
          <w:bCs/>
          <w:lang w:val="en-US"/>
        </w:rPr>
        <w:t xml:space="preserve">Strive to </w:t>
      </w:r>
      <w:r w:rsidR="008B26EB">
        <w:rPr>
          <w:b/>
          <w:bCs/>
          <w:lang w:val="en-US"/>
        </w:rPr>
        <w:t>design</w:t>
      </w:r>
      <w:r w:rsidR="001F1C25" w:rsidRPr="004F2C6C">
        <w:rPr>
          <w:b/>
          <w:bCs/>
          <w:lang w:val="en-US"/>
        </w:rPr>
        <w:t xml:space="preserve"> unified framework for single-TRP</w:t>
      </w:r>
      <w:r w:rsidR="00C9243C" w:rsidRPr="004F2C6C">
        <w:rPr>
          <w:b/>
          <w:bCs/>
          <w:lang w:val="en-US"/>
        </w:rPr>
        <w:t xml:space="preserve"> and </w:t>
      </w:r>
      <w:r w:rsidR="001F1C25" w:rsidRPr="004F2C6C">
        <w:rPr>
          <w:b/>
          <w:bCs/>
          <w:lang w:val="en-US"/>
        </w:rPr>
        <w:t>multi-TRP transmission</w:t>
      </w:r>
    </w:p>
    <w:p w14:paraId="53695CB5" w14:textId="76932DE5" w:rsidR="00591AC8" w:rsidRPr="004F2C6C" w:rsidRDefault="00D14F0A" w:rsidP="009821C1">
      <w:pPr>
        <w:pStyle w:val="0Maintext"/>
        <w:numPr>
          <w:ilvl w:val="1"/>
          <w:numId w:val="44"/>
        </w:numPr>
        <w:rPr>
          <w:b/>
          <w:bCs/>
          <w:lang w:val="en-US"/>
        </w:rPr>
      </w:pPr>
      <w:r w:rsidRPr="004F2C6C">
        <w:rPr>
          <w:b/>
          <w:bCs/>
          <w:lang w:val="en-US"/>
        </w:rPr>
        <w:t>Foc</w:t>
      </w:r>
      <w:r w:rsidR="009821C1" w:rsidRPr="004F2C6C">
        <w:rPr>
          <w:b/>
          <w:bCs/>
          <w:lang w:val="en-US"/>
        </w:rPr>
        <w:t>us on key scenarios, including</w:t>
      </w:r>
    </w:p>
    <w:p w14:paraId="131D0DEF" w14:textId="1477765E" w:rsidR="002860A7" w:rsidRPr="004F2C6C" w:rsidRDefault="00C734E7" w:rsidP="009821C1">
      <w:pPr>
        <w:pStyle w:val="0Maintext"/>
        <w:numPr>
          <w:ilvl w:val="2"/>
          <w:numId w:val="44"/>
        </w:numPr>
        <w:rPr>
          <w:b/>
          <w:bCs/>
          <w:lang w:val="en-US"/>
        </w:rPr>
      </w:pPr>
      <w:r w:rsidRPr="004F2C6C">
        <w:rPr>
          <w:b/>
          <w:bCs/>
          <w:lang w:val="en-US"/>
        </w:rPr>
        <w:t xml:space="preserve">Improved spectral efficiency and cell-edge coverage </w:t>
      </w:r>
      <w:r w:rsidR="00791D42" w:rsidRPr="004F2C6C">
        <w:rPr>
          <w:b/>
          <w:bCs/>
          <w:lang w:val="en-US"/>
        </w:rPr>
        <w:t>for eMBB/FWA</w:t>
      </w:r>
    </w:p>
    <w:p w14:paraId="083EEB9F" w14:textId="3D92046D" w:rsidR="00BB1167" w:rsidRPr="00BB1167" w:rsidRDefault="00C734E7" w:rsidP="00BB1167">
      <w:pPr>
        <w:pStyle w:val="0Maintext"/>
        <w:numPr>
          <w:ilvl w:val="2"/>
          <w:numId w:val="44"/>
        </w:numPr>
        <w:rPr>
          <w:b/>
          <w:bCs/>
          <w:lang w:val="en-US"/>
        </w:rPr>
      </w:pPr>
      <w:r w:rsidRPr="004F2C6C">
        <w:rPr>
          <w:b/>
          <w:bCs/>
          <w:lang w:val="en-US"/>
        </w:rPr>
        <w:t xml:space="preserve">Improved </w:t>
      </w:r>
      <w:r w:rsidR="00C85AAB" w:rsidRPr="004F2C6C">
        <w:rPr>
          <w:b/>
          <w:bCs/>
          <w:lang w:val="en-US"/>
        </w:rPr>
        <w:t>transmission reliability in</w:t>
      </w:r>
      <w:r w:rsidRPr="004F2C6C">
        <w:rPr>
          <w:b/>
          <w:bCs/>
          <w:lang w:val="en-US"/>
        </w:rPr>
        <w:t xml:space="preserve"> HST</w:t>
      </w:r>
      <w:r w:rsidR="00C85AAB" w:rsidRPr="004F2C6C">
        <w:rPr>
          <w:b/>
          <w:bCs/>
          <w:lang w:val="en-US"/>
        </w:rPr>
        <w:t xml:space="preserve"> scenarios</w:t>
      </w:r>
    </w:p>
    <w:p w14:paraId="3FFCFF92" w14:textId="77777777" w:rsidR="00BB1167" w:rsidRPr="004F2C6C" w:rsidRDefault="00BB1167" w:rsidP="00BB1167">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BB1167" w:rsidRPr="004F2C6C" w14:paraId="38BAF0F6" w14:textId="77777777" w:rsidTr="00720743">
        <w:tc>
          <w:tcPr>
            <w:tcW w:w="2405" w:type="dxa"/>
          </w:tcPr>
          <w:p w14:paraId="67E5667E" w14:textId="77777777" w:rsidR="00BB1167" w:rsidRPr="004F2C6C" w:rsidRDefault="00BB1167" w:rsidP="00720743">
            <w:pPr>
              <w:pStyle w:val="0Maintext"/>
              <w:spacing w:after="120" w:afterAutospacing="0"/>
              <w:rPr>
                <w:lang w:val="en-US" w:eastAsia="zh-CN"/>
              </w:rPr>
            </w:pPr>
            <w:r w:rsidRPr="004F2C6C">
              <w:rPr>
                <w:lang w:val="en-US" w:eastAsia="zh-CN"/>
              </w:rPr>
              <w:t>Company</w:t>
            </w:r>
          </w:p>
        </w:tc>
        <w:tc>
          <w:tcPr>
            <w:tcW w:w="6605" w:type="dxa"/>
          </w:tcPr>
          <w:p w14:paraId="6699E389" w14:textId="77777777" w:rsidR="00BB1167" w:rsidRPr="004F2C6C" w:rsidRDefault="00BB1167" w:rsidP="00720743">
            <w:pPr>
              <w:pStyle w:val="0Maintext"/>
              <w:spacing w:after="120" w:afterAutospacing="0"/>
              <w:rPr>
                <w:lang w:val="en-US" w:eastAsia="zh-CN"/>
              </w:rPr>
            </w:pPr>
            <w:r w:rsidRPr="004F2C6C">
              <w:rPr>
                <w:lang w:val="en-US" w:eastAsia="zh-CN"/>
              </w:rPr>
              <w:t>Comments</w:t>
            </w:r>
          </w:p>
        </w:tc>
      </w:tr>
      <w:tr w:rsidR="00BB1167" w:rsidRPr="004F2C6C" w14:paraId="7383288B" w14:textId="77777777" w:rsidTr="00720743">
        <w:tc>
          <w:tcPr>
            <w:tcW w:w="2405" w:type="dxa"/>
          </w:tcPr>
          <w:p w14:paraId="76BAE04F" w14:textId="77777777" w:rsidR="00BB1167" w:rsidRPr="004F2C6C" w:rsidRDefault="00BB1167" w:rsidP="00720743">
            <w:pPr>
              <w:pStyle w:val="0Maintext"/>
              <w:spacing w:after="120" w:afterAutospacing="0"/>
              <w:rPr>
                <w:lang w:val="en-US" w:eastAsia="zh-CN"/>
              </w:rPr>
            </w:pPr>
          </w:p>
        </w:tc>
        <w:tc>
          <w:tcPr>
            <w:tcW w:w="6605" w:type="dxa"/>
          </w:tcPr>
          <w:p w14:paraId="7A3C39D2" w14:textId="77777777" w:rsidR="00BB1167" w:rsidRPr="004F2C6C" w:rsidRDefault="00BB1167" w:rsidP="00720743">
            <w:pPr>
              <w:pStyle w:val="0Maintext"/>
              <w:spacing w:after="120" w:afterAutospacing="0"/>
              <w:rPr>
                <w:lang w:val="en-US" w:eastAsia="zh-CN"/>
              </w:rPr>
            </w:pPr>
          </w:p>
        </w:tc>
      </w:tr>
      <w:tr w:rsidR="00BB1167" w:rsidRPr="004F2C6C" w14:paraId="0EBE2B71" w14:textId="77777777" w:rsidTr="00720743">
        <w:tc>
          <w:tcPr>
            <w:tcW w:w="2405" w:type="dxa"/>
          </w:tcPr>
          <w:p w14:paraId="09B7550F" w14:textId="77777777" w:rsidR="00BB1167" w:rsidRPr="004F2C6C" w:rsidRDefault="00BB1167" w:rsidP="00720743">
            <w:pPr>
              <w:pStyle w:val="0Maintext"/>
              <w:spacing w:after="120" w:afterAutospacing="0"/>
              <w:rPr>
                <w:lang w:val="en-US" w:eastAsia="zh-CN"/>
              </w:rPr>
            </w:pPr>
          </w:p>
        </w:tc>
        <w:tc>
          <w:tcPr>
            <w:tcW w:w="6605" w:type="dxa"/>
          </w:tcPr>
          <w:p w14:paraId="5946DDF7" w14:textId="77777777" w:rsidR="00BB1167" w:rsidRPr="004F2C6C" w:rsidRDefault="00BB1167" w:rsidP="00720743">
            <w:pPr>
              <w:pStyle w:val="0Maintext"/>
              <w:spacing w:after="120" w:afterAutospacing="0"/>
              <w:rPr>
                <w:lang w:val="en-US" w:eastAsia="zh-CN"/>
              </w:rPr>
            </w:pPr>
          </w:p>
        </w:tc>
      </w:tr>
      <w:tr w:rsidR="00BB1167" w:rsidRPr="004F2C6C" w14:paraId="26BC69A2" w14:textId="77777777" w:rsidTr="00720743">
        <w:tc>
          <w:tcPr>
            <w:tcW w:w="2405" w:type="dxa"/>
          </w:tcPr>
          <w:p w14:paraId="3095584E" w14:textId="77777777" w:rsidR="00BB1167" w:rsidRPr="004F2C6C" w:rsidRDefault="00BB1167" w:rsidP="00720743">
            <w:pPr>
              <w:pStyle w:val="0Maintext"/>
              <w:spacing w:after="120" w:afterAutospacing="0"/>
              <w:rPr>
                <w:lang w:val="en-US" w:eastAsia="zh-CN"/>
              </w:rPr>
            </w:pPr>
          </w:p>
        </w:tc>
        <w:tc>
          <w:tcPr>
            <w:tcW w:w="6605" w:type="dxa"/>
          </w:tcPr>
          <w:p w14:paraId="6C698266" w14:textId="77777777" w:rsidR="00BB1167" w:rsidRPr="004F2C6C" w:rsidRDefault="00BB1167" w:rsidP="00720743">
            <w:pPr>
              <w:pStyle w:val="0Maintext"/>
              <w:spacing w:after="120" w:afterAutospacing="0"/>
              <w:rPr>
                <w:lang w:val="en-US" w:eastAsia="zh-CN"/>
              </w:rPr>
            </w:pPr>
          </w:p>
        </w:tc>
      </w:tr>
      <w:tr w:rsidR="00BB1167" w:rsidRPr="004F2C6C" w14:paraId="2C20A06F" w14:textId="77777777" w:rsidTr="00720743">
        <w:tc>
          <w:tcPr>
            <w:tcW w:w="2405" w:type="dxa"/>
          </w:tcPr>
          <w:p w14:paraId="252D38F4" w14:textId="77777777" w:rsidR="00BB1167" w:rsidRPr="004F2C6C" w:rsidRDefault="00BB1167" w:rsidP="00720743">
            <w:pPr>
              <w:pStyle w:val="0Maintext"/>
              <w:spacing w:after="120" w:afterAutospacing="0"/>
              <w:rPr>
                <w:lang w:val="en-US" w:eastAsia="zh-CN"/>
              </w:rPr>
            </w:pPr>
          </w:p>
        </w:tc>
        <w:tc>
          <w:tcPr>
            <w:tcW w:w="6605" w:type="dxa"/>
          </w:tcPr>
          <w:p w14:paraId="52EEBEF5" w14:textId="77777777" w:rsidR="00BB1167" w:rsidRPr="004F2C6C" w:rsidRDefault="00BB1167" w:rsidP="00720743">
            <w:pPr>
              <w:pStyle w:val="0Maintext"/>
              <w:spacing w:after="120" w:afterAutospacing="0"/>
              <w:rPr>
                <w:lang w:val="en-US" w:eastAsia="zh-CN"/>
              </w:rPr>
            </w:pPr>
          </w:p>
        </w:tc>
      </w:tr>
    </w:tbl>
    <w:p w14:paraId="62D2AFAE" w14:textId="77777777" w:rsidR="00BB1167" w:rsidRPr="004F2C6C" w:rsidRDefault="00BB1167" w:rsidP="00BB1167">
      <w:pPr>
        <w:pStyle w:val="0Maintext"/>
        <w:rPr>
          <w:b/>
          <w:bCs/>
          <w:lang w:val="en-US"/>
        </w:rPr>
      </w:pPr>
    </w:p>
    <w:p w14:paraId="24CAE2F0" w14:textId="183BFA1A" w:rsidR="00550C3B" w:rsidRPr="004F2C6C" w:rsidRDefault="00550C3B" w:rsidP="00550C3B">
      <w:pPr>
        <w:pStyle w:val="Heading2"/>
      </w:pPr>
      <w:r w:rsidRPr="004F2C6C">
        <w:t>Time-domain resource allocation</w:t>
      </w:r>
      <w:r w:rsidR="00447379" w:rsidRPr="004F2C6C">
        <w:t xml:space="preserve"> (TDRA)</w:t>
      </w:r>
    </w:p>
    <w:p w14:paraId="1391359A" w14:textId="57D3743F" w:rsidR="004247F5" w:rsidRPr="004F2C6C" w:rsidRDefault="003F4E6E" w:rsidP="007C1A8F">
      <w:pPr>
        <w:pStyle w:val="0Maintext"/>
        <w:spacing w:after="120" w:afterAutospacing="0"/>
        <w:rPr>
          <w:lang w:val="en-US" w:eastAsia="zh-CN"/>
        </w:rPr>
      </w:pPr>
      <w:r w:rsidRPr="004F2C6C">
        <w:rPr>
          <w:lang w:val="en-US" w:eastAsia="zh-CN"/>
        </w:rPr>
        <w:t>Several</w:t>
      </w:r>
      <w:r w:rsidR="007C1A8F" w:rsidRPr="004F2C6C">
        <w:rPr>
          <w:lang w:val="en-US" w:eastAsia="zh-CN"/>
        </w:rPr>
        <w:t xml:space="preserve"> companies </w:t>
      </w:r>
      <w:r w:rsidR="00607094" w:rsidRPr="004F2C6C">
        <w:rPr>
          <w:lang w:val="en-US" w:eastAsia="zh-CN"/>
        </w:rPr>
        <w:t>discuss</w:t>
      </w:r>
      <w:r w:rsidR="007C1A8F" w:rsidRPr="004F2C6C">
        <w:rPr>
          <w:lang w:val="en-US" w:eastAsia="zh-CN"/>
        </w:rPr>
        <w:t xml:space="preserve"> </w:t>
      </w:r>
      <w:r w:rsidR="00D97CB1" w:rsidRPr="004F2C6C">
        <w:rPr>
          <w:lang w:val="en-US" w:eastAsia="zh-CN"/>
        </w:rPr>
        <w:t>time</w:t>
      </w:r>
      <w:r w:rsidR="007C1A8F" w:rsidRPr="004F2C6C">
        <w:rPr>
          <w:lang w:val="en-US" w:eastAsia="zh-CN"/>
        </w:rPr>
        <w:t>-domain resource allocation (TDRA) for PDSCH.</w:t>
      </w:r>
    </w:p>
    <w:p w14:paraId="5B891DFC" w14:textId="3E537708" w:rsidR="00D86EAF" w:rsidRPr="004F2C6C" w:rsidRDefault="00E76771" w:rsidP="00DD2514">
      <w:pPr>
        <w:pStyle w:val="0Maintext"/>
        <w:rPr>
          <w:lang w:val="en-US"/>
        </w:rPr>
      </w:pPr>
      <w:r w:rsidRPr="004F2C6C">
        <w:rPr>
          <w:lang w:val="en-US"/>
        </w:rPr>
        <w:t xml:space="preserve">There </w:t>
      </w:r>
      <w:r w:rsidR="003C0788" w:rsidRPr="004F2C6C">
        <w:rPr>
          <w:lang w:val="en-US"/>
        </w:rPr>
        <w:t>are</w:t>
      </w:r>
      <w:r w:rsidRPr="004F2C6C">
        <w:rPr>
          <w:lang w:val="en-US"/>
        </w:rPr>
        <w:t xml:space="preserve"> </w:t>
      </w:r>
      <w:r w:rsidR="003C0788" w:rsidRPr="004F2C6C">
        <w:rPr>
          <w:lang w:val="en-US"/>
        </w:rPr>
        <w:t>different</w:t>
      </w:r>
      <w:r w:rsidRPr="004F2C6C">
        <w:rPr>
          <w:lang w:val="en-US"/>
        </w:rPr>
        <w:t xml:space="preserve"> views on </w:t>
      </w:r>
      <w:r w:rsidR="00B54FAC" w:rsidRPr="004F2C6C">
        <w:rPr>
          <w:lang w:val="en-US"/>
        </w:rPr>
        <w:t>whether to maintain the two existing NR mapping types.</w:t>
      </w:r>
    </w:p>
    <w:p w14:paraId="6E83DFA0" w14:textId="77777777" w:rsidR="00336A25" w:rsidRPr="004F2C6C" w:rsidRDefault="006866DE" w:rsidP="00590FBD">
      <w:pPr>
        <w:pStyle w:val="0Maintext"/>
        <w:numPr>
          <w:ilvl w:val="0"/>
          <w:numId w:val="55"/>
        </w:numPr>
        <w:rPr>
          <w:lang w:val="en-US"/>
        </w:rPr>
      </w:pPr>
      <w:r w:rsidRPr="004F2C6C">
        <w:rPr>
          <w:lang w:val="en-US"/>
        </w:rPr>
        <w:t>Some</w:t>
      </w:r>
      <w:r w:rsidR="00D86EAF" w:rsidRPr="004F2C6C">
        <w:rPr>
          <w:lang w:val="en-US"/>
        </w:rPr>
        <w:t xml:space="preserve"> companies, </w:t>
      </w:r>
      <w:r w:rsidRPr="004F2C6C">
        <w:rPr>
          <w:lang w:val="en-US"/>
        </w:rPr>
        <w:t>e.g.</w:t>
      </w:r>
      <w:r w:rsidR="00D86EAF" w:rsidRPr="004F2C6C">
        <w:rPr>
          <w:lang w:val="en-US"/>
        </w:rPr>
        <w:t xml:space="preserve">, </w:t>
      </w:r>
      <w:r w:rsidR="00416DF1" w:rsidRPr="004F2C6C">
        <w:rPr>
          <w:lang w:val="en-US"/>
        </w:rPr>
        <w:t xml:space="preserve">Apple, </w:t>
      </w:r>
      <w:r w:rsidR="00B54FAC" w:rsidRPr="004F2C6C">
        <w:rPr>
          <w:lang w:val="en-US"/>
        </w:rPr>
        <w:t>CATT</w:t>
      </w:r>
      <w:r w:rsidR="00DA0EF3" w:rsidRPr="004F2C6C">
        <w:rPr>
          <w:lang w:val="en-US"/>
        </w:rPr>
        <w:t xml:space="preserve">, </w:t>
      </w:r>
      <w:r w:rsidR="00C90093" w:rsidRPr="004F2C6C">
        <w:rPr>
          <w:lang w:val="en-US"/>
        </w:rPr>
        <w:t xml:space="preserve">China Telecom, </w:t>
      </w:r>
      <w:r w:rsidR="00DA0EF3" w:rsidRPr="004F2C6C">
        <w:rPr>
          <w:lang w:val="en-US"/>
        </w:rPr>
        <w:t xml:space="preserve">ETRI propose </w:t>
      </w:r>
      <w:r w:rsidR="00C90093" w:rsidRPr="004F2C6C">
        <w:rPr>
          <w:lang w:val="en-US"/>
        </w:rPr>
        <w:t>to reuse the NR mapping types.</w:t>
      </w:r>
    </w:p>
    <w:p w14:paraId="2A058167" w14:textId="3E200C47" w:rsidR="00B26996" w:rsidRPr="004F2C6C" w:rsidRDefault="006866DE" w:rsidP="00590FBD">
      <w:pPr>
        <w:pStyle w:val="0Maintext"/>
        <w:numPr>
          <w:ilvl w:val="0"/>
          <w:numId w:val="55"/>
        </w:numPr>
        <w:rPr>
          <w:lang w:val="en-US"/>
        </w:rPr>
      </w:pPr>
      <w:r w:rsidRPr="004F2C6C">
        <w:rPr>
          <w:lang w:val="en-US"/>
        </w:rPr>
        <w:t>Other</w:t>
      </w:r>
      <w:r w:rsidR="002447B3" w:rsidRPr="004F2C6C">
        <w:rPr>
          <w:lang w:val="en-US"/>
        </w:rPr>
        <w:t xml:space="preserve"> companies </w:t>
      </w:r>
      <w:r w:rsidR="00217880" w:rsidRPr="004F2C6C">
        <w:rPr>
          <w:lang w:val="en-US"/>
        </w:rPr>
        <w:t xml:space="preserve">mention to support or study single mapping type instead of multiple mapping types, as in NR. </w:t>
      </w:r>
      <w:r w:rsidR="00076302" w:rsidRPr="004F2C6C">
        <w:rPr>
          <w:lang w:val="en-US"/>
        </w:rPr>
        <w:t xml:space="preserve">E.g., </w:t>
      </w:r>
      <w:r w:rsidR="00217880" w:rsidRPr="004F2C6C">
        <w:rPr>
          <w:lang w:val="en-US"/>
        </w:rPr>
        <w:t xml:space="preserve">Ericsson proposes to aim for single </w:t>
      </w:r>
      <w:r w:rsidR="00C47384" w:rsidRPr="004F2C6C">
        <w:rPr>
          <w:lang w:val="en-US"/>
        </w:rPr>
        <w:t>mapping type with arbitrary start symbol</w:t>
      </w:r>
      <w:r w:rsidR="00076302" w:rsidRPr="004F2C6C">
        <w:rPr>
          <w:lang w:val="en-US"/>
        </w:rPr>
        <w:t xml:space="preserve">, </w:t>
      </w:r>
      <w:r w:rsidR="00B26996" w:rsidRPr="004F2C6C">
        <w:rPr>
          <w:lang w:val="en-US"/>
        </w:rPr>
        <w:t xml:space="preserve">Huawei </w:t>
      </w:r>
      <w:r w:rsidR="00EB67BB" w:rsidRPr="004F2C6C">
        <w:rPr>
          <w:lang w:val="en-US"/>
        </w:rPr>
        <w:t>mentions that TDRA mechanism in 6G should jointly consider slot/min</w:t>
      </w:r>
      <w:r w:rsidR="00DD770D" w:rsidRPr="004F2C6C">
        <w:rPr>
          <w:lang w:val="en-US"/>
        </w:rPr>
        <w:t>i</w:t>
      </w:r>
      <w:r w:rsidR="00EB67BB" w:rsidRPr="004F2C6C">
        <w:rPr>
          <w:lang w:val="en-US"/>
        </w:rPr>
        <w:t>-slot scheduling</w:t>
      </w:r>
      <w:r w:rsidR="00076302" w:rsidRPr="004F2C6C">
        <w:rPr>
          <w:lang w:val="en-US"/>
        </w:rPr>
        <w:t xml:space="preserve">, </w:t>
      </w:r>
      <w:r w:rsidR="0013292D" w:rsidRPr="004F2C6C">
        <w:rPr>
          <w:lang w:val="en-US"/>
        </w:rPr>
        <w:t>Nokia mentions to review the supported TDRA functions</w:t>
      </w:r>
      <w:r w:rsidR="00076302" w:rsidRPr="004F2C6C">
        <w:rPr>
          <w:lang w:val="en-US"/>
        </w:rPr>
        <w:t xml:space="preserve">, and </w:t>
      </w:r>
      <w:r w:rsidR="008A63AC" w:rsidRPr="004F2C6C">
        <w:rPr>
          <w:lang w:val="en-US"/>
        </w:rPr>
        <w:t>Sharp proposes to design a single PDSCH mapping type.</w:t>
      </w:r>
    </w:p>
    <w:p w14:paraId="61A59ED2" w14:textId="6E9595C1" w:rsidR="00C87D98" w:rsidRPr="004F2C6C" w:rsidRDefault="006866DE" w:rsidP="00336A25">
      <w:pPr>
        <w:pStyle w:val="0Maintext"/>
        <w:rPr>
          <w:lang w:val="en-US"/>
        </w:rPr>
      </w:pPr>
      <w:r w:rsidRPr="004F2C6C">
        <w:rPr>
          <w:lang w:val="en-US"/>
        </w:rPr>
        <w:t xml:space="preserve">There is significant support for allowing PDSCH transmission to </w:t>
      </w:r>
      <w:r w:rsidR="009F0183" w:rsidRPr="004F2C6C">
        <w:rPr>
          <w:lang w:val="en-US"/>
        </w:rPr>
        <w:t xml:space="preserve">cross slot </w:t>
      </w:r>
      <w:r w:rsidR="00345E1E" w:rsidRPr="004F2C6C">
        <w:rPr>
          <w:lang w:val="en-US"/>
        </w:rPr>
        <w:t>boundaries</w:t>
      </w:r>
      <w:r w:rsidR="009F0183" w:rsidRPr="004F2C6C">
        <w:rPr>
          <w:lang w:val="en-US"/>
        </w:rPr>
        <w:t xml:space="preserve"> and/or exceed the </w:t>
      </w:r>
      <w:r w:rsidR="00345E1E" w:rsidRPr="004F2C6C">
        <w:rPr>
          <w:lang w:val="en-US"/>
        </w:rPr>
        <w:t>14-symbol</w:t>
      </w:r>
      <w:r w:rsidR="009F0183" w:rsidRPr="004F2C6C">
        <w:rPr>
          <w:lang w:val="en-US"/>
        </w:rPr>
        <w:t xml:space="preserve"> limit.</w:t>
      </w:r>
      <w:r w:rsidR="00345E1E" w:rsidRPr="004F2C6C">
        <w:rPr>
          <w:lang w:val="en-US"/>
        </w:rPr>
        <w:t xml:space="preserve"> </w:t>
      </w:r>
      <w:r w:rsidR="00443F81" w:rsidRPr="004F2C6C">
        <w:rPr>
          <w:lang w:val="en-US"/>
        </w:rPr>
        <w:t>Ericsson, InterDigital</w:t>
      </w:r>
      <w:r w:rsidR="00F36E08" w:rsidRPr="004F2C6C">
        <w:rPr>
          <w:lang w:val="en-US"/>
        </w:rPr>
        <w:t>, Lenovo, LG</w:t>
      </w:r>
      <w:r w:rsidR="00DD2514" w:rsidRPr="004F2C6C">
        <w:rPr>
          <w:lang w:val="en-US"/>
        </w:rPr>
        <w:t>, NTT Docomo</w:t>
      </w:r>
      <w:r w:rsidR="002C6C7F" w:rsidRPr="004F2C6C">
        <w:rPr>
          <w:lang w:val="en-US"/>
        </w:rPr>
        <w:t xml:space="preserve"> </w:t>
      </w:r>
      <w:r w:rsidR="009F0183" w:rsidRPr="004F2C6C">
        <w:rPr>
          <w:lang w:val="en-US"/>
        </w:rPr>
        <w:t xml:space="preserve">Qualcomm, </w:t>
      </w:r>
      <w:r w:rsidR="009172AA" w:rsidRPr="004F2C6C">
        <w:rPr>
          <w:lang w:val="en-US"/>
        </w:rPr>
        <w:t xml:space="preserve">Samsung, </w:t>
      </w:r>
      <w:r w:rsidR="002C6C7F" w:rsidRPr="004F2C6C">
        <w:rPr>
          <w:lang w:val="en-US"/>
        </w:rPr>
        <w:t>Vivo</w:t>
      </w:r>
      <w:r w:rsidR="00DD2514" w:rsidRPr="004F2C6C">
        <w:rPr>
          <w:lang w:val="en-US"/>
        </w:rPr>
        <w:t>,</w:t>
      </w:r>
      <w:r w:rsidR="00443F81" w:rsidRPr="004F2C6C">
        <w:rPr>
          <w:lang w:val="en-US"/>
        </w:rPr>
        <w:t xml:space="preserve"> </w:t>
      </w:r>
      <w:r w:rsidR="00AE7E5F" w:rsidRPr="004F2C6C">
        <w:rPr>
          <w:lang w:val="en-US"/>
        </w:rPr>
        <w:t xml:space="preserve">ZTE </w:t>
      </w:r>
      <w:r w:rsidR="00443F81" w:rsidRPr="004F2C6C">
        <w:rPr>
          <w:lang w:val="en-US"/>
        </w:rPr>
        <w:t xml:space="preserve">proposes to </w:t>
      </w:r>
      <w:r w:rsidR="002C6C7F" w:rsidRPr="004F2C6C">
        <w:rPr>
          <w:lang w:val="en-US"/>
        </w:rPr>
        <w:t>study or support</w:t>
      </w:r>
      <w:r w:rsidR="00443F81" w:rsidRPr="004F2C6C">
        <w:rPr>
          <w:lang w:val="en-US"/>
        </w:rPr>
        <w:t xml:space="preserve"> cross-slot scheduling.</w:t>
      </w:r>
      <w:r w:rsidR="008E0954" w:rsidRPr="004F2C6C">
        <w:rPr>
          <w:lang w:val="en-US"/>
        </w:rPr>
        <w:t xml:space="preserve"> </w:t>
      </w:r>
      <w:r w:rsidR="00C87D98" w:rsidRPr="004F2C6C">
        <w:rPr>
          <w:lang w:val="en-US"/>
        </w:rPr>
        <w:t xml:space="preserve">Ericsson, NTT Docomo, </w:t>
      </w:r>
      <w:r w:rsidR="003C0788" w:rsidRPr="004F2C6C">
        <w:rPr>
          <w:lang w:val="en-US"/>
        </w:rPr>
        <w:t>Qualcomm,</w:t>
      </w:r>
      <w:r w:rsidR="00EC2314" w:rsidRPr="004F2C6C">
        <w:rPr>
          <w:lang w:val="en-US"/>
        </w:rPr>
        <w:t xml:space="preserve"> </w:t>
      </w:r>
      <w:r w:rsidR="005A620B" w:rsidRPr="004F2C6C">
        <w:rPr>
          <w:lang w:val="en-US"/>
        </w:rPr>
        <w:t>Vivo</w:t>
      </w:r>
      <w:r w:rsidR="00C87D98" w:rsidRPr="004F2C6C">
        <w:rPr>
          <w:lang w:val="en-US"/>
        </w:rPr>
        <w:t xml:space="preserve"> </w:t>
      </w:r>
      <w:r w:rsidR="003C0788" w:rsidRPr="004F2C6C">
        <w:rPr>
          <w:lang w:val="en-US"/>
        </w:rPr>
        <w:t>mentions</w:t>
      </w:r>
      <w:r w:rsidR="00C87D98" w:rsidRPr="004F2C6C">
        <w:rPr>
          <w:lang w:val="en-US"/>
        </w:rPr>
        <w:t xml:space="preserve"> to support PDSCH transmission beyond 14 symbols</w:t>
      </w:r>
      <w:r w:rsidR="008E0954" w:rsidRPr="004F2C6C">
        <w:rPr>
          <w:lang w:val="en-US"/>
        </w:rPr>
        <w:t>.</w:t>
      </w:r>
    </w:p>
    <w:p w14:paraId="27A3D0E7" w14:textId="58F2BF2E" w:rsidR="008E0954" w:rsidRPr="004F2C6C" w:rsidRDefault="008E0954" w:rsidP="00D86EAF">
      <w:pPr>
        <w:pStyle w:val="0Maintext"/>
        <w:rPr>
          <w:lang w:val="en-US"/>
        </w:rPr>
      </w:pPr>
      <w:r w:rsidRPr="004F2C6C">
        <w:rPr>
          <w:lang w:val="en-US"/>
        </w:rPr>
        <w:t xml:space="preserve">There </w:t>
      </w:r>
      <w:r w:rsidR="003C0788" w:rsidRPr="004F2C6C">
        <w:rPr>
          <w:lang w:val="en-US"/>
        </w:rPr>
        <w:t xml:space="preserve">are different views on whether </w:t>
      </w:r>
      <w:r w:rsidR="00EC2314" w:rsidRPr="004F2C6C">
        <w:rPr>
          <w:lang w:val="en-US"/>
        </w:rPr>
        <w:t xml:space="preserve">PDSCH </w:t>
      </w:r>
      <w:r w:rsidR="00940464" w:rsidRPr="004F2C6C">
        <w:rPr>
          <w:lang w:val="en-US"/>
        </w:rPr>
        <w:t>repetition</w:t>
      </w:r>
      <w:r w:rsidR="00EC2314" w:rsidRPr="004F2C6C">
        <w:rPr>
          <w:lang w:val="en-US"/>
        </w:rPr>
        <w:t xml:space="preserve"> and/or multi-PDSCH transmission should be supported or not.</w:t>
      </w:r>
    </w:p>
    <w:p w14:paraId="21FAC4C0" w14:textId="7DECEC5A" w:rsidR="0062668B" w:rsidRPr="004F2C6C" w:rsidRDefault="00BA1EDB" w:rsidP="00590FBD">
      <w:pPr>
        <w:pStyle w:val="0Maintext"/>
        <w:numPr>
          <w:ilvl w:val="0"/>
          <w:numId w:val="54"/>
        </w:numPr>
        <w:rPr>
          <w:lang w:val="en-US"/>
        </w:rPr>
      </w:pPr>
      <w:r w:rsidRPr="004F2C6C">
        <w:rPr>
          <w:lang w:val="en-US"/>
        </w:rPr>
        <w:t xml:space="preserve">Some companies, e.g., </w:t>
      </w:r>
      <w:r w:rsidR="005C2A43" w:rsidRPr="004F2C6C">
        <w:rPr>
          <w:lang w:val="en-US"/>
        </w:rPr>
        <w:t xml:space="preserve">Apple, CATT, </w:t>
      </w:r>
      <w:r w:rsidR="002453CE" w:rsidRPr="004F2C6C">
        <w:rPr>
          <w:lang w:val="en-US"/>
        </w:rPr>
        <w:t>Nokia</w:t>
      </w:r>
      <w:r w:rsidR="00C705FB" w:rsidRPr="004F2C6C">
        <w:rPr>
          <w:lang w:val="en-US"/>
        </w:rPr>
        <w:t>, NTT Docomo</w:t>
      </w:r>
      <w:r w:rsidR="00A96D83" w:rsidRPr="004F2C6C">
        <w:rPr>
          <w:lang w:val="en-US"/>
        </w:rPr>
        <w:t>, Vivo, Xiaomi</w:t>
      </w:r>
      <w:r w:rsidR="00940464" w:rsidRPr="004F2C6C">
        <w:rPr>
          <w:lang w:val="en-US"/>
        </w:rPr>
        <w:t xml:space="preserve"> </w:t>
      </w:r>
      <w:r w:rsidR="00C705FB" w:rsidRPr="004F2C6C">
        <w:rPr>
          <w:lang w:val="en-US"/>
        </w:rPr>
        <w:t xml:space="preserve">proposes to </w:t>
      </w:r>
      <w:r w:rsidR="00527785" w:rsidRPr="004F2C6C">
        <w:rPr>
          <w:lang w:val="en-US"/>
        </w:rPr>
        <w:t>study or support PDSCH repetition and/or multi-PDSCH.</w:t>
      </w:r>
      <w:r w:rsidR="00940464" w:rsidRPr="004F2C6C">
        <w:rPr>
          <w:lang w:val="en-US"/>
        </w:rPr>
        <w:t xml:space="preserve"> </w:t>
      </w:r>
      <w:r w:rsidR="00264D85" w:rsidRPr="004F2C6C">
        <w:rPr>
          <w:lang w:val="en-US"/>
        </w:rPr>
        <w:t xml:space="preserve">NTT Docomo </w:t>
      </w:r>
      <w:r w:rsidR="00EA4B02" w:rsidRPr="004F2C6C">
        <w:rPr>
          <w:lang w:val="en-US"/>
        </w:rPr>
        <w:t xml:space="preserve">proposes to support at least </w:t>
      </w:r>
      <w:r w:rsidR="005C2A43" w:rsidRPr="004F2C6C">
        <w:rPr>
          <w:lang w:val="en-US"/>
        </w:rPr>
        <w:t>slot-based repetition for PDSCH.</w:t>
      </w:r>
      <w:r w:rsidR="00940464" w:rsidRPr="004F2C6C">
        <w:rPr>
          <w:lang w:val="en-US"/>
        </w:rPr>
        <w:t xml:space="preserve"> </w:t>
      </w:r>
      <w:r w:rsidR="00836709" w:rsidRPr="004F2C6C">
        <w:rPr>
          <w:lang w:val="en-US"/>
        </w:rPr>
        <w:t xml:space="preserve">Vivo proposes studying TDM-based repetition schemes for PDSCH. Xiaomi suggests </w:t>
      </w:r>
      <w:r w:rsidR="00940464" w:rsidRPr="004F2C6C">
        <w:rPr>
          <w:lang w:val="en-US"/>
        </w:rPr>
        <w:t>prioritizing</w:t>
      </w:r>
      <w:r w:rsidR="00836709" w:rsidRPr="004F2C6C">
        <w:rPr>
          <w:lang w:val="en-US"/>
        </w:rPr>
        <w:t xml:space="preserve"> TDM</w:t>
      </w:r>
      <w:r w:rsidR="00795D2F" w:rsidRPr="004F2C6C">
        <w:rPr>
          <w:lang w:val="en-US"/>
        </w:rPr>
        <w:t>-based repetition for multi-TRP reliability purposes.</w:t>
      </w:r>
      <w:r w:rsidRPr="004F2C6C">
        <w:rPr>
          <w:lang w:val="en-US"/>
        </w:rPr>
        <w:t xml:space="preserve"> </w:t>
      </w:r>
      <w:r w:rsidR="0062668B" w:rsidRPr="004F2C6C">
        <w:rPr>
          <w:lang w:val="en-US"/>
        </w:rPr>
        <w:t>CATT proposes that multi-PDSCH scheduling scheme can be considered at least in FR2-2.</w:t>
      </w:r>
      <w:r w:rsidR="005F1B46" w:rsidRPr="004F2C6C">
        <w:rPr>
          <w:lang w:val="en-US"/>
        </w:rPr>
        <w:t xml:space="preserve"> Nokia suggests </w:t>
      </w:r>
      <w:r w:rsidRPr="004F2C6C">
        <w:rPr>
          <w:lang w:val="en-US"/>
        </w:rPr>
        <w:t>reusing</w:t>
      </w:r>
      <w:r w:rsidR="005F1B46" w:rsidRPr="004F2C6C">
        <w:rPr>
          <w:lang w:val="en-US"/>
        </w:rPr>
        <w:t xml:space="preserve"> </w:t>
      </w:r>
      <w:r w:rsidRPr="004F2C6C">
        <w:rPr>
          <w:lang w:val="en-US"/>
        </w:rPr>
        <w:t>baseline TDRA operation form NR including PDSCH repetition and mu</w:t>
      </w:r>
      <w:r w:rsidR="005F1B46" w:rsidRPr="004F2C6C">
        <w:rPr>
          <w:lang w:val="en-US"/>
        </w:rPr>
        <w:t xml:space="preserve">lti-PDSCH </w:t>
      </w:r>
      <w:r w:rsidRPr="004F2C6C">
        <w:rPr>
          <w:lang w:val="en-US"/>
        </w:rPr>
        <w:t>resource allocation.</w:t>
      </w:r>
    </w:p>
    <w:p w14:paraId="34613DB3" w14:textId="1FC7AF56" w:rsidR="00F60457" w:rsidRPr="004F2C6C" w:rsidRDefault="00BA1EDB" w:rsidP="00590FBD">
      <w:pPr>
        <w:pStyle w:val="0Maintext"/>
        <w:numPr>
          <w:ilvl w:val="0"/>
          <w:numId w:val="54"/>
        </w:numPr>
        <w:rPr>
          <w:lang w:val="en-US"/>
        </w:rPr>
      </w:pPr>
      <w:r w:rsidRPr="004F2C6C">
        <w:rPr>
          <w:lang w:val="en-US"/>
        </w:rPr>
        <w:t>Other companies, e.g., Ericsson,</w:t>
      </w:r>
      <w:r w:rsidR="009746AA" w:rsidRPr="004F2C6C">
        <w:rPr>
          <w:lang w:val="en-US"/>
        </w:rPr>
        <w:t xml:space="preserve"> </w:t>
      </w:r>
      <w:r w:rsidRPr="004F2C6C">
        <w:rPr>
          <w:lang w:val="en-US"/>
        </w:rPr>
        <w:t>Fraunhofer</w:t>
      </w:r>
      <w:r w:rsidR="009746AA" w:rsidRPr="004F2C6C">
        <w:rPr>
          <w:lang w:val="en-US"/>
        </w:rPr>
        <w:t xml:space="preserve"> mentio</w:t>
      </w:r>
      <w:r w:rsidR="00505B9A" w:rsidRPr="004F2C6C">
        <w:rPr>
          <w:lang w:val="en-US"/>
        </w:rPr>
        <w:t>ns</w:t>
      </w:r>
      <w:r w:rsidR="009746AA" w:rsidRPr="004F2C6C">
        <w:rPr>
          <w:lang w:val="en-US"/>
        </w:rPr>
        <w:t xml:space="preserve"> that </w:t>
      </w:r>
      <w:r w:rsidR="00226207" w:rsidRPr="004F2C6C">
        <w:rPr>
          <w:lang w:val="en-US"/>
        </w:rPr>
        <w:t xml:space="preserve">longer PDSCH allocation can achieve similar effect as PDSCH repetition and multi-PDSCH. </w:t>
      </w:r>
      <w:r w:rsidR="005A007F" w:rsidRPr="004F2C6C">
        <w:rPr>
          <w:lang w:val="en-US"/>
        </w:rPr>
        <w:t>Ericsson mentions that</w:t>
      </w:r>
      <w:r w:rsidR="00FD7047" w:rsidRPr="004F2C6C">
        <w:rPr>
          <w:lang w:val="en-US"/>
        </w:rPr>
        <w:t xml:space="preserve"> long PDSCH allocation can achieve </w:t>
      </w:r>
      <w:r w:rsidR="009172AA" w:rsidRPr="004F2C6C">
        <w:rPr>
          <w:lang w:val="en-US"/>
        </w:rPr>
        <w:t>similar effect as repetition/multi-PDSCH</w:t>
      </w:r>
      <w:r w:rsidR="00226207" w:rsidRPr="004F2C6C">
        <w:rPr>
          <w:lang w:val="en-US"/>
        </w:rPr>
        <w:t xml:space="preserve">. </w:t>
      </w:r>
      <w:r w:rsidR="00DF08BB" w:rsidRPr="004F2C6C">
        <w:rPr>
          <w:lang w:val="en-US"/>
        </w:rPr>
        <w:t>Fraunhofer suggests that single-TRP and multi-TRP repetition should be considered sub-cases of unified scheme.</w:t>
      </w:r>
    </w:p>
    <w:p w14:paraId="78FEAD4D" w14:textId="022135E0" w:rsidR="00F60457" w:rsidRPr="004F2C6C" w:rsidRDefault="00F60457" w:rsidP="007F30DC">
      <w:pPr>
        <w:pStyle w:val="Heading3"/>
        <w:numPr>
          <w:ilvl w:val="0"/>
          <w:numId w:val="0"/>
        </w:numPr>
        <w:rPr>
          <w:b/>
          <w:bCs/>
          <w:sz w:val="20"/>
          <w:szCs w:val="20"/>
        </w:rPr>
      </w:pPr>
      <w:r w:rsidRPr="004F2C6C">
        <w:rPr>
          <w:b/>
          <w:bCs/>
          <w:sz w:val="20"/>
          <w:szCs w:val="20"/>
        </w:rPr>
        <w:lastRenderedPageBreak/>
        <w:t xml:space="preserve">Proposal </w:t>
      </w:r>
      <w:r w:rsidR="00067A1F" w:rsidRPr="004F2C6C">
        <w:rPr>
          <w:b/>
          <w:bCs/>
          <w:sz w:val="20"/>
          <w:szCs w:val="20"/>
        </w:rPr>
        <w:t>4</w:t>
      </w:r>
      <w:r w:rsidRPr="004F2C6C">
        <w:rPr>
          <w:b/>
          <w:bCs/>
          <w:sz w:val="20"/>
          <w:szCs w:val="20"/>
        </w:rPr>
        <w:t>-</w:t>
      </w:r>
      <w:r w:rsidR="00067A1F" w:rsidRPr="004F2C6C">
        <w:rPr>
          <w:b/>
          <w:bCs/>
          <w:sz w:val="20"/>
          <w:szCs w:val="20"/>
        </w:rPr>
        <w:t>4</w:t>
      </w:r>
    </w:p>
    <w:p w14:paraId="6CCD9FBB" w14:textId="56E45D29" w:rsidR="007F30DC" w:rsidRPr="004F2C6C" w:rsidRDefault="007F30DC" w:rsidP="00590FBD">
      <w:pPr>
        <w:pStyle w:val="0Maintext"/>
        <w:numPr>
          <w:ilvl w:val="0"/>
          <w:numId w:val="53"/>
        </w:numPr>
        <w:rPr>
          <w:b/>
          <w:bCs/>
          <w:lang w:val="en-US"/>
        </w:rPr>
      </w:pPr>
      <w:r w:rsidRPr="004F2C6C">
        <w:rPr>
          <w:b/>
          <w:bCs/>
          <w:lang w:val="en-US"/>
        </w:rPr>
        <w:t>F</w:t>
      </w:r>
      <w:r w:rsidR="003D522C" w:rsidRPr="004F2C6C">
        <w:rPr>
          <w:b/>
          <w:bCs/>
          <w:lang w:val="en-US"/>
        </w:rPr>
        <w:t>o</w:t>
      </w:r>
      <w:r w:rsidRPr="004F2C6C">
        <w:rPr>
          <w:b/>
          <w:bCs/>
          <w:lang w:val="en-US"/>
        </w:rPr>
        <w:t>r</w:t>
      </w:r>
      <w:r w:rsidR="00F60457" w:rsidRPr="004F2C6C">
        <w:rPr>
          <w:b/>
          <w:bCs/>
          <w:lang w:val="en-US"/>
        </w:rPr>
        <w:t xml:space="preserve"> time-domain resource allocation (TDRA) </w:t>
      </w:r>
      <w:r w:rsidRPr="004F2C6C">
        <w:rPr>
          <w:b/>
          <w:bCs/>
          <w:lang w:val="en-US"/>
        </w:rPr>
        <w:t>for PDSCH</w:t>
      </w:r>
      <w:r w:rsidR="00F60457" w:rsidRPr="004F2C6C">
        <w:rPr>
          <w:b/>
          <w:bCs/>
          <w:lang w:val="en-US"/>
        </w:rPr>
        <w:t xml:space="preserve"> </w:t>
      </w:r>
    </w:p>
    <w:p w14:paraId="43367CF7" w14:textId="7598CF31" w:rsidR="008A63AC" w:rsidRPr="004F2C6C" w:rsidRDefault="008A63AC" w:rsidP="00590FBD">
      <w:pPr>
        <w:pStyle w:val="0Maintext"/>
        <w:numPr>
          <w:ilvl w:val="1"/>
          <w:numId w:val="53"/>
        </w:numPr>
        <w:rPr>
          <w:b/>
          <w:bCs/>
          <w:lang w:val="en-US"/>
        </w:rPr>
      </w:pPr>
      <w:r w:rsidRPr="004F2C6C">
        <w:rPr>
          <w:b/>
          <w:bCs/>
          <w:lang w:val="en-US"/>
        </w:rPr>
        <w:t>Study whether to support single mapping type or multiple mapping types</w:t>
      </w:r>
    </w:p>
    <w:p w14:paraId="5D4B5A8F" w14:textId="4FEAFD83" w:rsidR="00F60457" w:rsidRPr="004F2C6C" w:rsidRDefault="00EB6899" w:rsidP="00590FBD">
      <w:pPr>
        <w:pStyle w:val="0Maintext"/>
        <w:numPr>
          <w:ilvl w:val="1"/>
          <w:numId w:val="53"/>
        </w:numPr>
        <w:rPr>
          <w:b/>
          <w:bCs/>
          <w:lang w:val="en-US"/>
        </w:rPr>
      </w:pPr>
      <w:r w:rsidRPr="004F2C6C">
        <w:rPr>
          <w:b/>
          <w:bCs/>
          <w:lang w:val="en-US"/>
        </w:rPr>
        <w:t>Study whether/how to support</w:t>
      </w:r>
      <w:r w:rsidR="006A3187" w:rsidRPr="004F2C6C">
        <w:rPr>
          <w:b/>
          <w:bCs/>
          <w:lang w:val="en-US"/>
        </w:rPr>
        <w:t xml:space="preserve"> </w:t>
      </w:r>
      <w:r w:rsidR="00112B70" w:rsidRPr="004F2C6C">
        <w:rPr>
          <w:b/>
          <w:bCs/>
          <w:lang w:val="en-US"/>
        </w:rPr>
        <w:t xml:space="preserve">cross-slot </w:t>
      </w:r>
      <w:r w:rsidR="0011508E" w:rsidRPr="004F2C6C">
        <w:rPr>
          <w:b/>
          <w:bCs/>
          <w:lang w:val="en-US"/>
        </w:rPr>
        <w:t xml:space="preserve">PDSCH </w:t>
      </w:r>
      <w:r w:rsidR="0064678B" w:rsidRPr="004F2C6C">
        <w:rPr>
          <w:b/>
          <w:bCs/>
          <w:lang w:val="en-US"/>
        </w:rPr>
        <w:t>scheduling</w:t>
      </w:r>
      <w:r w:rsidR="00112B70" w:rsidRPr="004F2C6C">
        <w:rPr>
          <w:b/>
          <w:bCs/>
          <w:lang w:val="en-US"/>
        </w:rPr>
        <w:t xml:space="preserve"> </w:t>
      </w:r>
    </w:p>
    <w:p w14:paraId="142F12C8" w14:textId="6C40EEF1" w:rsidR="00F60457" w:rsidRPr="004F2C6C" w:rsidRDefault="00D76CB2" w:rsidP="00590FBD">
      <w:pPr>
        <w:pStyle w:val="0Maintext"/>
        <w:numPr>
          <w:ilvl w:val="2"/>
          <w:numId w:val="53"/>
        </w:numPr>
        <w:rPr>
          <w:b/>
          <w:bCs/>
          <w:lang w:val="en-US"/>
        </w:rPr>
      </w:pPr>
      <w:r w:rsidRPr="004F2C6C">
        <w:rPr>
          <w:b/>
          <w:bCs/>
          <w:lang w:val="en-US"/>
        </w:rPr>
        <w:t xml:space="preserve">Study </w:t>
      </w:r>
      <w:r w:rsidR="004C2D35" w:rsidRPr="004F2C6C">
        <w:rPr>
          <w:b/>
          <w:bCs/>
          <w:lang w:val="en-US"/>
        </w:rPr>
        <w:t xml:space="preserve">maximum PDSCH length, e.g., </w:t>
      </w:r>
      <w:r w:rsidR="00F02553" w:rsidRPr="004F2C6C">
        <w:rPr>
          <w:b/>
          <w:bCs/>
          <w:lang w:val="en-US"/>
        </w:rPr>
        <w:t xml:space="preserve">PDSCH allocation longer </w:t>
      </w:r>
      <w:r w:rsidR="004C2D35" w:rsidRPr="004F2C6C">
        <w:rPr>
          <w:b/>
          <w:bCs/>
          <w:lang w:val="en-US"/>
        </w:rPr>
        <w:t xml:space="preserve">than </w:t>
      </w:r>
      <w:r w:rsidR="003F7B32" w:rsidRPr="004F2C6C">
        <w:rPr>
          <w:b/>
          <w:bCs/>
          <w:lang w:val="en-US"/>
        </w:rPr>
        <w:t>14 symbol</w:t>
      </w:r>
      <w:r w:rsidR="002F7C25" w:rsidRPr="004F2C6C">
        <w:rPr>
          <w:b/>
          <w:bCs/>
          <w:lang w:val="en-US"/>
        </w:rPr>
        <w:t>s</w:t>
      </w:r>
    </w:p>
    <w:p w14:paraId="531F707A" w14:textId="36CCF5A2" w:rsidR="00BD0FA3" w:rsidRPr="004F2C6C" w:rsidRDefault="0011508E" w:rsidP="00590FBD">
      <w:pPr>
        <w:pStyle w:val="0Maintext"/>
        <w:numPr>
          <w:ilvl w:val="2"/>
          <w:numId w:val="53"/>
        </w:numPr>
        <w:rPr>
          <w:b/>
          <w:bCs/>
          <w:lang w:val="en-US"/>
        </w:rPr>
      </w:pPr>
      <w:r w:rsidRPr="004F2C6C">
        <w:rPr>
          <w:b/>
          <w:bCs/>
          <w:lang w:val="en-US"/>
        </w:rPr>
        <w:t xml:space="preserve">Study whether PDSCH repetition and/or multi-PDSCH should be supported in addition to or instead </w:t>
      </w:r>
      <w:r w:rsidR="00AB698D" w:rsidRPr="004F2C6C">
        <w:rPr>
          <w:b/>
          <w:bCs/>
          <w:lang w:val="en-US"/>
        </w:rPr>
        <w:t xml:space="preserve">of </w:t>
      </w:r>
      <w:r w:rsidRPr="004F2C6C">
        <w:rPr>
          <w:b/>
          <w:bCs/>
          <w:lang w:val="en-US"/>
        </w:rPr>
        <w:t>cross-slot PDSCH scheduling</w:t>
      </w:r>
    </w:p>
    <w:p w14:paraId="69E17F29" w14:textId="56BBA38E" w:rsidR="00BD0FA3" w:rsidRPr="004F2C6C" w:rsidRDefault="00BD0FA3" w:rsidP="00BD0FA3">
      <w:pPr>
        <w:pStyle w:val="0Maintext"/>
        <w:spacing w:after="120" w:afterAutospacing="0"/>
        <w:rPr>
          <w:lang w:val="en-US" w:eastAsia="zh-CN"/>
        </w:rPr>
      </w:pPr>
      <w:r w:rsidRPr="004F2C6C">
        <w:rPr>
          <w:lang w:val="en-US" w:eastAsia="zh-CN"/>
        </w:rPr>
        <w:t>Company’s views and comments</w:t>
      </w:r>
      <w:r w:rsidR="0078281F" w:rsidRPr="004F2C6C">
        <w:rPr>
          <w:lang w:val="en-US" w:eastAsia="zh-CN"/>
        </w:rPr>
        <w:t>.</w:t>
      </w:r>
    </w:p>
    <w:tbl>
      <w:tblPr>
        <w:tblStyle w:val="TableGrid"/>
        <w:tblW w:w="0" w:type="auto"/>
        <w:tblLook w:val="04A0" w:firstRow="1" w:lastRow="0" w:firstColumn="1" w:lastColumn="0" w:noHBand="0" w:noVBand="1"/>
      </w:tblPr>
      <w:tblGrid>
        <w:gridCol w:w="2405"/>
        <w:gridCol w:w="6605"/>
      </w:tblGrid>
      <w:tr w:rsidR="00BD0FA3" w:rsidRPr="004F2C6C" w14:paraId="123ABF5A" w14:textId="77777777" w:rsidTr="00720743">
        <w:tc>
          <w:tcPr>
            <w:tcW w:w="2405" w:type="dxa"/>
          </w:tcPr>
          <w:p w14:paraId="0AD82A0E" w14:textId="77777777" w:rsidR="00BD0FA3" w:rsidRPr="004F2C6C" w:rsidRDefault="00BD0FA3" w:rsidP="00720743">
            <w:pPr>
              <w:pStyle w:val="0Maintext"/>
              <w:spacing w:after="120" w:afterAutospacing="0"/>
              <w:rPr>
                <w:lang w:val="en-US" w:eastAsia="zh-CN"/>
              </w:rPr>
            </w:pPr>
            <w:r w:rsidRPr="004F2C6C">
              <w:rPr>
                <w:lang w:val="en-US" w:eastAsia="zh-CN"/>
              </w:rPr>
              <w:t>Company</w:t>
            </w:r>
          </w:p>
        </w:tc>
        <w:tc>
          <w:tcPr>
            <w:tcW w:w="6605" w:type="dxa"/>
          </w:tcPr>
          <w:p w14:paraId="21D20C9E" w14:textId="77777777" w:rsidR="00BD0FA3" w:rsidRPr="004F2C6C" w:rsidRDefault="00BD0FA3" w:rsidP="00720743">
            <w:pPr>
              <w:pStyle w:val="0Maintext"/>
              <w:spacing w:after="120" w:afterAutospacing="0"/>
              <w:rPr>
                <w:lang w:val="en-US" w:eastAsia="zh-CN"/>
              </w:rPr>
            </w:pPr>
            <w:r w:rsidRPr="004F2C6C">
              <w:rPr>
                <w:lang w:val="en-US" w:eastAsia="zh-CN"/>
              </w:rPr>
              <w:t>Comments</w:t>
            </w:r>
          </w:p>
        </w:tc>
      </w:tr>
      <w:tr w:rsidR="00BD0FA3" w:rsidRPr="004F2C6C" w14:paraId="2E5842AB" w14:textId="77777777" w:rsidTr="00720743">
        <w:tc>
          <w:tcPr>
            <w:tcW w:w="2405" w:type="dxa"/>
          </w:tcPr>
          <w:p w14:paraId="72CB8AC7" w14:textId="77777777" w:rsidR="00BD0FA3" w:rsidRPr="004F2C6C" w:rsidRDefault="00BD0FA3" w:rsidP="00720743">
            <w:pPr>
              <w:pStyle w:val="0Maintext"/>
              <w:spacing w:after="120" w:afterAutospacing="0"/>
              <w:rPr>
                <w:lang w:val="en-US" w:eastAsia="zh-CN"/>
              </w:rPr>
            </w:pPr>
          </w:p>
        </w:tc>
        <w:tc>
          <w:tcPr>
            <w:tcW w:w="6605" w:type="dxa"/>
          </w:tcPr>
          <w:p w14:paraId="0597DF25" w14:textId="77777777" w:rsidR="00BD0FA3" w:rsidRPr="004F2C6C" w:rsidRDefault="00BD0FA3" w:rsidP="00720743">
            <w:pPr>
              <w:pStyle w:val="0Maintext"/>
              <w:spacing w:after="120" w:afterAutospacing="0"/>
              <w:rPr>
                <w:lang w:val="en-US" w:eastAsia="zh-CN"/>
              </w:rPr>
            </w:pPr>
          </w:p>
        </w:tc>
      </w:tr>
      <w:tr w:rsidR="00BD0FA3" w:rsidRPr="004F2C6C" w14:paraId="2B123F38" w14:textId="77777777" w:rsidTr="00720743">
        <w:tc>
          <w:tcPr>
            <w:tcW w:w="2405" w:type="dxa"/>
          </w:tcPr>
          <w:p w14:paraId="0B0264C1" w14:textId="77777777" w:rsidR="00BD0FA3" w:rsidRPr="004F2C6C" w:rsidRDefault="00BD0FA3" w:rsidP="00720743">
            <w:pPr>
              <w:pStyle w:val="0Maintext"/>
              <w:spacing w:after="120" w:afterAutospacing="0"/>
              <w:rPr>
                <w:lang w:val="en-US" w:eastAsia="zh-CN"/>
              </w:rPr>
            </w:pPr>
          </w:p>
        </w:tc>
        <w:tc>
          <w:tcPr>
            <w:tcW w:w="6605" w:type="dxa"/>
          </w:tcPr>
          <w:p w14:paraId="75DFF04A" w14:textId="77777777" w:rsidR="00BD0FA3" w:rsidRPr="004F2C6C" w:rsidRDefault="00BD0FA3" w:rsidP="00720743">
            <w:pPr>
              <w:pStyle w:val="0Maintext"/>
              <w:spacing w:after="120" w:afterAutospacing="0"/>
              <w:rPr>
                <w:lang w:val="en-US" w:eastAsia="zh-CN"/>
              </w:rPr>
            </w:pPr>
          </w:p>
        </w:tc>
      </w:tr>
      <w:tr w:rsidR="00BD0FA3" w:rsidRPr="004F2C6C" w14:paraId="39E6E9BD" w14:textId="77777777" w:rsidTr="00720743">
        <w:tc>
          <w:tcPr>
            <w:tcW w:w="2405" w:type="dxa"/>
          </w:tcPr>
          <w:p w14:paraId="7610163E" w14:textId="77777777" w:rsidR="00BD0FA3" w:rsidRPr="004F2C6C" w:rsidRDefault="00BD0FA3" w:rsidP="00720743">
            <w:pPr>
              <w:pStyle w:val="0Maintext"/>
              <w:spacing w:after="120" w:afterAutospacing="0"/>
              <w:rPr>
                <w:lang w:val="en-US" w:eastAsia="zh-CN"/>
              </w:rPr>
            </w:pPr>
          </w:p>
        </w:tc>
        <w:tc>
          <w:tcPr>
            <w:tcW w:w="6605" w:type="dxa"/>
          </w:tcPr>
          <w:p w14:paraId="62322CA0" w14:textId="77777777" w:rsidR="00BD0FA3" w:rsidRPr="004F2C6C" w:rsidRDefault="00BD0FA3" w:rsidP="00720743">
            <w:pPr>
              <w:pStyle w:val="0Maintext"/>
              <w:spacing w:after="120" w:afterAutospacing="0"/>
              <w:rPr>
                <w:lang w:val="en-US" w:eastAsia="zh-CN"/>
              </w:rPr>
            </w:pPr>
          </w:p>
        </w:tc>
      </w:tr>
      <w:tr w:rsidR="00BD0FA3" w:rsidRPr="004F2C6C" w14:paraId="3549092D" w14:textId="77777777" w:rsidTr="00720743">
        <w:tc>
          <w:tcPr>
            <w:tcW w:w="2405" w:type="dxa"/>
          </w:tcPr>
          <w:p w14:paraId="6AA1DBE9" w14:textId="77777777" w:rsidR="00BD0FA3" w:rsidRPr="004F2C6C" w:rsidRDefault="00BD0FA3" w:rsidP="00720743">
            <w:pPr>
              <w:pStyle w:val="0Maintext"/>
              <w:spacing w:after="120" w:afterAutospacing="0"/>
              <w:rPr>
                <w:lang w:val="en-US" w:eastAsia="zh-CN"/>
              </w:rPr>
            </w:pPr>
          </w:p>
        </w:tc>
        <w:tc>
          <w:tcPr>
            <w:tcW w:w="6605" w:type="dxa"/>
          </w:tcPr>
          <w:p w14:paraId="5E7E7B32" w14:textId="77777777" w:rsidR="00BD0FA3" w:rsidRPr="004F2C6C" w:rsidRDefault="00BD0FA3" w:rsidP="00720743">
            <w:pPr>
              <w:pStyle w:val="0Maintext"/>
              <w:spacing w:after="120" w:afterAutospacing="0"/>
              <w:rPr>
                <w:lang w:val="en-US" w:eastAsia="zh-CN"/>
              </w:rPr>
            </w:pPr>
          </w:p>
        </w:tc>
      </w:tr>
    </w:tbl>
    <w:p w14:paraId="487D1DF3" w14:textId="204DE2F1" w:rsidR="002453E7" w:rsidRPr="004F2C6C" w:rsidRDefault="000916CA" w:rsidP="002453E7">
      <w:pPr>
        <w:pStyle w:val="Heading2"/>
      </w:pPr>
      <w:r w:rsidRPr="004F2C6C">
        <w:t>Frequency</w:t>
      </w:r>
      <w:r w:rsidR="002453E7" w:rsidRPr="004F2C6C">
        <w:t>-domain resource allocation</w:t>
      </w:r>
      <w:r w:rsidR="00AF2169" w:rsidRPr="004F2C6C">
        <w:t xml:space="preserve"> (FDRA)</w:t>
      </w:r>
    </w:p>
    <w:p w14:paraId="4A7AB8EB" w14:textId="3CEB5225" w:rsidR="00AF2169" w:rsidRPr="004F2C6C" w:rsidRDefault="00A03BC7" w:rsidP="002453E7">
      <w:pPr>
        <w:pStyle w:val="0Maintext"/>
        <w:spacing w:after="120" w:afterAutospacing="0"/>
        <w:rPr>
          <w:lang w:val="en-US" w:eastAsia="zh-CN"/>
        </w:rPr>
      </w:pPr>
      <w:r w:rsidRPr="004F2C6C">
        <w:rPr>
          <w:lang w:val="en-US" w:eastAsia="zh-CN"/>
        </w:rPr>
        <w:t>Several</w:t>
      </w:r>
      <w:r w:rsidR="00AF2169" w:rsidRPr="004F2C6C">
        <w:rPr>
          <w:lang w:val="en-US" w:eastAsia="zh-CN"/>
        </w:rPr>
        <w:t xml:space="preserve"> companies </w:t>
      </w:r>
      <w:r w:rsidR="00A023BE" w:rsidRPr="004F2C6C">
        <w:rPr>
          <w:lang w:val="en-US" w:eastAsia="zh-CN"/>
        </w:rPr>
        <w:t>discuss</w:t>
      </w:r>
      <w:r w:rsidR="00AF2169" w:rsidRPr="004F2C6C">
        <w:rPr>
          <w:lang w:val="en-US" w:eastAsia="zh-CN"/>
        </w:rPr>
        <w:t xml:space="preserve"> frequency-domain resource allocation (FDRA) for PDSCH.</w:t>
      </w:r>
    </w:p>
    <w:p w14:paraId="707D1002" w14:textId="5B856211" w:rsidR="007F31EB" w:rsidRPr="004F2C6C" w:rsidRDefault="00011F74" w:rsidP="002453E7">
      <w:pPr>
        <w:pStyle w:val="0Maintext"/>
        <w:spacing w:after="120" w:afterAutospacing="0"/>
        <w:rPr>
          <w:lang w:val="en-US" w:eastAsia="zh-CN"/>
        </w:rPr>
      </w:pPr>
      <w:r w:rsidRPr="004F2C6C">
        <w:rPr>
          <w:lang w:val="en-US" w:eastAsia="zh-CN"/>
        </w:rPr>
        <w:t xml:space="preserve">CATT, </w:t>
      </w:r>
      <w:r w:rsidR="00B926C4" w:rsidRPr="004F2C6C">
        <w:rPr>
          <w:lang w:val="en-US"/>
        </w:rPr>
        <w:t>China Telecom</w:t>
      </w:r>
      <w:r w:rsidR="00B926C4" w:rsidRPr="004F2C6C">
        <w:rPr>
          <w:lang w:val="en-US" w:eastAsia="zh-CN"/>
        </w:rPr>
        <w:t xml:space="preserve">, </w:t>
      </w:r>
      <w:r w:rsidR="00B8320A" w:rsidRPr="004F2C6C">
        <w:rPr>
          <w:lang w:val="en-US" w:eastAsia="zh-CN"/>
        </w:rPr>
        <w:t>Ericsson</w:t>
      </w:r>
      <w:r w:rsidR="0027770E" w:rsidRPr="004F2C6C">
        <w:rPr>
          <w:lang w:val="en-US" w:eastAsia="zh-CN"/>
        </w:rPr>
        <w:t xml:space="preserve">, </w:t>
      </w:r>
      <w:r w:rsidR="00C61599" w:rsidRPr="004F2C6C">
        <w:rPr>
          <w:lang w:val="en-US" w:eastAsia="zh-CN"/>
        </w:rPr>
        <w:t xml:space="preserve">ETRI, Huawei, InterDigital, </w:t>
      </w:r>
      <w:r w:rsidR="00B7485F" w:rsidRPr="004F2C6C">
        <w:rPr>
          <w:lang w:val="en-US" w:eastAsia="zh-CN"/>
        </w:rPr>
        <w:t xml:space="preserve">LG, </w:t>
      </w:r>
      <w:r w:rsidR="0027770E" w:rsidRPr="004F2C6C">
        <w:rPr>
          <w:lang w:val="en-US" w:eastAsia="zh-CN"/>
        </w:rPr>
        <w:t>NTT Docomo</w:t>
      </w:r>
      <w:r w:rsidR="00C97720" w:rsidRPr="004F2C6C">
        <w:rPr>
          <w:lang w:val="en-US" w:eastAsia="zh-CN"/>
        </w:rPr>
        <w:t>, Nokia</w:t>
      </w:r>
      <w:r w:rsidR="008B3FC3" w:rsidRPr="004F2C6C">
        <w:rPr>
          <w:lang w:val="en-US" w:eastAsia="zh-CN"/>
        </w:rPr>
        <w:t>, ZTE</w:t>
      </w:r>
      <w:r w:rsidR="00AF2169" w:rsidRPr="004F2C6C">
        <w:rPr>
          <w:lang w:val="en-US" w:eastAsia="zh-CN"/>
        </w:rPr>
        <w:t xml:space="preserve"> propose to support </w:t>
      </w:r>
      <w:r w:rsidR="00E85708" w:rsidRPr="004F2C6C">
        <w:rPr>
          <w:lang w:val="en-US" w:eastAsia="zh-CN"/>
        </w:rPr>
        <w:t xml:space="preserve">both </w:t>
      </w:r>
      <w:r w:rsidR="00E85708" w:rsidRPr="004F2C6C">
        <w:rPr>
          <w:lang w:val="en-US"/>
        </w:rPr>
        <w:t>RBG-based (“Type 0”) and RIV-based (“Type 1”) mapping</w:t>
      </w:r>
      <w:r w:rsidR="00217880" w:rsidRPr="004F2C6C">
        <w:rPr>
          <w:lang w:val="en-US"/>
        </w:rPr>
        <w:t>, as in NR</w:t>
      </w:r>
      <w:r w:rsidR="00E85708" w:rsidRPr="004F2C6C">
        <w:rPr>
          <w:lang w:val="en-US"/>
        </w:rPr>
        <w:t>. Many companies want to also support dynamic switching between the</w:t>
      </w:r>
      <w:r w:rsidR="008A14FB" w:rsidRPr="004F2C6C">
        <w:rPr>
          <w:lang w:val="en-US"/>
        </w:rPr>
        <w:t xml:space="preserve">se two mapping types. Ericsson proposes that dynamic switching should be </w:t>
      </w:r>
      <w:r w:rsidR="00AB415B" w:rsidRPr="004F2C6C">
        <w:rPr>
          <w:lang w:val="en-US"/>
        </w:rPr>
        <w:t>a</w:t>
      </w:r>
      <w:r w:rsidR="008A14FB" w:rsidRPr="004F2C6C">
        <w:rPr>
          <w:lang w:val="en-US"/>
        </w:rPr>
        <w:t xml:space="preserve"> mandatory feature.</w:t>
      </w:r>
    </w:p>
    <w:p w14:paraId="435313E1" w14:textId="38D3A4FF" w:rsidR="007F31EB" w:rsidRPr="004F2C6C" w:rsidRDefault="00EB37FE" w:rsidP="007F31EB">
      <w:pPr>
        <w:pStyle w:val="0Maintext"/>
        <w:rPr>
          <w:lang w:val="en-US"/>
        </w:rPr>
      </w:pPr>
      <w:r w:rsidRPr="004F2C6C">
        <w:rPr>
          <w:lang w:val="en-US"/>
        </w:rPr>
        <w:t xml:space="preserve">CATT, NTT Docomo propose to study </w:t>
      </w:r>
      <w:r w:rsidR="00C03155" w:rsidRPr="004F2C6C">
        <w:rPr>
          <w:lang w:val="en-US"/>
        </w:rPr>
        <w:t>increased</w:t>
      </w:r>
      <w:r w:rsidRPr="004F2C6C">
        <w:rPr>
          <w:lang w:val="en-US"/>
        </w:rPr>
        <w:t xml:space="preserve"> </w:t>
      </w:r>
      <w:r w:rsidR="00C03155" w:rsidRPr="004F2C6C">
        <w:rPr>
          <w:lang w:val="en-US"/>
        </w:rPr>
        <w:t xml:space="preserve">RBG sizes for </w:t>
      </w:r>
      <w:r w:rsidR="00BE236D" w:rsidRPr="004F2C6C">
        <w:rPr>
          <w:lang w:val="en-US"/>
        </w:rPr>
        <w:t>large</w:t>
      </w:r>
      <w:r w:rsidR="00C03155" w:rsidRPr="004F2C6C">
        <w:rPr>
          <w:lang w:val="en-US"/>
        </w:rPr>
        <w:t xml:space="preserve"> bandwidths.</w:t>
      </w:r>
    </w:p>
    <w:p w14:paraId="11B5182F" w14:textId="0897E6A4" w:rsidR="007269DF" w:rsidRPr="004F2C6C" w:rsidRDefault="007269DF" w:rsidP="00DB156B">
      <w:pPr>
        <w:pStyle w:val="Heading3"/>
        <w:numPr>
          <w:ilvl w:val="0"/>
          <w:numId w:val="0"/>
        </w:numPr>
        <w:rPr>
          <w:b/>
          <w:bCs/>
          <w:sz w:val="20"/>
          <w:szCs w:val="20"/>
        </w:rPr>
      </w:pPr>
      <w:r w:rsidRPr="004F2C6C">
        <w:rPr>
          <w:b/>
          <w:bCs/>
          <w:sz w:val="20"/>
          <w:szCs w:val="20"/>
        </w:rPr>
        <w:t xml:space="preserve">Proposal </w:t>
      </w:r>
      <w:r w:rsidR="00A96ABA" w:rsidRPr="004F2C6C">
        <w:rPr>
          <w:b/>
          <w:bCs/>
          <w:sz w:val="20"/>
          <w:szCs w:val="20"/>
        </w:rPr>
        <w:t>4</w:t>
      </w:r>
      <w:r w:rsidRPr="004F2C6C">
        <w:rPr>
          <w:b/>
          <w:bCs/>
          <w:sz w:val="20"/>
          <w:szCs w:val="20"/>
        </w:rPr>
        <w:t>-</w:t>
      </w:r>
      <w:r w:rsidR="00883229" w:rsidRPr="004F2C6C">
        <w:rPr>
          <w:b/>
          <w:bCs/>
          <w:sz w:val="20"/>
          <w:szCs w:val="20"/>
        </w:rPr>
        <w:t>5</w:t>
      </w:r>
    </w:p>
    <w:p w14:paraId="25FF51FA" w14:textId="77777777" w:rsidR="00A96ABA" w:rsidRPr="004F2C6C" w:rsidRDefault="00A96ABA" w:rsidP="00590FBD">
      <w:pPr>
        <w:pStyle w:val="0Maintext"/>
        <w:numPr>
          <w:ilvl w:val="0"/>
          <w:numId w:val="52"/>
        </w:numPr>
        <w:rPr>
          <w:b/>
          <w:bCs/>
          <w:lang w:val="en-US"/>
        </w:rPr>
      </w:pPr>
      <w:r w:rsidRPr="004F2C6C">
        <w:rPr>
          <w:b/>
          <w:bCs/>
          <w:lang w:val="en-US"/>
        </w:rPr>
        <w:t>For frequency-domain resource allocation (FDRA) for PDSCH</w:t>
      </w:r>
    </w:p>
    <w:p w14:paraId="14A3958A" w14:textId="59C4E3B8" w:rsidR="00A96ABA" w:rsidRPr="004F2C6C" w:rsidRDefault="00A96ABA" w:rsidP="00590FBD">
      <w:pPr>
        <w:pStyle w:val="0Maintext"/>
        <w:numPr>
          <w:ilvl w:val="1"/>
          <w:numId w:val="52"/>
        </w:numPr>
        <w:rPr>
          <w:b/>
          <w:bCs/>
          <w:lang w:val="en-US"/>
        </w:rPr>
      </w:pPr>
      <w:r w:rsidRPr="004F2C6C">
        <w:rPr>
          <w:b/>
          <w:bCs/>
          <w:lang w:val="en-US"/>
        </w:rPr>
        <w:t>Support both</w:t>
      </w:r>
      <w:r w:rsidR="00FE2807" w:rsidRPr="004F2C6C">
        <w:rPr>
          <w:b/>
          <w:bCs/>
          <w:lang w:val="en-US"/>
        </w:rPr>
        <w:t xml:space="preserve"> </w:t>
      </w:r>
      <w:r w:rsidR="00FD391D" w:rsidRPr="004F2C6C">
        <w:rPr>
          <w:b/>
          <w:bCs/>
          <w:lang w:val="en-US"/>
        </w:rPr>
        <w:t>RBG-based (</w:t>
      </w:r>
      <w:r w:rsidRPr="004F2C6C">
        <w:rPr>
          <w:b/>
          <w:bCs/>
          <w:lang w:val="en-US"/>
        </w:rPr>
        <w:t>“</w:t>
      </w:r>
      <w:r w:rsidR="00FD391D" w:rsidRPr="004F2C6C">
        <w:rPr>
          <w:b/>
          <w:bCs/>
          <w:lang w:val="en-US"/>
        </w:rPr>
        <w:t>Type 0</w:t>
      </w:r>
      <w:r w:rsidRPr="004F2C6C">
        <w:rPr>
          <w:b/>
          <w:bCs/>
          <w:lang w:val="en-US"/>
        </w:rPr>
        <w:t>”</w:t>
      </w:r>
      <w:r w:rsidR="00FD391D" w:rsidRPr="004F2C6C">
        <w:rPr>
          <w:b/>
          <w:bCs/>
          <w:lang w:val="en-US"/>
        </w:rPr>
        <w:t>) and RIV-based (</w:t>
      </w:r>
      <w:r w:rsidRPr="004F2C6C">
        <w:rPr>
          <w:b/>
          <w:bCs/>
          <w:lang w:val="en-US"/>
        </w:rPr>
        <w:t>“</w:t>
      </w:r>
      <w:r w:rsidR="00FD391D" w:rsidRPr="004F2C6C">
        <w:rPr>
          <w:b/>
          <w:bCs/>
          <w:lang w:val="en-US"/>
        </w:rPr>
        <w:t>Type 1</w:t>
      </w:r>
      <w:r w:rsidRPr="004F2C6C">
        <w:rPr>
          <w:b/>
          <w:bCs/>
          <w:lang w:val="en-US"/>
        </w:rPr>
        <w:t>”</w:t>
      </w:r>
      <w:r w:rsidR="00FD391D" w:rsidRPr="004F2C6C">
        <w:rPr>
          <w:b/>
          <w:bCs/>
          <w:lang w:val="en-US"/>
        </w:rPr>
        <w:t>) mappin</w:t>
      </w:r>
      <w:r w:rsidRPr="004F2C6C">
        <w:rPr>
          <w:b/>
          <w:bCs/>
          <w:lang w:val="en-US"/>
        </w:rPr>
        <w:t>g</w:t>
      </w:r>
    </w:p>
    <w:p w14:paraId="739E67C7" w14:textId="5C28653B" w:rsidR="00A96ABA" w:rsidRPr="004F2C6C" w:rsidRDefault="00A96ABA" w:rsidP="00590FBD">
      <w:pPr>
        <w:pStyle w:val="0Maintext"/>
        <w:numPr>
          <w:ilvl w:val="1"/>
          <w:numId w:val="52"/>
        </w:numPr>
        <w:rPr>
          <w:b/>
          <w:bCs/>
          <w:lang w:val="en-US"/>
        </w:rPr>
      </w:pPr>
      <w:r w:rsidRPr="004F2C6C">
        <w:rPr>
          <w:b/>
          <w:bCs/>
          <w:lang w:val="en-US"/>
        </w:rPr>
        <w:t xml:space="preserve">Support dynamic switching between </w:t>
      </w:r>
      <w:r w:rsidR="005D0630" w:rsidRPr="004F2C6C">
        <w:rPr>
          <w:b/>
          <w:bCs/>
          <w:lang w:val="en-US"/>
        </w:rPr>
        <w:t>RBG-based mapping and RIV-based mapping</w:t>
      </w:r>
    </w:p>
    <w:p w14:paraId="55F632B8" w14:textId="5CCAA53A" w:rsidR="00A96ABA" w:rsidRPr="004F2C6C" w:rsidRDefault="00A96ABA" w:rsidP="00590FBD">
      <w:pPr>
        <w:pStyle w:val="0Maintext"/>
        <w:numPr>
          <w:ilvl w:val="1"/>
          <w:numId w:val="52"/>
        </w:numPr>
        <w:rPr>
          <w:b/>
          <w:bCs/>
          <w:lang w:val="en-US"/>
        </w:rPr>
      </w:pPr>
      <w:r w:rsidRPr="004F2C6C">
        <w:rPr>
          <w:b/>
          <w:bCs/>
          <w:lang w:val="en-US"/>
        </w:rPr>
        <w:t>Further study the following</w:t>
      </w:r>
      <w:r w:rsidR="008A4908" w:rsidRPr="004F2C6C">
        <w:rPr>
          <w:b/>
          <w:bCs/>
          <w:lang w:val="en-US"/>
        </w:rPr>
        <w:t xml:space="preserve"> aspects</w:t>
      </w:r>
      <w:r w:rsidRPr="004F2C6C">
        <w:rPr>
          <w:b/>
          <w:bCs/>
          <w:lang w:val="en-US"/>
        </w:rPr>
        <w:t>:</w:t>
      </w:r>
    </w:p>
    <w:p w14:paraId="7B609578" w14:textId="643342E3" w:rsidR="007F31EB" w:rsidRPr="004F2C6C" w:rsidRDefault="00A96ABA" w:rsidP="00590FBD">
      <w:pPr>
        <w:pStyle w:val="0Maintext"/>
        <w:numPr>
          <w:ilvl w:val="2"/>
          <w:numId w:val="52"/>
        </w:numPr>
        <w:rPr>
          <w:b/>
          <w:bCs/>
          <w:lang w:val="en-US"/>
        </w:rPr>
      </w:pPr>
      <w:r w:rsidRPr="004F2C6C">
        <w:rPr>
          <w:b/>
          <w:bCs/>
          <w:lang w:val="en-US"/>
        </w:rPr>
        <w:t>RBG size for RBG-based mapping</w:t>
      </w:r>
    </w:p>
    <w:p w14:paraId="5D7B053A" w14:textId="77777777" w:rsidR="00094629" w:rsidRPr="004F2C6C" w:rsidRDefault="00094629" w:rsidP="00094629">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094629" w:rsidRPr="004F2C6C" w14:paraId="4FCE20B9" w14:textId="77777777" w:rsidTr="00720743">
        <w:tc>
          <w:tcPr>
            <w:tcW w:w="2405" w:type="dxa"/>
          </w:tcPr>
          <w:p w14:paraId="53846ECB" w14:textId="77777777" w:rsidR="00094629" w:rsidRPr="004F2C6C" w:rsidRDefault="00094629" w:rsidP="00720743">
            <w:pPr>
              <w:pStyle w:val="0Maintext"/>
              <w:spacing w:after="120" w:afterAutospacing="0"/>
              <w:rPr>
                <w:lang w:val="en-US" w:eastAsia="zh-CN"/>
              </w:rPr>
            </w:pPr>
            <w:r w:rsidRPr="004F2C6C">
              <w:rPr>
                <w:lang w:val="en-US" w:eastAsia="zh-CN"/>
              </w:rPr>
              <w:t>Company</w:t>
            </w:r>
          </w:p>
        </w:tc>
        <w:tc>
          <w:tcPr>
            <w:tcW w:w="6605" w:type="dxa"/>
          </w:tcPr>
          <w:p w14:paraId="1A9B385E" w14:textId="77777777" w:rsidR="00094629" w:rsidRPr="004F2C6C" w:rsidRDefault="00094629" w:rsidP="00720743">
            <w:pPr>
              <w:pStyle w:val="0Maintext"/>
              <w:spacing w:after="120" w:afterAutospacing="0"/>
              <w:rPr>
                <w:lang w:val="en-US" w:eastAsia="zh-CN"/>
              </w:rPr>
            </w:pPr>
            <w:r w:rsidRPr="004F2C6C">
              <w:rPr>
                <w:lang w:val="en-US" w:eastAsia="zh-CN"/>
              </w:rPr>
              <w:t>Comments</w:t>
            </w:r>
          </w:p>
        </w:tc>
      </w:tr>
      <w:tr w:rsidR="00094629" w:rsidRPr="004F2C6C" w14:paraId="7EC5214A" w14:textId="77777777" w:rsidTr="00720743">
        <w:tc>
          <w:tcPr>
            <w:tcW w:w="2405" w:type="dxa"/>
          </w:tcPr>
          <w:p w14:paraId="31CA4A5A" w14:textId="77777777" w:rsidR="00094629" w:rsidRPr="004F2C6C" w:rsidRDefault="00094629" w:rsidP="00720743">
            <w:pPr>
              <w:pStyle w:val="0Maintext"/>
              <w:spacing w:after="120" w:afterAutospacing="0"/>
              <w:rPr>
                <w:lang w:val="en-US" w:eastAsia="zh-CN"/>
              </w:rPr>
            </w:pPr>
          </w:p>
        </w:tc>
        <w:tc>
          <w:tcPr>
            <w:tcW w:w="6605" w:type="dxa"/>
          </w:tcPr>
          <w:p w14:paraId="38931CD0" w14:textId="77777777" w:rsidR="00094629" w:rsidRPr="004F2C6C" w:rsidRDefault="00094629" w:rsidP="00720743">
            <w:pPr>
              <w:pStyle w:val="0Maintext"/>
              <w:spacing w:after="120" w:afterAutospacing="0"/>
              <w:rPr>
                <w:lang w:val="en-US" w:eastAsia="zh-CN"/>
              </w:rPr>
            </w:pPr>
          </w:p>
        </w:tc>
      </w:tr>
      <w:tr w:rsidR="00094629" w:rsidRPr="004F2C6C" w14:paraId="25702EF7" w14:textId="77777777" w:rsidTr="00720743">
        <w:tc>
          <w:tcPr>
            <w:tcW w:w="2405" w:type="dxa"/>
          </w:tcPr>
          <w:p w14:paraId="6B9B09E4" w14:textId="77777777" w:rsidR="00094629" w:rsidRPr="004F2C6C" w:rsidRDefault="00094629" w:rsidP="00720743">
            <w:pPr>
              <w:pStyle w:val="0Maintext"/>
              <w:spacing w:after="120" w:afterAutospacing="0"/>
              <w:rPr>
                <w:lang w:val="en-US" w:eastAsia="zh-CN"/>
              </w:rPr>
            </w:pPr>
          </w:p>
        </w:tc>
        <w:tc>
          <w:tcPr>
            <w:tcW w:w="6605" w:type="dxa"/>
          </w:tcPr>
          <w:p w14:paraId="35D77354" w14:textId="77777777" w:rsidR="00094629" w:rsidRPr="004F2C6C" w:rsidRDefault="00094629" w:rsidP="00720743">
            <w:pPr>
              <w:pStyle w:val="0Maintext"/>
              <w:spacing w:after="120" w:afterAutospacing="0"/>
              <w:rPr>
                <w:lang w:val="en-US" w:eastAsia="zh-CN"/>
              </w:rPr>
            </w:pPr>
          </w:p>
        </w:tc>
      </w:tr>
      <w:tr w:rsidR="00094629" w:rsidRPr="004F2C6C" w14:paraId="2F3B51AB" w14:textId="77777777" w:rsidTr="00720743">
        <w:tc>
          <w:tcPr>
            <w:tcW w:w="2405" w:type="dxa"/>
          </w:tcPr>
          <w:p w14:paraId="5BC67E37" w14:textId="77777777" w:rsidR="00094629" w:rsidRPr="004F2C6C" w:rsidRDefault="00094629" w:rsidP="00720743">
            <w:pPr>
              <w:pStyle w:val="0Maintext"/>
              <w:spacing w:after="120" w:afterAutospacing="0"/>
              <w:rPr>
                <w:lang w:val="en-US" w:eastAsia="zh-CN"/>
              </w:rPr>
            </w:pPr>
          </w:p>
        </w:tc>
        <w:tc>
          <w:tcPr>
            <w:tcW w:w="6605" w:type="dxa"/>
          </w:tcPr>
          <w:p w14:paraId="68E4DE91" w14:textId="77777777" w:rsidR="00094629" w:rsidRPr="004F2C6C" w:rsidRDefault="00094629" w:rsidP="00720743">
            <w:pPr>
              <w:pStyle w:val="0Maintext"/>
              <w:spacing w:after="120" w:afterAutospacing="0"/>
              <w:rPr>
                <w:lang w:val="en-US" w:eastAsia="zh-CN"/>
              </w:rPr>
            </w:pPr>
          </w:p>
        </w:tc>
      </w:tr>
      <w:tr w:rsidR="00094629" w:rsidRPr="004F2C6C" w14:paraId="6DF54ED5" w14:textId="77777777" w:rsidTr="00720743">
        <w:tc>
          <w:tcPr>
            <w:tcW w:w="2405" w:type="dxa"/>
          </w:tcPr>
          <w:p w14:paraId="11B8E3AB" w14:textId="77777777" w:rsidR="00094629" w:rsidRPr="004F2C6C" w:rsidRDefault="00094629" w:rsidP="00720743">
            <w:pPr>
              <w:pStyle w:val="0Maintext"/>
              <w:spacing w:after="120" w:afterAutospacing="0"/>
              <w:rPr>
                <w:lang w:val="en-US" w:eastAsia="zh-CN"/>
              </w:rPr>
            </w:pPr>
          </w:p>
        </w:tc>
        <w:tc>
          <w:tcPr>
            <w:tcW w:w="6605" w:type="dxa"/>
          </w:tcPr>
          <w:p w14:paraId="7D02C2BA" w14:textId="77777777" w:rsidR="00094629" w:rsidRPr="004F2C6C" w:rsidRDefault="00094629" w:rsidP="00720743">
            <w:pPr>
              <w:pStyle w:val="0Maintext"/>
              <w:spacing w:after="120" w:afterAutospacing="0"/>
              <w:rPr>
                <w:lang w:val="en-US" w:eastAsia="zh-CN"/>
              </w:rPr>
            </w:pPr>
          </w:p>
        </w:tc>
      </w:tr>
    </w:tbl>
    <w:p w14:paraId="303628BB" w14:textId="77777777" w:rsidR="00FC4925" w:rsidRPr="004F2C6C" w:rsidRDefault="00FC4925" w:rsidP="002453E7">
      <w:pPr>
        <w:pStyle w:val="0Maintext"/>
        <w:spacing w:after="120" w:afterAutospacing="0"/>
        <w:rPr>
          <w:lang w:val="en-US" w:eastAsia="zh-CN"/>
        </w:rPr>
      </w:pPr>
    </w:p>
    <w:p w14:paraId="0B2BD97F" w14:textId="56A41BCB" w:rsidR="00FC4925" w:rsidRPr="004F2C6C" w:rsidRDefault="00235AF9" w:rsidP="00FC4925">
      <w:pPr>
        <w:pStyle w:val="Heading2"/>
      </w:pPr>
      <w:r w:rsidRPr="004F2C6C">
        <w:t>PRB bundling</w:t>
      </w:r>
    </w:p>
    <w:p w14:paraId="3D59A899" w14:textId="5A14DA52" w:rsidR="00B9736B" w:rsidRPr="004F2C6C" w:rsidRDefault="00B9736B" w:rsidP="00FC4925">
      <w:pPr>
        <w:pStyle w:val="0Maintext"/>
        <w:rPr>
          <w:lang w:val="en-US"/>
        </w:rPr>
      </w:pPr>
      <w:r w:rsidRPr="004F2C6C">
        <w:rPr>
          <w:lang w:val="en-US"/>
        </w:rPr>
        <w:t>The general view seem</w:t>
      </w:r>
      <w:r w:rsidR="008A2C05" w:rsidRPr="004F2C6C">
        <w:rPr>
          <w:lang w:val="en-US"/>
        </w:rPr>
        <w:t>s to be that PRB-bundling framework in NR should serve as star</w:t>
      </w:r>
      <w:r w:rsidR="00DD309B" w:rsidRPr="004F2C6C">
        <w:rPr>
          <w:lang w:val="en-US"/>
        </w:rPr>
        <w:t>ting point for 6G</w:t>
      </w:r>
      <w:r w:rsidR="00BB2E35" w:rsidRPr="004F2C6C">
        <w:rPr>
          <w:lang w:val="en-US"/>
        </w:rPr>
        <w:t xml:space="preserve">, i.e., that </w:t>
      </w:r>
      <w:r w:rsidR="007B274F" w:rsidRPr="004F2C6C">
        <w:rPr>
          <w:lang w:val="en-US"/>
        </w:rPr>
        <w:t>UE may assume that a</w:t>
      </w:r>
      <w:r w:rsidR="00BB2E35" w:rsidRPr="004F2C6C">
        <w:rPr>
          <w:lang w:val="en-US"/>
        </w:rPr>
        <w:t xml:space="preserve"> </w:t>
      </w:r>
      <w:r w:rsidR="007B274F" w:rsidRPr="004F2C6C">
        <w:rPr>
          <w:lang w:val="en-US"/>
        </w:rPr>
        <w:t xml:space="preserve">same precoding matrix </w:t>
      </w:r>
      <w:r w:rsidR="00495521" w:rsidRPr="004F2C6C">
        <w:rPr>
          <w:lang w:val="en-US"/>
        </w:rPr>
        <w:t>is</w:t>
      </w:r>
      <w:r w:rsidR="00B96205" w:rsidRPr="004F2C6C">
        <w:rPr>
          <w:lang w:val="en-US"/>
        </w:rPr>
        <w:t xml:space="preserve"> </w:t>
      </w:r>
      <w:r w:rsidR="007B274F" w:rsidRPr="004F2C6C">
        <w:rPr>
          <w:lang w:val="en-US"/>
        </w:rPr>
        <w:t xml:space="preserve">used </w:t>
      </w:r>
      <w:r w:rsidR="005959F3" w:rsidRPr="004F2C6C">
        <w:rPr>
          <w:lang w:val="en-US"/>
        </w:rPr>
        <w:t>over</w:t>
      </w:r>
      <w:r w:rsidR="007B274F" w:rsidRPr="004F2C6C">
        <w:rPr>
          <w:lang w:val="en-US"/>
        </w:rPr>
        <w:t xml:space="preserve"> a set of PRBs, </w:t>
      </w:r>
      <w:r w:rsidR="00CD307E" w:rsidRPr="004F2C6C">
        <w:rPr>
          <w:lang w:val="en-US"/>
        </w:rPr>
        <w:t>denoted as a PRG.</w:t>
      </w:r>
      <w:r w:rsidRPr="004F2C6C">
        <w:rPr>
          <w:lang w:val="en-US"/>
        </w:rPr>
        <w:t xml:space="preserve"> </w:t>
      </w:r>
    </w:p>
    <w:p w14:paraId="15D74B81" w14:textId="577B72EB" w:rsidR="00CB3A20" w:rsidRPr="004F2C6C" w:rsidRDefault="00D65C7E" w:rsidP="002833FC">
      <w:pPr>
        <w:pStyle w:val="0Maintext"/>
        <w:rPr>
          <w:lang w:val="en-US"/>
        </w:rPr>
      </w:pPr>
      <w:r w:rsidRPr="004F2C6C">
        <w:rPr>
          <w:lang w:val="en-US" w:eastAsia="zh-CN"/>
        </w:rPr>
        <w:t>CATT</w:t>
      </w:r>
      <w:r w:rsidR="00CB3A20" w:rsidRPr="004F2C6C">
        <w:rPr>
          <w:lang w:val="en-US" w:eastAsia="zh-CN"/>
        </w:rPr>
        <w:t xml:space="preserve"> </w:t>
      </w:r>
      <w:r w:rsidR="00CB3A20" w:rsidRPr="004F2C6C">
        <w:rPr>
          <w:lang w:val="en-US"/>
        </w:rPr>
        <w:t xml:space="preserve">notes that </w:t>
      </w:r>
      <w:r w:rsidR="002833FC" w:rsidRPr="004F2C6C">
        <w:rPr>
          <w:lang w:val="en-US"/>
        </w:rPr>
        <w:t xml:space="preserve">the </w:t>
      </w:r>
      <w:r w:rsidR="00C979E0" w:rsidRPr="004F2C6C">
        <w:rPr>
          <w:lang w:val="en-US"/>
        </w:rPr>
        <w:t>PRB bundling scheme in NR is unnecessarily complicated and that a simpler scheme can be adopted in 6G.</w:t>
      </w:r>
      <w:r w:rsidR="002A3208" w:rsidRPr="004F2C6C">
        <w:rPr>
          <w:lang w:val="en-US"/>
        </w:rPr>
        <w:t xml:space="preserve"> Similarly, Google </w:t>
      </w:r>
      <w:r w:rsidR="005B6C1E" w:rsidRPr="004F2C6C">
        <w:rPr>
          <w:lang w:val="en-US"/>
        </w:rPr>
        <w:t>notes that PRG size determination is unnecessarily complicated</w:t>
      </w:r>
      <w:r w:rsidR="00B05399" w:rsidRPr="004F2C6C">
        <w:rPr>
          <w:lang w:val="en-US"/>
        </w:rPr>
        <w:t>,</w:t>
      </w:r>
      <w:r w:rsidR="00460324" w:rsidRPr="004F2C6C">
        <w:rPr>
          <w:lang w:val="en-US"/>
        </w:rPr>
        <w:t xml:space="preserve"> with PRG size being indicated by the network and determined based on the scheduled bandwidth, and that </w:t>
      </w:r>
      <w:r w:rsidR="00502376" w:rsidRPr="004F2C6C">
        <w:rPr>
          <w:lang w:val="en-US"/>
        </w:rPr>
        <w:t>simplified PRG size indication should be studied.</w:t>
      </w:r>
    </w:p>
    <w:p w14:paraId="5C538272" w14:textId="5C9AAD3B" w:rsidR="005F73A6" w:rsidRPr="004F2C6C" w:rsidRDefault="006F08EE" w:rsidP="002833FC">
      <w:pPr>
        <w:pStyle w:val="0Maintext"/>
        <w:rPr>
          <w:lang w:val="en-US"/>
        </w:rPr>
      </w:pPr>
      <w:r w:rsidRPr="004F2C6C">
        <w:rPr>
          <w:lang w:val="en-US"/>
        </w:rPr>
        <w:lastRenderedPageBreak/>
        <w:t>Some</w:t>
      </w:r>
      <w:r w:rsidR="00821E4B" w:rsidRPr="004F2C6C">
        <w:rPr>
          <w:lang w:val="en-US"/>
        </w:rPr>
        <w:t xml:space="preserve"> companies</w:t>
      </w:r>
      <w:r w:rsidR="005F73A6" w:rsidRPr="004F2C6C">
        <w:rPr>
          <w:lang w:val="en-US"/>
        </w:rPr>
        <w:t>, including Apple, LG,</w:t>
      </w:r>
      <w:r w:rsidR="00821E4B" w:rsidRPr="004F2C6C">
        <w:rPr>
          <w:lang w:val="en-US"/>
        </w:rPr>
        <w:t xml:space="preserve"> note that </w:t>
      </w:r>
      <w:r w:rsidR="007F06C4" w:rsidRPr="004F2C6C">
        <w:rPr>
          <w:lang w:val="en-US"/>
        </w:rPr>
        <w:t xml:space="preserve">PRG size is closely linked to </w:t>
      </w:r>
      <w:r w:rsidR="005F73A6" w:rsidRPr="004F2C6C">
        <w:rPr>
          <w:lang w:val="en-US"/>
        </w:rPr>
        <w:t xml:space="preserve">DMRS configuration, and that </w:t>
      </w:r>
      <w:r w:rsidR="009D5C31" w:rsidRPr="004F2C6C">
        <w:rPr>
          <w:lang w:val="en-US"/>
        </w:rPr>
        <w:t>long</w:t>
      </w:r>
      <w:r w:rsidR="005F73A6" w:rsidRPr="004F2C6C">
        <w:rPr>
          <w:lang w:val="en-US"/>
        </w:rPr>
        <w:t xml:space="preserve"> FD-OCC </w:t>
      </w:r>
      <w:r w:rsidR="009D5C31" w:rsidRPr="004F2C6C">
        <w:rPr>
          <w:lang w:val="en-US"/>
        </w:rPr>
        <w:t>requires large PRG size.</w:t>
      </w:r>
    </w:p>
    <w:p w14:paraId="5E5C39A1" w14:textId="39AE1381" w:rsidR="00E86F4D" w:rsidRPr="004F2C6C" w:rsidRDefault="00030A5C" w:rsidP="00DC145D">
      <w:pPr>
        <w:pStyle w:val="0Maintext"/>
        <w:rPr>
          <w:lang w:val="en-US"/>
        </w:rPr>
      </w:pPr>
      <w:r w:rsidRPr="004F2C6C">
        <w:rPr>
          <w:lang w:val="en-US"/>
        </w:rPr>
        <w:t xml:space="preserve">There are different views on what PRG sizes that should be supported. </w:t>
      </w:r>
      <w:r w:rsidR="004A5F95" w:rsidRPr="004F2C6C">
        <w:rPr>
          <w:lang w:val="en-US"/>
        </w:rPr>
        <w:t xml:space="preserve">Apple, </w:t>
      </w:r>
      <w:r w:rsidR="009D5C31" w:rsidRPr="004F2C6C">
        <w:rPr>
          <w:lang w:val="en-US"/>
        </w:rPr>
        <w:t xml:space="preserve">NTT Docomo </w:t>
      </w:r>
      <w:r w:rsidR="00237F44" w:rsidRPr="004F2C6C">
        <w:rPr>
          <w:lang w:val="en-US"/>
        </w:rPr>
        <w:t xml:space="preserve">proposes to study larger PRG size for large bandwidth allocations. </w:t>
      </w:r>
      <w:r w:rsidR="00C63FB4" w:rsidRPr="004F2C6C">
        <w:rPr>
          <w:lang w:val="en-US"/>
        </w:rPr>
        <w:t>Apple further proposes to consider increasing the minimal PRB bundling size to 4.</w:t>
      </w:r>
      <w:r w:rsidR="00C1395F" w:rsidRPr="004F2C6C">
        <w:rPr>
          <w:lang w:val="en-US"/>
        </w:rPr>
        <w:t xml:space="preserve"> ETRI recommends </w:t>
      </w:r>
      <w:r w:rsidR="00403725" w:rsidRPr="004F2C6C">
        <w:rPr>
          <w:lang w:val="en-US"/>
        </w:rPr>
        <w:t>supporting PRB bundling sizes of {2, 4, ‘wideband’}.</w:t>
      </w:r>
    </w:p>
    <w:p w14:paraId="679EF210" w14:textId="28257D9D" w:rsidR="00E86F4D" w:rsidRPr="004F2C6C" w:rsidRDefault="00E86F4D" w:rsidP="00E86F4D">
      <w:pPr>
        <w:pStyle w:val="Heading3"/>
        <w:numPr>
          <w:ilvl w:val="0"/>
          <w:numId w:val="0"/>
        </w:numPr>
        <w:rPr>
          <w:b/>
          <w:bCs/>
          <w:sz w:val="20"/>
          <w:szCs w:val="20"/>
        </w:rPr>
      </w:pPr>
      <w:r w:rsidRPr="004F2C6C">
        <w:rPr>
          <w:b/>
          <w:bCs/>
          <w:sz w:val="20"/>
          <w:szCs w:val="20"/>
        </w:rPr>
        <w:t>Proposal 4-</w:t>
      </w:r>
      <w:r w:rsidR="00DC145D" w:rsidRPr="004F2C6C">
        <w:rPr>
          <w:b/>
          <w:bCs/>
          <w:sz w:val="20"/>
          <w:szCs w:val="20"/>
        </w:rPr>
        <w:t>6</w:t>
      </w:r>
    </w:p>
    <w:p w14:paraId="5ED7B913" w14:textId="74ACB7C8" w:rsidR="00DC145D" w:rsidRPr="004F2C6C" w:rsidRDefault="00DC145D" w:rsidP="00DC145D">
      <w:pPr>
        <w:pStyle w:val="0Maintext"/>
        <w:numPr>
          <w:ilvl w:val="0"/>
          <w:numId w:val="59"/>
        </w:numPr>
        <w:rPr>
          <w:b/>
          <w:bCs/>
          <w:lang w:val="en-US"/>
        </w:rPr>
      </w:pPr>
      <w:r w:rsidRPr="004F2C6C">
        <w:rPr>
          <w:b/>
          <w:bCs/>
          <w:lang w:val="en-US"/>
        </w:rPr>
        <w:t>For PRB bundling for PDSCH</w:t>
      </w:r>
    </w:p>
    <w:p w14:paraId="32742684" w14:textId="01B12A2E" w:rsidR="008F66F1" w:rsidRPr="004F2C6C" w:rsidRDefault="008F66F1" w:rsidP="004F6BCC">
      <w:pPr>
        <w:pStyle w:val="0Maintext"/>
        <w:numPr>
          <w:ilvl w:val="1"/>
          <w:numId w:val="59"/>
        </w:numPr>
        <w:rPr>
          <w:b/>
          <w:bCs/>
          <w:lang w:val="en-US"/>
        </w:rPr>
      </w:pPr>
      <w:r w:rsidRPr="004F2C6C">
        <w:rPr>
          <w:b/>
          <w:bCs/>
          <w:lang w:val="en-US"/>
        </w:rPr>
        <w:t>UE ass</w:t>
      </w:r>
      <w:r w:rsidR="005959F3" w:rsidRPr="004F2C6C">
        <w:rPr>
          <w:b/>
          <w:bCs/>
          <w:lang w:val="en-US"/>
        </w:rPr>
        <w:t>ume that a same precoding matrix is used over a set of PRBs, denoted as a PRG</w:t>
      </w:r>
    </w:p>
    <w:p w14:paraId="2D5415F3" w14:textId="6E136D55" w:rsidR="004F6BCC" w:rsidRPr="004F2C6C" w:rsidRDefault="004F6BCC" w:rsidP="004F6BCC">
      <w:pPr>
        <w:pStyle w:val="0Maintext"/>
        <w:numPr>
          <w:ilvl w:val="1"/>
          <w:numId w:val="59"/>
        </w:numPr>
        <w:rPr>
          <w:b/>
          <w:bCs/>
          <w:lang w:val="en-US"/>
        </w:rPr>
      </w:pPr>
      <w:r w:rsidRPr="004F2C6C">
        <w:rPr>
          <w:b/>
          <w:bCs/>
          <w:lang w:val="en-US"/>
        </w:rPr>
        <w:t xml:space="preserve">Study </w:t>
      </w:r>
      <w:r w:rsidR="00F81D89" w:rsidRPr="004F2C6C">
        <w:rPr>
          <w:b/>
          <w:bCs/>
          <w:lang w:val="en-US"/>
        </w:rPr>
        <w:t xml:space="preserve">which </w:t>
      </w:r>
      <w:r w:rsidR="009171A0" w:rsidRPr="004F2C6C">
        <w:rPr>
          <w:b/>
          <w:bCs/>
          <w:lang w:val="en-US"/>
        </w:rPr>
        <w:t xml:space="preserve">PRG </w:t>
      </w:r>
      <w:r w:rsidR="00F81D89" w:rsidRPr="004F2C6C">
        <w:rPr>
          <w:b/>
          <w:bCs/>
          <w:lang w:val="en-US"/>
        </w:rPr>
        <w:t>sizes should be supported</w:t>
      </w:r>
    </w:p>
    <w:p w14:paraId="3E6DCE47" w14:textId="0E2C6E1F" w:rsidR="000D11B1" w:rsidRPr="004F2C6C" w:rsidRDefault="000D11B1" w:rsidP="000D11B1">
      <w:pPr>
        <w:pStyle w:val="0Maintext"/>
        <w:numPr>
          <w:ilvl w:val="2"/>
          <w:numId w:val="59"/>
        </w:numPr>
        <w:rPr>
          <w:b/>
          <w:bCs/>
          <w:lang w:val="en-US"/>
        </w:rPr>
      </w:pPr>
      <w:r w:rsidRPr="004F2C6C">
        <w:rPr>
          <w:b/>
          <w:bCs/>
          <w:lang w:val="en-US"/>
        </w:rPr>
        <w:t>PRG sizes supported in NR as starting point for study</w:t>
      </w:r>
    </w:p>
    <w:p w14:paraId="69C88419" w14:textId="5426A0A2" w:rsidR="004C542D" w:rsidRPr="004F2C6C" w:rsidRDefault="001E3998" w:rsidP="00F81D89">
      <w:pPr>
        <w:pStyle w:val="0Maintext"/>
        <w:numPr>
          <w:ilvl w:val="1"/>
          <w:numId w:val="59"/>
        </w:numPr>
        <w:rPr>
          <w:b/>
          <w:bCs/>
          <w:lang w:val="en-US"/>
        </w:rPr>
      </w:pPr>
      <w:r w:rsidRPr="004F2C6C">
        <w:rPr>
          <w:b/>
          <w:bCs/>
          <w:lang w:val="en-US"/>
        </w:rPr>
        <w:t xml:space="preserve">Stive for simple PRG size </w:t>
      </w:r>
      <w:r w:rsidR="008C25C2" w:rsidRPr="004F2C6C">
        <w:rPr>
          <w:b/>
          <w:bCs/>
          <w:lang w:val="en-US"/>
        </w:rPr>
        <w:t>configuration/indication</w:t>
      </w:r>
    </w:p>
    <w:p w14:paraId="33F25883" w14:textId="77777777" w:rsidR="0071581A" w:rsidRPr="004F2C6C" w:rsidRDefault="0071581A" w:rsidP="0071581A">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71581A" w:rsidRPr="004F2C6C" w14:paraId="2DF16202" w14:textId="77777777" w:rsidTr="00720743">
        <w:tc>
          <w:tcPr>
            <w:tcW w:w="2405" w:type="dxa"/>
          </w:tcPr>
          <w:p w14:paraId="733A56CE" w14:textId="77777777" w:rsidR="0071581A" w:rsidRPr="004F2C6C" w:rsidRDefault="0071581A" w:rsidP="00720743">
            <w:pPr>
              <w:pStyle w:val="0Maintext"/>
              <w:spacing w:after="120" w:afterAutospacing="0"/>
              <w:rPr>
                <w:lang w:val="en-US" w:eastAsia="zh-CN"/>
              </w:rPr>
            </w:pPr>
            <w:r w:rsidRPr="004F2C6C">
              <w:rPr>
                <w:lang w:val="en-US" w:eastAsia="zh-CN"/>
              </w:rPr>
              <w:t>Company</w:t>
            </w:r>
          </w:p>
        </w:tc>
        <w:tc>
          <w:tcPr>
            <w:tcW w:w="6605" w:type="dxa"/>
          </w:tcPr>
          <w:p w14:paraId="2021060A" w14:textId="77777777" w:rsidR="0071581A" w:rsidRPr="004F2C6C" w:rsidRDefault="0071581A" w:rsidP="00720743">
            <w:pPr>
              <w:pStyle w:val="0Maintext"/>
              <w:spacing w:after="120" w:afterAutospacing="0"/>
              <w:rPr>
                <w:lang w:val="en-US" w:eastAsia="zh-CN"/>
              </w:rPr>
            </w:pPr>
            <w:r w:rsidRPr="004F2C6C">
              <w:rPr>
                <w:lang w:val="en-US" w:eastAsia="zh-CN"/>
              </w:rPr>
              <w:t>Comments</w:t>
            </w:r>
          </w:p>
        </w:tc>
      </w:tr>
      <w:tr w:rsidR="0071581A" w:rsidRPr="004F2C6C" w14:paraId="5169C394" w14:textId="77777777" w:rsidTr="00720743">
        <w:tc>
          <w:tcPr>
            <w:tcW w:w="2405" w:type="dxa"/>
          </w:tcPr>
          <w:p w14:paraId="2049BF4B" w14:textId="77777777" w:rsidR="0071581A" w:rsidRPr="004F2C6C" w:rsidRDefault="0071581A" w:rsidP="00720743">
            <w:pPr>
              <w:pStyle w:val="0Maintext"/>
              <w:spacing w:after="120" w:afterAutospacing="0"/>
              <w:rPr>
                <w:lang w:val="en-US" w:eastAsia="zh-CN"/>
              </w:rPr>
            </w:pPr>
          </w:p>
        </w:tc>
        <w:tc>
          <w:tcPr>
            <w:tcW w:w="6605" w:type="dxa"/>
          </w:tcPr>
          <w:p w14:paraId="483C6E8C" w14:textId="77777777" w:rsidR="0071581A" w:rsidRPr="004F2C6C" w:rsidRDefault="0071581A" w:rsidP="00720743">
            <w:pPr>
              <w:pStyle w:val="0Maintext"/>
              <w:spacing w:after="120" w:afterAutospacing="0"/>
              <w:rPr>
                <w:lang w:val="en-US" w:eastAsia="zh-CN"/>
              </w:rPr>
            </w:pPr>
          </w:p>
        </w:tc>
      </w:tr>
      <w:tr w:rsidR="0071581A" w:rsidRPr="004F2C6C" w14:paraId="4FD145D5" w14:textId="77777777" w:rsidTr="00720743">
        <w:tc>
          <w:tcPr>
            <w:tcW w:w="2405" w:type="dxa"/>
          </w:tcPr>
          <w:p w14:paraId="6180F2FC" w14:textId="77777777" w:rsidR="0071581A" w:rsidRPr="004F2C6C" w:rsidRDefault="0071581A" w:rsidP="00720743">
            <w:pPr>
              <w:pStyle w:val="0Maintext"/>
              <w:spacing w:after="120" w:afterAutospacing="0"/>
              <w:rPr>
                <w:lang w:val="en-US" w:eastAsia="zh-CN"/>
              </w:rPr>
            </w:pPr>
          </w:p>
        </w:tc>
        <w:tc>
          <w:tcPr>
            <w:tcW w:w="6605" w:type="dxa"/>
          </w:tcPr>
          <w:p w14:paraId="2AF68ECE" w14:textId="77777777" w:rsidR="0071581A" w:rsidRPr="004F2C6C" w:rsidRDefault="0071581A" w:rsidP="00720743">
            <w:pPr>
              <w:pStyle w:val="0Maintext"/>
              <w:spacing w:after="120" w:afterAutospacing="0"/>
              <w:rPr>
                <w:lang w:val="en-US" w:eastAsia="zh-CN"/>
              </w:rPr>
            </w:pPr>
          </w:p>
        </w:tc>
      </w:tr>
      <w:tr w:rsidR="0071581A" w:rsidRPr="004F2C6C" w14:paraId="5A24F50D" w14:textId="77777777" w:rsidTr="00720743">
        <w:tc>
          <w:tcPr>
            <w:tcW w:w="2405" w:type="dxa"/>
          </w:tcPr>
          <w:p w14:paraId="2A70E3C8" w14:textId="77777777" w:rsidR="0071581A" w:rsidRPr="004F2C6C" w:rsidRDefault="0071581A" w:rsidP="00720743">
            <w:pPr>
              <w:pStyle w:val="0Maintext"/>
              <w:spacing w:after="120" w:afterAutospacing="0"/>
              <w:rPr>
                <w:lang w:val="en-US" w:eastAsia="zh-CN"/>
              </w:rPr>
            </w:pPr>
          </w:p>
        </w:tc>
        <w:tc>
          <w:tcPr>
            <w:tcW w:w="6605" w:type="dxa"/>
          </w:tcPr>
          <w:p w14:paraId="47DF3C9C" w14:textId="77777777" w:rsidR="0071581A" w:rsidRPr="004F2C6C" w:rsidRDefault="0071581A" w:rsidP="00720743">
            <w:pPr>
              <w:pStyle w:val="0Maintext"/>
              <w:spacing w:after="120" w:afterAutospacing="0"/>
              <w:rPr>
                <w:lang w:val="en-US" w:eastAsia="zh-CN"/>
              </w:rPr>
            </w:pPr>
          </w:p>
        </w:tc>
      </w:tr>
      <w:tr w:rsidR="0071581A" w:rsidRPr="004F2C6C" w14:paraId="0780B4EB" w14:textId="77777777" w:rsidTr="00720743">
        <w:tc>
          <w:tcPr>
            <w:tcW w:w="2405" w:type="dxa"/>
          </w:tcPr>
          <w:p w14:paraId="56D9DF65" w14:textId="77777777" w:rsidR="0071581A" w:rsidRPr="004F2C6C" w:rsidRDefault="0071581A" w:rsidP="00720743">
            <w:pPr>
              <w:pStyle w:val="0Maintext"/>
              <w:spacing w:after="120" w:afterAutospacing="0"/>
              <w:rPr>
                <w:lang w:val="en-US" w:eastAsia="zh-CN"/>
              </w:rPr>
            </w:pPr>
          </w:p>
        </w:tc>
        <w:tc>
          <w:tcPr>
            <w:tcW w:w="6605" w:type="dxa"/>
          </w:tcPr>
          <w:p w14:paraId="7F5C0034" w14:textId="77777777" w:rsidR="0071581A" w:rsidRPr="004F2C6C" w:rsidRDefault="0071581A" w:rsidP="00720743">
            <w:pPr>
              <w:pStyle w:val="0Maintext"/>
              <w:spacing w:after="120" w:afterAutospacing="0"/>
              <w:rPr>
                <w:lang w:val="en-US" w:eastAsia="zh-CN"/>
              </w:rPr>
            </w:pPr>
          </w:p>
        </w:tc>
      </w:tr>
    </w:tbl>
    <w:p w14:paraId="33E40FE5" w14:textId="77777777" w:rsidR="000916CA" w:rsidRPr="004F2C6C" w:rsidRDefault="000916CA" w:rsidP="002453E7">
      <w:pPr>
        <w:pStyle w:val="0Maintext"/>
        <w:spacing w:after="120" w:afterAutospacing="0"/>
        <w:rPr>
          <w:lang w:val="en-US" w:eastAsia="zh-CN"/>
        </w:rPr>
      </w:pPr>
    </w:p>
    <w:p w14:paraId="45FB1584" w14:textId="7F0369C8" w:rsidR="000916CA" w:rsidRPr="004F2C6C" w:rsidRDefault="002F3BFD" w:rsidP="000916CA">
      <w:pPr>
        <w:pStyle w:val="Heading2"/>
      </w:pPr>
      <w:r w:rsidRPr="004F2C6C">
        <w:t>Frequency i</w:t>
      </w:r>
      <w:r w:rsidR="00BD173C" w:rsidRPr="004F2C6C">
        <w:t>nterleaving</w:t>
      </w:r>
    </w:p>
    <w:p w14:paraId="67EA39FB" w14:textId="1E49C963" w:rsidR="00950681" w:rsidRPr="004F2C6C" w:rsidRDefault="00F15C77" w:rsidP="00D531FA">
      <w:pPr>
        <w:pStyle w:val="0Maintext"/>
        <w:rPr>
          <w:lang w:val="en-US"/>
        </w:rPr>
      </w:pPr>
      <w:r w:rsidRPr="004F2C6C">
        <w:rPr>
          <w:lang w:val="en-US"/>
        </w:rPr>
        <w:t xml:space="preserve">Several companies </w:t>
      </w:r>
      <w:r w:rsidR="002F3BFD" w:rsidRPr="004F2C6C">
        <w:rPr>
          <w:lang w:val="en-US"/>
        </w:rPr>
        <w:t>discuss PDSCH frequency interleaving.</w:t>
      </w:r>
    </w:p>
    <w:p w14:paraId="1FAEF4A0" w14:textId="47BBC120" w:rsidR="00423199" w:rsidRPr="004F2C6C" w:rsidRDefault="00243DBD" w:rsidP="00D531FA">
      <w:pPr>
        <w:pStyle w:val="0Maintext"/>
        <w:rPr>
          <w:lang w:val="en-US"/>
        </w:rPr>
      </w:pPr>
      <w:r w:rsidRPr="004F2C6C">
        <w:rPr>
          <w:lang w:val="en-US"/>
        </w:rPr>
        <w:t>Huawei</w:t>
      </w:r>
      <w:r w:rsidR="00EA1CFC" w:rsidRPr="004F2C6C">
        <w:rPr>
          <w:lang w:val="en-US"/>
        </w:rPr>
        <w:t xml:space="preserve">, Samsung propose that NR should </w:t>
      </w:r>
      <w:r w:rsidR="002F3BFD" w:rsidRPr="004F2C6C">
        <w:rPr>
          <w:lang w:val="en-US"/>
        </w:rPr>
        <w:t>support</w:t>
      </w:r>
      <w:r w:rsidR="00EA1CFC" w:rsidRPr="004F2C6C">
        <w:rPr>
          <w:lang w:val="en-US"/>
        </w:rPr>
        <w:t xml:space="preserve">, at least, non-interleaved </w:t>
      </w:r>
      <w:r w:rsidR="00E04A58" w:rsidRPr="004F2C6C">
        <w:rPr>
          <w:lang w:val="en-US"/>
        </w:rPr>
        <w:t>RB</w:t>
      </w:r>
      <w:r w:rsidR="00EA1CFC" w:rsidRPr="004F2C6C">
        <w:rPr>
          <w:lang w:val="en-US"/>
        </w:rPr>
        <w:t xml:space="preserve"> mapping</w:t>
      </w:r>
      <w:r w:rsidR="00C075B5" w:rsidRPr="004F2C6C">
        <w:rPr>
          <w:lang w:val="en-US"/>
        </w:rPr>
        <w:t xml:space="preserve">, and that </w:t>
      </w:r>
      <w:r w:rsidRPr="004F2C6C">
        <w:rPr>
          <w:lang w:val="en-US"/>
        </w:rPr>
        <w:t xml:space="preserve">benefits of </w:t>
      </w:r>
      <w:r w:rsidR="00C075B5" w:rsidRPr="004F2C6C">
        <w:rPr>
          <w:lang w:val="en-US"/>
        </w:rPr>
        <w:t xml:space="preserve">interleaved </w:t>
      </w:r>
      <w:r w:rsidR="00E04A58" w:rsidRPr="004F2C6C">
        <w:rPr>
          <w:lang w:val="en-US"/>
        </w:rPr>
        <w:t>RB</w:t>
      </w:r>
      <w:r w:rsidRPr="004F2C6C">
        <w:rPr>
          <w:lang w:val="en-US"/>
        </w:rPr>
        <w:t xml:space="preserve"> mapping can be further studied.</w:t>
      </w:r>
      <w:r w:rsidR="00C075B5" w:rsidRPr="004F2C6C">
        <w:rPr>
          <w:lang w:val="en-US"/>
        </w:rPr>
        <w:t xml:space="preserve"> </w:t>
      </w:r>
    </w:p>
    <w:p w14:paraId="56402632" w14:textId="548612F5" w:rsidR="00E04A58" w:rsidRPr="004F2C6C" w:rsidRDefault="00DC0FE0" w:rsidP="00D531FA">
      <w:pPr>
        <w:pStyle w:val="0Maintext"/>
        <w:rPr>
          <w:lang w:val="en-US"/>
        </w:rPr>
      </w:pPr>
      <w:r w:rsidRPr="004F2C6C">
        <w:rPr>
          <w:lang w:val="en-US"/>
        </w:rPr>
        <w:t xml:space="preserve">ETRI, LG, NTT Docomo mention that both non-interleaved and interleaved </w:t>
      </w:r>
      <w:r w:rsidR="00BE740D" w:rsidRPr="004F2C6C">
        <w:rPr>
          <w:lang w:val="en-US"/>
        </w:rPr>
        <w:t xml:space="preserve">RB </w:t>
      </w:r>
      <w:r w:rsidRPr="004F2C6C">
        <w:rPr>
          <w:lang w:val="en-US"/>
        </w:rPr>
        <w:t xml:space="preserve">mapping </w:t>
      </w:r>
      <w:r w:rsidR="00840DF4" w:rsidRPr="004F2C6C">
        <w:rPr>
          <w:lang w:val="en-US"/>
        </w:rPr>
        <w:t>should be studied</w:t>
      </w:r>
      <w:r w:rsidRPr="004F2C6C">
        <w:rPr>
          <w:lang w:val="en-US"/>
        </w:rPr>
        <w:t>.</w:t>
      </w:r>
    </w:p>
    <w:p w14:paraId="492AD9A3" w14:textId="30CCF79E" w:rsidR="00F15C77" w:rsidRPr="004F2C6C" w:rsidRDefault="00DC0FE0" w:rsidP="00D531FA">
      <w:pPr>
        <w:pStyle w:val="0Maintext"/>
        <w:rPr>
          <w:lang w:val="en-US"/>
        </w:rPr>
      </w:pPr>
      <w:r w:rsidRPr="004F2C6C">
        <w:rPr>
          <w:lang w:val="en-US"/>
        </w:rPr>
        <w:t>Many</w:t>
      </w:r>
      <w:r w:rsidR="00E04E36" w:rsidRPr="004F2C6C">
        <w:rPr>
          <w:lang w:val="en-US"/>
        </w:rPr>
        <w:t xml:space="preserve"> companies c</w:t>
      </w:r>
      <w:r w:rsidR="00C74398" w:rsidRPr="004F2C6C">
        <w:rPr>
          <w:lang w:val="en-US"/>
        </w:rPr>
        <w:t xml:space="preserve">omment that </w:t>
      </w:r>
      <w:r w:rsidR="00205821" w:rsidRPr="004F2C6C">
        <w:rPr>
          <w:lang w:val="en-US"/>
        </w:rPr>
        <w:t xml:space="preserve">NR </w:t>
      </w:r>
      <w:r w:rsidRPr="004F2C6C">
        <w:rPr>
          <w:lang w:val="en-US"/>
        </w:rPr>
        <w:t xml:space="preserve">interleaved VRB-to-PRB </w:t>
      </w:r>
      <w:r w:rsidR="00C74398" w:rsidRPr="004F2C6C">
        <w:rPr>
          <w:lang w:val="en-US"/>
        </w:rPr>
        <w:t>mapping</w:t>
      </w:r>
      <w:r w:rsidR="00E832DC" w:rsidRPr="004F2C6C">
        <w:rPr>
          <w:lang w:val="en-US"/>
        </w:rPr>
        <w:t xml:space="preserve"> is not needed for RBG-based mapping, as it would just correspond to another bitmap allocation.</w:t>
      </w:r>
      <w:r w:rsidRPr="004F2C6C">
        <w:rPr>
          <w:lang w:val="en-US"/>
        </w:rPr>
        <w:t xml:space="preserve"> </w:t>
      </w:r>
      <w:r w:rsidR="00E250E7" w:rsidRPr="004F2C6C">
        <w:rPr>
          <w:lang w:val="en-US"/>
        </w:rPr>
        <w:t xml:space="preserve">ZTE suggests that </w:t>
      </w:r>
      <w:r w:rsidR="00D1623C" w:rsidRPr="004F2C6C">
        <w:rPr>
          <w:lang w:val="en-US"/>
        </w:rPr>
        <w:t xml:space="preserve">NR </w:t>
      </w:r>
      <w:r w:rsidR="00E250E7" w:rsidRPr="004F2C6C">
        <w:rPr>
          <w:lang w:val="en-US"/>
        </w:rPr>
        <w:t xml:space="preserve">interleaved VRB-to-PRB mapping </w:t>
      </w:r>
      <w:r w:rsidR="00F33D68" w:rsidRPr="004F2C6C">
        <w:rPr>
          <w:lang w:val="en-US"/>
        </w:rPr>
        <w:t>can be deprioritized for 6GR, since RBG-based mapping can achieve equivalent diversity with greater flexibility.</w:t>
      </w:r>
      <w:r w:rsidR="00942199" w:rsidRPr="004F2C6C">
        <w:rPr>
          <w:lang w:val="en-US"/>
        </w:rPr>
        <w:t xml:space="preserve"> </w:t>
      </w:r>
    </w:p>
    <w:p w14:paraId="309D2F05" w14:textId="0FDE8398" w:rsidR="000F532E" w:rsidRPr="004F2C6C" w:rsidRDefault="00561E6B" w:rsidP="00561E6B">
      <w:pPr>
        <w:pStyle w:val="0Maintext"/>
        <w:spacing w:after="120" w:afterAutospacing="0"/>
        <w:rPr>
          <w:lang w:val="en-US" w:eastAsia="zh-CN"/>
        </w:rPr>
      </w:pPr>
      <w:r w:rsidRPr="004F2C6C">
        <w:rPr>
          <w:lang w:val="en-US" w:eastAsia="zh-CN"/>
        </w:rPr>
        <w:t xml:space="preserve">ZTE, Tejas propose RE-level interleaving, and provide simulation results showing gains with such interleaver compared to NR schemes. </w:t>
      </w:r>
      <w:r w:rsidR="00F32DCE" w:rsidRPr="004F2C6C">
        <w:rPr>
          <w:lang w:val="en-US" w:eastAsia="zh-CN"/>
        </w:rPr>
        <w:t>ZTE</w:t>
      </w:r>
      <w:r w:rsidR="00A50E58" w:rsidRPr="004F2C6C">
        <w:rPr>
          <w:lang w:val="en-US" w:eastAsia="zh-CN"/>
        </w:rPr>
        <w:t xml:space="preserve"> </w:t>
      </w:r>
      <w:r w:rsidR="00F32DCE" w:rsidRPr="004F2C6C">
        <w:rPr>
          <w:lang w:val="en-US" w:eastAsia="zh-CN"/>
        </w:rPr>
        <w:t>propose</w:t>
      </w:r>
      <w:r w:rsidR="00B56CCF" w:rsidRPr="004F2C6C">
        <w:rPr>
          <w:lang w:val="en-US" w:eastAsia="zh-CN"/>
        </w:rPr>
        <w:t xml:space="preserve"> that</w:t>
      </w:r>
      <w:r w:rsidR="00F32DCE" w:rsidRPr="004F2C6C">
        <w:rPr>
          <w:lang w:val="en-US" w:eastAsia="zh-CN"/>
        </w:rPr>
        <w:t xml:space="preserve"> </w:t>
      </w:r>
      <w:r w:rsidR="0028565B" w:rsidRPr="004F2C6C">
        <w:rPr>
          <w:lang w:val="en-US" w:eastAsia="zh-CN"/>
        </w:rPr>
        <w:t>RE-level interleaving</w:t>
      </w:r>
      <w:r w:rsidR="00A50E58" w:rsidRPr="004F2C6C">
        <w:rPr>
          <w:lang w:val="en-US" w:eastAsia="zh-CN"/>
        </w:rPr>
        <w:t xml:space="preserve"> within a symbol should be </w:t>
      </w:r>
      <w:r w:rsidR="00A906CF" w:rsidRPr="004F2C6C">
        <w:rPr>
          <w:lang w:val="en-US" w:eastAsia="zh-CN"/>
        </w:rPr>
        <w:t>studied</w:t>
      </w:r>
      <w:r w:rsidR="0028565B" w:rsidRPr="004F2C6C">
        <w:rPr>
          <w:lang w:val="en-US" w:eastAsia="zh-CN"/>
        </w:rPr>
        <w:t>.</w:t>
      </w:r>
      <w:r w:rsidR="00A906CF" w:rsidRPr="004F2C6C">
        <w:rPr>
          <w:lang w:val="en-US" w:eastAsia="zh-CN"/>
        </w:rPr>
        <w:t xml:space="preserve"> Tejas propose that </w:t>
      </w:r>
      <w:r w:rsidRPr="004F2C6C">
        <w:rPr>
          <w:lang w:val="en-US" w:eastAsia="zh-CN"/>
        </w:rPr>
        <w:t xml:space="preserve">adaptive RE-level </w:t>
      </w:r>
      <w:r w:rsidR="00A42523" w:rsidRPr="004F2C6C">
        <w:rPr>
          <w:lang w:val="en-US" w:eastAsia="zh-CN"/>
        </w:rPr>
        <w:t xml:space="preserve">interleaving </w:t>
      </w:r>
      <w:r w:rsidRPr="004F2C6C">
        <w:rPr>
          <w:lang w:val="en-US" w:eastAsia="zh-CN"/>
        </w:rPr>
        <w:t>should be studied as an optional mechanism.</w:t>
      </w:r>
    </w:p>
    <w:p w14:paraId="432FAADC" w14:textId="1341A15D" w:rsidR="009A2974" w:rsidRPr="004F2C6C" w:rsidRDefault="009A2974" w:rsidP="00561E6B">
      <w:pPr>
        <w:pStyle w:val="0Maintext"/>
        <w:spacing w:after="120" w:afterAutospacing="0"/>
        <w:rPr>
          <w:lang w:val="en-US" w:eastAsia="zh-CN"/>
        </w:rPr>
      </w:pPr>
      <w:r w:rsidRPr="004F2C6C">
        <w:rPr>
          <w:lang w:val="en-US" w:eastAsia="zh-CN"/>
        </w:rPr>
        <w:t>Qualcomm proposes to study a resource block bundle (RBB) level block interleaving, where the RBB matches the size of a PRG, and provide simulation results showing gains with such interleaver compared to NR schemes.</w:t>
      </w:r>
    </w:p>
    <w:p w14:paraId="48E0478B" w14:textId="7E41FDE3" w:rsidR="004D3B55" w:rsidRPr="004F2C6C" w:rsidRDefault="000F532E" w:rsidP="00D531FA">
      <w:pPr>
        <w:pStyle w:val="0Maintext"/>
        <w:rPr>
          <w:lang w:val="en-US"/>
        </w:rPr>
      </w:pPr>
      <w:r w:rsidRPr="004F2C6C">
        <w:rPr>
          <w:lang w:val="en-US"/>
        </w:rPr>
        <w:t>Apple suggests to approach codeword-to-layer mapping and interleaver with caution, due to their impact on UE implementation complexity.</w:t>
      </w:r>
    </w:p>
    <w:p w14:paraId="5EB383E6" w14:textId="2E20D405" w:rsidR="001B56F0" w:rsidRPr="004F2C6C" w:rsidRDefault="001B56F0" w:rsidP="001B56F0">
      <w:pPr>
        <w:pStyle w:val="Heading3"/>
        <w:numPr>
          <w:ilvl w:val="0"/>
          <w:numId w:val="0"/>
        </w:numPr>
        <w:rPr>
          <w:b/>
          <w:bCs/>
          <w:sz w:val="20"/>
          <w:szCs w:val="20"/>
        </w:rPr>
      </w:pPr>
      <w:r w:rsidRPr="004F2C6C">
        <w:rPr>
          <w:b/>
          <w:bCs/>
          <w:sz w:val="20"/>
          <w:szCs w:val="20"/>
        </w:rPr>
        <w:t>Proposal 4-7</w:t>
      </w:r>
    </w:p>
    <w:p w14:paraId="3320A4A8" w14:textId="587F5926" w:rsidR="001B56F0" w:rsidRPr="004F2C6C" w:rsidRDefault="001B56F0" w:rsidP="001B56F0">
      <w:pPr>
        <w:pStyle w:val="0Maintext"/>
        <w:numPr>
          <w:ilvl w:val="0"/>
          <w:numId w:val="60"/>
        </w:numPr>
        <w:rPr>
          <w:b/>
          <w:bCs/>
          <w:lang w:val="en-US"/>
        </w:rPr>
      </w:pPr>
      <w:r w:rsidRPr="004F2C6C">
        <w:rPr>
          <w:b/>
          <w:bCs/>
          <w:lang w:val="en-US"/>
        </w:rPr>
        <w:t xml:space="preserve">For </w:t>
      </w:r>
      <w:r w:rsidR="00F600EB" w:rsidRPr="004F2C6C">
        <w:rPr>
          <w:b/>
          <w:bCs/>
          <w:lang w:val="en-US"/>
        </w:rPr>
        <w:t>frequency interleaving for PDSCH</w:t>
      </w:r>
    </w:p>
    <w:p w14:paraId="17CB53FA" w14:textId="7A057BF0" w:rsidR="004D3B55" w:rsidRPr="004F2C6C" w:rsidRDefault="00B04918" w:rsidP="00B04918">
      <w:pPr>
        <w:pStyle w:val="0Maintext"/>
        <w:numPr>
          <w:ilvl w:val="1"/>
          <w:numId w:val="60"/>
        </w:numPr>
        <w:rPr>
          <w:b/>
          <w:bCs/>
          <w:lang w:val="en-US"/>
        </w:rPr>
      </w:pPr>
      <w:r w:rsidRPr="004F2C6C">
        <w:rPr>
          <w:b/>
          <w:bCs/>
          <w:lang w:val="en-US"/>
        </w:rPr>
        <w:t>Support</w:t>
      </w:r>
      <w:r w:rsidR="004D3B55" w:rsidRPr="004F2C6C">
        <w:rPr>
          <w:b/>
          <w:bCs/>
          <w:lang w:val="en-US"/>
        </w:rPr>
        <w:t xml:space="preserve"> at least </w:t>
      </w:r>
      <w:r w:rsidR="006C6C8C" w:rsidRPr="004F2C6C">
        <w:rPr>
          <w:b/>
          <w:bCs/>
          <w:lang w:val="en-US"/>
        </w:rPr>
        <w:t>non-interleaved mapping</w:t>
      </w:r>
    </w:p>
    <w:p w14:paraId="3A707824" w14:textId="63CC9012" w:rsidR="004D3B55" w:rsidRPr="004F2C6C" w:rsidRDefault="006C6C8C" w:rsidP="00BB2515">
      <w:pPr>
        <w:pStyle w:val="0Maintext"/>
        <w:numPr>
          <w:ilvl w:val="1"/>
          <w:numId w:val="60"/>
        </w:numPr>
        <w:rPr>
          <w:b/>
          <w:bCs/>
          <w:lang w:val="en-US"/>
        </w:rPr>
      </w:pPr>
      <w:r w:rsidRPr="004F2C6C">
        <w:rPr>
          <w:b/>
          <w:bCs/>
          <w:lang w:val="en-US"/>
        </w:rPr>
        <w:t>Further study whether/how to support interleaved mapping</w:t>
      </w:r>
    </w:p>
    <w:p w14:paraId="61861F91" w14:textId="1EE047B3" w:rsidR="006C6C8C" w:rsidRPr="004F2C6C" w:rsidRDefault="00BE5C5B" w:rsidP="006C6C8C">
      <w:pPr>
        <w:pStyle w:val="0Maintext"/>
        <w:numPr>
          <w:ilvl w:val="2"/>
          <w:numId w:val="60"/>
        </w:numPr>
        <w:rPr>
          <w:b/>
          <w:bCs/>
          <w:lang w:val="en-US"/>
        </w:rPr>
      </w:pPr>
      <w:r w:rsidRPr="004F2C6C">
        <w:rPr>
          <w:b/>
          <w:bCs/>
          <w:lang w:val="en-US"/>
        </w:rPr>
        <w:t xml:space="preserve">FFS: </w:t>
      </w:r>
      <w:r w:rsidR="00757934" w:rsidRPr="004F2C6C">
        <w:rPr>
          <w:b/>
          <w:bCs/>
          <w:lang w:val="en-US"/>
        </w:rPr>
        <w:t>Mapping granularity</w:t>
      </w:r>
      <w:r w:rsidRPr="004F2C6C">
        <w:rPr>
          <w:b/>
          <w:bCs/>
          <w:lang w:val="en-US"/>
        </w:rPr>
        <w:t>, e.g., RE</w:t>
      </w:r>
      <w:r w:rsidR="00C97D6E" w:rsidRPr="004F2C6C">
        <w:rPr>
          <w:b/>
          <w:bCs/>
          <w:lang w:val="en-US"/>
        </w:rPr>
        <w:t>-level</w:t>
      </w:r>
      <w:r w:rsidRPr="004F2C6C">
        <w:rPr>
          <w:b/>
          <w:bCs/>
          <w:lang w:val="en-US"/>
        </w:rPr>
        <w:t>, RB</w:t>
      </w:r>
      <w:r w:rsidR="00C97D6E" w:rsidRPr="004F2C6C">
        <w:rPr>
          <w:b/>
          <w:bCs/>
          <w:lang w:val="en-US"/>
        </w:rPr>
        <w:t>-level</w:t>
      </w:r>
      <w:r w:rsidRPr="004F2C6C">
        <w:rPr>
          <w:b/>
          <w:bCs/>
          <w:lang w:val="en-US"/>
        </w:rPr>
        <w:t xml:space="preserve">, </w:t>
      </w:r>
      <w:r w:rsidR="00C97D6E" w:rsidRPr="004F2C6C">
        <w:rPr>
          <w:b/>
          <w:bCs/>
          <w:lang w:val="en-US"/>
        </w:rPr>
        <w:t>RBB-level</w:t>
      </w:r>
    </w:p>
    <w:p w14:paraId="27F89C4A" w14:textId="77777777" w:rsidR="00527E6F" w:rsidRPr="004F2C6C" w:rsidRDefault="00527E6F" w:rsidP="00527E6F">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527E6F" w:rsidRPr="004F2C6C" w14:paraId="116C841C" w14:textId="77777777" w:rsidTr="00720743">
        <w:tc>
          <w:tcPr>
            <w:tcW w:w="2405" w:type="dxa"/>
          </w:tcPr>
          <w:p w14:paraId="07909276" w14:textId="77777777" w:rsidR="00527E6F" w:rsidRPr="004F2C6C" w:rsidRDefault="00527E6F" w:rsidP="00720743">
            <w:pPr>
              <w:pStyle w:val="0Maintext"/>
              <w:spacing w:after="120" w:afterAutospacing="0"/>
              <w:rPr>
                <w:lang w:val="en-US" w:eastAsia="zh-CN"/>
              </w:rPr>
            </w:pPr>
            <w:r w:rsidRPr="004F2C6C">
              <w:rPr>
                <w:lang w:val="en-US" w:eastAsia="zh-CN"/>
              </w:rPr>
              <w:t>Company</w:t>
            </w:r>
          </w:p>
        </w:tc>
        <w:tc>
          <w:tcPr>
            <w:tcW w:w="6605" w:type="dxa"/>
          </w:tcPr>
          <w:p w14:paraId="504F6899" w14:textId="77777777" w:rsidR="00527E6F" w:rsidRPr="004F2C6C" w:rsidRDefault="00527E6F" w:rsidP="00720743">
            <w:pPr>
              <w:pStyle w:val="0Maintext"/>
              <w:spacing w:after="120" w:afterAutospacing="0"/>
              <w:rPr>
                <w:lang w:val="en-US" w:eastAsia="zh-CN"/>
              </w:rPr>
            </w:pPr>
            <w:r w:rsidRPr="004F2C6C">
              <w:rPr>
                <w:lang w:val="en-US" w:eastAsia="zh-CN"/>
              </w:rPr>
              <w:t>Comments</w:t>
            </w:r>
          </w:p>
        </w:tc>
      </w:tr>
      <w:tr w:rsidR="00527E6F" w:rsidRPr="004F2C6C" w14:paraId="51591A17" w14:textId="77777777" w:rsidTr="00720743">
        <w:tc>
          <w:tcPr>
            <w:tcW w:w="2405" w:type="dxa"/>
          </w:tcPr>
          <w:p w14:paraId="0B14E770" w14:textId="77777777" w:rsidR="00527E6F" w:rsidRPr="004F2C6C" w:rsidRDefault="00527E6F" w:rsidP="00720743">
            <w:pPr>
              <w:pStyle w:val="0Maintext"/>
              <w:spacing w:after="120" w:afterAutospacing="0"/>
              <w:rPr>
                <w:lang w:val="en-US" w:eastAsia="zh-CN"/>
              </w:rPr>
            </w:pPr>
          </w:p>
        </w:tc>
        <w:tc>
          <w:tcPr>
            <w:tcW w:w="6605" w:type="dxa"/>
          </w:tcPr>
          <w:p w14:paraId="3BFF6F2E" w14:textId="77777777" w:rsidR="00527E6F" w:rsidRPr="004F2C6C" w:rsidRDefault="00527E6F" w:rsidP="00720743">
            <w:pPr>
              <w:pStyle w:val="0Maintext"/>
              <w:spacing w:after="120" w:afterAutospacing="0"/>
              <w:rPr>
                <w:lang w:val="en-US" w:eastAsia="zh-CN"/>
              </w:rPr>
            </w:pPr>
          </w:p>
        </w:tc>
      </w:tr>
      <w:tr w:rsidR="00527E6F" w:rsidRPr="004F2C6C" w14:paraId="0DD37279" w14:textId="77777777" w:rsidTr="00720743">
        <w:tc>
          <w:tcPr>
            <w:tcW w:w="2405" w:type="dxa"/>
          </w:tcPr>
          <w:p w14:paraId="624AD126" w14:textId="77777777" w:rsidR="00527E6F" w:rsidRPr="004F2C6C" w:rsidRDefault="00527E6F" w:rsidP="00720743">
            <w:pPr>
              <w:pStyle w:val="0Maintext"/>
              <w:spacing w:after="120" w:afterAutospacing="0"/>
              <w:rPr>
                <w:lang w:val="en-US" w:eastAsia="zh-CN"/>
              </w:rPr>
            </w:pPr>
          </w:p>
        </w:tc>
        <w:tc>
          <w:tcPr>
            <w:tcW w:w="6605" w:type="dxa"/>
          </w:tcPr>
          <w:p w14:paraId="6B46951D" w14:textId="77777777" w:rsidR="00527E6F" w:rsidRPr="004F2C6C" w:rsidRDefault="00527E6F" w:rsidP="00720743">
            <w:pPr>
              <w:pStyle w:val="0Maintext"/>
              <w:spacing w:after="120" w:afterAutospacing="0"/>
              <w:rPr>
                <w:lang w:val="en-US" w:eastAsia="zh-CN"/>
              </w:rPr>
            </w:pPr>
          </w:p>
        </w:tc>
      </w:tr>
      <w:tr w:rsidR="00527E6F" w:rsidRPr="004F2C6C" w14:paraId="4546E0A0" w14:textId="77777777" w:rsidTr="00720743">
        <w:tc>
          <w:tcPr>
            <w:tcW w:w="2405" w:type="dxa"/>
          </w:tcPr>
          <w:p w14:paraId="03DB45E1" w14:textId="77777777" w:rsidR="00527E6F" w:rsidRPr="004F2C6C" w:rsidRDefault="00527E6F" w:rsidP="00720743">
            <w:pPr>
              <w:pStyle w:val="0Maintext"/>
              <w:spacing w:after="120" w:afterAutospacing="0"/>
              <w:rPr>
                <w:lang w:val="en-US" w:eastAsia="zh-CN"/>
              </w:rPr>
            </w:pPr>
          </w:p>
        </w:tc>
        <w:tc>
          <w:tcPr>
            <w:tcW w:w="6605" w:type="dxa"/>
          </w:tcPr>
          <w:p w14:paraId="0E148BE1" w14:textId="77777777" w:rsidR="00527E6F" w:rsidRPr="004F2C6C" w:rsidRDefault="00527E6F" w:rsidP="00720743">
            <w:pPr>
              <w:pStyle w:val="0Maintext"/>
              <w:spacing w:after="120" w:afterAutospacing="0"/>
              <w:rPr>
                <w:lang w:val="en-US" w:eastAsia="zh-CN"/>
              </w:rPr>
            </w:pPr>
          </w:p>
        </w:tc>
      </w:tr>
      <w:tr w:rsidR="00527E6F" w:rsidRPr="004F2C6C" w14:paraId="10B7ACB9" w14:textId="77777777" w:rsidTr="00720743">
        <w:tc>
          <w:tcPr>
            <w:tcW w:w="2405" w:type="dxa"/>
          </w:tcPr>
          <w:p w14:paraId="4B242235" w14:textId="77777777" w:rsidR="00527E6F" w:rsidRPr="004F2C6C" w:rsidRDefault="00527E6F" w:rsidP="00720743">
            <w:pPr>
              <w:pStyle w:val="0Maintext"/>
              <w:spacing w:after="120" w:afterAutospacing="0"/>
              <w:rPr>
                <w:lang w:val="en-US" w:eastAsia="zh-CN"/>
              </w:rPr>
            </w:pPr>
          </w:p>
        </w:tc>
        <w:tc>
          <w:tcPr>
            <w:tcW w:w="6605" w:type="dxa"/>
          </w:tcPr>
          <w:p w14:paraId="44411B0D" w14:textId="77777777" w:rsidR="00527E6F" w:rsidRPr="004F2C6C" w:rsidRDefault="00527E6F" w:rsidP="00720743">
            <w:pPr>
              <w:pStyle w:val="0Maintext"/>
              <w:spacing w:after="120" w:afterAutospacing="0"/>
              <w:rPr>
                <w:lang w:val="en-US" w:eastAsia="zh-CN"/>
              </w:rPr>
            </w:pPr>
          </w:p>
        </w:tc>
      </w:tr>
    </w:tbl>
    <w:p w14:paraId="398F06CF" w14:textId="77777777" w:rsidR="00527E6F" w:rsidRPr="004F2C6C" w:rsidRDefault="00527E6F" w:rsidP="006C6C8C">
      <w:pPr>
        <w:pStyle w:val="3GPPText"/>
        <w:rPr>
          <w:b/>
          <w:bCs/>
          <w:sz w:val="20"/>
        </w:rPr>
      </w:pPr>
    </w:p>
    <w:p w14:paraId="5413D365" w14:textId="25E72399" w:rsidR="0012078A" w:rsidRPr="004F2C6C" w:rsidRDefault="0012078A" w:rsidP="0012078A">
      <w:pPr>
        <w:pStyle w:val="Heading2"/>
      </w:pPr>
      <w:r w:rsidRPr="004F2C6C">
        <w:t>Rate matching</w:t>
      </w:r>
    </w:p>
    <w:p w14:paraId="1785A489" w14:textId="050F1D42" w:rsidR="00BC4FE6" w:rsidRDefault="00BC4FE6" w:rsidP="002E7C5D">
      <w:pPr>
        <w:pStyle w:val="0Maintext"/>
      </w:pPr>
      <w:r w:rsidRPr="00BC4FE6">
        <w:t>Propos</w:t>
      </w:r>
      <w:r>
        <w:t xml:space="preserve">al on PDSCH </w:t>
      </w:r>
      <w:r w:rsidRPr="002E7C5D">
        <w:t>rate</w:t>
      </w:r>
      <w:r>
        <w:t xml:space="preserve"> matching will be provided in </w:t>
      </w:r>
      <w:r w:rsidR="00AB18E4">
        <w:t>later</w:t>
      </w:r>
      <w:r>
        <w:t xml:space="preserve"> round.</w:t>
      </w:r>
      <w:r w:rsidR="00380169">
        <w:t xml:space="preserve"> Companies are welcome to provide their view on this topic before then.</w:t>
      </w:r>
    </w:p>
    <w:p w14:paraId="36719850" w14:textId="77777777" w:rsidR="00380169" w:rsidRPr="004F2C6C" w:rsidRDefault="00380169" w:rsidP="00380169">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380169" w:rsidRPr="004F2C6C" w14:paraId="00CF1110" w14:textId="77777777" w:rsidTr="00720743">
        <w:tc>
          <w:tcPr>
            <w:tcW w:w="2405" w:type="dxa"/>
          </w:tcPr>
          <w:p w14:paraId="3EED1067" w14:textId="77777777" w:rsidR="00380169" w:rsidRPr="004F2C6C" w:rsidRDefault="00380169" w:rsidP="00720743">
            <w:pPr>
              <w:pStyle w:val="0Maintext"/>
              <w:spacing w:after="120" w:afterAutospacing="0"/>
              <w:rPr>
                <w:lang w:val="en-US" w:eastAsia="zh-CN"/>
              </w:rPr>
            </w:pPr>
            <w:r w:rsidRPr="004F2C6C">
              <w:rPr>
                <w:lang w:val="en-US" w:eastAsia="zh-CN"/>
              </w:rPr>
              <w:t>Company</w:t>
            </w:r>
          </w:p>
        </w:tc>
        <w:tc>
          <w:tcPr>
            <w:tcW w:w="6605" w:type="dxa"/>
          </w:tcPr>
          <w:p w14:paraId="279B0301" w14:textId="77777777" w:rsidR="00380169" w:rsidRPr="004F2C6C" w:rsidRDefault="00380169" w:rsidP="00720743">
            <w:pPr>
              <w:pStyle w:val="0Maintext"/>
              <w:spacing w:after="120" w:afterAutospacing="0"/>
              <w:rPr>
                <w:lang w:val="en-US" w:eastAsia="zh-CN"/>
              </w:rPr>
            </w:pPr>
            <w:r w:rsidRPr="004F2C6C">
              <w:rPr>
                <w:lang w:val="en-US" w:eastAsia="zh-CN"/>
              </w:rPr>
              <w:t>Comments</w:t>
            </w:r>
          </w:p>
        </w:tc>
      </w:tr>
      <w:tr w:rsidR="00380169" w:rsidRPr="004F2C6C" w14:paraId="25C3AA7E" w14:textId="77777777" w:rsidTr="00720743">
        <w:tc>
          <w:tcPr>
            <w:tcW w:w="2405" w:type="dxa"/>
          </w:tcPr>
          <w:p w14:paraId="22CE422B" w14:textId="77777777" w:rsidR="00380169" w:rsidRPr="004F2C6C" w:rsidRDefault="00380169" w:rsidP="00720743">
            <w:pPr>
              <w:pStyle w:val="0Maintext"/>
              <w:spacing w:after="120" w:afterAutospacing="0"/>
              <w:rPr>
                <w:lang w:val="en-US" w:eastAsia="zh-CN"/>
              </w:rPr>
            </w:pPr>
          </w:p>
        </w:tc>
        <w:tc>
          <w:tcPr>
            <w:tcW w:w="6605" w:type="dxa"/>
          </w:tcPr>
          <w:p w14:paraId="5DCD3DAB" w14:textId="77777777" w:rsidR="00380169" w:rsidRPr="004F2C6C" w:rsidRDefault="00380169" w:rsidP="00720743">
            <w:pPr>
              <w:pStyle w:val="0Maintext"/>
              <w:spacing w:after="120" w:afterAutospacing="0"/>
              <w:rPr>
                <w:lang w:val="en-US" w:eastAsia="zh-CN"/>
              </w:rPr>
            </w:pPr>
          </w:p>
        </w:tc>
      </w:tr>
      <w:tr w:rsidR="00380169" w:rsidRPr="004F2C6C" w14:paraId="05AA4BBB" w14:textId="77777777" w:rsidTr="00720743">
        <w:tc>
          <w:tcPr>
            <w:tcW w:w="2405" w:type="dxa"/>
          </w:tcPr>
          <w:p w14:paraId="5E706C14" w14:textId="77777777" w:rsidR="00380169" w:rsidRPr="004F2C6C" w:rsidRDefault="00380169" w:rsidP="00720743">
            <w:pPr>
              <w:pStyle w:val="0Maintext"/>
              <w:spacing w:after="120" w:afterAutospacing="0"/>
              <w:rPr>
                <w:lang w:val="en-US" w:eastAsia="zh-CN"/>
              </w:rPr>
            </w:pPr>
          </w:p>
        </w:tc>
        <w:tc>
          <w:tcPr>
            <w:tcW w:w="6605" w:type="dxa"/>
          </w:tcPr>
          <w:p w14:paraId="19EF1FF9" w14:textId="77777777" w:rsidR="00380169" w:rsidRPr="004F2C6C" w:rsidRDefault="00380169" w:rsidP="00720743">
            <w:pPr>
              <w:pStyle w:val="0Maintext"/>
              <w:spacing w:after="120" w:afterAutospacing="0"/>
              <w:rPr>
                <w:lang w:val="en-US" w:eastAsia="zh-CN"/>
              </w:rPr>
            </w:pPr>
          </w:p>
        </w:tc>
      </w:tr>
      <w:tr w:rsidR="00380169" w:rsidRPr="004F2C6C" w14:paraId="77FC6351" w14:textId="77777777" w:rsidTr="00720743">
        <w:tc>
          <w:tcPr>
            <w:tcW w:w="2405" w:type="dxa"/>
          </w:tcPr>
          <w:p w14:paraId="71280837" w14:textId="77777777" w:rsidR="00380169" w:rsidRPr="004F2C6C" w:rsidRDefault="00380169" w:rsidP="00720743">
            <w:pPr>
              <w:pStyle w:val="0Maintext"/>
              <w:spacing w:after="120" w:afterAutospacing="0"/>
              <w:rPr>
                <w:lang w:val="en-US" w:eastAsia="zh-CN"/>
              </w:rPr>
            </w:pPr>
          </w:p>
        </w:tc>
        <w:tc>
          <w:tcPr>
            <w:tcW w:w="6605" w:type="dxa"/>
          </w:tcPr>
          <w:p w14:paraId="27D02A88" w14:textId="77777777" w:rsidR="00380169" w:rsidRPr="004F2C6C" w:rsidRDefault="00380169" w:rsidP="00720743">
            <w:pPr>
              <w:pStyle w:val="0Maintext"/>
              <w:spacing w:after="120" w:afterAutospacing="0"/>
              <w:rPr>
                <w:lang w:val="en-US" w:eastAsia="zh-CN"/>
              </w:rPr>
            </w:pPr>
          </w:p>
        </w:tc>
      </w:tr>
      <w:tr w:rsidR="00380169" w:rsidRPr="004F2C6C" w14:paraId="29BD7FAD" w14:textId="77777777" w:rsidTr="00720743">
        <w:tc>
          <w:tcPr>
            <w:tcW w:w="2405" w:type="dxa"/>
          </w:tcPr>
          <w:p w14:paraId="287B184F" w14:textId="77777777" w:rsidR="00380169" w:rsidRPr="004F2C6C" w:rsidRDefault="00380169" w:rsidP="00720743">
            <w:pPr>
              <w:pStyle w:val="0Maintext"/>
              <w:spacing w:after="120" w:afterAutospacing="0"/>
              <w:rPr>
                <w:lang w:val="en-US" w:eastAsia="zh-CN"/>
              </w:rPr>
            </w:pPr>
          </w:p>
        </w:tc>
        <w:tc>
          <w:tcPr>
            <w:tcW w:w="6605" w:type="dxa"/>
          </w:tcPr>
          <w:p w14:paraId="1560482C" w14:textId="77777777" w:rsidR="00380169" w:rsidRPr="004F2C6C" w:rsidRDefault="00380169" w:rsidP="00720743">
            <w:pPr>
              <w:pStyle w:val="0Maintext"/>
              <w:spacing w:after="120" w:afterAutospacing="0"/>
              <w:rPr>
                <w:lang w:val="en-US" w:eastAsia="zh-CN"/>
              </w:rPr>
            </w:pPr>
          </w:p>
        </w:tc>
      </w:tr>
    </w:tbl>
    <w:p w14:paraId="2CA183CF" w14:textId="77777777" w:rsidR="002E7C5D" w:rsidRPr="00BC4FE6" w:rsidRDefault="002E7C5D" w:rsidP="002E7C5D">
      <w:pPr>
        <w:pStyle w:val="0Maintext"/>
      </w:pPr>
    </w:p>
    <w:p w14:paraId="40952D7E" w14:textId="77777777" w:rsidR="004562D2" w:rsidRPr="004F2C6C" w:rsidRDefault="004562D2" w:rsidP="004562D2">
      <w:pPr>
        <w:pStyle w:val="Heading2"/>
      </w:pPr>
      <w:r w:rsidRPr="004F2C6C">
        <w:t>Other</w:t>
      </w:r>
    </w:p>
    <w:p w14:paraId="35FF1763" w14:textId="77777777" w:rsidR="004562D2" w:rsidRPr="004F2C6C" w:rsidRDefault="004562D2" w:rsidP="004562D2">
      <w:pPr>
        <w:pStyle w:val="0Maintext"/>
        <w:spacing w:after="120" w:afterAutospacing="0"/>
        <w:rPr>
          <w:lang w:val="en-US" w:eastAsia="zh-CN"/>
        </w:rPr>
      </w:pPr>
      <w:r w:rsidRPr="004F2C6C">
        <w:rPr>
          <w:lang w:val="en-US" w:eastAsia="zh-CN"/>
        </w:rPr>
        <w:t>This section is for some other proposals that companies think should be prioritized or discussed in this meeting.</w:t>
      </w:r>
    </w:p>
    <w:p w14:paraId="1630F7ED" w14:textId="77777777" w:rsidR="004562D2" w:rsidRPr="004F2C6C" w:rsidRDefault="004562D2" w:rsidP="004562D2">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4562D2" w:rsidRPr="004F2C6C" w14:paraId="663E6E99" w14:textId="77777777" w:rsidTr="00720743">
        <w:tc>
          <w:tcPr>
            <w:tcW w:w="2405" w:type="dxa"/>
          </w:tcPr>
          <w:p w14:paraId="6FA3F318" w14:textId="77777777" w:rsidR="004562D2" w:rsidRPr="004F2C6C" w:rsidRDefault="004562D2" w:rsidP="00720743">
            <w:pPr>
              <w:pStyle w:val="0Maintext"/>
              <w:spacing w:after="120" w:afterAutospacing="0"/>
              <w:rPr>
                <w:lang w:val="en-US" w:eastAsia="zh-CN"/>
              </w:rPr>
            </w:pPr>
            <w:r w:rsidRPr="004F2C6C">
              <w:rPr>
                <w:lang w:val="en-US" w:eastAsia="zh-CN"/>
              </w:rPr>
              <w:t>Company</w:t>
            </w:r>
          </w:p>
        </w:tc>
        <w:tc>
          <w:tcPr>
            <w:tcW w:w="6605" w:type="dxa"/>
          </w:tcPr>
          <w:p w14:paraId="7FB1E22A" w14:textId="77777777" w:rsidR="004562D2" w:rsidRPr="004F2C6C" w:rsidRDefault="004562D2" w:rsidP="00720743">
            <w:pPr>
              <w:pStyle w:val="0Maintext"/>
              <w:spacing w:after="120" w:afterAutospacing="0"/>
              <w:rPr>
                <w:lang w:val="en-US" w:eastAsia="zh-CN"/>
              </w:rPr>
            </w:pPr>
            <w:r w:rsidRPr="004F2C6C">
              <w:rPr>
                <w:lang w:val="en-US" w:eastAsia="zh-CN"/>
              </w:rPr>
              <w:t>Comments</w:t>
            </w:r>
          </w:p>
        </w:tc>
      </w:tr>
      <w:tr w:rsidR="004562D2" w:rsidRPr="004F2C6C" w14:paraId="3D900989" w14:textId="77777777" w:rsidTr="00720743">
        <w:tc>
          <w:tcPr>
            <w:tcW w:w="2405" w:type="dxa"/>
          </w:tcPr>
          <w:p w14:paraId="0425E1D7" w14:textId="77777777" w:rsidR="004562D2" w:rsidRPr="004F2C6C" w:rsidRDefault="004562D2" w:rsidP="00720743">
            <w:pPr>
              <w:pStyle w:val="0Maintext"/>
              <w:spacing w:after="120" w:afterAutospacing="0"/>
              <w:rPr>
                <w:lang w:val="en-US" w:eastAsia="zh-CN"/>
              </w:rPr>
            </w:pPr>
          </w:p>
        </w:tc>
        <w:tc>
          <w:tcPr>
            <w:tcW w:w="6605" w:type="dxa"/>
          </w:tcPr>
          <w:p w14:paraId="3C55AB0E" w14:textId="77777777" w:rsidR="004562D2" w:rsidRPr="004F2C6C" w:rsidRDefault="004562D2" w:rsidP="00720743">
            <w:pPr>
              <w:pStyle w:val="0Maintext"/>
              <w:spacing w:after="120" w:afterAutospacing="0"/>
              <w:rPr>
                <w:lang w:val="en-US" w:eastAsia="zh-CN"/>
              </w:rPr>
            </w:pPr>
          </w:p>
        </w:tc>
      </w:tr>
      <w:tr w:rsidR="004562D2" w:rsidRPr="004F2C6C" w14:paraId="08F2A686" w14:textId="77777777" w:rsidTr="00720743">
        <w:tc>
          <w:tcPr>
            <w:tcW w:w="2405" w:type="dxa"/>
          </w:tcPr>
          <w:p w14:paraId="59CA9141" w14:textId="77777777" w:rsidR="004562D2" w:rsidRPr="004F2C6C" w:rsidRDefault="004562D2" w:rsidP="00720743">
            <w:pPr>
              <w:pStyle w:val="0Maintext"/>
              <w:spacing w:after="120" w:afterAutospacing="0"/>
              <w:rPr>
                <w:lang w:val="en-US" w:eastAsia="zh-CN"/>
              </w:rPr>
            </w:pPr>
          </w:p>
        </w:tc>
        <w:tc>
          <w:tcPr>
            <w:tcW w:w="6605" w:type="dxa"/>
          </w:tcPr>
          <w:p w14:paraId="4B334534" w14:textId="77777777" w:rsidR="004562D2" w:rsidRPr="004F2C6C" w:rsidRDefault="004562D2" w:rsidP="00720743">
            <w:pPr>
              <w:pStyle w:val="0Maintext"/>
              <w:spacing w:after="120" w:afterAutospacing="0"/>
              <w:rPr>
                <w:lang w:val="en-US" w:eastAsia="zh-CN"/>
              </w:rPr>
            </w:pPr>
          </w:p>
        </w:tc>
      </w:tr>
      <w:tr w:rsidR="004562D2" w:rsidRPr="004F2C6C" w14:paraId="10824718" w14:textId="77777777" w:rsidTr="00720743">
        <w:tc>
          <w:tcPr>
            <w:tcW w:w="2405" w:type="dxa"/>
          </w:tcPr>
          <w:p w14:paraId="5FEB12DB" w14:textId="77777777" w:rsidR="004562D2" w:rsidRPr="004F2C6C" w:rsidRDefault="004562D2" w:rsidP="00720743">
            <w:pPr>
              <w:pStyle w:val="0Maintext"/>
              <w:spacing w:after="120" w:afterAutospacing="0"/>
              <w:rPr>
                <w:lang w:val="en-US" w:eastAsia="zh-CN"/>
              </w:rPr>
            </w:pPr>
          </w:p>
        </w:tc>
        <w:tc>
          <w:tcPr>
            <w:tcW w:w="6605" w:type="dxa"/>
          </w:tcPr>
          <w:p w14:paraId="583F53E4" w14:textId="77777777" w:rsidR="004562D2" w:rsidRPr="004F2C6C" w:rsidRDefault="004562D2" w:rsidP="00720743">
            <w:pPr>
              <w:pStyle w:val="0Maintext"/>
              <w:spacing w:after="120" w:afterAutospacing="0"/>
              <w:rPr>
                <w:lang w:val="en-US" w:eastAsia="zh-CN"/>
              </w:rPr>
            </w:pPr>
          </w:p>
        </w:tc>
      </w:tr>
      <w:tr w:rsidR="004562D2" w:rsidRPr="004F2C6C" w14:paraId="13E1583B" w14:textId="77777777" w:rsidTr="00720743">
        <w:tc>
          <w:tcPr>
            <w:tcW w:w="2405" w:type="dxa"/>
          </w:tcPr>
          <w:p w14:paraId="70EE2175" w14:textId="77777777" w:rsidR="004562D2" w:rsidRPr="004F2C6C" w:rsidRDefault="004562D2" w:rsidP="00720743">
            <w:pPr>
              <w:pStyle w:val="0Maintext"/>
              <w:spacing w:after="120" w:afterAutospacing="0"/>
              <w:rPr>
                <w:lang w:val="en-US" w:eastAsia="zh-CN"/>
              </w:rPr>
            </w:pPr>
          </w:p>
        </w:tc>
        <w:tc>
          <w:tcPr>
            <w:tcW w:w="6605" w:type="dxa"/>
          </w:tcPr>
          <w:p w14:paraId="7A86791D" w14:textId="77777777" w:rsidR="004562D2" w:rsidRPr="004F2C6C" w:rsidRDefault="004562D2" w:rsidP="00720743">
            <w:pPr>
              <w:pStyle w:val="0Maintext"/>
              <w:spacing w:after="120" w:afterAutospacing="0"/>
              <w:rPr>
                <w:lang w:val="en-US" w:eastAsia="zh-CN"/>
              </w:rPr>
            </w:pPr>
          </w:p>
        </w:tc>
      </w:tr>
    </w:tbl>
    <w:p w14:paraId="53019BCB" w14:textId="77777777" w:rsidR="006C6C8C" w:rsidRPr="004F2C6C" w:rsidRDefault="006C6C8C" w:rsidP="006C6C8C">
      <w:pPr>
        <w:pStyle w:val="3GPPText"/>
        <w:rPr>
          <w:b/>
          <w:bCs/>
          <w:sz w:val="20"/>
        </w:rPr>
      </w:pPr>
    </w:p>
    <w:p w14:paraId="43AA33E5" w14:textId="77777777" w:rsidR="00A3046E" w:rsidRPr="004F2C6C" w:rsidRDefault="00A3046E" w:rsidP="00A3046E">
      <w:pPr>
        <w:pStyle w:val="Heading1"/>
      </w:pPr>
      <w:r w:rsidRPr="004F2C6C">
        <w:t>RS for PDSCH</w:t>
      </w:r>
    </w:p>
    <w:p w14:paraId="7395AD9B" w14:textId="77777777" w:rsidR="00A3046E" w:rsidRPr="004F2C6C" w:rsidRDefault="00A3046E" w:rsidP="00A3046E">
      <w:pPr>
        <w:pStyle w:val="Heading2"/>
      </w:pPr>
      <w:r w:rsidRPr="004F2C6C">
        <w:t>DMRS types and DMRS ports</w:t>
      </w:r>
    </w:p>
    <w:p w14:paraId="50321635" w14:textId="77777777" w:rsidR="00A3046E" w:rsidRPr="004F2C6C" w:rsidRDefault="00A3046E" w:rsidP="00A3046E">
      <w:pPr>
        <w:pStyle w:val="0Maintext"/>
        <w:spacing w:after="120" w:afterAutospacing="0"/>
        <w:rPr>
          <w:lang w:val="en-US" w:eastAsia="zh-CN"/>
        </w:rPr>
      </w:pPr>
      <w:r w:rsidRPr="004F2C6C">
        <w:rPr>
          <w:lang w:val="en-US" w:eastAsia="zh-CN"/>
        </w:rPr>
        <w:t>AT&amp;T, Google, Huawei/HiSilicon, NEC, Nokia, OPPO, Sharp, vivo, and ZTE proposed to define only 1 DMRS type, given the observation that the performance for NR DMRS type1 and type2 are similar.</w:t>
      </w:r>
    </w:p>
    <w:p w14:paraId="2C8AD5AF" w14:textId="77777777" w:rsidR="00A3046E" w:rsidRPr="004F2C6C" w:rsidRDefault="00A3046E" w:rsidP="00A3046E">
      <w:pPr>
        <w:pStyle w:val="0Maintext"/>
        <w:spacing w:after="120" w:afterAutospacing="0"/>
        <w:rPr>
          <w:lang w:val="en-US" w:eastAsia="zh-CN"/>
        </w:rPr>
      </w:pPr>
      <w:r w:rsidRPr="004F2C6C">
        <w:rPr>
          <w:lang w:val="en-US" w:eastAsia="zh-CN"/>
        </w:rPr>
        <w:t>Several companies proposed the following values regarding the maximum number of DMRS ports:</w:t>
      </w:r>
    </w:p>
    <w:p w14:paraId="653459A9" w14:textId="77777777" w:rsidR="00A3046E" w:rsidRPr="004F2C6C" w:rsidRDefault="00A3046E" w:rsidP="00A3046E">
      <w:pPr>
        <w:pStyle w:val="0Maintext"/>
        <w:numPr>
          <w:ilvl w:val="0"/>
          <w:numId w:val="43"/>
        </w:numPr>
        <w:spacing w:after="120" w:afterAutospacing="0"/>
        <w:rPr>
          <w:lang w:val="en-US" w:eastAsia="zh-CN"/>
        </w:rPr>
      </w:pPr>
      <w:r w:rsidRPr="004F2C6C">
        <w:rPr>
          <w:lang w:val="en-US" w:eastAsia="zh-CN"/>
        </w:rPr>
        <w:t>Option 1: Up to 24 DMRS ports: Apple, Google</w:t>
      </w:r>
    </w:p>
    <w:p w14:paraId="2460A65A" w14:textId="77777777" w:rsidR="00A3046E" w:rsidRPr="004F2C6C" w:rsidRDefault="00A3046E" w:rsidP="00A3046E">
      <w:pPr>
        <w:pStyle w:val="0Maintext"/>
        <w:numPr>
          <w:ilvl w:val="0"/>
          <w:numId w:val="43"/>
        </w:numPr>
        <w:spacing w:after="120" w:afterAutospacing="0"/>
        <w:rPr>
          <w:lang w:val="en-US" w:eastAsia="zh-CN"/>
        </w:rPr>
      </w:pPr>
      <w:r w:rsidRPr="004F2C6C">
        <w:rPr>
          <w:lang w:val="en-US" w:eastAsia="zh-CN"/>
        </w:rPr>
        <w:t>Option 2: Up to 32 DMRS ports: CATT, Lenovo, vivo</w:t>
      </w:r>
    </w:p>
    <w:p w14:paraId="2ADA8B23" w14:textId="77777777" w:rsidR="00A3046E" w:rsidRPr="004F2C6C" w:rsidRDefault="00A3046E" w:rsidP="00A3046E">
      <w:pPr>
        <w:pStyle w:val="0Maintext"/>
        <w:numPr>
          <w:ilvl w:val="0"/>
          <w:numId w:val="43"/>
        </w:numPr>
        <w:spacing w:after="120" w:afterAutospacing="0"/>
        <w:rPr>
          <w:lang w:val="en-US" w:eastAsia="zh-CN"/>
        </w:rPr>
      </w:pPr>
      <w:r w:rsidRPr="004F2C6C">
        <w:rPr>
          <w:lang w:val="en-US" w:eastAsia="zh-CN"/>
        </w:rPr>
        <w:t>Option 3: Up to 48 DMRS ports: ZTE, CATT, China Telecom, CMCC, Lenovo, NEC, Nokia, Docomo, Sony, TCL</w:t>
      </w:r>
    </w:p>
    <w:p w14:paraId="1D187949" w14:textId="77777777" w:rsidR="00A3046E" w:rsidRPr="004F2C6C" w:rsidRDefault="00A3046E" w:rsidP="00A3046E">
      <w:pPr>
        <w:pStyle w:val="0Maintext"/>
        <w:numPr>
          <w:ilvl w:val="0"/>
          <w:numId w:val="43"/>
        </w:numPr>
        <w:spacing w:after="120" w:afterAutospacing="0"/>
        <w:rPr>
          <w:lang w:val="en-US" w:eastAsia="zh-CN"/>
        </w:rPr>
      </w:pPr>
      <w:r w:rsidRPr="004F2C6C">
        <w:rPr>
          <w:lang w:val="en-US" w:eastAsia="zh-CN"/>
        </w:rPr>
        <w:t>Option 4: Up to 64 DMRS ports: ETRI, Lenovo, Sharp</w:t>
      </w:r>
    </w:p>
    <w:p w14:paraId="4EF1A881" w14:textId="77777777" w:rsidR="00A3046E" w:rsidRPr="004F2C6C" w:rsidRDefault="00A3046E" w:rsidP="00A3046E">
      <w:pPr>
        <w:pStyle w:val="0Maintext"/>
        <w:numPr>
          <w:ilvl w:val="0"/>
          <w:numId w:val="43"/>
        </w:numPr>
        <w:spacing w:after="120" w:afterAutospacing="0"/>
        <w:rPr>
          <w:lang w:val="en-US" w:eastAsia="zh-CN"/>
        </w:rPr>
      </w:pPr>
      <w:r w:rsidRPr="004F2C6C">
        <w:rPr>
          <w:lang w:val="en-US" w:eastAsia="zh-CN"/>
        </w:rPr>
        <w:t>Option 5: Up to 96 DMRS ports: Huawei/HiSilicon</w:t>
      </w:r>
    </w:p>
    <w:p w14:paraId="27DA458A" w14:textId="77777777" w:rsidR="00A3046E" w:rsidRPr="004F2C6C" w:rsidRDefault="00A3046E" w:rsidP="00A3046E">
      <w:pPr>
        <w:pStyle w:val="0Maintext"/>
        <w:spacing w:after="120" w:afterAutospacing="0"/>
        <w:rPr>
          <w:lang w:val="en-US" w:eastAsia="zh-CN"/>
        </w:rPr>
      </w:pPr>
    </w:p>
    <w:p w14:paraId="7BAA8F74" w14:textId="013F0B51" w:rsidR="00A3046E" w:rsidRPr="004F2C6C" w:rsidRDefault="00A3046E" w:rsidP="00A3046E">
      <w:pPr>
        <w:pStyle w:val="Heading3"/>
        <w:numPr>
          <w:ilvl w:val="0"/>
          <w:numId w:val="0"/>
        </w:numPr>
        <w:rPr>
          <w:b/>
          <w:bCs/>
          <w:sz w:val="20"/>
          <w:szCs w:val="20"/>
        </w:rPr>
      </w:pPr>
      <w:r w:rsidRPr="004F2C6C">
        <w:rPr>
          <w:b/>
          <w:bCs/>
          <w:sz w:val="20"/>
          <w:szCs w:val="20"/>
        </w:rPr>
        <w:t xml:space="preserve">Proposal </w:t>
      </w:r>
      <w:r w:rsidR="00FA3DA7" w:rsidRPr="004F2C6C">
        <w:rPr>
          <w:b/>
          <w:bCs/>
          <w:sz w:val="20"/>
          <w:szCs w:val="20"/>
        </w:rPr>
        <w:t>5</w:t>
      </w:r>
      <w:r w:rsidRPr="004F2C6C">
        <w:rPr>
          <w:b/>
          <w:bCs/>
          <w:sz w:val="20"/>
          <w:szCs w:val="20"/>
        </w:rPr>
        <w:t>-1</w:t>
      </w:r>
    </w:p>
    <w:p w14:paraId="594E4A8D" w14:textId="77777777" w:rsidR="00A3046E" w:rsidRPr="004F2C6C" w:rsidRDefault="00A3046E" w:rsidP="00A3046E">
      <w:pPr>
        <w:pStyle w:val="0Maintext"/>
        <w:numPr>
          <w:ilvl w:val="0"/>
          <w:numId w:val="45"/>
        </w:numPr>
        <w:spacing w:after="120" w:afterAutospacing="0"/>
        <w:rPr>
          <w:b/>
          <w:bCs/>
          <w:lang w:val="en-US" w:eastAsia="zh-CN"/>
        </w:rPr>
      </w:pPr>
      <w:r w:rsidRPr="004F2C6C">
        <w:rPr>
          <w:b/>
          <w:bCs/>
          <w:lang w:val="en-US" w:eastAsia="zh-CN"/>
        </w:rPr>
        <w:t xml:space="preserve">6GR study on DMRS for PDSCH is based on one DMRS type </w:t>
      </w:r>
    </w:p>
    <w:p w14:paraId="2B8EF557" w14:textId="77777777" w:rsidR="00A3046E" w:rsidRPr="004F2C6C" w:rsidRDefault="00A3046E" w:rsidP="00A3046E">
      <w:pPr>
        <w:pStyle w:val="0Maintext"/>
        <w:numPr>
          <w:ilvl w:val="0"/>
          <w:numId w:val="45"/>
        </w:numPr>
        <w:spacing w:after="120" w:afterAutospacing="0"/>
        <w:rPr>
          <w:b/>
          <w:bCs/>
          <w:lang w:val="en-US" w:eastAsia="zh-CN"/>
        </w:rPr>
      </w:pPr>
      <w:r w:rsidRPr="004F2C6C">
        <w:rPr>
          <w:b/>
          <w:bCs/>
          <w:lang w:val="en-US" w:eastAsia="zh-CN"/>
        </w:rPr>
        <w:t>Study the following options on the maximum number of DMRS ports for PDSCH</w:t>
      </w:r>
    </w:p>
    <w:p w14:paraId="2666D696"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Option 1: Up to 24 DMRS ports</w:t>
      </w:r>
    </w:p>
    <w:p w14:paraId="5242F303"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Option 2: Up to 36 DMRS ports</w:t>
      </w:r>
    </w:p>
    <w:p w14:paraId="6D718E9B"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Option 3: Up to 48 DMRS ports</w:t>
      </w:r>
    </w:p>
    <w:p w14:paraId="3878CC51"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Option 4: Up to 64 DMRS ports</w:t>
      </w:r>
    </w:p>
    <w:p w14:paraId="0D430A95"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Option 5: Up to 96 DMRS ports</w:t>
      </w:r>
    </w:p>
    <w:p w14:paraId="5FF9B0B9"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Companies are encouraged to provide system level simulation results for this study</w:t>
      </w:r>
    </w:p>
    <w:p w14:paraId="08FD84B3" w14:textId="77777777" w:rsidR="00A3046E" w:rsidRPr="004F2C6C" w:rsidRDefault="00A3046E" w:rsidP="00A3046E">
      <w:pPr>
        <w:pStyle w:val="0Maintext"/>
        <w:spacing w:after="120" w:afterAutospacing="0"/>
        <w:rPr>
          <w:lang w:val="en-US" w:eastAsia="zh-CN"/>
        </w:rPr>
      </w:pPr>
    </w:p>
    <w:p w14:paraId="00D87231" w14:textId="77777777" w:rsidR="00A3046E" w:rsidRPr="004F2C6C" w:rsidRDefault="00A3046E" w:rsidP="00A3046E">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A3046E" w:rsidRPr="004F2C6C" w14:paraId="1058AD1E" w14:textId="77777777" w:rsidTr="00720743">
        <w:tc>
          <w:tcPr>
            <w:tcW w:w="2405" w:type="dxa"/>
          </w:tcPr>
          <w:p w14:paraId="0AA166E5" w14:textId="77777777" w:rsidR="00A3046E" w:rsidRPr="004F2C6C" w:rsidRDefault="00A3046E" w:rsidP="00720743">
            <w:pPr>
              <w:pStyle w:val="0Maintext"/>
              <w:spacing w:after="120" w:afterAutospacing="0"/>
              <w:rPr>
                <w:lang w:val="en-US" w:eastAsia="zh-CN"/>
              </w:rPr>
            </w:pPr>
            <w:r w:rsidRPr="004F2C6C">
              <w:rPr>
                <w:lang w:val="en-US" w:eastAsia="zh-CN"/>
              </w:rPr>
              <w:t>Company</w:t>
            </w:r>
          </w:p>
        </w:tc>
        <w:tc>
          <w:tcPr>
            <w:tcW w:w="6605" w:type="dxa"/>
          </w:tcPr>
          <w:p w14:paraId="6CF50F4B" w14:textId="77777777" w:rsidR="00A3046E" w:rsidRPr="004F2C6C" w:rsidRDefault="00A3046E" w:rsidP="00720743">
            <w:pPr>
              <w:pStyle w:val="0Maintext"/>
              <w:spacing w:after="120" w:afterAutospacing="0"/>
              <w:rPr>
                <w:lang w:val="en-US" w:eastAsia="zh-CN"/>
              </w:rPr>
            </w:pPr>
            <w:r w:rsidRPr="004F2C6C">
              <w:rPr>
                <w:lang w:val="en-US" w:eastAsia="zh-CN"/>
              </w:rPr>
              <w:t>Comments</w:t>
            </w:r>
          </w:p>
        </w:tc>
      </w:tr>
      <w:tr w:rsidR="00A3046E" w:rsidRPr="004F2C6C" w14:paraId="3AA45FE1" w14:textId="77777777" w:rsidTr="00720743">
        <w:tc>
          <w:tcPr>
            <w:tcW w:w="2405" w:type="dxa"/>
          </w:tcPr>
          <w:p w14:paraId="34F6132B" w14:textId="77777777" w:rsidR="00A3046E" w:rsidRPr="004F2C6C" w:rsidRDefault="00A3046E" w:rsidP="00720743">
            <w:pPr>
              <w:pStyle w:val="0Maintext"/>
              <w:spacing w:after="120" w:afterAutospacing="0"/>
              <w:rPr>
                <w:lang w:val="en-US" w:eastAsia="zh-CN"/>
              </w:rPr>
            </w:pPr>
          </w:p>
        </w:tc>
        <w:tc>
          <w:tcPr>
            <w:tcW w:w="6605" w:type="dxa"/>
          </w:tcPr>
          <w:p w14:paraId="5F4A2618" w14:textId="77777777" w:rsidR="00A3046E" w:rsidRPr="004F2C6C" w:rsidRDefault="00A3046E" w:rsidP="00720743">
            <w:pPr>
              <w:pStyle w:val="0Maintext"/>
              <w:spacing w:after="120" w:afterAutospacing="0"/>
              <w:rPr>
                <w:lang w:val="en-US" w:eastAsia="zh-CN"/>
              </w:rPr>
            </w:pPr>
          </w:p>
        </w:tc>
      </w:tr>
      <w:tr w:rsidR="00A3046E" w:rsidRPr="004F2C6C" w14:paraId="1A4A2B27" w14:textId="77777777" w:rsidTr="00720743">
        <w:tc>
          <w:tcPr>
            <w:tcW w:w="2405" w:type="dxa"/>
          </w:tcPr>
          <w:p w14:paraId="4EFF0990" w14:textId="77777777" w:rsidR="00A3046E" w:rsidRPr="004F2C6C" w:rsidRDefault="00A3046E" w:rsidP="00720743">
            <w:pPr>
              <w:pStyle w:val="0Maintext"/>
              <w:spacing w:after="120" w:afterAutospacing="0"/>
              <w:rPr>
                <w:lang w:val="en-US" w:eastAsia="zh-CN"/>
              </w:rPr>
            </w:pPr>
          </w:p>
        </w:tc>
        <w:tc>
          <w:tcPr>
            <w:tcW w:w="6605" w:type="dxa"/>
          </w:tcPr>
          <w:p w14:paraId="291EB673" w14:textId="77777777" w:rsidR="00A3046E" w:rsidRPr="004F2C6C" w:rsidRDefault="00A3046E" w:rsidP="00720743">
            <w:pPr>
              <w:pStyle w:val="0Maintext"/>
              <w:spacing w:after="120" w:afterAutospacing="0"/>
              <w:rPr>
                <w:lang w:val="en-US" w:eastAsia="zh-CN"/>
              </w:rPr>
            </w:pPr>
          </w:p>
        </w:tc>
      </w:tr>
      <w:tr w:rsidR="00A3046E" w:rsidRPr="004F2C6C" w14:paraId="507E46C6" w14:textId="77777777" w:rsidTr="00720743">
        <w:tc>
          <w:tcPr>
            <w:tcW w:w="2405" w:type="dxa"/>
          </w:tcPr>
          <w:p w14:paraId="2A6634B0" w14:textId="77777777" w:rsidR="00A3046E" w:rsidRPr="004F2C6C" w:rsidRDefault="00A3046E" w:rsidP="00720743">
            <w:pPr>
              <w:pStyle w:val="0Maintext"/>
              <w:spacing w:after="120" w:afterAutospacing="0"/>
              <w:rPr>
                <w:lang w:val="en-US" w:eastAsia="zh-CN"/>
              </w:rPr>
            </w:pPr>
          </w:p>
        </w:tc>
        <w:tc>
          <w:tcPr>
            <w:tcW w:w="6605" w:type="dxa"/>
          </w:tcPr>
          <w:p w14:paraId="2DFFFC49" w14:textId="77777777" w:rsidR="00A3046E" w:rsidRPr="004F2C6C" w:rsidRDefault="00A3046E" w:rsidP="00720743">
            <w:pPr>
              <w:pStyle w:val="0Maintext"/>
              <w:spacing w:after="120" w:afterAutospacing="0"/>
              <w:rPr>
                <w:lang w:val="en-US" w:eastAsia="zh-CN"/>
              </w:rPr>
            </w:pPr>
          </w:p>
        </w:tc>
      </w:tr>
      <w:tr w:rsidR="00A3046E" w:rsidRPr="004F2C6C" w14:paraId="6BEFA138" w14:textId="77777777" w:rsidTr="00720743">
        <w:tc>
          <w:tcPr>
            <w:tcW w:w="2405" w:type="dxa"/>
          </w:tcPr>
          <w:p w14:paraId="176DF3FF" w14:textId="77777777" w:rsidR="00A3046E" w:rsidRPr="004F2C6C" w:rsidRDefault="00A3046E" w:rsidP="00720743">
            <w:pPr>
              <w:pStyle w:val="0Maintext"/>
              <w:spacing w:after="120" w:afterAutospacing="0"/>
              <w:rPr>
                <w:lang w:val="en-US" w:eastAsia="zh-CN"/>
              </w:rPr>
            </w:pPr>
          </w:p>
        </w:tc>
        <w:tc>
          <w:tcPr>
            <w:tcW w:w="6605" w:type="dxa"/>
          </w:tcPr>
          <w:p w14:paraId="70363DD9" w14:textId="77777777" w:rsidR="00A3046E" w:rsidRPr="004F2C6C" w:rsidRDefault="00A3046E" w:rsidP="00720743">
            <w:pPr>
              <w:pStyle w:val="0Maintext"/>
              <w:spacing w:after="120" w:afterAutospacing="0"/>
              <w:rPr>
                <w:lang w:val="en-US" w:eastAsia="zh-CN"/>
              </w:rPr>
            </w:pPr>
          </w:p>
        </w:tc>
      </w:tr>
    </w:tbl>
    <w:p w14:paraId="6308D70E" w14:textId="77777777" w:rsidR="00A3046E" w:rsidRPr="004F2C6C" w:rsidRDefault="00A3046E" w:rsidP="00A3046E">
      <w:pPr>
        <w:pStyle w:val="0Maintext"/>
        <w:spacing w:after="120" w:afterAutospacing="0"/>
        <w:rPr>
          <w:lang w:val="en-US" w:eastAsia="zh-CN"/>
        </w:rPr>
      </w:pPr>
    </w:p>
    <w:p w14:paraId="652F1BB6" w14:textId="77777777" w:rsidR="00A3046E" w:rsidRPr="004F2C6C" w:rsidRDefault="00A3046E" w:rsidP="00A3046E">
      <w:pPr>
        <w:pStyle w:val="Heading2"/>
      </w:pPr>
      <w:r w:rsidRPr="004F2C6C">
        <w:t>DMRS pattern</w:t>
      </w:r>
    </w:p>
    <w:p w14:paraId="5B46F6F9" w14:textId="77777777" w:rsidR="00A3046E" w:rsidRPr="004F2C6C" w:rsidRDefault="00A3046E" w:rsidP="00A3046E">
      <w:pPr>
        <w:pStyle w:val="0Maintext"/>
        <w:spacing w:after="120" w:afterAutospacing="0"/>
        <w:rPr>
          <w:lang w:val="en-US" w:eastAsia="zh-CN"/>
        </w:rPr>
      </w:pPr>
      <w:r w:rsidRPr="004F2C6C">
        <w:rPr>
          <w:lang w:val="en-US" w:eastAsia="zh-CN"/>
        </w:rPr>
        <w:t>Apple, ZTE, CATT, CMCC, Google, Huawei/HiSilicon, InterDigital, Nokia, OPPO, Samsung, Sharp, and Xiaomi proposed to study the DMRS pattern based on NR DMRS, where the DMRS ports are multiplexed based on multiple CDM groups and different CDM groups are multiplexed in FDM manner. LGE also proposed to study the TDM based multiplexing for the DMRS ports if more than 24 ports DMRS are supported.</w:t>
      </w:r>
    </w:p>
    <w:p w14:paraId="4C7D90D6" w14:textId="77777777" w:rsidR="00A3046E" w:rsidRPr="004F2C6C" w:rsidRDefault="00A3046E" w:rsidP="00A3046E">
      <w:pPr>
        <w:pStyle w:val="0Maintext"/>
        <w:spacing w:after="120" w:afterAutospacing="0"/>
        <w:rPr>
          <w:lang w:val="en-US" w:eastAsia="zh-CN"/>
        </w:rPr>
      </w:pPr>
      <w:r w:rsidRPr="004F2C6C">
        <w:rPr>
          <w:lang w:val="en-US" w:eastAsia="zh-CN"/>
        </w:rPr>
        <w:t xml:space="preserve">For DMRS frequency domain density, MTK proposed to study the frequency domain density based on {2, 3, 4} REs/RB, Sony proposed to study it also based on the frequency domain density of CSI-RS, e.g., 0.5 or even lower density. As several companies proposed to start with the NR DMRS pattern, the frequency domain density can also be based on {1, 1.5, 2} RE/RB. </w:t>
      </w:r>
    </w:p>
    <w:p w14:paraId="082A4E8B" w14:textId="77777777" w:rsidR="00A3046E" w:rsidRPr="004F2C6C" w:rsidRDefault="00A3046E" w:rsidP="00A3046E">
      <w:pPr>
        <w:pStyle w:val="0Maintext"/>
        <w:spacing w:after="120" w:afterAutospacing="0"/>
        <w:rPr>
          <w:lang w:val="en-US" w:eastAsia="zh-CN"/>
        </w:rPr>
      </w:pPr>
      <w:r w:rsidRPr="004F2C6C">
        <w:rPr>
          <w:lang w:val="en-US" w:eastAsia="zh-CN"/>
        </w:rPr>
        <w:t>As several companies proposed to start with the NR DMRS principle, the time domain location for DMRS can be based on the front-loaded DMRS and additional DMRS. Further, Docomo, Qualcomm, Samsung and vivo proposed to study the DMRS pattern for multi-slot PDSCH. Fraunhofer proposed to study the selective muting or dropping of DMRS. The multi-slot part can be discussed after the study of single-slot PDSCH.</w:t>
      </w:r>
    </w:p>
    <w:p w14:paraId="5A13D414" w14:textId="77777777" w:rsidR="00A3046E" w:rsidRPr="004F2C6C" w:rsidRDefault="00A3046E" w:rsidP="00A3046E">
      <w:pPr>
        <w:pStyle w:val="0Maintext"/>
        <w:spacing w:after="120" w:afterAutospacing="0"/>
        <w:rPr>
          <w:lang w:val="en-US" w:eastAsia="zh-CN"/>
        </w:rPr>
      </w:pPr>
      <w:proofErr w:type="spellStart"/>
      <w:r w:rsidRPr="004F2C6C">
        <w:rPr>
          <w:lang w:val="en-US" w:eastAsia="zh-CN"/>
        </w:rPr>
        <w:t>FutureWei</w:t>
      </w:r>
      <w:proofErr w:type="spellEnd"/>
      <w:r w:rsidRPr="004F2C6C">
        <w:rPr>
          <w:lang w:val="en-US" w:eastAsia="zh-CN"/>
        </w:rPr>
        <w:t xml:space="preserve"> proposed to study the UE reports DMRS density value to facilitate the DMRS pattern selection. This can be discussed after some candidate DMRS densities are fixed.</w:t>
      </w:r>
    </w:p>
    <w:p w14:paraId="45BBFC33" w14:textId="77777777" w:rsidR="00A3046E" w:rsidRPr="004F2C6C" w:rsidRDefault="00A3046E" w:rsidP="00A3046E">
      <w:pPr>
        <w:pStyle w:val="0Maintext"/>
        <w:spacing w:after="120" w:afterAutospacing="0"/>
        <w:rPr>
          <w:lang w:val="en-US" w:eastAsia="zh-CN"/>
        </w:rPr>
      </w:pPr>
      <w:r w:rsidRPr="004F2C6C">
        <w:rPr>
          <w:lang w:val="en-US" w:eastAsia="zh-CN"/>
        </w:rPr>
        <w:t>ZTE proposed that the study of the DMRS should also consider the other functionalities of DMRS, e.g., DMRS for CSI acquisition and DMRS for time and frequency tracking.</w:t>
      </w:r>
    </w:p>
    <w:p w14:paraId="57C710CF" w14:textId="77777777" w:rsidR="00A3046E" w:rsidRPr="004F2C6C" w:rsidRDefault="00A3046E" w:rsidP="00A3046E">
      <w:pPr>
        <w:pStyle w:val="0Maintext"/>
        <w:spacing w:after="120" w:afterAutospacing="0"/>
        <w:rPr>
          <w:lang w:val="en-US" w:eastAsia="zh-CN"/>
        </w:rPr>
      </w:pPr>
    </w:p>
    <w:p w14:paraId="0ADCBEB4" w14:textId="075DED87" w:rsidR="00A3046E" w:rsidRPr="004F2C6C" w:rsidRDefault="00A3046E" w:rsidP="00A3046E">
      <w:pPr>
        <w:pStyle w:val="Heading3"/>
        <w:numPr>
          <w:ilvl w:val="0"/>
          <w:numId w:val="0"/>
        </w:numPr>
        <w:rPr>
          <w:b/>
          <w:bCs/>
          <w:sz w:val="20"/>
          <w:szCs w:val="20"/>
        </w:rPr>
      </w:pPr>
      <w:r w:rsidRPr="004F2C6C">
        <w:rPr>
          <w:b/>
          <w:bCs/>
          <w:sz w:val="20"/>
          <w:szCs w:val="20"/>
        </w:rPr>
        <w:t xml:space="preserve">Proposal </w:t>
      </w:r>
      <w:r w:rsidR="00B8539D" w:rsidRPr="004F2C6C">
        <w:rPr>
          <w:b/>
          <w:bCs/>
          <w:sz w:val="20"/>
          <w:szCs w:val="20"/>
        </w:rPr>
        <w:t>5</w:t>
      </w:r>
      <w:r w:rsidRPr="004F2C6C">
        <w:rPr>
          <w:b/>
          <w:bCs/>
          <w:sz w:val="20"/>
          <w:szCs w:val="20"/>
        </w:rPr>
        <w:t>-2</w:t>
      </w:r>
    </w:p>
    <w:p w14:paraId="518CA946" w14:textId="77777777" w:rsidR="00A3046E" w:rsidRPr="004F2C6C" w:rsidRDefault="00A3046E" w:rsidP="00A3046E">
      <w:pPr>
        <w:pStyle w:val="0Maintext"/>
        <w:numPr>
          <w:ilvl w:val="0"/>
          <w:numId w:val="45"/>
        </w:numPr>
        <w:spacing w:after="120" w:afterAutospacing="0"/>
        <w:rPr>
          <w:b/>
          <w:bCs/>
          <w:lang w:val="en-US" w:eastAsia="zh-CN"/>
        </w:rPr>
      </w:pPr>
      <w:r w:rsidRPr="004F2C6C">
        <w:rPr>
          <w:b/>
          <w:bCs/>
          <w:lang w:val="en-US" w:eastAsia="zh-CN"/>
        </w:rPr>
        <w:t>For DMRS for PDSCH, study the following schemes on the DMRS ports multiplexing</w:t>
      </w:r>
    </w:p>
    <w:p w14:paraId="1C46D0E0"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Scheme 1: FDM based multiplexing</w:t>
      </w:r>
    </w:p>
    <w:p w14:paraId="63C7F12C"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Scheme 2: FD-OCC based multiplexing</w:t>
      </w:r>
    </w:p>
    <w:p w14:paraId="087C0FFC"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Scheme 3: TD-OCC based multiplexing</w:t>
      </w:r>
    </w:p>
    <w:p w14:paraId="1A7DF8B6"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Scheme 4: TDM based multiplexing</w:t>
      </w:r>
    </w:p>
    <w:p w14:paraId="6DBB2080" w14:textId="77777777" w:rsidR="00A3046E" w:rsidRPr="004F2C6C" w:rsidRDefault="00A3046E" w:rsidP="00A3046E">
      <w:pPr>
        <w:pStyle w:val="0Maintext"/>
        <w:numPr>
          <w:ilvl w:val="0"/>
          <w:numId w:val="45"/>
        </w:numPr>
        <w:spacing w:after="120" w:afterAutospacing="0"/>
        <w:rPr>
          <w:b/>
          <w:bCs/>
          <w:lang w:val="en-US" w:eastAsia="zh-CN"/>
        </w:rPr>
      </w:pPr>
      <w:r w:rsidRPr="004F2C6C">
        <w:rPr>
          <w:b/>
          <w:bCs/>
          <w:lang w:val="en-US" w:eastAsia="zh-CN"/>
        </w:rPr>
        <w:lastRenderedPageBreak/>
        <w:t>For DMRS for PDSCH, study the frequency domain density for a DMRS port based on the following candidate values {0.5, 1, 1.5, 2, 3, 4} REs/RB</w:t>
      </w:r>
    </w:p>
    <w:p w14:paraId="3EDACC28"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Other candidate values are not precluded</w:t>
      </w:r>
    </w:p>
    <w:p w14:paraId="6AD6E588" w14:textId="77777777" w:rsidR="00A3046E" w:rsidRPr="004F2C6C" w:rsidRDefault="00A3046E" w:rsidP="00A3046E">
      <w:pPr>
        <w:pStyle w:val="0Maintext"/>
        <w:numPr>
          <w:ilvl w:val="0"/>
          <w:numId w:val="45"/>
        </w:numPr>
        <w:spacing w:after="120" w:afterAutospacing="0"/>
        <w:rPr>
          <w:b/>
          <w:bCs/>
          <w:lang w:val="en-US" w:eastAsia="zh-CN"/>
        </w:rPr>
      </w:pPr>
      <w:r w:rsidRPr="004F2C6C">
        <w:rPr>
          <w:b/>
          <w:bCs/>
          <w:lang w:val="en-US" w:eastAsia="zh-CN"/>
        </w:rPr>
        <w:t>For PDSCH transmitted within a slot, the time-domain location for its DMRS is based on X front-loaded symbol(s) and Y additional symbol(s) within the slot</w:t>
      </w:r>
    </w:p>
    <w:p w14:paraId="51308BCA"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 xml:space="preserve">FFS: The value of X and Y </w:t>
      </w:r>
    </w:p>
    <w:p w14:paraId="4E6FA81D"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FFS: The location of the X and Y symbol(s)</w:t>
      </w:r>
    </w:p>
    <w:p w14:paraId="2C91314F"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FFS: The DMRS pattern for PDSCH transmitted in multiple slots</w:t>
      </w:r>
    </w:p>
    <w:p w14:paraId="591D7632" w14:textId="77777777" w:rsidR="00A3046E" w:rsidRPr="004F2C6C" w:rsidRDefault="00A3046E" w:rsidP="00A3046E">
      <w:pPr>
        <w:pStyle w:val="0Maintext"/>
        <w:numPr>
          <w:ilvl w:val="0"/>
          <w:numId w:val="45"/>
        </w:numPr>
        <w:spacing w:after="120" w:afterAutospacing="0"/>
        <w:rPr>
          <w:b/>
          <w:bCs/>
          <w:lang w:val="en-US" w:eastAsia="zh-CN"/>
        </w:rPr>
      </w:pPr>
      <w:r w:rsidRPr="004F2C6C">
        <w:rPr>
          <w:b/>
          <w:bCs/>
          <w:lang w:val="en-US" w:eastAsia="zh-CN"/>
        </w:rPr>
        <w:t>The study above should be based on the performance of PDSCH reception</w:t>
      </w:r>
    </w:p>
    <w:p w14:paraId="5A4C357A"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FFS: whether the study above should also consider the following aspects:</w:t>
      </w:r>
    </w:p>
    <w:p w14:paraId="38AC76F1" w14:textId="77777777" w:rsidR="00A3046E" w:rsidRPr="004F2C6C" w:rsidRDefault="00A3046E" w:rsidP="00A3046E">
      <w:pPr>
        <w:pStyle w:val="0Maintext"/>
        <w:numPr>
          <w:ilvl w:val="2"/>
          <w:numId w:val="45"/>
        </w:numPr>
        <w:spacing w:after="120" w:afterAutospacing="0"/>
        <w:rPr>
          <w:b/>
          <w:bCs/>
          <w:lang w:val="en-US" w:eastAsia="zh-CN"/>
        </w:rPr>
      </w:pPr>
      <w:r w:rsidRPr="004F2C6C">
        <w:rPr>
          <w:b/>
          <w:bCs/>
          <w:lang w:val="en-US" w:eastAsia="zh-CN"/>
        </w:rPr>
        <w:t>DMRS for CSI acquisition</w:t>
      </w:r>
    </w:p>
    <w:p w14:paraId="4B5BCB6D" w14:textId="77777777" w:rsidR="00A3046E" w:rsidRPr="004F2C6C" w:rsidRDefault="00A3046E" w:rsidP="00A3046E">
      <w:pPr>
        <w:pStyle w:val="0Maintext"/>
        <w:numPr>
          <w:ilvl w:val="2"/>
          <w:numId w:val="45"/>
        </w:numPr>
        <w:spacing w:after="120" w:afterAutospacing="0"/>
        <w:rPr>
          <w:b/>
          <w:bCs/>
          <w:lang w:val="en-US" w:eastAsia="zh-CN"/>
        </w:rPr>
      </w:pPr>
      <w:r w:rsidRPr="004F2C6C">
        <w:rPr>
          <w:b/>
          <w:bCs/>
          <w:lang w:val="en-US" w:eastAsia="zh-CN"/>
        </w:rPr>
        <w:t>DMRS for time and frequency tracking</w:t>
      </w:r>
    </w:p>
    <w:p w14:paraId="1B97E034" w14:textId="77777777" w:rsidR="00A3046E" w:rsidRPr="004F2C6C" w:rsidRDefault="00A3046E" w:rsidP="00A3046E">
      <w:pPr>
        <w:pStyle w:val="0Maintext"/>
        <w:spacing w:after="120" w:afterAutospacing="0"/>
        <w:rPr>
          <w:lang w:val="en-US" w:eastAsia="zh-CN"/>
        </w:rPr>
      </w:pPr>
    </w:p>
    <w:p w14:paraId="2C80E8EF" w14:textId="77777777" w:rsidR="00A3046E" w:rsidRPr="004F2C6C" w:rsidRDefault="00A3046E" w:rsidP="00A3046E">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A3046E" w:rsidRPr="004F2C6C" w14:paraId="62ED3006" w14:textId="77777777" w:rsidTr="00720743">
        <w:tc>
          <w:tcPr>
            <w:tcW w:w="2405" w:type="dxa"/>
          </w:tcPr>
          <w:p w14:paraId="6874DB95" w14:textId="77777777" w:rsidR="00A3046E" w:rsidRPr="004F2C6C" w:rsidRDefault="00A3046E" w:rsidP="00720743">
            <w:pPr>
              <w:pStyle w:val="0Maintext"/>
              <w:spacing w:after="120" w:afterAutospacing="0"/>
              <w:rPr>
                <w:lang w:val="en-US" w:eastAsia="zh-CN"/>
              </w:rPr>
            </w:pPr>
            <w:r w:rsidRPr="004F2C6C">
              <w:rPr>
                <w:lang w:val="en-US" w:eastAsia="zh-CN"/>
              </w:rPr>
              <w:t>Company</w:t>
            </w:r>
          </w:p>
        </w:tc>
        <w:tc>
          <w:tcPr>
            <w:tcW w:w="6605" w:type="dxa"/>
          </w:tcPr>
          <w:p w14:paraId="6618DD43" w14:textId="77777777" w:rsidR="00A3046E" w:rsidRPr="004F2C6C" w:rsidRDefault="00A3046E" w:rsidP="00720743">
            <w:pPr>
              <w:pStyle w:val="0Maintext"/>
              <w:spacing w:after="120" w:afterAutospacing="0"/>
              <w:rPr>
                <w:lang w:val="en-US" w:eastAsia="zh-CN"/>
              </w:rPr>
            </w:pPr>
            <w:r w:rsidRPr="004F2C6C">
              <w:rPr>
                <w:lang w:val="en-US" w:eastAsia="zh-CN"/>
              </w:rPr>
              <w:t>Comments</w:t>
            </w:r>
          </w:p>
        </w:tc>
      </w:tr>
      <w:tr w:rsidR="00A3046E" w:rsidRPr="004F2C6C" w14:paraId="7258F533" w14:textId="77777777" w:rsidTr="00720743">
        <w:tc>
          <w:tcPr>
            <w:tcW w:w="2405" w:type="dxa"/>
          </w:tcPr>
          <w:p w14:paraId="40584A78" w14:textId="77777777" w:rsidR="00A3046E" w:rsidRPr="004F2C6C" w:rsidRDefault="00A3046E" w:rsidP="00720743">
            <w:pPr>
              <w:pStyle w:val="0Maintext"/>
              <w:spacing w:after="120" w:afterAutospacing="0"/>
              <w:rPr>
                <w:lang w:val="en-US" w:eastAsia="zh-CN"/>
              </w:rPr>
            </w:pPr>
          </w:p>
        </w:tc>
        <w:tc>
          <w:tcPr>
            <w:tcW w:w="6605" w:type="dxa"/>
          </w:tcPr>
          <w:p w14:paraId="162DB3D7" w14:textId="77777777" w:rsidR="00A3046E" w:rsidRPr="004F2C6C" w:rsidRDefault="00A3046E" w:rsidP="00720743">
            <w:pPr>
              <w:pStyle w:val="0Maintext"/>
              <w:spacing w:after="120" w:afterAutospacing="0"/>
              <w:rPr>
                <w:lang w:val="en-US" w:eastAsia="zh-CN"/>
              </w:rPr>
            </w:pPr>
          </w:p>
        </w:tc>
      </w:tr>
      <w:tr w:rsidR="00A3046E" w:rsidRPr="004F2C6C" w14:paraId="6FAF377A" w14:textId="77777777" w:rsidTr="00720743">
        <w:tc>
          <w:tcPr>
            <w:tcW w:w="2405" w:type="dxa"/>
          </w:tcPr>
          <w:p w14:paraId="59C3AB46" w14:textId="77777777" w:rsidR="00A3046E" w:rsidRPr="004F2C6C" w:rsidRDefault="00A3046E" w:rsidP="00720743">
            <w:pPr>
              <w:pStyle w:val="0Maintext"/>
              <w:spacing w:after="120" w:afterAutospacing="0"/>
              <w:rPr>
                <w:lang w:val="en-US" w:eastAsia="zh-CN"/>
              </w:rPr>
            </w:pPr>
          </w:p>
        </w:tc>
        <w:tc>
          <w:tcPr>
            <w:tcW w:w="6605" w:type="dxa"/>
          </w:tcPr>
          <w:p w14:paraId="428E7F1C" w14:textId="77777777" w:rsidR="00A3046E" w:rsidRPr="004F2C6C" w:rsidRDefault="00A3046E" w:rsidP="00720743">
            <w:pPr>
              <w:pStyle w:val="0Maintext"/>
              <w:spacing w:after="120" w:afterAutospacing="0"/>
              <w:rPr>
                <w:lang w:val="en-US" w:eastAsia="zh-CN"/>
              </w:rPr>
            </w:pPr>
          </w:p>
        </w:tc>
      </w:tr>
      <w:tr w:rsidR="00A3046E" w:rsidRPr="004F2C6C" w14:paraId="397EC571" w14:textId="77777777" w:rsidTr="00720743">
        <w:tc>
          <w:tcPr>
            <w:tcW w:w="2405" w:type="dxa"/>
          </w:tcPr>
          <w:p w14:paraId="2FF02926" w14:textId="77777777" w:rsidR="00A3046E" w:rsidRPr="004F2C6C" w:rsidRDefault="00A3046E" w:rsidP="00720743">
            <w:pPr>
              <w:pStyle w:val="0Maintext"/>
              <w:spacing w:after="120" w:afterAutospacing="0"/>
              <w:rPr>
                <w:lang w:val="en-US" w:eastAsia="zh-CN"/>
              </w:rPr>
            </w:pPr>
          </w:p>
        </w:tc>
        <w:tc>
          <w:tcPr>
            <w:tcW w:w="6605" w:type="dxa"/>
          </w:tcPr>
          <w:p w14:paraId="2B676AF3" w14:textId="77777777" w:rsidR="00A3046E" w:rsidRPr="004F2C6C" w:rsidRDefault="00A3046E" w:rsidP="00720743">
            <w:pPr>
              <w:pStyle w:val="0Maintext"/>
              <w:spacing w:after="120" w:afterAutospacing="0"/>
              <w:rPr>
                <w:lang w:val="en-US" w:eastAsia="zh-CN"/>
              </w:rPr>
            </w:pPr>
          </w:p>
        </w:tc>
      </w:tr>
      <w:tr w:rsidR="00A3046E" w:rsidRPr="004F2C6C" w14:paraId="1579B85D" w14:textId="77777777" w:rsidTr="00720743">
        <w:tc>
          <w:tcPr>
            <w:tcW w:w="2405" w:type="dxa"/>
          </w:tcPr>
          <w:p w14:paraId="4F695FBC" w14:textId="77777777" w:rsidR="00A3046E" w:rsidRPr="004F2C6C" w:rsidRDefault="00A3046E" w:rsidP="00720743">
            <w:pPr>
              <w:pStyle w:val="0Maintext"/>
              <w:spacing w:after="120" w:afterAutospacing="0"/>
              <w:rPr>
                <w:lang w:val="en-US" w:eastAsia="zh-CN"/>
              </w:rPr>
            </w:pPr>
          </w:p>
        </w:tc>
        <w:tc>
          <w:tcPr>
            <w:tcW w:w="6605" w:type="dxa"/>
          </w:tcPr>
          <w:p w14:paraId="188A876A" w14:textId="77777777" w:rsidR="00A3046E" w:rsidRPr="004F2C6C" w:rsidRDefault="00A3046E" w:rsidP="00720743">
            <w:pPr>
              <w:pStyle w:val="0Maintext"/>
              <w:spacing w:after="120" w:afterAutospacing="0"/>
              <w:rPr>
                <w:lang w:val="en-US" w:eastAsia="zh-CN"/>
              </w:rPr>
            </w:pPr>
          </w:p>
        </w:tc>
      </w:tr>
    </w:tbl>
    <w:p w14:paraId="79A28CDE" w14:textId="77777777" w:rsidR="00A3046E" w:rsidRPr="004F2C6C" w:rsidRDefault="00A3046E" w:rsidP="00A3046E">
      <w:pPr>
        <w:pStyle w:val="0Maintext"/>
        <w:spacing w:after="120" w:afterAutospacing="0"/>
        <w:rPr>
          <w:lang w:val="en-US" w:eastAsia="zh-CN"/>
        </w:rPr>
      </w:pPr>
    </w:p>
    <w:p w14:paraId="6C030C9E" w14:textId="77777777" w:rsidR="00A3046E" w:rsidRPr="004F2C6C" w:rsidRDefault="00A3046E" w:rsidP="00A3046E">
      <w:pPr>
        <w:pStyle w:val="Heading2"/>
      </w:pPr>
      <w:r w:rsidRPr="004F2C6C">
        <w:t>DMRS sequence</w:t>
      </w:r>
    </w:p>
    <w:p w14:paraId="4C07FFDC" w14:textId="77777777" w:rsidR="00A3046E" w:rsidRPr="004F2C6C" w:rsidRDefault="00A3046E" w:rsidP="00A3046E">
      <w:pPr>
        <w:pStyle w:val="0Maintext"/>
        <w:spacing w:after="120" w:afterAutospacing="0"/>
        <w:rPr>
          <w:lang w:val="en-US" w:eastAsia="zh-CN"/>
        </w:rPr>
      </w:pPr>
      <w:r w:rsidRPr="004F2C6C">
        <w:rPr>
          <w:lang w:val="en-US" w:eastAsia="zh-CN"/>
        </w:rPr>
        <w:t xml:space="preserve">There are not direct proposals for the DMRS sequence, but some companies proposed some design principles for the DMRS sequence as follows: </w:t>
      </w:r>
    </w:p>
    <w:p w14:paraId="69EF7B81" w14:textId="77777777" w:rsidR="00A3046E" w:rsidRPr="004F2C6C" w:rsidRDefault="00A3046E" w:rsidP="00A3046E">
      <w:pPr>
        <w:pStyle w:val="0Maintext"/>
        <w:numPr>
          <w:ilvl w:val="0"/>
          <w:numId w:val="48"/>
        </w:numPr>
        <w:spacing w:after="120" w:afterAutospacing="0"/>
        <w:rPr>
          <w:lang w:val="en-US" w:eastAsia="zh-CN"/>
        </w:rPr>
      </w:pPr>
      <w:r w:rsidRPr="004F2C6C">
        <w:rPr>
          <w:lang w:val="en-US" w:eastAsia="zh-CN"/>
        </w:rPr>
        <w:t xml:space="preserve">NR-like/NR-based DL DMRS sequence: Apple, Google, Docomo </w:t>
      </w:r>
    </w:p>
    <w:p w14:paraId="2361E2E0" w14:textId="77777777" w:rsidR="00A3046E" w:rsidRPr="004F2C6C" w:rsidRDefault="00A3046E" w:rsidP="00A3046E">
      <w:pPr>
        <w:pStyle w:val="0Maintext"/>
        <w:numPr>
          <w:ilvl w:val="0"/>
          <w:numId w:val="48"/>
        </w:numPr>
        <w:spacing w:after="120" w:afterAutospacing="0"/>
        <w:rPr>
          <w:lang w:val="en-US" w:eastAsia="zh-CN"/>
        </w:rPr>
      </w:pPr>
      <w:r w:rsidRPr="004F2C6C">
        <w:rPr>
          <w:lang w:val="en-US" w:eastAsia="zh-CN"/>
        </w:rPr>
        <w:t>Low-PAPR: CATT, Ericsson, NEC</w:t>
      </w:r>
    </w:p>
    <w:p w14:paraId="7D496B23" w14:textId="77777777" w:rsidR="00A3046E" w:rsidRPr="004F2C6C" w:rsidRDefault="00A3046E" w:rsidP="00A3046E">
      <w:pPr>
        <w:pStyle w:val="0Maintext"/>
        <w:numPr>
          <w:ilvl w:val="0"/>
          <w:numId w:val="48"/>
        </w:numPr>
        <w:spacing w:after="120" w:afterAutospacing="0"/>
        <w:rPr>
          <w:lang w:val="en-US" w:eastAsia="zh-CN"/>
        </w:rPr>
      </w:pPr>
      <w:r w:rsidRPr="004F2C6C">
        <w:rPr>
          <w:lang w:val="en-US" w:eastAsia="zh-CN"/>
        </w:rPr>
        <w:t>Inter-sequence interference reduction: Huawei/HiSilicon</w:t>
      </w:r>
    </w:p>
    <w:p w14:paraId="04A00DA9" w14:textId="77777777" w:rsidR="00A3046E" w:rsidRPr="004F2C6C" w:rsidRDefault="00A3046E" w:rsidP="00A3046E">
      <w:pPr>
        <w:pStyle w:val="0Maintext"/>
        <w:spacing w:after="120" w:afterAutospacing="0"/>
        <w:rPr>
          <w:lang w:val="en-US" w:eastAsia="zh-CN"/>
        </w:rPr>
      </w:pPr>
    </w:p>
    <w:p w14:paraId="0B38CE1C" w14:textId="4EDDF11C" w:rsidR="00A3046E" w:rsidRPr="004F2C6C" w:rsidRDefault="00A3046E" w:rsidP="00A3046E">
      <w:pPr>
        <w:pStyle w:val="Heading3"/>
        <w:numPr>
          <w:ilvl w:val="0"/>
          <w:numId w:val="0"/>
        </w:numPr>
        <w:rPr>
          <w:b/>
          <w:bCs/>
          <w:sz w:val="20"/>
          <w:szCs w:val="20"/>
        </w:rPr>
      </w:pPr>
      <w:r w:rsidRPr="004F2C6C">
        <w:rPr>
          <w:b/>
          <w:bCs/>
          <w:sz w:val="20"/>
          <w:szCs w:val="20"/>
        </w:rPr>
        <w:t xml:space="preserve">Proposal </w:t>
      </w:r>
      <w:r w:rsidR="00D049D0" w:rsidRPr="004F2C6C">
        <w:rPr>
          <w:b/>
          <w:bCs/>
          <w:sz w:val="20"/>
          <w:szCs w:val="20"/>
        </w:rPr>
        <w:t>5</w:t>
      </w:r>
      <w:r w:rsidRPr="004F2C6C">
        <w:rPr>
          <w:b/>
          <w:bCs/>
          <w:sz w:val="20"/>
          <w:szCs w:val="20"/>
        </w:rPr>
        <w:t>-3</w:t>
      </w:r>
    </w:p>
    <w:p w14:paraId="1D47C71D" w14:textId="77777777" w:rsidR="00A3046E" w:rsidRPr="004F2C6C" w:rsidRDefault="00A3046E" w:rsidP="00A3046E">
      <w:pPr>
        <w:pStyle w:val="0Maintext"/>
        <w:numPr>
          <w:ilvl w:val="0"/>
          <w:numId w:val="45"/>
        </w:numPr>
        <w:spacing w:after="120" w:afterAutospacing="0"/>
        <w:rPr>
          <w:b/>
          <w:bCs/>
          <w:lang w:val="en-US" w:eastAsia="zh-CN"/>
        </w:rPr>
      </w:pPr>
      <w:r w:rsidRPr="004F2C6C">
        <w:rPr>
          <w:b/>
          <w:bCs/>
          <w:lang w:val="en-US" w:eastAsia="zh-CN"/>
        </w:rPr>
        <w:t>Study the sequence of DMRS for PDSCH considering at least the following aspects</w:t>
      </w:r>
    </w:p>
    <w:p w14:paraId="65AE6D30"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PAPR</w:t>
      </w:r>
    </w:p>
    <w:p w14:paraId="6F9FB97B"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Inter-sequence interference</w:t>
      </w:r>
    </w:p>
    <w:p w14:paraId="5D9B84DD"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NR Rel-16 DL DMRS sequence can be the starting point for the study</w:t>
      </w:r>
    </w:p>
    <w:p w14:paraId="324502C1" w14:textId="77777777" w:rsidR="00A3046E" w:rsidRPr="004F2C6C" w:rsidRDefault="00A3046E" w:rsidP="00A3046E">
      <w:pPr>
        <w:pStyle w:val="0Maintext"/>
        <w:spacing w:after="120" w:afterAutospacing="0"/>
        <w:rPr>
          <w:lang w:val="en-US" w:eastAsia="zh-CN"/>
        </w:rPr>
      </w:pPr>
    </w:p>
    <w:p w14:paraId="1C87723E" w14:textId="77777777" w:rsidR="00A3046E" w:rsidRPr="004F2C6C" w:rsidRDefault="00A3046E" w:rsidP="00A3046E">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A3046E" w:rsidRPr="004F2C6C" w14:paraId="4B580642" w14:textId="77777777" w:rsidTr="00720743">
        <w:tc>
          <w:tcPr>
            <w:tcW w:w="2405" w:type="dxa"/>
          </w:tcPr>
          <w:p w14:paraId="13367CFB" w14:textId="77777777" w:rsidR="00A3046E" w:rsidRPr="004F2C6C" w:rsidRDefault="00A3046E" w:rsidP="00720743">
            <w:pPr>
              <w:pStyle w:val="0Maintext"/>
              <w:spacing w:after="120" w:afterAutospacing="0"/>
              <w:rPr>
                <w:lang w:val="en-US" w:eastAsia="zh-CN"/>
              </w:rPr>
            </w:pPr>
            <w:r w:rsidRPr="004F2C6C">
              <w:rPr>
                <w:lang w:val="en-US" w:eastAsia="zh-CN"/>
              </w:rPr>
              <w:t>Company</w:t>
            </w:r>
          </w:p>
        </w:tc>
        <w:tc>
          <w:tcPr>
            <w:tcW w:w="6605" w:type="dxa"/>
          </w:tcPr>
          <w:p w14:paraId="2C657576" w14:textId="77777777" w:rsidR="00A3046E" w:rsidRPr="004F2C6C" w:rsidRDefault="00A3046E" w:rsidP="00720743">
            <w:pPr>
              <w:pStyle w:val="0Maintext"/>
              <w:spacing w:after="120" w:afterAutospacing="0"/>
              <w:rPr>
                <w:lang w:val="en-US" w:eastAsia="zh-CN"/>
              </w:rPr>
            </w:pPr>
            <w:r w:rsidRPr="004F2C6C">
              <w:rPr>
                <w:lang w:val="en-US" w:eastAsia="zh-CN"/>
              </w:rPr>
              <w:t>Comments</w:t>
            </w:r>
          </w:p>
        </w:tc>
      </w:tr>
      <w:tr w:rsidR="00A3046E" w:rsidRPr="004F2C6C" w14:paraId="7AF36ACE" w14:textId="77777777" w:rsidTr="00720743">
        <w:tc>
          <w:tcPr>
            <w:tcW w:w="2405" w:type="dxa"/>
          </w:tcPr>
          <w:p w14:paraId="0AF4FC61" w14:textId="77777777" w:rsidR="00A3046E" w:rsidRPr="004F2C6C" w:rsidRDefault="00A3046E" w:rsidP="00720743">
            <w:pPr>
              <w:pStyle w:val="0Maintext"/>
              <w:spacing w:after="120" w:afterAutospacing="0"/>
              <w:rPr>
                <w:lang w:val="en-US" w:eastAsia="zh-CN"/>
              </w:rPr>
            </w:pPr>
          </w:p>
        </w:tc>
        <w:tc>
          <w:tcPr>
            <w:tcW w:w="6605" w:type="dxa"/>
          </w:tcPr>
          <w:p w14:paraId="7382C604" w14:textId="77777777" w:rsidR="00A3046E" w:rsidRPr="004F2C6C" w:rsidRDefault="00A3046E" w:rsidP="00720743">
            <w:pPr>
              <w:pStyle w:val="0Maintext"/>
              <w:spacing w:after="120" w:afterAutospacing="0"/>
              <w:rPr>
                <w:lang w:val="en-US" w:eastAsia="zh-CN"/>
              </w:rPr>
            </w:pPr>
          </w:p>
        </w:tc>
      </w:tr>
      <w:tr w:rsidR="00A3046E" w:rsidRPr="004F2C6C" w14:paraId="38A063B0" w14:textId="77777777" w:rsidTr="00720743">
        <w:tc>
          <w:tcPr>
            <w:tcW w:w="2405" w:type="dxa"/>
          </w:tcPr>
          <w:p w14:paraId="67555B7E" w14:textId="77777777" w:rsidR="00A3046E" w:rsidRPr="004F2C6C" w:rsidRDefault="00A3046E" w:rsidP="00720743">
            <w:pPr>
              <w:pStyle w:val="0Maintext"/>
              <w:spacing w:after="120" w:afterAutospacing="0"/>
              <w:rPr>
                <w:lang w:val="en-US" w:eastAsia="zh-CN"/>
              </w:rPr>
            </w:pPr>
          </w:p>
        </w:tc>
        <w:tc>
          <w:tcPr>
            <w:tcW w:w="6605" w:type="dxa"/>
          </w:tcPr>
          <w:p w14:paraId="50A3D7F3" w14:textId="77777777" w:rsidR="00A3046E" w:rsidRPr="004F2C6C" w:rsidRDefault="00A3046E" w:rsidP="00720743">
            <w:pPr>
              <w:pStyle w:val="0Maintext"/>
              <w:spacing w:after="120" w:afterAutospacing="0"/>
              <w:rPr>
                <w:lang w:val="en-US" w:eastAsia="zh-CN"/>
              </w:rPr>
            </w:pPr>
          </w:p>
        </w:tc>
      </w:tr>
      <w:tr w:rsidR="00A3046E" w:rsidRPr="004F2C6C" w14:paraId="5287A38E" w14:textId="77777777" w:rsidTr="00720743">
        <w:tc>
          <w:tcPr>
            <w:tcW w:w="2405" w:type="dxa"/>
          </w:tcPr>
          <w:p w14:paraId="7C1D2BAE" w14:textId="77777777" w:rsidR="00A3046E" w:rsidRPr="004F2C6C" w:rsidRDefault="00A3046E" w:rsidP="00720743">
            <w:pPr>
              <w:pStyle w:val="0Maintext"/>
              <w:spacing w:after="120" w:afterAutospacing="0"/>
              <w:rPr>
                <w:lang w:val="en-US" w:eastAsia="zh-CN"/>
              </w:rPr>
            </w:pPr>
          </w:p>
        </w:tc>
        <w:tc>
          <w:tcPr>
            <w:tcW w:w="6605" w:type="dxa"/>
          </w:tcPr>
          <w:p w14:paraId="06219CC3" w14:textId="77777777" w:rsidR="00A3046E" w:rsidRPr="004F2C6C" w:rsidRDefault="00A3046E" w:rsidP="00720743">
            <w:pPr>
              <w:pStyle w:val="0Maintext"/>
              <w:spacing w:after="120" w:afterAutospacing="0"/>
              <w:rPr>
                <w:lang w:val="en-US" w:eastAsia="zh-CN"/>
              </w:rPr>
            </w:pPr>
          </w:p>
        </w:tc>
      </w:tr>
      <w:tr w:rsidR="00A3046E" w:rsidRPr="004F2C6C" w14:paraId="274C7B99" w14:textId="77777777" w:rsidTr="00720743">
        <w:tc>
          <w:tcPr>
            <w:tcW w:w="2405" w:type="dxa"/>
          </w:tcPr>
          <w:p w14:paraId="389A59B3" w14:textId="77777777" w:rsidR="00A3046E" w:rsidRPr="004F2C6C" w:rsidRDefault="00A3046E" w:rsidP="00720743">
            <w:pPr>
              <w:pStyle w:val="0Maintext"/>
              <w:spacing w:after="120" w:afterAutospacing="0"/>
              <w:rPr>
                <w:lang w:val="en-US" w:eastAsia="zh-CN"/>
              </w:rPr>
            </w:pPr>
          </w:p>
        </w:tc>
        <w:tc>
          <w:tcPr>
            <w:tcW w:w="6605" w:type="dxa"/>
          </w:tcPr>
          <w:p w14:paraId="146FFD13" w14:textId="77777777" w:rsidR="00A3046E" w:rsidRPr="004F2C6C" w:rsidRDefault="00A3046E" w:rsidP="00720743">
            <w:pPr>
              <w:pStyle w:val="0Maintext"/>
              <w:spacing w:after="120" w:afterAutospacing="0"/>
              <w:rPr>
                <w:lang w:val="en-US" w:eastAsia="zh-CN"/>
              </w:rPr>
            </w:pPr>
          </w:p>
        </w:tc>
      </w:tr>
      <w:tr w:rsidR="00A3046E" w:rsidRPr="004F2C6C" w14:paraId="33104F53" w14:textId="77777777" w:rsidTr="00720743">
        <w:tc>
          <w:tcPr>
            <w:tcW w:w="2405" w:type="dxa"/>
          </w:tcPr>
          <w:p w14:paraId="3C2E712D" w14:textId="77777777" w:rsidR="00A3046E" w:rsidRPr="004F2C6C" w:rsidRDefault="00A3046E" w:rsidP="00720743">
            <w:pPr>
              <w:pStyle w:val="0Maintext"/>
              <w:spacing w:after="120" w:afterAutospacing="0"/>
              <w:rPr>
                <w:lang w:val="en-US" w:eastAsia="zh-CN"/>
              </w:rPr>
            </w:pPr>
          </w:p>
        </w:tc>
        <w:tc>
          <w:tcPr>
            <w:tcW w:w="6605" w:type="dxa"/>
          </w:tcPr>
          <w:p w14:paraId="5CB8A7F5" w14:textId="77777777" w:rsidR="00A3046E" w:rsidRPr="004F2C6C" w:rsidRDefault="00A3046E" w:rsidP="00720743">
            <w:pPr>
              <w:pStyle w:val="0Maintext"/>
              <w:spacing w:after="120" w:afterAutospacing="0"/>
              <w:rPr>
                <w:lang w:val="en-US" w:eastAsia="zh-CN"/>
              </w:rPr>
            </w:pPr>
          </w:p>
        </w:tc>
      </w:tr>
    </w:tbl>
    <w:p w14:paraId="13BFFD85" w14:textId="77777777" w:rsidR="00A3046E" w:rsidRPr="004F2C6C" w:rsidRDefault="00A3046E" w:rsidP="00A3046E">
      <w:pPr>
        <w:pStyle w:val="0Maintext"/>
        <w:spacing w:after="120" w:afterAutospacing="0"/>
        <w:rPr>
          <w:lang w:val="en-US" w:eastAsia="zh-CN"/>
        </w:rPr>
      </w:pPr>
    </w:p>
    <w:p w14:paraId="476D8D0A" w14:textId="77777777" w:rsidR="00A3046E" w:rsidRPr="004F2C6C" w:rsidRDefault="00A3046E" w:rsidP="00A3046E">
      <w:pPr>
        <w:pStyle w:val="Heading2"/>
      </w:pPr>
      <w:r w:rsidRPr="004F2C6C">
        <w:t>PT-RS for PDSCH</w:t>
      </w:r>
    </w:p>
    <w:p w14:paraId="50C89B8A" w14:textId="77777777" w:rsidR="00A3046E" w:rsidRPr="004F2C6C" w:rsidRDefault="00A3046E" w:rsidP="00A3046E">
      <w:pPr>
        <w:pStyle w:val="0Maintext"/>
        <w:spacing w:after="120" w:afterAutospacing="0"/>
        <w:rPr>
          <w:lang w:val="en-US" w:eastAsia="zh-CN"/>
        </w:rPr>
      </w:pPr>
      <w:r w:rsidRPr="004F2C6C">
        <w:rPr>
          <w:lang w:val="en-US" w:eastAsia="zh-CN"/>
        </w:rPr>
        <w:t>CATT, Google, and InterDigital proposed to study PT-RS for PDSCH. Samsung proposed to study PT-RS only for FR2 and around 7GHz. The PT-RS study is also related to the phase noise. A phase noise model could be essential for the further study. 38.803 defines the phase noise model for NR study, but it could be necessary to send an LS to RAN4 asking whether the phase noise model is still valid for 6G study or not.</w:t>
      </w:r>
    </w:p>
    <w:p w14:paraId="3B03CDFB" w14:textId="77777777" w:rsidR="00A3046E" w:rsidRPr="004F2C6C" w:rsidRDefault="00A3046E" w:rsidP="00A3046E">
      <w:pPr>
        <w:pStyle w:val="0Maintext"/>
        <w:spacing w:after="120" w:afterAutospacing="0"/>
        <w:rPr>
          <w:lang w:val="en-US" w:eastAsia="zh-CN"/>
        </w:rPr>
      </w:pPr>
    </w:p>
    <w:p w14:paraId="1C01EFA7" w14:textId="3EFEC525" w:rsidR="00A3046E" w:rsidRPr="004F2C6C" w:rsidRDefault="00A3046E" w:rsidP="00A3046E">
      <w:pPr>
        <w:pStyle w:val="Heading3"/>
        <w:numPr>
          <w:ilvl w:val="0"/>
          <w:numId w:val="0"/>
        </w:numPr>
        <w:rPr>
          <w:b/>
          <w:bCs/>
          <w:sz w:val="20"/>
          <w:szCs w:val="20"/>
        </w:rPr>
      </w:pPr>
      <w:r w:rsidRPr="004F2C6C">
        <w:rPr>
          <w:b/>
          <w:bCs/>
          <w:sz w:val="20"/>
          <w:szCs w:val="20"/>
        </w:rPr>
        <w:t xml:space="preserve">Proposal </w:t>
      </w:r>
      <w:r w:rsidR="009379C7" w:rsidRPr="004F2C6C">
        <w:rPr>
          <w:b/>
          <w:bCs/>
          <w:sz w:val="20"/>
          <w:szCs w:val="20"/>
        </w:rPr>
        <w:t>5</w:t>
      </w:r>
      <w:r w:rsidRPr="004F2C6C">
        <w:rPr>
          <w:b/>
          <w:bCs/>
          <w:sz w:val="20"/>
          <w:szCs w:val="20"/>
        </w:rPr>
        <w:t>-4</w:t>
      </w:r>
    </w:p>
    <w:p w14:paraId="11538880" w14:textId="77777777" w:rsidR="00A3046E" w:rsidRPr="004F2C6C" w:rsidRDefault="00A3046E" w:rsidP="00A3046E">
      <w:pPr>
        <w:pStyle w:val="0Maintext"/>
        <w:numPr>
          <w:ilvl w:val="0"/>
          <w:numId w:val="45"/>
        </w:numPr>
        <w:spacing w:after="120" w:afterAutospacing="0"/>
        <w:rPr>
          <w:b/>
          <w:bCs/>
          <w:lang w:val="en-US" w:eastAsia="zh-CN"/>
        </w:rPr>
      </w:pPr>
      <w:r w:rsidRPr="004F2C6C">
        <w:rPr>
          <w:b/>
          <w:bCs/>
          <w:lang w:val="en-US" w:eastAsia="zh-CN"/>
        </w:rPr>
        <w:t>Study the PT-RS for PDSCH including at least the following aspects</w:t>
      </w:r>
    </w:p>
    <w:p w14:paraId="4CA85E22"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The necessity of PT-RS in different bands</w:t>
      </w:r>
    </w:p>
    <w:p w14:paraId="72300AB3"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The time-domain and frequency-domain pattern(s) for PT-RS</w:t>
      </w:r>
    </w:p>
    <w:p w14:paraId="381778C1"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The number of ports for PT-RS</w:t>
      </w:r>
    </w:p>
    <w:p w14:paraId="77804406"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The sequence of the PT-RS</w:t>
      </w:r>
    </w:p>
    <w:p w14:paraId="0EBE9810"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Other aspects are not precluded</w:t>
      </w:r>
    </w:p>
    <w:p w14:paraId="40DC5748" w14:textId="77777777" w:rsidR="00A3046E" w:rsidRPr="004F2C6C" w:rsidRDefault="00A3046E" w:rsidP="00A3046E">
      <w:pPr>
        <w:pStyle w:val="0Maintext"/>
        <w:numPr>
          <w:ilvl w:val="0"/>
          <w:numId w:val="45"/>
        </w:numPr>
        <w:spacing w:after="120" w:afterAutospacing="0"/>
        <w:rPr>
          <w:b/>
          <w:bCs/>
          <w:lang w:val="en-US" w:eastAsia="zh-CN"/>
        </w:rPr>
      </w:pPr>
      <w:r w:rsidRPr="004F2C6C">
        <w:rPr>
          <w:b/>
          <w:bCs/>
          <w:lang w:val="en-US" w:eastAsia="zh-CN"/>
        </w:rPr>
        <w:t>The phase noise model for PT-RS study, send an LS to RAN4 asking whether the phase noise model defined in 38.803 can be reused for 6GR study or not</w:t>
      </w:r>
    </w:p>
    <w:p w14:paraId="600D4B35" w14:textId="77777777" w:rsidR="00A3046E" w:rsidRPr="004F2C6C" w:rsidRDefault="00A3046E" w:rsidP="00A3046E">
      <w:pPr>
        <w:pStyle w:val="0Maintext"/>
        <w:spacing w:after="120" w:afterAutospacing="0"/>
        <w:rPr>
          <w:lang w:val="en-US" w:eastAsia="zh-CN"/>
        </w:rPr>
      </w:pPr>
    </w:p>
    <w:p w14:paraId="790B193A" w14:textId="77777777" w:rsidR="00A3046E" w:rsidRPr="004F2C6C" w:rsidRDefault="00A3046E" w:rsidP="00A3046E">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A3046E" w:rsidRPr="004F2C6C" w14:paraId="5F467707" w14:textId="77777777" w:rsidTr="00720743">
        <w:tc>
          <w:tcPr>
            <w:tcW w:w="2405" w:type="dxa"/>
          </w:tcPr>
          <w:p w14:paraId="39D3B244" w14:textId="77777777" w:rsidR="00A3046E" w:rsidRPr="004F2C6C" w:rsidRDefault="00A3046E" w:rsidP="00720743">
            <w:pPr>
              <w:pStyle w:val="0Maintext"/>
              <w:spacing w:after="120" w:afterAutospacing="0"/>
              <w:rPr>
                <w:lang w:val="en-US" w:eastAsia="zh-CN"/>
              </w:rPr>
            </w:pPr>
            <w:r w:rsidRPr="004F2C6C">
              <w:rPr>
                <w:lang w:val="en-US" w:eastAsia="zh-CN"/>
              </w:rPr>
              <w:t>Company</w:t>
            </w:r>
          </w:p>
        </w:tc>
        <w:tc>
          <w:tcPr>
            <w:tcW w:w="6605" w:type="dxa"/>
          </w:tcPr>
          <w:p w14:paraId="096ABFA3" w14:textId="77777777" w:rsidR="00A3046E" w:rsidRPr="004F2C6C" w:rsidRDefault="00A3046E" w:rsidP="00720743">
            <w:pPr>
              <w:pStyle w:val="0Maintext"/>
              <w:spacing w:after="120" w:afterAutospacing="0"/>
              <w:rPr>
                <w:lang w:val="en-US" w:eastAsia="zh-CN"/>
              </w:rPr>
            </w:pPr>
            <w:r w:rsidRPr="004F2C6C">
              <w:rPr>
                <w:lang w:val="en-US" w:eastAsia="zh-CN"/>
              </w:rPr>
              <w:t>Comments</w:t>
            </w:r>
          </w:p>
        </w:tc>
      </w:tr>
      <w:tr w:rsidR="00A3046E" w:rsidRPr="004F2C6C" w14:paraId="72F223C9" w14:textId="77777777" w:rsidTr="00720743">
        <w:tc>
          <w:tcPr>
            <w:tcW w:w="2405" w:type="dxa"/>
          </w:tcPr>
          <w:p w14:paraId="2D5124D5" w14:textId="77777777" w:rsidR="00A3046E" w:rsidRPr="004F2C6C" w:rsidRDefault="00A3046E" w:rsidP="00720743">
            <w:pPr>
              <w:pStyle w:val="0Maintext"/>
              <w:spacing w:after="120" w:afterAutospacing="0"/>
              <w:rPr>
                <w:lang w:val="en-US" w:eastAsia="zh-CN"/>
              </w:rPr>
            </w:pPr>
          </w:p>
        </w:tc>
        <w:tc>
          <w:tcPr>
            <w:tcW w:w="6605" w:type="dxa"/>
          </w:tcPr>
          <w:p w14:paraId="1CFEB854" w14:textId="77777777" w:rsidR="00A3046E" w:rsidRPr="004F2C6C" w:rsidRDefault="00A3046E" w:rsidP="00720743">
            <w:pPr>
              <w:pStyle w:val="0Maintext"/>
              <w:spacing w:after="120" w:afterAutospacing="0"/>
              <w:rPr>
                <w:lang w:val="en-US" w:eastAsia="zh-CN"/>
              </w:rPr>
            </w:pPr>
          </w:p>
        </w:tc>
      </w:tr>
      <w:tr w:rsidR="00A3046E" w:rsidRPr="004F2C6C" w14:paraId="7AF7DA6D" w14:textId="77777777" w:rsidTr="00720743">
        <w:tc>
          <w:tcPr>
            <w:tcW w:w="2405" w:type="dxa"/>
          </w:tcPr>
          <w:p w14:paraId="4E53DBD7" w14:textId="77777777" w:rsidR="00A3046E" w:rsidRPr="004F2C6C" w:rsidRDefault="00A3046E" w:rsidP="00720743">
            <w:pPr>
              <w:pStyle w:val="0Maintext"/>
              <w:spacing w:after="120" w:afterAutospacing="0"/>
              <w:rPr>
                <w:lang w:val="en-US" w:eastAsia="zh-CN"/>
              </w:rPr>
            </w:pPr>
          </w:p>
        </w:tc>
        <w:tc>
          <w:tcPr>
            <w:tcW w:w="6605" w:type="dxa"/>
          </w:tcPr>
          <w:p w14:paraId="0225B0AF" w14:textId="77777777" w:rsidR="00A3046E" w:rsidRPr="004F2C6C" w:rsidRDefault="00A3046E" w:rsidP="00720743">
            <w:pPr>
              <w:pStyle w:val="0Maintext"/>
              <w:spacing w:after="120" w:afterAutospacing="0"/>
              <w:rPr>
                <w:lang w:val="en-US" w:eastAsia="zh-CN"/>
              </w:rPr>
            </w:pPr>
          </w:p>
        </w:tc>
      </w:tr>
      <w:tr w:rsidR="00A3046E" w:rsidRPr="004F2C6C" w14:paraId="3F71360E" w14:textId="77777777" w:rsidTr="00720743">
        <w:tc>
          <w:tcPr>
            <w:tcW w:w="2405" w:type="dxa"/>
          </w:tcPr>
          <w:p w14:paraId="118371ED" w14:textId="77777777" w:rsidR="00A3046E" w:rsidRPr="004F2C6C" w:rsidRDefault="00A3046E" w:rsidP="00720743">
            <w:pPr>
              <w:pStyle w:val="0Maintext"/>
              <w:spacing w:after="120" w:afterAutospacing="0"/>
              <w:rPr>
                <w:lang w:val="en-US" w:eastAsia="zh-CN"/>
              </w:rPr>
            </w:pPr>
          </w:p>
        </w:tc>
        <w:tc>
          <w:tcPr>
            <w:tcW w:w="6605" w:type="dxa"/>
          </w:tcPr>
          <w:p w14:paraId="7AB651E8" w14:textId="77777777" w:rsidR="00A3046E" w:rsidRPr="004F2C6C" w:rsidRDefault="00A3046E" w:rsidP="00720743">
            <w:pPr>
              <w:pStyle w:val="0Maintext"/>
              <w:spacing w:after="120" w:afterAutospacing="0"/>
              <w:rPr>
                <w:lang w:val="en-US" w:eastAsia="zh-CN"/>
              </w:rPr>
            </w:pPr>
          </w:p>
        </w:tc>
      </w:tr>
      <w:tr w:rsidR="00A3046E" w:rsidRPr="004F2C6C" w14:paraId="646F2F64" w14:textId="77777777" w:rsidTr="00720743">
        <w:tc>
          <w:tcPr>
            <w:tcW w:w="2405" w:type="dxa"/>
          </w:tcPr>
          <w:p w14:paraId="75338BD4" w14:textId="77777777" w:rsidR="00A3046E" w:rsidRPr="004F2C6C" w:rsidRDefault="00A3046E" w:rsidP="00720743">
            <w:pPr>
              <w:pStyle w:val="0Maintext"/>
              <w:spacing w:after="120" w:afterAutospacing="0"/>
              <w:rPr>
                <w:lang w:val="en-US" w:eastAsia="zh-CN"/>
              </w:rPr>
            </w:pPr>
          </w:p>
        </w:tc>
        <w:tc>
          <w:tcPr>
            <w:tcW w:w="6605" w:type="dxa"/>
          </w:tcPr>
          <w:p w14:paraId="55882E90" w14:textId="77777777" w:rsidR="00A3046E" w:rsidRPr="004F2C6C" w:rsidRDefault="00A3046E" w:rsidP="00720743">
            <w:pPr>
              <w:pStyle w:val="0Maintext"/>
              <w:spacing w:after="120" w:afterAutospacing="0"/>
              <w:rPr>
                <w:lang w:val="en-US" w:eastAsia="zh-CN"/>
              </w:rPr>
            </w:pPr>
          </w:p>
        </w:tc>
      </w:tr>
    </w:tbl>
    <w:p w14:paraId="1879EA72" w14:textId="77777777" w:rsidR="00A3046E" w:rsidRPr="004F2C6C" w:rsidRDefault="00A3046E" w:rsidP="00A3046E">
      <w:pPr>
        <w:pStyle w:val="0Maintext"/>
        <w:spacing w:after="120" w:afterAutospacing="0"/>
        <w:rPr>
          <w:lang w:val="en-US" w:eastAsia="zh-CN"/>
        </w:rPr>
      </w:pPr>
    </w:p>
    <w:p w14:paraId="1823C619" w14:textId="77777777" w:rsidR="00A3046E" w:rsidRPr="004F2C6C" w:rsidRDefault="00A3046E" w:rsidP="00A3046E">
      <w:pPr>
        <w:pStyle w:val="0Maintext"/>
        <w:spacing w:after="120" w:afterAutospacing="0"/>
        <w:rPr>
          <w:lang w:val="en-US" w:eastAsia="zh-CN"/>
        </w:rPr>
      </w:pPr>
    </w:p>
    <w:p w14:paraId="2F7366C7" w14:textId="77777777" w:rsidR="00A3046E" w:rsidRPr="004F2C6C" w:rsidRDefault="00A3046E" w:rsidP="00A3046E">
      <w:pPr>
        <w:pStyle w:val="Heading2"/>
      </w:pPr>
      <w:r w:rsidRPr="004F2C6C">
        <w:t>AI/ML based DMRS overhead reduction</w:t>
      </w:r>
    </w:p>
    <w:p w14:paraId="793AB4E2" w14:textId="77777777" w:rsidR="00A3046E" w:rsidRPr="004F2C6C" w:rsidRDefault="00A3046E" w:rsidP="00A3046E">
      <w:pPr>
        <w:pStyle w:val="0Maintext"/>
        <w:spacing w:after="120" w:afterAutospacing="0"/>
        <w:rPr>
          <w:lang w:val="en-US" w:eastAsia="zh-CN"/>
        </w:rPr>
      </w:pPr>
      <w:r w:rsidRPr="004F2C6C">
        <w:rPr>
          <w:lang w:val="en-US" w:eastAsia="zh-CN"/>
        </w:rPr>
        <w:t>For AI/ML based DMRS overhead reduction, the following sub-use cases have been categorized in previous meeting and also proposed by companies in this meeting.</w:t>
      </w:r>
    </w:p>
    <w:p w14:paraId="5C3A4513" w14:textId="52F09E4E" w:rsidR="00A3046E" w:rsidRPr="004F2C6C" w:rsidRDefault="00A3046E" w:rsidP="00A3046E">
      <w:pPr>
        <w:pStyle w:val="0Maintext"/>
        <w:numPr>
          <w:ilvl w:val="0"/>
          <w:numId w:val="46"/>
        </w:numPr>
        <w:spacing w:after="120" w:afterAutospacing="0"/>
        <w:rPr>
          <w:lang w:val="en-US" w:eastAsia="zh-CN"/>
        </w:rPr>
      </w:pPr>
      <w:r w:rsidRPr="004F2C6C">
        <w:rPr>
          <w:lang w:val="en-US" w:eastAsia="zh-CN"/>
        </w:rPr>
        <w:t xml:space="preserve">Sub-use case A: Apple, CMCC, ETRI, Fujitsu, </w:t>
      </w:r>
      <w:proofErr w:type="spellStart"/>
      <w:r w:rsidRPr="004F2C6C">
        <w:rPr>
          <w:lang w:val="en-US" w:eastAsia="zh-CN"/>
        </w:rPr>
        <w:t>FutureWei</w:t>
      </w:r>
      <w:proofErr w:type="spellEnd"/>
      <w:r w:rsidRPr="004F2C6C">
        <w:rPr>
          <w:lang w:val="en-US" w:eastAsia="zh-CN"/>
        </w:rPr>
        <w:t xml:space="preserve">, Google, Huawei/HiSilicon, InterDigital, KDDI, Lenovo, LGE, NEC, Nokia, NVIDIA, Panasonic, Rakuten, Shanghai </w:t>
      </w:r>
      <w:proofErr w:type="spellStart"/>
      <w:r w:rsidRPr="004F2C6C">
        <w:rPr>
          <w:lang w:val="en-US" w:eastAsia="zh-CN"/>
        </w:rPr>
        <w:t>Jiaotong</w:t>
      </w:r>
      <w:proofErr w:type="spellEnd"/>
      <w:r w:rsidRPr="004F2C6C">
        <w:rPr>
          <w:lang w:val="en-US" w:eastAsia="zh-CN"/>
        </w:rPr>
        <w:t xml:space="preserve"> University, Sony, Spreadtrum, vivo, Xiaomi</w:t>
      </w:r>
      <w:r w:rsidR="00D20C23" w:rsidRPr="004F2C6C">
        <w:rPr>
          <w:lang w:val="en-US" w:eastAsia="zh-CN"/>
        </w:rPr>
        <w:t>, ZTE</w:t>
      </w:r>
    </w:p>
    <w:p w14:paraId="4278D739" w14:textId="77777777" w:rsidR="00A3046E" w:rsidRPr="004F2C6C" w:rsidRDefault="00A3046E" w:rsidP="00A3046E">
      <w:pPr>
        <w:pStyle w:val="0Maintext"/>
        <w:numPr>
          <w:ilvl w:val="0"/>
          <w:numId w:val="46"/>
        </w:numPr>
        <w:spacing w:after="120" w:afterAutospacing="0"/>
        <w:rPr>
          <w:lang w:val="en-US" w:eastAsia="zh-CN"/>
        </w:rPr>
      </w:pPr>
      <w:r w:rsidRPr="004F2C6C">
        <w:rPr>
          <w:lang w:val="en-US" w:eastAsia="zh-CN"/>
        </w:rPr>
        <w:t>Sub-use case B: China Telecom, Google, HONOR, InterDigital, Lenovo, LGE, NVIDIA, OPPO, Panasonic, Rakuten, Sony, Xiaomi</w:t>
      </w:r>
    </w:p>
    <w:p w14:paraId="30E58012" w14:textId="77777777" w:rsidR="00A3046E" w:rsidRPr="004F2C6C" w:rsidRDefault="00A3046E" w:rsidP="00A3046E">
      <w:pPr>
        <w:pStyle w:val="0Maintext"/>
        <w:numPr>
          <w:ilvl w:val="0"/>
          <w:numId w:val="46"/>
        </w:numPr>
        <w:spacing w:after="120" w:afterAutospacing="0"/>
        <w:rPr>
          <w:lang w:val="en-US" w:eastAsia="zh-CN"/>
        </w:rPr>
      </w:pPr>
      <w:r w:rsidRPr="004F2C6C">
        <w:rPr>
          <w:lang w:val="en-US" w:eastAsia="zh-CN"/>
        </w:rPr>
        <w:t>Sub-use case C: NEC, Nokia, NVIDIA, Panasonic</w:t>
      </w:r>
    </w:p>
    <w:p w14:paraId="6F6F0EA0" w14:textId="77777777" w:rsidR="00A3046E" w:rsidRPr="004F2C6C" w:rsidRDefault="00A3046E" w:rsidP="00A3046E">
      <w:pPr>
        <w:pStyle w:val="0Maintext"/>
        <w:numPr>
          <w:ilvl w:val="0"/>
          <w:numId w:val="46"/>
        </w:numPr>
        <w:spacing w:after="120" w:afterAutospacing="0"/>
        <w:rPr>
          <w:lang w:val="en-US" w:eastAsia="zh-CN"/>
        </w:rPr>
      </w:pPr>
      <w:r w:rsidRPr="004F2C6C">
        <w:rPr>
          <w:lang w:val="en-US" w:eastAsia="zh-CN"/>
        </w:rPr>
        <w:t>Deprioritize the whole study: MTK, Samsung</w:t>
      </w:r>
    </w:p>
    <w:p w14:paraId="1290F309" w14:textId="77777777" w:rsidR="00A3046E" w:rsidRPr="004F2C6C" w:rsidRDefault="00A3046E" w:rsidP="00A3046E">
      <w:pPr>
        <w:pStyle w:val="0Maintext"/>
        <w:spacing w:after="120" w:afterAutospacing="0"/>
        <w:rPr>
          <w:lang w:val="en-US" w:eastAsia="zh-CN"/>
        </w:rPr>
      </w:pPr>
      <w:r w:rsidRPr="004F2C6C">
        <w:rPr>
          <w:lang w:val="en-US" w:eastAsia="zh-CN"/>
        </w:rPr>
        <w:t>Before further study, it could be necessary to firstly identify a EVM for the AI/ML based DMRS overhead reduction. Based on companies’ contributions and initial simulation results, the evaluations are based on link level results, and there can be the following EVM options:</w:t>
      </w:r>
    </w:p>
    <w:p w14:paraId="5DC84AC1" w14:textId="77777777" w:rsidR="00A3046E" w:rsidRPr="004F2C6C" w:rsidRDefault="00A3046E" w:rsidP="00A3046E">
      <w:pPr>
        <w:pStyle w:val="0Maintext"/>
        <w:numPr>
          <w:ilvl w:val="0"/>
          <w:numId w:val="47"/>
        </w:numPr>
        <w:spacing w:after="120" w:afterAutospacing="0"/>
        <w:rPr>
          <w:lang w:val="en-US" w:eastAsia="zh-CN"/>
        </w:rPr>
      </w:pPr>
      <w:r w:rsidRPr="004F2C6C">
        <w:rPr>
          <w:lang w:val="en-US" w:eastAsia="zh-CN"/>
        </w:rPr>
        <w:t>Option 1: Training and inference based on a link level channel model</w:t>
      </w:r>
    </w:p>
    <w:p w14:paraId="67E8A793" w14:textId="77777777" w:rsidR="00A3046E" w:rsidRPr="004F2C6C" w:rsidRDefault="00A3046E" w:rsidP="00A3046E">
      <w:pPr>
        <w:pStyle w:val="0Maintext"/>
        <w:numPr>
          <w:ilvl w:val="0"/>
          <w:numId w:val="47"/>
        </w:numPr>
        <w:spacing w:after="120" w:afterAutospacing="0"/>
        <w:rPr>
          <w:lang w:val="en-US" w:eastAsia="zh-CN"/>
        </w:rPr>
      </w:pPr>
      <w:r w:rsidRPr="004F2C6C">
        <w:rPr>
          <w:lang w:val="en-US" w:eastAsia="zh-CN"/>
        </w:rPr>
        <w:t>Option 2: Training and inference based on mixed link level channel models</w:t>
      </w:r>
    </w:p>
    <w:p w14:paraId="6371ADF5" w14:textId="77777777" w:rsidR="00A3046E" w:rsidRPr="004F2C6C" w:rsidRDefault="00A3046E" w:rsidP="00A3046E">
      <w:pPr>
        <w:pStyle w:val="0Maintext"/>
        <w:numPr>
          <w:ilvl w:val="0"/>
          <w:numId w:val="47"/>
        </w:numPr>
        <w:spacing w:after="120" w:afterAutospacing="0"/>
        <w:rPr>
          <w:lang w:val="en-US" w:eastAsia="zh-CN"/>
        </w:rPr>
      </w:pPr>
      <w:r w:rsidRPr="004F2C6C">
        <w:rPr>
          <w:lang w:val="en-US" w:eastAsia="zh-CN"/>
        </w:rPr>
        <w:lastRenderedPageBreak/>
        <w:t>Option 3: Training and inference based on the channels from SLS</w:t>
      </w:r>
    </w:p>
    <w:p w14:paraId="1B2B7E00" w14:textId="77777777" w:rsidR="00A3046E" w:rsidRPr="004F2C6C" w:rsidRDefault="00A3046E" w:rsidP="00A3046E">
      <w:pPr>
        <w:pStyle w:val="0Maintext"/>
        <w:spacing w:after="120" w:afterAutospacing="0"/>
        <w:rPr>
          <w:lang w:val="en-US" w:eastAsia="zh-CN"/>
        </w:rPr>
      </w:pPr>
      <w:r w:rsidRPr="004F2C6C">
        <w:rPr>
          <w:lang w:val="en-US" w:eastAsia="zh-CN"/>
        </w:rPr>
        <w:t>Before making the decision on the study direction, e.g., sub-use case or options under each sub-use case, it is necessary to align the evaluation methodology.</w:t>
      </w:r>
    </w:p>
    <w:p w14:paraId="6E8D9259" w14:textId="77777777" w:rsidR="00A3046E" w:rsidRPr="004F2C6C" w:rsidRDefault="00A3046E" w:rsidP="00A3046E">
      <w:pPr>
        <w:pStyle w:val="0Maintext"/>
        <w:spacing w:after="120" w:afterAutospacing="0"/>
        <w:rPr>
          <w:lang w:val="en-US" w:eastAsia="zh-CN"/>
        </w:rPr>
      </w:pPr>
      <w:r w:rsidRPr="004F2C6C">
        <w:rPr>
          <w:lang w:val="en-US" w:eastAsia="zh-CN"/>
        </w:rPr>
        <w:t xml:space="preserve"> </w:t>
      </w:r>
    </w:p>
    <w:p w14:paraId="4834640E" w14:textId="56C42CFD" w:rsidR="00A3046E" w:rsidRPr="004F2C6C" w:rsidRDefault="00A3046E" w:rsidP="00A3046E">
      <w:pPr>
        <w:pStyle w:val="Heading3"/>
        <w:numPr>
          <w:ilvl w:val="0"/>
          <w:numId w:val="0"/>
        </w:numPr>
        <w:rPr>
          <w:b/>
          <w:bCs/>
          <w:sz w:val="20"/>
          <w:szCs w:val="20"/>
        </w:rPr>
      </w:pPr>
      <w:r w:rsidRPr="004F2C6C">
        <w:rPr>
          <w:b/>
          <w:bCs/>
          <w:sz w:val="20"/>
          <w:szCs w:val="20"/>
        </w:rPr>
        <w:t xml:space="preserve">Proposal </w:t>
      </w:r>
      <w:r w:rsidR="00290880" w:rsidRPr="004F2C6C">
        <w:rPr>
          <w:b/>
          <w:bCs/>
          <w:sz w:val="20"/>
          <w:szCs w:val="20"/>
        </w:rPr>
        <w:t>5</w:t>
      </w:r>
      <w:r w:rsidRPr="004F2C6C">
        <w:rPr>
          <w:b/>
          <w:bCs/>
          <w:sz w:val="20"/>
          <w:szCs w:val="20"/>
        </w:rPr>
        <w:t>-5</w:t>
      </w:r>
    </w:p>
    <w:p w14:paraId="1CEF535E" w14:textId="77777777" w:rsidR="00A3046E" w:rsidRPr="004F2C6C" w:rsidRDefault="00A3046E" w:rsidP="00A3046E">
      <w:pPr>
        <w:pStyle w:val="0Maintext"/>
        <w:numPr>
          <w:ilvl w:val="0"/>
          <w:numId w:val="45"/>
        </w:numPr>
        <w:spacing w:after="120" w:afterAutospacing="0"/>
        <w:rPr>
          <w:b/>
          <w:bCs/>
          <w:lang w:val="en-US" w:eastAsia="zh-CN"/>
        </w:rPr>
      </w:pPr>
      <w:r w:rsidRPr="004F2C6C">
        <w:rPr>
          <w:b/>
          <w:bCs/>
          <w:lang w:val="en-US" w:eastAsia="zh-CN"/>
        </w:rPr>
        <w:t>For AI/ML based DMRS overhead reduction, the link level simulation is used for performance comparison</w:t>
      </w:r>
    </w:p>
    <w:p w14:paraId="245DEE4E" w14:textId="77777777" w:rsidR="00A3046E" w:rsidRPr="004F2C6C" w:rsidRDefault="00A3046E" w:rsidP="00A3046E">
      <w:pPr>
        <w:pStyle w:val="0Maintext"/>
        <w:numPr>
          <w:ilvl w:val="1"/>
          <w:numId w:val="45"/>
        </w:numPr>
        <w:spacing w:after="120" w:afterAutospacing="0"/>
        <w:rPr>
          <w:b/>
          <w:bCs/>
          <w:lang w:val="en-US" w:eastAsia="zh-CN"/>
        </w:rPr>
      </w:pPr>
      <w:r w:rsidRPr="004F2C6C">
        <w:rPr>
          <w:b/>
          <w:bCs/>
          <w:lang w:val="en-US" w:eastAsia="zh-CN"/>
        </w:rPr>
        <w:t>The training and inference are based on one of the following options</w:t>
      </w:r>
    </w:p>
    <w:p w14:paraId="428BDFCE" w14:textId="77777777" w:rsidR="00A3046E" w:rsidRPr="004F2C6C" w:rsidRDefault="00A3046E" w:rsidP="00A3046E">
      <w:pPr>
        <w:pStyle w:val="0Maintext"/>
        <w:numPr>
          <w:ilvl w:val="2"/>
          <w:numId w:val="45"/>
        </w:numPr>
        <w:spacing w:after="120" w:afterAutospacing="0"/>
        <w:rPr>
          <w:b/>
          <w:bCs/>
          <w:lang w:val="en-US" w:eastAsia="zh-CN"/>
        </w:rPr>
      </w:pPr>
      <w:r w:rsidRPr="004F2C6C">
        <w:rPr>
          <w:b/>
          <w:bCs/>
          <w:lang w:val="en-US" w:eastAsia="zh-CN"/>
        </w:rPr>
        <w:t xml:space="preserve">Option 1: Training and inference are based on one LLS channel model </w:t>
      </w:r>
    </w:p>
    <w:p w14:paraId="0B15C7E4" w14:textId="77777777" w:rsidR="00A3046E" w:rsidRPr="004F2C6C" w:rsidRDefault="00A3046E" w:rsidP="00A3046E">
      <w:pPr>
        <w:pStyle w:val="0Maintext"/>
        <w:numPr>
          <w:ilvl w:val="2"/>
          <w:numId w:val="45"/>
        </w:numPr>
        <w:spacing w:after="120" w:afterAutospacing="0"/>
        <w:rPr>
          <w:b/>
          <w:bCs/>
          <w:lang w:val="en-US" w:eastAsia="zh-CN"/>
        </w:rPr>
      </w:pPr>
      <w:r w:rsidRPr="004F2C6C">
        <w:rPr>
          <w:b/>
          <w:bCs/>
          <w:lang w:val="en-US" w:eastAsia="zh-CN"/>
        </w:rPr>
        <w:t>Option 2: Training and inference are based on mixed LLS channel models</w:t>
      </w:r>
    </w:p>
    <w:p w14:paraId="5DA23870" w14:textId="77777777" w:rsidR="00A3046E" w:rsidRPr="004F2C6C" w:rsidRDefault="00A3046E" w:rsidP="00A3046E">
      <w:pPr>
        <w:pStyle w:val="0Maintext"/>
        <w:numPr>
          <w:ilvl w:val="2"/>
          <w:numId w:val="45"/>
        </w:numPr>
        <w:spacing w:after="120" w:afterAutospacing="0"/>
        <w:rPr>
          <w:b/>
          <w:bCs/>
          <w:lang w:val="en-US" w:eastAsia="zh-CN"/>
        </w:rPr>
      </w:pPr>
      <w:r w:rsidRPr="004F2C6C">
        <w:rPr>
          <w:b/>
          <w:bCs/>
          <w:lang w:val="en-US" w:eastAsia="zh-CN"/>
        </w:rPr>
        <w:t>Option 3: Training and inference are based on channels from SLS</w:t>
      </w:r>
    </w:p>
    <w:p w14:paraId="335C0CE3" w14:textId="77777777" w:rsidR="00A3046E" w:rsidRPr="004F2C6C" w:rsidRDefault="00A3046E" w:rsidP="00A3046E">
      <w:pPr>
        <w:pStyle w:val="0Maintext"/>
        <w:spacing w:after="120" w:afterAutospacing="0"/>
        <w:rPr>
          <w:lang w:val="en-US" w:eastAsia="zh-CN"/>
        </w:rPr>
      </w:pPr>
    </w:p>
    <w:p w14:paraId="6D671F07" w14:textId="77777777" w:rsidR="00A3046E" w:rsidRPr="004F2C6C" w:rsidRDefault="00A3046E" w:rsidP="00A3046E">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A3046E" w:rsidRPr="004F2C6C" w14:paraId="24864552" w14:textId="77777777" w:rsidTr="00720743">
        <w:tc>
          <w:tcPr>
            <w:tcW w:w="2405" w:type="dxa"/>
          </w:tcPr>
          <w:p w14:paraId="281E4316" w14:textId="77777777" w:rsidR="00A3046E" w:rsidRPr="004F2C6C" w:rsidRDefault="00A3046E" w:rsidP="00720743">
            <w:pPr>
              <w:pStyle w:val="0Maintext"/>
              <w:spacing w:after="120" w:afterAutospacing="0"/>
              <w:rPr>
                <w:lang w:val="en-US" w:eastAsia="zh-CN"/>
              </w:rPr>
            </w:pPr>
            <w:r w:rsidRPr="004F2C6C">
              <w:rPr>
                <w:lang w:val="en-US" w:eastAsia="zh-CN"/>
              </w:rPr>
              <w:t>Company</w:t>
            </w:r>
          </w:p>
        </w:tc>
        <w:tc>
          <w:tcPr>
            <w:tcW w:w="6605" w:type="dxa"/>
          </w:tcPr>
          <w:p w14:paraId="2C0059EB" w14:textId="77777777" w:rsidR="00A3046E" w:rsidRPr="004F2C6C" w:rsidRDefault="00A3046E" w:rsidP="00720743">
            <w:pPr>
              <w:pStyle w:val="0Maintext"/>
              <w:spacing w:after="120" w:afterAutospacing="0"/>
              <w:rPr>
                <w:lang w:val="en-US" w:eastAsia="zh-CN"/>
              </w:rPr>
            </w:pPr>
            <w:r w:rsidRPr="004F2C6C">
              <w:rPr>
                <w:lang w:val="en-US" w:eastAsia="zh-CN"/>
              </w:rPr>
              <w:t>Comments</w:t>
            </w:r>
          </w:p>
        </w:tc>
      </w:tr>
      <w:tr w:rsidR="00A3046E" w:rsidRPr="004F2C6C" w14:paraId="2B4BE1A4" w14:textId="77777777" w:rsidTr="00720743">
        <w:tc>
          <w:tcPr>
            <w:tcW w:w="2405" w:type="dxa"/>
          </w:tcPr>
          <w:p w14:paraId="4E1E1010" w14:textId="77777777" w:rsidR="00A3046E" w:rsidRPr="004F2C6C" w:rsidRDefault="00A3046E" w:rsidP="00720743">
            <w:pPr>
              <w:pStyle w:val="0Maintext"/>
              <w:spacing w:after="120" w:afterAutospacing="0"/>
              <w:rPr>
                <w:lang w:val="en-US" w:eastAsia="zh-CN"/>
              </w:rPr>
            </w:pPr>
          </w:p>
        </w:tc>
        <w:tc>
          <w:tcPr>
            <w:tcW w:w="6605" w:type="dxa"/>
          </w:tcPr>
          <w:p w14:paraId="725B1545" w14:textId="77777777" w:rsidR="00A3046E" w:rsidRPr="004F2C6C" w:rsidRDefault="00A3046E" w:rsidP="00720743">
            <w:pPr>
              <w:pStyle w:val="0Maintext"/>
              <w:spacing w:after="120" w:afterAutospacing="0"/>
              <w:rPr>
                <w:lang w:val="en-US" w:eastAsia="zh-CN"/>
              </w:rPr>
            </w:pPr>
          </w:p>
        </w:tc>
      </w:tr>
      <w:tr w:rsidR="00A3046E" w:rsidRPr="004F2C6C" w14:paraId="6FBDC99A" w14:textId="77777777" w:rsidTr="00720743">
        <w:tc>
          <w:tcPr>
            <w:tcW w:w="2405" w:type="dxa"/>
          </w:tcPr>
          <w:p w14:paraId="191C27DF" w14:textId="77777777" w:rsidR="00A3046E" w:rsidRPr="004F2C6C" w:rsidRDefault="00A3046E" w:rsidP="00720743">
            <w:pPr>
              <w:pStyle w:val="0Maintext"/>
              <w:spacing w:after="120" w:afterAutospacing="0"/>
              <w:rPr>
                <w:lang w:val="en-US" w:eastAsia="zh-CN"/>
              </w:rPr>
            </w:pPr>
          </w:p>
        </w:tc>
        <w:tc>
          <w:tcPr>
            <w:tcW w:w="6605" w:type="dxa"/>
          </w:tcPr>
          <w:p w14:paraId="683260F0" w14:textId="77777777" w:rsidR="00A3046E" w:rsidRPr="004F2C6C" w:rsidRDefault="00A3046E" w:rsidP="00720743">
            <w:pPr>
              <w:pStyle w:val="0Maintext"/>
              <w:spacing w:after="120" w:afterAutospacing="0"/>
              <w:rPr>
                <w:lang w:val="en-US" w:eastAsia="zh-CN"/>
              </w:rPr>
            </w:pPr>
          </w:p>
        </w:tc>
      </w:tr>
      <w:tr w:rsidR="00A3046E" w:rsidRPr="004F2C6C" w14:paraId="2DBAEB3F" w14:textId="77777777" w:rsidTr="00720743">
        <w:tc>
          <w:tcPr>
            <w:tcW w:w="2405" w:type="dxa"/>
          </w:tcPr>
          <w:p w14:paraId="5EEC00CB" w14:textId="77777777" w:rsidR="00A3046E" w:rsidRPr="004F2C6C" w:rsidRDefault="00A3046E" w:rsidP="00720743">
            <w:pPr>
              <w:pStyle w:val="0Maintext"/>
              <w:spacing w:after="120" w:afterAutospacing="0"/>
              <w:rPr>
                <w:lang w:val="en-US" w:eastAsia="zh-CN"/>
              </w:rPr>
            </w:pPr>
          </w:p>
        </w:tc>
        <w:tc>
          <w:tcPr>
            <w:tcW w:w="6605" w:type="dxa"/>
          </w:tcPr>
          <w:p w14:paraId="1EE76283" w14:textId="77777777" w:rsidR="00A3046E" w:rsidRPr="004F2C6C" w:rsidRDefault="00A3046E" w:rsidP="00720743">
            <w:pPr>
              <w:pStyle w:val="0Maintext"/>
              <w:spacing w:after="120" w:afterAutospacing="0"/>
              <w:rPr>
                <w:lang w:val="en-US" w:eastAsia="zh-CN"/>
              </w:rPr>
            </w:pPr>
          </w:p>
        </w:tc>
      </w:tr>
      <w:tr w:rsidR="00A3046E" w:rsidRPr="004F2C6C" w14:paraId="74683497" w14:textId="77777777" w:rsidTr="00720743">
        <w:tc>
          <w:tcPr>
            <w:tcW w:w="2405" w:type="dxa"/>
          </w:tcPr>
          <w:p w14:paraId="76DF9771" w14:textId="77777777" w:rsidR="00A3046E" w:rsidRPr="004F2C6C" w:rsidRDefault="00A3046E" w:rsidP="00720743">
            <w:pPr>
              <w:pStyle w:val="0Maintext"/>
              <w:spacing w:after="120" w:afterAutospacing="0"/>
              <w:rPr>
                <w:lang w:val="en-US" w:eastAsia="zh-CN"/>
              </w:rPr>
            </w:pPr>
          </w:p>
        </w:tc>
        <w:tc>
          <w:tcPr>
            <w:tcW w:w="6605" w:type="dxa"/>
          </w:tcPr>
          <w:p w14:paraId="7AC1B5CB" w14:textId="77777777" w:rsidR="00A3046E" w:rsidRPr="004F2C6C" w:rsidRDefault="00A3046E" w:rsidP="00720743">
            <w:pPr>
              <w:pStyle w:val="0Maintext"/>
              <w:spacing w:after="120" w:afterAutospacing="0"/>
              <w:rPr>
                <w:lang w:val="en-US" w:eastAsia="zh-CN"/>
              </w:rPr>
            </w:pPr>
          </w:p>
        </w:tc>
      </w:tr>
    </w:tbl>
    <w:p w14:paraId="5CB66AD5" w14:textId="77777777" w:rsidR="00A3046E" w:rsidRPr="004F2C6C" w:rsidRDefault="00A3046E" w:rsidP="00A3046E">
      <w:pPr>
        <w:pStyle w:val="0Maintext"/>
        <w:spacing w:after="120" w:afterAutospacing="0"/>
        <w:rPr>
          <w:lang w:val="en-US" w:eastAsia="zh-CN"/>
        </w:rPr>
      </w:pPr>
    </w:p>
    <w:p w14:paraId="5D2D4F75" w14:textId="77777777" w:rsidR="00A3046E" w:rsidRPr="004F2C6C" w:rsidRDefault="00A3046E" w:rsidP="00A3046E">
      <w:pPr>
        <w:pStyle w:val="Heading2"/>
      </w:pPr>
      <w:r w:rsidRPr="004F2C6C">
        <w:t>Other</w:t>
      </w:r>
    </w:p>
    <w:p w14:paraId="2E4E32CB" w14:textId="77777777" w:rsidR="00A3046E" w:rsidRPr="004F2C6C" w:rsidRDefault="00A3046E" w:rsidP="00A3046E">
      <w:pPr>
        <w:pStyle w:val="0Maintext"/>
        <w:spacing w:after="120" w:afterAutospacing="0"/>
        <w:rPr>
          <w:lang w:val="en-US" w:eastAsia="zh-CN"/>
        </w:rPr>
      </w:pPr>
      <w:r w:rsidRPr="004F2C6C">
        <w:rPr>
          <w:lang w:val="en-US" w:eastAsia="zh-CN"/>
        </w:rPr>
        <w:t>This section is for some other proposals that companies think should be prioritized or discussed in this meeting.</w:t>
      </w:r>
    </w:p>
    <w:p w14:paraId="08FF4FD2" w14:textId="77777777" w:rsidR="00A3046E" w:rsidRPr="004F2C6C" w:rsidRDefault="00A3046E" w:rsidP="00A3046E">
      <w:pPr>
        <w:pStyle w:val="0Maintext"/>
        <w:spacing w:after="120" w:afterAutospacing="0"/>
        <w:rPr>
          <w:lang w:val="en-US" w:eastAsia="zh-CN"/>
        </w:rPr>
      </w:pPr>
      <w:r w:rsidRPr="004F2C6C">
        <w:rPr>
          <w:lang w:val="en-US" w:eastAsia="zh-CN"/>
        </w:rPr>
        <w:t>Company’s views and comments</w:t>
      </w:r>
    </w:p>
    <w:tbl>
      <w:tblPr>
        <w:tblStyle w:val="TableGrid"/>
        <w:tblW w:w="0" w:type="auto"/>
        <w:tblLook w:val="04A0" w:firstRow="1" w:lastRow="0" w:firstColumn="1" w:lastColumn="0" w:noHBand="0" w:noVBand="1"/>
      </w:tblPr>
      <w:tblGrid>
        <w:gridCol w:w="2405"/>
        <w:gridCol w:w="6605"/>
      </w:tblGrid>
      <w:tr w:rsidR="00A3046E" w:rsidRPr="004F2C6C" w14:paraId="1C94C38F" w14:textId="77777777" w:rsidTr="00720743">
        <w:tc>
          <w:tcPr>
            <w:tcW w:w="2405" w:type="dxa"/>
          </w:tcPr>
          <w:p w14:paraId="45A5D600" w14:textId="77777777" w:rsidR="00A3046E" w:rsidRPr="004F2C6C" w:rsidRDefault="00A3046E" w:rsidP="00720743">
            <w:pPr>
              <w:pStyle w:val="0Maintext"/>
              <w:spacing w:after="120" w:afterAutospacing="0"/>
              <w:rPr>
                <w:lang w:val="en-US" w:eastAsia="zh-CN"/>
              </w:rPr>
            </w:pPr>
            <w:r w:rsidRPr="004F2C6C">
              <w:rPr>
                <w:lang w:val="en-US" w:eastAsia="zh-CN"/>
              </w:rPr>
              <w:t>Company</w:t>
            </w:r>
          </w:p>
        </w:tc>
        <w:tc>
          <w:tcPr>
            <w:tcW w:w="6605" w:type="dxa"/>
          </w:tcPr>
          <w:p w14:paraId="060F8603" w14:textId="77777777" w:rsidR="00A3046E" w:rsidRPr="004F2C6C" w:rsidRDefault="00A3046E" w:rsidP="00720743">
            <w:pPr>
              <w:pStyle w:val="0Maintext"/>
              <w:spacing w:after="120" w:afterAutospacing="0"/>
              <w:rPr>
                <w:lang w:val="en-US" w:eastAsia="zh-CN"/>
              </w:rPr>
            </w:pPr>
            <w:r w:rsidRPr="004F2C6C">
              <w:rPr>
                <w:lang w:val="en-US" w:eastAsia="zh-CN"/>
              </w:rPr>
              <w:t>Comments</w:t>
            </w:r>
          </w:p>
        </w:tc>
      </w:tr>
      <w:tr w:rsidR="00A3046E" w:rsidRPr="004F2C6C" w14:paraId="3DFE8C68" w14:textId="77777777" w:rsidTr="00720743">
        <w:tc>
          <w:tcPr>
            <w:tcW w:w="2405" w:type="dxa"/>
          </w:tcPr>
          <w:p w14:paraId="121F0DB5" w14:textId="77777777" w:rsidR="00A3046E" w:rsidRPr="004F2C6C" w:rsidRDefault="00A3046E" w:rsidP="00720743">
            <w:pPr>
              <w:pStyle w:val="0Maintext"/>
              <w:spacing w:after="120" w:afterAutospacing="0"/>
              <w:rPr>
                <w:lang w:val="en-US" w:eastAsia="zh-CN"/>
              </w:rPr>
            </w:pPr>
          </w:p>
        </w:tc>
        <w:tc>
          <w:tcPr>
            <w:tcW w:w="6605" w:type="dxa"/>
          </w:tcPr>
          <w:p w14:paraId="4C5D9A8A" w14:textId="77777777" w:rsidR="00A3046E" w:rsidRPr="004F2C6C" w:rsidRDefault="00A3046E" w:rsidP="00720743">
            <w:pPr>
              <w:pStyle w:val="0Maintext"/>
              <w:spacing w:after="120" w:afterAutospacing="0"/>
              <w:rPr>
                <w:lang w:val="en-US" w:eastAsia="zh-CN"/>
              </w:rPr>
            </w:pPr>
          </w:p>
        </w:tc>
      </w:tr>
      <w:tr w:rsidR="00A3046E" w:rsidRPr="004F2C6C" w14:paraId="3B003758" w14:textId="77777777" w:rsidTr="00720743">
        <w:tc>
          <w:tcPr>
            <w:tcW w:w="2405" w:type="dxa"/>
          </w:tcPr>
          <w:p w14:paraId="695D3750" w14:textId="77777777" w:rsidR="00A3046E" w:rsidRPr="004F2C6C" w:rsidRDefault="00A3046E" w:rsidP="00720743">
            <w:pPr>
              <w:pStyle w:val="0Maintext"/>
              <w:spacing w:after="120" w:afterAutospacing="0"/>
              <w:rPr>
                <w:lang w:val="en-US" w:eastAsia="zh-CN"/>
              </w:rPr>
            </w:pPr>
          </w:p>
        </w:tc>
        <w:tc>
          <w:tcPr>
            <w:tcW w:w="6605" w:type="dxa"/>
          </w:tcPr>
          <w:p w14:paraId="381FE77B" w14:textId="77777777" w:rsidR="00A3046E" w:rsidRPr="004F2C6C" w:rsidRDefault="00A3046E" w:rsidP="00720743">
            <w:pPr>
              <w:pStyle w:val="0Maintext"/>
              <w:spacing w:after="120" w:afterAutospacing="0"/>
              <w:rPr>
                <w:lang w:val="en-US" w:eastAsia="zh-CN"/>
              </w:rPr>
            </w:pPr>
          </w:p>
        </w:tc>
      </w:tr>
      <w:tr w:rsidR="00A3046E" w:rsidRPr="004F2C6C" w14:paraId="0D14E790" w14:textId="77777777" w:rsidTr="00720743">
        <w:tc>
          <w:tcPr>
            <w:tcW w:w="2405" w:type="dxa"/>
          </w:tcPr>
          <w:p w14:paraId="125806C2" w14:textId="77777777" w:rsidR="00A3046E" w:rsidRPr="004F2C6C" w:rsidRDefault="00A3046E" w:rsidP="00720743">
            <w:pPr>
              <w:pStyle w:val="0Maintext"/>
              <w:spacing w:after="120" w:afterAutospacing="0"/>
              <w:rPr>
                <w:lang w:val="en-US" w:eastAsia="zh-CN"/>
              </w:rPr>
            </w:pPr>
          </w:p>
        </w:tc>
        <w:tc>
          <w:tcPr>
            <w:tcW w:w="6605" w:type="dxa"/>
          </w:tcPr>
          <w:p w14:paraId="56080782" w14:textId="77777777" w:rsidR="00A3046E" w:rsidRPr="004F2C6C" w:rsidRDefault="00A3046E" w:rsidP="00720743">
            <w:pPr>
              <w:pStyle w:val="0Maintext"/>
              <w:spacing w:after="120" w:afterAutospacing="0"/>
              <w:rPr>
                <w:lang w:val="en-US" w:eastAsia="zh-CN"/>
              </w:rPr>
            </w:pPr>
          </w:p>
        </w:tc>
      </w:tr>
      <w:tr w:rsidR="00A3046E" w:rsidRPr="004F2C6C" w14:paraId="2A753849" w14:textId="77777777" w:rsidTr="00720743">
        <w:tc>
          <w:tcPr>
            <w:tcW w:w="2405" w:type="dxa"/>
          </w:tcPr>
          <w:p w14:paraId="760430E9" w14:textId="77777777" w:rsidR="00A3046E" w:rsidRPr="004F2C6C" w:rsidRDefault="00A3046E" w:rsidP="00720743">
            <w:pPr>
              <w:pStyle w:val="0Maintext"/>
              <w:spacing w:after="120" w:afterAutospacing="0"/>
              <w:rPr>
                <w:lang w:val="en-US" w:eastAsia="zh-CN"/>
              </w:rPr>
            </w:pPr>
          </w:p>
        </w:tc>
        <w:tc>
          <w:tcPr>
            <w:tcW w:w="6605" w:type="dxa"/>
          </w:tcPr>
          <w:p w14:paraId="19D5644A" w14:textId="77777777" w:rsidR="00A3046E" w:rsidRPr="004F2C6C" w:rsidRDefault="00A3046E" w:rsidP="00720743">
            <w:pPr>
              <w:pStyle w:val="0Maintext"/>
              <w:spacing w:after="120" w:afterAutospacing="0"/>
              <w:rPr>
                <w:lang w:val="en-US" w:eastAsia="zh-CN"/>
              </w:rPr>
            </w:pPr>
          </w:p>
        </w:tc>
      </w:tr>
    </w:tbl>
    <w:p w14:paraId="30246F25" w14:textId="77777777" w:rsidR="001B7B5C" w:rsidRPr="004F2C6C" w:rsidRDefault="001B7B5C" w:rsidP="00A3046E"/>
    <w:sectPr w:rsidR="001B7B5C" w:rsidRPr="004F2C6C" w:rsidSect="005573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B0604020202020204"/>
    <w:charset w:val="00"/>
    <w:family w:val="roman"/>
    <w:pitch w:val="variable"/>
    <w:sig w:usb0="E0002EFF" w:usb1="C000785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Latha">
    <w:panose1 w:val="020B0604020202020204"/>
    <w:charset w:val="00"/>
    <w:family w:val="swiss"/>
    <w:pitch w:val="variable"/>
    <w:sig w:usb0="001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
    <w:altName w:val="Microsoft JhengHei"/>
    <w:panose1 w:val="020B0604020202020204"/>
    <w:charset w:val="88"/>
    <w:family w:val="auto"/>
    <w:notTrueType/>
    <w:pitch w:val="variable"/>
    <w:sig w:usb0="00000001" w:usb1="08080000" w:usb2="00000010" w:usb3="00000000" w:csb0="00100000" w:csb1="00000000"/>
  </w:font>
  <w:font w:name="New York">
    <w:altName w:val="Times New Roman"/>
    <w:panose1 w:val="020B0604020202020204"/>
    <w:charset w:val="00"/>
    <w:family w:val="roman"/>
    <w:pitch w:val="default"/>
    <w:sig w:usb0="00000000" w:usb1="00000000" w:usb2="00000000" w:usb3="00000000" w:csb0="00000001" w:csb1="00000000"/>
  </w:font>
  <w:font w:name="游ゴ シ ッ ク">
    <w:altName w:val="Calibri"/>
    <w:panose1 w:val="020B0604020202020204"/>
    <w:charset w:val="00"/>
    <w:family w:val="auto"/>
    <w:pitch w:val="default"/>
  </w:font>
  <w:font w:name="CG Times (WN)">
    <w:altName w:val="Arial"/>
    <w:panose1 w:val="020B0604020202020204"/>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836"/>
        </w:tabs>
        <w:ind w:left="836"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 w15:restartNumberingAfterBreak="0">
    <w:nsid w:val="02B46033"/>
    <w:multiLevelType w:val="multilevel"/>
    <w:tmpl w:val="02B46033"/>
    <w:lvl w:ilvl="0">
      <w:start w:val="1"/>
      <w:numFmt w:val="decimal"/>
      <w:pStyle w:val="table"/>
      <w:lvlText w:val="Table %1"/>
      <w:lvlJc w:val="left"/>
      <w:pPr>
        <w:ind w:left="0" w:firstLine="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7319FE"/>
    <w:multiLevelType w:val="hybridMultilevel"/>
    <w:tmpl w:val="998621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5254DF"/>
    <w:multiLevelType w:val="hybridMultilevel"/>
    <w:tmpl w:val="8856F2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numFmt w:val="bullet"/>
      <w:lvlText w:val="-"/>
      <w:lvlJc w:val="left"/>
      <w:pPr>
        <w:ind w:left="130" w:hanging="420"/>
      </w:pPr>
      <w:rPr>
        <w:rFonts w:ascii="Times New Roman" w:eastAsia="MS Mincho" w:hAnsi="Times New Roman" w:cs="Times New Roman" w:hint="default"/>
      </w:r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rPr>
        <w:rFonts w:ascii="Times New Roman" w:hAnsi="Times New Roman" w:cs="Times New Roman" w:hint="default"/>
      </w:r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216270DE"/>
    <w:multiLevelType w:val="hybridMultilevel"/>
    <w:tmpl w:val="7D00EE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E5715"/>
    <w:multiLevelType w:val="hybridMultilevel"/>
    <w:tmpl w:val="FB54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44F33"/>
    <w:multiLevelType w:val="hybridMultilevel"/>
    <w:tmpl w:val="4DDC43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F339D"/>
    <w:multiLevelType w:val="hybridMultilevel"/>
    <w:tmpl w:val="81AAD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44CF1"/>
    <w:multiLevelType w:val="hybridMultilevel"/>
    <w:tmpl w:val="E3B63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B34570"/>
    <w:multiLevelType w:val="hybridMultilevel"/>
    <w:tmpl w:val="211CBA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CCD43FC"/>
    <w:multiLevelType w:val="hybridMultilevel"/>
    <w:tmpl w:val="60C49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691112"/>
    <w:multiLevelType w:val="hybridMultilevel"/>
    <w:tmpl w:val="421202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5656483"/>
    <w:multiLevelType w:val="multilevel"/>
    <w:tmpl w:val="45656483"/>
    <w:lvl w:ilvl="0">
      <w:start w:val="8"/>
      <w:numFmt w:val="decimal"/>
      <w:pStyle w:val="observation"/>
      <w:lvlText w:val="Observation %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2" w15:restartNumberingAfterBreak="0">
    <w:nsid w:val="47856DCF"/>
    <w:multiLevelType w:val="hybridMultilevel"/>
    <w:tmpl w:val="E45C3E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BC2955"/>
    <w:multiLevelType w:val="hybridMultilevel"/>
    <w:tmpl w:val="AD982E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BEB3098"/>
    <w:multiLevelType w:val="hybridMultilevel"/>
    <w:tmpl w:val="32345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25325B"/>
    <w:multiLevelType w:val="hybridMultilevel"/>
    <w:tmpl w:val="18C8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26483B"/>
    <w:multiLevelType w:val="multilevel"/>
    <w:tmpl w:val="4E26483B"/>
    <w:lvl w:ilvl="0">
      <w:start w:val="1"/>
      <w:numFmt w:val="decimal"/>
      <w:pStyle w:val="NumberedList"/>
      <w:lvlText w:val="[%1]."/>
      <w:lvlJc w:val="left"/>
      <w:pPr>
        <w:tabs>
          <w:tab w:val="left" w:pos="432"/>
        </w:tabs>
        <w:ind w:left="432" w:hanging="432"/>
      </w:pPr>
    </w:lvl>
    <w:lvl w:ilvl="1">
      <w:numFmt w:val="decimal"/>
      <w:lvlText w:val=""/>
      <w:lvlJc w:val="left"/>
      <w:pPr>
        <w:tabs>
          <w:tab w:val="left" w:pos="360"/>
        </w:tabs>
        <w:ind w:left="360" w:hanging="360"/>
      </w:pPr>
      <w:rPr>
        <w:rFonts w:ascii="Symbol" w:hAnsi="Symbol" w:hint="default"/>
        <w:lang w:val="en-US"/>
      </w:rPr>
    </w:lvl>
    <w:lvl w:ilvl="2">
      <w:numFmt w:val="decimal"/>
      <w:lvlText w:val=""/>
      <w:lvlJc w:val="left"/>
      <w:pPr>
        <w:tabs>
          <w:tab w:val="left" w:pos="2160"/>
        </w:tabs>
        <w:ind w:left="2160" w:hanging="360"/>
      </w:pPr>
      <w:rPr>
        <w:rFonts w:ascii="Wingdings" w:hAnsi="Wingdings" w:hint="default"/>
      </w:rPr>
    </w:lvl>
    <w:lvl w:ilvl="3">
      <w:numFmt w:val="decimal"/>
      <w:lvlText w:val=""/>
      <w:lvlJc w:val="left"/>
      <w:pPr>
        <w:tabs>
          <w:tab w:val="left" w:pos="2880"/>
        </w:tabs>
        <w:ind w:left="2880" w:hanging="360"/>
      </w:pPr>
      <w:rPr>
        <w:rFonts w:ascii="Symbol" w:hAnsi="Symbol" w:hint="default"/>
      </w:rPr>
    </w:lvl>
    <w:lvl w:ilvl="4">
      <w:numFmt w:val="decimal"/>
      <w:lvlText w:val="o"/>
      <w:lvlJc w:val="left"/>
      <w:pPr>
        <w:tabs>
          <w:tab w:val="left" w:pos="3600"/>
        </w:tabs>
        <w:ind w:left="3600" w:hanging="360"/>
      </w:pPr>
      <w:rPr>
        <w:rFonts w:ascii="Courier New" w:hAnsi="Courier New" w:cs="Courier New" w:hint="default"/>
      </w:rPr>
    </w:lvl>
    <w:lvl w:ilvl="5">
      <w:numFmt w:val="decimal"/>
      <w:lvlText w:val=""/>
      <w:lvlJc w:val="left"/>
      <w:pPr>
        <w:tabs>
          <w:tab w:val="left" w:pos="4320"/>
        </w:tabs>
        <w:ind w:left="4320" w:hanging="360"/>
      </w:pPr>
      <w:rPr>
        <w:rFonts w:ascii="Wingdings" w:hAnsi="Wingdings" w:hint="default"/>
      </w:rPr>
    </w:lvl>
    <w:lvl w:ilvl="6">
      <w:numFmt w:val="decimal"/>
      <w:lvlText w:val=""/>
      <w:lvlJc w:val="left"/>
      <w:pPr>
        <w:tabs>
          <w:tab w:val="left" w:pos="5040"/>
        </w:tabs>
        <w:ind w:left="5040" w:hanging="360"/>
      </w:pPr>
      <w:rPr>
        <w:rFonts w:ascii="Symbol" w:hAnsi="Symbol" w:hint="default"/>
      </w:rPr>
    </w:lvl>
    <w:lvl w:ilvl="7">
      <w:numFmt w:val="decimal"/>
      <w:lvlText w:val="o"/>
      <w:lvlJc w:val="left"/>
      <w:pPr>
        <w:tabs>
          <w:tab w:val="left" w:pos="5760"/>
        </w:tabs>
        <w:ind w:left="5760" w:hanging="360"/>
      </w:pPr>
      <w:rPr>
        <w:rFonts w:ascii="Courier New" w:hAnsi="Courier New" w:cs="Courier New" w:hint="default"/>
      </w:rPr>
    </w:lvl>
    <w:lvl w:ilvl="8">
      <w:numFmt w:val="decimal"/>
      <w:lvlText w:val=""/>
      <w:lvlJc w:val="left"/>
      <w:pPr>
        <w:tabs>
          <w:tab w:val="left" w:pos="6480"/>
        </w:tabs>
        <w:ind w:left="6480" w:hanging="360"/>
      </w:pPr>
      <w:rPr>
        <w:rFonts w:ascii="Wingdings" w:hAnsi="Wingdings" w:hint="default"/>
      </w:rPr>
    </w:lvl>
  </w:abstractNum>
  <w:abstractNum w:abstractNumId="3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7453CA2"/>
    <w:multiLevelType w:val="multilevel"/>
    <w:tmpl w:val="57453CA2"/>
    <w:lvl w:ilvl="0">
      <w:start w:val="1"/>
      <w:numFmt w:val="bullet"/>
      <w:pStyle w:val="ListBullet2"/>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43" w15:restartNumberingAfterBreak="0">
    <w:nsid w:val="5C6E2D26"/>
    <w:multiLevelType w:val="hybridMultilevel"/>
    <w:tmpl w:val="9D64B552"/>
    <w:lvl w:ilvl="0" w:tplc="E23CD13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B02373"/>
    <w:multiLevelType w:val="hybridMultilevel"/>
    <w:tmpl w:val="68FAD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D276A6"/>
    <w:multiLevelType w:val="hybridMultilevel"/>
    <w:tmpl w:val="36829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B076FF"/>
    <w:multiLevelType w:val="hybridMultilevel"/>
    <w:tmpl w:val="AE08F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59F38CD"/>
    <w:multiLevelType w:val="hybridMultilevel"/>
    <w:tmpl w:val="7A4C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5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5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6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09866171">
    <w:abstractNumId w:val="2"/>
  </w:num>
  <w:num w:numId="2" w16cid:durableId="970673154">
    <w:abstractNumId w:val="23"/>
  </w:num>
  <w:num w:numId="3" w16cid:durableId="1680960883">
    <w:abstractNumId w:val="42"/>
  </w:num>
  <w:num w:numId="4" w16cid:durableId="1478181182">
    <w:abstractNumId w:val="27"/>
  </w:num>
  <w:num w:numId="5" w16cid:durableId="2044944210">
    <w:abstractNumId w:val="5"/>
  </w:num>
  <w:num w:numId="6" w16cid:durableId="183713347">
    <w:abstractNumId w:val="39"/>
  </w:num>
  <w:num w:numId="7" w16cid:durableId="1265381070">
    <w:abstractNumId w:val="57"/>
  </w:num>
  <w:num w:numId="8" w16cid:durableId="1455371280">
    <w:abstractNumId w:val="56"/>
  </w:num>
  <w:num w:numId="9" w16cid:durableId="13771316">
    <w:abstractNumId w:val="48"/>
  </w:num>
  <w:num w:numId="10" w16cid:durableId="1552574112">
    <w:abstractNumId w:val="9"/>
  </w:num>
  <w:num w:numId="11" w16cid:durableId="1183209648">
    <w:abstractNumId w:val="60"/>
  </w:num>
  <w:num w:numId="12" w16cid:durableId="620651123">
    <w:abstractNumId w:val="19"/>
  </w:num>
  <w:num w:numId="13" w16cid:durableId="512190583">
    <w:abstractNumId w:val="50"/>
  </w:num>
  <w:num w:numId="14" w16cid:durableId="18120136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7889676">
    <w:abstractNumId w:val="17"/>
  </w:num>
  <w:num w:numId="16" w16cid:durableId="480510505">
    <w:abstractNumId w:val="51"/>
  </w:num>
  <w:num w:numId="17" w16cid:durableId="348870539">
    <w:abstractNumId w:val="12"/>
  </w:num>
  <w:num w:numId="18" w16cid:durableId="1896356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4317243">
    <w:abstractNumId w:val="29"/>
  </w:num>
  <w:num w:numId="20" w16cid:durableId="207114382">
    <w:abstractNumId w:val="35"/>
  </w:num>
  <w:num w:numId="21" w16cid:durableId="2138523187">
    <w:abstractNumId w:val="34"/>
  </w:num>
  <w:num w:numId="22" w16cid:durableId="2088336002">
    <w:abstractNumId w:val="10"/>
  </w:num>
  <w:num w:numId="23" w16cid:durableId="347217491">
    <w:abstractNumId w:val="1"/>
    <w:lvlOverride w:ilvl="0">
      <w:startOverride w:val="1"/>
    </w:lvlOverride>
  </w:num>
  <w:num w:numId="24" w16cid:durableId="316805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9453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8848048">
    <w:abstractNumId w:val="3"/>
  </w:num>
  <w:num w:numId="27" w16cid:durableId="156500565">
    <w:abstractNumId w:val="22"/>
  </w:num>
  <w:num w:numId="28" w16cid:durableId="911039511">
    <w:abstractNumId w:val="47"/>
  </w:num>
  <w:num w:numId="29" w16cid:durableId="689067992">
    <w:abstractNumId w:val="55"/>
  </w:num>
  <w:num w:numId="30" w16cid:durableId="886215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5841292">
    <w:abstractNumId w:val="59"/>
  </w:num>
  <w:num w:numId="32" w16cid:durableId="704646338">
    <w:abstractNumId w:val="54"/>
  </w:num>
  <w:num w:numId="33" w16cid:durableId="4111211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5886317">
    <w:abstractNumId w:val="18"/>
  </w:num>
  <w:num w:numId="35" w16cid:durableId="1623340113">
    <w:abstractNumId w:val="6"/>
  </w:num>
  <w:num w:numId="36" w16cid:durableId="856625358">
    <w:abstractNumId w:val="53"/>
  </w:num>
  <w:num w:numId="37" w16cid:durableId="1943561945">
    <w:abstractNumId w:val="41"/>
    <w:lvlOverride w:ilvl="0">
      <w:startOverride w:val="1"/>
    </w:lvlOverride>
  </w:num>
  <w:num w:numId="38" w16cid:durableId="1362588517">
    <w:abstractNumId w:val="38"/>
    <w:lvlOverride w:ilvl="0">
      <w:startOverride w:val="1"/>
    </w:lvlOverride>
    <w:lvlOverride w:ilvl="1"/>
    <w:lvlOverride w:ilvl="2"/>
    <w:lvlOverride w:ilvl="3"/>
    <w:lvlOverride w:ilvl="4"/>
    <w:lvlOverride w:ilvl="5"/>
    <w:lvlOverride w:ilvl="6"/>
    <w:lvlOverride w:ilvl="7"/>
    <w:lvlOverride w:ilvl="8"/>
  </w:num>
  <w:num w:numId="39" w16cid:durableId="662661696">
    <w:abstractNumId w:val="24"/>
  </w:num>
  <w:num w:numId="40" w16cid:durableId="513807455">
    <w:abstractNumId w:val="58"/>
  </w:num>
  <w:num w:numId="41" w16cid:durableId="1638217000">
    <w:abstractNumId w:val="0"/>
  </w:num>
  <w:num w:numId="42" w16cid:durableId="1912887210">
    <w:abstractNumId w:val="21"/>
  </w:num>
  <w:num w:numId="43" w16cid:durableId="86315278">
    <w:abstractNumId w:val="52"/>
  </w:num>
  <w:num w:numId="44" w16cid:durableId="983315780">
    <w:abstractNumId w:val="25"/>
  </w:num>
  <w:num w:numId="45" w16cid:durableId="1703482080">
    <w:abstractNumId w:val="37"/>
  </w:num>
  <w:num w:numId="46" w16cid:durableId="1371148360">
    <w:abstractNumId w:val="44"/>
  </w:num>
  <w:num w:numId="47" w16cid:durableId="1823543431">
    <w:abstractNumId w:val="16"/>
  </w:num>
  <w:num w:numId="48" w16cid:durableId="1156069026">
    <w:abstractNumId w:val="13"/>
  </w:num>
  <w:num w:numId="49" w16cid:durableId="814104067">
    <w:abstractNumId w:val="36"/>
  </w:num>
  <w:num w:numId="50" w16cid:durableId="1028292520">
    <w:abstractNumId w:val="15"/>
  </w:num>
  <w:num w:numId="51" w16cid:durableId="1408067379">
    <w:abstractNumId w:val="43"/>
  </w:num>
  <w:num w:numId="52" w16cid:durableId="1258170761">
    <w:abstractNumId w:val="11"/>
  </w:num>
  <w:num w:numId="53" w16cid:durableId="1030767294">
    <w:abstractNumId w:val="14"/>
  </w:num>
  <w:num w:numId="54" w16cid:durableId="1980112643">
    <w:abstractNumId w:val="49"/>
  </w:num>
  <w:num w:numId="55" w16cid:durableId="1135097667">
    <w:abstractNumId w:val="33"/>
  </w:num>
  <w:num w:numId="56" w16cid:durableId="509217008">
    <w:abstractNumId w:val="7"/>
  </w:num>
  <w:num w:numId="57" w16cid:durableId="319388978">
    <w:abstractNumId w:val="32"/>
  </w:num>
  <w:num w:numId="58" w16cid:durableId="648946913">
    <w:abstractNumId w:val="46"/>
  </w:num>
  <w:num w:numId="59" w16cid:durableId="1138911856">
    <w:abstractNumId w:val="8"/>
  </w:num>
  <w:num w:numId="60" w16cid:durableId="758912959">
    <w:abstractNumId w:val="20"/>
  </w:num>
  <w:num w:numId="61" w16cid:durableId="1672416124">
    <w:abstractNumId w:val="26"/>
  </w:num>
  <w:num w:numId="62" w16cid:durableId="1973172249">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96"/>
    <w:rsid w:val="00000105"/>
    <w:rsid w:val="000023FB"/>
    <w:rsid w:val="00002C80"/>
    <w:rsid w:val="0000375C"/>
    <w:rsid w:val="00004494"/>
    <w:rsid w:val="00006B87"/>
    <w:rsid w:val="00006FE7"/>
    <w:rsid w:val="00006FFE"/>
    <w:rsid w:val="00010A36"/>
    <w:rsid w:val="00011F74"/>
    <w:rsid w:val="00021F41"/>
    <w:rsid w:val="0002208C"/>
    <w:rsid w:val="00022C7F"/>
    <w:rsid w:val="00024BC8"/>
    <w:rsid w:val="00025966"/>
    <w:rsid w:val="00025FDD"/>
    <w:rsid w:val="0002731F"/>
    <w:rsid w:val="000301DA"/>
    <w:rsid w:val="00030A5C"/>
    <w:rsid w:val="00031F18"/>
    <w:rsid w:val="00032F68"/>
    <w:rsid w:val="000335DB"/>
    <w:rsid w:val="00033CE9"/>
    <w:rsid w:val="000349A6"/>
    <w:rsid w:val="00034F3B"/>
    <w:rsid w:val="00035609"/>
    <w:rsid w:val="00037C8D"/>
    <w:rsid w:val="00040C9D"/>
    <w:rsid w:val="00041B7A"/>
    <w:rsid w:val="00041D63"/>
    <w:rsid w:val="00041DCB"/>
    <w:rsid w:val="0004274E"/>
    <w:rsid w:val="00044361"/>
    <w:rsid w:val="000451FA"/>
    <w:rsid w:val="00045C75"/>
    <w:rsid w:val="00047A06"/>
    <w:rsid w:val="000519CF"/>
    <w:rsid w:val="00055FBD"/>
    <w:rsid w:val="00057106"/>
    <w:rsid w:val="0006475C"/>
    <w:rsid w:val="00064964"/>
    <w:rsid w:val="00067A1F"/>
    <w:rsid w:val="000725BA"/>
    <w:rsid w:val="00074C1B"/>
    <w:rsid w:val="00075D48"/>
    <w:rsid w:val="00076302"/>
    <w:rsid w:val="000768AC"/>
    <w:rsid w:val="00076CB1"/>
    <w:rsid w:val="00080B5E"/>
    <w:rsid w:val="00082631"/>
    <w:rsid w:val="00082E4F"/>
    <w:rsid w:val="00084501"/>
    <w:rsid w:val="00085FEC"/>
    <w:rsid w:val="00086F9E"/>
    <w:rsid w:val="000916CA"/>
    <w:rsid w:val="00094629"/>
    <w:rsid w:val="00096008"/>
    <w:rsid w:val="0009796D"/>
    <w:rsid w:val="00097A3B"/>
    <w:rsid w:val="000A1909"/>
    <w:rsid w:val="000A1E70"/>
    <w:rsid w:val="000A3878"/>
    <w:rsid w:val="000A42C1"/>
    <w:rsid w:val="000A60ED"/>
    <w:rsid w:val="000A6ADC"/>
    <w:rsid w:val="000A7169"/>
    <w:rsid w:val="000A7A6F"/>
    <w:rsid w:val="000B0E3C"/>
    <w:rsid w:val="000B16BF"/>
    <w:rsid w:val="000B1827"/>
    <w:rsid w:val="000B229F"/>
    <w:rsid w:val="000B2F22"/>
    <w:rsid w:val="000B519B"/>
    <w:rsid w:val="000B65BA"/>
    <w:rsid w:val="000B7721"/>
    <w:rsid w:val="000B7BEB"/>
    <w:rsid w:val="000C1659"/>
    <w:rsid w:val="000C1A19"/>
    <w:rsid w:val="000C204E"/>
    <w:rsid w:val="000C5CC8"/>
    <w:rsid w:val="000C6AAF"/>
    <w:rsid w:val="000C6B61"/>
    <w:rsid w:val="000D11B1"/>
    <w:rsid w:val="000D2FA6"/>
    <w:rsid w:val="000D35C3"/>
    <w:rsid w:val="000D471E"/>
    <w:rsid w:val="000D4F28"/>
    <w:rsid w:val="000D4FF8"/>
    <w:rsid w:val="000D6337"/>
    <w:rsid w:val="000D6C45"/>
    <w:rsid w:val="000D7F69"/>
    <w:rsid w:val="000E0379"/>
    <w:rsid w:val="000E0A9F"/>
    <w:rsid w:val="000E0C9E"/>
    <w:rsid w:val="000E26FF"/>
    <w:rsid w:val="000E361F"/>
    <w:rsid w:val="000E504B"/>
    <w:rsid w:val="000E7447"/>
    <w:rsid w:val="000F01C5"/>
    <w:rsid w:val="000F12DC"/>
    <w:rsid w:val="000F1C50"/>
    <w:rsid w:val="000F1D63"/>
    <w:rsid w:val="000F367E"/>
    <w:rsid w:val="000F4E2C"/>
    <w:rsid w:val="000F532E"/>
    <w:rsid w:val="000F601E"/>
    <w:rsid w:val="00100FC9"/>
    <w:rsid w:val="00101446"/>
    <w:rsid w:val="001014CD"/>
    <w:rsid w:val="00101BA8"/>
    <w:rsid w:val="00102688"/>
    <w:rsid w:val="001044C7"/>
    <w:rsid w:val="00104581"/>
    <w:rsid w:val="00104C30"/>
    <w:rsid w:val="001070CE"/>
    <w:rsid w:val="00107190"/>
    <w:rsid w:val="0011122C"/>
    <w:rsid w:val="00112B70"/>
    <w:rsid w:val="0011508E"/>
    <w:rsid w:val="00116566"/>
    <w:rsid w:val="0011689A"/>
    <w:rsid w:val="00116C44"/>
    <w:rsid w:val="001171E3"/>
    <w:rsid w:val="00117BD2"/>
    <w:rsid w:val="0012053A"/>
    <w:rsid w:val="0012078A"/>
    <w:rsid w:val="00120F34"/>
    <w:rsid w:val="00121CB1"/>
    <w:rsid w:val="00122BFD"/>
    <w:rsid w:val="00122C70"/>
    <w:rsid w:val="0012580C"/>
    <w:rsid w:val="00125C36"/>
    <w:rsid w:val="00125E3B"/>
    <w:rsid w:val="0012777C"/>
    <w:rsid w:val="00127C51"/>
    <w:rsid w:val="00127C9D"/>
    <w:rsid w:val="00131AFB"/>
    <w:rsid w:val="0013292D"/>
    <w:rsid w:val="0013339A"/>
    <w:rsid w:val="00133B01"/>
    <w:rsid w:val="00135EE5"/>
    <w:rsid w:val="001404EB"/>
    <w:rsid w:val="0014305D"/>
    <w:rsid w:val="0014388F"/>
    <w:rsid w:val="001444FC"/>
    <w:rsid w:val="00144733"/>
    <w:rsid w:val="00144C6B"/>
    <w:rsid w:val="00145A75"/>
    <w:rsid w:val="001516B6"/>
    <w:rsid w:val="00152C47"/>
    <w:rsid w:val="001536CA"/>
    <w:rsid w:val="00154682"/>
    <w:rsid w:val="0015468B"/>
    <w:rsid w:val="00154AE5"/>
    <w:rsid w:val="00154B1C"/>
    <w:rsid w:val="00156260"/>
    <w:rsid w:val="00156473"/>
    <w:rsid w:val="00157942"/>
    <w:rsid w:val="00157A0E"/>
    <w:rsid w:val="00160069"/>
    <w:rsid w:val="00161D2C"/>
    <w:rsid w:val="00163C7B"/>
    <w:rsid w:val="0016493D"/>
    <w:rsid w:val="001651B4"/>
    <w:rsid w:val="001656F3"/>
    <w:rsid w:val="00165D66"/>
    <w:rsid w:val="00167361"/>
    <w:rsid w:val="00167B7E"/>
    <w:rsid w:val="00167CB9"/>
    <w:rsid w:val="00171447"/>
    <w:rsid w:val="00172EA1"/>
    <w:rsid w:val="00173336"/>
    <w:rsid w:val="00173F9E"/>
    <w:rsid w:val="00174BF8"/>
    <w:rsid w:val="00175467"/>
    <w:rsid w:val="00175900"/>
    <w:rsid w:val="00180C05"/>
    <w:rsid w:val="0018139C"/>
    <w:rsid w:val="001817B3"/>
    <w:rsid w:val="00181A87"/>
    <w:rsid w:val="0018293B"/>
    <w:rsid w:val="001837EB"/>
    <w:rsid w:val="00183B52"/>
    <w:rsid w:val="00184E8C"/>
    <w:rsid w:val="0019138E"/>
    <w:rsid w:val="0019273C"/>
    <w:rsid w:val="00194032"/>
    <w:rsid w:val="001958FE"/>
    <w:rsid w:val="001A03FC"/>
    <w:rsid w:val="001A0661"/>
    <w:rsid w:val="001A0D08"/>
    <w:rsid w:val="001A17E1"/>
    <w:rsid w:val="001A1E30"/>
    <w:rsid w:val="001A2164"/>
    <w:rsid w:val="001A2DA5"/>
    <w:rsid w:val="001A4C2E"/>
    <w:rsid w:val="001B1BFB"/>
    <w:rsid w:val="001B3DA7"/>
    <w:rsid w:val="001B53FC"/>
    <w:rsid w:val="001B56F0"/>
    <w:rsid w:val="001B7B5C"/>
    <w:rsid w:val="001C166D"/>
    <w:rsid w:val="001C35C2"/>
    <w:rsid w:val="001C44E2"/>
    <w:rsid w:val="001C4AC8"/>
    <w:rsid w:val="001C7220"/>
    <w:rsid w:val="001D0362"/>
    <w:rsid w:val="001D25C0"/>
    <w:rsid w:val="001D38B3"/>
    <w:rsid w:val="001D3923"/>
    <w:rsid w:val="001D4ADB"/>
    <w:rsid w:val="001D60E8"/>
    <w:rsid w:val="001D649E"/>
    <w:rsid w:val="001D67E9"/>
    <w:rsid w:val="001D6884"/>
    <w:rsid w:val="001D7163"/>
    <w:rsid w:val="001E0437"/>
    <w:rsid w:val="001E0D1E"/>
    <w:rsid w:val="001E3998"/>
    <w:rsid w:val="001E4383"/>
    <w:rsid w:val="001E4CFE"/>
    <w:rsid w:val="001E553D"/>
    <w:rsid w:val="001E5F4A"/>
    <w:rsid w:val="001E60ED"/>
    <w:rsid w:val="001F09E5"/>
    <w:rsid w:val="001F1C25"/>
    <w:rsid w:val="001F2B30"/>
    <w:rsid w:val="001F4A02"/>
    <w:rsid w:val="001F6079"/>
    <w:rsid w:val="001F60E4"/>
    <w:rsid w:val="001F6E6D"/>
    <w:rsid w:val="001F72E8"/>
    <w:rsid w:val="001F7378"/>
    <w:rsid w:val="00200F21"/>
    <w:rsid w:val="00203748"/>
    <w:rsid w:val="00204961"/>
    <w:rsid w:val="00205821"/>
    <w:rsid w:val="002125FB"/>
    <w:rsid w:val="002147FA"/>
    <w:rsid w:val="00214905"/>
    <w:rsid w:val="00215FF0"/>
    <w:rsid w:val="00216C47"/>
    <w:rsid w:val="00217880"/>
    <w:rsid w:val="00217907"/>
    <w:rsid w:val="00220189"/>
    <w:rsid w:val="0022282C"/>
    <w:rsid w:val="0022347E"/>
    <w:rsid w:val="00226207"/>
    <w:rsid w:val="00226209"/>
    <w:rsid w:val="002271B3"/>
    <w:rsid w:val="002274C5"/>
    <w:rsid w:val="00231D16"/>
    <w:rsid w:val="00232B2F"/>
    <w:rsid w:val="002355D1"/>
    <w:rsid w:val="00235AF9"/>
    <w:rsid w:val="00237F44"/>
    <w:rsid w:val="002404D0"/>
    <w:rsid w:val="00241A91"/>
    <w:rsid w:val="00243DBD"/>
    <w:rsid w:val="00244664"/>
    <w:rsid w:val="002447B3"/>
    <w:rsid w:val="00244F07"/>
    <w:rsid w:val="002452AB"/>
    <w:rsid w:val="002453CE"/>
    <w:rsid w:val="002453E7"/>
    <w:rsid w:val="00246111"/>
    <w:rsid w:val="00250492"/>
    <w:rsid w:val="00251243"/>
    <w:rsid w:val="0025218E"/>
    <w:rsid w:val="002528DE"/>
    <w:rsid w:val="00253FBD"/>
    <w:rsid w:val="002548E6"/>
    <w:rsid w:val="00257B06"/>
    <w:rsid w:val="00257B38"/>
    <w:rsid w:val="002606FC"/>
    <w:rsid w:val="00261927"/>
    <w:rsid w:val="00261C99"/>
    <w:rsid w:val="00264D85"/>
    <w:rsid w:val="00265543"/>
    <w:rsid w:val="0026583A"/>
    <w:rsid w:val="00265A2C"/>
    <w:rsid w:val="00266980"/>
    <w:rsid w:val="002678D1"/>
    <w:rsid w:val="0027089A"/>
    <w:rsid w:val="00270C22"/>
    <w:rsid w:val="002716EA"/>
    <w:rsid w:val="002718E1"/>
    <w:rsid w:val="00273EA0"/>
    <w:rsid w:val="00274E50"/>
    <w:rsid w:val="00275881"/>
    <w:rsid w:val="0027589F"/>
    <w:rsid w:val="00276079"/>
    <w:rsid w:val="0027770E"/>
    <w:rsid w:val="00281606"/>
    <w:rsid w:val="00281F4E"/>
    <w:rsid w:val="002833FC"/>
    <w:rsid w:val="00284442"/>
    <w:rsid w:val="0028565B"/>
    <w:rsid w:val="002860A7"/>
    <w:rsid w:val="00286B45"/>
    <w:rsid w:val="00290880"/>
    <w:rsid w:val="00294E52"/>
    <w:rsid w:val="00295E4D"/>
    <w:rsid w:val="002A048D"/>
    <w:rsid w:val="002A31C6"/>
    <w:rsid w:val="002A3208"/>
    <w:rsid w:val="002A3BDB"/>
    <w:rsid w:val="002A55B2"/>
    <w:rsid w:val="002A5EB2"/>
    <w:rsid w:val="002A79E5"/>
    <w:rsid w:val="002B08D7"/>
    <w:rsid w:val="002B149F"/>
    <w:rsid w:val="002B25CB"/>
    <w:rsid w:val="002B389E"/>
    <w:rsid w:val="002B3E18"/>
    <w:rsid w:val="002B4C1B"/>
    <w:rsid w:val="002B74C4"/>
    <w:rsid w:val="002B7EDE"/>
    <w:rsid w:val="002C0C82"/>
    <w:rsid w:val="002C2DF8"/>
    <w:rsid w:val="002C6C7F"/>
    <w:rsid w:val="002D0862"/>
    <w:rsid w:val="002D1AA8"/>
    <w:rsid w:val="002D22C7"/>
    <w:rsid w:val="002D2FE1"/>
    <w:rsid w:val="002D331B"/>
    <w:rsid w:val="002D3F06"/>
    <w:rsid w:val="002D456E"/>
    <w:rsid w:val="002D719B"/>
    <w:rsid w:val="002E04BF"/>
    <w:rsid w:val="002E0E2F"/>
    <w:rsid w:val="002E19AC"/>
    <w:rsid w:val="002E24E0"/>
    <w:rsid w:val="002E4086"/>
    <w:rsid w:val="002E6529"/>
    <w:rsid w:val="002E66CB"/>
    <w:rsid w:val="002E6E0C"/>
    <w:rsid w:val="002E7C5D"/>
    <w:rsid w:val="002F069B"/>
    <w:rsid w:val="002F0A13"/>
    <w:rsid w:val="002F132A"/>
    <w:rsid w:val="002F15A5"/>
    <w:rsid w:val="002F2F9F"/>
    <w:rsid w:val="002F3BFD"/>
    <w:rsid w:val="002F4902"/>
    <w:rsid w:val="002F4B55"/>
    <w:rsid w:val="002F593F"/>
    <w:rsid w:val="002F5FC1"/>
    <w:rsid w:val="002F7AF2"/>
    <w:rsid w:val="002F7C25"/>
    <w:rsid w:val="0030083D"/>
    <w:rsid w:val="00300F2D"/>
    <w:rsid w:val="0030131C"/>
    <w:rsid w:val="00301E50"/>
    <w:rsid w:val="003024F2"/>
    <w:rsid w:val="00303A87"/>
    <w:rsid w:val="003040A6"/>
    <w:rsid w:val="003044F3"/>
    <w:rsid w:val="00305CB4"/>
    <w:rsid w:val="00306169"/>
    <w:rsid w:val="00306A87"/>
    <w:rsid w:val="0030732C"/>
    <w:rsid w:val="00307808"/>
    <w:rsid w:val="003116D5"/>
    <w:rsid w:val="003173F3"/>
    <w:rsid w:val="00320AA1"/>
    <w:rsid w:val="0032111F"/>
    <w:rsid w:val="00321ED2"/>
    <w:rsid w:val="0032273F"/>
    <w:rsid w:val="003236AA"/>
    <w:rsid w:val="00324182"/>
    <w:rsid w:val="00325E74"/>
    <w:rsid w:val="00327CA9"/>
    <w:rsid w:val="00330217"/>
    <w:rsid w:val="00330A5A"/>
    <w:rsid w:val="0033220C"/>
    <w:rsid w:val="00332747"/>
    <w:rsid w:val="00334BC0"/>
    <w:rsid w:val="00336A25"/>
    <w:rsid w:val="00336E99"/>
    <w:rsid w:val="00341174"/>
    <w:rsid w:val="003429DB"/>
    <w:rsid w:val="00344460"/>
    <w:rsid w:val="00344617"/>
    <w:rsid w:val="00344A41"/>
    <w:rsid w:val="00345E1E"/>
    <w:rsid w:val="0034646F"/>
    <w:rsid w:val="0034647D"/>
    <w:rsid w:val="00346E6B"/>
    <w:rsid w:val="003523BA"/>
    <w:rsid w:val="003572BC"/>
    <w:rsid w:val="003607C5"/>
    <w:rsid w:val="0036134E"/>
    <w:rsid w:val="003624D2"/>
    <w:rsid w:val="00362FBF"/>
    <w:rsid w:val="00364106"/>
    <w:rsid w:val="003651BB"/>
    <w:rsid w:val="0036684D"/>
    <w:rsid w:val="00366C59"/>
    <w:rsid w:val="00367599"/>
    <w:rsid w:val="00367FAF"/>
    <w:rsid w:val="00370698"/>
    <w:rsid w:val="00372F6D"/>
    <w:rsid w:val="00374A7F"/>
    <w:rsid w:val="003750EA"/>
    <w:rsid w:val="00375E5A"/>
    <w:rsid w:val="00377389"/>
    <w:rsid w:val="00380169"/>
    <w:rsid w:val="003808CF"/>
    <w:rsid w:val="00380E39"/>
    <w:rsid w:val="00382494"/>
    <w:rsid w:val="003837B9"/>
    <w:rsid w:val="00383FF6"/>
    <w:rsid w:val="00384FD1"/>
    <w:rsid w:val="00385E09"/>
    <w:rsid w:val="00387FFB"/>
    <w:rsid w:val="0039240D"/>
    <w:rsid w:val="003927BC"/>
    <w:rsid w:val="00392908"/>
    <w:rsid w:val="00392AA6"/>
    <w:rsid w:val="00392B33"/>
    <w:rsid w:val="0039394A"/>
    <w:rsid w:val="00395A51"/>
    <w:rsid w:val="0039635A"/>
    <w:rsid w:val="00396D67"/>
    <w:rsid w:val="003976BE"/>
    <w:rsid w:val="003A08EE"/>
    <w:rsid w:val="003A2FFC"/>
    <w:rsid w:val="003A39A8"/>
    <w:rsid w:val="003A4FBF"/>
    <w:rsid w:val="003A5F86"/>
    <w:rsid w:val="003A6037"/>
    <w:rsid w:val="003A62B9"/>
    <w:rsid w:val="003A69EC"/>
    <w:rsid w:val="003A7EE8"/>
    <w:rsid w:val="003B051A"/>
    <w:rsid w:val="003B170D"/>
    <w:rsid w:val="003B1B57"/>
    <w:rsid w:val="003B3461"/>
    <w:rsid w:val="003B464E"/>
    <w:rsid w:val="003B4896"/>
    <w:rsid w:val="003B748F"/>
    <w:rsid w:val="003C02EA"/>
    <w:rsid w:val="003C0788"/>
    <w:rsid w:val="003C303C"/>
    <w:rsid w:val="003C4C56"/>
    <w:rsid w:val="003C4E39"/>
    <w:rsid w:val="003C67E4"/>
    <w:rsid w:val="003D078D"/>
    <w:rsid w:val="003D0A79"/>
    <w:rsid w:val="003D0C1B"/>
    <w:rsid w:val="003D0C5C"/>
    <w:rsid w:val="003D1B9A"/>
    <w:rsid w:val="003D2036"/>
    <w:rsid w:val="003D220A"/>
    <w:rsid w:val="003D2F2E"/>
    <w:rsid w:val="003D3BEA"/>
    <w:rsid w:val="003D4627"/>
    <w:rsid w:val="003D522C"/>
    <w:rsid w:val="003E1595"/>
    <w:rsid w:val="003E199A"/>
    <w:rsid w:val="003E365B"/>
    <w:rsid w:val="003E6678"/>
    <w:rsid w:val="003E68B3"/>
    <w:rsid w:val="003E74F3"/>
    <w:rsid w:val="003F0E0D"/>
    <w:rsid w:val="003F2E0B"/>
    <w:rsid w:val="003F3EAB"/>
    <w:rsid w:val="003F43A0"/>
    <w:rsid w:val="003F4E6E"/>
    <w:rsid w:val="003F539D"/>
    <w:rsid w:val="003F7B32"/>
    <w:rsid w:val="00401CB6"/>
    <w:rsid w:val="00401E59"/>
    <w:rsid w:val="00402836"/>
    <w:rsid w:val="00403725"/>
    <w:rsid w:val="0040416A"/>
    <w:rsid w:val="00406839"/>
    <w:rsid w:val="0040683B"/>
    <w:rsid w:val="0040687E"/>
    <w:rsid w:val="004101C9"/>
    <w:rsid w:val="00414D3E"/>
    <w:rsid w:val="00416DF1"/>
    <w:rsid w:val="00416FB4"/>
    <w:rsid w:val="00417C58"/>
    <w:rsid w:val="00420445"/>
    <w:rsid w:val="00420CA2"/>
    <w:rsid w:val="00422D06"/>
    <w:rsid w:val="00422E8F"/>
    <w:rsid w:val="00423199"/>
    <w:rsid w:val="004247F5"/>
    <w:rsid w:val="00426D98"/>
    <w:rsid w:val="00431006"/>
    <w:rsid w:val="00431501"/>
    <w:rsid w:val="00431BE9"/>
    <w:rsid w:val="004324E9"/>
    <w:rsid w:val="00432BA2"/>
    <w:rsid w:val="004340C1"/>
    <w:rsid w:val="0043606B"/>
    <w:rsid w:val="00440010"/>
    <w:rsid w:val="00441EB1"/>
    <w:rsid w:val="00443B13"/>
    <w:rsid w:val="00443F81"/>
    <w:rsid w:val="00445D23"/>
    <w:rsid w:val="00447379"/>
    <w:rsid w:val="0045053B"/>
    <w:rsid w:val="004510F6"/>
    <w:rsid w:val="00451FC1"/>
    <w:rsid w:val="0045369C"/>
    <w:rsid w:val="0045555A"/>
    <w:rsid w:val="004562D2"/>
    <w:rsid w:val="00456AB6"/>
    <w:rsid w:val="004571AF"/>
    <w:rsid w:val="0046017F"/>
    <w:rsid w:val="00460324"/>
    <w:rsid w:val="00460A91"/>
    <w:rsid w:val="00461F4C"/>
    <w:rsid w:val="004636D0"/>
    <w:rsid w:val="00463E44"/>
    <w:rsid w:val="0046477D"/>
    <w:rsid w:val="00466CFA"/>
    <w:rsid w:val="00466E75"/>
    <w:rsid w:val="004670A5"/>
    <w:rsid w:val="00471459"/>
    <w:rsid w:val="00471F1B"/>
    <w:rsid w:val="0047362D"/>
    <w:rsid w:val="00473A58"/>
    <w:rsid w:val="00474CFC"/>
    <w:rsid w:val="00475974"/>
    <w:rsid w:val="004760A5"/>
    <w:rsid w:val="00477892"/>
    <w:rsid w:val="004804B5"/>
    <w:rsid w:val="004808F2"/>
    <w:rsid w:val="004821B4"/>
    <w:rsid w:val="00483174"/>
    <w:rsid w:val="00484BC4"/>
    <w:rsid w:val="0048715B"/>
    <w:rsid w:val="0049042E"/>
    <w:rsid w:val="00490851"/>
    <w:rsid w:val="004915EF"/>
    <w:rsid w:val="00491CF8"/>
    <w:rsid w:val="00491EBA"/>
    <w:rsid w:val="00495521"/>
    <w:rsid w:val="004A0411"/>
    <w:rsid w:val="004A1622"/>
    <w:rsid w:val="004A1FF6"/>
    <w:rsid w:val="004A5F95"/>
    <w:rsid w:val="004A6A57"/>
    <w:rsid w:val="004B01AE"/>
    <w:rsid w:val="004B09CE"/>
    <w:rsid w:val="004B1640"/>
    <w:rsid w:val="004B5468"/>
    <w:rsid w:val="004B588D"/>
    <w:rsid w:val="004B7D29"/>
    <w:rsid w:val="004C06C2"/>
    <w:rsid w:val="004C2D35"/>
    <w:rsid w:val="004C374F"/>
    <w:rsid w:val="004C4BB4"/>
    <w:rsid w:val="004C4FB4"/>
    <w:rsid w:val="004C542D"/>
    <w:rsid w:val="004C68BB"/>
    <w:rsid w:val="004C7780"/>
    <w:rsid w:val="004D1256"/>
    <w:rsid w:val="004D1EF8"/>
    <w:rsid w:val="004D2CE4"/>
    <w:rsid w:val="004D3688"/>
    <w:rsid w:val="004D3843"/>
    <w:rsid w:val="004D3B55"/>
    <w:rsid w:val="004D3B9A"/>
    <w:rsid w:val="004D54B7"/>
    <w:rsid w:val="004E03BD"/>
    <w:rsid w:val="004E1DA4"/>
    <w:rsid w:val="004E2012"/>
    <w:rsid w:val="004E2E0E"/>
    <w:rsid w:val="004E3186"/>
    <w:rsid w:val="004E5414"/>
    <w:rsid w:val="004E5EBC"/>
    <w:rsid w:val="004E7413"/>
    <w:rsid w:val="004E7976"/>
    <w:rsid w:val="004F0C22"/>
    <w:rsid w:val="004F2C6C"/>
    <w:rsid w:val="004F42D0"/>
    <w:rsid w:val="004F6BCC"/>
    <w:rsid w:val="004F73C6"/>
    <w:rsid w:val="004F7861"/>
    <w:rsid w:val="00500698"/>
    <w:rsid w:val="00500C38"/>
    <w:rsid w:val="0050133D"/>
    <w:rsid w:val="00501BE9"/>
    <w:rsid w:val="00502376"/>
    <w:rsid w:val="00502A66"/>
    <w:rsid w:val="00502F92"/>
    <w:rsid w:val="00503086"/>
    <w:rsid w:val="00505683"/>
    <w:rsid w:val="0050593E"/>
    <w:rsid w:val="00505B9A"/>
    <w:rsid w:val="0050680A"/>
    <w:rsid w:val="00506DC0"/>
    <w:rsid w:val="005077D2"/>
    <w:rsid w:val="00507FA7"/>
    <w:rsid w:val="00510887"/>
    <w:rsid w:val="005112CF"/>
    <w:rsid w:val="005140AB"/>
    <w:rsid w:val="00515133"/>
    <w:rsid w:val="005201ED"/>
    <w:rsid w:val="00524DF7"/>
    <w:rsid w:val="005252A9"/>
    <w:rsid w:val="00525474"/>
    <w:rsid w:val="00527785"/>
    <w:rsid w:val="00527E6F"/>
    <w:rsid w:val="00530471"/>
    <w:rsid w:val="00530665"/>
    <w:rsid w:val="0053103D"/>
    <w:rsid w:val="005312C6"/>
    <w:rsid w:val="00531886"/>
    <w:rsid w:val="005323F0"/>
    <w:rsid w:val="00534AB0"/>
    <w:rsid w:val="0053575F"/>
    <w:rsid w:val="00536291"/>
    <w:rsid w:val="005405CF"/>
    <w:rsid w:val="00540ACA"/>
    <w:rsid w:val="00546429"/>
    <w:rsid w:val="00546E69"/>
    <w:rsid w:val="005501AB"/>
    <w:rsid w:val="00550302"/>
    <w:rsid w:val="00550C3B"/>
    <w:rsid w:val="0055162C"/>
    <w:rsid w:val="0055220E"/>
    <w:rsid w:val="00554442"/>
    <w:rsid w:val="00554EF5"/>
    <w:rsid w:val="00557396"/>
    <w:rsid w:val="00561E6B"/>
    <w:rsid w:val="005635BB"/>
    <w:rsid w:val="00565FCE"/>
    <w:rsid w:val="0057063E"/>
    <w:rsid w:val="00570855"/>
    <w:rsid w:val="0057268A"/>
    <w:rsid w:val="005729D7"/>
    <w:rsid w:val="0057482D"/>
    <w:rsid w:val="00575351"/>
    <w:rsid w:val="0057674A"/>
    <w:rsid w:val="00577C3D"/>
    <w:rsid w:val="00577DE6"/>
    <w:rsid w:val="00583E90"/>
    <w:rsid w:val="00585CEF"/>
    <w:rsid w:val="00587976"/>
    <w:rsid w:val="00587C54"/>
    <w:rsid w:val="005900A7"/>
    <w:rsid w:val="00590FBD"/>
    <w:rsid w:val="00591AC8"/>
    <w:rsid w:val="00592385"/>
    <w:rsid w:val="005925CC"/>
    <w:rsid w:val="00593022"/>
    <w:rsid w:val="00593490"/>
    <w:rsid w:val="005949C3"/>
    <w:rsid w:val="005959F3"/>
    <w:rsid w:val="00596782"/>
    <w:rsid w:val="005A007F"/>
    <w:rsid w:val="005A1841"/>
    <w:rsid w:val="005A21E8"/>
    <w:rsid w:val="005A2726"/>
    <w:rsid w:val="005A38B5"/>
    <w:rsid w:val="005A620B"/>
    <w:rsid w:val="005A734B"/>
    <w:rsid w:val="005B1D49"/>
    <w:rsid w:val="005B258E"/>
    <w:rsid w:val="005B2B55"/>
    <w:rsid w:val="005B393E"/>
    <w:rsid w:val="005B428E"/>
    <w:rsid w:val="005B5CCD"/>
    <w:rsid w:val="005B6C1E"/>
    <w:rsid w:val="005B70C8"/>
    <w:rsid w:val="005B7E22"/>
    <w:rsid w:val="005C1EE4"/>
    <w:rsid w:val="005C2000"/>
    <w:rsid w:val="005C2640"/>
    <w:rsid w:val="005C2A43"/>
    <w:rsid w:val="005C4D65"/>
    <w:rsid w:val="005C4E0F"/>
    <w:rsid w:val="005C5ACE"/>
    <w:rsid w:val="005C67D1"/>
    <w:rsid w:val="005C6AF8"/>
    <w:rsid w:val="005C6B97"/>
    <w:rsid w:val="005D0630"/>
    <w:rsid w:val="005D1FF6"/>
    <w:rsid w:val="005D3E09"/>
    <w:rsid w:val="005D4268"/>
    <w:rsid w:val="005E14BF"/>
    <w:rsid w:val="005E2CF1"/>
    <w:rsid w:val="005E3115"/>
    <w:rsid w:val="005E6722"/>
    <w:rsid w:val="005F1B46"/>
    <w:rsid w:val="005F2012"/>
    <w:rsid w:val="005F2E84"/>
    <w:rsid w:val="005F2F75"/>
    <w:rsid w:val="005F6ECC"/>
    <w:rsid w:val="005F73A6"/>
    <w:rsid w:val="00601FEF"/>
    <w:rsid w:val="00604263"/>
    <w:rsid w:val="00604AE6"/>
    <w:rsid w:val="00606763"/>
    <w:rsid w:val="00606C24"/>
    <w:rsid w:val="00607094"/>
    <w:rsid w:val="006104C7"/>
    <w:rsid w:val="0061231E"/>
    <w:rsid w:val="00612997"/>
    <w:rsid w:val="0061326C"/>
    <w:rsid w:val="00616977"/>
    <w:rsid w:val="00616F38"/>
    <w:rsid w:val="0062059F"/>
    <w:rsid w:val="00621101"/>
    <w:rsid w:val="00621BCC"/>
    <w:rsid w:val="006222F7"/>
    <w:rsid w:val="00624E44"/>
    <w:rsid w:val="0062604E"/>
    <w:rsid w:val="0062668B"/>
    <w:rsid w:val="00627B13"/>
    <w:rsid w:val="006315A5"/>
    <w:rsid w:val="00633192"/>
    <w:rsid w:val="00635255"/>
    <w:rsid w:val="00635BC4"/>
    <w:rsid w:val="006369F6"/>
    <w:rsid w:val="00640BA0"/>
    <w:rsid w:val="00641852"/>
    <w:rsid w:val="006439F9"/>
    <w:rsid w:val="00643B6C"/>
    <w:rsid w:val="0064678B"/>
    <w:rsid w:val="006472A4"/>
    <w:rsid w:val="00651456"/>
    <w:rsid w:val="0065251A"/>
    <w:rsid w:val="00652E8A"/>
    <w:rsid w:val="00654D66"/>
    <w:rsid w:val="00660D3B"/>
    <w:rsid w:val="00660F16"/>
    <w:rsid w:val="00664A38"/>
    <w:rsid w:val="006656BB"/>
    <w:rsid w:val="00666D7B"/>
    <w:rsid w:val="00670298"/>
    <w:rsid w:val="0067122A"/>
    <w:rsid w:val="00672321"/>
    <w:rsid w:val="00673159"/>
    <w:rsid w:val="00673B34"/>
    <w:rsid w:val="00674E1D"/>
    <w:rsid w:val="00675B59"/>
    <w:rsid w:val="0067674F"/>
    <w:rsid w:val="006779F9"/>
    <w:rsid w:val="00677BA5"/>
    <w:rsid w:val="006801EB"/>
    <w:rsid w:val="00683718"/>
    <w:rsid w:val="00683B80"/>
    <w:rsid w:val="00684761"/>
    <w:rsid w:val="006858FA"/>
    <w:rsid w:val="006860FE"/>
    <w:rsid w:val="006866DE"/>
    <w:rsid w:val="00686DA7"/>
    <w:rsid w:val="00687716"/>
    <w:rsid w:val="00690400"/>
    <w:rsid w:val="00691900"/>
    <w:rsid w:val="006923E5"/>
    <w:rsid w:val="00692664"/>
    <w:rsid w:val="0069692A"/>
    <w:rsid w:val="006A2064"/>
    <w:rsid w:val="006A2A2C"/>
    <w:rsid w:val="006A2FB0"/>
    <w:rsid w:val="006A3187"/>
    <w:rsid w:val="006A33DA"/>
    <w:rsid w:val="006A3B28"/>
    <w:rsid w:val="006A5206"/>
    <w:rsid w:val="006A70C7"/>
    <w:rsid w:val="006B39F6"/>
    <w:rsid w:val="006B3DCD"/>
    <w:rsid w:val="006B43C6"/>
    <w:rsid w:val="006B47C6"/>
    <w:rsid w:val="006B6813"/>
    <w:rsid w:val="006B7576"/>
    <w:rsid w:val="006B758B"/>
    <w:rsid w:val="006C1020"/>
    <w:rsid w:val="006C1454"/>
    <w:rsid w:val="006C2739"/>
    <w:rsid w:val="006C5B88"/>
    <w:rsid w:val="006C60F6"/>
    <w:rsid w:val="006C6C8C"/>
    <w:rsid w:val="006D08CC"/>
    <w:rsid w:val="006D0AC8"/>
    <w:rsid w:val="006D0F68"/>
    <w:rsid w:val="006D29A6"/>
    <w:rsid w:val="006D2F85"/>
    <w:rsid w:val="006D6FCD"/>
    <w:rsid w:val="006D7742"/>
    <w:rsid w:val="006D7979"/>
    <w:rsid w:val="006D7E83"/>
    <w:rsid w:val="006E02EC"/>
    <w:rsid w:val="006E2D99"/>
    <w:rsid w:val="006E340B"/>
    <w:rsid w:val="006E3DE4"/>
    <w:rsid w:val="006E4747"/>
    <w:rsid w:val="006E53C6"/>
    <w:rsid w:val="006E5C58"/>
    <w:rsid w:val="006E79BF"/>
    <w:rsid w:val="006F0319"/>
    <w:rsid w:val="006F08EE"/>
    <w:rsid w:val="006F0CA2"/>
    <w:rsid w:val="006F0CE1"/>
    <w:rsid w:val="006F182F"/>
    <w:rsid w:val="006F2BF8"/>
    <w:rsid w:val="006F3562"/>
    <w:rsid w:val="006F4952"/>
    <w:rsid w:val="006F6945"/>
    <w:rsid w:val="00700664"/>
    <w:rsid w:val="00701569"/>
    <w:rsid w:val="00701A17"/>
    <w:rsid w:val="00701E23"/>
    <w:rsid w:val="007040DA"/>
    <w:rsid w:val="0070556C"/>
    <w:rsid w:val="0070639C"/>
    <w:rsid w:val="00706F68"/>
    <w:rsid w:val="0070791F"/>
    <w:rsid w:val="00710FE6"/>
    <w:rsid w:val="007131A5"/>
    <w:rsid w:val="00713495"/>
    <w:rsid w:val="00713835"/>
    <w:rsid w:val="00715566"/>
    <w:rsid w:val="0071581A"/>
    <w:rsid w:val="00716336"/>
    <w:rsid w:val="00720F70"/>
    <w:rsid w:val="00721A9B"/>
    <w:rsid w:val="00724251"/>
    <w:rsid w:val="00725734"/>
    <w:rsid w:val="00725803"/>
    <w:rsid w:val="007269DF"/>
    <w:rsid w:val="00727199"/>
    <w:rsid w:val="0072798E"/>
    <w:rsid w:val="007327B4"/>
    <w:rsid w:val="0073427E"/>
    <w:rsid w:val="00734563"/>
    <w:rsid w:val="007350B6"/>
    <w:rsid w:val="00737F1F"/>
    <w:rsid w:val="007412A4"/>
    <w:rsid w:val="007429F1"/>
    <w:rsid w:val="00743A1C"/>
    <w:rsid w:val="00746137"/>
    <w:rsid w:val="0074726A"/>
    <w:rsid w:val="00747841"/>
    <w:rsid w:val="007479A6"/>
    <w:rsid w:val="00750B75"/>
    <w:rsid w:val="00753A85"/>
    <w:rsid w:val="00754635"/>
    <w:rsid w:val="00756C3E"/>
    <w:rsid w:val="007576DC"/>
    <w:rsid w:val="00757934"/>
    <w:rsid w:val="00760F24"/>
    <w:rsid w:val="00761074"/>
    <w:rsid w:val="007619F9"/>
    <w:rsid w:val="00761ABF"/>
    <w:rsid w:val="00762BAE"/>
    <w:rsid w:val="00763A34"/>
    <w:rsid w:val="00763F52"/>
    <w:rsid w:val="00766B20"/>
    <w:rsid w:val="007670AA"/>
    <w:rsid w:val="0076789A"/>
    <w:rsid w:val="00767B9D"/>
    <w:rsid w:val="007728CA"/>
    <w:rsid w:val="00773A15"/>
    <w:rsid w:val="00775A36"/>
    <w:rsid w:val="00777A75"/>
    <w:rsid w:val="00780C75"/>
    <w:rsid w:val="00781076"/>
    <w:rsid w:val="00781252"/>
    <w:rsid w:val="007817BC"/>
    <w:rsid w:val="00781DD5"/>
    <w:rsid w:val="00782243"/>
    <w:rsid w:val="0078281F"/>
    <w:rsid w:val="00783945"/>
    <w:rsid w:val="007865DB"/>
    <w:rsid w:val="007915BF"/>
    <w:rsid w:val="00791AC5"/>
    <w:rsid w:val="00791D42"/>
    <w:rsid w:val="00792605"/>
    <w:rsid w:val="00792998"/>
    <w:rsid w:val="00793C2E"/>
    <w:rsid w:val="00794138"/>
    <w:rsid w:val="00795BBE"/>
    <w:rsid w:val="00795D2F"/>
    <w:rsid w:val="00796FEE"/>
    <w:rsid w:val="007A0B4C"/>
    <w:rsid w:val="007A1CAC"/>
    <w:rsid w:val="007A4835"/>
    <w:rsid w:val="007A5272"/>
    <w:rsid w:val="007A5AF8"/>
    <w:rsid w:val="007A63FA"/>
    <w:rsid w:val="007A733B"/>
    <w:rsid w:val="007A740E"/>
    <w:rsid w:val="007A7DA7"/>
    <w:rsid w:val="007B0C3B"/>
    <w:rsid w:val="007B2307"/>
    <w:rsid w:val="007B274F"/>
    <w:rsid w:val="007B4BDD"/>
    <w:rsid w:val="007B4EDB"/>
    <w:rsid w:val="007B546C"/>
    <w:rsid w:val="007B5C5A"/>
    <w:rsid w:val="007B65A0"/>
    <w:rsid w:val="007B78A6"/>
    <w:rsid w:val="007B7B53"/>
    <w:rsid w:val="007C1A8F"/>
    <w:rsid w:val="007C1AEA"/>
    <w:rsid w:val="007C358D"/>
    <w:rsid w:val="007C3DAD"/>
    <w:rsid w:val="007C55E9"/>
    <w:rsid w:val="007C62D5"/>
    <w:rsid w:val="007D08E8"/>
    <w:rsid w:val="007D2AF5"/>
    <w:rsid w:val="007D4ABB"/>
    <w:rsid w:val="007D51B2"/>
    <w:rsid w:val="007D538A"/>
    <w:rsid w:val="007D561F"/>
    <w:rsid w:val="007D6F24"/>
    <w:rsid w:val="007E0A4F"/>
    <w:rsid w:val="007E0E31"/>
    <w:rsid w:val="007E2EF3"/>
    <w:rsid w:val="007E3029"/>
    <w:rsid w:val="007E3969"/>
    <w:rsid w:val="007E520A"/>
    <w:rsid w:val="007E592B"/>
    <w:rsid w:val="007E6B90"/>
    <w:rsid w:val="007F0598"/>
    <w:rsid w:val="007F06C4"/>
    <w:rsid w:val="007F0C0B"/>
    <w:rsid w:val="007F13B0"/>
    <w:rsid w:val="007F30DC"/>
    <w:rsid w:val="007F31EB"/>
    <w:rsid w:val="007F35B9"/>
    <w:rsid w:val="007F3E18"/>
    <w:rsid w:val="007F4A07"/>
    <w:rsid w:val="007F5B7E"/>
    <w:rsid w:val="007F7EC5"/>
    <w:rsid w:val="008016CD"/>
    <w:rsid w:val="00802736"/>
    <w:rsid w:val="008034F8"/>
    <w:rsid w:val="00803508"/>
    <w:rsid w:val="0080387D"/>
    <w:rsid w:val="00804169"/>
    <w:rsid w:val="0080441D"/>
    <w:rsid w:val="008049AB"/>
    <w:rsid w:val="00805A89"/>
    <w:rsid w:val="00806FB7"/>
    <w:rsid w:val="00810696"/>
    <w:rsid w:val="00810B87"/>
    <w:rsid w:val="008116F7"/>
    <w:rsid w:val="00813460"/>
    <w:rsid w:val="008134EE"/>
    <w:rsid w:val="00814278"/>
    <w:rsid w:val="0081501D"/>
    <w:rsid w:val="00816329"/>
    <w:rsid w:val="00816697"/>
    <w:rsid w:val="00817244"/>
    <w:rsid w:val="008173DB"/>
    <w:rsid w:val="00821E4B"/>
    <w:rsid w:val="00822317"/>
    <w:rsid w:val="00824603"/>
    <w:rsid w:val="00824828"/>
    <w:rsid w:val="0082658C"/>
    <w:rsid w:val="00826973"/>
    <w:rsid w:val="00826D07"/>
    <w:rsid w:val="00826E9C"/>
    <w:rsid w:val="00826EB0"/>
    <w:rsid w:val="008326DF"/>
    <w:rsid w:val="00832DD3"/>
    <w:rsid w:val="008331BE"/>
    <w:rsid w:val="00836050"/>
    <w:rsid w:val="00836125"/>
    <w:rsid w:val="008361A8"/>
    <w:rsid w:val="00836709"/>
    <w:rsid w:val="00837AB3"/>
    <w:rsid w:val="00837EAA"/>
    <w:rsid w:val="008409E4"/>
    <w:rsid w:val="00840DF4"/>
    <w:rsid w:val="008443A3"/>
    <w:rsid w:val="00845350"/>
    <w:rsid w:val="00845F54"/>
    <w:rsid w:val="008468D4"/>
    <w:rsid w:val="008473E2"/>
    <w:rsid w:val="00851214"/>
    <w:rsid w:val="00852C47"/>
    <w:rsid w:val="008548C9"/>
    <w:rsid w:val="00855E1D"/>
    <w:rsid w:val="00857048"/>
    <w:rsid w:val="00857073"/>
    <w:rsid w:val="00857921"/>
    <w:rsid w:val="00857F9E"/>
    <w:rsid w:val="00860810"/>
    <w:rsid w:val="00860BF3"/>
    <w:rsid w:val="00861921"/>
    <w:rsid w:val="00863342"/>
    <w:rsid w:val="008648FC"/>
    <w:rsid w:val="00864DFC"/>
    <w:rsid w:val="0086695B"/>
    <w:rsid w:val="00867E25"/>
    <w:rsid w:val="008711E6"/>
    <w:rsid w:val="00872813"/>
    <w:rsid w:val="00875D1C"/>
    <w:rsid w:val="008775C5"/>
    <w:rsid w:val="00877A9C"/>
    <w:rsid w:val="00880917"/>
    <w:rsid w:val="00881646"/>
    <w:rsid w:val="0088227E"/>
    <w:rsid w:val="00883229"/>
    <w:rsid w:val="008836E9"/>
    <w:rsid w:val="0088399B"/>
    <w:rsid w:val="00883C18"/>
    <w:rsid w:val="00884462"/>
    <w:rsid w:val="00884B02"/>
    <w:rsid w:val="00884F37"/>
    <w:rsid w:val="008900D4"/>
    <w:rsid w:val="00890500"/>
    <w:rsid w:val="008907B9"/>
    <w:rsid w:val="00891202"/>
    <w:rsid w:val="00892E18"/>
    <w:rsid w:val="00893D4A"/>
    <w:rsid w:val="0089409E"/>
    <w:rsid w:val="0089470C"/>
    <w:rsid w:val="00896D2C"/>
    <w:rsid w:val="00896F0E"/>
    <w:rsid w:val="008970A5"/>
    <w:rsid w:val="008A042B"/>
    <w:rsid w:val="008A0688"/>
    <w:rsid w:val="008A14FB"/>
    <w:rsid w:val="008A1EB2"/>
    <w:rsid w:val="008A229E"/>
    <w:rsid w:val="008A2C05"/>
    <w:rsid w:val="008A3C98"/>
    <w:rsid w:val="008A4152"/>
    <w:rsid w:val="008A4908"/>
    <w:rsid w:val="008A59A7"/>
    <w:rsid w:val="008A6337"/>
    <w:rsid w:val="008A63AC"/>
    <w:rsid w:val="008A6627"/>
    <w:rsid w:val="008B0165"/>
    <w:rsid w:val="008B2317"/>
    <w:rsid w:val="008B26EB"/>
    <w:rsid w:val="008B3FC3"/>
    <w:rsid w:val="008B43B7"/>
    <w:rsid w:val="008B44AA"/>
    <w:rsid w:val="008B5920"/>
    <w:rsid w:val="008B6DD1"/>
    <w:rsid w:val="008B74EC"/>
    <w:rsid w:val="008B7E83"/>
    <w:rsid w:val="008C065D"/>
    <w:rsid w:val="008C09B9"/>
    <w:rsid w:val="008C25C2"/>
    <w:rsid w:val="008C273C"/>
    <w:rsid w:val="008C3A5A"/>
    <w:rsid w:val="008C4BE8"/>
    <w:rsid w:val="008C6364"/>
    <w:rsid w:val="008C6432"/>
    <w:rsid w:val="008C79C5"/>
    <w:rsid w:val="008D1551"/>
    <w:rsid w:val="008D1721"/>
    <w:rsid w:val="008D3339"/>
    <w:rsid w:val="008D404B"/>
    <w:rsid w:val="008D517A"/>
    <w:rsid w:val="008E0954"/>
    <w:rsid w:val="008E112A"/>
    <w:rsid w:val="008E18DA"/>
    <w:rsid w:val="008E1DF0"/>
    <w:rsid w:val="008E2CDA"/>
    <w:rsid w:val="008E30C7"/>
    <w:rsid w:val="008E3B23"/>
    <w:rsid w:val="008E6142"/>
    <w:rsid w:val="008E644D"/>
    <w:rsid w:val="008E64E3"/>
    <w:rsid w:val="008E6951"/>
    <w:rsid w:val="008F097E"/>
    <w:rsid w:val="008F0E14"/>
    <w:rsid w:val="008F66F1"/>
    <w:rsid w:val="008F6C45"/>
    <w:rsid w:val="008F6D1C"/>
    <w:rsid w:val="00900E3C"/>
    <w:rsid w:val="0090179E"/>
    <w:rsid w:val="00902179"/>
    <w:rsid w:val="00902820"/>
    <w:rsid w:val="00902EC3"/>
    <w:rsid w:val="009044C3"/>
    <w:rsid w:val="00905082"/>
    <w:rsid w:val="00906196"/>
    <w:rsid w:val="00906D73"/>
    <w:rsid w:val="00912CDF"/>
    <w:rsid w:val="009146C0"/>
    <w:rsid w:val="00914B21"/>
    <w:rsid w:val="009152D3"/>
    <w:rsid w:val="00915F7F"/>
    <w:rsid w:val="00916C54"/>
    <w:rsid w:val="009171A0"/>
    <w:rsid w:val="009172AA"/>
    <w:rsid w:val="00922457"/>
    <w:rsid w:val="0092258B"/>
    <w:rsid w:val="00922E51"/>
    <w:rsid w:val="009257E0"/>
    <w:rsid w:val="00925A37"/>
    <w:rsid w:val="00925CB8"/>
    <w:rsid w:val="00930749"/>
    <w:rsid w:val="00930759"/>
    <w:rsid w:val="00930B30"/>
    <w:rsid w:val="009311F6"/>
    <w:rsid w:val="00932471"/>
    <w:rsid w:val="00935939"/>
    <w:rsid w:val="009366FD"/>
    <w:rsid w:val="009379C7"/>
    <w:rsid w:val="00937FEB"/>
    <w:rsid w:val="00940464"/>
    <w:rsid w:val="00942199"/>
    <w:rsid w:val="00943355"/>
    <w:rsid w:val="00944008"/>
    <w:rsid w:val="0094441A"/>
    <w:rsid w:val="00947DCC"/>
    <w:rsid w:val="00950681"/>
    <w:rsid w:val="0095122F"/>
    <w:rsid w:val="00952193"/>
    <w:rsid w:val="00953F61"/>
    <w:rsid w:val="009549FA"/>
    <w:rsid w:val="00954C03"/>
    <w:rsid w:val="00956375"/>
    <w:rsid w:val="009563A9"/>
    <w:rsid w:val="0096376D"/>
    <w:rsid w:val="00965576"/>
    <w:rsid w:val="00966ADB"/>
    <w:rsid w:val="009714E8"/>
    <w:rsid w:val="00972AFF"/>
    <w:rsid w:val="0097436B"/>
    <w:rsid w:val="009746AA"/>
    <w:rsid w:val="0097696D"/>
    <w:rsid w:val="0097795D"/>
    <w:rsid w:val="00977A85"/>
    <w:rsid w:val="0098158D"/>
    <w:rsid w:val="009820FC"/>
    <w:rsid w:val="009821C1"/>
    <w:rsid w:val="0098268D"/>
    <w:rsid w:val="00984478"/>
    <w:rsid w:val="00984B2B"/>
    <w:rsid w:val="009867E5"/>
    <w:rsid w:val="00987849"/>
    <w:rsid w:val="00987AEE"/>
    <w:rsid w:val="0099403B"/>
    <w:rsid w:val="0099439C"/>
    <w:rsid w:val="00996A35"/>
    <w:rsid w:val="009A0892"/>
    <w:rsid w:val="009A1171"/>
    <w:rsid w:val="009A2974"/>
    <w:rsid w:val="009A33B8"/>
    <w:rsid w:val="009A3C5E"/>
    <w:rsid w:val="009A580E"/>
    <w:rsid w:val="009A5DCC"/>
    <w:rsid w:val="009A7F45"/>
    <w:rsid w:val="009B01D2"/>
    <w:rsid w:val="009B0A18"/>
    <w:rsid w:val="009B2538"/>
    <w:rsid w:val="009B2576"/>
    <w:rsid w:val="009B3045"/>
    <w:rsid w:val="009B79B8"/>
    <w:rsid w:val="009C1B6C"/>
    <w:rsid w:val="009C1F43"/>
    <w:rsid w:val="009C1F85"/>
    <w:rsid w:val="009C2447"/>
    <w:rsid w:val="009C49FF"/>
    <w:rsid w:val="009C5411"/>
    <w:rsid w:val="009C6762"/>
    <w:rsid w:val="009C7DA3"/>
    <w:rsid w:val="009D0133"/>
    <w:rsid w:val="009D0D3E"/>
    <w:rsid w:val="009D138D"/>
    <w:rsid w:val="009D1D4D"/>
    <w:rsid w:val="009D2935"/>
    <w:rsid w:val="009D2D0A"/>
    <w:rsid w:val="009D35ED"/>
    <w:rsid w:val="009D48D0"/>
    <w:rsid w:val="009D5C31"/>
    <w:rsid w:val="009D732B"/>
    <w:rsid w:val="009D7931"/>
    <w:rsid w:val="009E0165"/>
    <w:rsid w:val="009E0FAB"/>
    <w:rsid w:val="009E10AB"/>
    <w:rsid w:val="009E193F"/>
    <w:rsid w:val="009E22EA"/>
    <w:rsid w:val="009E3DB7"/>
    <w:rsid w:val="009E5063"/>
    <w:rsid w:val="009E5E20"/>
    <w:rsid w:val="009F0183"/>
    <w:rsid w:val="009F05D5"/>
    <w:rsid w:val="009F0A84"/>
    <w:rsid w:val="009F184D"/>
    <w:rsid w:val="009F1986"/>
    <w:rsid w:val="009F3820"/>
    <w:rsid w:val="009F6087"/>
    <w:rsid w:val="00A0201A"/>
    <w:rsid w:val="00A023BE"/>
    <w:rsid w:val="00A03245"/>
    <w:rsid w:val="00A03BC7"/>
    <w:rsid w:val="00A04809"/>
    <w:rsid w:val="00A05258"/>
    <w:rsid w:val="00A0562A"/>
    <w:rsid w:val="00A13B14"/>
    <w:rsid w:val="00A14DC7"/>
    <w:rsid w:val="00A17BEA"/>
    <w:rsid w:val="00A20DB2"/>
    <w:rsid w:val="00A20DD1"/>
    <w:rsid w:val="00A21372"/>
    <w:rsid w:val="00A21DA9"/>
    <w:rsid w:val="00A2222B"/>
    <w:rsid w:val="00A22B37"/>
    <w:rsid w:val="00A22E88"/>
    <w:rsid w:val="00A23D2F"/>
    <w:rsid w:val="00A26799"/>
    <w:rsid w:val="00A27442"/>
    <w:rsid w:val="00A3046E"/>
    <w:rsid w:val="00A316C9"/>
    <w:rsid w:val="00A339FF"/>
    <w:rsid w:val="00A345AE"/>
    <w:rsid w:val="00A367E3"/>
    <w:rsid w:val="00A37280"/>
    <w:rsid w:val="00A40487"/>
    <w:rsid w:val="00A416F0"/>
    <w:rsid w:val="00A42238"/>
    <w:rsid w:val="00A42523"/>
    <w:rsid w:val="00A43E84"/>
    <w:rsid w:val="00A43F78"/>
    <w:rsid w:val="00A44597"/>
    <w:rsid w:val="00A448D2"/>
    <w:rsid w:val="00A4527D"/>
    <w:rsid w:val="00A454DB"/>
    <w:rsid w:val="00A464BE"/>
    <w:rsid w:val="00A502E2"/>
    <w:rsid w:val="00A50E58"/>
    <w:rsid w:val="00A54145"/>
    <w:rsid w:val="00A54458"/>
    <w:rsid w:val="00A61C64"/>
    <w:rsid w:val="00A63983"/>
    <w:rsid w:val="00A67D15"/>
    <w:rsid w:val="00A714D7"/>
    <w:rsid w:val="00A7192F"/>
    <w:rsid w:val="00A730B8"/>
    <w:rsid w:val="00A7317D"/>
    <w:rsid w:val="00A745FA"/>
    <w:rsid w:val="00A752DE"/>
    <w:rsid w:val="00A765F5"/>
    <w:rsid w:val="00A76FD3"/>
    <w:rsid w:val="00A776F6"/>
    <w:rsid w:val="00A777F5"/>
    <w:rsid w:val="00A80DDB"/>
    <w:rsid w:val="00A81A7C"/>
    <w:rsid w:val="00A832C3"/>
    <w:rsid w:val="00A841DB"/>
    <w:rsid w:val="00A87B9E"/>
    <w:rsid w:val="00A90297"/>
    <w:rsid w:val="00A906CF"/>
    <w:rsid w:val="00A9377A"/>
    <w:rsid w:val="00A9393A"/>
    <w:rsid w:val="00A946AF"/>
    <w:rsid w:val="00A96ABA"/>
    <w:rsid w:val="00A96D78"/>
    <w:rsid w:val="00A96D83"/>
    <w:rsid w:val="00A97B56"/>
    <w:rsid w:val="00AA0A6C"/>
    <w:rsid w:val="00AA179D"/>
    <w:rsid w:val="00AA2E73"/>
    <w:rsid w:val="00AA64AC"/>
    <w:rsid w:val="00AA67E9"/>
    <w:rsid w:val="00AA67ED"/>
    <w:rsid w:val="00AB13D4"/>
    <w:rsid w:val="00AB182C"/>
    <w:rsid w:val="00AB18E4"/>
    <w:rsid w:val="00AB2633"/>
    <w:rsid w:val="00AB32AB"/>
    <w:rsid w:val="00AB3C93"/>
    <w:rsid w:val="00AB415B"/>
    <w:rsid w:val="00AB4D67"/>
    <w:rsid w:val="00AB698D"/>
    <w:rsid w:val="00AB6A6D"/>
    <w:rsid w:val="00AB7A8A"/>
    <w:rsid w:val="00AB7D8A"/>
    <w:rsid w:val="00AC01CE"/>
    <w:rsid w:val="00AC0A67"/>
    <w:rsid w:val="00AC2A73"/>
    <w:rsid w:val="00AC3F83"/>
    <w:rsid w:val="00AC4399"/>
    <w:rsid w:val="00AC4953"/>
    <w:rsid w:val="00AC4DCD"/>
    <w:rsid w:val="00AC59FD"/>
    <w:rsid w:val="00AC61A8"/>
    <w:rsid w:val="00AC78B5"/>
    <w:rsid w:val="00AC7EFA"/>
    <w:rsid w:val="00AD1DF3"/>
    <w:rsid w:val="00AD3F5D"/>
    <w:rsid w:val="00AD4009"/>
    <w:rsid w:val="00AD468A"/>
    <w:rsid w:val="00AD529F"/>
    <w:rsid w:val="00AD6314"/>
    <w:rsid w:val="00AD6A37"/>
    <w:rsid w:val="00AD7466"/>
    <w:rsid w:val="00AD7588"/>
    <w:rsid w:val="00AE1FE3"/>
    <w:rsid w:val="00AE350A"/>
    <w:rsid w:val="00AE3EEC"/>
    <w:rsid w:val="00AE3FCE"/>
    <w:rsid w:val="00AE467A"/>
    <w:rsid w:val="00AE7E5F"/>
    <w:rsid w:val="00AF2169"/>
    <w:rsid w:val="00AF64E8"/>
    <w:rsid w:val="00B011CE"/>
    <w:rsid w:val="00B01671"/>
    <w:rsid w:val="00B02C9F"/>
    <w:rsid w:val="00B04918"/>
    <w:rsid w:val="00B0524A"/>
    <w:rsid w:val="00B05399"/>
    <w:rsid w:val="00B07C50"/>
    <w:rsid w:val="00B117EA"/>
    <w:rsid w:val="00B11D59"/>
    <w:rsid w:val="00B135F6"/>
    <w:rsid w:val="00B136E0"/>
    <w:rsid w:val="00B14B60"/>
    <w:rsid w:val="00B17203"/>
    <w:rsid w:val="00B178C0"/>
    <w:rsid w:val="00B179B5"/>
    <w:rsid w:val="00B17ACB"/>
    <w:rsid w:val="00B17F87"/>
    <w:rsid w:val="00B231AA"/>
    <w:rsid w:val="00B24BB4"/>
    <w:rsid w:val="00B2520C"/>
    <w:rsid w:val="00B26996"/>
    <w:rsid w:val="00B27AFE"/>
    <w:rsid w:val="00B32A26"/>
    <w:rsid w:val="00B335DC"/>
    <w:rsid w:val="00B343A1"/>
    <w:rsid w:val="00B34987"/>
    <w:rsid w:val="00B34FF3"/>
    <w:rsid w:val="00B35B09"/>
    <w:rsid w:val="00B35FA7"/>
    <w:rsid w:val="00B3722D"/>
    <w:rsid w:val="00B40F12"/>
    <w:rsid w:val="00B4148F"/>
    <w:rsid w:val="00B42361"/>
    <w:rsid w:val="00B425D5"/>
    <w:rsid w:val="00B42A22"/>
    <w:rsid w:val="00B44716"/>
    <w:rsid w:val="00B44974"/>
    <w:rsid w:val="00B455B5"/>
    <w:rsid w:val="00B46B85"/>
    <w:rsid w:val="00B47679"/>
    <w:rsid w:val="00B47969"/>
    <w:rsid w:val="00B50AB8"/>
    <w:rsid w:val="00B513EA"/>
    <w:rsid w:val="00B514AD"/>
    <w:rsid w:val="00B52CA9"/>
    <w:rsid w:val="00B530BA"/>
    <w:rsid w:val="00B54FAC"/>
    <w:rsid w:val="00B55B5B"/>
    <w:rsid w:val="00B561EF"/>
    <w:rsid w:val="00B56CCF"/>
    <w:rsid w:val="00B57032"/>
    <w:rsid w:val="00B579E9"/>
    <w:rsid w:val="00B64663"/>
    <w:rsid w:val="00B6551E"/>
    <w:rsid w:val="00B665A0"/>
    <w:rsid w:val="00B66C8B"/>
    <w:rsid w:val="00B67458"/>
    <w:rsid w:val="00B72419"/>
    <w:rsid w:val="00B728E7"/>
    <w:rsid w:val="00B72CB9"/>
    <w:rsid w:val="00B746CC"/>
    <w:rsid w:val="00B7485F"/>
    <w:rsid w:val="00B77D8D"/>
    <w:rsid w:val="00B8306C"/>
    <w:rsid w:val="00B8320A"/>
    <w:rsid w:val="00B8539D"/>
    <w:rsid w:val="00B85975"/>
    <w:rsid w:val="00B86583"/>
    <w:rsid w:val="00B866F8"/>
    <w:rsid w:val="00B90F3A"/>
    <w:rsid w:val="00B9251E"/>
    <w:rsid w:val="00B926C4"/>
    <w:rsid w:val="00B92F8D"/>
    <w:rsid w:val="00B93343"/>
    <w:rsid w:val="00B941F6"/>
    <w:rsid w:val="00B95F3E"/>
    <w:rsid w:val="00B96205"/>
    <w:rsid w:val="00B96E47"/>
    <w:rsid w:val="00B9736B"/>
    <w:rsid w:val="00B97B6B"/>
    <w:rsid w:val="00B97EA5"/>
    <w:rsid w:val="00BA04B7"/>
    <w:rsid w:val="00BA0A70"/>
    <w:rsid w:val="00BA136A"/>
    <w:rsid w:val="00BA1525"/>
    <w:rsid w:val="00BA1EDB"/>
    <w:rsid w:val="00BA3B55"/>
    <w:rsid w:val="00BA48C8"/>
    <w:rsid w:val="00BA6498"/>
    <w:rsid w:val="00BA7EFF"/>
    <w:rsid w:val="00BB0503"/>
    <w:rsid w:val="00BB1167"/>
    <w:rsid w:val="00BB14F1"/>
    <w:rsid w:val="00BB2515"/>
    <w:rsid w:val="00BB2E35"/>
    <w:rsid w:val="00BB68C0"/>
    <w:rsid w:val="00BB7160"/>
    <w:rsid w:val="00BC06FD"/>
    <w:rsid w:val="00BC09DE"/>
    <w:rsid w:val="00BC0B5C"/>
    <w:rsid w:val="00BC182F"/>
    <w:rsid w:val="00BC4A72"/>
    <w:rsid w:val="00BC4FE6"/>
    <w:rsid w:val="00BC5086"/>
    <w:rsid w:val="00BC5495"/>
    <w:rsid w:val="00BC7ED8"/>
    <w:rsid w:val="00BD0E9D"/>
    <w:rsid w:val="00BD0F5A"/>
    <w:rsid w:val="00BD0FA3"/>
    <w:rsid w:val="00BD173C"/>
    <w:rsid w:val="00BD3DCE"/>
    <w:rsid w:val="00BD414B"/>
    <w:rsid w:val="00BD436D"/>
    <w:rsid w:val="00BD4901"/>
    <w:rsid w:val="00BD6423"/>
    <w:rsid w:val="00BE15BB"/>
    <w:rsid w:val="00BE236D"/>
    <w:rsid w:val="00BE35EC"/>
    <w:rsid w:val="00BE3BD1"/>
    <w:rsid w:val="00BE400C"/>
    <w:rsid w:val="00BE4175"/>
    <w:rsid w:val="00BE5C5B"/>
    <w:rsid w:val="00BE69BB"/>
    <w:rsid w:val="00BE69D8"/>
    <w:rsid w:val="00BE740D"/>
    <w:rsid w:val="00BE7E1D"/>
    <w:rsid w:val="00BF2C47"/>
    <w:rsid w:val="00BF30BA"/>
    <w:rsid w:val="00BF3AAA"/>
    <w:rsid w:val="00BF4187"/>
    <w:rsid w:val="00BF4E5F"/>
    <w:rsid w:val="00C01088"/>
    <w:rsid w:val="00C03155"/>
    <w:rsid w:val="00C031C3"/>
    <w:rsid w:val="00C04D65"/>
    <w:rsid w:val="00C04E9E"/>
    <w:rsid w:val="00C0519C"/>
    <w:rsid w:val="00C053E6"/>
    <w:rsid w:val="00C075B5"/>
    <w:rsid w:val="00C10D36"/>
    <w:rsid w:val="00C10D76"/>
    <w:rsid w:val="00C11C87"/>
    <w:rsid w:val="00C12564"/>
    <w:rsid w:val="00C12EDD"/>
    <w:rsid w:val="00C137D8"/>
    <w:rsid w:val="00C1395F"/>
    <w:rsid w:val="00C1419D"/>
    <w:rsid w:val="00C14E04"/>
    <w:rsid w:val="00C1599E"/>
    <w:rsid w:val="00C15EB2"/>
    <w:rsid w:val="00C1635F"/>
    <w:rsid w:val="00C171B9"/>
    <w:rsid w:val="00C17DFD"/>
    <w:rsid w:val="00C20724"/>
    <w:rsid w:val="00C2093A"/>
    <w:rsid w:val="00C20AB1"/>
    <w:rsid w:val="00C2110F"/>
    <w:rsid w:val="00C24F13"/>
    <w:rsid w:val="00C252CF"/>
    <w:rsid w:val="00C26825"/>
    <w:rsid w:val="00C30A2A"/>
    <w:rsid w:val="00C30A9C"/>
    <w:rsid w:val="00C30C9B"/>
    <w:rsid w:val="00C3132E"/>
    <w:rsid w:val="00C32562"/>
    <w:rsid w:val="00C36846"/>
    <w:rsid w:val="00C40608"/>
    <w:rsid w:val="00C40CC8"/>
    <w:rsid w:val="00C40F28"/>
    <w:rsid w:val="00C4171C"/>
    <w:rsid w:val="00C41AA1"/>
    <w:rsid w:val="00C43C94"/>
    <w:rsid w:val="00C4520C"/>
    <w:rsid w:val="00C46EAA"/>
    <w:rsid w:val="00C47384"/>
    <w:rsid w:val="00C476DF"/>
    <w:rsid w:val="00C47C82"/>
    <w:rsid w:val="00C52267"/>
    <w:rsid w:val="00C53B53"/>
    <w:rsid w:val="00C549D2"/>
    <w:rsid w:val="00C5542D"/>
    <w:rsid w:val="00C55E41"/>
    <w:rsid w:val="00C5639E"/>
    <w:rsid w:val="00C61599"/>
    <w:rsid w:val="00C62394"/>
    <w:rsid w:val="00C62510"/>
    <w:rsid w:val="00C6348C"/>
    <w:rsid w:val="00C63ABA"/>
    <w:rsid w:val="00C63FB4"/>
    <w:rsid w:val="00C64B1B"/>
    <w:rsid w:val="00C654B9"/>
    <w:rsid w:val="00C65605"/>
    <w:rsid w:val="00C67623"/>
    <w:rsid w:val="00C702C2"/>
    <w:rsid w:val="00C705FB"/>
    <w:rsid w:val="00C734E7"/>
    <w:rsid w:val="00C74398"/>
    <w:rsid w:val="00C747D2"/>
    <w:rsid w:val="00C747EF"/>
    <w:rsid w:val="00C75D00"/>
    <w:rsid w:val="00C800E4"/>
    <w:rsid w:val="00C80A95"/>
    <w:rsid w:val="00C81920"/>
    <w:rsid w:val="00C823B3"/>
    <w:rsid w:val="00C82956"/>
    <w:rsid w:val="00C83A65"/>
    <w:rsid w:val="00C850B2"/>
    <w:rsid w:val="00C85504"/>
    <w:rsid w:val="00C85AAB"/>
    <w:rsid w:val="00C870CF"/>
    <w:rsid w:val="00C87D98"/>
    <w:rsid w:val="00C90093"/>
    <w:rsid w:val="00C9031A"/>
    <w:rsid w:val="00C90363"/>
    <w:rsid w:val="00C90403"/>
    <w:rsid w:val="00C90DCC"/>
    <w:rsid w:val="00C9243C"/>
    <w:rsid w:val="00C93C8C"/>
    <w:rsid w:val="00C94E9D"/>
    <w:rsid w:val="00C9541E"/>
    <w:rsid w:val="00C970E2"/>
    <w:rsid w:val="00C97720"/>
    <w:rsid w:val="00C979E0"/>
    <w:rsid w:val="00C97D6E"/>
    <w:rsid w:val="00CA0069"/>
    <w:rsid w:val="00CA1120"/>
    <w:rsid w:val="00CA1AD9"/>
    <w:rsid w:val="00CA2F66"/>
    <w:rsid w:val="00CB1727"/>
    <w:rsid w:val="00CB1804"/>
    <w:rsid w:val="00CB2D9E"/>
    <w:rsid w:val="00CB3A20"/>
    <w:rsid w:val="00CB4E42"/>
    <w:rsid w:val="00CB5EE4"/>
    <w:rsid w:val="00CB69E3"/>
    <w:rsid w:val="00CB7F0D"/>
    <w:rsid w:val="00CC223F"/>
    <w:rsid w:val="00CC4041"/>
    <w:rsid w:val="00CC4D42"/>
    <w:rsid w:val="00CC5C40"/>
    <w:rsid w:val="00CD13C3"/>
    <w:rsid w:val="00CD2F3C"/>
    <w:rsid w:val="00CD307E"/>
    <w:rsid w:val="00CD4EA3"/>
    <w:rsid w:val="00CD5225"/>
    <w:rsid w:val="00CD60C6"/>
    <w:rsid w:val="00CD6A45"/>
    <w:rsid w:val="00CD7D0E"/>
    <w:rsid w:val="00CE07C7"/>
    <w:rsid w:val="00CE13F5"/>
    <w:rsid w:val="00CE53BC"/>
    <w:rsid w:val="00CE60C8"/>
    <w:rsid w:val="00CE6125"/>
    <w:rsid w:val="00CE6300"/>
    <w:rsid w:val="00CF1E25"/>
    <w:rsid w:val="00CF1ED8"/>
    <w:rsid w:val="00CF49B0"/>
    <w:rsid w:val="00CF6D54"/>
    <w:rsid w:val="00D00BA0"/>
    <w:rsid w:val="00D049D0"/>
    <w:rsid w:val="00D05433"/>
    <w:rsid w:val="00D059AF"/>
    <w:rsid w:val="00D070B7"/>
    <w:rsid w:val="00D0763A"/>
    <w:rsid w:val="00D07C81"/>
    <w:rsid w:val="00D109AA"/>
    <w:rsid w:val="00D10E5D"/>
    <w:rsid w:val="00D1191D"/>
    <w:rsid w:val="00D120D9"/>
    <w:rsid w:val="00D1450B"/>
    <w:rsid w:val="00D14F0A"/>
    <w:rsid w:val="00D1623C"/>
    <w:rsid w:val="00D1766D"/>
    <w:rsid w:val="00D1788E"/>
    <w:rsid w:val="00D20C23"/>
    <w:rsid w:val="00D213B2"/>
    <w:rsid w:val="00D24442"/>
    <w:rsid w:val="00D26A3F"/>
    <w:rsid w:val="00D26E4B"/>
    <w:rsid w:val="00D30703"/>
    <w:rsid w:val="00D352E2"/>
    <w:rsid w:val="00D35DE9"/>
    <w:rsid w:val="00D47029"/>
    <w:rsid w:val="00D507B1"/>
    <w:rsid w:val="00D5094D"/>
    <w:rsid w:val="00D51402"/>
    <w:rsid w:val="00D51878"/>
    <w:rsid w:val="00D518D9"/>
    <w:rsid w:val="00D51EB9"/>
    <w:rsid w:val="00D531FA"/>
    <w:rsid w:val="00D53AC4"/>
    <w:rsid w:val="00D542B4"/>
    <w:rsid w:val="00D55215"/>
    <w:rsid w:val="00D55D91"/>
    <w:rsid w:val="00D56513"/>
    <w:rsid w:val="00D57A65"/>
    <w:rsid w:val="00D57FBC"/>
    <w:rsid w:val="00D60277"/>
    <w:rsid w:val="00D616A3"/>
    <w:rsid w:val="00D61D15"/>
    <w:rsid w:val="00D6241C"/>
    <w:rsid w:val="00D626F5"/>
    <w:rsid w:val="00D64CB4"/>
    <w:rsid w:val="00D65C7E"/>
    <w:rsid w:val="00D71157"/>
    <w:rsid w:val="00D73FFA"/>
    <w:rsid w:val="00D74511"/>
    <w:rsid w:val="00D76CB2"/>
    <w:rsid w:val="00D81595"/>
    <w:rsid w:val="00D846AC"/>
    <w:rsid w:val="00D84DCE"/>
    <w:rsid w:val="00D85073"/>
    <w:rsid w:val="00D86EAF"/>
    <w:rsid w:val="00D9081B"/>
    <w:rsid w:val="00D932EE"/>
    <w:rsid w:val="00D93C8F"/>
    <w:rsid w:val="00D95934"/>
    <w:rsid w:val="00D959CE"/>
    <w:rsid w:val="00D9610A"/>
    <w:rsid w:val="00D97433"/>
    <w:rsid w:val="00D97CB1"/>
    <w:rsid w:val="00D97D06"/>
    <w:rsid w:val="00DA0ACC"/>
    <w:rsid w:val="00DA0EF3"/>
    <w:rsid w:val="00DA2FD9"/>
    <w:rsid w:val="00DA30F1"/>
    <w:rsid w:val="00DA654B"/>
    <w:rsid w:val="00DA6558"/>
    <w:rsid w:val="00DA770B"/>
    <w:rsid w:val="00DB0477"/>
    <w:rsid w:val="00DB156B"/>
    <w:rsid w:val="00DB2BC2"/>
    <w:rsid w:val="00DB2D8A"/>
    <w:rsid w:val="00DB3514"/>
    <w:rsid w:val="00DB41BE"/>
    <w:rsid w:val="00DB5F0E"/>
    <w:rsid w:val="00DB65C9"/>
    <w:rsid w:val="00DB7E96"/>
    <w:rsid w:val="00DC0FE0"/>
    <w:rsid w:val="00DC145D"/>
    <w:rsid w:val="00DC3866"/>
    <w:rsid w:val="00DC44B4"/>
    <w:rsid w:val="00DC5865"/>
    <w:rsid w:val="00DC7F63"/>
    <w:rsid w:val="00DD0064"/>
    <w:rsid w:val="00DD2514"/>
    <w:rsid w:val="00DD309B"/>
    <w:rsid w:val="00DD3D9F"/>
    <w:rsid w:val="00DD41FF"/>
    <w:rsid w:val="00DD4456"/>
    <w:rsid w:val="00DD7176"/>
    <w:rsid w:val="00DD770D"/>
    <w:rsid w:val="00DD780E"/>
    <w:rsid w:val="00DD7AC3"/>
    <w:rsid w:val="00DE0AC1"/>
    <w:rsid w:val="00DE426C"/>
    <w:rsid w:val="00DE5076"/>
    <w:rsid w:val="00DE51E3"/>
    <w:rsid w:val="00DE5690"/>
    <w:rsid w:val="00DE5A5E"/>
    <w:rsid w:val="00DE7991"/>
    <w:rsid w:val="00DE7C37"/>
    <w:rsid w:val="00DF08BB"/>
    <w:rsid w:val="00DF0DAB"/>
    <w:rsid w:val="00DF2A78"/>
    <w:rsid w:val="00DF322F"/>
    <w:rsid w:val="00DF353E"/>
    <w:rsid w:val="00DF40D2"/>
    <w:rsid w:val="00DF5E00"/>
    <w:rsid w:val="00DF647D"/>
    <w:rsid w:val="00DF70EC"/>
    <w:rsid w:val="00E01F4B"/>
    <w:rsid w:val="00E04A58"/>
    <w:rsid w:val="00E04BE9"/>
    <w:rsid w:val="00E04E36"/>
    <w:rsid w:val="00E05470"/>
    <w:rsid w:val="00E06358"/>
    <w:rsid w:val="00E07A91"/>
    <w:rsid w:val="00E11438"/>
    <w:rsid w:val="00E11981"/>
    <w:rsid w:val="00E13234"/>
    <w:rsid w:val="00E13B2A"/>
    <w:rsid w:val="00E14AC5"/>
    <w:rsid w:val="00E165C3"/>
    <w:rsid w:val="00E175DF"/>
    <w:rsid w:val="00E206F1"/>
    <w:rsid w:val="00E20AB2"/>
    <w:rsid w:val="00E211D5"/>
    <w:rsid w:val="00E2169A"/>
    <w:rsid w:val="00E245E3"/>
    <w:rsid w:val="00E250E7"/>
    <w:rsid w:val="00E26319"/>
    <w:rsid w:val="00E26DA9"/>
    <w:rsid w:val="00E27778"/>
    <w:rsid w:val="00E30A5E"/>
    <w:rsid w:val="00E30E54"/>
    <w:rsid w:val="00E31A88"/>
    <w:rsid w:val="00E3337A"/>
    <w:rsid w:val="00E33A60"/>
    <w:rsid w:val="00E344E9"/>
    <w:rsid w:val="00E35724"/>
    <w:rsid w:val="00E35D29"/>
    <w:rsid w:val="00E40219"/>
    <w:rsid w:val="00E40B37"/>
    <w:rsid w:val="00E416DB"/>
    <w:rsid w:val="00E433C2"/>
    <w:rsid w:val="00E44511"/>
    <w:rsid w:val="00E44D6F"/>
    <w:rsid w:val="00E4597E"/>
    <w:rsid w:val="00E52F55"/>
    <w:rsid w:val="00E5496E"/>
    <w:rsid w:val="00E551FD"/>
    <w:rsid w:val="00E55341"/>
    <w:rsid w:val="00E577E3"/>
    <w:rsid w:val="00E65616"/>
    <w:rsid w:val="00E6570C"/>
    <w:rsid w:val="00E719A8"/>
    <w:rsid w:val="00E73209"/>
    <w:rsid w:val="00E74074"/>
    <w:rsid w:val="00E7590E"/>
    <w:rsid w:val="00E75985"/>
    <w:rsid w:val="00E76705"/>
    <w:rsid w:val="00E76771"/>
    <w:rsid w:val="00E80060"/>
    <w:rsid w:val="00E81157"/>
    <w:rsid w:val="00E8201B"/>
    <w:rsid w:val="00E832DC"/>
    <w:rsid w:val="00E83DAE"/>
    <w:rsid w:val="00E84842"/>
    <w:rsid w:val="00E84E4F"/>
    <w:rsid w:val="00E85708"/>
    <w:rsid w:val="00E8631D"/>
    <w:rsid w:val="00E86642"/>
    <w:rsid w:val="00E8678B"/>
    <w:rsid w:val="00E86F4D"/>
    <w:rsid w:val="00E91F77"/>
    <w:rsid w:val="00E943F0"/>
    <w:rsid w:val="00E944E1"/>
    <w:rsid w:val="00E94615"/>
    <w:rsid w:val="00E94655"/>
    <w:rsid w:val="00E95188"/>
    <w:rsid w:val="00EA0BC2"/>
    <w:rsid w:val="00EA1CFC"/>
    <w:rsid w:val="00EA2941"/>
    <w:rsid w:val="00EA4737"/>
    <w:rsid w:val="00EA4A3C"/>
    <w:rsid w:val="00EA4B02"/>
    <w:rsid w:val="00EA4E13"/>
    <w:rsid w:val="00EA521B"/>
    <w:rsid w:val="00EA57E6"/>
    <w:rsid w:val="00EA7680"/>
    <w:rsid w:val="00EA775A"/>
    <w:rsid w:val="00EA7968"/>
    <w:rsid w:val="00EB255B"/>
    <w:rsid w:val="00EB2CDF"/>
    <w:rsid w:val="00EB37FE"/>
    <w:rsid w:val="00EB4ACC"/>
    <w:rsid w:val="00EB5166"/>
    <w:rsid w:val="00EB67BB"/>
    <w:rsid w:val="00EB6899"/>
    <w:rsid w:val="00EC07ED"/>
    <w:rsid w:val="00EC0A42"/>
    <w:rsid w:val="00EC0BC2"/>
    <w:rsid w:val="00EC0C61"/>
    <w:rsid w:val="00EC1EDF"/>
    <w:rsid w:val="00EC2314"/>
    <w:rsid w:val="00EC4021"/>
    <w:rsid w:val="00EC690F"/>
    <w:rsid w:val="00EC7627"/>
    <w:rsid w:val="00EC7BB6"/>
    <w:rsid w:val="00ED0E45"/>
    <w:rsid w:val="00ED168A"/>
    <w:rsid w:val="00ED1F33"/>
    <w:rsid w:val="00ED2C76"/>
    <w:rsid w:val="00ED42DB"/>
    <w:rsid w:val="00ED49A8"/>
    <w:rsid w:val="00ED4D04"/>
    <w:rsid w:val="00ED7AE1"/>
    <w:rsid w:val="00EE002F"/>
    <w:rsid w:val="00EE00A7"/>
    <w:rsid w:val="00EE06DC"/>
    <w:rsid w:val="00EE1723"/>
    <w:rsid w:val="00EE19BF"/>
    <w:rsid w:val="00EE390A"/>
    <w:rsid w:val="00EE3979"/>
    <w:rsid w:val="00EE3CC9"/>
    <w:rsid w:val="00EE3D88"/>
    <w:rsid w:val="00EE4C05"/>
    <w:rsid w:val="00EE4C89"/>
    <w:rsid w:val="00EE5436"/>
    <w:rsid w:val="00EE641D"/>
    <w:rsid w:val="00EE655F"/>
    <w:rsid w:val="00EE78F9"/>
    <w:rsid w:val="00EF1059"/>
    <w:rsid w:val="00EF12DE"/>
    <w:rsid w:val="00EF164B"/>
    <w:rsid w:val="00EF2052"/>
    <w:rsid w:val="00EF3930"/>
    <w:rsid w:val="00EF50BF"/>
    <w:rsid w:val="00EF5798"/>
    <w:rsid w:val="00F00303"/>
    <w:rsid w:val="00F00B9A"/>
    <w:rsid w:val="00F01069"/>
    <w:rsid w:val="00F02192"/>
    <w:rsid w:val="00F02553"/>
    <w:rsid w:val="00F027B8"/>
    <w:rsid w:val="00F02B03"/>
    <w:rsid w:val="00F02B9A"/>
    <w:rsid w:val="00F03FD3"/>
    <w:rsid w:val="00F0446F"/>
    <w:rsid w:val="00F11D15"/>
    <w:rsid w:val="00F13003"/>
    <w:rsid w:val="00F13DF4"/>
    <w:rsid w:val="00F14169"/>
    <w:rsid w:val="00F14637"/>
    <w:rsid w:val="00F15C77"/>
    <w:rsid w:val="00F16BB8"/>
    <w:rsid w:val="00F215CD"/>
    <w:rsid w:val="00F21D25"/>
    <w:rsid w:val="00F22149"/>
    <w:rsid w:val="00F23E39"/>
    <w:rsid w:val="00F24518"/>
    <w:rsid w:val="00F246D4"/>
    <w:rsid w:val="00F25400"/>
    <w:rsid w:val="00F262D3"/>
    <w:rsid w:val="00F264BF"/>
    <w:rsid w:val="00F26953"/>
    <w:rsid w:val="00F27A7A"/>
    <w:rsid w:val="00F30D9C"/>
    <w:rsid w:val="00F32DCE"/>
    <w:rsid w:val="00F33D68"/>
    <w:rsid w:val="00F36A05"/>
    <w:rsid w:val="00F36E08"/>
    <w:rsid w:val="00F3774F"/>
    <w:rsid w:val="00F43580"/>
    <w:rsid w:val="00F43AC7"/>
    <w:rsid w:val="00F44A1C"/>
    <w:rsid w:val="00F4570E"/>
    <w:rsid w:val="00F47687"/>
    <w:rsid w:val="00F505C8"/>
    <w:rsid w:val="00F50E5A"/>
    <w:rsid w:val="00F51C98"/>
    <w:rsid w:val="00F5203F"/>
    <w:rsid w:val="00F526D1"/>
    <w:rsid w:val="00F53A8D"/>
    <w:rsid w:val="00F53CAC"/>
    <w:rsid w:val="00F600E5"/>
    <w:rsid w:val="00F600EB"/>
    <w:rsid w:val="00F60457"/>
    <w:rsid w:val="00F645A3"/>
    <w:rsid w:val="00F70183"/>
    <w:rsid w:val="00F70580"/>
    <w:rsid w:val="00F71778"/>
    <w:rsid w:val="00F72D8F"/>
    <w:rsid w:val="00F75940"/>
    <w:rsid w:val="00F7620E"/>
    <w:rsid w:val="00F80D7C"/>
    <w:rsid w:val="00F812B3"/>
    <w:rsid w:val="00F81399"/>
    <w:rsid w:val="00F81D89"/>
    <w:rsid w:val="00F826F9"/>
    <w:rsid w:val="00F835CD"/>
    <w:rsid w:val="00F8632C"/>
    <w:rsid w:val="00F87742"/>
    <w:rsid w:val="00F87C20"/>
    <w:rsid w:val="00F907BD"/>
    <w:rsid w:val="00F92161"/>
    <w:rsid w:val="00F92763"/>
    <w:rsid w:val="00F9434E"/>
    <w:rsid w:val="00F94A9A"/>
    <w:rsid w:val="00F97064"/>
    <w:rsid w:val="00FA0EF5"/>
    <w:rsid w:val="00FA173E"/>
    <w:rsid w:val="00FA21BA"/>
    <w:rsid w:val="00FA3DA7"/>
    <w:rsid w:val="00FA5A29"/>
    <w:rsid w:val="00FA5A3F"/>
    <w:rsid w:val="00FA6E4F"/>
    <w:rsid w:val="00FA7275"/>
    <w:rsid w:val="00FA72D5"/>
    <w:rsid w:val="00FA7E28"/>
    <w:rsid w:val="00FB03C8"/>
    <w:rsid w:val="00FB1AF9"/>
    <w:rsid w:val="00FB1F3A"/>
    <w:rsid w:val="00FB3EF3"/>
    <w:rsid w:val="00FB63B9"/>
    <w:rsid w:val="00FB6CE8"/>
    <w:rsid w:val="00FB6D1D"/>
    <w:rsid w:val="00FC248E"/>
    <w:rsid w:val="00FC34BE"/>
    <w:rsid w:val="00FC4925"/>
    <w:rsid w:val="00FC5262"/>
    <w:rsid w:val="00FC5457"/>
    <w:rsid w:val="00FC712A"/>
    <w:rsid w:val="00FD0463"/>
    <w:rsid w:val="00FD0946"/>
    <w:rsid w:val="00FD391B"/>
    <w:rsid w:val="00FD391D"/>
    <w:rsid w:val="00FD40F2"/>
    <w:rsid w:val="00FD4820"/>
    <w:rsid w:val="00FD4C00"/>
    <w:rsid w:val="00FD65BD"/>
    <w:rsid w:val="00FD6D44"/>
    <w:rsid w:val="00FD7047"/>
    <w:rsid w:val="00FE068C"/>
    <w:rsid w:val="00FE077F"/>
    <w:rsid w:val="00FE0C1A"/>
    <w:rsid w:val="00FE134D"/>
    <w:rsid w:val="00FE2807"/>
    <w:rsid w:val="00FE32AE"/>
    <w:rsid w:val="00FE3B0E"/>
    <w:rsid w:val="00FE3E40"/>
    <w:rsid w:val="00FE434C"/>
    <w:rsid w:val="00FE4894"/>
    <w:rsid w:val="00FE4BFF"/>
    <w:rsid w:val="00FE5261"/>
    <w:rsid w:val="00FE76C8"/>
    <w:rsid w:val="00FE7D42"/>
    <w:rsid w:val="00FF04CE"/>
    <w:rsid w:val="00FF0817"/>
    <w:rsid w:val="00FF2C36"/>
    <w:rsid w:val="00FF3EF5"/>
    <w:rsid w:val="00FF45EC"/>
    <w:rsid w:val="00FF4E81"/>
    <w:rsid w:val="00FF5138"/>
    <w:rsid w:val="00FF55C4"/>
    <w:rsid w:val="00FF6225"/>
    <w:rsid w:val="00FF75F3"/>
    <w:rsid w:val="00FF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D6AD"/>
  <w15:chartTrackingRefBased/>
  <w15:docId w15:val="{3C0A3808-4079-4419-A2B2-A04BADCD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qFormat="1"/>
    <w:lsdException w:name="Note Heading" w:semiHidden="1" w:uiPriority="0"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629"/>
    <w:pPr>
      <w:spacing w:after="0" w:line="240" w:lineRule="auto"/>
    </w:pPr>
    <w:rPr>
      <w:rFonts w:ascii="Times New Roman" w:eastAsia="Times New Roman" w:hAnsi="Times New Roman" w:cs="Times New Roman"/>
      <w:sz w:val="24"/>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qFormat/>
    <w:rsid w:val="00557396"/>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Times New Roman" w:eastAsia="Malgun Gothic" w:hAnsi="Times New Roman" w:cs="Times New Roman"/>
      <w:sz w:val="36"/>
      <w:szCs w:val="36"/>
    </w:rPr>
  </w:style>
  <w:style w:type="paragraph" w:styleId="Heading2">
    <w:name w:val="heading 2"/>
    <w:aliases w:val="H2,h2,Head2A,2,UNDERRUBRIK 1-2,DO NOT USE_h2,h21,H2 Char,h2 Char,标题 2,Header 2,Header2,22,heading2,2nd level,H21,H22,H23,H24,H25,R2,E2,†berschrift 2,õberschrift 2,Sub-section,Heading Two,l2,Head 2,List level 2,Sub-Heading,A"/>
    <w:basedOn w:val="Heading1"/>
    <w:next w:val="Normal"/>
    <w:link w:val="Heading2Char"/>
    <w:qFormat/>
    <w:rsid w:val="00557396"/>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2F4902"/>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557396"/>
    <w:pPr>
      <w:numPr>
        <w:ilvl w:val="3"/>
      </w:numPr>
      <w:outlineLvl w:val="3"/>
    </w:pPr>
    <w:rPr>
      <w:sz w:val="24"/>
      <w:szCs w:val="24"/>
    </w:rPr>
  </w:style>
  <w:style w:type="paragraph" w:styleId="Heading5">
    <w:name w:val="heading 5"/>
    <w:basedOn w:val="Heading4"/>
    <w:next w:val="Normal"/>
    <w:link w:val="Heading5Char"/>
    <w:uiPriority w:val="9"/>
    <w:qFormat/>
    <w:rsid w:val="00557396"/>
    <w:pPr>
      <w:numPr>
        <w:ilvl w:val="4"/>
      </w:numPr>
      <w:outlineLvl w:val="4"/>
    </w:pPr>
    <w:rPr>
      <w:sz w:val="22"/>
      <w:szCs w:val="22"/>
    </w:rPr>
  </w:style>
  <w:style w:type="paragraph" w:styleId="Heading6">
    <w:name w:val="heading 6"/>
    <w:basedOn w:val="Normal"/>
    <w:next w:val="Normal"/>
    <w:link w:val="Heading6Char"/>
    <w:qFormat/>
    <w:rsid w:val="00557396"/>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57396"/>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57396"/>
    <w:pPr>
      <w:numPr>
        <w:ilvl w:val="7"/>
      </w:numPr>
      <w:outlineLvl w:val="7"/>
    </w:pPr>
  </w:style>
  <w:style w:type="paragraph" w:styleId="Heading9">
    <w:name w:val="heading 9"/>
    <w:basedOn w:val="Heading8"/>
    <w:next w:val="Normal"/>
    <w:link w:val="Heading9Char"/>
    <w:qFormat/>
    <w:rsid w:val="0055739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1,H1 Char1,h11 Char1,h12 Char1,h13 Char1,h14 Char1,h15 Char1,h16 Char1,app heading 1 Char1,l1 Char1,Memo Heading 1 Char1,Heading 1_a Char1,heading 1 Char1,h17 Char1,h111 Char1,h121 Char1,h131 Char1,h141 Char1,h151 Char1"/>
    <w:basedOn w:val="DefaultParagraphFont"/>
    <w:link w:val="Heading1"/>
    <w:uiPriority w:val="9"/>
    <w:rsid w:val="00557396"/>
    <w:rPr>
      <w:rFonts w:ascii="Times New Roman" w:eastAsia="Malgun Gothic" w:hAnsi="Times New Roman" w:cs="Times New Roman"/>
      <w:sz w:val="36"/>
      <w:szCs w:val="36"/>
    </w:rPr>
  </w:style>
  <w:style w:type="character" w:customStyle="1" w:styleId="Heading2Char">
    <w:name w:val="Heading 2 Char"/>
    <w:aliases w:val="H2 Char2,h2 Char2,Head2A Char1,2 Char1,UNDERRUBRIK 1-2 Char1,DO NOT USE_h2 Char1,h21 Char1,H2 Char Char1,h2 Char Char1,标题 2 Char1,Header 2 Char1,Header2 Char1,22 Char1,heading2 Char1,2nd level Char1,H21 Char1,H22 Char1,H23 Char1,H24 Char"/>
    <w:basedOn w:val="DefaultParagraphFont"/>
    <w:link w:val="Heading2"/>
    <w:qFormat/>
    <w:rsid w:val="00557396"/>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qFormat/>
    <w:rsid w:val="002F4902"/>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557396"/>
    <w:rPr>
      <w:rFonts w:ascii="Times New Roman" w:eastAsia="Malgun Gothic" w:hAnsi="Times New Roman" w:cs="Times New Roman"/>
      <w:sz w:val="24"/>
      <w:szCs w:val="24"/>
    </w:rPr>
  </w:style>
  <w:style w:type="character" w:customStyle="1" w:styleId="Heading5Char">
    <w:name w:val="Heading 5 Char"/>
    <w:basedOn w:val="DefaultParagraphFont"/>
    <w:link w:val="Heading5"/>
    <w:uiPriority w:val="9"/>
    <w:qFormat/>
    <w:rsid w:val="00557396"/>
    <w:rPr>
      <w:rFonts w:ascii="Times New Roman" w:eastAsia="Malgun Gothic" w:hAnsi="Times New Roman" w:cs="Times New Roman"/>
    </w:rPr>
  </w:style>
  <w:style w:type="character" w:customStyle="1" w:styleId="Heading6Char">
    <w:name w:val="Heading 6 Char"/>
    <w:basedOn w:val="DefaultParagraphFont"/>
    <w:link w:val="Heading6"/>
    <w:qFormat/>
    <w:rsid w:val="00557396"/>
    <w:rPr>
      <w:rFonts w:ascii="Times New Roman" w:eastAsia="Times New Roman" w:hAnsi="Times New Roman" w:cs="Arial"/>
      <w:sz w:val="24"/>
      <w:szCs w:val="24"/>
    </w:rPr>
  </w:style>
  <w:style w:type="character" w:customStyle="1" w:styleId="Heading7Char">
    <w:name w:val="Heading 7 Char"/>
    <w:basedOn w:val="DefaultParagraphFont"/>
    <w:link w:val="Heading7"/>
    <w:qFormat/>
    <w:rsid w:val="00557396"/>
    <w:rPr>
      <w:rFonts w:ascii="Times New Roman" w:eastAsia="Times New Roman" w:hAnsi="Times New Roman" w:cs="Arial"/>
      <w:sz w:val="24"/>
      <w:szCs w:val="24"/>
    </w:rPr>
  </w:style>
  <w:style w:type="character" w:customStyle="1" w:styleId="Heading8Char">
    <w:name w:val="Heading 8 Char"/>
    <w:basedOn w:val="DefaultParagraphFont"/>
    <w:link w:val="Heading8"/>
    <w:qFormat/>
    <w:rsid w:val="00557396"/>
    <w:rPr>
      <w:rFonts w:ascii="Times New Roman" w:eastAsia="Times New Roman" w:hAnsi="Times New Roman" w:cs="Arial"/>
      <w:sz w:val="24"/>
      <w:szCs w:val="24"/>
    </w:rPr>
  </w:style>
  <w:style w:type="character" w:customStyle="1" w:styleId="Heading9Char">
    <w:name w:val="Heading 9 Char"/>
    <w:basedOn w:val="DefaultParagraphFont"/>
    <w:link w:val="Heading9"/>
    <w:qFormat/>
    <w:rsid w:val="00557396"/>
    <w:rPr>
      <w:rFonts w:ascii="Times New Roman" w:eastAsia="Times New Roman" w:hAnsi="Times New Roman" w:cs="Arial"/>
      <w:sz w:val="24"/>
      <w:szCs w:val="24"/>
    </w:rPr>
  </w:style>
  <w:style w:type="paragraph" w:customStyle="1" w:styleId="3GPPHeader">
    <w:name w:val="3GPP_Header"/>
    <w:basedOn w:val="Normal"/>
    <w:qFormat/>
    <w:rsid w:val="00557396"/>
    <w:pPr>
      <w:tabs>
        <w:tab w:val="left" w:pos="1701"/>
        <w:tab w:val="right" w:pos="9639"/>
      </w:tabs>
      <w:spacing w:after="240"/>
    </w:pPr>
    <w:rPr>
      <w:b/>
    </w:rPr>
  </w:style>
  <w:style w:type="paragraph" w:customStyle="1" w:styleId="0Maintext">
    <w:name w:val="0 Main text"/>
    <w:basedOn w:val="Normal"/>
    <w:link w:val="0MaintextChar"/>
    <w:qFormat/>
    <w:rsid w:val="006E5C58"/>
    <w:pPr>
      <w:spacing w:after="100" w:afterAutospacing="1"/>
      <w:jc w:val="both"/>
    </w:pPr>
    <w:rPr>
      <w:rFonts w:cs="Batang"/>
      <w:sz w:val="20"/>
      <w:szCs w:val="20"/>
      <w:lang w:val="en-GB" w:eastAsia="en-US"/>
    </w:rPr>
  </w:style>
  <w:style w:type="character" w:customStyle="1" w:styleId="0MaintextChar">
    <w:name w:val="0 Main text Char"/>
    <w:basedOn w:val="DefaultParagraphFont"/>
    <w:link w:val="0Maintext"/>
    <w:qFormat/>
    <w:rsid w:val="006E5C58"/>
    <w:rPr>
      <w:rFonts w:ascii="Times New Roman" w:eastAsia="Times New Roman" w:hAnsi="Times New Roman" w:cs="Batang"/>
      <w:sz w:val="20"/>
      <w:szCs w:val="20"/>
      <w:lang w:val="en-GB" w:eastAsia="en-US"/>
    </w:rPr>
  </w:style>
  <w:style w:type="table" w:styleId="TableGrid">
    <w:name w:val="Table Grid"/>
    <w:aliases w:val="TableGrid,ST Table,Check(v),Table-Text,x Tableau page de garde"/>
    <w:basedOn w:val="TableNormal"/>
    <w:qFormat/>
    <w:rsid w:val="0055739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57396"/>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557396"/>
    <w:rPr>
      <w:rFonts w:ascii="Times" w:eastAsia="Batang" w:hAnsi="Times" w:cs="Times New Roman"/>
      <w:sz w:val="20"/>
      <w:szCs w:val="24"/>
      <w:lang w:val="en-GB" w:eastAsia="x-none"/>
    </w:rPr>
  </w:style>
  <w:style w:type="character" w:customStyle="1" w:styleId="apple-converted-space">
    <w:name w:val="apple-converted-space"/>
    <w:basedOn w:val="DefaultParagraphFont"/>
    <w:qFormat/>
    <w:rsid w:val="00557396"/>
  </w:style>
  <w:style w:type="character" w:styleId="Emphasis">
    <w:name w:val="Emphasis"/>
    <w:basedOn w:val="DefaultParagraphFont"/>
    <w:uiPriority w:val="20"/>
    <w:qFormat/>
    <w:rsid w:val="00557396"/>
    <w:rPr>
      <w:i/>
      <w:iCs/>
    </w:rPr>
  </w:style>
  <w:style w:type="paragraph" w:customStyle="1" w:styleId="CRCoverPage">
    <w:name w:val="CR Cover Page"/>
    <w:link w:val="CRCoverPageZchn"/>
    <w:qFormat/>
    <w:rsid w:val="0055739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rsid w:val="00557396"/>
    <w:rPr>
      <w:rFonts w:ascii="Arial" w:hAnsi="Arial" w:cs="Times New Roman"/>
      <w:sz w:val="20"/>
      <w:szCs w:val="20"/>
      <w:lang w:val="en-GB" w:eastAsia="en-US"/>
    </w:rPr>
  </w:style>
  <w:style w:type="character" w:styleId="Strong">
    <w:name w:val="Strong"/>
    <w:uiPriority w:val="22"/>
    <w:qFormat/>
    <w:rsid w:val="00557396"/>
    <w:rPr>
      <w:b/>
      <w:bCs/>
    </w:rPr>
  </w:style>
  <w:style w:type="paragraph" w:customStyle="1" w:styleId="B1">
    <w:name w:val="B1"/>
    <w:basedOn w:val="Normal"/>
    <w:link w:val="B1Zchn"/>
    <w:qFormat/>
    <w:rsid w:val="00557396"/>
    <w:pPr>
      <w:spacing w:after="180"/>
      <w:ind w:left="568" w:hanging="284"/>
    </w:pPr>
    <w:rPr>
      <w:sz w:val="20"/>
      <w:szCs w:val="20"/>
      <w:lang w:val="x-none" w:eastAsia="en-US"/>
    </w:rPr>
  </w:style>
  <w:style w:type="character" w:customStyle="1" w:styleId="B1Zchn">
    <w:name w:val="B1 Zchn"/>
    <w:link w:val="B1"/>
    <w:qFormat/>
    <w:rsid w:val="00557396"/>
    <w:rPr>
      <w:rFonts w:ascii="Times New Roman" w:eastAsia="Times New Roman" w:hAnsi="Times New Roman" w:cs="Times New Roman"/>
      <w:sz w:val="20"/>
      <w:szCs w:val="20"/>
      <w:lang w:val="x-none" w:eastAsia="en-US"/>
    </w:rPr>
  </w:style>
  <w:style w:type="paragraph" w:customStyle="1" w:styleId="B2">
    <w:name w:val="B2"/>
    <w:basedOn w:val="Normal"/>
    <w:link w:val="B2Char"/>
    <w:qFormat/>
    <w:rsid w:val="00557396"/>
    <w:pPr>
      <w:spacing w:after="180"/>
      <w:ind w:left="851" w:hanging="284"/>
    </w:pPr>
    <w:rPr>
      <w:sz w:val="20"/>
      <w:szCs w:val="20"/>
      <w:lang w:val="x-none" w:eastAsia="en-US"/>
    </w:rPr>
  </w:style>
  <w:style w:type="character" w:customStyle="1" w:styleId="B2Char">
    <w:name w:val="B2 Char"/>
    <w:link w:val="B2"/>
    <w:qFormat/>
    <w:rsid w:val="00557396"/>
    <w:rPr>
      <w:rFonts w:ascii="Times New Roman" w:eastAsia="Times New Roman" w:hAnsi="Times New Roman" w:cs="Times New Roman"/>
      <w:sz w:val="20"/>
      <w:szCs w:val="20"/>
      <w:lang w:val="x-none" w:eastAsia="en-US"/>
    </w:rPr>
  </w:style>
  <w:style w:type="paragraph" w:customStyle="1" w:styleId="EQ">
    <w:name w:val="EQ"/>
    <w:basedOn w:val="Normal"/>
    <w:next w:val="Normal"/>
    <w:link w:val="EQChar"/>
    <w:qFormat/>
    <w:rsid w:val="00557396"/>
    <w:pPr>
      <w:keepLines/>
      <w:tabs>
        <w:tab w:val="center" w:pos="4536"/>
        <w:tab w:val="right" w:pos="9072"/>
      </w:tabs>
      <w:spacing w:after="180"/>
    </w:pPr>
    <w:rPr>
      <w:rFonts w:eastAsia="SimSun"/>
      <w:noProof/>
      <w:sz w:val="20"/>
      <w:szCs w:val="20"/>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50593E"/>
    <w:pPr>
      <w:suppressAutoHyphens/>
      <w:overflowPunct w:val="0"/>
      <w:autoSpaceDE w:val="0"/>
      <w:spacing w:before="120" w:after="120"/>
      <w:textAlignment w:val="baseline"/>
    </w:pPr>
    <w:rPr>
      <w:b/>
      <w:sz w:val="20"/>
      <w:szCs w:val="20"/>
      <w:lang w:val="en-GB"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50593E"/>
    <w:rPr>
      <w:rFonts w:ascii="Times New Roman" w:eastAsia="Times New Roman" w:hAnsi="Times New Roman" w:cs="Times New Roman"/>
      <w:b/>
      <w:sz w:val="20"/>
      <w:szCs w:val="20"/>
      <w:lang w:val="en-GB" w:eastAsia="ar-SA"/>
    </w:rPr>
  </w:style>
  <w:style w:type="character" w:customStyle="1" w:styleId="mc-span">
    <w:name w:val="mc-span"/>
    <w:rsid w:val="0050593E"/>
  </w:style>
  <w:style w:type="character" w:styleId="PlaceholderText">
    <w:name w:val="Placeholder Text"/>
    <w:basedOn w:val="DefaultParagraphFont"/>
    <w:uiPriority w:val="99"/>
    <w:semiHidden/>
    <w:qFormat/>
    <w:rsid w:val="00C10D36"/>
    <w:rPr>
      <w:color w:val="808080"/>
    </w:rPr>
  </w:style>
  <w:style w:type="paragraph" w:customStyle="1" w:styleId="TAL">
    <w:name w:val="TAL"/>
    <w:basedOn w:val="Normal"/>
    <w:link w:val="TALChar"/>
    <w:qFormat/>
    <w:rsid w:val="00AE467A"/>
    <w:pPr>
      <w:keepNext/>
      <w:keepLines/>
    </w:pPr>
    <w:rPr>
      <w:rFonts w:ascii="Arial" w:eastAsia="MS Mincho" w:hAnsi="Arial"/>
      <w:sz w:val="18"/>
      <w:szCs w:val="20"/>
      <w:lang w:val="en-GB" w:eastAsia="en-US"/>
    </w:rPr>
  </w:style>
  <w:style w:type="paragraph" w:customStyle="1" w:styleId="TAH">
    <w:name w:val="TAH"/>
    <w:basedOn w:val="Normal"/>
    <w:link w:val="TAHCar"/>
    <w:qFormat/>
    <w:rsid w:val="00AE467A"/>
    <w:pPr>
      <w:keepNext/>
      <w:keepLines/>
      <w:overflowPunct w:val="0"/>
      <w:autoSpaceDE w:val="0"/>
      <w:autoSpaceDN w:val="0"/>
      <w:adjustRightInd w:val="0"/>
      <w:jc w:val="center"/>
      <w:textAlignment w:val="baseline"/>
    </w:pPr>
    <w:rPr>
      <w:rFonts w:ascii="Arial" w:hAnsi="Arial"/>
      <w:b/>
      <w:sz w:val="18"/>
      <w:szCs w:val="20"/>
      <w:lang w:val="en-GB" w:eastAsia="en-GB"/>
    </w:rPr>
  </w:style>
  <w:style w:type="character" w:customStyle="1" w:styleId="TALChar">
    <w:name w:val="TAL Char"/>
    <w:link w:val="TAL"/>
    <w:qFormat/>
    <w:locked/>
    <w:rsid w:val="00AE467A"/>
    <w:rPr>
      <w:rFonts w:ascii="Arial" w:eastAsia="MS Mincho" w:hAnsi="Arial" w:cs="Times New Roman"/>
      <w:sz w:val="18"/>
      <w:szCs w:val="20"/>
      <w:lang w:val="en-GB" w:eastAsia="en-US"/>
    </w:rPr>
  </w:style>
  <w:style w:type="paragraph" w:customStyle="1" w:styleId="TH">
    <w:name w:val="TH"/>
    <w:basedOn w:val="Normal"/>
    <w:link w:val="THChar"/>
    <w:qFormat/>
    <w:rsid w:val="00AE467A"/>
    <w:pPr>
      <w:keepNext/>
      <w:keepLines/>
      <w:overflowPunct w:val="0"/>
      <w:autoSpaceDE w:val="0"/>
      <w:autoSpaceDN w:val="0"/>
      <w:adjustRightInd w:val="0"/>
      <w:spacing w:before="60" w:after="180"/>
      <w:jc w:val="center"/>
      <w:textAlignment w:val="baseline"/>
    </w:pPr>
    <w:rPr>
      <w:rFonts w:ascii="Arial" w:hAnsi="Arial"/>
      <w:b/>
      <w:sz w:val="20"/>
      <w:szCs w:val="20"/>
      <w:lang w:val="en-GB" w:eastAsia="en-GB"/>
    </w:rPr>
  </w:style>
  <w:style w:type="character" w:customStyle="1" w:styleId="THChar">
    <w:name w:val="TH Char"/>
    <w:link w:val="TH"/>
    <w:qFormat/>
    <w:rsid w:val="00AE467A"/>
    <w:rPr>
      <w:rFonts w:ascii="Arial" w:eastAsia="Times New Roman" w:hAnsi="Arial" w:cs="Times New Roman"/>
      <w:b/>
      <w:sz w:val="20"/>
      <w:szCs w:val="20"/>
      <w:lang w:val="en-GB" w:eastAsia="en-GB"/>
    </w:rPr>
  </w:style>
  <w:style w:type="character" w:customStyle="1" w:styleId="TAHCar">
    <w:name w:val="TAH Car"/>
    <w:link w:val="TAH"/>
    <w:qFormat/>
    <w:locked/>
    <w:rsid w:val="00AE467A"/>
    <w:rPr>
      <w:rFonts w:ascii="Arial" w:eastAsia="Times New Roman" w:hAnsi="Arial" w:cs="Times New Roman"/>
      <w:b/>
      <w:sz w:val="18"/>
      <w:szCs w:val="20"/>
      <w:lang w:val="en-GB" w:eastAsia="en-GB"/>
    </w:rPr>
  </w:style>
  <w:style w:type="paragraph" w:customStyle="1" w:styleId="TAN">
    <w:name w:val="TAN"/>
    <w:basedOn w:val="Normal"/>
    <w:link w:val="TANChar"/>
    <w:qFormat/>
    <w:rsid w:val="00AE467A"/>
    <w:pPr>
      <w:keepNext/>
      <w:ind w:left="851" w:hanging="851"/>
    </w:pPr>
    <w:rPr>
      <w:rFonts w:ascii="Arial" w:eastAsia="Malgun Gothic" w:hAnsi="Arial" w:cs="Arial"/>
      <w:sz w:val="18"/>
      <w:szCs w:val="18"/>
      <w:lang w:eastAsia="en-US"/>
    </w:rPr>
  </w:style>
  <w:style w:type="character" w:customStyle="1" w:styleId="TANChar">
    <w:name w:val="TAN Char"/>
    <w:link w:val="TAN"/>
    <w:qFormat/>
    <w:locked/>
    <w:rsid w:val="00AE467A"/>
    <w:rPr>
      <w:rFonts w:ascii="Arial" w:eastAsia="Malgun Gothic" w:hAnsi="Arial" w:cs="Arial"/>
      <w:sz w:val="18"/>
      <w:szCs w:val="18"/>
      <w:lang w:eastAsia="en-US"/>
    </w:rPr>
  </w:style>
  <w:style w:type="paragraph" w:customStyle="1" w:styleId="bullet1">
    <w:name w:val="bullet1"/>
    <w:basedOn w:val="Normal"/>
    <w:link w:val="bullet1Char"/>
    <w:qFormat/>
    <w:rsid w:val="00AE467A"/>
    <w:pPr>
      <w:numPr>
        <w:numId w:val="2"/>
      </w:numPr>
      <w:overflowPunct w:val="0"/>
      <w:spacing w:after="120"/>
      <w:jc w:val="both"/>
    </w:pPr>
    <w:rPr>
      <w:rFonts w:eastAsia="SimSun"/>
      <w:sz w:val="20"/>
    </w:rPr>
  </w:style>
  <w:style w:type="character" w:styleId="Hyperlink">
    <w:name w:val="Hyperlink"/>
    <w:uiPriority w:val="99"/>
    <w:qFormat/>
    <w:rsid w:val="00C46EAA"/>
    <w:rPr>
      <w:color w:val="0000FF"/>
      <w:u w:val="single"/>
    </w:rPr>
  </w:style>
  <w:style w:type="paragraph" w:styleId="NormalWeb">
    <w:name w:val="Normal (Web)"/>
    <w:basedOn w:val="Normal"/>
    <w:uiPriority w:val="99"/>
    <w:qFormat/>
    <w:rsid w:val="00E07A91"/>
    <w:pPr>
      <w:spacing w:before="100" w:beforeAutospacing="1" w:after="100" w:afterAutospacing="1"/>
    </w:pPr>
    <w:rPr>
      <w:rFonts w:ascii="Arial" w:eastAsia="SimSun" w:hAnsi="Arial" w:cs="Arial"/>
      <w:color w:val="493118"/>
      <w:sz w:val="18"/>
      <w:szCs w:val="18"/>
    </w:rPr>
  </w:style>
  <w:style w:type="paragraph" w:customStyle="1" w:styleId="xxmsonormal">
    <w:name w:val="x_xmsonormal"/>
    <w:basedOn w:val="Normal"/>
    <w:qFormat/>
    <w:rsid w:val="00E07A91"/>
    <w:rPr>
      <w:rFonts w:ascii="Calibri" w:eastAsia="Malgun Gothic" w:hAnsi="Calibri" w:cs="Calibri"/>
      <w:sz w:val="22"/>
      <w:szCs w:val="22"/>
      <w:lang w:eastAsia="ko-KR"/>
    </w:rPr>
  </w:style>
  <w:style w:type="character" w:customStyle="1" w:styleId="xcontentpasted0">
    <w:name w:val="x_contentpasted0"/>
    <w:qFormat/>
    <w:rsid w:val="008C79C5"/>
  </w:style>
  <w:style w:type="paragraph" w:customStyle="1" w:styleId="elementtoproof">
    <w:name w:val="elementtoproof"/>
    <w:basedOn w:val="Normal"/>
    <w:uiPriority w:val="99"/>
    <w:semiHidden/>
    <w:qFormat/>
    <w:rsid w:val="008C79C5"/>
    <w:rPr>
      <w:rFonts w:eastAsia="Malgun Gothic"/>
      <w:lang w:eastAsia="ko-KR"/>
    </w:rPr>
  </w:style>
  <w:style w:type="character" w:customStyle="1" w:styleId="contentpasted0">
    <w:name w:val="contentpasted0"/>
    <w:qFormat/>
    <w:rsid w:val="008C79C5"/>
  </w:style>
  <w:style w:type="table" w:styleId="GridTable4-Accent6">
    <w:name w:val="Grid Table 4 Accent 6"/>
    <w:basedOn w:val="TableNormal"/>
    <w:uiPriority w:val="49"/>
    <w:rsid w:val="000259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C">
    <w:name w:val="TAC"/>
    <w:basedOn w:val="Normal"/>
    <w:link w:val="TACChar"/>
    <w:qFormat/>
    <w:rsid w:val="00B866F8"/>
    <w:pPr>
      <w:keepNext/>
      <w:keepLines/>
      <w:jc w:val="center"/>
    </w:pPr>
    <w:rPr>
      <w:rFonts w:ascii="Arial" w:eastAsia="SimSun" w:hAnsi="Arial"/>
      <w:sz w:val="18"/>
      <w:szCs w:val="20"/>
      <w:lang w:val="en-GB" w:eastAsia="en-US"/>
    </w:rPr>
  </w:style>
  <w:style w:type="character" w:customStyle="1" w:styleId="TACChar">
    <w:name w:val="TAC Char"/>
    <w:link w:val="TAC"/>
    <w:qFormat/>
    <w:rsid w:val="00B866F8"/>
    <w:rPr>
      <w:rFonts w:ascii="Arial" w:eastAsia="SimSun" w:hAnsi="Arial" w:cs="Times New Roman"/>
      <w:sz w:val="18"/>
      <w:szCs w:val="20"/>
      <w:lang w:val="en-GB" w:eastAsia="en-US"/>
    </w:rPr>
  </w:style>
  <w:style w:type="character" w:customStyle="1" w:styleId="listauto1Char">
    <w:name w:val="list auto 1 Char"/>
    <w:link w:val="listauto1"/>
    <w:locked/>
    <w:rsid w:val="001D6884"/>
    <w:rPr>
      <w:rFonts w:ascii="SimSun" w:eastAsia="SimSun" w:hAnsi="SimSun"/>
      <w:b/>
      <w:bCs/>
      <w:lang w:eastAsia="en-US"/>
    </w:rPr>
  </w:style>
  <w:style w:type="paragraph" w:customStyle="1" w:styleId="listauto1">
    <w:name w:val="list auto 1"/>
    <w:basedOn w:val="Normal"/>
    <w:link w:val="listauto1Char"/>
    <w:rsid w:val="001D6884"/>
    <w:pPr>
      <w:numPr>
        <w:numId w:val="4"/>
      </w:numPr>
      <w:spacing w:line="276" w:lineRule="auto"/>
      <w:contextualSpacing/>
      <w:jc w:val="both"/>
    </w:pPr>
    <w:rPr>
      <w:rFonts w:ascii="SimSun" w:eastAsia="SimSun" w:hAnsi="SimSun" w:cstheme="minorBidi"/>
      <w:b/>
      <w:bCs/>
      <w:sz w:val="22"/>
      <w:szCs w:val="22"/>
      <w:lang w:eastAsia="en-US"/>
    </w:rPr>
  </w:style>
  <w:style w:type="paragraph" w:customStyle="1" w:styleId="listauto2">
    <w:name w:val="list auto 2"/>
    <w:basedOn w:val="Normal"/>
    <w:uiPriority w:val="99"/>
    <w:rsid w:val="001D6884"/>
    <w:pPr>
      <w:numPr>
        <w:ilvl w:val="1"/>
        <w:numId w:val="4"/>
      </w:numPr>
      <w:spacing w:line="276" w:lineRule="auto"/>
      <w:ind w:left="990" w:hanging="540"/>
      <w:contextualSpacing/>
      <w:jc w:val="both"/>
    </w:pPr>
    <w:rPr>
      <w:rFonts w:ascii="SimSun" w:eastAsia="SimSun" w:hAnsi="SimSun"/>
      <w:b/>
      <w:bCs/>
      <w:sz w:val="22"/>
      <w:szCs w:val="22"/>
      <w:lang w:eastAsia="en-US"/>
    </w:rPr>
  </w:style>
  <w:style w:type="paragraph" w:styleId="BodyText">
    <w:name w:val="Body Text"/>
    <w:aliases w:val="bt"/>
    <w:basedOn w:val="Normal"/>
    <w:link w:val="BodyTextChar"/>
    <w:qFormat/>
    <w:rsid w:val="001D6884"/>
    <w:pPr>
      <w:spacing w:after="120"/>
      <w:jc w:val="both"/>
    </w:pPr>
    <w:rPr>
      <w:rFonts w:ascii="Times" w:eastAsia="Batang" w:hAnsi="Times"/>
      <w:sz w:val="20"/>
      <w:lang w:val="en-GB" w:eastAsia="x-none"/>
    </w:rPr>
  </w:style>
  <w:style w:type="character" w:customStyle="1" w:styleId="BodyTextChar">
    <w:name w:val="Body Text Char"/>
    <w:aliases w:val="bt Char"/>
    <w:basedOn w:val="DefaultParagraphFont"/>
    <w:link w:val="BodyText"/>
    <w:qFormat/>
    <w:rsid w:val="001D6884"/>
    <w:rPr>
      <w:rFonts w:ascii="Times" w:eastAsia="Batang" w:hAnsi="Times" w:cs="Times New Roman"/>
      <w:sz w:val="20"/>
      <w:szCs w:val="24"/>
      <w:lang w:val="en-GB" w:eastAsia="x-none"/>
    </w:rPr>
  </w:style>
  <w:style w:type="paragraph" w:customStyle="1" w:styleId="bodytext0">
    <w:name w:val="bodytext"/>
    <w:basedOn w:val="Normal"/>
    <w:uiPriority w:val="99"/>
    <w:rsid w:val="001D6884"/>
    <w:pPr>
      <w:spacing w:before="100" w:beforeAutospacing="1" w:after="100" w:afterAutospacing="1"/>
    </w:pPr>
    <w:rPr>
      <w:rFonts w:ascii="Gulim" w:eastAsia="Gulim" w:hAnsi="Gulim"/>
      <w:lang w:eastAsia="ko-KR"/>
    </w:rPr>
  </w:style>
  <w:style w:type="paragraph" w:customStyle="1" w:styleId="mc-p">
    <w:name w:val="mc-p___"/>
    <w:basedOn w:val="Normal"/>
    <w:uiPriority w:val="99"/>
    <w:qFormat/>
    <w:rsid w:val="001D6884"/>
    <w:pPr>
      <w:spacing w:before="100" w:beforeAutospacing="1" w:after="100" w:afterAutospacing="1"/>
    </w:pPr>
    <w:rPr>
      <w:rFonts w:ascii="Calibri" w:eastAsia="Malgun Gothic" w:hAnsi="Calibri" w:cs="Calibri"/>
      <w:sz w:val="22"/>
      <w:szCs w:val="22"/>
      <w:lang w:eastAsia="ko-KR"/>
    </w:rPr>
  </w:style>
  <w:style w:type="paragraph" w:customStyle="1" w:styleId="bullet2">
    <w:name w:val="bullet2"/>
    <w:basedOn w:val="Normal"/>
    <w:link w:val="bullet2Char"/>
    <w:uiPriority w:val="99"/>
    <w:qFormat/>
    <w:rsid w:val="001D6884"/>
    <w:pPr>
      <w:spacing w:line="259" w:lineRule="auto"/>
      <w:ind w:left="1440" w:hanging="360"/>
      <w:jc w:val="both"/>
    </w:pPr>
    <w:rPr>
      <w:rFonts w:eastAsia="Batang"/>
      <w:sz w:val="22"/>
      <w:lang w:eastAsia="en-US"/>
    </w:rPr>
  </w:style>
  <w:style w:type="character" w:customStyle="1" w:styleId="bullet1Char">
    <w:name w:val="bullet1 Char"/>
    <w:link w:val="bullet1"/>
    <w:qFormat/>
    <w:rsid w:val="001D6884"/>
    <w:rPr>
      <w:rFonts w:ascii="Times New Roman" w:eastAsia="SimSun" w:hAnsi="Times New Roman" w:cs="Times New Roman"/>
      <w:sz w:val="20"/>
      <w:szCs w:val="24"/>
    </w:rPr>
  </w:style>
  <w:style w:type="paragraph" w:customStyle="1" w:styleId="bullet3">
    <w:name w:val="bullet3"/>
    <w:basedOn w:val="Normal"/>
    <w:link w:val="bullet3Char"/>
    <w:uiPriority w:val="99"/>
    <w:qFormat/>
    <w:rsid w:val="001D6884"/>
    <w:pPr>
      <w:spacing w:line="259" w:lineRule="auto"/>
      <w:ind w:left="2160" w:hanging="180"/>
    </w:pPr>
    <w:rPr>
      <w:rFonts w:ascii="Times" w:eastAsia="Batang" w:hAnsi="Times"/>
      <w:sz w:val="20"/>
      <w:lang w:val="en-GB" w:eastAsia="en-US"/>
    </w:rPr>
  </w:style>
  <w:style w:type="paragraph" w:customStyle="1" w:styleId="bullet4">
    <w:name w:val="bullet4"/>
    <w:basedOn w:val="Normal"/>
    <w:uiPriority w:val="99"/>
    <w:qFormat/>
    <w:rsid w:val="001D6884"/>
    <w:pPr>
      <w:spacing w:line="259" w:lineRule="auto"/>
      <w:ind w:left="2880" w:hanging="360"/>
    </w:pPr>
    <w:rPr>
      <w:rFonts w:ascii="Times" w:eastAsia="Batang" w:hAnsi="Times"/>
      <w:sz w:val="20"/>
      <w:lang w:val="en-GB" w:eastAsia="en-US"/>
    </w:rPr>
  </w:style>
  <w:style w:type="character" w:customStyle="1" w:styleId="bullet2Char">
    <w:name w:val="bullet2 Char"/>
    <w:link w:val="bullet2"/>
    <w:uiPriority w:val="99"/>
    <w:qFormat/>
    <w:rsid w:val="001D6884"/>
    <w:rPr>
      <w:rFonts w:ascii="Times New Roman" w:eastAsia="Batang" w:hAnsi="Times New Roman" w:cs="Times New Roman"/>
      <w:szCs w:val="24"/>
      <w:lang w:eastAsia="en-US"/>
    </w:rPr>
  </w:style>
  <w:style w:type="paragraph" w:customStyle="1" w:styleId="default">
    <w:name w:val="default"/>
    <w:basedOn w:val="Normal"/>
    <w:rsid w:val="001D6884"/>
    <w:pPr>
      <w:spacing w:before="100" w:beforeAutospacing="1" w:after="100" w:afterAutospacing="1"/>
    </w:pPr>
    <w:rPr>
      <w:rFonts w:ascii="Calibri" w:eastAsia="Malgun Gothic" w:hAnsi="Calibri" w:cs="Calibri"/>
      <w:sz w:val="22"/>
      <w:szCs w:val="22"/>
      <w:lang w:eastAsia="ko-KR"/>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uiPriority w:val="9"/>
    <w:qFormat/>
    <w:rsid w:val="001D6884"/>
    <w:rPr>
      <w:rFonts w:ascii="Arial" w:eastAsia="Batang"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uiPriority w:val="9"/>
    <w:qFormat/>
    <w:rsid w:val="001D6884"/>
    <w:rPr>
      <w:rFonts w:ascii="Arial" w:eastAsia="Batang" w:hAnsi="Arial"/>
      <w:b/>
      <w:bCs/>
      <w:i/>
      <w:iCs/>
      <w:sz w:val="24"/>
      <w:szCs w:val="28"/>
      <w:lang w:val="en-GB" w:eastAsia="x-none"/>
    </w:rPr>
  </w:style>
  <w:style w:type="paragraph" w:styleId="PlainText">
    <w:name w:val="Plain Text"/>
    <w:basedOn w:val="Normal"/>
    <w:link w:val="PlainTextChar"/>
    <w:uiPriority w:val="99"/>
    <w:unhideWhenUsed/>
    <w:qFormat/>
    <w:rsid w:val="001D6884"/>
    <w:rPr>
      <w:rFonts w:ascii="Arial" w:eastAsia="MS Gothic" w:hAnsi="Arial"/>
      <w:color w:val="000000"/>
      <w:sz w:val="20"/>
      <w:szCs w:val="20"/>
      <w:lang w:val="x-none" w:eastAsia="x-none"/>
    </w:rPr>
  </w:style>
  <w:style w:type="character" w:customStyle="1" w:styleId="PlainTextChar">
    <w:name w:val="Plain Text Char"/>
    <w:basedOn w:val="DefaultParagraphFont"/>
    <w:link w:val="PlainText"/>
    <w:uiPriority w:val="99"/>
    <w:qFormat/>
    <w:rsid w:val="001D6884"/>
    <w:rPr>
      <w:rFonts w:ascii="Arial" w:eastAsia="MS Gothic" w:hAnsi="Arial" w:cs="Times New Roman"/>
      <w:color w:val="000000"/>
      <w:sz w:val="20"/>
      <w:szCs w:val="20"/>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qFormat/>
    <w:rsid w:val="001D6884"/>
    <w:pPr>
      <w:tabs>
        <w:tab w:val="center" w:pos="4680"/>
        <w:tab w:val="right" w:pos="9360"/>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1D6884"/>
    <w:rPr>
      <w:rFonts w:ascii="Times" w:eastAsia="Batang" w:hAnsi="Times" w:cs="Times New Roman"/>
      <w:sz w:val="20"/>
      <w:szCs w:val="24"/>
      <w:lang w:val="en-GB" w:eastAsia="en-US"/>
    </w:rPr>
  </w:style>
  <w:style w:type="paragraph" w:styleId="Footer">
    <w:name w:val="footer"/>
    <w:basedOn w:val="Normal"/>
    <w:link w:val="FooterChar"/>
    <w:unhideWhenUsed/>
    <w:qFormat/>
    <w:rsid w:val="001D6884"/>
    <w:pPr>
      <w:tabs>
        <w:tab w:val="center" w:pos="4680"/>
        <w:tab w:val="right" w:pos="9360"/>
      </w:tabs>
    </w:pPr>
    <w:rPr>
      <w:rFonts w:ascii="Times" w:eastAsia="Batang" w:hAnsi="Times"/>
      <w:sz w:val="20"/>
      <w:lang w:val="en-GB" w:eastAsia="en-US"/>
    </w:rPr>
  </w:style>
  <w:style w:type="character" w:customStyle="1" w:styleId="FooterChar">
    <w:name w:val="Footer Char"/>
    <w:basedOn w:val="DefaultParagraphFont"/>
    <w:link w:val="Footer"/>
    <w:qFormat/>
    <w:rsid w:val="001D6884"/>
    <w:rPr>
      <w:rFonts w:ascii="Times" w:eastAsia="Batang" w:hAnsi="Times" w:cs="Times New Roman"/>
      <w:sz w:val="20"/>
      <w:szCs w:val="24"/>
      <w:lang w:val="en-GB" w:eastAsia="en-US"/>
    </w:rPr>
  </w:style>
  <w:style w:type="character" w:styleId="FollowedHyperlink">
    <w:name w:val="FollowedHyperlink"/>
    <w:unhideWhenUsed/>
    <w:qFormat/>
    <w:rsid w:val="001D6884"/>
    <w:rPr>
      <w:color w:val="954F72"/>
      <w:u w:val="single"/>
    </w:rPr>
  </w:style>
  <w:style w:type="paragraph" w:customStyle="1" w:styleId="References">
    <w:name w:val="References"/>
    <w:basedOn w:val="Normal"/>
    <w:qFormat/>
    <w:rsid w:val="001D6884"/>
    <w:pPr>
      <w:numPr>
        <w:ilvl w:val="2"/>
        <w:numId w:val="5"/>
      </w:numPr>
    </w:pPr>
    <w:rPr>
      <w:sz w:val="20"/>
      <w:lang w:eastAsia="en-US"/>
    </w:rPr>
  </w:style>
  <w:style w:type="paragraph" w:customStyle="1" w:styleId="TdocHeader2">
    <w:name w:val="Tdoc_Header_2"/>
    <w:basedOn w:val="Normal"/>
    <w:qFormat/>
    <w:rsid w:val="001D6884"/>
    <w:pPr>
      <w:widowControl w:val="0"/>
      <w:tabs>
        <w:tab w:val="left" w:pos="1701"/>
        <w:tab w:val="right" w:pos="9072"/>
        <w:tab w:val="right" w:pos="10206"/>
      </w:tabs>
      <w:jc w:val="both"/>
    </w:pPr>
    <w:rPr>
      <w:rFonts w:ascii="Arial" w:eastAsia="Batang" w:hAnsi="Arial"/>
      <w:b/>
      <w:sz w:val="18"/>
      <w:szCs w:val="20"/>
      <w:lang w:val="en-GB" w:eastAsia="en-US"/>
    </w:rPr>
  </w:style>
  <w:style w:type="paragraph" w:customStyle="1" w:styleId="TdocHeading1">
    <w:name w:val="Tdoc_Heading_1"/>
    <w:basedOn w:val="Heading1"/>
    <w:next w:val="BodyText"/>
    <w:autoRedefine/>
    <w:qFormat/>
    <w:rsid w:val="001D6884"/>
    <w:pPr>
      <w:keepNext w:val="0"/>
      <w:keepLines w:val="0"/>
      <w:widowControl w:val="0"/>
      <w:numPr>
        <w:numId w:val="0"/>
      </w:numPr>
      <w:pBdr>
        <w:top w:val="none" w:sz="0" w:space="0" w:color="auto"/>
      </w:pBdr>
      <w:tabs>
        <w:tab w:val="num" w:pos="360"/>
      </w:tabs>
      <w:overflowPunct/>
      <w:autoSpaceDE/>
      <w:autoSpaceDN/>
      <w:adjustRightInd/>
      <w:spacing w:after="120"/>
      <w:ind w:left="357" w:hanging="357"/>
      <w:jc w:val="both"/>
      <w:textAlignment w:val="auto"/>
    </w:pPr>
    <w:rPr>
      <w:rFonts w:ascii="Arial" w:eastAsia="Batang" w:hAnsi="Arial"/>
      <w:b/>
      <w:noProof/>
      <w:kern w:val="28"/>
      <w:sz w:val="24"/>
      <w:szCs w:val="20"/>
      <w:lang w:eastAsia="x-none"/>
    </w:rPr>
  </w:style>
  <w:style w:type="paragraph" w:customStyle="1" w:styleId="TdocHeader1">
    <w:name w:val="Tdoc_Header_1"/>
    <w:basedOn w:val="Header"/>
    <w:rsid w:val="001D6884"/>
  </w:style>
  <w:style w:type="paragraph" w:styleId="FootnoteText">
    <w:name w:val="footnote text"/>
    <w:basedOn w:val="Normal"/>
    <w:link w:val="FootnoteTextChar"/>
    <w:semiHidden/>
    <w:qFormat/>
    <w:rsid w:val="001D6884"/>
    <w:pPr>
      <w:jc w:val="both"/>
    </w:pPr>
    <w:rPr>
      <w:rFonts w:ascii="Times" w:eastAsia="Batang" w:hAnsi="Times"/>
      <w:sz w:val="20"/>
      <w:szCs w:val="20"/>
      <w:lang w:val="x-none" w:eastAsia="x-none"/>
    </w:rPr>
  </w:style>
  <w:style w:type="character" w:customStyle="1" w:styleId="FootnoteTextChar">
    <w:name w:val="Footnote Text Char"/>
    <w:basedOn w:val="DefaultParagraphFont"/>
    <w:link w:val="FootnoteText"/>
    <w:semiHidden/>
    <w:qFormat/>
    <w:rsid w:val="001D6884"/>
    <w:rPr>
      <w:rFonts w:ascii="Times" w:eastAsia="Batang" w:hAnsi="Times" w:cs="Times New Roman"/>
      <w:sz w:val="20"/>
      <w:szCs w:val="20"/>
      <w:lang w:val="x-none" w:eastAsia="x-none"/>
    </w:rPr>
  </w:style>
  <w:style w:type="paragraph" w:styleId="DocumentMap">
    <w:name w:val="Document Map"/>
    <w:basedOn w:val="Normal"/>
    <w:link w:val="DocumentMapChar"/>
    <w:semiHidden/>
    <w:qFormat/>
    <w:rsid w:val="001D6884"/>
    <w:pPr>
      <w:shd w:val="clear" w:color="auto" w:fill="000080"/>
    </w:pPr>
    <w:rPr>
      <w:rFonts w:ascii="Tahoma" w:eastAsia="Batang" w:hAnsi="Tahoma"/>
      <w:sz w:val="20"/>
      <w:lang w:val="en-GB" w:eastAsia="x-none"/>
    </w:rPr>
  </w:style>
  <w:style w:type="character" w:customStyle="1" w:styleId="DocumentMapChar">
    <w:name w:val="Document Map Char"/>
    <w:basedOn w:val="DefaultParagraphFont"/>
    <w:link w:val="DocumentMap"/>
    <w:semiHidden/>
    <w:qFormat/>
    <w:rsid w:val="001D6884"/>
    <w:rPr>
      <w:rFonts w:ascii="Tahoma" w:eastAsia="Batang" w:hAnsi="Tahoma" w:cs="Times New Roman"/>
      <w:sz w:val="20"/>
      <w:szCs w:val="24"/>
      <w:shd w:val="clear" w:color="auto" w:fill="000080"/>
      <w:lang w:val="en-GB" w:eastAsia="x-none"/>
    </w:rPr>
  </w:style>
  <w:style w:type="paragraph" w:customStyle="1" w:styleId="TdocHeading2">
    <w:name w:val="Tdoc_Heading_2"/>
    <w:basedOn w:val="Normal"/>
    <w:rsid w:val="001D6884"/>
    <w:rPr>
      <w:rFonts w:ascii="Times" w:eastAsia="Batang" w:hAnsi="Times"/>
      <w:sz w:val="20"/>
      <w:lang w:val="en-GB" w:eastAsia="en-US"/>
    </w:rPr>
  </w:style>
  <w:style w:type="paragraph" w:styleId="BalloonText">
    <w:name w:val="Balloon Text"/>
    <w:basedOn w:val="Normal"/>
    <w:link w:val="BalloonTextChar"/>
    <w:qFormat/>
    <w:rsid w:val="001D6884"/>
    <w:rPr>
      <w:rFonts w:ascii="Tahoma" w:eastAsia="Batang" w:hAnsi="Tahoma"/>
      <w:sz w:val="16"/>
      <w:szCs w:val="16"/>
      <w:lang w:val="en-GB" w:eastAsia="x-none"/>
    </w:rPr>
  </w:style>
  <w:style w:type="character" w:customStyle="1" w:styleId="BalloonTextChar">
    <w:name w:val="Balloon Text Char"/>
    <w:basedOn w:val="DefaultParagraphFont"/>
    <w:link w:val="BalloonText"/>
    <w:qFormat/>
    <w:rsid w:val="001D6884"/>
    <w:rPr>
      <w:rFonts w:ascii="Tahoma" w:eastAsia="Batang" w:hAnsi="Tahoma" w:cs="Times New Roman"/>
      <w:sz w:val="16"/>
      <w:szCs w:val="16"/>
      <w:lang w:val="en-GB" w:eastAsia="x-none"/>
    </w:rPr>
  </w:style>
  <w:style w:type="paragraph" w:customStyle="1" w:styleId="NO">
    <w:name w:val="NO"/>
    <w:basedOn w:val="Normal"/>
    <w:link w:val="NOChar"/>
    <w:qFormat/>
    <w:rsid w:val="001D6884"/>
    <w:pPr>
      <w:keepLines/>
      <w:ind w:left="1135" w:hanging="851"/>
    </w:pPr>
    <w:rPr>
      <w:rFonts w:eastAsia="Batang"/>
      <w:szCs w:val="20"/>
      <w:lang w:val="en-GB" w:eastAsia="en-US"/>
    </w:rPr>
  </w:style>
  <w:style w:type="paragraph" w:customStyle="1" w:styleId="h1">
    <w:name w:val="h1"/>
    <w:basedOn w:val="Normal"/>
    <w:rsid w:val="001D6884"/>
    <w:rPr>
      <w:rFonts w:ascii="Times" w:eastAsia="Batang" w:hAnsi="Times"/>
      <w:sz w:val="20"/>
      <w:lang w:val="en-GB" w:eastAsia="en-US"/>
    </w:rPr>
  </w:style>
  <w:style w:type="paragraph" w:styleId="TOC1">
    <w:name w:val="toc 1"/>
    <w:basedOn w:val="Normal"/>
    <w:next w:val="Normal"/>
    <w:autoRedefine/>
    <w:uiPriority w:val="39"/>
    <w:qFormat/>
    <w:rsid w:val="001D6884"/>
    <w:pPr>
      <w:tabs>
        <w:tab w:val="left" w:pos="403"/>
        <w:tab w:val="right" w:leader="dot" w:pos="9631"/>
      </w:tabs>
      <w:spacing w:before="120" w:after="120"/>
    </w:pPr>
    <w:rPr>
      <w:b/>
      <w:bCs/>
      <w:caps/>
      <w:sz w:val="20"/>
      <w:szCs w:val="20"/>
      <w:lang w:eastAsia="en-US"/>
    </w:rPr>
  </w:style>
  <w:style w:type="paragraph" w:styleId="TOC2">
    <w:name w:val="toc 2"/>
    <w:basedOn w:val="Normal"/>
    <w:next w:val="Normal"/>
    <w:autoRedefine/>
    <w:uiPriority w:val="39"/>
    <w:qFormat/>
    <w:rsid w:val="001D6884"/>
    <w:pPr>
      <w:tabs>
        <w:tab w:val="left" w:pos="960"/>
        <w:tab w:val="right" w:leader="dot" w:pos="9631"/>
      </w:tabs>
      <w:ind w:left="238"/>
    </w:pPr>
    <w:rPr>
      <w:smallCaps/>
      <w:sz w:val="20"/>
      <w:szCs w:val="20"/>
      <w:lang w:eastAsia="en-US"/>
    </w:rPr>
  </w:style>
  <w:style w:type="paragraph" w:styleId="TOC3">
    <w:name w:val="toc 3"/>
    <w:basedOn w:val="Normal"/>
    <w:next w:val="Normal"/>
    <w:autoRedefine/>
    <w:uiPriority w:val="39"/>
    <w:qFormat/>
    <w:rsid w:val="001D6884"/>
    <w:pPr>
      <w:tabs>
        <w:tab w:val="left" w:pos="1200"/>
        <w:tab w:val="right" w:leader="dot" w:pos="9631"/>
      </w:tabs>
      <w:ind w:left="403"/>
    </w:pPr>
    <w:rPr>
      <w:rFonts w:ascii="Times" w:eastAsia="Batang" w:hAnsi="Times"/>
      <w:sz w:val="20"/>
      <w:lang w:val="en-GB" w:eastAsia="en-US"/>
    </w:rPr>
  </w:style>
  <w:style w:type="paragraph" w:styleId="TOC4">
    <w:name w:val="toc 4"/>
    <w:basedOn w:val="Normal"/>
    <w:next w:val="Normal"/>
    <w:autoRedefine/>
    <w:uiPriority w:val="39"/>
    <w:qFormat/>
    <w:rsid w:val="001D6884"/>
    <w:pPr>
      <w:tabs>
        <w:tab w:val="left" w:pos="1440"/>
        <w:tab w:val="right" w:leader="dot" w:pos="9631"/>
      </w:tabs>
      <w:ind w:left="601"/>
    </w:pPr>
    <w:rPr>
      <w:rFonts w:ascii="Times" w:eastAsia="Batang" w:hAnsi="Times"/>
      <w:sz w:val="20"/>
      <w:lang w:val="en-GB" w:eastAsia="en-US"/>
    </w:rPr>
  </w:style>
  <w:style w:type="paragraph" w:customStyle="1" w:styleId="CharChar1CharCharCharCharCharCharCharCharCharCharCharCharCharCharChar">
    <w:name w:val="Char Char1 Char Char Char Char Char Char Char Char Char Char Char Char Char Char Char"/>
    <w:semiHidden/>
    <w:qFormat/>
    <w:rsid w:val="001D688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styleId="Date">
    <w:name w:val="Date"/>
    <w:basedOn w:val="Normal"/>
    <w:next w:val="Normal"/>
    <w:link w:val="DateChar"/>
    <w:qFormat/>
    <w:rsid w:val="001D6884"/>
    <w:rPr>
      <w:rFonts w:ascii="Times" w:eastAsia="Batang" w:hAnsi="Times"/>
      <w:sz w:val="20"/>
      <w:lang w:val="en-GB" w:eastAsia="x-none"/>
    </w:rPr>
  </w:style>
  <w:style w:type="character" w:customStyle="1" w:styleId="DateChar">
    <w:name w:val="Date Char"/>
    <w:basedOn w:val="DefaultParagraphFont"/>
    <w:link w:val="Date"/>
    <w:qFormat/>
    <w:rsid w:val="001D6884"/>
    <w:rPr>
      <w:rFonts w:ascii="Times" w:eastAsia="Batang" w:hAnsi="Times" w:cs="Times New Roman"/>
      <w:sz w:val="20"/>
      <w:szCs w:val="24"/>
      <w:lang w:val="en-GB" w:eastAsia="x-none"/>
    </w:rPr>
  </w:style>
  <w:style w:type="paragraph" w:customStyle="1" w:styleId="Default0">
    <w:name w:val="Default"/>
    <w:qFormat/>
    <w:rsid w:val="001D6884"/>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1D6884"/>
    <w:rPr>
      <w:rFonts w:ascii="Times New Roman" w:eastAsia="MS Mincho" w:hAnsi="Times New Roman"/>
      <w:sz w:val="22"/>
      <w:lang w:val="x-none"/>
    </w:rPr>
  </w:style>
  <w:style w:type="character" w:customStyle="1" w:styleId="3GPPNormalTextChar">
    <w:name w:val="3GPP Normal Text Char"/>
    <w:link w:val="3GPPNormalText"/>
    <w:qFormat/>
    <w:rsid w:val="001D6884"/>
    <w:rPr>
      <w:rFonts w:ascii="Times New Roman" w:eastAsia="MS Mincho" w:hAnsi="Times New Roman" w:cs="Times New Roman"/>
      <w:szCs w:val="24"/>
      <w:lang w:val="x-none" w:eastAsia="x-none"/>
    </w:rPr>
  </w:style>
  <w:style w:type="paragraph" w:customStyle="1" w:styleId="Statement">
    <w:name w:val="Statement"/>
    <w:basedOn w:val="Normal"/>
    <w:rsid w:val="001D6884"/>
    <w:pPr>
      <w:keepNext/>
      <w:ind w:left="601" w:hanging="601"/>
    </w:pPr>
    <w:rPr>
      <w:rFonts w:eastAsia="Batang"/>
      <w:b/>
      <w:i/>
      <w:sz w:val="20"/>
      <w:lang w:eastAsia="ko-KR"/>
    </w:rPr>
  </w:style>
  <w:style w:type="character" w:customStyle="1" w:styleId="B10">
    <w:name w:val="B1 (文字)"/>
    <w:qFormat/>
    <w:rsid w:val="001D6884"/>
    <w:rPr>
      <w:rFonts w:ascii="Times New Roman" w:eastAsia="MS Mincho" w:hAnsi="Times New Roman" w:cs="Times New Roman"/>
      <w:sz w:val="20"/>
      <w:szCs w:val="20"/>
      <w:lang w:val="en-GB" w:eastAsia="en-US"/>
    </w:rPr>
  </w:style>
  <w:style w:type="paragraph" w:styleId="List">
    <w:name w:val="List"/>
    <w:basedOn w:val="Normal"/>
    <w:link w:val="ListChar"/>
    <w:qFormat/>
    <w:rsid w:val="001D6884"/>
    <w:pPr>
      <w:ind w:left="283" w:hanging="283"/>
    </w:pPr>
    <w:rPr>
      <w:rFonts w:ascii="Times" w:eastAsia="Batang" w:hAnsi="Times"/>
      <w:sz w:val="20"/>
      <w:lang w:val="en-GB" w:eastAsia="en-US"/>
    </w:rPr>
  </w:style>
  <w:style w:type="paragraph" w:styleId="List2">
    <w:name w:val="List 2"/>
    <w:basedOn w:val="Normal"/>
    <w:link w:val="List2Char"/>
    <w:qFormat/>
    <w:rsid w:val="001D6884"/>
    <w:pPr>
      <w:ind w:left="566" w:hanging="283"/>
    </w:pPr>
    <w:rPr>
      <w:rFonts w:ascii="Times" w:eastAsia="Batang" w:hAnsi="Times"/>
      <w:sz w:val="20"/>
      <w:lang w:val="en-GB" w:eastAsia="en-US"/>
    </w:rPr>
  </w:style>
  <w:style w:type="paragraph" w:styleId="TOC5">
    <w:name w:val="toc 5"/>
    <w:basedOn w:val="Normal"/>
    <w:next w:val="Normal"/>
    <w:autoRedefine/>
    <w:uiPriority w:val="39"/>
    <w:qFormat/>
    <w:rsid w:val="001D6884"/>
    <w:pPr>
      <w:ind w:left="960"/>
    </w:pPr>
    <w:rPr>
      <w:rFonts w:eastAsia="MS Mincho"/>
      <w:lang w:val="en-GB" w:eastAsia="ja-JP"/>
    </w:rPr>
  </w:style>
  <w:style w:type="paragraph" w:styleId="TOC6">
    <w:name w:val="toc 6"/>
    <w:basedOn w:val="Normal"/>
    <w:next w:val="Normal"/>
    <w:autoRedefine/>
    <w:uiPriority w:val="39"/>
    <w:qFormat/>
    <w:rsid w:val="001D6884"/>
    <w:pPr>
      <w:ind w:left="1200"/>
    </w:pPr>
    <w:rPr>
      <w:rFonts w:eastAsia="MS Mincho"/>
      <w:lang w:val="en-GB" w:eastAsia="ja-JP"/>
    </w:rPr>
  </w:style>
  <w:style w:type="paragraph" w:styleId="TOC7">
    <w:name w:val="toc 7"/>
    <w:basedOn w:val="Normal"/>
    <w:next w:val="Normal"/>
    <w:autoRedefine/>
    <w:uiPriority w:val="39"/>
    <w:qFormat/>
    <w:rsid w:val="001D6884"/>
    <w:rPr>
      <w:rFonts w:eastAsia="MS Mincho"/>
      <w:lang w:val="en-GB" w:eastAsia="ja-JP"/>
    </w:rPr>
  </w:style>
  <w:style w:type="paragraph" w:styleId="TOC8">
    <w:name w:val="toc 8"/>
    <w:basedOn w:val="Normal"/>
    <w:next w:val="Normal"/>
    <w:autoRedefine/>
    <w:uiPriority w:val="39"/>
    <w:qFormat/>
    <w:rsid w:val="001D6884"/>
    <w:pPr>
      <w:ind w:left="1680"/>
    </w:pPr>
    <w:rPr>
      <w:rFonts w:eastAsia="MS Mincho"/>
      <w:lang w:val="en-GB" w:eastAsia="ja-JP"/>
    </w:rPr>
  </w:style>
  <w:style w:type="paragraph" w:styleId="TOC9">
    <w:name w:val="toc 9"/>
    <w:basedOn w:val="Normal"/>
    <w:next w:val="Normal"/>
    <w:autoRedefine/>
    <w:uiPriority w:val="39"/>
    <w:qFormat/>
    <w:rsid w:val="001D6884"/>
    <w:pPr>
      <w:ind w:left="1920"/>
    </w:pPr>
    <w:rPr>
      <w:rFonts w:eastAsia="MS Mincho"/>
      <w:lang w:val="en-GB" w:eastAsia="ja-JP"/>
    </w:rPr>
  </w:style>
  <w:style w:type="character" w:customStyle="1" w:styleId="Alcatel-Lucent-4">
    <w:name w:val="Alcatel-Lucent-4"/>
    <w:semiHidden/>
    <w:rsid w:val="001D6884"/>
    <w:rPr>
      <w:rFonts w:ascii="Arial" w:hAnsi="Arial" w:cs="Arial"/>
      <w:color w:val="auto"/>
      <w:sz w:val="20"/>
      <w:szCs w:val="20"/>
    </w:rPr>
  </w:style>
  <w:style w:type="character" w:customStyle="1" w:styleId="B1Char1">
    <w:name w:val="B1 Char1"/>
    <w:qFormat/>
    <w:rsid w:val="001D6884"/>
    <w:rPr>
      <w:rFonts w:ascii="Times New Roman" w:hAnsi="Times New Roman"/>
      <w:lang w:val="en-GB" w:eastAsia="en-US"/>
    </w:rPr>
  </w:style>
  <w:style w:type="numbering" w:customStyle="1" w:styleId="StyleBulleted">
    <w:name w:val="Style Bulleted"/>
    <w:rsid w:val="001D6884"/>
    <w:pPr>
      <w:numPr>
        <w:numId w:val="6"/>
      </w:numPr>
    </w:pPr>
  </w:style>
  <w:style w:type="character" w:styleId="CommentReference">
    <w:name w:val="annotation reference"/>
    <w:uiPriority w:val="99"/>
    <w:qFormat/>
    <w:rsid w:val="001D6884"/>
    <w:rPr>
      <w:sz w:val="16"/>
      <w:szCs w:val="16"/>
    </w:rPr>
  </w:style>
  <w:style w:type="paragraph" w:styleId="CommentText">
    <w:name w:val="annotation text"/>
    <w:basedOn w:val="Normal"/>
    <w:link w:val="CommentTextChar"/>
    <w:uiPriority w:val="99"/>
    <w:qFormat/>
    <w:rsid w:val="001D6884"/>
    <w:rPr>
      <w:rFonts w:ascii="Times" w:eastAsia="Batang" w:hAnsi="Times"/>
      <w:sz w:val="20"/>
      <w:szCs w:val="20"/>
      <w:lang w:val="en-GB" w:eastAsia="en-US"/>
    </w:rPr>
  </w:style>
  <w:style w:type="character" w:customStyle="1" w:styleId="CommentTextChar">
    <w:name w:val="Comment Text Char"/>
    <w:basedOn w:val="DefaultParagraphFont"/>
    <w:link w:val="CommentText"/>
    <w:uiPriority w:val="99"/>
    <w:qFormat/>
    <w:rsid w:val="001D6884"/>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qFormat/>
    <w:rsid w:val="001D6884"/>
    <w:rPr>
      <w:b/>
      <w:bCs/>
      <w:lang w:eastAsia="x-none"/>
    </w:rPr>
  </w:style>
  <w:style w:type="character" w:customStyle="1" w:styleId="CommentSubjectChar">
    <w:name w:val="Comment Subject Char"/>
    <w:basedOn w:val="CommentTextChar"/>
    <w:link w:val="CommentSubject"/>
    <w:qFormat/>
    <w:rsid w:val="001D6884"/>
    <w:rPr>
      <w:rFonts w:ascii="Times" w:eastAsia="Batang" w:hAnsi="Times" w:cs="Times New Roman"/>
      <w:b/>
      <w:bCs/>
      <w:sz w:val="20"/>
      <w:szCs w:val="20"/>
      <w:lang w:val="en-GB" w:eastAsia="x-none"/>
    </w:rPr>
  </w:style>
  <w:style w:type="paragraph" w:customStyle="1" w:styleId="ZchnZchn">
    <w:name w:val="Zchn Zchn"/>
    <w:qFormat/>
    <w:rsid w:val="001D688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styleId="ListBullet">
    <w:name w:val="List Bullet"/>
    <w:basedOn w:val="Normal"/>
    <w:qFormat/>
    <w:rsid w:val="001D6884"/>
    <w:pPr>
      <w:widowControl w:val="0"/>
      <w:numPr>
        <w:numId w:val="7"/>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1D6884"/>
    <w:pPr>
      <w:ind w:left="720"/>
      <w:contextualSpacing/>
    </w:pPr>
  </w:style>
  <w:style w:type="paragraph" w:customStyle="1" w:styleId="StatementBody">
    <w:name w:val="Statement Body"/>
    <w:basedOn w:val="Normal"/>
    <w:link w:val="StatementBodyChar"/>
    <w:qFormat/>
    <w:rsid w:val="001D6884"/>
    <w:pPr>
      <w:numPr>
        <w:numId w:val="8"/>
      </w:numPr>
      <w:spacing w:after="100" w:afterAutospacing="1"/>
      <w:contextualSpacing/>
    </w:pPr>
    <w:rPr>
      <w:sz w:val="20"/>
      <w:lang w:val="x-none" w:eastAsia="ko-KR"/>
    </w:rPr>
  </w:style>
  <w:style w:type="character" w:customStyle="1" w:styleId="StatementBodyChar">
    <w:name w:val="Statement Body Char"/>
    <w:link w:val="StatementBody"/>
    <w:rsid w:val="001D6884"/>
    <w:rPr>
      <w:rFonts w:ascii="Times New Roman" w:eastAsia="Times New Roman" w:hAnsi="Times New Roman" w:cs="Times New Roman"/>
      <w:sz w:val="20"/>
      <w:szCs w:val="24"/>
      <w:lang w:val="x-none" w:eastAsia="ko-KR"/>
    </w:rPr>
  </w:style>
  <w:style w:type="paragraph" w:customStyle="1" w:styleId="StyleHeading1NMPHeading1H1h11h12h13h14h15h16appheadin">
    <w:name w:val="Style Heading 1NMP Heading 1H1h11h12h13h14h15h16app headin..."/>
    <w:basedOn w:val="Heading1"/>
    <w:rsid w:val="001D6884"/>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ascii="Arial" w:eastAsia="Batang" w:hAnsi="Arial"/>
      <w:b/>
      <w:bCs/>
      <w:kern w:val="32"/>
      <w:sz w:val="28"/>
      <w:szCs w:val="32"/>
      <w:lang w:val="en-GB" w:eastAsia="x-none"/>
    </w:rPr>
  </w:style>
  <w:style w:type="character" w:customStyle="1" w:styleId="Alcatel-Lucent2">
    <w:name w:val="Alcatel-Lucent2"/>
    <w:semiHidden/>
    <w:rsid w:val="001D6884"/>
    <w:rPr>
      <w:rFonts w:ascii="Arial" w:hAnsi="Arial" w:cs="Arial"/>
      <w:color w:val="auto"/>
      <w:sz w:val="20"/>
      <w:szCs w:val="20"/>
    </w:rPr>
  </w:style>
  <w:style w:type="character" w:styleId="UnresolvedMention">
    <w:name w:val="Unresolved Mention"/>
    <w:uiPriority w:val="99"/>
    <w:unhideWhenUsed/>
    <w:rsid w:val="001D6884"/>
    <w:rPr>
      <w:color w:val="808080"/>
      <w:shd w:val="clear" w:color="auto" w:fill="E6E6E6"/>
    </w:rPr>
  </w:style>
  <w:style w:type="paragraph" w:customStyle="1" w:styleId="Comments">
    <w:name w:val="Comments"/>
    <w:basedOn w:val="Normal"/>
    <w:link w:val="CommentsChar"/>
    <w:qFormat/>
    <w:rsid w:val="001D6884"/>
    <w:pPr>
      <w:spacing w:before="40"/>
    </w:pPr>
    <w:rPr>
      <w:rFonts w:ascii="Arial" w:eastAsia="MS Mincho" w:hAnsi="Arial"/>
      <w:i/>
      <w:sz w:val="18"/>
      <w:lang w:val="en-GB" w:eastAsia="en-GB"/>
    </w:rPr>
  </w:style>
  <w:style w:type="character" w:customStyle="1" w:styleId="CommentsChar">
    <w:name w:val="Comments Char"/>
    <w:link w:val="Comments"/>
    <w:qFormat/>
    <w:rsid w:val="001D6884"/>
    <w:rPr>
      <w:rFonts w:ascii="Arial" w:eastAsia="MS Mincho" w:hAnsi="Arial" w:cs="Times New Roman"/>
      <w:i/>
      <w:sz w:val="18"/>
      <w:szCs w:val="24"/>
      <w:lang w:val="en-GB" w:eastAsia="en-GB"/>
    </w:rPr>
  </w:style>
  <w:style w:type="character" w:customStyle="1" w:styleId="5">
    <w:name w:val="(文字) (文字)5"/>
    <w:semiHidden/>
    <w:rsid w:val="001D6884"/>
    <w:rPr>
      <w:rFonts w:ascii="Times New Roman" w:hAnsi="Times New Roman"/>
      <w:lang w:eastAsia="en-US"/>
    </w:rPr>
  </w:style>
  <w:style w:type="paragraph" w:customStyle="1" w:styleId="TableCell">
    <w:name w:val="TableCell"/>
    <w:basedOn w:val="Normal"/>
    <w:qFormat/>
    <w:rsid w:val="001D6884"/>
    <w:pPr>
      <w:autoSpaceDE w:val="0"/>
      <w:autoSpaceDN w:val="0"/>
      <w:adjustRightInd w:val="0"/>
      <w:snapToGrid w:val="0"/>
      <w:spacing w:before="20" w:after="20"/>
    </w:pPr>
    <w:rPr>
      <w:sz w:val="20"/>
      <w:szCs w:val="21"/>
    </w:rPr>
  </w:style>
  <w:style w:type="character" w:customStyle="1" w:styleId="TALCar">
    <w:name w:val="TAL Car"/>
    <w:qFormat/>
    <w:rsid w:val="001D6884"/>
    <w:rPr>
      <w:rFonts w:ascii="Arial" w:eastAsia="Times New Roman" w:hAnsi="Arial" w:cs="Times New Roman"/>
      <w:sz w:val="18"/>
      <w:szCs w:val="20"/>
      <w:lang w:val="en-GB" w:eastAsia="en-GB"/>
    </w:rPr>
  </w:style>
  <w:style w:type="numbering" w:customStyle="1" w:styleId="StyleBulletedSymbolsymbolLeft025Hanging0">
    <w:name w:val="Style Bulleted Symbol (symbol) Left:  0.25&quot; Hanging:  0."/>
    <w:basedOn w:val="NoList"/>
    <w:rsid w:val="001D6884"/>
    <w:pPr>
      <w:numPr>
        <w:numId w:val="12"/>
      </w:numPr>
    </w:pPr>
  </w:style>
  <w:style w:type="paragraph" w:customStyle="1" w:styleId="Doc-text2">
    <w:name w:val="Doc-text2"/>
    <w:basedOn w:val="Normal"/>
    <w:link w:val="Doc-text2Char"/>
    <w:qFormat/>
    <w:rsid w:val="001D6884"/>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1D6884"/>
    <w:rPr>
      <w:rFonts w:ascii="Arial" w:eastAsia="MS Mincho" w:hAnsi="Arial" w:cs="Times New Roman"/>
      <w:sz w:val="20"/>
      <w:szCs w:val="24"/>
      <w:lang w:val="en-GB" w:eastAsia="en-GB"/>
    </w:rPr>
  </w:style>
  <w:style w:type="paragraph" w:customStyle="1" w:styleId="ListParagraph3">
    <w:name w:val="List Paragraph3"/>
    <w:basedOn w:val="Normal"/>
    <w:qFormat/>
    <w:rsid w:val="001D6884"/>
    <w:pPr>
      <w:ind w:left="720"/>
      <w:contextualSpacing/>
    </w:pPr>
  </w:style>
  <w:style w:type="paragraph" w:customStyle="1" w:styleId="ListParagraph2">
    <w:name w:val="List Paragraph2"/>
    <w:basedOn w:val="Normal"/>
    <w:qFormat/>
    <w:rsid w:val="001D6884"/>
    <w:pPr>
      <w:ind w:left="720"/>
      <w:contextualSpacing/>
    </w:pPr>
  </w:style>
  <w:style w:type="paragraph" w:customStyle="1" w:styleId="ListParagraph5">
    <w:name w:val="List Paragraph5"/>
    <w:basedOn w:val="Normal"/>
    <w:qFormat/>
    <w:rsid w:val="001D6884"/>
    <w:pPr>
      <w:ind w:left="720"/>
      <w:contextualSpacing/>
    </w:pPr>
  </w:style>
  <w:style w:type="paragraph" w:customStyle="1" w:styleId="ListParagraph4">
    <w:name w:val="List Paragraph4"/>
    <w:basedOn w:val="Normal"/>
    <w:qFormat/>
    <w:rsid w:val="001D6884"/>
    <w:pPr>
      <w:ind w:left="720"/>
      <w:contextualSpacing/>
    </w:pPr>
  </w:style>
  <w:style w:type="paragraph" w:styleId="Index1">
    <w:name w:val="index 1"/>
    <w:basedOn w:val="Normal"/>
    <w:qFormat/>
    <w:rsid w:val="001D6884"/>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1D6884"/>
    <w:rPr>
      <w:i/>
      <w:iCs/>
      <w:color w:val="404040"/>
    </w:rPr>
  </w:style>
  <w:style w:type="character" w:customStyle="1" w:styleId="5Char">
    <w:name w:val="标题 5 Char"/>
    <w:aliases w:val="H5 Char1"/>
    <w:link w:val="50"/>
    <w:rsid w:val="001D6884"/>
    <w:rPr>
      <w:rFonts w:ascii="Arial" w:hAnsi="Arial"/>
    </w:rPr>
  </w:style>
  <w:style w:type="paragraph" w:customStyle="1" w:styleId="50">
    <w:name w:val="标题 5"/>
    <w:aliases w:val="H5"/>
    <w:basedOn w:val="Normal"/>
    <w:link w:val="5Char"/>
    <w:rsid w:val="001D6884"/>
    <w:pPr>
      <w:keepNext/>
      <w:tabs>
        <w:tab w:val="num" w:pos="1008"/>
      </w:tabs>
      <w:spacing w:before="240" w:after="60"/>
      <w:ind w:left="1008" w:hanging="1008"/>
    </w:pPr>
    <w:rPr>
      <w:rFonts w:ascii="Arial" w:eastAsiaTheme="minorEastAsia" w:hAnsi="Arial" w:cstheme="minorBidi"/>
      <w:sz w:val="22"/>
      <w:szCs w:val="22"/>
    </w:rPr>
  </w:style>
  <w:style w:type="paragraph" w:customStyle="1" w:styleId="8">
    <w:name w:val="标题 8"/>
    <w:aliases w:val="Table Heading"/>
    <w:basedOn w:val="Normal"/>
    <w:rsid w:val="001D6884"/>
    <w:pPr>
      <w:tabs>
        <w:tab w:val="num" w:pos="1440"/>
      </w:tabs>
      <w:spacing w:before="240" w:after="60"/>
    </w:pPr>
    <w:rPr>
      <w:rFonts w:eastAsia="MS PGothic"/>
      <w:i/>
      <w:iCs/>
      <w:lang w:eastAsia="ja-JP"/>
    </w:rPr>
  </w:style>
  <w:style w:type="paragraph" w:customStyle="1" w:styleId="9">
    <w:name w:val="标题 9"/>
    <w:aliases w:val="Figure Heading,FH"/>
    <w:basedOn w:val="Normal"/>
    <w:rsid w:val="001D6884"/>
    <w:pPr>
      <w:tabs>
        <w:tab w:val="num" w:pos="1584"/>
      </w:tabs>
      <w:spacing w:before="240" w:after="60"/>
      <w:ind w:left="1584" w:hanging="1584"/>
    </w:pPr>
    <w:rPr>
      <w:rFonts w:ascii="Arial" w:eastAsia="MS PGothic" w:hAnsi="Arial" w:cs="Arial"/>
      <w:sz w:val="22"/>
      <w:szCs w:val="22"/>
      <w:lang w:eastAsia="ja-JP"/>
    </w:rPr>
  </w:style>
  <w:style w:type="paragraph" w:customStyle="1" w:styleId="6">
    <w:name w:val="标题 6"/>
    <w:basedOn w:val="Normal"/>
    <w:rsid w:val="001D6884"/>
    <w:pPr>
      <w:tabs>
        <w:tab w:val="num" w:pos="1152"/>
      </w:tabs>
    </w:pPr>
    <w:rPr>
      <w:rFonts w:ascii="Times" w:eastAsia="MS PGothic" w:hAnsi="Times" w:cs="Times"/>
      <w:sz w:val="20"/>
      <w:szCs w:val="20"/>
      <w:lang w:eastAsia="ja-JP"/>
    </w:rPr>
  </w:style>
  <w:style w:type="paragraph" w:customStyle="1" w:styleId="7">
    <w:name w:val="标题 7"/>
    <w:basedOn w:val="Normal"/>
    <w:rsid w:val="001D6884"/>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1D6884"/>
    <w:pPr>
      <w:keepLines w:val="0"/>
      <w:numPr>
        <w:ilvl w:val="0"/>
        <w:numId w:val="0"/>
      </w:numPr>
      <w:tabs>
        <w:tab w:val="num" w:pos="720"/>
      </w:tabs>
      <w:overflowPunct/>
      <w:autoSpaceDE/>
      <w:autoSpaceDN/>
      <w:adjustRightInd/>
      <w:spacing w:before="240" w:after="60"/>
      <w:ind w:left="720" w:hanging="720"/>
      <w:textAlignment w:val="auto"/>
    </w:pPr>
    <w:rPr>
      <w:rFonts w:ascii="Arial" w:eastAsia="Batang" w:hAnsi="Arial"/>
      <w:b/>
      <w:sz w:val="20"/>
      <w:szCs w:val="26"/>
      <w:lang w:val="en-GB" w:eastAsia="x-none"/>
    </w:rPr>
  </w:style>
  <w:style w:type="paragraph" w:customStyle="1" w:styleId="ListParagraph7">
    <w:name w:val="List Paragraph7"/>
    <w:basedOn w:val="Normal"/>
    <w:qFormat/>
    <w:rsid w:val="001D6884"/>
    <w:pPr>
      <w:ind w:left="720"/>
      <w:contextualSpacing/>
    </w:pPr>
  </w:style>
  <w:style w:type="paragraph" w:customStyle="1" w:styleId="ListParagraph6">
    <w:name w:val="List Paragraph6"/>
    <w:basedOn w:val="Normal"/>
    <w:qFormat/>
    <w:rsid w:val="001D6884"/>
    <w:pPr>
      <w:ind w:left="720"/>
      <w:contextualSpacing/>
    </w:pPr>
  </w:style>
  <w:style w:type="paragraph" w:customStyle="1" w:styleId="Proposal0">
    <w:name w:val="Proposal"/>
    <w:basedOn w:val="Normal"/>
    <w:link w:val="ProposalChar"/>
    <w:qFormat/>
    <w:rsid w:val="001D6884"/>
    <w:pPr>
      <w:tabs>
        <w:tab w:val="left" w:pos="1701"/>
      </w:tabs>
      <w:overflowPunct w:val="0"/>
      <w:autoSpaceDE w:val="0"/>
      <w:autoSpaceDN w:val="0"/>
      <w:adjustRightInd w:val="0"/>
      <w:spacing w:after="120"/>
      <w:ind w:left="1701" w:hanging="1701"/>
      <w:jc w:val="both"/>
      <w:textAlignment w:val="baseline"/>
    </w:pPr>
    <w:rPr>
      <w:b/>
      <w:bCs/>
      <w:sz w:val="20"/>
      <w:szCs w:val="20"/>
      <w:lang w:val="en-GB"/>
    </w:rPr>
  </w:style>
  <w:style w:type="paragraph" w:customStyle="1" w:styleId="61">
    <w:name w:val="标题 61"/>
    <w:basedOn w:val="Normal"/>
    <w:rsid w:val="001D6884"/>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1D6884"/>
    <w:pPr>
      <w:ind w:left="720"/>
      <w:contextualSpacing/>
    </w:pPr>
  </w:style>
  <w:style w:type="paragraph" w:styleId="NoSpacing">
    <w:name w:val="No Spacing"/>
    <w:uiPriority w:val="1"/>
    <w:qFormat/>
    <w:rsid w:val="001D6884"/>
    <w:pPr>
      <w:spacing w:after="0" w:line="240" w:lineRule="auto"/>
      <w:ind w:left="720" w:hanging="360"/>
    </w:pPr>
    <w:rPr>
      <w:rFonts w:ascii="Calibri" w:eastAsia="SimSun" w:hAnsi="Calibri" w:cs="Times New Roman"/>
    </w:rPr>
  </w:style>
  <w:style w:type="paragraph" w:customStyle="1" w:styleId="StyleHeading1H1h1appheading1l1MemoHeading1h11h12h13h">
    <w:name w:val="Style Heading 1H1h1app heading 1l1Memo Heading 1h11h12h13h..."/>
    <w:basedOn w:val="Heading1"/>
    <w:rsid w:val="001D6884"/>
    <w:pPr>
      <w:keepNext w:val="0"/>
      <w:keepLines w:val="0"/>
      <w:widowControl w:val="0"/>
      <w:numPr>
        <w:numId w:val="9"/>
      </w:numPr>
      <w:pBdr>
        <w:top w:val="none" w:sz="0" w:space="0" w:color="auto"/>
      </w:pBdr>
      <w:overflowPunct/>
      <w:autoSpaceDE/>
      <w:autoSpaceDN/>
      <w:adjustRightInd/>
      <w:spacing w:after="60"/>
      <w:textAlignment w:val="auto"/>
    </w:pPr>
    <w:rPr>
      <w:rFonts w:ascii="Helvetica" w:eastAsia="Times New Roman" w:hAnsi="Helvetica"/>
      <w:b/>
      <w:bCs/>
      <w:kern w:val="32"/>
      <w:sz w:val="28"/>
      <w:szCs w:val="20"/>
      <w:lang w:eastAsia="en-US"/>
    </w:rPr>
  </w:style>
  <w:style w:type="paragraph" w:customStyle="1" w:styleId="71">
    <w:name w:val="标题 71"/>
    <w:basedOn w:val="Normal"/>
    <w:rsid w:val="001D6884"/>
    <w:pPr>
      <w:tabs>
        <w:tab w:val="num" w:pos="1296"/>
      </w:tabs>
    </w:pPr>
    <w:rPr>
      <w:rFonts w:ascii="Times" w:eastAsia="MS PGothic" w:hAnsi="Times" w:cs="Times"/>
      <w:sz w:val="20"/>
      <w:szCs w:val="20"/>
      <w:lang w:eastAsia="ja-JP"/>
    </w:rPr>
  </w:style>
  <w:style w:type="paragraph" w:customStyle="1" w:styleId="tac0">
    <w:name w:val="tac"/>
    <w:basedOn w:val="Normal"/>
    <w:qFormat/>
    <w:rsid w:val="001D6884"/>
    <w:pPr>
      <w:keepNext/>
      <w:autoSpaceDE w:val="0"/>
      <w:autoSpaceDN w:val="0"/>
      <w:jc w:val="center"/>
    </w:pPr>
    <w:rPr>
      <w:rFonts w:ascii="Arial" w:eastAsia="SimSun" w:hAnsi="Arial" w:cs="Arial"/>
      <w:sz w:val="18"/>
      <w:szCs w:val="18"/>
    </w:rPr>
  </w:style>
  <w:style w:type="paragraph" w:customStyle="1" w:styleId="th0">
    <w:name w:val="th"/>
    <w:basedOn w:val="Normal"/>
    <w:qFormat/>
    <w:rsid w:val="001D6884"/>
    <w:pPr>
      <w:keepNext/>
      <w:autoSpaceDE w:val="0"/>
      <w:autoSpaceDN w:val="0"/>
      <w:spacing w:before="60" w:after="180"/>
      <w:jc w:val="center"/>
    </w:pPr>
    <w:rPr>
      <w:rFonts w:ascii="Arial" w:eastAsia="SimSun" w:hAnsi="Arial" w:cs="Arial"/>
      <w:b/>
      <w:bCs/>
      <w:sz w:val="20"/>
      <w:szCs w:val="20"/>
    </w:rPr>
  </w:style>
  <w:style w:type="paragraph" w:customStyle="1" w:styleId="tah0">
    <w:name w:val="tah"/>
    <w:basedOn w:val="Normal"/>
    <w:qFormat/>
    <w:rsid w:val="001D6884"/>
    <w:pPr>
      <w:keepNext/>
      <w:autoSpaceDE w:val="0"/>
      <w:autoSpaceDN w:val="0"/>
      <w:jc w:val="center"/>
    </w:pPr>
    <w:rPr>
      <w:rFonts w:ascii="Arial" w:eastAsia="SimSun" w:hAnsi="Arial" w:cs="Arial"/>
      <w:b/>
      <w:bCs/>
      <w:sz w:val="18"/>
      <w:szCs w:val="18"/>
    </w:rPr>
  </w:style>
  <w:style w:type="paragraph" w:customStyle="1" w:styleId="IvDbodytext">
    <w:name w:val="IvD bodytext"/>
    <w:basedOn w:val="BodyText"/>
    <w:link w:val="IvDbodytextChar"/>
    <w:qFormat/>
    <w:rsid w:val="001D6884"/>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sid w:val="001D6884"/>
    <w:rPr>
      <w:rFonts w:ascii="Arial" w:eastAsia="Times New Roman" w:hAnsi="Arial" w:cs="Times New Roman"/>
      <w:spacing w:val="2"/>
      <w:sz w:val="20"/>
      <w:szCs w:val="20"/>
      <w:lang w:eastAsia="en-US"/>
    </w:rPr>
  </w:style>
  <w:style w:type="paragraph" w:customStyle="1" w:styleId="4h4H4H41h41H42h42H43h43H411h411H421h421H44h2">
    <w:name w:val="スタイル 見出し 4h4H4H41h41H42h42H43h43H411h411H421h421H44h...2"/>
    <w:basedOn w:val="Heading4"/>
    <w:rsid w:val="001D6884"/>
    <w:pPr>
      <w:keepLines w:val="0"/>
      <w:numPr>
        <w:ilvl w:val="0"/>
        <w:numId w:val="0"/>
      </w:numPr>
      <w:tabs>
        <w:tab w:val="num" w:pos="864"/>
      </w:tabs>
      <w:overflowPunct/>
      <w:autoSpaceDE/>
      <w:autoSpaceDN/>
      <w:adjustRightInd/>
      <w:spacing w:before="240" w:after="60"/>
      <w:ind w:left="864" w:hanging="864"/>
      <w:textAlignment w:val="auto"/>
    </w:pPr>
    <w:rPr>
      <w:rFonts w:ascii="Arial" w:eastAsia="MS Mincho" w:hAnsi="Arial"/>
      <w:b/>
      <w:i/>
      <w:iCs/>
      <w:color w:val="000000"/>
      <w:sz w:val="20"/>
      <w:szCs w:val="26"/>
      <w:lang w:val="en-GB" w:eastAsia="x-none"/>
    </w:rPr>
  </w:style>
  <w:style w:type="character" w:customStyle="1" w:styleId="13">
    <w:name w:val="表 (青) 13 (文字)"/>
    <w:link w:val="ColorfulList-Accent1"/>
    <w:uiPriority w:val="34"/>
    <w:locked/>
    <w:rsid w:val="001D6884"/>
    <w:rPr>
      <w:rFonts w:eastAsia="MS Gothic"/>
      <w:sz w:val="24"/>
      <w:szCs w:val="24"/>
      <w:lang w:val="en-GB" w:eastAsia="en-US"/>
    </w:rPr>
  </w:style>
  <w:style w:type="table" w:styleId="ColorfulList-Accent1">
    <w:name w:val="Colorful List Accent 1"/>
    <w:basedOn w:val="TableNormal"/>
    <w:link w:val="13"/>
    <w:uiPriority w:val="34"/>
    <w:rsid w:val="001D6884"/>
    <w:pPr>
      <w:spacing w:after="0" w:line="240" w:lineRule="auto"/>
    </w:pPr>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D6884"/>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1D6884"/>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1D6884"/>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1D6884"/>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1D6884"/>
    <w:pPr>
      <w:keepLines w:val="0"/>
      <w:numPr>
        <w:ilvl w:val="0"/>
        <w:numId w:val="0"/>
      </w:numPr>
      <w:tabs>
        <w:tab w:val="num" w:pos="864"/>
      </w:tabs>
      <w:overflowPunct/>
      <w:autoSpaceDE/>
      <w:autoSpaceDN/>
      <w:adjustRightInd/>
      <w:spacing w:before="240" w:after="60"/>
      <w:ind w:left="864" w:hanging="864"/>
      <w:textAlignment w:val="auto"/>
    </w:pPr>
    <w:rPr>
      <w:rFonts w:ascii="Arial" w:eastAsia="SimSun" w:hAnsi="Arial"/>
      <w:b/>
      <w:i/>
      <w:iCs/>
      <w:sz w:val="20"/>
      <w:szCs w:val="26"/>
      <w:lang w:val="en-GB" w:eastAsia="x-none"/>
    </w:rPr>
  </w:style>
  <w:style w:type="paragraph" w:customStyle="1" w:styleId="4h4H4H41h41H42h42H43h43H411h411H421h421H44h">
    <w:name w:val="スタイル 見出し 4h4H4H41h41H42h42H43h43H411h411H421h421H44h..."/>
    <w:basedOn w:val="Heading4"/>
    <w:rsid w:val="001D6884"/>
    <w:pPr>
      <w:keepLines w:val="0"/>
      <w:numPr>
        <w:ilvl w:val="0"/>
        <w:numId w:val="0"/>
      </w:numPr>
      <w:overflowPunct/>
      <w:autoSpaceDE/>
      <w:autoSpaceDN/>
      <w:adjustRightInd/>
      <w:spacing w:before="240" w:after="60"/>
      <w:ind w:left="2880" w:hanging="360"/>
      <w:textAlignment w:val="auto"/>
    </w:pPr>
    <w:rPr>
      <w:rFonts w:ascii="Arial" w:eastAsia="Batang" w:hAnsi="Arial"/>
      <w:b/>
      <w:i/>
      <w:iCs/>
      <w:sz w:val="20"/>
      <w:szCs w:val="26"/>
      <w:lang w:val="en-GB" w:eastAsia="x-none"/>
    </w:rPr>
  </w:style>
  <w:style w:type="character" w:styleId="Mention">
    <w:name w:val="Mention"/>
    <w:uiPriority w:val="99"/>
    <w:unhideWhenUsed/>
    <w:rsid w:val="001D6884"/>
    <w:rPr>
      <w:color w:val="2B579A"/>
      <w:shd w:val="clear" w:color="auto" w:fill="E6E6E6"/>
    </w:rPr>
  </w:style>
  <w:style w:type="paragraph" w:styleId="Revision">
    <w:name w:val="Revision"/>
    <w:hidden/>
    <w:uiPriority w:val="99"/>
    <w:semiHidden/>
    <w:qFormat/>
    <w:rsid w:val="001D6884"/>
    <w:pPr>
      <w:spacing w:after="0" w:line="240" w:lineRule="auto"/>
      <w:ind w:left="720" w:hanging="360"/>
    </w:pPr>
    <w:rPr>
      <w:rFonts w:ascii="Times" w:eastAsia="Batang" w:hAnsi="Times" w:cs="Times New Roman"/>
      <w:sz w:val="20"/>
      <w:szCs w:val="24"/>
      <w:lang w:val="en-GB" w:eastAsia="en-US"/>
    </w:rPr>
  </w:style>
  <w:style w:type="paragraph" w:customStyle="1" w:styleId="xmsonormal">
    <w:name w:val="x_msonormal"/>
    <w:basedOn w:val="Normal"/>
    <w:qFormat/>
    <w:rsid w:val="001D6884"/>
    <w:rPr>
      <w:rFonts w:ascii="Calibri" w:eastAsia="Calibri" w:hAnsi="Calibri" w:cs="Calibri"/>
      <w:sz w:val="22"/>
      <w:szCs w:val="22"/>
      <w:lang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D6884"/>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D6884"/>
    <w:rPr>
      <w:rFonts w:ascii="Arial" w:hAnsi="Arial"/>
      <w:b/>
      <w:i/>
      <w:szCs w:val="26"/>
      <w:lang w:val="en-GB" w:eastAsia="x-none"/>
    </w:rPr>
  </w:style>
  <w:style w:type="paragraph" w:styleId="BodyText2">
    <w:name w:val="Body Text 2"/>
    <w:basedOn w:val="Normal"/>
    <w:link w:val="BodyText2Char"/>
    <w:qFormat/>
    <w:rsid w:val="001D6884"/>
    <w:pPr>
      <w:spacing w:after="120" w:line="480" w:lineRule="auto"/>
    </w:pPr>
    <w:rPr>
      <w:rFonts w:ascii="Times" w:eastAsia="Batang" w:hAnsi="Times"/>
      <w:sz w:val="20"/>
      <w:lang w:val="en-GB" w:eastAsia="en-US"/>
    </w:rPr>
  </w:style>
  <w:style w:type="character" w:customStyle="1" w:styleId="BodyText2Char">
    <w:name w:val="Body Text 2 Char"/>
    <w:basedOn w:val="DefaultParagraphFont"/>
    <w:link w:val="BodyText2"/>
    <w:qFormat/>
    <w:rsid w:val="001D6884"/>
    <w:rPr>
      <w:rFonts w:ascii="Times" w:eastAsia="Batang" w:hAnsi="Times" w:cs="Times New Roman"/>
      <w:sz w:val="20"/>
      <w:szCs w:val="24"/>
      <w:lang w:val="en-GB" w:eastAsia="en-US"/>
    </w:rPr>
  </w:style>
  <w:style w:type="paragraph" w:customStyle="1" w:styleId="Paragraph">
    <w:name w:val="Paragraph"/>
    <w:basedOn w:val="Normal"/>
    <w:link w:val="ParagraphChar"/>
    <w:qFormat/>
    <w:rsid w:val="001D6884"/>
    <w:pPr>
      <w:spacing w:before="220"/>
    </w:pPr>
    <w:rPr>
      <w:rFonts w:eastAsia="SimSun"/>
      <w:sz w:val="22"/>
      <w:szCs w:val="20"/>
      <w:lang w:val="en-GB" w:eastAsia="en-US"/>
    </w:rPr>
  </w:style>
  <w:style w:type="character" w:customStyle="1" w:styleId="ParagraphChar">
    <w:name w:val="Paragraph Char"/>
    <w:link w:val="Paragraph"/>
    <w:locked/>
    <w:rsid w:val="001D6884"/>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1D6884"/>
    <w:rPr>
      <w:rFonts w:eastAsia="MS Gothic"/>
      <w:sz w:val="24"/>
      <w:szCs w:val="24"/>
      <w:lang w:eastAsia="en-US"/>
    </w:rPr>
  </w:style>
  <w:style w:type="paragraph" w:customStyle="1" w:styleId="maintext">
    <w:name w:val="main text"/>
    <w:basedOn w:val="Normal"/>
    <w:link w:val="maintextChar"/>
    <w:qFormat/>
    <w:rsid w:val="001D6884"/>
    <w:pPr>
      <w:spacing w:before="60" w:after="60" w:line="288" w:lineRule="auto"/>
      <w:ind w:firstLineChars="200" w:firstLine="200"/>
      <w:jc w:val="both"/>
    </w:pPr>
    <w:rPr>
      <w:rFonts w:eastAsia="Malgun Gothic"/>
      <w:sz w:val="20"/>
      <w:szCs w:val="20"/>
      <w:lang w:val="en-GB" w:eastAsia="ko-KR"/>
    </w:rPr>
  </w:style>
  <w:style w:type="character" w:customStyle="1" w:styleId="maintextChar">
    <w:name w:val="main text Char"/>
    <w:link w:val="maintext"/>
    <w:qFormat/>
    <w:rsid w:val="001D6884"/>
    <w:rPr>
      <w:rFonts w:ascii="Times New Roman" w:eastAsia="Malgun Gothic" w:hAnsi="Times New Roman" w:cs="Times New Roman"/>
      <w:sz w:val="20"/>
      <w:szCs w:val="20"/>
      <w:lang w:val="en-GB" w:eastAsia="ko-KR"/>
    </w:rPr>
  </w:style>
  <w:style w:type="table" w:styleId="GridTable4-Accent5">
    <w:name w:val="Grid Table 4 Accent 5"/>
    <w:basedOn w:val="TableNormal"/>
    <w:uiPriority w:val="49"/>
    <w:rsid w:val="001D6884"/>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D6884"/>
    <w:rPr>
      <w:color w:val="000000"/>
    </w:rPr>
  </w:style>
  <w:style w:type="numbering" w:customStyle="1" w:styleId="StyleBulletedSymbolsymbolLeft025Hanging025">
    <w:name w:val="Style Bulleted Symbol (symbol) Left:  0.25&quot; Hanging:  0.25&quot;"/>
    <w:basedOn w:val="NoList"/>
    <w:rsid w:val="001D6884"/>
    <w:pPr>
      <w:numPr>
        <w:numId w:val="10"/>
      </w:numPr>
    </w:pPr>
  </w:style>
  <w:style w:type="numbering" w:customStyle="1" w:styleId="StyleBulletedSymbolsymbolLeft025Hanging0251">
    <w:name w:val="Style Bulleted Symbol (symbol) Left:  0.25&quot; Hanging:  0.25&quot;1"/>
    <w:basedOn w:val="NoList"/>
    <w:rsid w:val="001D6884"/>
    <w:pPr>
      <w:numPr>
        <w:numId w:val="11"/>
      </w:numPr>
    </w:pPr>
  </w:style>
  <w:style w:type="numbering" w:customStyle="1" w:styleId="StyleBulletedSymbolsymbolLeft025Hanging0252">
    <w:name w:val="Style Bulleted Symbol (symbol) Left:  0.25&quot; Hanging:  0.25&quot;2"/>
    <w:basedOn w:val="NoList"/>
    <w:rsid w:val="001D6884"/>
    <w:pPr>
      <w:numPr>
        <w:numId w:val="13"/>
      </w:numPr>
    </w:pPr>
  </w:style>
  <w:style w:type="character" w:customStyle="1" w:styleId="xapple-converted-space">
    <w:name w:val="x_apple-converted-space"/>
    <w:basedOn w:val="DefaultParagraphFont"/>
    <w:qFormat/>
    <w:rsid w:val="001D6884"/>
  </w:style>
  <w:style w:type="paragraph" w:customStyle="1" w:styleId="xlistparagraph">
    <w:name w:val="x_listparagraph"/>
    <w:basedOn w:val="Normal"/>
    <w:rsid w:val="001D6884"/>
    <w:rPr>
      <w:rFonts w:ascii="Calibri" w:eastAsia="Calibri" w:hAnsi="Calibri" w:cs="Calibri"/>
      <w:sz w:val="22"/>
      <w:szCs w:val="22"/>
      <w:lang w:eastAsia="en-US"/>
    </w:rPr>
  </w:style>
  <w:style w:type="paragraph" w:customStyle="1" w:styleId="xa0">
    <w:name w:val="xa0"/>
    <w:basedOn w:val="Normal"/>
    <w:qFormat/>
    <w:rsid w:val="001D6884"/>
    <w:pPr>
      <w:spacing w:before="100" w:beforeAutospacing="1" w:after="100" w:afterAutospacing="1"/>
    </w:pPr>
    <w:rPr>
      <w:rFonts w:ascii="Calibri" w:eastAsia="Calibri" w:hAnsi="Calibri" w:cs="Calibri"/>
      <w:sz w:val="22"/>
      <w:szCs w:val="22"/>
    </w:rPr>
  </w:style>
  <w:style w:type="character" w:customStyle="1" w:styleId="15">
    <w:name w:val="15"/>
    <w:rsid w:val="001D6884"/>
    <w:rPr>
      <w:rFonts w:ascii="Symbol" w:hAnsi="Symbol" w:hint="default"/>
      <w:b/>
      <w:bCs/>
    </w:rPr>
  </w:style>
  <w:style w:type="character" w:customStyle="1" w:styleId="B1Char">
    <w:name w:val="B1 Char"/>
    <w:qFormat/>
    <w:rsid w:val="001D6884"/>
    <w:rPr>
      <w:rFonts w:ascii="Times New Roman" w:hAnsi="Times New Roman"/>
      <w:lang w:val="en-GB"/>
    </w:rPr>
  </w:style>
  <w:style w:type="character" w:customStyle="1" w:styleId="mark5gnezsh2s">
    <w:name w:val="mark5gnezsh2s"/>
    <w:rsid w:val="001D6884"/>
  </w:style>
  <w:style w:type="character" w:customStyle="1" w:styleId="markca674dpc9">
    <w:name w:val="markca674dpc9"/>
    <w:rsid w:val="001D6884"/>
  </w:style>
  <w:style w:type="paragraph" w:customStyle="1" w:styleId="a00">
    <w:name w:val="a0"/>
    <w:basedOn w:val="Normal"/>
    <w:rsid w:val="001D6884"/>
    <w:pPr>
      <w:spacing w:before="100" w:beforeAutospacing="1" w:after="100" w:afterAutospacing="1"/>
    </w:pPr>
    <w:rPr>
      <w:rFonts w:ascii="SimSun" w:eastAsia="SimSun" w:hAnsi="SimSun"/>
      <w:lang w:eastAsia="ko-KR"/>
    </w:rPr>
  </w:style>
  <w:style w:type="character" w:customStyle="1" w:styleId="a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1D6884"/>
    <w:rPr>
      <w:rFonts w:ascii="Calibri" w:hAnsi="Calibri" w:cs="Calibri"/>
    </w:rPr>
  </w:style>
  <w:style w:type="character" w:customStyle="1" w:styleId="xxxxxapple-converted-space">
    <w:name w:val="xxxxxapple-converted-space"/>
    <w:basedOn w:val="DefaultParagraphFont"/>
    <w:rsid w:val="001D6884"/>
  </w:style>
  <w:style w:type="character" w:customStyle="1" w:styleId="xxapple-converted-space">
    <w:name w:val="xxapple-converted-space"/>
    <w:basedOn w:val="DefaultParagraphFont"/>
    <w:rsid w:val="001D6884"/>
  </w:style>
  <w:style w:type="character" w:customStyle="1" w:styleId="xxxapple-converted-space">
    <w:name w:val="xxxapple-converted-space"/>
    <w:basedOn w:val="DefaultParagraphFont"/>
    <w:rsid w:val="001D6884"/>
  </w:style>
  <w:style w:type="paragraph" w:customStyle="1" w:styleId="figure">
    <w:name w:val="figure"/>
    <w:basedOn w:val="Normal"/>
    <w:next w:val="Normal"/>
    <w:link w:val="figure0"/>
    <w:qFormat/>
    <w:rsid w:val="001D6884"/>
    <w:pPr>
      <w:numPr>
        <w:numId w:val="14"/>
      </w:numPr>
      <w:spacing w:after="120"/>
      <w:ind w:left="720" w:hanging="360"/>
      <w:jc w:val="center"/>
    </w:pPr>
    <w:rPr>
      <w:sz w:val="22"/>
      <w:lang w:val="x-none" w:eastAsia="en-US"/>
    </w:rPr>
  </w:style>
  <w:style w:type="paragraph" w:customStyle="1" w:styleId="xxmsolistparagraph">
    <w:name w:val="x_xmsolistparagraph"/>
    <w:basedOn w:val="Normal"/>
    <w:rsid w:val="001D6884"/>
    <w:rPr>
      <w:rFonts w:ascii="SimSun" w:eastAsia="SimSun" w:hAnsi="SimSun" w:cs="SimSun"/>
    </w:rPr>
  </w:style>
  <w:style w:type="paragraph" w:customStyle="1" w:styleId="xx0maintext">
    <w:name w:val="x_x0maintext"/>
    <w:basedOn w:val="Normal"/>
    <w:uiPriority w:val="99"/>
    <w:rsid w:val="001D6884"/>
    <w:rPr>
      <w:rFonts w:ascii="SimSun" w:eastAsia="SimSun" w:hAnsi="SimSun" w:cs="SimSun"/>
    </w:rPr>
  </w:style>
  <w:style w:type="paragraph" w:customStyle="1" w:styleId="xxxmsonormal">
    <w:name w:val="x_xxmsonormal"/>
    <w:basedOn w:val="Normal"/>
    <w:rsid w:val="001D6884"/>
    <w:rPr>
      <w:rFonts w:ascii="Calibri" w:eastAsia="Malgun Gothic" w:hAnsi="Calibri" w:cs="Calibri"/>
      <w:sz w:val="22"/>
      <w:szCs w:val="22"/>
      <w:lang w:eastAsia="ko-KR"/>
    </w:rPr>
  </w:style>
  <w:style w:type="paragraph" w:customStyle="1" w:styleId="xmsolistparagraph">
    <w:name w:val="x_msolistparagraph"/>
    <w:basedOn w:val="Normal"/>
    <w:uiPriority w:val="99"/>
    <w:rsid w:val="001D6884"/>
    <w:pPr>
      <w:spacing w:before="100" w:beforeAutospacing="1" w:after="100" w:afterAutospacing="1"/>
    </w:pPr>
    <w:rPr>
      <w:rFonts w:ascii="SimSun" w:eastAsia="SimSun" w:hAnsi="SimSun"/>
      <w:lang w:eastAsia="ko-KR"/>
    </w:rPr>
  </w:style>
  <w:style w:type="paragraph" w:customStyle="1" w:styleId="xmsonormal0">
    <w:name w:val="xmsonormal"/>
    <w:basedOn w:val="Normal"/>
    <w:qFormat/>
    <w:rsid w:val="001D6884"/>
    <w:pPr>
      <w:spacing w:before="100" w:beforeAutospacing="1" w:after="100" w:afterAutospacing="1"/>
    </w:pPr>
    <w:rPr>
      <w:rFonts w:eastAsia="Malgun Gothic"/>
      <w:lang w:eastAsia="ko-KR"/>
    </w:rPr>
  </w:style>
  <w:style w:type="paragraph" w:customStyle="1" w:styleId="xxxxmsonormal">
    <w:name w:val="xxxxmsonormal"/>
    <w:basedOn w:val="Normal"/>
    <w:uiPriority w:val="99"/>
    <w:semiHidden/>
    <w:rsid w:val="001D6884"/>
    <w:pPr>
      <w:spacing w:before="100" w:beforeAutospacing="1" w:after="100" w:afterAutospacing="1"/>
    </w:pPr>
    <w:rPr>
      <w:rFonts w:eastAsia="Malgun Gothic"/>
      <w:lang w:eastAsia="ko-KR"/>
    </w:rPr>
  </w:style>
  <w:style w:type="character" w:customStyle="1" w:styleId="xxxxapple-converted-space">
    <w:name w:val="xxxxapple-converted-space"/>
    <w:rsid w:val="001D6884"/>
  </w:style>
  <w:style w:type="character" w:customStyle="1" w:styleId="xxxxxxxxxxapple-converted-space">
    <w:name w:val="xxxxxxxxxxapple-converted-space"/>
    <w:rsid w:val="001D6884"/>
  </w:style>
  <w:style w:type="character" w:customStyle="1" w:styleId="xxxxxxxapple-converted-space">
    <w:name w:val="xxxxxxxapple-converted-space"/>
    <w:rsid w:val="001D6884"/>
  </w:style>
  <w:style w:type="character" w:customStyle="1" w:styleId="xxxxmarkuzf5ivend">
    <w:name w:val="x_xxxmarkuzf5ivend"/>
    <w:rsid w:val="001D6884"/>
  </w:style>
  <w:style w:type="paragraph" w:customStyle="1" w:styleId="Bulletedo1">
    <w:name w:val="Bulleted o 1"/>
    <w:basedOn w:val="Normal"/>
    <w:qFormat/>
    <w:rsid w:val="001D6884"/>
    <w:pPr>
      <w:numPr>
        <w:numId w:val="15"/>
      </w:numPr>
      <w:overflowPunct w:val="0"/>
      <w:autoSpaceDE w:val="0"/>
      <w:autoSpaceDN w:val="0"/>
      <w:adjustRightInd w:val="0"/>
      <w:spacing w:after="180" w:line="259" w:lineRule="auto"/>
      <w:textAlignment w:val="baseline"/>
    </w:pPr>
    <w:rPr>
      <w:rFonts w:eastAsia="SimSun"/>
      <w:sz w:val="20"/>
      <w:szCs w:val="20"/>
      <w:lang w:eastAsia="en-US"/>
    </w:rPr>
  </w:style>
  <w:style w:type="paragraph" w:customStyle="1" w:styleId="discussionpoint">
    <w:name w:val="discussion point"/>
    <w:basedOn w:val="Normal"/>
    <w:link w:val="discussionpointChar"/>
    <w:qFormat/>
    <w:rsid w:val="001D6884"/>
    <w:pPr>
      <w:widowControl w:val="0"/>
      <w:kinsoku w:val="0"/>
      <w:overflowPunct w:val="0"/>
      <w:autoSpaceDE w:val="0"/>
      <w:autoSpaceDN w:val="0"/>
      <w:adjustRightInd w:val="0"/>
      <w:spacing w:after="60" w:line="259" w:lineRule="auto"/>
      <w:jc w:val="both"/>
      <w:textAlignment w:val="baseline"/>
      <w:outlineLvl w:val="4"/>
    </w:pPr>
    <w:rPr>
      <w:rFonts w:eastAsia="Batang"/>
      <w:snapToGrid w:val="0"/>
      <w:kern w:val="2"/>
      <w:sz w:val="20"/>
      <w:szCs w:val="22"/>
      <w:lang w:val="en-GB" w:eastAsia="en-US"/>
    </w:rPr>
  </w:style>
  <w:style w:type="character" w:customStyle="1" w:styleId="discussionpointChar">
    <w:name w:val="discussion point Char"/>
    <w:link w:val="discussionpoint"/>
    <w:qFormat/>
    <w:rsid w:val="001D6884"/>
    <w:rPr>
      <w:rFonts w:ascii="Times New Roman" w:eastAsia="Batang" w:hAnsi="Times New Roman" w:cs="Times New Roman"/>
      <w:snapToGrid w:val="0"/>
      <w:kern w:val="2"/>
      <w:sz w:val="20"/>
      <w:lang w:val="en-GB" w:eastAsia="en-US"/>
    </w:rPr>
  </w:style>
  <w:style w:type="paragraph" w:customStyle="1" w:styleId="DraftProposal">
    <w:name w:val="Draft Proposal"/>
    <w:basedOn w:val="BodyText"/>
    <w:next w:val="Normal"/>
    <w:uiPriority w:val="99"/>
    <w:qFormat/>
    <w:rsid w:val="001D6884"/>
    <w:pPr>
      <w:tabs>
        <w:tab w:val="num"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uiPriority w:val="99"/>
    <w:qFormat/>
    <w:rsid w:val="001D6884"/>
    <w:pPr>
      <w:ind w:leftChars="0" w:left="0" w:firstLine="0"/>
    </w:pPr>
    <w:rPr>
      <w:rFonts w:ascii="Times New Roman" w:eastAsia="SimSun" w:hAnsi="Times New Roman"/>
      <w:b/>
      <w:szCs w:val="21"/>
      <w:lang w:val="en-US" w:eastAsia="zh-CN"/>
    </w:rPr>
  </w:style>
  <w:style w:type="paragraph" w:customStyle="1" w:styleId="3GPPAgreements">
    <w:name w:val="3GPP Agreements"/>
    <w:basedOn w:val="Normal"/>
    <w:link w:val="3GPPAgreementsChar"/>
    <w:qFormat/>
    <w:rsid w:val="001D6884"/>
    <w:pPr>
      <w:numPr>
        <w:numId w:val="16"/>
      </w:numPr>
      <w:autoSpaceDE w:val="0"/>
      <w:autoSpaceDN w:val="0"/>
      <w:adjustRightInd w:val="0"/>
      <w:snapToGrid w:val="0"/>
      <w:spacing w:after="120"/>
      <w:jc w:val="both"/>
    </w:pPr>
    <w:rPr>
      <w:rFonts w:eastAsia="SimSun"/>
      <w:sz w:val="22"/>
      <w:szCs w:val="22"/>
      <w:lang w:eastAsia="en-US"/>
    </w:rPr>
  </w:style>
  <w:style w:type="character" w:customStyle="1" w:styleId="3GPPAgreementsChar">
    <w:name w:val="3GPP Agreements Char"/>
    <w:link w:val="3GPPAgreements"/>
    <w:qFormat/>
    <w:rsid w:val="001D6884"/>
    <w:rPr>
      <w:rFonts w:ascii="Times New Roman" w:eastAsia="SimSun" w:hAnsi="Times New Roman" w:cs="Times New Roman"/>
      <w:lang w:eastAsia="en-US"/>
    </w:rPr>
  </w:style>
  <w:style w:type="paragraph" w:customStyle="1" w:styleId="3GPPText">
    <w:name w:val="3GPP Text"/>
    <w:basedOn w:val="Normal"/>
    <w:link w:val="3GPPTextChar"/>
    <w:qFormat/>
    <w:rsid w:val="001D6884"/>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1D6884"/>
    <w:rPr>
      <w:rFonts w:ascii="Times New Roman" w:eastAsia="SimSun" w:hAnsi="Times New Roman" w:cs="Times New Roman"/>
      <w:szCs w:val="20"/>
      <w:lang w:eastAsia="en-US"/>
    </w:rPr>
  </w:style>
  <w:style w:type="paragraph" w:customStyle="1" w:styleId="IEEEStdsRegularTableCaption">
    <w:name w:val="IEEEStds Regular Table Caption"/>
    <w:basedOn w:val="Normal"/>
    <w:next w:val="Normal"/>
    <w:qFormat/>
    <w:rsid w:val="001D6884"/>
    <w:pPr>
      <w:keepNext/>
      <w:keepLines/>
      <w:numPr>
        <w:numId w:val="17"/>
      </w:numPr>
      <w:tabs>
        <w:tab w:val="clear" w:pos="1080"/>
        <w:tab w:val="left" w:pos="360"/>
        <w:tab w:val="left" w:pos="432"/>
        <w:tab w:val="left" w:pos="504"/>
      </w:tabs>
      <w:suppressAutoHyphens/>
      <w:spacing w:before="120" w:after="120"/>
      <w:jc w:val="center"/>
    </w:pPr>
    <w:rPr>
      <w:rFonts w:ascii="Arial" w:hAnsi="Arial"/>
      <w:b/>
      <w:sz w:val="20"/>
      <w:szCs w:val="20"/>
      <w:lang w:eastAsia="ja-JP"/>
    </w:rPr>
  </w:style>
  <w:style w:type="paragraph" w:customStyle="1" w:styleId="3gppagreements0">
    <w:name w:val="3gppagreements"/>
    <w:basedOn w:val="Normal"/>
    <w:rsid w:val="001D6884"/>
    <w:pPr>
      <w:spacing w:before="100" w:beforeAutospacing="1" w:after="100" w:afterAutospacing="1"/>
    </w:pPr>
    <w:rPr>
      <w:rFonts w:ascii="SimSun" w:eastAsia="SimSun" w:hAnsi="SimSun" w:cs="SimSun"/>
    </w:rPr>
  </w:style>
  <w:style w:type="character" w:customStyle="1" w:styleId="NOChar1">
    <w:name w:val="NO Char1"/>
    <w:qFormat/>
    <w:locked/>
    <w:rsid w:val="001D6884"/>
    <w:rPr>
      <w:rFonts w:ascii="Times New Roman" w:hAnsi="Times New Roman"/>
      <w:lang w:val="en-GB"/>
    </w:rPr>
  </w:style>
  <w:style w:type="paragraph" w:customStyle="1" w:styleId="62">
    <w:name w:val="标题 62"/>
    <w:basedOn w:val="Normal"/>
    <w:rsid w:val="001D6884"/>
    <w:pPr>
      <w:tabs>
        <w:tab w:val="num" w:pos="1152"/>
      </w:tabs>
    </w:pPr>
    <w:rPr>
      <w:rFonts w:ascii="Times" w:eastAsia="MS PGothic" w:hAnsi="Times" w:cs="Times"/>
      <w:sz w:val="20"/>
      <w:szCs w:val="20"/>
      <w:lang w:eastAsia="ja-JP"/>
    </w:rPr>
  </w:style>
  <w:style w:type="paragraph" w:customStyle="1" w:styleId="72">
    <w:name w:val="标题 72"/>
    <w:basedOn w:val="Normal"/>
    <w:rsid w:val="001D6884"/>
    <w:pPr>
      <w:tabs>
        <w:tab w:val="num" w:pos="1296"/>
      </w:tabs>
    </w:pPr>
    <w:rPr>
      <w:rFonts w:ascii="Times" w:eastAsia="MS PGothic" w:hAnsi="Times" w:cs="Times"/>
      <w:sz w:val="20"/>
      <w:szCs w:val="20"/>
      <w:lang w:eastAsia="ja-JP"/>
    </w:rPr>
  </w:style>
  <w:style w:type="character" w:customStyle="1" w:styleId="a3">
    <w:name w:val="未处理的提及"/>
    <w:uiPriority w:val="99"/>
    <w:semiHidden/>
    <w:unhideWhenUsed/>
    <w:rsid w:val="001D6884"/>
    <w:rPr>
      <w:color w:val="605E5C"/>
      <w:shd w:val="clear" w:color="auto" w:fill="E1DFDD"/>
    </w:rPr>
  </w:style>
  <w:style w:type="paragraph" w:customStyle="1" w:styleId="51">
    <w:name w:val="标题 51"/>
    <w:basedOn w:val="Normal"/>
    <w:rsid w:val="001D6884"/>
    <w:pPr>
      <w:keepNext/>
      <w:tabs>
        <w:tab w:val="left" w:pos="1008"/>
      </w:tabs>
      <w:spacing w:before="240" w:after="60"/>
      <w:ind w:left="1008" w:hanging="1008"/>
    </w:pPr>
    <w:rPr>
      <w:rFonts w:ascii="Arial" w:eastAsia="Batang" w:hAnsi="Arial"/>
      <w:sz w:val="20"/>
      <w:szCs w:val="20"/>
      <w:lang w:eastAsia="ja-JP"/>
    </w:rPr>
  </w:style>
  <w:style w:type="paragraph" w:customStyle="1" w:styleId="81">
    <w:name w:val="标题 81"/>
    <w:basedOn w:val="Normal"/>
    <w:rsid w:val="001D6884"/>
    <w:pPr>
      <w:tabs>
        <w:tab w:val="left" w:pos="1440"/>
      </w:tabs>
      <w:spacing w:before="240" w:after="60"/>
    </w:pPr>
    <w:rPr>
      <w:rFonts w:eastAsia="MS PGothic"/>
      <w:i/>
      <w:iCs/>
      <w:lang w:eastAsia="ja-JP"/>
    </w:rPr>
  </w:style>
  <w:style w:type="paragraph" w:customStyle="1" w:styleId="91">
    <w:name w:val="标题 91"/>
    <w:basedOn w:val="Normal"/>
    <w:rsid w:val="001D6884"/>
    <w:pPr>
      <w:tabs>
        <w:tab w:val="left" w:pos="1584"/>
      </w:tabs>
      <w:spacing w:before="240" w:after="60"/>
      <w:ind w:left="1584" w:hanging="1584"/>
    </w:pPr>
    <w:rPr>
      <w:rFonts w:ascii="Arial" w:eastAsia="MS PGothic" w:hAnsi="Arial" w:cs="Arial"/>
      <w:sz w:val="22"/>
      <w:szCs w:val="22"/>
      <w:lang w:eastAsia="ja-JP"/>
    </w:rPr>
  </w:style>
  <w:style w:type="paragraph" w:customStyle="1" w:styleId="ZG">
    <w:name w:val="ZG"/>
    <w:qFormat/>
    <w:rsid w:val="001D6884"/>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sz w:val="20"/>
      <w:szCs w:val="20"/>
      <w:lang w:eastAsia="en-US"/>
    </w:rPr>
  </w:style>
  <w:style w:type="table" w:customStyle="1" w:styleId="TableGrid43">
    <w:name w:val="Table Grid43"/>
    <w:basedOn w:val="TableNormal"/>
    <w:next w:val="TableGrid"/>
    <w:qFormat/>
    <w:rsid w:val="001D6884"/>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rsid w:val="001D6884"/>
    <w:pPr>
      <w:spacing w:before="100" w:beforeAutospacing="1" w:after="100" w:afterAutospacing="1"/>
    </w:pPr>
    <w:rPr>
      <w:rFonts w:ascii="SimSun" w:eastAsia="SimSun" w:hAnsi="SimSun" w:cs="SimSun"/>
    </w:rPr>
  </w:style>
  <w:style w:type="character" w:customStyle="1" w:styleId="msoins0">
    <w:name w:val="msoins"/>
    <w:basedOn w:val="DefaultParagraphFont"/>
    <w:rsid w:val="001D6884"/>
  </w:style>
  <w:style w:type="paragraph" w:styleId="TableofFigures">
    <w:name w:val="table of figures"/>
    <w:basedOn w:val="Normal"/>
    <w:next w:val="Normal"/>
    <w:uiPriority w:val="99"/>
    <w:unhideWhenUsed/>
    <w:qFormat/>
    <w:rsid w:val="001D6884"/>
    <w:pPr>
      <w:tabs>
        <w:tab w:val="left" w:pos="1080"/>
        <w:tab w:val="left" w:pos="1411"/>
      </w:tabs>
      <w:jc w:val="both"/>
    </w:pPr>
    <w:rPr>
      <w:rFonts w:ascii="Calibri" w:eastAsia="Calibri" w:hAnsi="Calibri"/>
      <w:b/>
      <w:bCs/>
      <w:lang w:eastAsia="en-US"/>
    </w:rPr>
  </w:style>
  <w:style w:type="character" w:customStyle="1" w:styleId="ProposalChar">
    <w:name w:val="Proposal Char"/>
    <w:link w:val="Proposal0"/>
    <w:qFormat/>
    <w:rsid w:val="001D6884"/>
    <w:rPr>
      <w:rFonts w:ascii="Times New Roman" w:eastAsia="Times New Roman" w:hAnsi="Times New Roman" w:cs="Times New Roman"/>
      <w:b/>
      <w:bCs/>
      <w:sz w:val="20"/>
      <w:szCs w:val="20"/>
      <w:lang w:val="en-GB"/>
    </w:rPr>
  </w:style>
  <w:style w:type="character" w:customStyle="1" w:styleId="3">
    <w:name w:val="見出し 3 (文字)"/>
    <w:aliases w:val="Underrubrik2 (文字),H3 (文字),no break (文字),Memo Heading 3 (文字),見出し  3 (文字)"/>
    <w:locked/>
    <w:rsid w:val="001D6884"/>
    <w:rPr>
      <w:rFonts w:ascii="Arial" w:hAnsi="Arial" w:cs="Arial"/>
    </w:r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
    <w:uiPriority w:val="34"/>
    <w:qFormat/>
    <w:locked/>
    <w:rsid w:val="001D6884"/>
    <w:rPr>
      <w:rFonts w:ascii="MS Gothic" w:eastAsia="MS Gothic" w:hAnsi="MS Gothic"/>
    </w:rPr>
  </w:style>
  <w:style w:type="paragraph" w:customStyle="1" w:styleId="paragraph0">
    <w:name w:val="paragraph"/>
    <w:basedOn w:val="Normal"/>
    <w:uiPriority w:val="99"/>
    <w:qFormat/>
    <w:rsid w:val="001D6884"/>
    <w:pPr>
      <w:spacing w:before="100" w:beforeAutospacing="1" w:after="100" w:afterAutospacing="1"/>
    </w:pPr>
    <w:rPr>
      <w:rFonts w:eastAsia="Malgun Gothic"/>
      <w:lang w:eastAsia="ko-KR"/>
    </w:rPr>
  </w:style>
  <w:style w:type="character" w:customStyle="1" w:styleId="normaltextrun">
    <w:name w:val="normaltextrun"/>
    <w:qFormat/>
    <w:rsid w:val="001D6884"/>
  </w:style>
  <w:style w:type="character" w:customStyle="1" w:styleId="eop">
    <w:name w:val="eop"/>
    <w:qFormat/>
    <w:rsid w:val="001D6884"/>
  </w:style>
  <w:style w:type="paragraph" w:customStyle="1" w:styleId="a1">
    <w:name w:val="表格题注"/>
    <w:next w:val="Normal"/>
    <w:qFormat/>
    <w:rsid w:val="001D6884"/>
    <w:pPr>
      <w:keepLines/>
      <w:numPr>
        <w:ilvl w:val="8"/>
        <w:numId w:val="18"/>
      </w:numPr>
      <w:tabs>
        <w:tab w:val="left" w:pos="360"/>
        <w:tab w:val="num" w:pos="6480"/>
      </w:tabs>
      <w:spacing w:beforeLines="100"/>
      <w:ind w:left="1089" w:hanging="369"/>
      <w:jc w:val="center"/>
    </w:pPr>
    <w:rPr>
      <w:rFonts w:ascii="Arial" w:eastAsia="SimSun" w:hAnsi="Arial" w:cs="Times New Roman"/>
      <w:sz w:val="18"/>
      <w:szCs w:val="18"/>
    </w:rPr>
  </w:style>
  <w:style w:type="paragraph" w:customStyle="1" w:styleId="a0">
    <w:name w:val="插图题注"/>
    <w:next w:val="Normal"/>
    <w:qFormat/>
    <w:rsid w:val="001D6884"/>
    <w:pPr>
      <w:numPr>
        <w:ilvl w:val="7"/>
        <w:numId w:val="18"/>
      </w:numPr>
      <w:tabs>
        <w:tab w:val="num" w:pos="5760"/>
      </w:tabs>
      <w:spacing w:afterLines="100"/>
      <w:ind w:left="1089" w:hanging="369"/>
      <w:jc w:val="center"/>
    </w:pPr>
    <w:rPr>
      <w:rFonts w:ascii="Arial" w:eastAsia="SimSun" w:hAnsi="Arial" w:cs="Times New Roman"/>
      <w:sz w:val="18"/>
      <w:szCs w:val="18"/>
    </w:rPr>
  </w:style>
  <w:style w:type="paragraph" w:customStyle="1" w:styleId="Proposal2">
    <w:name w:val="Proposal2"/>
    <w:basedOn w:val="Heading4"/>
    <w:qFormat/>
    <w:rsid w:val="001D6884"/>
    <w:pPr>
      <w:keepLines w:val="0"/>
      <w:numPr>
        <w:ilvl w:val="0"/>
        <w:numId w:val="0"/>
      </w:numPr>
      <w:tabs>
        <w:tab w:val="left" w:pos="720"/>
        <w:tab w:val="left" w:pos="864"/>
      </w:tabs>
      <w:suppressAutoHyphens/>
      <w:overflowPunct/>
      <w:autoSpaceDE/>
      <w:autoSpaceDN/>
      <w:adjustRightInd/>
      <w:spacing w:before="240" w:after="60" w:line="259" w:lineRule="auto"/>
      <w:textAlignment w:val="auto"/>
    </w:pPr>
    <w:rPr>
      <w:rFonts w:eastAsia="Times New Roman"/>
      <w:b/>
      <w:iCs/>
      <w:sz w:val="20"/>
      <w:szCs w:val="26"/>
      <w:u w:val="single"/>
      <w:lang w:val="en-GB" w:eastAsia="ja-JP"/>
    </w:rPr>
  </w:style>
  <w:style w:type="character" w:customStyle="1" w:styleId="ListParagraphChar1">
    <w:name w:val="List Paragraph Char1"/>
    <w:aliases w:val="목록 단락 Char2,Lettre d'introduction Char,- Bullets Char3,?? ?? Char3,????? Char3,???? Char3,Lista1 Char3,列出段落1 Char3,中等深浅网格 1 - 着色 21 Char3,¥¡¡¡¡ì¬º¥¹¥È¶ÎÂä Char3,ÁÐ³ö¶ÎÂä Char3,¥ê¥¹¥È¶ÎÂä Char3,列表段落1 Char3,—ño’i—Ž Char3,?? ?? Char1"/>
    <w:uiPriority w:val="34"/>
    <w:qFormat/>
    <w:rsid w:val="001D6884"/>
    <w:rPr>
      <w:rFonts w:ascii="Cambria" w:eastAsia="SimHei" w:hAnsi="Cambria" w:cs="SimSun"/>
      <w:lang w:eastAsia="en-US"/>
    </w:rPr>
  </w:style>
  <w:style w:type="paragraph" w:customStyle="1" w:styleId="Tabletext">
    <w:name w:val="Table_text"/>
    <w:basedOn w:val="Normal"/>
    <w:link w:val="TabletextChar"/>
    <w:uiPriority w:val="99"/>
    <w:qFormat/>
    <w:rsid w:val="001D688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pPr>
    <w:rPr>
      <w:rFonts w:ascii="Calibri" w:eastAsia="SimSun" w:hAnsi="Calibri" w:cs="Arial"/>
      <w:sz w:val="22"/>
      <w:szCs w:val="22"/>
      <w:lang w:val="fr-FR" w:eastAsia="ko-KR"/>
    </w:rPr>
  </w:style>
  <w:style w:type="character" w:customStyle="1" w:styleId="TabletextChar">
    <w:name w:val="Table_text Char"/>
    <w:link w:val="Tabletext"/>
    <w:qFormat/>
    <w:locked/>
    <w:rsid w:val="001D6884"/>
    <w:rPr>
      <w:rFonts w:ascii="Calibri" w:eastAsia="SimSun" w:hAnsi="Calibri" w:cs="Arial"/>
      <w:lang w:val="fr-FR" w:eastAsia="ko-KR"/>
    </w:rPr>
  </w:style>
  <w:style w:type="paragraph" w:customStyle="1" w:styleId="observation">
    <w:name w:val="observation"/>
    <w:basedOn w:val="Normal"/>
    <w:link w:val="observation1"/>
    <w:qFormat/>
    <w:rsid w:val="001D6884"/>
    <w:pPr>
      <w:widowControl w:val="0"/>
      <w:numPr>
        <w:numId w:val="19"/>
      </w:numPr>
      <w:spacing w:beforeLines="50" w:before="120" w:afterLines="50" w:after="120"/>
      <w:ind w:left="720" w:hanging="360"/>
      <w:jc w:val="both"/>
    </w:pPr>
    <w:rPr>
      <w:rFonts w:ascii="Yu Mincho" w:eastAsia="Yu Mincho" w:hAnsi="Yu Mincho" w:cs="Latha"/>
      <w:b/>
      <w:kern w:val="2"/>
      <w:sz w:val="21"/>
      <w:szCs w:val="22"/>
    </w:rPr>
  </w:style>
  <w:style w:type="paragraph" w:customStyle="1" w:styleId="1">
    <w:name w:val="목록 단락1"/>
    <w:basedOn w:val="Normal"/>
    <w:link w:val="a4"/>
    <w:uiPriority w:val="34"/>
    <w:qFormat/>
    <w:rsid w:val="001D6884"/>
    <w:pPr>
      <w:spacing w:after="160" w:line="259" w:lineRule="auto"/>
      <w:ind w:leftChars="400" w:left="840"/>
    </w:pPr>
    <w:rPr>
      <w:rFonts w:ascii="MS Gothic" w:eastAsia="MS Gothic" w:hAnsi="MS Gothic" w:cstheme="minorBidi"/>
      <w:sz w:val="22"/>
      <w:szCs w:val="22"/>
    </w:rPr>
  </w:style>
  <w:style w:type="character" w:customStyle="1" w:styleId="LGTdocChar">
    <w:name w:val="LGTdoc_본문 Char"/>
    <w:link w:val="LGTdoc"/>
    <w:qFormat/>
    <w:rsid w:val="001D6884"/>
    <w:rPr>
      <w:rFonts w:ascii="Times New Roman" w:eastAsia="Batang" w:hAnsi="Times New Roman" w:cs="Times New Roman"/>
      <w:kern w:val="2"/>
      <w:szCs w:val="24"/>
      <w:lang w:val="en-GB" w:eastAsia="ko-KR"/>
    </w:rPr>
  </w:style>
  <w:style w:type="paragraph" w:customStyle="1" w:styleId="2">
    <w:name w:val="列出段落2"/>
    <w:basedOn w:val="Normal"/>
    <w:link w:val="a5"/>
    <w:uiPriority w:val="34"/>
    <w:qFormat/>
    <w:rsid w:val="001D6884"/>
    <w:pPr>
      <w:suppressAutoHyphens/>
      <w:spacing w:after="50"/>
      <w:ind w:left="840"/>
    </w:pPr>
    <w:rPr>
      <w:rFonts w:ascii="Cambria" w:eastAsia="SimHei" w:hAnsi="Cambria" w:cs="SimSun"/>
      <w:sz w:val="20"/>
      <w:szCs w:val="20"/>
      <w:lang w:eastAsia="en-US"/>
    </w:rPr>
  </w:style>
  <w:style w:type="character" w:customStyle="1" w:styleId="a5">
    <w:name w:val="列出段落 字符"/>
    <w:link w:val="2"/>
    <w:uiPriority w:val="34"/>
    <w:qFormat/>
    <w:rsid w:val="001D6884"/>
    <w:rPr>
      <w:rFonts w:ascii="Cambria" w:eastAsia="SimHei" w:hAnsi="Cambria" w:cs="SimSun"/>
      <w:sz w:val="20"/>
      <w:szCs w:val="20"/>
      <w:lang w:eastAsia="en-US"/>
    </w:rPr>
  </w:style>
  <w:style w:type="paragraph" w:customStyle="1" w:styleId="60">
    <w:name w:val="列表段落6"/>
    <w:basedOn w:val="Normal"/>
    <w:rsid w:val="001D6884"/>
    <w:pPr>
      <w:spacing w:before="100" w:beforeAutospacing="1" w:after="100" w:afterAutospacing="1"/>
      <w:ind w:leftChars="400" w:left="840"/>
    </w:pPr>
    <w:rPr>
      <w:rFonts w:ascii="Times" w:eastAsia="Batang" w:hAnsi="Times" w:cs="Times"/>
    </w:rPr>
  </w:style>
  <w:style w:type="paragraph" w:customStyle="1" w:styleId="Reference">
    <w:name w:val="Reference"/>
    <w:basedOn w:val="BodyText"/>
    <w:link w:val="ReferenceChar"/>
    <w:qFormat/>
    <w:rsid w:val="001D6884"/>
    <w:pPr>
      <w:numPr>
        <w:numId w:val="20"/>
      </w:numPr>
      <w:tabs>
        <w:tab w:val="clear" w:pos="567"/>
        <w:tab w:val="left" w:pos="720"/>
      </w:tabs>
      <w:snapToGrid w:val="0"/>
      <w:spacing w:line="259" w:lineRule="auto"/>
      <w:ind w:left="720" w:hanging="360"/>
      <w:jc w:val="left"/>
    </w:pPr>
    <w:rPr>
      <w:rFonts w:ascii="Arial" w:hAnsi="Arial" w:cs="Arial"/>
      <w:szCs w:val="20"/>
      <w:lang w:val="en-US" w:eastAsia="en-US"/>
    </w:rPr>
  </w:style>
  <w:style w:type="paragraph" w:customStyle="1" w:styleId="textintend3">
    <w:name w:val="text intend 3"/>
    <w:basedOn w:val="Normal"/>
    <w:uiPriority w:val="99"/>
    <w:qFormat/>
    <w:rsid w:val="001D6884"/>
    <w:pPr>
      <w:numPr>
        <w:numId w:val="21"/>
      </w:numPr>
      <w:overflowPunct w:val="0"/>
      <w:autoSpaceDE w:val="0"/>
      <w:autoSpaceDN w:val="0"/>
      <w:adjustRightInd w:val="0"/>
      <w:spacing w:afterLines="50" w:after="120"/>
      <w:jc w:val="both"/>
      <w:textAlignment w:val="baseline"/>
    </w:pPr>
    <w:rPr>
      <w:rFonts w:eastAsia="MS Mincho"/>
      <w:szCs w:val="20"/>
      <w:lang w:eastAsia="en-GB"/>
    </w:rPr>
  </w:style>
  <w:style w:type="character" w:customStyle="1" w:styleId="UnresolvedMention1">
    <w:name w:val="Unresolved Mention1"/>
    <w:uiPriority w:val="99"/>
    <w:unhideWhenUsed/>
    <w:qFormat/>
    <w:rsid w:val="001D6884"/>
    <w:rPr>
      <w:color w:val="808080"/>
      <w:shd w:val="clear" w:color="auto" w:fill="E6E6E6"/>
    </w:rPr>
  </w:style>
  <w:style w:type="character" w:customStyle="1" w:styleId="Mention1">
    <w:name w:val="Mention1"/>
    <w:uiPriority w:val="99"/>
    <w:unhideWhenUsed/>
    <w:rsid w:val="001D6884"/>
    <w:rPr>
      <w:color w:val="2B579A"/>
      <w:shd w:val="clear" w:color="auto" w:fill="E6E6E6"/>
    </w:rPr>
  </w:style>
  <w:style w:type="character" w:customStyle="1" w:styleId="observation1">
    <w:name w:val="observation 字符"/>
    <w:link w:val="observation"/>
    <w:qFormat/>
    <w:rsid w:val="001D6884"/>
    <w:rPr>
      <w:rFonts w:ascii="Yu Mincho" w:eastAsia="Yu Mincho" w:hAnsi="Yu Mincho" w:cs="Latha"/>
      <w:b/>
      <w:kern w:val="2"/>
      <w:sz w:val="21"/>
    </w:rPr>
  </w:style>
  <w:style w:type="table" w:customStyle="1" w:styleId="4">
    <w:name w:val="网格型4"/>
    <w:basedOn w:val="TableNormal"/>
    <w:uiPriority w:val="39"/>
    <w:qFormat/>
    <w:rsid w:val="001D6884"/>
    <w:pPr>
      <w:spacing w:after="0" w:line="240" w:lineRule="auto"/>
    </w:pPr>
    <w:rPr>
      <w:rFonts w:ascii="Calibri" w:eastAsia="SimSu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next w:val="Normal"/>
    <w:link w:val="proposalChar0"/>
    <w:qFormat/>
    <w:rsid w:val="001D6884"/>
    <w:pPr>
      <w:numPr>
        <w:numId w:val="22"/>
      </w:numPr>
      <w:spacing w:beforeLines="50" w:before="120" w:afterLines="50" w:line="259" w:lineRule="auto"/>
    </w:pPr>
    <w:rPr>
      <w:rFonts w:ascii="Calibri" w:eastAsia="MS PGothic" w:hAnsi="Calibri" w:cs="Calibri"/>
      <w:b/>
      <w:sz w:val="21"/>
      <w:szCs w:val="21"/>
      <w:lang w:val="en-US" w:eastAsia="zh-CN"/>
    </w:rPr>
  </w:style>
  <w:style w:type="paragraph" w:customStyle="1" w:styleId="ZU">
    <w:name w:val="ZU"/>
    <w:uiPriority w:val="99"/>
    <w:qFormat/>
    <w:rsid w:val="001D6884"/>
    <w:pPr>
      <w:framePr w:w="10206" w:wrap="notBeside" w:vAnchor="page" w:hAnchor="margin" w:y="6238"/>
      <w:widowControl w:val="0"/>
      <w:pBdr>
        <w:top w:val="single" w:sz="12" w:space="1" w:color="auto"/>
      </w:pBdr>
      <w:jc w:val="right"/>
    </w:pPr>
    <w:rPr>
      <w:rFonts w:ascii="Arial" w:eastAsia="SimSun" w:hAnsi="Arial" w:cs="Times New Roman"/>
      <w:sz w:val="20"/>
      <w:szCs w:val="20"/>
      <w:lang w:val="en-GB" w:eastAsia="en-US"/>
    </w:rPr>
  </w:style>
  <w:style w:type="character" w:customStyle="1" w:styleId="B5Char">
    <w:name w:val="B5 Char"/>
    <w:link w:val="B5"/>
    <w:locked/>
    <w:rsid w:val="001D6884"/>
    <w:rPr>
      <w:rFonts w:ascii="SimSun" w:eastAsia="SimSun" w:hAnsi="SimSun"/>
      <w:lang w:eastAsia="en-US"/>
    </w:rPr>
  </w:style>
  <w:style w:type="paragraph" w:customStyle="1" w:styleId="B5">
    <w:name w:val="B5"/>
    <w:basedOn w:val="Normal"/>
    <w:link w:val="B5Char"/>
    <w:uiPriority w:val="99"/>
    <w:qFormat/>
    <w:rsid w:val="001D6884"/>
    <w:pPr>
      <w:spacing w:after="180"/>
      <w:ind w:left="1702" w:hanging="284"/>
    </w:pPr>
    <w:rPr>
      <w:rFonts w:ascii="SimSun" w:eastAsia="SimSun" w:hAnsi="SimSun" w:cstheme="minorBidi"/>
      <w:sz w:val="22"/>
      <w:szCs w:val="22"/>
      <w:lang w:eastAsia="en-US"/>
    </w:rPr>
  </w:style>
  <w:style w:type="paragraph" w:styleId="HTMLPreformatted">
    <w:name w:val="HTML Preformatted"/>
    <w:basedOn w:val="Normal"/>
    <w:link w:val="HTMLPreformattedChar"/>
    <w:semiHidden/>
    <w:unhideWhenUsed/>
    <w:qFormat/>
    <w:rsid w:val="001D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pPr>
    <w:rPr>
      <w:rFonts w:ascii="Courier New" w:eastAsia="Batang" w:hAnsi="Courier New" w:cs="Courier New"/>
      <w:sz w:val="20"/>
      <w:szCs w:val="21"/>
      <w:lang w:eastAsia="ko-KR"/>
    </w:rPr>
  </w:style>
  <w:style w:type="character" w:customStyle="1" w:styleId="HTMLPreformattedChar">
    <w:name w:val="HTML Preformatted Char"/>
    <w:basedOn w:val="DefaultParagraphFont"/>
    <w:link w:val="HTMLPreformatted"/>
    <w:semiHidden/>
    <w:qFormat/>
    <w:rsid w:val="001D6884"/>
    <w:rPr>
      <w:rFonts w:ascii="Courier New" w:eastAsia="Batang" w:hAnsi="Courier New" w:cs="Courier New"/>
      <w:sz w:val="20"/>
      <w:szCs w:val="21"/>
      <w:lang w:eastAsia="ko-KR"/>
    </w:rPr>
  </w:style>
  <w:style w:type="paragraph" w:customStyle="1" w:styleId="msonormal0">
    <w:name w:val="msonormal"/>
    <w:basedOn w:val="Normal"/>
    <w:uiPriority w:val="99"/>
    <w:qFormat/>
    <w:rsid w:val="001D6884"/>
    <w:pPr>
      <w:spacing w:before="100" w:beforeAutospacing="1" w:after="100" w:afterAutospacing="1"/>
    </w:pPr>
    <w:rPr>
      <w:rFonts w:ascii="PMingLiU" w:eastAsia="PMingLiU" w:hAnsi="PMingLiU" w:cs="PMingLiU"/>
      <w:lang w:eastAsia="zh-TW"/>
    </w:rPr>
  </w:style>
  <w:style w:type="paragraph" w:styleId="Index2">
    <w:name w:val="index 2"/>
    <w:basedOn w:val="Index1"/>
    <w:next w:val="Normal"/>
    <w:autoRedefine/>
    <w:uiPriority w:val="99"/>
    <w:semiHidden/>
    <w:unhideWhenUsed/>
    <w:qFormat/>
    <w:rsid w:val="001D6884"/>
    <w:pPr>
      <w:spacing w:after="160" w:line="254" w:lineRule="auto"/>
      <w:ind w:left="284"/>
      <w:jc w:val="both"/>
      <w:textAlignment w:val="auto"/>
    </w:pPr>
    <w:rPr>
      <w:rFonts w:ascii="Calibri" w:eastAsia="MS PGothic" w:hAnsi="Calibri" w:cs="Calibri"/>
      <w:szCs w:val="21"/>
      <w:lang w:val="en-US"/>
    </w:rPr>
  </w:style>
  <w:style w:type="paragraph" w:styleId="NormalIndent">
    <w:name w:val="Normal Indent"/>
    <w:basedOn w:val="Normal"/>
    <w:uiPriority w:val="99"/>
    <w:semiHidden/>
    <w:unhideWhenUsed/>
    <w:qFormat/>
    <w:rsid w:val="001D6884"/>
    <w:pPr>
      <w:spacing w:after="160" w:line="254" w:lineRule="auto"/>
      <w:ind w:firstLine="420"/>
      <w:jc w:val="both"/>
    </w:pPr>
    <w:rPr>
      <w:rFonts w:ascii="Calibri" w:eastAsia="MS PGothic" w:hAnsi="Calibri" w:cs="Calibri"/>
      <w:sz w:val="21"/>
      <w:szCs w:val="21"/>
    </w:rPr>
  </w:style>
  <w:style w:type="paragraph" w:styleId="IndexHeading">
    <w:name w:val="index heading"/>
    <w:basedOn w:val="Normal"/>
    <w:next w:val="Normal"/>
    <w:uiPriority w:val="99"/>
    <w:semiHidden/>
    <w:unhideWhenUsed/>
    <w:qFormat/>
    <w:rsid w:val="001D6884"/>
    <w:pPr>
      <w:pBdr>
        <w:top w:val="single" w:sz="12" w:space="0" w:color="auto"/>
      </w:pBdr>
      <w:overflowPunct w:val="0"/>
      <w:autoSpaceDE w:val="0"/>
      <w:autoSpaceDN w:val="0"/>
      <w:adjustRightInd w:val="0"/>
      <w:spacing w:before="360" w:after="240" w:line="254" w:lineRule="auto"/>
      <w:jc w:val="both"/>
    </w:pPr>
    <w:rPr>
      <w:rFonts w:ascii="Calibri" w:eastAsia="MS PGothic" w:hAnsi="Calibri" w:cs="Calibri"/>
      <w:b/>
      <w:i/>
      <w:sz w:val="26"/>
      <w:szCs w:val="21"/>
      <w:lang w:eastAsia="en-GB"/>
    </w:rPr>
  </w:style>
  <w:style w:type="character" w:customStyle="1" w:styleId="ListChar">
    <w:name w:val="List Char"/>
    <w:link w:val="List"/>
    <w:qFormat/>
    <w:locked/>
    <w:rsid w:val="001D6884"/>
    <w:rPr>
      <w:rFonts w:ascii="Times" w:eastAsia="Batang" w:hAnsi="Times" w:cs="Times New Roman"/>
      <w:sz w:val="20"/>
      <w:szCs w:val="24"/>
      <w:lang w:val="en-GB" w:eastAsia="en-US"/>
    </w:rPr>
  </w:style>
  <w:style w:type="paragraph" w:styleId="ListNumber">
    <w:name w:val="List Number"/>
    <w:basedOn w:val="List"/>
    <w:uiPriority w:val="99"/>
    <w:unhideWhenUsed/>
    <w:qFormat/>
    <w:rsid w:val="001D6884"/>
    <w:pPr>
      <w:overflowPunct w:val="0"/>
      <w:autoSpaceDE w:val="0"/>
      <w:autoSpaceDN w:val="0"/>
      <w:adjustRightInd w:val="0"/>
      <w:spacing w:after="180" w:line="254" w:lineRule="auto"/>
      <w:ind w:left="568" w:hanging="284"/>
      <w:jc w:val="both"/>
    </w:pPr>
    <w:rPr>
      <w:rFonts w:eastAsia="MS Mincho" w:cs="Calibri"/>
      <w:kern w:val="2"/>
      <w:szCs w:val="21"/>
      <w:lang w:val="en-US" w:eastAsia="zh-CN"/>
    </w:rPr>
  </w:style>
  <w:style w:type="character" w:customStyle="1" w:styleId="List2Char">
    <w:name w:val="List 2 Char"/>
    <w:link w:val="List2"/>
    <w:qFormat/>
    <w:locked/>
    <w:rsid w:val="001D6884"/>
    <w:rPr>
      <w:rFonts w:ascii="Times" w:eastAsia="Batang" w:hAnsi="Times" w:cs="Times New Roman"/>
      <w:sz w:val="20"/>
      <w:szCs w:val="24"/>
      <w:lang w:val="en-GB" w:eastAsia="en-US"/>
    </w:rPr>
  </w:style>
  <w:style w:type="character" w:customStyle="1" w:styleId="List3Char">
    <w:name w:val="List 3 Char"/>
    <w:link w:val="List3"/>
    <w:qFormat/>
    <w:locked/>
    <w:rsid w:val="001D6884"/>
    <w:rPr>
      <w:rFonts w:ascii="Calibri" w:eastAsia="MS PGothic" w:hAnsi="Calibri" w:cs="Calibri"/>
      <w:szCs w:val="21"/>
    </w:rPr>
  </w:style>
  <w:style w:type="paragraph" w:styleId="List3">
    <w:name w:val="List 3"/>
    <w:basedOn w:val="Normal"/>
    <w:link w:val="List3Char"/>
    <w:uiPriority w:val="99"/>
    <w:unhideWhenUsed/>
    <w:qFormat/>
    <w:rsid w:val="001D6884"/>
    <w:pPr>
      <w:spacing w:after="160" w:line="254" w:lineRule="auto"/>
      <w:ind w:leftChars="400" w:left="100" w:hangingChars="200" w:hanging="200"/>
      <w:jc w:val="both"/>
    </w:pPr>
    <w:rPr>
      <w:rFonts w:ascii="Calibri" w:eastAsia="MS PGothic" w:hAnsi="Calibri" w:cs="Calibri"/>
      <w:sz w:val="22"/>
      <w:szCs w:val="21"/>
    </w:rPr>
  </w:style>
  <w:style w:type="paragraph" w:styleId="List4">
    <w:name w:val="List 4"/>
    <w:basedOn w:val="List3"/>
    <w:uiPriority w:val="99"/>
    <w:unhideWhenUsed/>
    <w:qFormat/>
    <w:rsid w:val="001D6884"/>
    <w:pPr>
      <w:overflowPunct w:val="0"/>
      <w:autoSpaceDE w:val="0"/>
      <w:autoSpaceDN w:val="0"/>
      <w:adjustRightInd w:val="0"/>
      <w:spacing w:after="180"/>
      <w:ind w:leftChars="0" w:left="1418" w:firstLineChars="0" w:hanging="284"/>
    </w:pPr>
    <w:rPr>
      <w:rFonts w:ascii="Times" w:eastAsia="MS Mincho" w:hAnsi="Times"/>
    </w:rPr>
  </w:style>
  <w:style w:type="paragraph" w:styleId="List5">
    <w:name w:val="List 5"/>
    <w:basedOn w:val="List4"/>
    <w:uiPriority w:val="99"/>
    <w:unhideWhenUsed/>
    <w:qFormat/>
    <w:rsid w:val="001D6884"/>
    <w:pPr>
      <w:ind w:left="1702"/>
    </w:pPr>
  </w:style>
  <w:style w:type="paragraph" w:styleId="ListBullet2">
    <w:name w:val="List Bullet 2"/>
    <w:basedOn w:val="ListBullet"/>
    <w:uiPriority w:val="99"/>
    <w:unhideWhenUsed/>
    <w:qFormat/>
    <w:rsid w:val="001D6884"/>
    <w:pPr>
      <w:widowControl/>
      <w:numPr>
        <w:numId w:val="3"/>
      </w:numPr>
      <w:tabs>
        <w:tab w:val="left" w:pos="360"/>
      </w:tabs>
      <w:spacing w:after="60" w:line="254" w:lineRule="auto"/>
      <w:ind w:left="1080" w:firstLineChars="0" w:hanging="357"/>
    </w:pPr>
    <w:rPr>
      <w:rFonts w:ascii="Arial" w:eastAsia="MS PGothic" w:hAnsi="Arial" w:cs="Calibri"/>
      <w:kern w:val="0"/>
      <w:sz w:val="21"/>
      <w:szCs w:val="21"/>
      <w:lang w:eastAsia="zh-TW"/>
    </w:rPr>
  </w:style>
  <w:style w:type="paragraph" w:styleId="ListBullet3">
    <w:name w:val="List Bullet 3"/>
    <w:basedOn w:val="ListBullet2"/>
    <w:uiPriority w:val="99"/>
    <w:semiHidden/>
    <w:unhideWhenUsed/>
    <w:qFormat/>
    <w:rsid w:val="001D6884"/>
    <w:pPr>
      <w:numPr>
        <w:numId w:val="0"/>
      </w:numPr>
      <w:overflowPunct w:val="0"/>
      <w:autoSpaceDE w:val="0"/>
      <w:autoSpaceDN w:val="0"/>
      <w:adjustRightInd w:val="0"/>
      <w:spacing w:after="180"/>
      <w:ind w:left="1135" w:hanging="284"/>
    </w:pPr>
    <w:rPr>
      <w:rFonts w:ascii="Times" w:eastAsia="MS Mincho" w:hAnsi="Times"/>
      <w:sz w:val="20"/>
    </w:rPr>
  </w:style>
  <w:style w:type="paragraph" w:styleId="ListBullet4">
    <w:name w:val="List Bullet 4"/>
    <w:basedOn w:val="ListBullet3"/>
    <w:uiPriority w:val="99"/>
    <w:semiHidden/>
    <w:unhideWhenUsed/>
    <w:qFormat/>
    <w:rsid w:val="001D6884"/>
    <w:pPr>
      <w:ind w:left="1418"/>
    </w:pPr>
  </w:style>
  <w:style w:type="paragraph" w:styleId="ListBullet5">
    <w:name w:val="List Bullet 5"/>
    <w:basedOn w:val="ListBullet4"/>
    <w:uiPriority w:val="99"/>
    <w:semiHidden/>
    <w:unhideWhenUsed/>
    <w:qFormat/>
    <w:rsid w:val="001D6884"/>
    <w:pPr>
      <w:ind w:left="1702"/>
    </w:pPr>
  </w:style>
  <w:style w:type="paragraph" w:styleId="ListNumber2">
    <w:name w:val="List Number 2"/>
    <w:basedOn w:val="ListNumber"/>
    <w:uiPriority w:val="99"/>
    <w:semiHidden/>
    <w:unhideWhenUsed/>
    <w:qFormat/>
    <w:rsid w:val="001D6884"/>
    <w:pPr>
      <w:ind w:left="851"/>
    </w:pPr>
  </w:style>
  <w:style w:type="paragraph" w:styleId="ListNumber3">
    <w:name w:val="List Number 3"/>
    <w:basedOn w:val="Normal"/>
    <w:uiPriority w:val="99"/>
    <w:semiHidden/>
    <w:unhideWhenUsed/>
    <w:qFormat/>
    <w:rsid w:val="001D6884"/>
    <w:pPr>
      <w:numPr>
        <w:numId w:val="23"/>
      </w:numPr>
      <w:spacing w:after="160" w:line="254" w:lineRule="auto"/>
      <w:jc w:val="both"/>
    </w:pPr>
    <w:rPr>
      <w:rFonts w:ascii="Calibri" w:eastAsia="MS PGothic" w:hAnsi="Calibri" w:cs="Calibri"/>
      <w:sz w:val="21"/>
      <w:szCs w:val="21"/>
      <w:lang w:eastAsia="zh-TW"/>
    </w:rPr>
  </w:style>
  <w:style w:type="paragraph" w:styleId="Title">
    <w:name w:val="Title"/>
    <w:basedOn w:val="Normal"/>
    <w:link w:val="TitleChar1"/>
    <w:qFormat/>
    <w:rsid w:val="001D6884"/>
    <w:pPr>
      <w:spacing w:after="160" w:line="254" w:lineRule="auto"/>
      <w:jc w:val="center"/>
    </w:pPr>
    <w:rPr>
      <w:rFonts w:ascii="Arial" w:eastAsia="MS PGothic" w:hAnsi="Arial" w:cs="Arial"/>
      <w:b/>
      <w:sz w:val="21"/>
      <w:szCs w:val="21"/>
    </w:rPr>
  </w:style>
  <w:style w:type="character" w:customStyle="1" w:styleId="TitleChar">
    <w:name w:val="Title Char"/>
    <w:basedOn w:val="DefaultParagraphFont"/>
    <w:uiPriority w:val="10"/>
    <w:qFormat/>
    <w:rsid w:val="001D6884"/>
    <w:rPr>
      <w:rFonts w:asciiTheme="majorHAnsi" w:eastAsiaTheme="majorEastAsia" w:hAnsiTheme="majorHAnsi" w:cstheme="majorBidi"/>
      <w:spacing w:val="-10"/>
      <w:kern w:val="28"/>
      <w:sz w:val="56"/>
      <w:szCs w:val="56"/>
    </w:rPr>
  </w:style>
  <w:style w:type="character" w:customStyle="1" w:styleId="TitleChar1">
    <w:name w:val="Title Char1"/>
    <w:link w:val="Title"/>
    <w:qFormat/>
    <w:rsid w:val="001D6884"/>
    <w:rPr>
      <w:rFonts w:ascii="Arial" w:eastAsia="MS PGothic" w:hAnsi="Arial" w:cs="Arial"/>
      <w:b/>
      <w:sz w:val="21"/>
      <w:szCs w:val="21"/>
    </w:rPr>
  </w:style>
  <w:style w:type="paragraph" w:styleId="Closing">
    <w:name w:val="Closing"/>
    <w:basedOn w:val="Normal"/>
    <w:link w:val="ClosingChar"/>
    <w:unhideWhenUsed/>
    <w:qFormat/>
    <w:rsid w:val="001D6884"/>
    <w:pPr>
      <w:spacing w:after="160" w:line="254" w:lineRule="auto"/>
      <w:jc w:val="right"/>
    </w:pPr>
    <w:rPr>
      <w:rFonts w:ascii="Calibri" w:eastAsia="MS PGothic" w:hAnsi="Calibri" w:cs="Calibri"/>
      <w:b/>
      <w:color w:val="FF0000"/>
      <w:sz w:val="21"/>
      <w:szCs w:val="21"/>
      <w:lang w:eastAsia="zh-TW"/>
    </w:rPr>
  </w:style>
  <w:style w:type="character" w:customStyle="1" w:styleId="ClosingChar">
    <w:name w:val="Closing Char"/>
    <w:basedOn w:val="DefaultParagraphFont"/>
    <w:link w:val="Closing"/>
    <w:qFormat/>
    <w:rsid w:val="001D6884"/>
    <w:rPr>
      <w:rFonts w:ascii="Calibri" w:eastAsia="MS PGothic" w:hAnsi="Calibri" w:cs="Calibri"/>
      <w:b/>
      <w:color w:val="FF0000"/>
      <w:sz w:val="21"/>
      <w:szCs w:val="21"/>
      <w:lang w:eastAsia="zh-TW"/>
    </w:rPr>
  </w:style>
  <w:style w:type="paragraph" w:styleId="BodyTextIndent">
    <w:name w:val="Body Text Indent"/>
    <w:basedOn w:val="Normal"/>
    <w:link w:val="BodyTextIndentChar"/>
    <w:uiPriority w:val="99"/>
    <w:unhideWhenUsed/>
    <w:qFormat/>
    <w:rsid w:val="001D6884"/>
    <w:pPr>
      <w:spacing w:after="160" w:line="254" w:lineRule="auto"/>
      <w:ind w:left="360"/>
      <w:jc w:val="both"/>
    </w:pPr>
    <w:rPr>
      <w:rFonts w:ascii="Calibri" w:eastAsia="MS PGothic" w:hAnsi="Calibri" w:cs="Calibri"/>
      <w:sz w:val="21"/>
      <w:szCs w:val="21"/>
      <w:lang w:eastAsia="zh-TW"/>
    </w:rPr>
  </w:style>
  <w:style w:type="character" w:customStyle="1" w:styleId="BodyTextIndentChar">
    <w:name w:val="Body Text Indent Char"/>
    <w:basedOn w:val="DefaultParagraphFont"/>
    <w:link w:val="BodyTextIndent"/>
    <w:uiPriority w:val="99"/>
    <w:qFormat/>
    <w:rsid w:val="001D6884"/>
    <w:rPr>
      <w:rFonts w:ascii="Calibri" w:eastAsia="MS PGothic" w:hAnsi="Calibri" w:cs="Calibri"/>
      <w:sz w:val="21"/>
      <w:szCs w:val="21"/>
      <w:lang w:eastAsia="zh-TW"/>
    </w:rPr>
  </w:style>
  <w:style w:type="character" w:customStyle="1" w:styleId="a6">
    <w:name w:val="本文インデント (文字)"/>
    <w:uiPriority w:val="99"/>
    <w:semiHidden/>
    <w:qFormat/>
    <w:rsid w:val="001D6884"/>
    <w:rPr>
      <w:rFonts w:ascii="Times" w:eastAsia="PMingLiU" w:hAnsi="Times" w:cs="PMingLiU"/>
      <w:kern w:val="0"/>
      <w:sz w:val="20"/>
      <w:szCs w:val="20"/>
      <w:lang w:eastAsia="en-US"/>
    </w:rPr>
  </w:style>
  <w:style w:type="paragraph" w:styleId="ListContinue2">
    <w:name w:val="List Continue 2"/>
    <w:basedOn w:val="Normal"/>
    <w:uiPriority w:val="99"/>
    <w:semiHidden/>
    <w:unhideWhenUsed/>
    <w:qFormat/>
    <w:rsid w:val="001D6884"/>
    <w:pPr>
      <w:spacing w:after="180" w:line="254" w:lineRule="auto"/>
      <w:ind w:leftChars="400" w:left="850"/>
      <w:jc w:val="both"/>
    </w:pPr>
    <w:rPr>
      <w:rFonts w:ascii="Calibri" w:eastAsia="MS Mincho" w:hAnsi="Calibri" w:cs="Calibri"/>
      <w:sz w:val="20"/>
      <w:szCs w:val="21"/>
      <w:lang w:eastAsia="zh-TW"/>
    </w:rPr>
  </w:style>
  <w:style w:type="paragraph" w:styleId="Subtitle">
    <w:name w:val="Subtitle"/>
    <w:basedOn w:val="Normal"/>
    <w:next w:val="Normal"/>
    <w:link w:val="SubtitleChar"/>
    <w:uiPriority w:val="99"/>
    <w:qFormat/>
    <w:rsid w:val="001D6884"/>
    <w:pPr>
      <w:snapToGrid w:val="0"/>
      <w:spacing w:after="160" w:line="254" w:lineRule="auto"/>
      <w:jc w:val="both"/>
    </w:pPr>
    <w:rPr>
      <w:rFonts w:ascii="Yu Gothic Light" w:eastAsia="Yu Gothic Light" w:hAnsi="Yu Gothic Light"/>
      <w:b/>
      <w:i/>
      <w:iCs/>
      <w:color w:val="4472C4"/>
      <w:spacing w:val="15"/>
      <w:sz w:val="20"/>
    </w:rPr>
  </w:style>
  <w:style w:type="character" w:customStyle="1" w:styleId="SubtitleChar">
    <w:name w:val="Subtitle Char"/>
    <w:basedOn w:val="DefaultParagraphFont"/>
    <w:link w:val="Subtitle"/>
    <w:uiPriority w:val="99"/>
    <w:qFormat/>
    <w:rsid w:val="001D6884"/>
    <w:rPr>
      <w:rFonts w:ascii="Yu Gothic Light" w:eastAsia="Yu Gothic Light" w:hAnsi="Yu Gothic Light" w:cs="Times New Roman"/>
      <w:b/>
      <w:i/>
      <w:iCs/>
      <w:color w:val="4472C4"/>
      <w:spacing w:val="15"/>
      <w:sz w:val="20"/>
      <w:szCs w:val="24"/>
    </w:rPr>
  </w:style>
  <w:style w:type="paragraph" w:styleId="BodyTextFirstIndent2">
    <w:name w:val="Body Text First Indent 2"/>
    <w:basedOn w:val="BodyTextIndent"/>
    <w:link w:val="BodyTextFirstIndent2Char"/>
    <w:uiPriority w:val="99"/>
    <w:semiHidden/>
    <w:unhideWhenUsed/>
    <w:qFormat/>
    <w:rsid w:val="001D6884"/>
    <w:pPr>
      <w:spacing w:after="180"/>
      <w:ind w:leftChars="400" w:left="851" w:firstLineChars="100" w:firstLine="210"/>
    </w:pPr>
    <w:rPr>
      <w:rFonts w:eastAsia="MS Mincho"/>
      <w:sz w:val="20"/>
      <w:lang w:eastAsia="en-US"/>
    </w:rPr>
  </w:style>
  <w:style w:type="character" w:customStyle="1" w:styleId="BodyTextFirstIndent2Char">
    <w:name w:val="Body Text First Indent 2 Char"/>
    <w:basedOn w:val="BodyTextIndentChar"/>
    <w:link w:val="BodyTextFirstIndent2"/>
    <w:uiPriority w:val="99"/>
    <w:semiHidden/>
    <w:qFormat/>
    <w:rsid w:val="001D6884"/>
    <w:rPr>
      <w:rFonts w:ascii="Calibri" w:eastAsia="MS Mincho" w:hAnsi="Calibri" w:cs="Calibri"/>
      <w:sz w:val="20"/>
      <w:szCs w:val="21"/>
      <w:lang w:eastAsia="en-US"/>
    </w:rPr>
  </w:style>
  <w:style w:type="paragraph" w:styleId="NoteHeading">
    <w:name w:val="Note Heading"/>
    <w:basedOn w:val="Normal"/>
    <w:next w:val="Normal"/>
    <w:link w:val="NoteHeadingChar"/>
    <w:unhideWhenUsed/>
    <w:qFormat/>
    <w:rsid w:val="001D6884"/>
    <w:pPr>
      <w:spacing w:after="160" w:line="254" w:lineRule="auto"/>
      <w:jc w:val="center"/>
    </w:pPr>
    <w:rPr>
      <w:rFonts w:ascii="Calibri" w:eastAsia="MS PGothic" w:hAnsi="Calibri" w:cs="Calibri"/>
      <w:b/>
      <w:color w:val="FF0000"/>
      <w:sz w:val="21"/>
      <w:szCs w:val="21"/>
      <w:lang w:eastAsia="zh-TW"/>
    </w:rPr>
  </w:style>
  <w:style w:type="character" w:customStyle="1" w:styleId="NoteHeadingChar">
    <w:name w:val="Note Heading Char"/>
    <w:basedOn w:val="DefaultParagraphFont"/>
    <w:link w:val="NoteHeading"/>
    <w:qFormat/>
    <w:rsid w:val="001D6884"/>
    <w:rPr>
      <w:rFonts w:ascii="Calibri" w:eastAsia="MS PGothic" w:hAnsi="Calibri" w:cs="Calibri"/>
      <w:b/>
      <w:color w:val="FF0000"/>
      <w:sz w:val="21"/>
      <w:szCs w:val="21"/>
      <w:lang w:eastAsia="zh-TW"/>
    </w:rPr>
  </w:style>
  <w:style w:type="paragraph" w:styleId="BodyText3">
    <w:name w:val="Body Text 3"/>
    <w:basedOn w:val="Normal"/>
    <w:link w:val="BodyText3Char"/>
    <w:uiPriority w:val="99"/>
    <w:unhideWhenUsed/>
    <w:qFormat/>
    <w:rsid w:val="001D6884"/>
    <w:pPr>
      <w:spacing w:after="160" w:line="254" w:lineRule="auto"/>
      <w:jc w:val="both"/>
    </w:pPr>
    <w:rPr>
      <w:rFonts w:ascii="Calibri" w:eastAsia="MS PGothic" w:hAnsi="Calibri" w:cs="Calibri"/>
      <w:sz w:val="21"/>
      <w:szCs w:val="21"/>
      <w:lang w:eastAsia="zh-TW"/>
    </w:rPr>
  </w:style>
  <w:style w:type="character" w:customStyle="1" w:styleId="BodyText3Char">
    <w:name w:val="Body Text 3 Char"/>
    <w:basedOn w:val="DefaultParagraphFont"/>
    <w:link w:val="BodyText3"/>
    <w:uiPriority w:val="99"/>
    <w:qFormat/>
    <w:rsid w:val="001D6884"/>
    <w:rPr>
      <w:rFonts w:ascii="Calibri" w:eastAsia="MS PGothic" w:hAnsi="Calibri" w:cs="Calibri"/>
      <w:sz w:val="21"/>
      <w:szCs w:val="21"/>
      <w:lang w:eastAsia="zh-TW"/>
    </w:rPr>
  </w:style>
  <w:style w:type="paragraph" w:styleId="BodyTextIndent2">
    <w:name w:val="Body Text Indent 2"/>
    <w:basedOn w:val="Normal"/>
    <w:link w:val="BodyTextIndent2Char"/>
    <w:uiPriority w:val="99"/>
    <w:unhideWhenUsed/>
    <w:qFormat/>
    <w:rsid w:val="001D6884"/>
    <w:pPr>
      <w:autoSpaceDE w:val="0"/>
      <w:autoSpaceDN w:val="0"/>
      <w:adjustRightInd w:val="0"/>
      <w:spacing w:after="160" w:line="254" w:lineRule="auto"/>
      <w:ind w:left="1656"/>
      <w:jc w:val="both"/>
    </w:pPr>
    <w:rPr>
      <w:rFonts w:ascii="Calibri" w:eastAsia="MS PGothic" w:hAnsi="Calibri" w:cs="Calibri"/>
      <w:sz w:val="21"/>
      <w:szCs w:val="21"/>
      <w:lang w:eastAsia="zh-TW"/>
    </w:rPr>
  </w:style>
  <w:style w:type="character" w:customStyle="1" w:styleId="BodyTextIndent2Char">
    <w:name w:val="Body Text Indent 2 Char"/>
    <w:basedOn w:val="DefaultParagraphFont"/>
    <w:link w:val="BodyTextIndent2"/>
    <w:uiPriority w:val="99"/>
    <w:qFormat/>
    <w:rsid w:val="001D6884"/>
    <w:rPr>
      <w:rFonts w:ascii="Calibri" w:eastAsia="MS PGothic" w:hAnsi="Calibri" w:cs="Calibri"/>
      <w:sz w:val="21"/>
      <w:szCs w:val="21"/>
      <w:lang w:eastAsia="zh-TW"/>
    </w:rPr>
  </w:style>
  <w:style w:type="paragraph" w:styleId="BodyTextIndent3">
    <w:name w:val="Body Text Indent 3"/>
    <w:basedOn w:val="Normal"/>
    <w:link w:val="BodyTextIndent3Char"/>
    <w:uiPriority w:val="99"/>
    <w:semiHidden/>
    <w:unhideWhenUsed/>
    <w:qFormat/>
    <w:rsid w:val="001D6884"/>
    <w:pPr>
      <w:overflowPunct w:val="0"/>
      <w:autoSpaceDE w:val="0"/>
      <w:autoSpaceDN w:val="0"/>
      <w:adjustRightInd w:val="0"/>
      <w:spacing w:after="160" w:line="254" w:lineRule="auto"/>
      <w:ind w:left="1080"/>
      <w:jc w:val="both"/>
    </w:pPr>
    <w:rPr>
      <w:rFonts w:ascii="Calibri" w:eastAsia="MS PGothic" w:hAnsi="Calibri" w:cs="Calibri"/>
      <w:sz w:val="20"/>
      <w:szCs w:val="21"/>
      <w:lang w:eastAsia="zh-TW"/>
    </w:rPr>
  </w:style>
  <w:style w:type="character" w:customStyle="1" w:styleId="BodyTextIndent3Char">
    <w:name w:val="Body Text Indent 3 Char"/>
    <w:basedOn w:val="DefaultParagraphFont"/>
    <w:link w:val="BodyTextIndent3"/>
    <w:uiPriority w:val="99"/>
    <w:semiHidden/>
    <w:qFormat/>
    <w:rsid w:val="001D6884"/>
    <w:rPr>
      <w:rFonts w:ascii="Calibri" w:eastAsia="MS PGothic" w:hAnsi="Calibri" w:cs="Calibri"/>
      <w:sz w:val="20"/>
      <w:szCs w:val="21"/>
      <w:lang w:eastAsia="zh-TW"/>
    </w:rPr>
  </w:style>
  <w:style w:type="character" w:customStyle="1" w:styleId="table0">
    <w:name w:val="table 字符"/>
    <w:link w:val="table"/>
    <w:uiPriority w:val="99"/>
    <w:qFormat/>
    <w:locked/>
    <w:rsid w:val="001D6884"/>
    <w:rPr>
      <w:rFonts w:ascii="Calibri" w:eastAsia="MS PGothic" w:hAnsi="Calibri" w:cs="Calibri"/>
    </w:rPr>
  </w:style>
  <w:style w:type="paragraph" w:customStyle="1" w:styleId="table">
    <w:name w:val="table"/>
    <w:basedOn w:val="Normal"/>
    <w:next w:val="Normal"/>
    <w:link w:val="table0"/>
    <w:uiPriority w:val="99"/>
    <w:qFormat/>
    <w:rsid w:val="001D6884"/>
    <w:pPr>
      <w:numPr>
        <w:numId w:val="24"/>
      </w:numPr>
      <w:spacing w:after="120" w:line="254" w:lineRule="auto"/>
      <w:jc w:val="center"/>
    </w:pPr>
    <w:rPr>
      <w:rFonts w:ascii="Calibri" w:eastAsia="MS PGothic" w:hAnsi="Calibri" w:cs="Calibri"/>
      <w:sz w:val="22"/>
      <w:szCs w:val="22"/>
    </w:rPr>
  </w:style>
  <w:style w:type="paragraph" w:customStyle="1" w:styleId="Revision1">
    <w:name w:val="Revision1"/>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Revision2">
    <w:name w:val="Revision2"/>
    <w:uiPriority w:val="99"/>
    <w:semiHidden/>
    <w:qFormat/>
    <w:rsid w:val="001D6884"/>
    <w:pPr>
      <w:spacing w:line="254" w:lineRule="auto"/>
    </w:pPr>
    <w:rPr>
      <w:rFonts w:ascii="Times New Roman" w:eastAsia="SimSun" w:hAnsi="Times New Roman" w:cs="Times New Roman"/>
      <w:sz w:val="20"/>
      <w:szCs w:val="20"/>
      <w:lang w:val="en-GB" w:eastAsia="en-US"/>
    </w:rPr>
  </w:style>
  <w:style w:type="character" w:customStyle="1" w:styleId="figure0">
    <w:name w:val="figure 字符"/>
    <w:link w:val="figure"/>
    <w:qFormat/>
    <w:locked/>
    <w:rsid w:val="001D6884"/>
    <w:rPr>
      <w:rFonts w:ascii="Times New Roman" w:eastAsia="Times New Roman" w:hAnsi="Times New Roman" w:cs="Times New Roman"/>
      <w:szCs w:val="24"/>
      <w:lang w:val="x-none" w:eastAsia="en-US"/>
    </w:rPr>
  </w:style>
  <w:style w:type="character" w:customStyle="1" w:styleId="proposalChar0">
    <w:name w:val="proposal Char"/>
    <w:link w:val="proposal"/>
    <w:qFormat/>
    <w:locked/>
    <w:rsid w:val="001D6884"/>
    <w:rPr>
      <w:rFonts w:ascii="Calibri" w:eastAsia="MS PGothic" w:hAnsi="Calibri" w:cs="Calibri"/>
      <w:b/>
      <w:sz w:val="21"/>
      <w:szCs w:val="21"/>
    </w:rPr>
  </w:style>
  <w:style w:type="paragraph" w:customStyle="1" w:styleId="Observation0">
    <w:name w:val="Observation"/>
    <w:basedOn w:val="Proposal0"/>
    <w:link w:val="ObservationChar"/>
    <w:qFormat/>
    <w:rsid w:val="001D6884"/>
    <w:pPr>
      <w:numPr>
        <w:numId w:val="25"/>
      </w:numPr>
      <w:tabs>
        <w:tab w:val="left" w:pos="926"/>
        <w:tab w:val="left" w:pos="1304"/>
      </w:tabs>
      <w:overflowPunct/>
      <w:autoSpaceDE/>
      <w:autoSpaceDN/>
      <w:adjustRightInd/>
      <w:spacing w:line="254" w:lineRule="auto"/>
      <w:ind w:left="1701" w:hanging="1701"/>
      <w:textAlignment w:val="auto"/>
    </w:pPr>
    <w:rPr>
      <w:rFonts w:ascii="Arial" w:eastAsia="Yu Mincho" w:hAnsi="Arial" w:cs="Calibri"/>
      <w:kern w:val="2"/>
      <w:sz w:val="21"/>
      <w:szCs w:val="21"/>
      <w:lang w:val="en-US" w:eastAsia="ja-JP"/>
    </w:rPr>
  </w:style>
  <w:style w:type="paragraph" w:customStyle="1" w:styleId="Revision3">
    <w:name w:val="Revision3"/>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10">
    <w:name w:val="修订1"/>
    <w:uiPriority w:val="99"/>
    <w:semiHidden/>
    <w:qFormat/>
    <w:rsid w:val="001D6884"/>
    <w:pPr>
      <w:spacing w:line="254" w:lineRule="auto"/>
    </w:pPr>
    <w:rPr>
      <w:rFonts w:ascii="Times New Roman" w:eastAsia="SimSun" w:hAnsi="Times New Roman" w:cs="Times New Roman"/>
      <w:sz w:val="20"/>
      <w:szCs w:val="20"/>
      <w:lang w:val="en-GB" w:eastAsia="en-US"/>
    </w:rPr>
  </w:style>
  <w:style w:type="character" w:customStyle="1" w:styleId="RAN1bullet2Char">
    <w:name w:val="RAN1 bullet2 Char"/>
    <w:link w:val="RAN1bullet2"/>
    <w:uiPriority w:val="99"/>
    <w:qFormat/>
    <w:locked/>
    <w:rsid w:val="001D6884"/>
    <w:rPr>
      <w:rFonts w:ascii="Times" w:eastAsia="Batang" w:hAnsi="Times" w:cs="Calibri"/>
      <w:szCs w:val="21"/>
      <w:lang w:eastAsia="zh-TW"/>
    </w:rPr>
  </w:style>
  <w:style w:type="paragraph" w:customStyle="1" w:styleId="RAN1bullet2">
    <w:name w:val="RAN1 bullet2"/>
    <w:basedOn w:val="Normal"/>
    <w:link w:val="RAN1bullet2Char"/>
    <w:uiPriority w:val="99"/>
    <w:qFormat/>
    <w:rsid w:val="001D6884"/>
    <w:pPr>
      <w:numPr>
        <w:ilvl w:val="1"/>
        <w:numId w:val="26"/>
      </w:numPr>
      <w:spacing w:after="160" w:line="254" w:lineRule="auto"/>
      <w:jc w:val="both"/>
    </w:pPr>
    <w:rPr>
      <w:rFonts w:ascii="Times" w:eastAsia="Batang" w:hAnsi="Times" w:cs="Calibri"/>
      <w:sz w:val="22"/>
      <w:szCs w:val="21"/>
      <w:lang w:eastAsia="zh-TW"/>
    </w:rPr>
  </w:style>
  <w:style w:type="paragraph" w:customStyle="1" w:styleId="berarbeitung1">
    <w:name w:val="Überarbeitung1"/>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20">
    <w:name w:val="修订2"/>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30">
    <w:name w:val="修订3"/>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40">
    <w:name w:val="修订4"/>
    <w:uiPriority w:val="99"/>
    <w:semiHidden/>
    <w:qFormat/>
    <w:rsid w:val="001D6884"/>
    <w:pPr>
      <w:spacing w:line="254" w:lineRule="auto"/>
    </w:pPr>
    <w:rPr>
      <w:rFonts w:ascii="Times New Roman" w:eastAsia="SimSun" w:hAnsi="Times New Roman" w:cs="Times New Roman"/>
      <w:sz w:val="20"/>
      <w:szCs w:val="20"/>
      <w:lang w:val="en-GB" w:eastAsia="en-US"/>
    </w:rPr>
  </w:style>
  <w:style w:type="paragraph" w:customStyle="1" w:styleId="TOC10">
    <w:name w:val="TOC 标题1"/>
    <w:basedOn w:val="Heading1"/>
    <w:next w:val="Normal"/>
    <w:uiPriority w:val="39"/>
    <w:semiHidden/>
    <w:qFormat/>
    <w:rsid w:val="001D6884"/>
    <w:pPr>
      <w:numPr>
        <w:numId w:val="0"/>
      </w:numPr>
      <w:pBdr>
        <w:top w:val="none" w:sz="0" w:space="0" w:color="auto"/>
      </w:pBdr>
      <w:overflowPunct/>
      <w:autoSpaceDE/>
      <w:autoSpaceDN/>
      <w:adjustRightInd/>
      <w:spacing w:after="0" w:line="252" w:lineRule="auto"/>
      <w:textAlignment w:val="auto"/>
      <w:outlineLvl w:val="9"/>
    </w:pPr>
    <w:rPr>
      <w:rFonts w:ascii="Calibri Light" w:eastAsia="Yu Mincho" w:hAnsi="Calibri Light"/>
      <w:color w:val="2F5496"/>
      <w:sz w:val="32"/>
      <w:szCs w:val="32"/>
      <w:lang w:eastAsia="en-US"/>
    </w:rPr>
  </w:style>
  <w:style w:type="paragraph" w:customStyle="1" w:styleId="Heading1unnumbered">
    <w:name w:val="Heading 1 unnumbered"/>
    <w:basedOn w:val="Heading1"/>
    <w:next w:val="BodyText"/>
    <w:uiPriority w:val="99"/>
    <w:qFormat/>
    <w:rsid w:val="001D6884"/>
    <w:pPr>
      <w:keepLines w:val="0"/>
      <w:numPr>
        <w:numId w:val="0"/>
      </w:numPr>
      <w:pBdr>
        <w:top w:val="none" w:sz="0" w:space="0" w:color="auto"/>
      </w:pBdr>
      <w:tabs>
        <w:tab w:val="left" w:pos="0"/>
      </w:tabs>
      <w:overflowPunct/>
      <w:autoSpaceDE/>
      <w:autoSpaceDN/>
      <w:adjustRightInd/>
      <w:spacing w:before="360" w:after="240"/>
      <w:ind w:left="360" w:hanging="360"/>
      <w:textAlignment w:val="auto"/>
      <w:outlineLvl w:val="9"/>
    </w:pPr>
    <w:rPr>
      <w:rFonts w:eastAsia="MS Gothic"/>
      <w:kern w:val="28"/>
      <w:sz w:val="32"/>
      <w:szCs w:val="20"/>
      <w:lang w:val="en-GB" w:eastAsia="ja-JP"/>
    </w:rPr>
  </w:style>
  <w:style w:type="paragraph" w:customStyle="1" w:styleId="ZT">
    <w:name w:val="ZT"/>
    <w:uiPriority w:val="99"/>
    <w:qFormat/>
    <w:rsid w:val="001D6884"/>
    <w:pPr>
      <w:framePr w:wrap="notBeside" w:hAnchor="margin" w:yAlign="center"/>
      <w:widowControl w:val="0"/>
      <w:spacing w:line="240" w:lineRule="atLeast"/>
      <w:jc w:val="right"/>
    </w:pPr>
    <w:rPr>
      <w:rFonts w:ascii="Arial" w:eastAsia="MS Mincho" w:hAnsi="Arial" w:cs="Times New Roman"/>
      <w:b/>
      <w:sz w:val="34"/>
      <w:szCs w:val="20"/>
      <w:lang w:val="en-GB" w:eastAsia="ja-JP"/>
    </w:rPr>
  </w:style>
  <w:style w:type="character" w:customStyle="1" w:styleId="EQChar">
    <w:name w:val="EQ Char"/>
    <w:link w:val="EQ"/>
    <w:uiPriority w:val="99"/>
    <w:qFormat/>
    <w:locked/>
    <w:rsid w:val="001D6884"/>
    <w:rPr>
      <w:rFonts w:ascii="Times New Roman" w:eastAsia="SimSun" w:hAnsi="Times New Roman" w:cs="Times New Roman"/>
      <w:noProof/>
      <w:sz w:val="20"/>
      <w:szCs w:val="20"/>
      <w:lang w:val="en-GB" w:eastAsia="en-US"/>
    </w:rPr>
  </w:style>
  <w:style w:type="paragraph" w:customStyle="1" w:styleId="lptext">
    <w:name w:val="lˆptext"/>
    <w:basedOn w:val="Normal"/>
    <w:uiPriority w:val="99"/>
    <w:qFormat/>
    <w:rsid w:val="001D6884"/>
    <w:pPr>
      <w:spacing w:before="100" w:after="100" w:line="254" w:lineRule="auto"/>
      <w:ind w:left="860"/>
      <w:jc w:val="both"/>
    </w:pPr>
    <w:rPr>
      <w:rFonts w:ascii="Times" w:eastAsia="MS PGothic" w:hAnsi="Times" w:cs="Calibri"/>
      <w:sz w:val="21"/>
      <w:szCs w:val="21"/>
      <w:lang w:eastAsia="zh-TW"/>
    </w:rPr>
  </w:style>
  <w:style w:type="paragraph" w:customStyle="1" w:styleId="a">
    <w:name w:val="佐藤２"/>
    <w:basedOn w:val="Normal"/>
    <w:uiPriority w:val="99"/>
    <w:qFormat/>
    <w:rsid w:val="001D6884"/>
    <w:pPr>
      <w:numPr>
        <w:numId w:val="27"/>
      </w:numPr>
      <w:spacing w:after="180" w:line="254" w:lineRule="auto"/>
      <w:jc w:val="both"/>
    </w:pPr>
    <w:rPr>
      <w:rFonts w:ascii="Calibri" w:eastAsia="MS PGothic" w:hAnsi="Calibri" w:cs="Calibri"/>
      <w:sz w:val="21"/>
      <w:szCs w:val="21"/>
      <w:lang w:eastAsia="zh-TW"/>
    </w:rPr>
  </w:style>
  <w:style w:type="paragraph" w:customStyle="1" w:styleId="ListBulletLast">
    <w:name w:val="List Bullet Last"/>
    <w:basedOn w:val="ListBullet"/>
    <w:next w:val="BodyText"/>
    <w:uiPriority w:val="99"/>
    <w:qFormat/>
    <w:rsid w:val="001D6884"/>
    <w:pPr>
      <w:widowControl/>
      <w:numPr>
        <w:numId w:val="0"/>
      </w:numPr>
      <w:tabs>
        <w:tab w:val="left" w:pos="360"/>
      </w:tabs>
      <w:spacing w:after="240" w:line="254" w:lineRule="auto"/>
      <w:ind w:left="714" w:hanging="357"/>
    </w:pPr>
    <w:rPr>
      <w:rFonts w:ascii="Arial" w:eastAsia="MS PGothic" w:hAnsi="Arial" w:cs="Calibri"/>
      <w:kern w:val="0"/>
      <w:sz w:val="21"/>
      <w:szCs w:val="21"/>
      <w:lang w:eastAsia="zh-TW"/>
    </w:rPr>
  </w:style>
  <w:style w:type="paragraph" w:customStyle="1" w:styleId="TitleText">
    <w:name w:val="Title Text"/>
    <w:basedOn w:val="Normal"/>
    <w:next w:val="Normal"/>
    <w:uiPriority w:val="99"/>
    <w:qFormat/>
    <w:rsid w:val="001D6884"/>
    <w:pPr>
      <w:spacing w:after="220" w:line="254" w:lineRule="auto"/>
      <w:jc w:val="both"/>
    </w:pPr>
    <w:rPr>
      <w:rFonts w:ascii="Arial" w:eastAsia="MS PGothic" w:hAnsi="Arial" w:cs="Calibri"/>
      <w:b/>
      <w:sz w:val="22"/>
      <w:szCs w:val="21"/>
      <w:lang w:eastAsia="zh-TW"/>
    </w:rPr>
  </w:style>
  <w:style w:type="paragraph" w:customStyle="1" w:styleId="TableText0">
    <w:name w:val="Table_Text"/>
    <w:basedOn w:val="Normal"/>
    <w:uiPriority w:val="99"/>
    <w:qFormat/>
    <w:rsid w:val="001D6884"/>
    <w:pPr>
      <w:keepNext/>
      <w:tabs>
        <w:tab w:val="left" w:pos="794"/>
        <w:tab w:val="left" w:pos="1191"/>
        <w:tab w:val="left" w:pos="1588"/>
        <w:tab w:val="left" w:pos="1985"/>
      </w:tabs>
      <w:spacing w:before="100" w:after="100" w:line="190" w:lineRule="exact"/>
      <w:jc w:val="both"/>
    </w:pPr>
    <w:rPr>
      <w:rFonts w:ascii="Calibri" w:eastAsia="MS PGothic" w:hAnsi="Calibri" w:cs="Calibri"/>
      <w:sz w:val="18"/>
      <w:szCs w:val="21"/>
      <w:lang w:eastAsia="zh-TW"/>
    </w:rPr>
  </w:style>
  <w:style w:type="character" w:customStyle="1" w:styleId="textChar">
    <w:name w:val="text Char"/>
    <w:link w:val="text"/>
    <w:qFormat/>
    <w:locked/>
    <w:rsid w:val="001D6884"/>
    <w:rPr>
      <w:rFonts w:ascii="MS Gothic" w:eastAsia="MS Gothic" w:hAnsi="MS Gothic"/>
    </w:rPr>
  </w:style>
  <w:style w:type="paragraph" w:customStyle="1" w:styleId="text">
    <w:name w:val="text"/>
    <w:basedOn w:val="Normal"/>
    <w:link w:val="textChar"/>
    <w:uiPriority w:val="99"/>
    <w:qFormat/>
    <w:rsid w:val="001D6884"/>
    <w:pPr>
      <w:spacing w:after="240" w:line="254" w:lineRule="auto"/>
      <w:jc w:val="both"/>
    </w:pPr>
    <w:rPr>
      <w:rFonts w:ascii="MS Gothic" w:eastAsia="MS Gothic" w:hAnsi="MS Gothic" w:cstheme="minorBidi"/>
      <w:sz w:val="22"/>
      <w:szCs w:val="22"/>
    </w:rPr>
  </w:style>
  <w:style w:type="paragraph" w:customStyle="1" w:styleId="textintend1">
    <w:name w:val="text intend 1"/>
    <w:basedOn w:val="text"/>
    <w:qFormat/>
    <w:rsid w:val="001D6884"/>
    <w:pPr>
      <w:numPr>
        <w:numId w:val="28"/>
      </w:numPr>
      <w:tabs>
        <w:tab w:val="clear" w:pos="992"/>
        <w:tab w:val="left" w:pos="360"/>
        <w:tab w:val="num" w:pos="720"/>
      </w:tabs>
      <w:spacing w:after="120"/>
      <w:ind w:left="420" w:hanging="420"/>
    </w:pPr>
  </w:style>
  <w:style w:type="paragraph" w:customStyle="1" w:styleId="shortcode">
    <w:name w:val="shortcode"/>
    <w:basedOn w:val="BodyText"/>
    <w:uiPriority w:val="99"/>
    <w:qFormat/>
    <w:rsid w:val="001D688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160" w:line="480" w:lineRule="auto"/>
    </w:pPr>
    <w:rPr>
      <w:rFonts w:eastAsia="Mincho" w:cs="Calibri"/>
      <w:sz w:val="21"/>
      <w:szCs w:val="21"/>
      <w:lang w:val="en-US" w:eastAsia="zh-CN"/>
    </w:rPr>
  </w:style>
  <w:style w:type="character" w:customStyle="1" w:styleId="B3Char">
    <w:name w:val="B3 Char"/>
    <w:link w:val="B3"/>
    <w:qFormat/>
    <w:locked/>
    <w:rsid w:val="001D6884"/>
    <w:rPr>
      <w:rFonts w:ascii="MS Gothic" w:eastAsia="MS Gothic" w:hAnsi="MS Gothic"/>
      <w:lang w:val="en-GB"/>
    </w:rPr>
  </w:style>
  <w:style w:type="paragraph" w:customStyle="1" w:styleId="B3">
    <w:name w:val="B3"/>
    <w:basedOn w:val="List3"/>
    <w:link w:val="B3Char"/>
    <w:qFormat/>
    <w:rsid w:val="001D6884"/>
    <w:pPr>
      <w:overflowPunct w:val="0"/>
      <w:autoSpaceDE w:val="0"/>
      <w:autoSpaceDN w:val="0"/>
      <w:adjustRightInd w:val="0"/>
      <w:spacing w:after="180"/>
      <w:ind w:leftChars="0" w:left="1135" w:firstLineChars="0" w:hanging="284"/>
    </w:pPr>
    <w:rPr>
      <w:rFonts w:ascii="MS Gothic" w:eastAsia="MS Gothic" w:hAnsi="MS Gothic" w:cstheme="minorBidi"/>
      <w:szCs w:val="22"/>
      <w:lang w:val="en-GB"/>
    </w:rPr>
  </w:style>
  <w:style w:type="paragraph" w:customStyle="1" w:styleId="RecCCITT">
    <w:name w:val="Rec_CCITT_#"/>
    <w:basedOn w:val="Normal"/>
    <w:uiPriority w:val="99"/>
    <w:qFormat/>
    <w:rsid w:val="001D6884"/>
    <w:pPr>
      <w:keepNext/>
      <w:keepLines/>
      <w:spacing w:after="180" w:line="254" w:lineRule="auto"/>
      <w:jc w:val="both"/>
    </w:pPr>
    <w:rPr>
      <w:rFonts w:ascii="Calibri" w:eastAsia="MS PGothic" w:hAnsi="Calibri" w:cs="Calibri"/>
      <w:b/>
      <w:sz w:val="21"/>
      <w:szCs w:val="21"/>
      <w:lang w:eastAsia="zh-TW"/>
    </w:rPr>
  </w:style>
  <w:style w:type="character" w:customStyle="1" w:styleId="ReferenceChar">
    <w:name w:val="Reference Char"/>
    <w:link w:val="Reference"/>
    <w:qFormat/>
    <w:locked/>
    <w:rsid w:val="001D6884"/>
    <w:rPr>
      <w:rFonts w:ascii="Arial" w:eastAsia="Batang" w:hAnsi="Arial" w:cs="Arial"/>
      <w:sz w:val="20"/>
      <w:szCs w:val="20"/>
      <w:lang w:eastAsia="en-US"/>
    </w:rPr>
  </w:style>
  <w:style w:type="paragraph" w:customStyle="1" w:styleId="HTMLBody">
    <w:name w:val="HTML Body"/>
    <w:uiPriority w:val="99"/>
    <w:qFormat/>
    <w:rsid w:val="001D6884"/>
    <w:pPr>
      <w:widowControl w:val="0"/>
      <w:autoSpaceDE w:val="0"/>
      <w:autoSpaceDN w:val="0"/>
      <w:adjustRightInd w:val="0"/>
      <w:spacing w:line="254" w:lineRule="auto"/>
    </w:pPr>
    <w:rPr>
      <w:rFonts w:ascii="MS PGothic" w:eastAsia="MS PGothic" w:hAnsi="Century" w:cs="Times New Roman"/>
      <w:sz w:val="20"/>
      <w:szCs w:val="20"/>
      <w:lang w:eastAsia="ja-JP"/>
    </w:rPr>
  </w:style>
  <w:style w:type="paragraph" w:customStyle="1" w:styleId="Normal1CharChar">
    <w:name w:val="Normal1 Char Char"/>
    <w:uiPriority w:val="99"/>
    <w:qFormat/>
    <w:rsid w:val="001D6884"/>
    <w:pPr>
      <w:keepNext/>
      <w:numPr>
        <w:numId w:val="29"/>
      </w:numPr>
      <w:kinsoku w:val="0"/>
      <w:overflowPunct w:val="0"/>
      <w:autoSpaceDE w:val="0"/>
      <w:autoSpaceDN w:val="0"/>
      <w:adjustRightInd w:val="0"/>
      <w:spacing w:before="60" w:after="60" w:line="254" w:lineRule="auto"/>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uiPriority w:val="99"/>
    <w:qFormat/>
    <w:rsid w:val="001D6884"/>
    <w:pPr>
      <w:keepNext/>
      <w:tabs>
        <w:tab w:val="left" w:pos="851"/>
      </w:tabs>
      <w:autoSpaceDE w:val="0"/>
      <w:autoSpaceDN w:val="0"/>
      <w:adjustRightInd w:val="0"/>
      <w:spacing w:before="60" w:after="60" w:line="254"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1D6884"/>
    <w:pPr>
      <w:keepNext/>
      <w:tabs>
        <w:tab w:val="left" w:pos="720"/>
      </w:tabs>
      <w:autoSpaceDE w:val="0"/>
      <w:autoSpaceDN w:val="0"/>
      <w:adjustRightInd w:val="0"/>
      <w:spacing w:line="254" w:lineRule="auto"/>
      <w:ind w:left="720" w:hanging="360"/>
      <w:jc w:val="both"/>
    </w:pPr>
    <w:rPr>
      <w:rFonts w:ascii="Times New Roman" w:eastAsia="Times New Roma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1D6884"/>
    <w:pPr>
      <w:keepNext/>
      <w:tabs>
        <w:tab w:val="left" w:pos="720"/>
      </w:tabs>
      <w:autoSpaceDE w:val="0"/>
      <w:autoSpaceDN w:val="0"/>
      <w:adjustRightInd w:val="0"/>
      <w:spacing w:line="254" w:lineRule="auto"/>
      <w:ind w:left="720" w:hanging="360"/>
      <w:jc w:val="both"/>
    </w:pPr>
    <w:rPr>
      <w:rFonts w:ascii="Times New Roman" w:eastAsia="Times New Roman" w:hAnsi="Times New Roman" w:cs="Times New Roman"/>
      <w:kern w:val="2"/>
      <w:sz w:val="20"/>
      <w:szCs w:val="20"/>
      <w:lang w:val="en-GB"/>
    </w:rPr>
  </w:style>
  <w:style w:type="paragraph" w:customStyle="1" w:styleId="810">
    <w:name w:val="表 (赤)  81"/>
    <w:basedOn w:val="Normal"/>
    <w:uiPriority w:val="34"/>
    <w:qFormat/>
    <w:rsid w:val="001D6884"/>
    <w:pPr>
      <w:spacing w:after="160" w:line="254" w:lineRule="auto"/>
      <w:ind w:leftChars="400" w:left="840"/>
      <w:jc w:val="both"/>
    </w:pPr>
    <w:rPr>
      <w:rFonts w:ascii="MS PGothic" w:eastAsia="MS PGothic" w:hAnsi="MS PGothic" w:cs="MS PGothic"/>
      <w:sz w:val="21"/>
      <w:lang w:eastAsia="zh-TW"/>
    </w:rPr>
  </w:style>
  <w:style w:type="paragraph" w:customStyle="1" w:styleId="710">
    <w:name w:val="表 (赤)  71"/>
    <w:uiPriority w:val="99"/>
    <w:semiHidden/>
    <w:qFormat/>
    <w:rsid w:val="001D6884"/>
    <w:pPr>
      <w:spacing w:line="254"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qFormat/>
    <w:locked/>
    <w:rsid w:val="001D6884"/>
    <w:rPr>
      <w:rFonts w:ascii="Arial" w:hAnsi="Arial" w:cs="Arial"/>
      <w:lang w:val="en-GB" w:eastAsia="en-GB"/>
    </w:rPr>
  </w:style>
  <w:style w:type="paragraph" w:customStyle="1" w:styleId="Doc-title">
    <w:name w:val="Doc-title"/>
    <w:basedOn w:val="Normal"/>
    <w:next w:val="Doc-text2"/>
    <w:link w:val="Doc-titleChar"/>
    <w:qFormat/>
    <w:rsid w:val="001D6884"/>
    <w:pPr>
      <w:spacing w:after="160" w:line="254" w:lineRule="auto"/>
      <w:ind w:left="1260" w:hanging="1260"/>
      <w:jc w:val="both"/>
    </w:pPr>
    <w:rPr>
      <w:rFonts w:ascii="Arial" w:eastAsiaTheme="minorEastAsia" w:hAnsi="Arial" w:cs="Arial"/>
      <w:sz w:val="22"/>
      <w:szCs w:val="22"/>
      <w:lang w:val="en-GB" w:eastAsia="en-GB"/>
    </w:rPr>
  </w:style>
  <w:style w:type="paragraph" w:customStyle="1" w:styleId="TAR">
    <w:name w:val="TAR"/>
    <w:basedOn w:val="Normal"/>
    <w:qFormat/>
    <w:rsid w:val="001D6884"/>
    <w:pPr>
      <w:keepNext/>
      <w:keepLines/>
      <w:spacing w:after="160" w:line="254" w:lineRule="auto"/>
      <w:jc w:val="right"/>
    </w:pPr>
    <w:rPr>
      <w:rFonts w:ascii="Arial" w:eastAsia="MS PGothic" w:hAnsi="Arial" w:cs="Calibri"/>
      <w:sz w:val="18"/>
      <w:szCs w:val="21"/>
      <w:lang w:eastAsia="en-US"/>
    </w:rPr>
  </w:style>
  <w:style w:type="paragraph" w:customStyle="1" w:styleId="H6">
    <w:name w:val="H6"/>
    <w:basedOn w:val="Heading5"/>
    <w:next w:val="Normal"/>
    <w:uiPriority w:val="99"/>
    <w:qFormat/>
    <w:rsid w:val="001D6884"/>
    <w:pPr>
      <w:numPr>
        <w:ilvl w:val="0"/>
        <w:numId w:val="0"/>
      </w:numPr>
      <w:overflowPunct/>
      <w:autoSpaceDE/>
      <w:autoSpaceDN/>
      <w:adjustRightInd/>
      <w:ind w:left="1985" w:hanging="1985"/>
      <w:jc w:val="both"/>
      <w:textAlignment w:val="auto"/>
      <w:outlineLvl w:val="9"/>
    </w:pPr>
    <w:rPr>
      <w:rFonts w:ascii="Arial" w:eastAsia="MS PGothic" w:hAnsi="Arial" w:cs="Calibri"/>
      <w:sz w:val="20"/>
      <w:szCs w:val="21"/>
      <w:lang w:eastAsia="en-US"/>
    </w:rPr>
  </w:style>
  <w:style w:type="paragraph" w:customStyle="1" w:styleId="ZD">
    <w:name w:val="ZD"/>
    <w:uiPriority w:val="99"/>
    <w:qFormat/>
    <w:rsid w:val="001D6884"/>
    <w:pPr>
      <w:framePr w:wrap="notBeside" w:vAnchor="page" w:hAnchor="margin" w:y="15764"/>
      <w:widowControl w:val="0"/>
      <w:spacing w:line="254" w:lineRule="auto"/>
    </w:pPr>
    <w:rPr>
      <w:rFonts w:ascii="Arial" w:eastAsia="Yu Mincho" w:hAnsi="Arial" w:cs="Times New Roman"/>
      <w:sz w:val="32"/>
      <w:szCs w:val="20"/>
      <w:lang w:val="en-GB" w:eastAsia="en-US"/>
    </w:rPr>
  </w:style>
  <w:style w:type="paragraph" w:customStyle="1" w:styleId="TT">
    <w:name w:val="TT"/>
    <w:basedOn w:val="Heading1"/>
    <w:next w:val="Normal"/>
    <w:uiPriority w:val="99"/>
    <w:qFormat/>
    <w:rsid w:val="001D6884"/>
    <w:pPr>
      <w:numPr>
        <w:numId w:val="0"/>
      </w:numPr>
      <w:overflowPunct/>
      <w:autoSpaceDE/>
      <w:autoSpaceDN/>
      <w:adjustRightInd/>
      <w:ind w:left="1134" w:hanging="1134"/>
      <w:textAlignment w:val="auto"/>
      <w:outlineLvl w:val="9"/>
    </w:pPr>
    <w:rPr>
      <w:rFonts w:ascii="Arial" w:eastAsia="Yu Mincho" w:hAnsi="Arial"/>
      <w:szCs w:val="20"/>
      <w:lang w:val="en-GB" w:eastAsia="en-US"/>
    </w:rPr>
  </w:style>
  <w:style w:type="character" w:customStyle="1" w:styleId="NOChar">
    <w:name w:val="NO Char"/>
    <w:link w:val="NO"/>
    <w:qFormat/>
    <w:locked/>
    <w:rsid w:val="001D6884"/>
    <w:rPr>
      <w:rFonts w:ascii="Times New Roman" w:eastAsia="Batang" w:hAnsi="Times New Roman" w:cs="Times New Roman"/>
      <w:sz w:val="24"/>
      <w:szCs w:val="20"/>
      <w:lang w:val="en-GB" w:eastAsia="en-US"/>
    </w:rPr>
  </w:style>
  <w:style w:type="character" w:customStyle="1" w:styleId="PLChar">
    <w:name w:val="PL Char"/>
    <w:link w:val="PL"/>
    <w:qFormat/>
    <w:locked/>
    <w:rsid w:val="001D6884"/>
    <w:rPr>
      <w:rFonts w:ascii="Courier New" w:hAnsi="Courier New" w:cs="Courier New"/>
      <w:sz w:val="16"/>
      <w:lang w:eastAsia="en-US"/>
    </w:rPr>
  </w:style>
  <w:style w:type="paragraph" w:customStyle="1" w:styleId="PL">
    <w:name w:val="PL"/>
    <w:link w:val="PLChar"/>
    <w:uiPriority w:val="99"/>
    <w:qFormat/>
    <w:rsid w:val="001D68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line="254" w:lineRule="auto"/>
    </w:pPr>
    <w:rPr>
      <w:rFonts w:ascii="Courier New" w:hAnsi="Courier New" w:cs="Courier New"/>
      <w:sz w:val="16"/>
      <w:lang w:eastAsia="en-US"/>
    </w:rPr>
  </w:style>
  <w:style w:type="paragraph" w:customStyle="1" w:styleId="LD">
    <w:name w:val="LD"/>
    <w:uiPriority w:val="99"/>
    <w:qFormat/>
    <w:rsid w:val="001D6884"/>
    <w:pPr>
      <w:keepNext/>
      <w:keepLines/>
      <w:spacing w:line="180" w:lineRule="exact"/>
    </w:pPr>
    <w:rPr>
      <w:rFonts w:ascii="Courier New" w:eastAsia="Yu Mincho" w:hAnsi="Courier New" w:cs="Times New Roman"/>
      <w:sz w:val="20"/>
      <w:szCs w:val="20"/>
      <w:lang w:val="en-GB" w:eastAsia="en-US"/>
    </w:rPr>
  </w:style>
  <w:style w:type="paragraph" w:customStyle="1" w:styleId="EX">
    <w:name w:val="EX"/>
    <w:basedOn w:val="Normal"/>
    <w:uiPriority w:val="99"/>
    <w:qFormat/>
    <w:rsid w:val="001D6884"/>
    <w:pPr>
      <w:keepLines/>
      <w:spacing w:after="180" w:line="254" w:lineRule="auto"/>
      <w:ind w:left="1702" w:hanging="1418"/>
      <w:jc w:val="both"/>
    </w:pPr>
    <w:rPr>
      <w:rFonts w:ascii="Calibri" w:eastAsia="MS PGothic" w:hAnsi="Calibri" w:cs="Calibri"/>
      <w:sz w:val="20"/>
      <w:szCs w:val="21"/>
      <w:lang w:eastAsia="en-US"/>
    </w:rPr>
  </w:style>
  <w:style w:type="paragraph" w:customStyle="1" w:styleId="FP">
    <w:name w:val="FP"/>
    <w:basedOn w:val="Normal"/>
    <w:uiPriority w:val="99"/>
    <w:qFormat/>
    <w:rsid w:val="001D6884"/>
    <w:pPr>
      <w:spacing w:after="160" w:line="254" w:lineRule="auto"/>
      <w:jc w:val="both"/>
    </w:pPr>
    <w:rPr>
      <w:rFonts w:ascii="Calibri" w:eastAsia="MS PGothic" w:hAnsi="Calibri" w:cs="Calibri"/>
      <w:sz w:val="20"/>
      <w:szCs w:val="21"/>
      <w:lang w:eastAsia="en-US"/>
    </w:rPr>
  </w:style>
  <w:style w:type="paragraph" w:customStyle="1" w:styleId="NW">
    <w:name w:val="NW"/>
    <w:basedOn w:val="NO"/>
    <w:uiPriority w:val="99"/>
    <w:qFormat/>
    <w:rsid w:val="001D6884"/>
    <w:pPr>
      <w:spacing w:line="254" w:lineRule="auto"/>
      <w:jc w:val="both"/>
    </w:pPr>
    <w:rPr>
      <w:rFonts w:ascii="Yu Mincho" w:eastAsia="Yu Mincho" w:hAnsi="Yu Mincho"/>
      <w:kern w:val="2"/>
      <w:sz w:val="21"/>
      <w:szCs w:val="22"/>
      <w:lang w:val="en-US"/>
    </w:rPr>
  </w:style>
  <w:style w:type="paragraph" w:customStyle="1" w:styleId="EW">
    <w:name w:val="EW"/>
    <w:basedOn w:val="EX"/>
    <w:uiPriority w:val="99"/>
    <w:qFormat/>
    <w:rsid w:val="001D6884"/>
    <w:pPr>
      <w:spacing w:after="0"/>
    </w:pPr>
  </w:style>
  <w:style w:type="paragraph" w:customStyle="1" w:styleId="EditorsNote">
    <w:name w:val="Editor's Note"/>
    <w:basedOn w:val="NO"/>
    <w:uiPriority w:val="99"/>
    <w:qFormat/>
    <w:rsid w:val="001D6884"/>
    <w:pPr>
      <w:spacing w:after="180" w:line="254" w:lineRule="auto"/>
      <w:jc w:val="both"/>
    </w:pPr>
    <w:rPr>
      <w:rFonts w:ascii="Yu Mincho" w:eastAsia="Yu Mincho" w:hAnsi="Yu Mincho"/>
      <w:color w:val="FF0000"/>
      <w:kern w:val="2"/>
      <w:sz w:val="21"/>
      <w:szCs w:val="22"/>
      <w:lang w:val="en-US"/>
    </w:rPr>
  </w:style>
  <w:style w:type="paragraph" w:customStyle="1" w:styleId="ZA">
    <w:name w:val="ZA"/>
    <w:uiPriority w:val="99"/>
    <w:qFormat/>
    <w:rsid w:val="001D6884"/>
    <w:pPr>
      <w:framePr w:w="10206" w:h="794" w:wrap="notBeside" w:vAnchor="page" w:hAnchor="margin" w:y="1135"/>
      <w:widowControl w:val="0"/>
      <w:pBdr>
        <w:bottom w:val="single" w:sz="12" w:space="1" w:color="auto"/>
      </w:pBdr>
      <w:spacing w:line="254" w:lineRule="auto"/>
      <w:jc w:val="right"/>
    </w:pPr>
    <w:rPr>
      <w:rFonts w:ascii="Arial" w:eastAsia="Yu Mincho" w:hAnsi="Arial" w:cs="Times New Roman"/>
      <w:sz w:val="40"/>
      <w:szCs w:val="20"/>
      <w:lang w:val="en-GB" w:eastAsia="en-US"/>
    </w:rPr>
  </w:style>
  <w:style w:type="paragraph" w:customStyle="1" w:styleId="ZB">
    <w:name w:val="ZB"/>
    <w:uiPriority w:val="99"/>
    <w:qFormat/>
    <w:rsid w:val="001D6884"/>
    <w:pPr>
      <w:framePr w:w="10206" w:h="284" w:wrap="notBeside" w:vAnchor="page" w:hAnchor="margin" w:y="1986"/>
      <w:widowControl w:val="0"/>
      <w:spacing w:line="254" w:lineRule="auto"/>
      <w:ind w:right="28"/>
      <w:jc w:val="right"/>
    </w:pPr>
    <w:rPr>
      <w:rFonts w:ascii="Arial" w:eastAsia="Yu Mincho" w:hAnsi="Arial" w:cs="Times New Roman"/>
      <w:i/>
      <w:sz w:val="20"/>
      <w:szCs w:val="20"/>
      <w:lang w:val="en-GB" w:eastAsia="en-US"/>
    </w:rPr>
  </w:style>
  <w:style w:type="paragraph" w:customStyle="1" w:styleId="ZH">
    <w:name w:val="ZH"/>
    <w:uiPriority w:val="99"/>
    <w:qFormat/>
    <w:rsid w:val="001D6884"/>
    <w:pPr>
      <w:framePr w:wrap="notBeside" w:vAnchor="page" w:hAnchor="margin" w:xAlign="center" w:y="6805"/>
      <w:widowControl w:val="0"/>
      <w:spacing w:line="254" w:lineRule="auto"/>
    </w:pPr>
    <w:rPr>
      <w:rFonts w:ascii="Arial" w:eastAsia="Yu Mincho" w:hAnsi="Arial" w:cs="Times New Roman"/>
      <w:sz w:val="20"/>
      <w:szCs w:val="20"/>
      <w:lang w:val="en-GB" w:eastAsia="en-US"/>
    </w:rPr>
  </w:style>
  <w:style w:type="paragraph" w:customStyle="1" w:styleId="B4">
    <w:name w:val="B4"/>
    <w:basedOn w:val="Normal"/>
    <w:uiPriority w:val="99"/>
    <w:qFormat/>
    <w:rsid w:val="001D6884"/>
    <w:pPr>
      <w:spacing w:after="180" w:line="254" w:lineRule="auto"/>
      <w:ind w:left="1418" w:hanging="284"/>
      <w:jc w:val="both"/>
    </w:pPr>
    <w:rPr>
      <w:rFonts w:ascii="Calibri" w:eastAsia="MS PGothic" w:hAnsi="Calibri" w:cs="Calibri"/>
      <w:sz w:val="20"/>
      <w:szCs w:val="21"/>
      <w:lang w:eastAsia="en-US"/>
    </w:rPr>
  </w:style>
  <w:style w:type="paragraph" w:customStyle="1" w:styleId="ZTD">
    <w:name w:val="ZTD"/>
    <w:basedOn w:val="ZB"/>
    <w:uiPriority w:val="99"/>
    <w:qFormat/>
    <w:rsid w:val="001D6884"/>
    <w:pPr>
      <w:framePr w:hRule="auto" w:wrap="notBeside" w:y="852"/>
    </w:pPr>
    <w:rPr>
      <w:i w:val="0"/>
      <w:sz w:val="40"/>
    </w:rPr>
  </w:style>
  <w:style w:type="paragraph" w:customStyle="1" w:styleId="ZV">
    <w:name w:val="ZV"/>
    <w:basedOn w:val="ZU"/>
    <w:uiPriority w:val="99"/>
    <w:qFormat/>
    <w:rsid w:val="001D6884"/>
    <w:pPr>
      <w:framePr w:wrap="notBeside" w:y="16161"/>
      <w:spacing w:line="254" w:lineRule="auto"/>
    </w:pPr>
    <w:rPr>
      <w:rFonts w:eastAsia="Yu Mincho"/>
    </w:rPr>
  </w:style>
  <w:style w:type="paragraph" w:customStyle="1" w:styleId="TAJ">
    <w:name w:val="TAJ"/>
    <w:basedOn w:val="TH"/>
    <w:uiPriority w:val="99"/>
    <w:qFormat/>
    <w:rsid w:val="001D6884"/>
    <w:pPr>
      <w:overflowPunct/>
      <w:autoSpaceDE/>
      <w:autoSpaceDN/>
      <w:adjustRightInd/>
      <w:spacing w:line="254" w:lineRule="auto"/>
      <w:textAlignment w:val="auto"/>
    </w:pPr>
    <w:rPr>
      <w:rFonts w:eastAsia="MS Mincho" w:cs="Arial"/>
      <w:kern w:val="2"/>
      <w:szCs w:val="21"/>
      <w:lang w:val="en-US" w:eastAsia="en-US"/>
    </w:rPr>
  </w:style>
  <w:style w:type="paragraph" w:customStyle="1" w:styleId="Guidance">
    <w:name w:val="Guidance"/>
    <w:basedOn w:val="Normal"/>
    <w:uiPriority w:val="99"/>
    <w:qFormat/>
    <w:rsid w:val="001D6884"/>
    <w:pPr>
      <w:spacing w:after="180" w:line="254" w:lineRule="auto"/>
      <w:jc w:val="both"/>
    </w:pPr>
    <w:rPr>
      <w:rFonts w:ascii="Calibri" w:eastAsia="MS PGothic" w:hAnsi="Calibri" w:cs="Calibri"/>
      <w:i/>
      <w:color w:val="0000FF"/>
      <w:sz w:val="20"/>
      <w:szCs w:val="21"/>
      <w:lang w:eastAsia="en-US"/>
    </w:rPr>
  </w:style>
  <w:style w:type="paragraph" w:customStyle="1" w:styleId="INDENT1">
    <w:name w:val="INDENT1"/>
    <w:basedOn w:val="Normal"/>
    <w:uiPriority w:val="99"/>
    <w:qFormat/>
    <w:rsid w:val="001D6884"/>
    <w:pPr>
      <w:overflowPunct w:val="0"/>
      <w:autoSpaceDE w:val="0"/>
      <w:autoSpaceDN w:val="0"/>
      <w:adjustRightInd w:val="0"/>
      <w:spacing w:after="180" w:line="254" w:lineRule="auto"/>
      <w:ind w:left="851"/>
      <w:jc w:val="both"/>
    </w:pPr>
    <w:rPr>
      <w:rFonts w:ascii="Calibri" w:eastAsia="MS PGothic" w:hAnsi="Calibri" w:cs="Calibri"/>
      <w:sz w:val="20"/>
      <w:szCs w:val="21"/>
      <w:lang w:eastAsia="en-GB"/>
    </w:rPr>
  </w:style>
  <w:style w:type="paragraph" w:customStyle="1" w:styleId="INDENT2">
    <w:name w:val="INDENT2"/>
    <w:basedOn w:val="Normal"/>
    <w:uiPriority w:val="99"/>
    <w:qFormat/>
    <w:rsid w:val="001D6884"/>
    <w:pPr>
      <w:overflowPunct w:val="0"/>
      <w:autoSpaceDE w:val="0"/>
      <w:autoSpaceDN w:val="0"/>
      <w:adjustRightInd w:val="0"/>
      <w:spacing w:after="180" w:line="254" w:lineRule="auto"/>
      <w:ind w:left="1135" w:hanging="284"/>
      <w:jc w:val="both"/>
    </w:pPr>
    <w:rPr>
      <w:rFonts w:ascii="Calibri" w:eastAsia="MS PGothic" w:hAnsi="Calibri" w:cs="Calibri"/>
      <w:sz w:val="20"/>
      <w:szCs w:val="21"/>
      <w:lang w:eastAsia="en-GB"/>
    </w:rPr>
  </w:style>
  <w:style w:type="paragraph" w:customStyle="1" w:styleId="INDENT3">
    <w:name w:val="INDENT3"/>
    <w:basedOn w:val="Normal"/>
    <w:uiPriority w:val="99"/>
    <w:qFormat/>
    <w:rsid w:val="001D6884"/>
    <w:pPr>
      <w:overflowPunct w:val="0"/>
      <w:autoSpaceDE w:val="0"/>
      <w:autoSpaceDN w:val="0"/>
      <w:adjustRightInd w:val="0"/>
      <w:spacing w:after="180" w:line="254" w:lineRule="auto"/>
      <w:ind w:left="1701" w:hanging="567"/>
      <w:jc w:val="both"/>
    </w:pPr>
    <w:rPr>
      <w:rFonts w:ascii="Calibri" w:eastAsia="MS PGothic" w:hAnsi="Calibri" w:cs="Calibri"/>
      <w:sz w:val="20"/>
      <w:szCs w:val="21"/>
      <w:lang w:eastAsia="en-GB"/>
    </w:rPr>
  </w:style>
  <w:style w:type="paragraph" w:customStyle="1" w:styleId="FigureTitle">
    <w:name w:val="Figure_Title"/>
    <w:basedOn w:val="Normal"/>
    <w:next w:val="Normal"/>
    <w:uiPriority w:val="99"/>
    <w:qFormat/>
    <w:rsid w:val="001D6884"/>
    <w:pPr>
      <w:keepLines/>
      <w:tabs>
        <w:tab w:val="left" w:pos="794"/>
        <w:tab w:val="left" w:pos="1191"/>
        <w:tab w:val="left" w:pos="1588"/>
        <w:tab w:val="left" w:pos="1985"/>
      </w:tabs>
      <w:overflowPunct w:val="0"/>
      <w:autoSpaceDE w:val="0"/>
      <w:autoSpaceDN w:val="0"/>
      <w:adjustRightInd w:val="0"/>
      <w:spacing w:before="120" w:after="480" w:line="254" w:lineRule="auto"/>
      <w:jc w:val="center"/>
    </w:pPr>
    <w:rPr>
      <w:rFonts w:ascii="Calibri" w:eastAsia="MS PGothic" w:hAnsi="Calibri" w:cs="Calibri"/>
      <w:b/>
      <w:sz w:val="21"/>
      <w:szCs w:val="21"/>
      <w:lang w:eastAsia="en-GB"/>
    </w:rPr>
  </w:style>
  <w:style w:type="paragraph" w:customStyle="1" w:styleId="enumlev2">
    <w:name w:val="enumlev2"/>
    <w:basedOn w:val="Normal"/>
    <w:uiPriority w:val="99"/>
    <w:qFormat/>
    <w:rsid w:val="001D6884"/>
    <w:pPr>
      <w:tabs>
        <w:tab w:val="left" w:pos="794"/>
        <w:tab w:val="left" w:pos="1191"/>
        <w:tab w:val="left" w:pos="1588"/>
        <w:tab w:val="left" w:pos="1985"/>
      </w:tabs>
      <w:overflowPunct w:val="0"/>
      <w:autoSpaceDE w:val="0"/>
      <w:autoSpaceDN w:val="0"/>
      <w:adjustRightInd w:val="0"/>
      <w:spacing w:before="86" w:after="180" w:line="254" w:lineRule="auto"/>
      <w:ind w:left="1588" w:hanging="397"/>
      <w:jc w:val="both"/>
    </w:pPr>
    <w:rPr>
      <w:rFonts w:ascii="Calibri" w:eastAsia="MS PGothic" w:hAnsi="Calibri" w:cs="Calibri"/>
      <w:sz w:val="20"/>
      <w:szCs w:val="21"/>
      <w:lang w:eastAsia="en-GB"/>
    </w:rPr>
  </w:style>
  <w:style w:type="paragraph" w:customStyle="1" w:styleId="CouvRecTitle">
    <w:name w:val="Couv Rec Title"/>
    <w:basedOn w:val="Normal"/>
    <w:uiPriority w:val="99"/>
    <w:qFormat/>
    <w:rsid w:val="001D6884"/>
    <w:pPr>
      <w:keepNext/>
      <w:keepLines/>
      <w:overflowPunct w:val="0"/>
      <w:autoSpaceDE w:val="0"/>
      <w:autoSpaceDN w:val="0"/>
      <w:adjustRightInd w:val="0"/>
      <w:spacing w:before="240" w:after="180" w:line="254" w:lineRule="auto"/>
      <w:ind w:left="1418"/>
      <w:jc w:val="both"/>
    </w:pPr>
    <w:rPr>
      <w:rFonts w:ascii="Arial" w:eastAsia="MS PGothic" w:hAnsi="Arial" w:cs="Calibri"/>
      <w:b/>
      <w:sz w:val="36"/>
      <w:szCs w:val="21"/>
      <w:lang w:eastAsia="en-GB"/>
    </w:rPr>
  </w:style>
  <w:style w:type="paragraph" w:customStyle="1" w:styleId="numberedlist0">
    <w:name w:val="numbered list"/>
    <w:basedOn w:val="ListBullet"/>
    <w:uiPriority w:val="99"/>
    <w:qFormat/>
    <w:rsid w:val="001D6884"/>
    <w:pPr>
      <w:widowControl/>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line="254" w:lineRule="auto"/>
      <w:ind w:left="360" w:hanging="360"/>
    </w:pPr>
    <w:rPr>
      <w:rFonts w:ascii="Times" w:eastAsia="MS Mincho" w:hAnsi="Times" w:cs="Calibri"/>
      <w:kern w:val="0"/>
      <w:szCs w:val="21"/>
      <w:lang w:eastAsia="zh-TW"/>
    </w:rPr>
  </w:style>
  <w:style w:type="paragraph" w:customStyle="1" w:styleId="CRfront">
    <w:name w:val="CR_front"/>
    <w:next w:val="Normal"/>
    <w:uiPriority w:val="99"/>
    <w:qFormat/>
    <w:rsid w:val="001D6884"/>
    <w:pPr>
      <w:spacing w:line="254" w:lineRule="auto"/>
    </w:pPr>
    <w:rPr>
      <w:rFonts w:ascii="Arial" w:eastAsia="MS Mincho" w:hAnsi="Arial" w:cs="Times New Roman"/>
      <w:sz w:val="20"/>
      <w:szCs w:val="20"/>
      <w:lang w:val="en-GB" w:eastAsia="en-US"/>
    </w:rPr>
  </w:style>
  <w:style w:type="paragraph" w:customStyle="1" w:styleId="TabList">
    <w:name w:val="TabList"/>
    <w:basedOn w:val="Normal"/>
    <w:uiPriority w:val="99"/>
    <w:qFormat/>
    <w:rsid w:val="001D6884"/>
    <w:pPr>
      <w:tabs>
        <w:tab w:val="left" w:pos="1134"/>
      </w:tabs>
      <w:overflowPunct w:val="0"/>
      <w:autoSpaceDE w:val="0"/>
      <w:autoSpaceDN w:val="0"/>
      <w:adjustRightInd w:val="0"/>
      <w:spacing w:after="160" w:line="254" w:lineRule="auto"/>
      <w:jc w:val="both"/>
    </w:pPr>
    <w:rPr>
      <w:rFonts w:ascii="Calibri" w:eastAsia="MS Mincho" w:hAnsi="Calibri" w:cs="Calibri"/>
      <w:sz w:val="20"/>
      <w:szCs w:val="21"/>
      <w:lang w:eastAsia="en-GB"/>
    </w:rPr>
  </w:style>
  <w:style w:type="paragraph" w:customStyle="1" w:styleId="tabletext1">
    <w:name w:val="table text"/>
    <w:basedOn w:val="Normal"/>
    <w:next w:val="table"/>
    <w:uiPriority w:val="99"/>
    <w:qFormat/>
    <w:rsid w:val="001D6884"/>
    <w:pPr>
      <w:overflowPunct w:val="0"/>
      <w:autoSpaceDE w:val="0"/>
      <w:autoSpaceDN w:val="0"/>
      <w:adjustRightInd w:val="0"/>
      <w:spacing w:after="160" w:line="254" w:lineRule="auto"/>
      <w:jc w:val="both"/>
    </w:pPr>
    <w:rPr>
      <w:rFonts w:ascii="Calibri" w:eastAsia="MS Mincho" w:hAnsi="Calibri" w:cs="Calibri"/>
      <w:i/>
      <w:sz w:val="20"/>
      <w:szCs w:val="21"/>
      <w:lang w:eastAsia="en-GB"/>
    </w:rPr>
  </w:style>
  <w:style w:type="paragraph" w:customStyle="1" w:styleId="HE">
    <w:name w:val="HE"/>
    <w:basedOn w:val="Normal"/>
    <w:uiPriority w:val="99"/>
    <w:qFormat/>
    <w:rsid w:val="001D6884"/>
    <w:pPr>
      <w:overflowPunct w:val="0"/>
      <w:autoSpaceDE w:val="0"/>
      <w:autoSpaceDN w:val="0"/>
      <w:adjustRightInd w:val="0"/>
      <w:spacing w:after="160" w:line="254" w:lineRule="auto"/>
      <w:jc w:val="both"/>
    </w:pPr>
    <w:rPr>
      <w:rFonts w:ascii="Calibri" w:eastAsia="MS Mincho" w:hAnsi="Calibri" w:cs="Calibri"/>
      <w:b/>
      <w:sz w:val="20"/>
      <w:szCs w:val="21"/>
      <w:lang w:eastAsia="en-GB"/>
    </w:rPr>
  </w:style>
  <w:style w:type="paragraph" w:customStyle="1" w:styleId="berschrift1H1">
    <w:name w:val="Überschrift 1.H1"/>
    <w:basedOn w:val="Normal"/>
    <w:next w:val="Normal"/>
    <w:uiPriority w:val="99"/>
    <w:qFormat/>
    <w:rsid w:val="001D6884"/>
    <w:pPr>
      <w:keepNext/>
      <w:keepLines/>
      <w:numPr>
        <w:numId w:val="30"/>
      </w:numPr>
      <w:pBdr>
        <w:top w:val="single" w:sz="12" w:space="3" w:color="auto"/>
      </w:pBdr>
      <w:overflowPunct w:val="0"/>
      <w:autoSpaceDE w:val="0"/>
      <w:autoSpaceDN w:val="0"/>
      <w:adjustRightInd w:val="0"/>
      <w:spacing w:before="240" w:after="180" w:line="254" w:lineRule="auto"/>
      <w:jc w:val="both"/>
      <w:outlineLvl w:val="0"/>
    </w:pPr>
    <w:rPr>
      <w:rFonts w:ascii="Arial" w:eastAsia="MS PGothic" w:hAnsi="Arial" w:cs="Calibri"/>
      <w:sz w:val="36"/>
      <w:szCs w:val="21"/>
      <w:lang w:eastAsia="de-DE"/>
    </w:rPr>
  </w:style>
  <w:style w:type="paragraph" w:customStyle="1" w:styleId="textintend2">
    <w:name w:val="text intend 2"/>
    <w:basedOn w:val="text"/>
    <w:uiPriority w:val="99"/>
    <w:qFormat/>
    <w:rsid w:val="001D6884"/>
    <w:pPr>
      <w:numPr>
        <w:numId w:val="31"/>
      </w:numPr>
      <w:tabs>
        <w:tab w:val="clear" w:pos="1418"/>
        <w:tab w:val="left" w:pos="360"/>
        <w:tab w:val="num" w:pos="720"/>
      </w:tabs>
      <w:overflowPunct w:val="0"/>
      <w:autoSpaceDE w:val="0"/>
      <w:autoSpaceDN w:val="0"/>
      <w:adjustRightInd w:val="0"/>
      <w:spacing w:after="120"/>
      <w:ind w:left="360" w:hanging="360"/>
    </w:pPr>
    <w:rPr>
      <w:rFonts w:ascii="Times" w:eastAsia="MS Mincho" w:hAnsi="Times"/>
    </w:rPr>
  </w:style>
  <w:style w:type="paragraph" w:customStyle="1" w:styleId="normalpuce">
    <w:name w:val="normal puce"/>
    <w:basedOn w:val="Normal"/>
    <w:uiPriority w:val="99"/>
    <w:qFormat/>
    <w:rsid w:val="001D6884"/>
    <w:pPr>
      <w:numPr>
        <w:numId w:val="32"/>
      </w:numPr>
      <w:overflowPunct w:val="0"/>
      <w:autoSpaceDE w:val="0"/>
      <w:autoSpaceDN w:val="0"/>
      <w:adjustRightInd w:val="0"/>
      <w:spacing w:before="60" w:after="60" w:line="254" w:lineRule="auto"/>
      <w:jc w:val="both"/>
    </w:pPr>
    <w:rPr>
      <w:rFonts w:ascii="Calibri" w:eastAsia="MS Mincho" w:hAnsi="Calibri" w:cs="Calibri"/>
      <w:sz w:val="20"/>
      <w:szCs w:val="21"/>
      <w:lang w:eastAsia="en-GB"/>
    </w:rPr>
  </w:style>
  <w:style w:type="paragraph" w:customStyle="1" w:styleId="Meetingcaption">
    <w:name w:val="Meeting caption"/>
    <w:basedOn w:val="Normal"/>
    <w:uiPriority w:val="99"/>
    <w:qFormat/>
    <w:rsid w:val="001D688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line="254" w:lineRule="auto"/>
      <w:jc w:val="both"/>
    </w:pPr>
    <w:rPr>
      <w:rFonts w:ascii="Calibri" w:eastAsia="MS PGothic" w:hAnsi="Calibri" w:cs="Calibri"/>
      <w:sz w:val="22"/>
      <w:szCs w:val="21"/>
      <w:lang w:val="fr-FR" w:eastAsia="en-GB"/>
    </w:rPr>
  </w:style>
  <w:style w:type="paragraph" w:customStyle="1" w:styleId="para">
    <w:name w:val="para"/>
    <w:basedOn w:val="Normal"/>
    <w:uiPriority w:val="99"/>
    <w:qFormat/>
    <w:rsid w:val="001D6884"/>
    <w:pPr>
      <w:overflowPunct w:val="0"/>
      <w:autoSpaceDE w:val="0"/>
      <w:autoSpaceDN w:val="0"/>
      <w:adjustRightInd w:val="0"/>
      <w:spacing w:after="240" w:line="254" w:lineRule="auto"/>
      <w:jc w:val="both"/>
    </w:pPr>
    <w:rPr>
      <w:rFonts w:ascii="Helvetica" w:eastAsia="MS PGothic" w:hAnsi="Helvetica" w:cs="Calibri"/>
      <w:sz w:val="20"/>
      <w:szCs w:val="21"/>
      <w:lang w:eastAsia="en-GB"/>
    </w:rPr>
  </w:style>
  <w:style w:type="paragraph" w:customStyle="1" w:styleId="Cell">
    <w:name w:val="Cell"/>
    <w:basedOn w:val="Normal"/>
    <w:uiPriority w:val="99"/>
    <w:qFormat/>
    <w:rsid w:val="001D6884"/>
    <w:pPr>
      <w:overflowPunct w:val="0"/>
      <w:autoSpaceDE w:val="0"/>
      <w:autoSpaceDN w:val="0"/>
      <w:adjustRightInd w:val="0"/>
      <w:spacing w:after="160" w:line="240" w:lineRule="exact"/>
      <w:jc w:val="center"/>
    </w:pPr>
    <w:rPr>
      <w:rFonts w:ascii="Calibri" w:eastAsia="MS PGothic" w:hAnsi="Calibri" w:cs="Calibri"/>
      <w:sz w:val="16"/>
      <w:szCs w:val="21"/>
      <w:lang w:eastAsia="zh-TW"/>
    </w:rPr>
  </w:style>
  <w:style w:type="paragraph" w:customStyle="1" w:styleId="h60">
    <w:name w:val="h6"/>
    <w:basedOn w:val="Normal"/>
    <w:uiPriority w:val="99"/>
    <w:qFormat/>
    <w:rsid w:val="001D6884"/>
    <w:pPr>
      <w:overflowPunct w:val="0"/>
      <w:autoSpaceDE w:val="0"/>
      <w:autoSpaceDN w:val="0"/>
      <w:adjustRightInd w:val="0"/>
      <w:spacing w:before="100" w:beforeAutospacing="1" w:after="100" w:afterAutospacing="1" w:line="254" w:lineRule="auto"/>
      <w:jc w:val="both"/>
    </w:pPr>
    <w:rPr>
      <w:rFonts w:ascii="Calibri" w:eastAsia="MS PGothic" w:hAnsi="Calibri" w:cs="Calibri"/>
      <w:sz w:val="21"/>
      <w:lang w:eastAsia="zh-TW"/>
    </w:rPr>
  </w:style>
  <w:style w:type="paragraph" w:customStyle="1" w:styleId="b11">
    <w:name w:val="b1"/>
    <w:basedOn w:val="Normal"/>
    <w:uiPriority w:val="99"/>
    <w:qFormat/>
    <w:rsid w:val="001D6884"/>
    <w:pPr>
      <w:overflowPunct w:val="0"/>
      <w:autoSpaceDE w:val="0"/>
      <w:autoSpaceDN w:val="0"/>
      <w:adjustRightInd w:val="0"/>
      <w:spacing w:before="100" w:beforeAutospacing="1" w:after="100" w:afterAutospacing="1" w:line="254" w:lineRule="auto"/>
      <w:jc w:val="both"/>
    </w:pPr>
    <w:rPr>
      <w:rFonts w:ascii="Calibri" w:eastAsia="MS PGothic" w:hAnsi="Calibri" w:cs="Calibri"/>
      <w:sz w:val="21"/>
      <w:lang w:eastAsia="zh-TW"/>
    </w:rPr>
  </w:style>
  <w:style w:type="paragraph" w:customStyle="1" w:styleId="CharCharCharChar">
    <w:name w:val="Char Char Char Char"/>
    <w:uiPriority w:val="99"/>
    <w:qFormat/>
    <w:rsid w:val="001D6884"/>
    <w:pPr>
      <w:keepNext/>
      <w:tabs>
        <w:tab w:val="left" w:pos="-1134"/>
      </w:tabs>
      <w:autoSpaceDE w:val="0"/>
      <w:autoSpaceDN w:val="0"/>
      <w:adjustRightInd w:val="0"/>
      <w:spacing w:before="60" w:after="60" w:line="254"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uiPriority w:val="99"/>
    <w:semiHidden/>
    <w:qFormat/>
    <w:rsid w:val="001D6884"/>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sz w:val="20"/>
      <w:szCs w:val="20"/>
    </w:rPr>
  </w:style>
  <w:style w:type="paragraph" w:customStyle="1" w:styleId="NormalAfter3pt">
    <w:name w:val="Normal + After:  3 pt"/>
    <w:basedOn w:val="Normal"/>
    <w:uiPriority w:val="99"/>
    <w:qFormat/>
    <w:rsid w:val="001D6884"/>
    <w:pPr>
      <w:tabs>
        <w:tab w:val="left" w:pos="2560"/>
      </w:tabs>
      <w:spacing w:after="180" w:line="254" w:lineRule="auto"/>
      <w:ind w:left="2560" w:hanging="357"/>
      <w:jc w:val="both"/>
    </w:pPr>
    <w:rPr>
      <w:rFonts w:ascii="Calibri" w:eastAsia="MS PGothic" w:hAnsi="Calibri" w:cs="Calibri"/>
      <w:sz w:val="20"/>
      <w:szCs w:val="21"/>
      <w:lang w:val="en-AU" w:eastAsia="ko-KR"/>
    </w:rPr>
  </w:style>
  <w:style w:type="paragraph" w:customStyle="1" w:styleId="tdoc-header">
    <w:name w:val="tdoc-header"/>
    <w:uiPriority w:val="99"/>
    <w:qFormat/>
    <w:rsid w:val="001D6884"/>
    <w:pPr>
      <w:spacing w:line="254" w:lineRule="auto"/>
    </w:pPr>
    <w:rPr>
      <w:rFonts w:ascii="Arial" w:eastAsia="Yu Mincho" w:hAnsi="Arial" w:cs="Times New Roman"/>
      <w:sz w:val="24"/>
      <w:szCs w:val="20"/>
      <w:lang w:val="en-GB" w:eastAsia="en-US"/>
    </w:rPr>
  </w:style>
  <w:style w:type="paragraph" w:customStyle="1" w:styleId="CharChar3CharCharCharCharCharChar">
    <w:name w:val="Char Char3 Char Char Char Char Char Char"/>
    <w:uiPriority w:val="99"/>
    <w:semiHidden/>
    <w:qFormat/>
    <w:rsid w:val="001D6884"/>
    <w:pPr>
      <w:keepNext/>
      <w:autoSpaceDE w:val="0"/>
      <w:autoSpaceDN w:val="0"/>
      <w:adjustRightInd w:val="0"/>
      <w:spacing w:before="60" w:after="60" w:line="254"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uiPriority w:val="99"/>
    <w:qFormat/>
    <w:rsid w:val="001D6884"/>
    <w:pPr>
      <w:keepNext/>
      <w:tabs>
        <w:tab w:val="left" w:pos="-1134"/>
      </w:tabs>
      <w:autoSpaceDE w:val="0"/>
      <w:autoSpaceDN w:val="0"/>
      <w:adjustRightInd w:val="0"/>
      <w:spacing w:before="60" w:after="60" w:line="254"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uiPriority w:val="99"/>
    <w:qFormat/>
    <w:rsid w:val="001D6884"/>
    <w:pPr>
      <w:keepNext/>
      <w:tabs>
        <w:tab w:val="left" w:pos="-1134"/>
      </w:tabs>
      <w:autoSpaceDE w:val="0"/>
      <w:autoSpaceDN w:val="0"/>
      <w:adjustRightInd w:val="0"/>
      <w:spacing w:before="60" w:after="60" w:line="254"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qFormat/>
    <w:rsid w:val="001D6884"/>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sz w:val="20"/>
      <w:szCs w:val="20"/>
    </w:rPr>
  </w:style>
  <w:style w:type="character" w:customStyle="1" w:styleId="TableCellChar">
    <w:name w:val="Table Cell Char"/>
    <w:link w:val="TableCell0"/>
    <w:qFormat/>
    <w:locked/>
    <w:rsid w:val="001D6884"/>
    <w:rPr>
      <w:rFonts w:ascii="Arial" w:eastAsia="SimSun" w:hAnsi="Arial" w:cs="Arial"/>
      <w:sz w:val="18"/>
    </w:rPr>
  </w:style>
  <w:style w:type="paragraph" w:customStyle="1" w:styleId="TableCell0">
    <w:name w:val="Table Cell"/>
    <w:basedOn w:val="TAC"/>
    <w:link w:val="TableCellChar"/>
    <w:qFormat/>
    <w:rsid w:val="001D6884"/>
    <w:pPr>
      <w:overflowPunct w:val="0"/>
      <w:autoSpaceDE w:val="0"/>
      <w:autoSpaceDN w:val="0"/>
      <w:adjustRightInd w:val="0"/>
      <w:spacing w:after="160" w:line="254" w:lineRule="auto"/>
    </w:pPr>
    <w:rPr>
      <w:rFonts w:cs="Arial"/>
      <w:szCs w:val="22"/>
      <w:lang w:val="en-US" w:eastAsia="zh-CN"/>
    </w:rPr>
  </w:style>
  <w:style w:type="character" w:customStyle="1" w:styleId="MTDisplayEquationChar">
    <w:name w:val="MTDisplayEquation Char"/>
    <w:link w:val="MTDisplayEquation"/>
    <w:qFormat/>
    <w:locked/>
    <w:rsid w:val="001D6884"/>
    <w:rPr>
      <w:rFonts w:ascii="Calibri" w:eastAsia="Calibri" w:hAnsi="Calibri" w:cs="Calibri"/>
      <w:lang w:val="zh-CN"/>
    </w:rPr>
  </w:style>
  <w:style w:type="paragraph" w:customStyle="1" w:styleId="MTDisplayEquation">
    <w:name w:val="MTDisplayEquation"/>
    <w:basedOn w:val="Normal"/>
    <w:next w:val="Normal"/>
    <w:link w:val="MTDisplayEquationChar"/>
    <w:qFormat/>
    <w:rsid w:val="001D6884"/>
    <w:pPr>
      <w:tabs>
        <w:tab w:val="center" w:pos="4680"/>
        <w:tab w:val="right" w:pos="9360"/>
      </w:tabs>
      <w:spacing w:after="160" w:line="254" w:lineRule="auto"/>
      <w:jc w:val="both"/>
    </w:pPr>
    <w:rPr>
      <w:rFonts w:ascii="Calibri" w:eastAsia="Calibri" w:hAnsi="Calibri" w:cs="Calibri"/>
      <w:sz w:val="22"/>
      <w:szCs w:val="22"/>
      <w:lang w:val="zh-CN"/>
    </w:rPr>
  </w:style>
  <w:style w:type="character" w:customStyle="1" w:styleId="bullet3Char">
    <w:name w:val="bullet3 Char"/>
    <w:link w:val="bullet3"/>
    <w:uiPriority w:val="99"/>
    <w:qFormat/>
    <w:locked/>
    <w:rsid w:val="001D6884"/>
    <w:rPr>
      <w:rFonts w:ascii="Times" w:eastAsia="Batang" w:hAnsi="Times" w:cs="Times New Roman"/>
      <w:sz w:val="20"/>
      <w:szCs w:val="24"/>
      <w:lang w:val="en-GB" w:eastAsia="en-US"/>
    </w:rPr>
  </w:style>
  <w:style w:type="paragraph" w:customStyle="1" w:styleId="SpecTextNum">
    <w:name w:val="Spec Text Num"/>
    <w:basedOn w:val="Normal"/>
    <w:uiPriority w:val="99"/>
    <w:qFormat/>
    <w:rsid w:val="001D6884"/>
    <w:pPr>
      <w:numPr>
        <w:numId w:val="33"/>
      </w:numPr>
      <w:spacing w:after="160" w:line="254" w:lineRule="auto"/>
      <w:jc w:val="both"/>
    </w:pPr>
    <w:rPr>
      <w:rFonts w:ascii="Calibri" w:eastAsia="MS Mincho" w:hAnsi="Calibri" w:cs="Calibri"/>
      <w:sz w:val="21"/>
      <w:lang w:eastAsia="zh-TW"/>
    </w:rPr>
  </w:style>
  <w:style w:type="character" w:customStyle="1" w:styleId="bulletChar">
    <w:name w:val="bullet Char"/>
    <w:link w:val="bullet"/>
    <w:uiPriority w:val="99"/>
    <w:qFormat/>
    <w:locked/>
    <w:rsid w:val="001D6884"/>
    <w:rPr>
      <w:lang w:val="zh-CN"/>
    </w:rPr>
  </w:style>
  <w:style w:type="paragraph" w:customStyle="1" w:styleId="bullet">
    <w:name w:val="bullet"/>
    <w:basedOn w:val="ListParagraph"/>
    <w:link w:val="bulletChar"/>
    <w:uiPriority w:val="99"/>
    <w:qFormat/>
    <w:rsid w:val="001D6884"/>
    <w:pPr>
      <w:numPr>
        <w:numId w:val="34"/>
      </w:numPr>
      <w:spacing w:after="160" w:line="254" w:lineRule="auto"/>
      <w:ind w:leftChars="0" w:left="0"/>
      <w:contextualSpacing/>
      <w:jc w:val="both"/>
    </w:pPr>
    <w:rPr>
      <w:rFonts w:asciiTheme="minorHAnsi" w:eastAsiaTheme="minorEastAsia" w:hAnsiTheme="minorHAnsi" w:cstheme="minorBidi"/>
      <w:sz w:val="22"/>
      <w:szCs w:val="22"/>
      <w:lang w:val="zh-CN" w:eastAsia="zh-CN"/>
    </w:rPr>
  </w:style>
  <w:style w:type="character" w:customStyle="1" w:styleId="RAN1bullet1Char">
    <w:name w:val="RAN1 bullet1 Char"/>
    <w:link w:val="RAN1bullet1"/>
    <w:uiPriority w:val="99"/>
    <w:qFormat/>
    <w:locked/>
    <w:rsid w:val="001D6884"/>
    <w:rPr>
      <w:rFonts w:eastAsia="Batang"/>
    </w:rPr>
  </w:style>
  <w:style w:type="paragraph" w:customStyle="1" w:styleId="RAN1bullet1">
    <w:name w:val="RAN1 bullet1"/>
    <w:basedOn w:val="Normal"/>
    <w:link w:val="RAN1bullet1Char"/>
    <w:uiPriority w:val="99"/>
    <w:qFormat/>
    <w:rsid w:val="001D6884"/>
    <w:pPr>
      <w:numPr>
        <w:numId w:val="35"/>
      </w:numPr>
      <w:spacing w:after="160" w:line="254" w:lineRule="auto"/>
      <w:jc w:val="both"/>
    </w:pPr>
    <w:rPr>
      <w:rFonts w:asciiTheme="minorHAnsi" w:eastAsia="Batang" w:hAnsiTheme="minorHAnsi" w:cstheme="minorBidi"/>
      <w:sz w:val="22"/>
      <w:szCs w:val="22"/>
    </w:rPr>
  </w:style>
  <w:style w:type="character" w:customStyle="1" w:styleId="RAN1tdocChar">
    <w:name w:val="RAN1 tdoc Char"/>
    <w:link w:val="RAN1tdoc"/>
    <w:qFormat/>
    <w:locked/>
    <w:rsid w:val="001D6884"/>
    <w:rPr>
      <w:rFonts w:ascii="Batang" w:eastAsia="Batang" w:hAnsi="Batang"/>
      <w:b/>
      <w:color w:val="0000FF"/>
      <w:u w:val="single" w:color="0000FF"/>
    </w:rPr>
  </w:style>
  <w:style w:type="paragraph" w:customStyle="1" w:styleId="RAN1tdoc">
    <w:name w:val="RAN1 tdoc"/>
    <w:basedOn w:val="Normal"/>
    <w:link w:val="RAN1tdocChar"/>
    <w:qFormat/>
    <w:rsid w:val="001D6884"/>
    <w:pPr>
      <w:spacing w:after="160" w:line="254" w:lineRule="auto"/>
      <w:ind w:left="720" w:hanging="720"/>
      <w:jc w:val="both"/>
    </w:pPr>
    <w:rPr>
      <w:rFonts w:ascii="Batang" w:eastAsia="Batang" w:hAnsi="Batang" w:cstheme="minorBidi"/>
      <w:b/>
      <w:color w:val="0000FF"/>
      <w:sz w:val="22"/>
      <w:szCs w:val="22"/>
      <w:u w:val="single" w:color="0000FF"/>
    </w:rPr>
  </w:style>
  <w:style w:type="character" w:customStyle="1" w:styleId="RAN1bullet3Char">
    <w:name w:val="RAN1 bullet3 Char"/>
    <w:link w:val="RAN1bullet3"/>
    <w:uiPriority w:val="99"/>
    <w:qFormat/>
    <w:locked/>
    <w:rsid w:val="001D6884"/>
    <w:rPr>
      <w:rFonts w:eastAsia="Batang"/>
      <w:lang w:eastAsia="en-US"/>
    </w:rPr>
  </w:style>
  <w:style w:type="paragraph" w:customStyle="1" w:styleId="RAN1bullet3">
    <w:name w:val="RAN1 bullet3"/>
    <w:basedOn w:val="RAN1bullet2"/>
    <w:link w:val="RAN1bullet3Char"/>
    <w:uiPriority w:val="99"/>
    <w:qFormat/>
    <w:rsid w:val="001D6884"/>
    <w:pPr>
      <w:numPr>
        <w:ilvl w:val="2"/>
        <w:numId w:val="36"/>
      </w:numPr>
    </w:pPr>
    <w:rPr>
      <w:rFonts w:asciiTheme="minorHAnsi" w:hAnsiTheme="minorHAnsi" w:cstheme="minorBidi"/>
      <w:szCs w:val="22"/>
      <w:lang w:eastAsia="en-US"/>
    </w:rPr>
  </w:style>
  <w:style w:type="paragraph" w:customStyle="1" w:styleId="onecomwebmail-msonormal">
    <w:name w:val="onecomwebmail-msonormal"/>
    <w:basedOn w:val="Normal"/>
    <w:uiPriority w:val="99"/>
    <w:qFormat/>
    <w:rsid w:val="001D6884"/>
    <w:pPr>
      <w:spacing w:before="100" w:beforeAutospacing="1" w:after="100" w:afterAutospacing="1" w:line="254" w:lineRule="auto"/>
      <w:jc w:val="both"/>
    </w:pPr>
    <w:rPr>
      <w:rFonts w:ascii="Calibri" w:eastAsia="MS PGothic" w:hAnsi="Calibri" w:cs="Calibri"/>
      <w:sz w:val="21"/>
      <w:lang w:eastAsia="en-US"/>
    </w:rPr>
  </w:style>
  <w:style w:type="character" w:customStyle="1" w:styleId="2222Char">
    <w:name w:val="스타일 스타일 스타일 스타일 양쪽 첫 줄:  2 글자 + 첫 줄:  2 글자 + 첫 줄:  2 글자 + 첫 줄:  2... Char"/>
    <w:link w:val="2222"/>
    <w:qFormat/>
    <w:locked/>
    <w:rsid w:val="001D6884"/>
    <w:rPr>
      <w:rFonts w:cs="Batang"/>
      <w:lang w:eastAsia="en-US"/>
    </w:rPr>
  </w:style>
  <w:style w:type="paragraph" w:customStyle="1" w:styleId="2222">
    <w:name w:val="스타일 스타일 스타일 스타일 양쪽 첫 줄:  2 글자 + 첫 줄:  2 글자 + 첫 줄:  2 글자 + 첫 줄:  2..."/>
    <w:basedOn w:val="Normal"/>
    <w:link w:val="2222Char"/>
    <w:qFormat/>
    <w:rsid w:val="001D6884"/>
    <w:pPr>
      <w:spacing w:after="180" w:line="336" w:lineRule="auto"/>
      <w:ind w:firstLineChars="200" w:firstLine="200"/>
      <w:jc w:val="both"/>
    </w:pPr>
    <w:rPr>
      <w:rFonts w:asciiTheme="minorHAnsi" w:eastAsiaTheme="minorEastAsia" w:hAnsiTheme="minorHAnsi" w:cs="Batang"/>
      <w:sz w:val="22"/>
      <w:szCs w:val="22"/>
      <w:lang w:eastAsia="en-US"/>
    </w:rPr>
  </w:style>
  <w:style w:type="character" w:customStyle="1" w:styleId="tdocChar">
    <w:name w:val="tdoc Char"/>
    <w:link w:val="tdoc"/>
    <w:qFormat/>
    <w:locked/>
    <w:rsid w:val="001D6884"/>
    <w:rPr>
      <w:rFonts w:ascii="Batang" w:eastAsia="Batang" w:hAnsi="Batang"/>
      <w:lang w:eastAsia="en-US"/>
    </w:rPr>
  </w:style>
  <w:style w:type="paragraph" w:customStyle="1" w:styleId="tdoc">
    <w:name w:val="tdoc"/>
    <w:basedOn w:val="Normal"/>
    <w:link w:val="tdocChar"/>
    <w:qFormat/>
    <w:rsid w:val="001D6884"/>
    <w:pPr>
      <w:spacing w:after="160" w:line="254" w:lineRule="auto"/>
      <w:ind w:left="1440" w:hanging="1440"/>
      <w:jc w:val="both"/>
    </w:pPr>
    <w:rPr>
      <w:rFonts w:ascii="Batang" w:eastAsia="Batang" w:hAnsi="Batang" w:cstheme="minorBidi"/>
      <w:sz w:val="22"/>
      <w:szCs w:val="22"/>
      <w:lang w:eastAsia="en-US"/>
    </w:rPr>
  </w:style>
  <w:style w:type="paragraph" w:customStyle="1" w:styleId="CharChar1CharCharCharChar">
    <w:name w:val="Char Char1 Char Char Char Char"/>
    <w:uiPriority w:val="99"/>
    <w:semiHidden/>
    <w:qFormat/>
    <w:rsid w:val="001D6884"/>
    <w:pPr>
      <w:keepNext/>
      <w:tabs>
        <w:tab w:val="left" w:pos="360"/>
      </w:tabs>
      <w:autoSpaceDE w:val="0"/>
      <w:autoSpaceDN w:val="0"/>
      <w:adjustRightInd w:val="0"/>
      <w:spacing w:before="60" w:after="60" w:line="254" w:lineRule="auto"/>
      <w:ind w:left="360" w:hanging="360"/>
      <w:jc w:val="both"/>
    </w:pPr>
    <w:rPr>
      <w:rFonts w:ascii="Arial" w:eastAsia="Yu Mincho" w:hAnsi="Arial" w:cs="Arial"/>
      <w:color w:val="0000FF"/>
      <w:kern w:val="2"/>
      <w:sz w:val="20"/>
      <w:szCs w:val="20"/>
    </w:rPr>
  </w:style>
  <w:style w:type="paragraph" w:customStyle="1" w:styleId="a7">
    <w:name w:val="表格文字居左"/>
    <w:basedOn w:val="Normal"/>
    <w:next w:val="Normal"/>
    <w:uiPriority w:val="99"/>
    <w:qFormat/>
    <w:rsid w:val="001D6884"/>
    <w:pPr>
      <w:spacing w:after="160" w:line="254" w:lineRule="auto"/>
      <w:jc w:val="both"/>
    </w:pPr>
    <w:rPr>
      <w:rFonts w:ascii="Arial" w:eastAsia="MS PGothic" w:hAnsi="Arial" w:cs="SimSun"/>
      <w:sz w:val="21"/>
      <w:szCs w:val="21"/>
    </w:rPr>
  </w:style>
  <w:style w:type="paragraph" w:customStyle="1" w:styleId="tablecell1">
    <w:name w:val="tablecell"/>
    <w:basedOn w:val="Normal"/>
    <w:uiPriority w:val="99"/>
    <w:qFormat/>
    <w:rsid w:val="001D6884"/>
    <w:pPr>
      <w:autoSpaceDE w:val="0"/>
      <w:autoSpaceDN w:val="0"/>
      <w:adjustRightInd w:val="0"/>
      <w:snapToGrid w:val="0"/>
      <w:spacing w:before="40" w:after="40" w:line="254" w:lineRule="auto"/>
      <w:jc w:val="both"/>
    </w:pPr>
    <w:rPr>
      <w:rFonts w:ascii="Calibri" w:eastAsia="MS PGothic" w:hAnsi="Calibri" w:cs="Calibri"/>
      <w:sz w:val="20"/>
      <w:szCs w:val="21"/>
      <w:lang w:eastAsia="en-US"/>
    </w:rPr>
  </w:style>
  <w:style w:type="paragraph" w:customStyle="1" w:styleId="tableheader">
    <w:name w:val="tableheader"/>
    <w:basedOn w:val="Normal"/>
    <w:uiPriority w:val="99"/>
    <w:qFormat/>
    <w:rsid w:val="001D6884"/>
    <w:pPr>
      <w:snapToGrid w:val="0"/>
      <w:spacing w:before="40" w:after="40" w:line="254" w:lineRule="auto"/>
      <w:jc w:val="center"/>
    </w:pPr>
    <w:rPr>
      <w:rFonts w:ascii="Calibri" w:eastAsia="MS PGothic" w:hAnsi="Calibri" w:cs="Calibri"/>
      <w:b/>
      <w:bCs/>
      <w:color w:val="000000"/>
      <w:sz w:val="20"/>
      <w:szCs w:val="21"/>
      <w:lang w:eastAsia="en-US"/>
    </w:rPr>
  </w:style>
  <w:style w:type="paragraph" w:customStyle="1" w:styleId="Test">
    <w:name w:val="Test"/>
    <w:basedOn w:val="Normal"/>
    <w:uiPriority w:val="99"/>
    <w:qFormat/>
    <w:rsid w:val="001D6884"/>
    <w:pPr>
      <w:spacing w:before="60" w:after="60" w:line="280" w:lineRule="atLeast"/>
      <w:ind w:left="2160"/>
      <w:jc w:val="both"/>
    </w:pPr>
    <w:rPr>
      <w:rFonts w:ascii="Calibri" w:eastAsia="MS Mincho" w:hAnsi="Calibri" w:cs="Calibri"/>
      <w:sz w:val="20"/>
      <w:szCs w:val="21"/>
      <w:lang w:eastAsia="en-US"/>
    </w:rPr>
  </w:style>
  <w:style w:type="paragraph" w:customStyle="1" w:styleId="ordinary-output">
    <w:name w:val="ordinary-output"/>
    <w:basedOn w:val="Normal"/>
    <w:uiPriority w:val="99"/>
    <w:qFormat/>
    <w:rsid w:val="001D6884"/>
    <w:pPr>
      <w:spacing w:before="100" w:beforeAutospacing="1" w:after="100" w:afterAutospacing="1" w:line="322" w:lineRule="atLeast"/>
      <w:jc w:val="both"/>
    </w:pPr>
    <w:rPr>
      <w:rFonts w:ascii="SimSun" w:eastAsia="MS PGothic" w:hAnsi="SimSun" w:cs="SimSun"/>
      <w:color w:val="333333"/>
      <w:sz w:val="26"/>
      <w:szCs w:val="26"/>
    </w:rPr>
  </w:style>
  <w:style w:type="paragraph" w:customStyle="1" w:styleId="TableText2">
    <w:name w:val="TableText"/>
    <w:basedOn w:val="BodyTextIndent"/>
    <w:uiPriority w:val="99"/>
    <w:qFormat/>
    <w:rsid w:val="001D6884"/>
    <w:pPr>
      <w:keepNext/>
      <w:keepLines/>
      <w:overflowPunct w:val="0"/>
      <w:autoSpaceDE w:val="0"/>
      <w:autoSpaceDN w:val="0"/>
      <w:adjustRightInd w:val="0"/>
      <w:snapToGrid w:val="0"/>
      <w:spacing w:after="180"/>
      <w:ind w:left="0"/>
      <w:jc w:val="center"/>
    </w:pPr>
    <w:rPr>
      <w:rFonts w:eastAsia="Times New Roman"/>
      <w:sz w:val="20"/>
      <w:lang w:eastAsia="en-US"/>
    </w:rPr>
  </w:style>
  <w:style w:type="paragraph" w:customStyle="1" w:styleId="HDStyleLS">
    <w:name w:val="HDStyle_LS"/>
    <w:basedOn w:val="Header"/>
    <w:uiPriority w:val="99"/>
    <w:qFormat/>
    <w:rsid w:val="001D6884"/>
  </w:style>
  <w:style w:type="paragraph" w:customStyle="1" w:styleId="910">
    <w:name w:val="目录 91"/>
    <w:basedOn w:val="TOC8"/>
    <w:uiPriority w:val="99"/>
    <w:qFormat/>
    <w:rsid w:val="001D6884"/>
    <w:pPr>
      <w:keepNext/>
      <w:keepLines/>
      <w:tabs>
        <w:tab w:val="right" w:leader="dot" w:pos="9639"/>
      </w:tabs>
      <w:spacing w:before="180" w:line="254" w:lineRule="auto"/>
      <w:ind w:left="2693" w:right="425" w:hanging="2693"/>
    </w:pPr>
    <w:rPr>
      <w:rFonts w:ascii="Calibri" w:eastAsia="Yu Mincho" w:hAnsi="Calibri" w:cs="Calibri"/>
      <w:b/>
      <w:sz w:val="22"/>
      <w:szCs w:val="20"/>
      <w:lang w:eastAsia="en-US"/>
    </w:rPr>
  </w:style>
  <w:style w:type="paragraph" w:customStyle="1" w:styleId="berschrift2Head2A2">
    <w:name w:val="Überschrift 2.Head2A.2"/>
    <w:basedOn w:val="Heading1"/>
    <w:next w:val="Normal"/>
    <w:uiPriority w:val="99"/>
    <w:qFormat/>
    <w:rsid w:val="001D6884"/>
    <w:pPr>
      <w:numPr>
        <w:numId w:val="0"/>
      </w:numPr>
      <w:pBdr>
        <w:top w:val="none" w:sz="0" w:space="0" w:color="auto"/>
      </w:pBdr>
      <w:tabs>
        <w:tab w:val="left" w:pos="432"/>
      </w:tabs>
      <w:overflowPunct/>
      <w:autoSpaceDE/>
      <w:autoSpaceDN/>
      <w:adjustRightInd/>
      <w:spacing w:before="180"/>
      <w:ind w:left="432" w:hanging="432"/>
      <w:textAlignment w:val="auto"/>
      <w:outlineLvl w:val="1"/>
    </w:pPr>
    <w:rPr>
      <w:rFonts w:ascii="Arial" w:eastAsia="MS Mincho" w:hAnsi="Arial"/>
      <w:sz w:val="32"/>
      <w:szCs w:val="20"/>
      <w:lang w:val="en-GB" w:eastAsia="de-DE"/>
    </w:rPr>
  </w:style>
  <w:style w:type="paragraph" w:customStyle="1" w:styleId="berschrift3h3H3Underrubrik2">
    <w:name w:val="Überschrift 3.h3.H3.Underrubrik2"/>
    <w:basedOn w:val="Heading2"/>
    <w:next w:val="Normal"/>
    <w:uiPriority w:val="99"/>
    <w:qFormat/>
    <w:rsid w:val="001D6884"/>
    <w:pPr>
      <w:numPr>
        <w:ilvl w:val="0"/>
        <w:numId w:val="0"/>
      </w:numPr>
      <w:tabs>
        <w:tab w:val="left"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uiPriority w:val="99"/>
    <w:qFormat/>
    <w:rsid w:val="001D6884"/>
    <w:pPr>
      <w:spacing w:after="160" w:line="254" w:lineRule="auto"/>
    </w:pPr>
    <w:rPr>
      <w:rFonts w:eastAsia="MS Mincho" w:cs="Calibri"/>
      <w:color w:val="0000FF"/>
      <w:sz w:val="21"/>
      <w:szCs w:val="21"/>
      <w:lang w:val="en-US" w:eastAsia="zh-CN"/>
    </w:rPr>
  </w:style>
  <w:style w:type="paragraph" w:customStyle="1" w:styleId="BalloonText1">
    <w:name w:val="Balloon Text1"/>
    <w:basedOn w:val="Normal"/>
    <w:uiPriority w:val="99"/>
    <w:semiHidden/>
    <w:qFormat/>
    <w:rsid w:val="001D6884"/>
    <w:pPr>
      <w:overflowPunct w:val="0"/>
      <w:autoSpaceDE w:val="0"/>
      <w:autoSpaceDN w:val="0"/>
      <w:adjustRightInd w:val="0"/>
      <w:spacing w:after="180" w:line="254" w:lineRule="auto"/>
      <w:jc w:val="both"/>
    </w:pPr>
    <w:rPr>
      <w:rFonts w:ascii="Tahoma" w:eastAsia="MS Mincho" w:hAnsi="Tahoma" w:cs="Tahoma"/>
      <w:sz w:val="16"/>
      <w:szCs w:val="16"/>
      <w:lang w:eastAsia="zh-TW"/>
    </w:rPr>
  </w:style>
  <w:style w:type="paragraph" w:customStyle="1" w:styleId="Normal-Figure">
    <w:name w:val="Normal-Figure"/>
    <w:basedOn w:val="Normal"/>
    <w:uiPriority w:val="99"/>
    <w:qFormat/>
    <w:rsid w:val="001D6884"/>
    <w:pPr>
      <w:spacing w:before="360" w:after="160" w:line="240" w:lineRule="atLeast"/>
      <w:jc w:val="center"/>
    </w:pPr>
    <w:rPr>
      <w:rFonts w:ascii="Calibri" w:eastAsia="MS Mincho" w:hAnsi="Calibri" w:cs="Calibri"/>
      <w:sz w:val="20"/>
      <w:szCs w:val="21"/>
      <w:lang w:eastAsia="zh-TW"/>
    </w:rPr>
  </w:style>
  <w:style w:type="paragraph" w:customStyle="1" w:styleId="List1">
    <w:name w:val="List 1"/>
    <w:basedOn w:val="Normal"/>
    <w:uiPriority w:val="99"/>
    <w:qFormat/>
    <w:rsid w:val="001D6884"/>
    <w:pPr>
      <w:spacing w:after="120" w:line="254" w:lineRule="auto"/>
      <w:ind w:left="568" w:hanging="284"/>
      <w:jc w:val="both"/>
    </w:pPr>
    <w:rPr>
      <w:rFonts w:ascii="Arial" w:eastAsia="MS Mincho" w:hAnsi="Arial" w:cs="Calibri"/>
      <w:sz w:val="20"/>
      <w:szCs w:val="21"/>
      <w:lang w:eastAsia="zh-TW"/>
    </w:rPr>
  </w:style>
  <w:style w:type="paragraph" w:customStyle="1" w:styleId="assocaitedwith">
    <w:name w:val="assocaited with"/>
    <w:basedOn w:val="Normal"/>
    <w:uiPriority w:val="99"/>
    <w:qFormat/>
    <w:rsid w:val="001D6884"/>
    <w:pPr>
      <w:spacing w:after="180" w:line="254" w:lineRule="auto"/>
      <w:jc w:val="center"/>
    </w:pPr>
    <w:rPr>
      <w:rFonts w:ascii="Calibri" w:eastAsia="MS Mincho" w:hAnsi="Calibri" w:cs="Calibri"/>
      <w:sz w:val="20"/>
      <w:szCs w:val="21"/>
      <w:lang w:eastAsia="zh-TW"/>
    </w:rPr>
  </w:style>
  <w:style w:type="paragraph" w:customStyle="1" w:styleId="Nor">
    <w:name w:val="Nor'"/>
    <w:basedOn w:val="assocaitedwith"/>
    <w:uiPriority w:val="99"/>
    <w:qFormat/>
    <w:rsid w:val="001D6884"/>
    <w:rPr>
      <w:b/>
    </w:rPr>
  </w:style>
  <w:style w:type="paragraph" w:customStyle="1" w:styleId="00BodyText">
    <w:name w:val="00 BodyText"/>
    <w:basedOn w:val="Normal"/>
    <w:qFormat/>
    <w:rsid w:val="001D6884"/>
    <w:pPr>
      <w:spacing w:after="220" w:line="254" w:lineRule="auto"/>
      <w:jc w:val="both"/>
    </w:pPr>
    <w:rPr>
      <w:rFonts w:ascii="Arial" w:eastAsia="SimSun" w:hAnsi="Arial" w:cs="Calibri"/>
      <w:sz w:val="22"/>
      <w:lang w:eastAsia="en-US"/>
    </w:rPr>
  </w:style>
  <w:style w:type="character" w:customStyle="1" w:styleId="Char">
    <w:name w:val="样式 正文 Char"/>
    <w:link w:val="a8"/>
    <w:qFormat/>
    <w:locked/>
    <w:rsid w:val="001D6884"/>
    <w:rPr>
      <w:rFonts w:ascii="SimSun" w:eastAsia="SimSun" w:hAnsi="SimSun" w:cs="SimSun"/>
    </w:rPr>
  </w:style>
  <w:style w:type="paragraph" w:customStyle="1" w:styleId="a8">
    <w:name w:val="样式 正文"/>
    <w:basedOn w:val="Normal"/>
    <w:link w:val="Char"/>
    <w:qFormat/>
    <w:rsid w:val="001D6884"/>
    <w:pPr>
      <w:spacing w:after="160" w:line="254" w:lineRule="auto"/>
      <w:ind w:firstLineChars="200" w:firstLine="420"/>
      <w:jc w:val="both"/>
    </w:pPr>
    <w:rPr>
      <w:rFonts w:ascii="SimSun" w:eastAsia="SimSun" w:hAnsi="SimSun" w:cs="SimSun"/>
      <w:sz w:val="22"/>
      <w:szCs w:val="22"/>
    </w:rPr>
  </w:style>
  <w:style w:type="paragraph" w:customStyle="1" w:styleId="a9">
    <w:name w:val="公式"/>
    <w:basedOn w:val="Normal"/>
    <w:uiPriority w:val="99"/>
    <w:qFormat/>
    <w:rsid w:val="001D6884"/>
    <w:pPr>
      <w:spacing w:after="160" w:line="254" w:lineRule="auto"/>
      <w:ind w:firstLine="420"/>
      <w:jc w:val="right"/>
    </w:pPr>
    <w:rPr>
      <w:rFonts w:ascii="Calibri" w:eastAsia="SimSun" w:hAnsi="Calibri" w:cs="SimSun"/>
      <w:sz w:val="21"/>
      <w:szCs w:val="21"/>
    </w:rPr>
  </w:style>
  <w:style w:type="character" w:customStyle="1" w:styleId="Normal9pointspacingChar">
    <w:name w:val="Normal 9 point spacing Char"/>
    <w:link w:val="Normal9pointspacing"/>
    <w:qFormat/>
    <w:locked/>
    <w:rsid w:val="001D6884"/>
    <w:rPr>
      <w:rFonts w:ascii="MS Mincho" w:eastAsia="MS Mincho" w:hAnsi="MS Mincho"/>
      <w:lang w:eastAsia="en-US"/>
    </w:rPr>
  </w:style>
  <w:style w:type="paragraph" w:customStyle="1" w:styleId="Normal9pointspacing">
    <w:name w:val="Normal 9 point spacing"/>
    <w:basedOn w:val="BodyText"/>
    <w:link w:val="Normal9pointspacingChar"/>
    <w:qFormat/>
    <w:rsid w:val="001D6884"/>
    <w:pPr>
      <w:spacing w:before="180" w:after="60" w:line="254" w:lineRule="auto"/>
    </w:pPr>
    <w:rPr>
      <w:rFonts w:ascii="MS Mincho" w:eastAsia="MS Mincho" w:hAnsi="MS Mincho" w:cstheme="minorBidi"/>
      <w:sz w:val="22"/>
      <w:szCs w:val="22"/>
      <w:lang w:val="en-US" w:eastAsia="en-US"/>
    </w:rPr>
  </w:style>
  <w:style w:type="paragraph" w:customStyle="1" w:styleId="Figure1">
    <w:name w:val="Figure"/>
    <w:basedOn w:val="Normal"/>
    <w:next w:val="Caption"/>
    <w:uiPriority w:val="99"/>
    <w:qFormat/>
    <w:rsid w:val="001D6884"/>
    <w:pPr>
      <w:keepNext/>
      <w:keepLines/>
      <w:spacing w:before="180" w:after="160" w:line="252" w:lineRule="auto"/>
      <w:jc w:val="center"/>
    </w:pPr>
    <w:rPr>
      <w:rFonts w:ascii="Calibri" w:eastAsia="Yu Mincho" w:hAnsi="Calibri" w:cs="Calibri"/>
      <w:sz w:val="22"/>
      <w:szCs w:val="21"/>
      <w:lang w:eastAsia="en-US"/>
    </w:rPr>
  </w:style>
  <w:style w:type="paragraph" w:customStyle="1" w:styleId="references0">
    <w:name w:val="references"/>
    <w:uiPriority w:val="99"/>
    <w:qFormat/>
    <w:rsid w:val="001D6884"/>
    <w:pPr>
      <w:numPr>
        <w:numId w:val="37"/>
      </w:numPr>
      <w:spacing w:after="50" w:line="180" w:lineRule="exact"/>
      <w:jc w:val="both"/>
    </w:pPr>
    <w:rPr>
      <w:rFonts w:ascii="Times New Roman" w:eastAsia="MS Mincho" w:hAnsi="Times New Roman" w:cs="Times New Roman"/>
      <w:sz w:val="16"/>
      <w:szCs w:val="16"/>
      <w:lang w:eastAsia="en-US"/>
    </w:rPr>
  </w:style>
  <w:style w:type="paragraph" w:customStyle="1" w:styleId="CharCharCharCharCharChar">
    <w:name w:val="Char Char Char Char Char Char"/>
    <w:uiPriority w:val="99"/>
    <w:semiHidden/>
    <w:qFormat/>
    <w:rsid w:val="001D6884"/>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sz w:val="20"/>
      <w:szCs w:val="20"/>
    </w:rPr>
  </w:style>
  <w:style w:type="paragraph" w:customStyle="1" w:styleId="NumberedList">
    <w:name w:val="Numbered List"/>
    <w:basedOn w:val="Normal"/>
    <w:uiPriority w:val="99"/>
    <w:qFormat/>
    <w:rsid w:val="001D6884"/>
    <w:pPr>
      <w:numPr>
        <w:numId w:val="38"/>
      </w:numPr>
      <w:spacing w:after="160" w:line="254" w:lineRule="auto"/>
      <w:jc w:val="both"/>
    </w:pPr>
    <w:rPr>
      <w:rFonts w:ascii="Calibri" w:eastAsia="MS Mincho" w:hAnsi="Calibri" w:cs="Calibri"/>
      <w:sz w:val="20"/>
      <w:szCs w:val="21"/>
      <w:lang w:eastAsia="en-US"/>
    </w:rPr>
  </w:style>
  <w:style w:type="paragraph" w:customStyle="1" w:styleId="FigureCaption">
    <w:name w:val="Figure Caption"/>
    <w:basedOn w:val="Normal"/>
    <w:uiPriority w:val="99"/>
    <w:qFormat/>
    <w:rsid w:val="001D6884"/>
    <w:pPr>
      <w:keepLines/>
      <w:spacing w:before="60" w:after="120" w:line="300" w:lineRule="atLeast"/>
      <w:ind w:left="1008" w:hanging="1008"/>
      <w:jc w:val="both"/>
    </w:pPr>
    <w:rPr>
      <w:rFonts w:ascii="Calibri" w:eastAsia="????" w:hAnsi="Calibri" w:cs="Calibri"/>
      <w:sz w:val="20"/>
      <w:szCs w:val="21"/>
      <w:lang w:eastAsia="en-US"/>
    </w:rPr>
  </w:style>
  <w:style w:type="paragraph" w:customStyle="1" w:styleId="Equation-Numbered">
    <w:name w:val="Equation-Numbered"/>
    <w:basedOn w:val="Normal"/>
    <w:next w:val="Normal"/>
    <w:uiPriority w:val="99"/>
    <w:qFormat/>
    <w:rsid w:val="001D6884"/>
    <w:pPr>
      <w:spacing w:before="120" w:after="120" w:line="240" w:lineRule="atLeast"/>
      <w:jc w:val="right"/>
    </w:pPr>
    <w:rPr>
      <w:rFonts w:ascii="Calibri" w:eastAsia="MS PGothic" w:hAnsi="Calibri" w:cs="Calibri"/>
      <w:sz w:val="22"/>
      <w:szCs w:val="21"/>
      <w:lang w:eastAsia="en-US"/>
    </w:rPr>
  </w:style>
  <w:style w:type="paragraph" w:customStyle="1" w:styleId="multifig">
    <w:name w:val="multifig"/>
    <w:basedOn w:val="Normal"/>
    <w:uiPriority w:val="99"/>
    <w:qFormat/>
    <w:rsid w:val="001D6884"/>
    <w:pPr>
      <w:keepNext/>
      <w:tabs>
        <w:tab w:val="center" w:pos="2160"/>
        <w:tab w:val="center" w:pos="6480"/>
      </w:tabs>
      <w:spacing w:after="160" w:line="240" w:lineRule="atLeast"/>
      <w:jc w:val="both"/>
    </w:pPr>
    <w:rPr>
      <w:rFonts w:ascii="Calibri" w:eastAsia="MS PGothic" w:hAnsi="Calibri" w:cs="Calibri"/>
      <w:sz w:val="21"/>
      <w:szCs w:val="21"/>
      <w:lang w:eastAsia="en-US"/>
    </w:rPr>
  </w:style>
  <w:style w:type="paragraph" w:customStyle="1" w:styleId="TableCaption">
    <w:name w:val="TableCaption"/>
    <w:basedOn w:val="Normal"/>
    <w:uiPriority w:val="99"/>
    <w:qFormat/>
    <w:rsid w:val="001D6884"/>
    <w:pPr>
      <w:keepNext/>
      <w:tabs>
        <w:tab w:val="left" w:pos="936"/>
      </w:tabs>
      <w:spacing w:before="120" w:after="60" w:line="254" w:lineRule="auto"/>
      <w:ind w:left="936" w:hanging="936"/>
      <w:jc w:val="both"/>
    </w:pPr>
    <w:rPr>
      <w:rFonts w:ascii="Calibri" w:eastAsia="MS PGothic" w:hAnsi="Calibri" w:cs="Calibri"/>
      <w:sz w:val="22"/>
      <w:szCs w:val="21"/>
      <w:lang w:eastAsia="en-US"/>
    </w:rPr>
  </w:style>
  <w:style w:type="paragraph" w:customStyle="1" w:styleId="EquationNumbered">
    <w:name w:val="Equation Numbered"/>
    <w:basedOn w:val="Normal"/>
    <w:uiPriority w:val="99"/>
    <w:qFormat/>
    <w:rsid w:val="001D6884"/>
    <w:pPr>
      <w:tabs>
        <w:tab w:val="center" w:pos="4320"/>
        <w:tab w:val="right" w:pos="8640"/>
      </w:tabs>
      <w:spacing w:before="60" w:after="60" w:line="300" w:lineRule="atLeast"/>
      <w:jc w:val="both"/>
    </w:pPr>
    <w:rPr>
      <w:rFonts w:ascii="Calibri" w:eastAsia="MS PGothic" w:hAnsi="Calibri" w:cs="Calibri"/>
      <w:sz w:val="22"/>
      <w:szCs w:val="21"/>
      <w:lang w:eastAsia="en-US"/>
    </w:rPr>
  </w:style>
  <w:style w:type="paragraph" w:customStyle="1" w:styleId="Style10ptChar">
    <w:name w:val="Style 10 pt Char"/>
    <w:basedOn w:val="Normal"/>
    <w:uiPriority w:val="99"/>
    <w:qFormat/>
    <w:rsid w:val="001D6884"/>
    <w:pPr>
      <w:spacing w:before="120" w:after="160" w:line="240" w:lineRule="exact"/>
      <w:jc w:val="both"/>
    </w:pPr>
    <w:rPr>
      <w:rFonts w:ascii="Calibri" w:eastAsia="MS Mincho" w:hAnsi="Calibri" w:cs="Calibri"/>
      <w:sz w:val="20"/>
      <w:szCs w:val="21"/>
      <w:lang w:eastAsia="en-US"/>
    </w:rPr>
  </w:style>
  <w:style w:type="paragraph" w:customStyle="1" w:styleId="Style10ptBoldChar">
    <w:name w:val="Style 10 pt Bold Char"/>
    <w:basedOn w:val="Normal"/>
    <w:uiPriority w:val="99"/>
    <w:qFormat/>
    <w:rsid w:val="001D6884"/>
    <w:pPr>
      <w:spacing w:before="60" w:after="60" w:line="240" w:lineRule="exact"/>
      <w:jc w:val="both"/>
    </w:pPr>
    <w:rPr>
      <w:rFonts w:ascii="Calibri" w:eastAsia="MS Mincho" w:hAnsi="Calibri" w:cs="Calibri"/>
      <w:b/>
      <w:sz w:val="20"/>
      <w:szCs w:val="21"/>
      <w:lang w:eastAsia="en-US"/>
    </w:rPr>
  </w:style>
  <w:style w:type="paragraph" w:customStyle="1" w:styleId="FigureCentered">
    <w:name w:val="FigureCentered"/>
    <w:basedOn w:val="Normal"/>
    <w:next w:val="Normal"/>
    <w:uiPriority w:val="99"/>
    <w:qFormat/>
    <w:rsid w:val="001D6884"/>
    <w:pPr>
      <w:keepNext/>
      <w:spacing w:before="60" w:after="60" w:line="240" w:lineRule="atLeast"/>
      <w:jc w:val="center"/>
    </w:pPr>
    <w:rPr>
      <w:rFonts w:ascii="Calibri" w:eastAsia="MS PGothic" w:hAnsi="Calibri" w:cs="Calibri"/>
      <w:sz w:val="21"/>
      <w:szCs w:val="21"/>
      <w:lang w:eastAsia="en-US"/>
    </w:rPr>
  </w:style>
  <w:style w:type="paragraph" w:customStyle="1" w:styleId="item">
    <w:name w:val="item"/>
    <w:basedOn w:val="Normal"/>
    <w:uiPriority w:val="99"/>
    <w:qFormat/>
    <w:rsid w:val="001D6884"/>
    <w:pPr>
      <w:numPr>
        <w:numId w:val="39"/>
      </w:numPr>
      <w:spacing w:after="160" w:line="254" w:lineRule="auto"/>
      <w:jc w:val="both"/>
    </w:pPr>
    <w:rPr>
      <w:rFonts w:ascii="Calibri" w:eastAsia="MS Mincho" w:hAnsi="Calibri" w:cs="Calibri"/>
      <w:sz w:val="20"/>
      <w:szCs w:val="21"/>
      <w:lang w:eastAsia="en-US"/>
    </w:rPr>
  </w:style>
  <w:style w:type="paragraph" w:customStyle="1" w:styleId="PaperTableCell">
    <w:name w:val="PaperTableCell"/>
    <w:basedOn w:val="Normal"/>
    <w:uiPriority w:val="99"/>
    <w:qFormat/>
    <w:rsid w:val="001D6884"/>
    <w:pPr>
      <w:spacing w:after="160" w:line="254" w:lineRule="auto"/>
      <w:jc w:val="both"/>
    </w:pPr>
    <w:rPr>
      <w:rFonts w:ascii="Calibri" w:eastAsia="MS PGothic" w:hAnsi="Calibri" w:cs="Calibri"/>
      <w:sz w:val="16"/>
      <w:lang w:eastAsia="en-US"/>
    </w:rPr>
  </w:style>
  <w:style w:type="paragraph" w:customStyle="1" w:styleId="CharCharCharCharCharChar1CharChar">
    <w:name w:val="Char Char Char Char Char Char1 Char Char"/>
    <w:next w:val="Normal"/>
    <w:uiPriority w:val="99"/>
    <w:semiHidden/>
    <w:qFormat/>
    <w:rsid w:val="001D6884"/>
    <w:pPr>
      <w:keepNext/>
      <w:tabs>
        <w:tab w:val="left" w:pos="720"/>
      </w:tabs>
      <w:autoSpaceDE w:val="0"/>
      <w:autoSpaceDN w:val="0"/>
      <w:adjustRightInd w:val="0"/>
      <w:spacing w:line="254" w:lineRule="auto"/>
      <w:ind w:left="720" w:hanging="360"/>
      <w:jc w:val="both"/>
    </w:pPr>
    <w:rPr>
      <w:rFonts w:ascii="Times New Roman" w:eastAsia="Yu Mincho" w:hAnsi="Times New Roman" w:cs="Times New Roman"/>
      <w:kern w:val="2"/>
      <w:sz w:val="20"/>
      <w:szCs w:val="20"/>
      <w:lang w:val="en-GB"/>
    </w:rPr>
  </w:style>
  <w:style w:type="paragraph" w:customStyle="1" w:styleId="CharCharCharCharCharChar1">
    <w:name w:val="Char Char Char Char Char Char1"/>
    <w:uiPriority w:val="99"/>
    <w:semiHidden/>
    <w:qFormat/>
    <w:rsid w:val="001D6884"/>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sz w:val="20"/>
      <w:szCs w:val="20"/>
    </w:rPr>
  </w:style>
  <w:style w:type="paragraph" w:customStyle="1" w:styleId="CharCharCharCharCharChar1CharChar1">
    <w:name w:val="Char Char Char Char Char Char1 Char Char1"/>
    <w:next w:val="Normal"/>
    <w:uiPriority w:val="99"/>
    <w:semiHidden/>
    <w:qFormat/>
    <w:rsid w:val="001D6884"/>
    <w:pPr>
      <w:keepNext/>
      <w:tabs>
        <w:tab w:val="left" w:pos="720"/>
      </w:tabs>
      <w:autoSpaceDE w:val="0"/>
      <w:autoSpaceDN w:val="0"/>
      <w:adjustRightInd w:val="0"/>
      <w:spacing w:line="254" w:lineRule="auto"/>
      <w:ind w:left="720" w:hanging="360"/>
      <w:jc w:val="both"/>
    </w:pPr>
    <w:rPr>
      <w:rFonts w:ascii="Times New Roman" w:eastAsia="Yu Mincho" w:hAnsi="Times New Roman" w:cs="Times New Roman"/>
      <w:kern w:val="2"/>
      <w:sz w:val="20"/>
      <w:szCs w:val="20"/>
      <w:lang w:val="en-GB"/>
    </w:rPr>
  </w:style>
  <w:style w:type="character" w:customStyle="1" w:styleId="NormalwithindentChar">
    <w:name w:val="Normal with indent Char"/>
    <w:link w:val="Normalwithindent"/>
    <w:qFormat/>
    <w:locked/>
    <w:rsid w:val="001D6884"/>
  </w:style>
  <w:style w:type="paragraph" w:customStyle="1" w:styleId="Normalwithindent">
    <w:name w:val="Normal with indent"/>
    <w:basedOn w:val="Normal"/>
    <w:link w:val="NormalwithindentChar"/>
    <w:qFormat/>
    <w:rsid w:val="001D6884"/>
    <w:pPr>
      <w:spacing w:before="120" w:after="120" w:line="336" w:lineRule="auto"/>
      <w:ind w:firstLine="397"/>
      <w:jc w:val="both"/>
    </w:pPr>
    <w:rPr>
      <w:rFonts w:asciiTheme="minorHAnsi" w:eastAsiaTheme="minorEastAsia" w:hAnsiTheme="minorHAnsi" w:cstheme="minorBidi"/>
      <w:sz w:val="22"/>
      <w:szCs w:val="22"/>
    </w:rPr>
  </w:style>
  <w:style w:type="paragraph" w:customStyle="1" w:styleId="font5">
    <w:name w:val="font5"/>
    <w:basedOn w:val="Normal"/>
    <w:uiPriority w:val="99"/>
    <w:qFormat/>
    <w:rsid w:val="001D6884"/>
    <w:pPr>
      <w:spacing w:before="100" w:beforeAutospacing="1" w:after="100" w:afterAutospacing="1" w:line="254" w:lineRule="auto"/>
      <w:jc w:val="both"/>
    </w:pPr>
    <w:rPr>
      <w:rFonts w:ascii="DengXian" w:eastAsia="DengXian" w:hAnsi="MS PGothic" w:cs="SimSun"/>
      <w:sz w:val="18"/>
      <w:szCs w:val="18"/>
    </w:rPr>
  </w:style>
  <w:style w:type="paragraph" w:customStyle="1" w:styleId="xl65">
    <w:name w:val="xl65"/>
    <w:basedOn w:val="Normal"/>
    <w:uiPriority w:val="99"/>
    <w:qFormat/>
    <w:rsid w:val="001D6884"/>
    <w:pPr>
      <w:spacing w:before="100" w:beforeAutospacing="1" w:after="100" w:afterAutospacing="1" w:line="254" w:lineRule="auto"/>
      <w:jc w:val="center"/>
    </w:pPr>
    <w:rPr>
      <w:rFonts w:ascii="SimSun" w:eastAsia="SimSun" w:hAnsi="SimSun" w:cs="SimSun"/>
      <w:sz w:val="16"/>
      <w:szCs w:val="16"/>
    </w:rPr>
  </w:style>
  <w:style w:type="paragraph" w:customStyle="1" w:styleId="xl66">
    <w:name w:val="xl66"/>
    <w:basedOn w:val="Normal"/>
    <w:uiPriority w:val="99"/>
    <w:qFormat/>
    <w:rsid w:val="001D6884"/>
    <w:pPr>
      <w:pBdr>
        <w:top w:val="single" w:sz="8" w:space="0" w:color="auto"/>
        <w:left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rPr>
  </w:style>
  <w:style w:type="paragraph" w:customStyle="1" w:styleId="xl67">
    <w:name w:val="xl67"/>
    <w:basedOn w:val="Normal"/>
    <w:uiPriority w:val="99"/>
    <w:qFormat/>
    <w:rsid w:val="001D6884"/>
    <w:pPr>
      <w:pBdr>
        <w:top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rPr>
  </w:style>
  <w:style w:type="paragraph" w:customStyle="1" w:styleId="xl68">
    <w:name w:val="xl68"/>
    <w:basedOn w:val="Normal"/>
    <w:uiPriority w:val="99"/>
    <w:qFormat/>
    <w:rsid w:val="001D6884"/>
    <w:pPr>
      <w:spacing w:before="100" w:beforeAutospacing="1" w:after="100" w:afterAutospacing="1" w:line="254" w:lineRule="auto"/>
      <w:jc w:val="center"/>
    </w:pPr>
    <w:rPr>
      <w:rFonts w:ascii="SimSun" w:eastAsia="SimSun" w:hAnsi="SimSun" w:cs="SimSun"/>
      <w:sz w:val="15"/>
      <w:szCs w:val="15"/>
    </w:rPr>
  </w:style>
  <w:style w:type="paragraph" w:customStyle="1" w:styleId="xl69">
    <w:name w:val="xl69"/>
    <w:basedOn w:val="Normal"/>
    <w:uiPriority w:val="99"/>
    <w:qFormat/>
    <w:rsid w:val="001D688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70">
    <w:name w:val="xl70"/>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71">
    <w:name w:val="xl71"/>
    <w:basedOn w:val="Normal"/>
    <w:uiPriority w:val="99"/>
    <w:qFormat/>
    <w:rsid w:val="001D688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72">
    <w:name w:val="xl72"/>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rPr>
  </w:style>
  <w:style w:type="paragraph" w:customStyle="1" w:styleId="xl73">
    <w:name w:val="xl73"/>
    <w:basedOn w:val="Normal"/>
    <w:uiPriority w:val="99"/>
    <w:qFormat/>
    <w:rsid w:val="001D688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74">
    <w:name w:val="xl74"/>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75">
    <w:name w:val="xl75"/>
    <w:basedOn w:val="Normal"/>
    <w:uiPriority w:val="99"/>
    <w:qFormat/>
    <w:rsid w:val="001D688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76">
    <w:name w:val="xl76"/>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color w:val="FF0000"/>
      <w:sz w:val="16"/>
      <w:szCs w:val="16"/>
    </w:rPr>
  </w:style>
  <w:style w:type="paragraph" w:customStyle="1" w:styleId="xl77">
    <w:name w:val="xl77"/>
    <w:basedOn w:val="Normal"/>
    <w:uiPriority w:val="99"/>
    <w:qFormat/>
    <w:rsid w:val="001D688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78">
    <w:name w:val="xl78"/>
    <w:basedOn w:val="Normal"/>
    <w:uiPriority w:val="99"/>
    <w:qFormat/>
    <w:rsid w:val="001D6884"/>
    <w:pPr>
      <w:pBdr>
        <w:top w:val="single" w:sz="8" w:space="0" w:color="auto"/>
        <w:bottom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rPr>
  </w:style>
  <w:style w:type="paragraph" w:customStyle="1" w:styleId="xl79">
    <w:name w:val="xl79"/>
    <w:basedOn w:val="Normal"/>
    <w:uiPriority w:val="99"/>
    <w:qFormat/>
    <w:rsid w:val="001D688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rPr>
  </w:style>
  <w:style w:type="paragraph" w:customStyle="1" w:styleId="xl80">
    <w:name w:val="xl80"/>
    <w:basedOn w:val="Normal"/>
    <w:uiPriority w:val="99"/>
    <w:qFormat/>
    <w:rsid w:val="001D688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81">
    <w:name w:val="xl81"/>
    <w:basedOn w:val="Normal"/>
    <w:uiPriority w:val="99"/>
    <w:qFormat/>
    <w:rsid w:val="001D688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82">
    <w:name w:val="xl82"/>
    <w:basedOn w:val="Normal"/>
    <w:uiPriority w:val="99"/>
    <w:qFormat/>
    <w:rsid w:val="001D688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83">
    <w:name w:val="xl83"/>
    <w:basedOn w:val="Normal"/>
    <w:uiPriority w:val="99"/>
    <w:qFormat/>
    <w:rsid w:val="001D688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rPr>
  </w:style>
  <w:style w:type="paragraph" w:customStyle="1" w:styleId="xl84">
    <w:name w:val="xl84"/>
    <w:basedOn w:val="Normal"/>
    <w:uiPriority w:val="99"/>
    <w:qFormat/>
    <w:rsid w:val="001D688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rPr>
  </w:style>
  <w:style w:type="paragraph" w:customStyle="1" w:styleId="xl85">
    <w:name w:val="xl85"/>
    <w:basedOn w:val="Normal"/>
    <w:uiPriority w:val="99"/>
    <w:qFormat/>
    <w:rsid w:val="001D6884"/>
    <w:pPr>
      <w:pBdr>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86">
    <w:name w:val="xl86"/>
    <w:basedOn w:val="Normal"/>
    <w:uiPriority w:val="99"/>
    <w:qFormat/>
    <w:rsid w:val="001D6884"/>
    <w:pPr>
      <w:pBdr>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87">
    <w:name w:val="xl87"/>
    <w:basedOn w:val="Normal"/>
    <w:uiPriority w:val="99"/>
    <w:qFormat/>
    <w:rsid w:val="001D6884"/>
    <w:pPr>
      <w:pBdr>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88">
    <w:name w:val="xl88"/>
    <w:basedOn w:val="Normal"/>
    <w:uiPriority w:val="99"/>
    <w:qFormat/>
    <w:rsid w:val="001D6884"/>
    <w:pPr>
      <w:pBdr>
        <w:top w:val="single" w:sz="8" w:space="0" w:color="auto"/>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89">
    <w:name w:val="xl89"/>
    <w:basedOn w:val="Normal"/>
    <w:uiPriority w:val="99"/>
    <w:qFormat/>
    <w:rsid w:val="001D6884"/>
    <w:pPr>
      <w:pBdr>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90">
    <w:name w:val="xl90"/>
    <w:basedOn w:val="Normal"/>
    <w:uiPriority w:val="99"/>
    <w:qFormat/>
    <w:rsid w:val="001D6884"/>
    <w:pPr>
      <w:pBdr>
        <w:left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91">
    <w:name w:val="xl91"/>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92">
    <w:name w:val="xl92"/>
    <w:basedOn w:val="Normal"/>
    <w:uiPriority w:val="99"/>
    <w:qFormat/>
    <w:rsid w:val="001D6884"/>
    <w:pPr>
      <w:pBdr>
        <w:top w:val="single" w:sz="8" w:space="0" w:color="auto"/>
        <w:left w:val="single" w:sz="4" w:space="0" w:color="auto"/>
        <w:right w:val="single" w:sz="4" w:space="0" w:color="auto"/>
      </w:pBdr>
      <w:shd w:val="clear" w:color="auto" w:fill="8EA9DB"/>
      <w:spacing w:before="100" w:beforeAutospacing="1" w:after="100" w:afterAutospacing="1" w:line="254" w:lineRule="auto"/>
      <w:jc w:val="both"/>
    </w:pPr>
    <w:rPr>
      <w:rFonts w:ascii="SimSun" w:eastAsia="SimSun" w:hAnsi="SimSun" w:cs="SimSun"/>
      <w:sz w:val="16"/>
      <w:szCs w:val="16"/>
    </w:rPr>
  </w:style>
  <w:style w:type="paragraph" w:customStyle="1" w:styleId="xl93">
    <w:name w:val="xl93"/>
    <w:basedOn w:val="Normal"/>
    <w:uiPriority w:val="99"/>
    <w:qFormat/>
    <w:rsid w:val="001D688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color w:val="FF0000"/>
      <w:sz w:val="16"/>
      <w:szCs w:val="16"/>
    </w:rPr>
  </w:style>
  <w:style w:type="paragraph" w:customStyle="1" w:styleId="xl94">
    <w:name w:val="xl94"/>
    <w:basedOn w:val="Normal"/>
    <w:uiPriority w:val="99"/>
    <w:qFormat/>
    <w:rsid w:val="001D6884"/>
    <w:pPr>
      <w:pBdr>
        <w:top w:val="single" w:sz="8" w:space="0" w:color="auto"/>
        <w:left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95">
    <w:name w:val="xl95"/>
    <w:basedOn w:val="Normal"/>
    <w:uiPriority w:val="99"/>
    <w:qFormat/>
    <w:rsid w:val="001D6884"/>
    <w:pPr>
      <w:pBdr>
        <w:top w:val="single" w:sz="4" w:space="0" w:color="auto"/>
        <w:left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96">
    <w:name w:val="xl96"/>
    <w:basedOn w:val="Normal"/>
    <w:uiPriority w:val="99"/>
    <w:qFormat/>
    <w:rsid w:val="001D6884"/>
    <w:pPr>
      <w:pBdr>
        <w:top w:val="single" w:sz="4" w:space="0" w:color="auto"/>
        <w:left w:val="single" w:sz="8" w:space="0" w:color="auto"/>
        <w:bottom w:val="single" w:sz="8"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97">
    <w:name w:val="xl97"/>
    <w:basedOn w:val="Normal"/>
    <w:uiPriority w:val="99"/>
    <w:qFormat/>
    <w:rsid w:val="001D688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98">
    <w:name w:val="xl98"/>
    <w:basedOn w:val="Normal"/>
    <w:uiPriority w:val="99"/>
    <w:qFormat/>
    <w:rsid w:val="001D688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99">
    <w:name w:val="xl99"/>
    <w:basedOn w:val="Normal"/>
    <w:uiPriority w:val="99"/>
    <w:qFormat/>
    <w:rsid w:val="001D688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00">
    <w:name w:val="xl100"/>
    <w:basedOn w:val="Normal"/>
    <w:uiPriority w:val="99"/>
    <w:qFormat/>
    <w:rsid w:val="001D6884"/>
    <w:pPr>
      <w:pBdr>
        <w:top w:val="single" w:sz="8" w:space="0" w:color="auto"/>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01">
    <w:name w:val="xl101"/>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both"/>
    </w:pPr>
    <w:rPr>
      <w:rFonts w:ascii="SimSun" w:eastAsia="SimSun" w:hAnsi="SimSun" w:cs="SimSun"/>
      <w:sz w:val="16"/>
      <w:szCs w:val="16"/>
    </w:rPr>
  </w:style>
  <w:style w:type="paragraph" w:customStyle="1" w:styleId="xl102">
    <w:name w:val="xl102"/>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rPr>
  </w:style>
  <w:style w:type="paragraph" w:customStyle="1" w:styleId="xl103">
    <w:name w:val="xl103"/>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04">
    <w:name w:val="xl104"/>
    <w:basedOn w:val="Normal"/>
    <w:uiPriority w:val="99"/>
    <w:qFormat/>
    <w:rsid w:val="001D6884"/>
    <w:pPr>
      <w:pBdr>
        <w:top w:val="single" w:sz="8" w:space="0" w:color="auto"/>
        <w:left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105">
    <w:name w:val="xl105"/>
    <w:basedOn w:val="Normal"/>
    <w:uiPriority w:val="99"/>
    <w:qFormat/>
    <w:rsid w:val="001D688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106">
    <w:name w:val="xl106"/>
    <w:basedOn w:val="Normal"/>
    <w:uiPriority w:val="99"/>
    <w:qFormat/>
    <w:rsid w:val="001D6884"/>
    <w:pPr>
      <w:pBdr>
        <w:top w:val="single" w:sz="8" w:space="0" w:color="auto"/>
        <w:left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rPr>
  </w:style>
  <w:style w:type="paragraph" w:customStyle="1" w:styleId="xl107">
    <w:name w:val="xl107"/>
    <w:basedOn w:val="Normal"/>
    <w:uiPriority w:val="99"/>
    <w:qFormat/>
    <w:rsid w:val="001D6884"/>
    <w:pPr>
      <w:pBdr>
        <w:left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rPr>
  </w:style>
  <w:style w:type="paragraph" w:customStyle="1" w:styleId="xl108">
    <w:name w:val="xl108"/>
    <w:basedOn w:val="Normal"/>
    <w:uiPriority w:val="99"/>
    <w:qFormat/>
    <w:rsid w:val="001D688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line="254" w:lineRule="auto"/>
      <w:jc w:val="center"/>
    </w:pPr>
    <w:rPr>
      <w:rFonts w:ascii="Arial" w:eastAsia="SimSun" w:hAnsi="Arial" w:cs="Arial"/>
      <w:sz w:val="15"/>
      <w:szCs w:val="15"/>
    </w:rPr>
  </w:style>
  <w:style w:type="paragraph" w:customStyle="1" w:styleId="xl109">
    <w:name w:val="xl109"/>
    <w:basedOn w:val="Normal"/>
    <w:uiPriority w:val="99"/>
    <w:qFormat/>
    <w:rsid w:val="001D6884"/>
    <w:pPr>
      <w:pBdr>
        <w:top w:val="single" w:sz="4"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110">
    <w:name w:val="xl110"/>
    <w:basedOn w:val="Normal"/>
    <w:uiPriority w:val="99"/>
    <w:qFormat/>
    <w:rsid w:val="001D6884"/>
    <w:pPr>
      <w:pBdr>
        <w:top w:val="single" w:sz="4" w:space="0" w:color="auto"/>
        <w:bottom w:val="single" w:sz="8"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111">
    <w:name w:val="xl111"/>
    <w:basedOn w:val="Normal"/>
    <w:uiPriority w:val="99"/>
    <w:qFormat/>
    <w:rsid w:val="001D6884"/>
    <w:pPr>
      <w:pBdr>
        <w:top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rPr>
  </w:style>
  <w:style w:type="paragraph" w:customStyle="1" w:styleId="xl112">
    <w:name w:val="xl112"/>
    <w:basedOn w:val="Normal"/>
    <w:uiPriority w:val="99"/>
    <w:qFormat/>
    <w:rsid w:val="001D688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13">
    <w:name w:val="xl113"/>
    <w:basedOn w:val="Normal"/>
    <w:uiPriority w:val="99"/>
    <w:qFormat/>
    <w:rsid w:val="001D688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14">
    <w:name w:val="xl114"/>
    <w:basedOn w:val="Normal"/>
    <w:uiPriority w:val="99"/>
    <w:qFormat/>
    <w:rsid w:val="001D688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rPr>
  </w:style>
  <w:style w:type="paragraph" w:customStyle="1" w:styleId="xl115">
    <w:name w:val="xl115"/>
    <w:basedOn w:val="Normal"/>
    <w:uiPriority w:val="99"/>
    <w:qFormat/>
    <w:rsid w:val="001D688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116">
    <w:name w:val="xl116"/>
    <w:basedOn w:val="Normal"/>
    <w:uiPriority w:val="99"/>
    <w:qFormat/>
    <w:rsid w:val="001D688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xl117">
    <w:name w:val="xl117"/>
    <w:basedOn w:val="Normal"/>
    <w:uiPriority w:val="99"/>
    <w:qFormat/>
    <w:rsid w:val="001D688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rPr>
  </w:style>
  <w:style w:type="paragraph" w:customStyle="1" w:styleId="Equation">
    <w:name w:val="Equation"/>
    <w:basedOn w:val="Normal"/>
    <w:next w:val="Normal"/>
    <w:uiPriority w:val="99"/>
    <w:qFormat/>
    <w:rsid w:val="001D6884"/>
    <w:pPr>
      <w:tabs>
        <w:tab w:val="right" w:pos="10206"/>
      </w:tabs>
      <w:overflowPunct w:val="0"/>
      <w:autoSpaceDE w:val="0"/>
      <w:autoSpaceDN w:val="0"/>
      <w:adjustRightInd w:val="0"/>
      <w:spacing w:after="220" w:line="254" w:lineRule="auto"/>
      <w:ind w:left="1298"/>
      <w:jc w:val="both"/>
    </w:pPr>
    <w:rPr>
      <w:rFonts w:ascii="Arial" w:eastAsia="SimSun" w:hAnsi="Arial" w:cs="Calibri"/>
      <w:sz w:val="22"/>
      <w:szCs w:val="21"/>
    </w:rPr>
  </w:style>
  <w:style w:type="paragraph" w:customStyle="1" w:styleId="11BodyText">
    <w:name w:val="11 BodyText"/>
    <w:basedOn w:val="Normal"/>
    <w:uiPriority w:val="99"/>
    <w:qFormat/>
    <w:rsid w:val="001D6884"/>
    <w:pPr>
      <w:overflowPunct w:val="0"/>
      <w:autoSpaceDE w:val="0"/>
      <w:autoSpaceDN w:val="0"/>
      <w:adjustRightInd w:val="0"/>
      <w:spacing w:after="220" w:line="254" w:lineRule="auto"/>
      <w:ind w:left="1298"/>
      <w:jc w:val="both"/>
    </w:pPr>
    <w:rPr>
      <w:rFonts w:ascii="Arial" w:eastAsia="SimSun" w:hAnsi="Arial" w:cs="Calibri"/>
      <w:sz w:val="22"/>
      <w:szCs w:val="21"/>
      <w:lang w:eastAsia="en-US"/>
    </w:rPr>
  </w:style>
  <w:style w:type="paragraph" w:customStyle="1" w:styleId="bodyCharCharChar">
    <w:name w:val="body Char Char Char"/>
    <w:basedOn w:val="Normal"/>
    <w:uiPriority w:val="99"/>
    <w:qFormat/>
    <w:rsid w:val="001D6884"/>
    <w:pPr>
      <w:tabs>
        <w:tab w:val="left" w:pos="2160"/>
      </w:tabs>
      <w:overflowPunct w:val="0"/>
      <w:autoSpaceDE w:val="0"/>
      <w:autoSpaceDN w:val="0"/>
      <w:adjustRightInd w:val="0"/>
      <w:spacing w:before="120" w:after="120" w:line="280" w:lineRule="atLeast"/>
      <w:jc w:val="both"/>
    </w:pPr>
    <w:rPr>
      <w:rFonts w:ascii="New York" w:eastAsia="SimSun" w:hAnsi="New York" w:cs="Calibri"/>
      <w:sz w:val="21"/>
      <w:szCs w:val="21"/>
      <w:lang w:eastAsia="en-US"/>
    </w:rPr>
  </w:style>
  <w:style w:type="character" w:customStyle="1" w:styleId="bodyChar">
    <w:name w:val="body Char"/>
    <w:link w:val="body"/>
    <w:qFormat/>
    <w:locked/>
    <w:rsid w:val="001D6884"/>
    <w:rPr>
      <w:rFonts w:ascii="New York" w:eastAsia="SimSun" w:hAnsi="New York"/>
      <w:lang w:eastAsia="en-US"/>
    </w:rPr>
  </w:style>
  <w:style w:type="paragraph" w:customStyle="1" w:styleId="body">
    <w:name w:val="body"/>
    <w:basedOn w:val="Normal"/>
    <w:link w:val="bodyChar"/>
    <w:qFormat/>
    <w:rsid w:val="001D6884"/>
    <w:pPr>
      <w:tabs>
        <w:tab w:val="left" w:pos="2160"/>
      </w:tabs>
      <w:overflowPunct w:val="0"/>
      <w:autoSpaceDE w:val="0"/>
      <w:autoSpaceDN w:val="0"/>
      <w:adjustRightInd w:val="0"/>
      <w:spacing w:before="120" w:after="120" w:line="280" w:lineRule="atLeast"/>
      <w:jc w:val="both"/>
    </w:pPr>
    <w:rPr>
      <w:rFonts w:ascii="New York" w:eastAsia="SimSun" w:hAnsi="New York" w:cstheme="minorBidi"/>
      <w:sz w:val="22"/>
      <w:szCs w:val="22"/>
      <w:lang w:eastAsia="en-US"/>
    </w:rPr>
  </w:style>
  <w:style w:type="character" w:customStyle="1" w:styleId="aa">
    <w:name w:val="テキスト (文字)"/>
    <w:link w:val="ab"/>
    <w:qFormat/>
    <w:locked/>
    <w:rsid w:val="001D6884"/>
    <w:rPr>
      <w:rFonts w:ascii="Century" w:hAnsi="Century"/>
    </w:rPr>
  </w:style>
  <w:style w:type="paragraph" w:customStyle="1" w:styleId="ab">
    <w:name w:val="テキスト"/>
    <w:basedOn w:val="Normal"/>
    <w:link w:val="aa"/>
    <w:qFormat/>
    <w:rsid w:val="001D6884"/>
    <w:pPr>
      <w:spacing w:afterLines="50" w:line="320" w:lineRule="exact"/>
      <w:ind w:firstLineChars="100" w:firstLine="210"/>
      <w:jc w:val="both"/>
    </w:pPr>
    <w:rPr>
      <w:rFonts w:ascii="Century" w:eastAsiaTheme="minorEastAsia" w:hAnsi="Century" w:cstheme="minorBidi"/>
      <w:sz w:val="22"/>
      <w:szCs w:val="22"/>
    </w:rPr>
  </w:style>
  <w:style w:type="paragraph" w:customStyle="1" w:styleId="gmail-msolistparagraph">
    <w:name w:val="gmail-msolistparagraph"/>
    <w:basedOn w:val="Normal"/>
    <w:uiPriority w:val="99"/>
    <w:semiHidden/>
    <w:qFormat/>
    <w:rsid w:val="001D6884"/>
    <w:pPr>
      <w:spacing w:before="75" w:after="75" w:line="254" w:lineRule="auto"/>
      <w:jc w:val="both"/>
    </w:pPr>
    <w:rPr>
      <w:rFonts w:ascii="Malgun Gothic" w:eastAsia="Malgun Gothic" w:hAnsi="Malgun Gothic" w:cs="Calibri"/>
      <w:sz w:val="20"/>
      <w:szCs w:val="21"/>
      <w:lang w:val="sv-SE" w:eastAsia="sv-SE"/>
    </w:rPr>
  </w:style>
  <w:style w:type="paragraph" w:customStyle="1" w:styleId="gmail-b2">
    <w:name w:val="gmail-b2"/>
    <w:basedOn w:val="Normal"/>
    <w:uiPriority w:val="99"/>
    <w:semiHidden/>
    <w:qFormat/>
    <w:rsid w:val="001D6884"/>
    <w:pPr>
      <w:spacing w:before="75" w:after="75" w:line="254" w:lineRule="auto"/>
      <w:jc w:val="both"/>
    </w:pPr>
    <w:rPr>
      <w:rFonts w:ascii="Malgun Gothic" w:eastAsia="Malgun Gothic" w:hAnsi="Malgun Gothic" w:cs="Calibri"/>
      <w:sz w:val="20"/>
      <w:szCs w:val="21"/>
      <w:lang w:val="sv-SE" w:eastAsia="sv-SE"/>
    </w:rPr>
  </w:style>
  <w:style w:type="paragraph" w:customStyle="1" w:styleId="onecomwebmail-msolistparagraph">
    <w:name w:val="onecomwebmail-msolistparagraph"/>
    <w:basedOn w:val="Normal"/>
    <w:uiPriority w:val="99"/>
    <w:qFormat/>
    <w:rsid w:val="001D6884"/>
    <w:pPr>
      <w:spacing w:before="100" w:beforeAutospacing="1" w:after="100" w:afterAutospacing="1" w:line="254" w:lineRule="auto"/>
      <w:jc w:val="both"/>
    </w:pPr>
    <w:rPr>
      <w:rFonts w:ascii="Calibri" w:eastAsia="MS PGothic" w:hAnsi="Calibri" w:cs="Calibri"/>
      <w:sz w:val="21"/>
      <w:lang w:val="sv-SE" w:eastAsia="sv-SE"/>
    </w:rPr>
  </w:style>
  <w:style w:type="paragraph" w:customStyle="1" w:styleId="onecomwebmail-tah">
    <w:name w:val="onecomwebmail-tah"/>
    <w:basedOn w:val="Normal"/>
    <w:uiPriority w:val="99"/>
    <w:qFormat/>
    <w:rsid w:val="001D6884"/>
    <w:pPr>
      <w:spacing w:before="100" w:beforeAutospacing="1" w:after="100" w:afterAutospacing="1" w:line="254" w:lineRule="auto"/>
      <w:jc w:val="both"/>
    </w:pPr>
    <w:rPr>
      <w:rFonts w:ascii="Calibri" w:eastAsia="MS PGothic" w:hAnsi="Calibri" w:cs="Calibri"/>
      <w:sz w:val="21"/>
      <w:lang w:val="sv-SE" w:eastAsia="sv-SE"/>
    </w:rPr>
  </w:style>
  <w:style w:type="paragraph" w:customStyle="1" w:styleId="onecomwebmail-tac">
    <w:name w:val="onecomwebmail-tac"/>
    <w:basedOn w:val="Normal"/>
    <w:uiPriority w:val="99"/>
    <w:qFormat/>
    <w:rsid w:val="001D6884"/>
    <w:pPr>
      <w:spacing w:before="100" w:beforeAutospacing="1" w:after="100" w:afterAutospacing="1" w:line="254" w:lineRule="auto"/>
      <w:jc w:val="both"/>
    </w:pPr>
    <w:rPr>
      <w:rFonts w:ascii="Calibri" w:eastAsia="MS PGothic" w:hAnsi="Calibri" w:cs="Calibri"/>
      <w:sz w:val="21"/>
      <w:lang w:val="sv-SE" w:eastAsia="sv-SE"/>
    </w:rPr>
  </w:style>
  <w:style w:type="paragraph" w:customStyle="1" w:styleId="NF">
    <w:name w:val="NF"/>
    <w:basedOn w:val="NO"/>
    <w:uiPriority w:val="99"/>
    <w:qFormat/>
    <w:rsid w:val="001D6884"/>
    <w:pPr>
      <w:keepNext/>
      <w:spacing w:line="254" w:lineRule="auto"/>
      <w:jc w:val="both"/>
    </w:pPr>
    <w:rPr>
      <w:rFonts w:ascii="Arial" w:eastAsia="Yu Mincho" w:hAnsi="Arial"/>
      <w:kern w:val="2"/>
      <w:sz w:val="18"/>
      <w:szCs w:val="22"/>
      <w:lang w:val="en-US"/>
    </w:rPr>
  </w:style>
  <w:style w:type="paragraph" w:customStyle="1" w:styleId="Tablehead">
    <w:name w:val="Table_head"/>
    <w:basedOn w:val="Normal"/>
    <w:next w:val="Normal"/>
    <w:uiPriority w:val="99"/>
    <w:qFormat/>
    <w:rsid w:val="001D688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54" w:lineRule="auto"/>
      <w:jc w:val="center"/>
    </w:pPr>
    <w:rPr>
      <w:rFonts w:ascii="Calibri" w:eastAsia="MS PGothic" w:hAnsi="Calibri" w:cs="Calibri"/>
      <w:b/>
      <w:sz w:val="22"/>
      <w:szCs w:val="21"/>
      <w:lang w:val="fr-FR" w:eastAsia="zh-TW"/>
    </w:rPr>
  </w:style>
  <w:style w:type="character" w:customStyle="1" w:styleId="Style1Char">
    <w:name w:val="Style1 Char"/>
    <w:link w:val="Style1"/>
    <w:qFormat/>
    <w:locked/>
    <w:rsid w:val="001D6884"/>
  </w:style>
  <w:style w:type="paragraph" w:customStyle="1" w:styleId="Style1">
    <w:name w:val="Style1"/>
    <w:basedOn w:val="Normal"/>
    <w:link w:val="Style1Char"/>
    <w:qFormat/>
    <w:rsid w:val="001D6884"/>
    <w:pPr>
      <w:spacing w:after="100" w:afterAutospacing="1" w:line="300" w:lineRule="auto"/>
      <w:ind w:firstLine="360"/>
      <w:contextualSpacing/>
      <w:jc w:val="both"/>
    </w:pPr>
    <w:rPr>
      <w:rFonts w:asciiTheme="minorHAnsi" w:eastAsiaTheme="minorEastAsia" w:hAnsiTheme="minorHAnsi" w:cstheme="minorBidi"/>
      <w:sz w:val="22"/>
      <w:szCs w:val="22"/>
    </w:rPr>
  </w:style>
  <w:style w:type="character" w:customStyle="1" w:styleId="TFZchn">
    <w:name w:val="TF Zchn"/>
    <w:link w:val="TF"/>
    <w:qFormat/>
    <w:locked/>
    <w:rsid w:val="001D6884"/>
    <w:rPr>
      <w:rFonts w:ascii="Arial" w:eastAsia="MS Gothic" w:hAnsi="Arial" w:cs="Arial"/>
      <w:b/>
      <w:szCs w:val="21"/>
    </w:rPr>
  </w:style>
  <w:style w:type="paragraph" w:customStyle="1" w:styleId="TF">
    <w:name w:val="TF"/>
    <w:basedOn w:val="TH"/>
    <w:link w:val="TFZchn"/>
    <w:qFormat/>
    <w:rsid w:val="001D6884"/>
    <w:pPr>
      <w:keepNext w:val="0"/>
      <w:overflowPunct/>
      <w:autoSpaceDE/>
      <w:autoSpaceDN/>
      <w:adjustRightInd/>
      <w:spacing w:before="0" w:after="240" w:line="254" w:lineRule="auto"/>
      <w:textAlignment w:val="auto"/>
    </w:pPr>
    <w:rPr>
      <w:rFonts w:eastAsia="MS Gothic" w:cs="Arial"/>
      <w:sz w:val="22"/>
      <w:szCs w:val="21"/>
      <w:lang w:val="en-US" w:eastAsia="zh-CN"/>
    </w:rPr>
  </w:style>
  <w:style w:type="character" w:customStyle="1" w:styleId="z-">
    <w:name w:val="z-窗体顶端 字符"/>
    <w:link w:val="z-1"/>
    <w:uiPriority w:val="99"/>
    <w:semiHidden/>
    <w:qFormat/>
    <w:locked/>
    <w:rsid w:val="001D6884"/>
    <w:rPr>
      <w:rFonts w:ascii="Arial" w:eastAsia="MS PGothic" w:hAnsi="Arial" w:cs="Arial"/>
      <w:vanish/>
      <w:sz w:val="16"/>
      <w:szCs w:val="16"/>
      <w:lang w:eastAsia="zh-TW"/>
    </w:rPr>
  </w:style>
  <w:style w:type="paragraph" w:customStyle="1" w:styleId="z-1">
    <w:name w:val="z-窗体顶端1"/>
    <w:basedOn w:val="Normal"/>
    <w:next w:val="Normal"/>
    <w:link w:val="z-"/>
    <w:uiPriority w:val="99"/>
    <w:semiHidden/>
    <w:qFormat/>
    <w:rsid w:val="001D6884"/>
    <w:pPr>
      <w:pBdr>
        <w:bottom w:val="single" w:sz="6" w:space="1" w:color="auto"/>
      </w:pBdr>
      <w:spacing w:after="160" w:line="254" w:lineRule="auto"/>
      <w:jc w:val="center"/>
    </w:pPr>
    <w:rPr>
      <w:rFonts w:ascii="Arial" w:eastAsia="MS PGothic" w:hAnsi="Arial" w:cs="Arial"/>
      <w:vanish/>
      <w:sz w:val="16"/>
      <w:szCs w:val="16"/>
      <w:lang w:eastAsia="zh-TW"/>
    </w:rPr>
  </w:style>
  <w:style w:type="character" w:customStyle="1" w:styleId="z-0">
    <w:name w:val="z-窗体底端 字符"/>
    <w:link w:val="z-10"/>
    <w:uiPriority w:val="99"/>
    <w:semiHidden/>
    <w:qFormat/>
    <w:locked/>
    <w:rsid w:val="001D6884"/>
    <w:rPr>
      <w:rFonts w:ascii="Arial" w:eastAsia="MS PGothic" w:hAnsi="Arial" w:cs="Arial"/>
      <w:vanish/>
      <w:sz w:val="16"/>
      <w:szCs w:val="16"/>
      <w:lang w:eastAsia="zh-TW"/>
    </w:rPr>
  </w:style>
  <w:style w:type="paragraph" w:customStyle="1" w:styleId="z-10">
    <w:name w:val="z-窗体底端1"/>
    <w:basedOn w:val="Normal"/>
    <w:next w:val="Normal"/>
    <w:link w:val="z-0"/>
    <w:uiPriority w:val="99"/>
    <w:semiHidden/>
    <w:qFormat/>
    <w:rsid w:val="001D6884"/>
    <w:pPr>
      <w:pBdr>
        <w:top w:val="single" w:sz="6" w:space="1" w:color="auto"/>
      </w:pBdr>
      <w:spacing w:after="160" w:line="254" w:lineRule="auto"/>
      <w:jc w:val="center"/>
    </w:pPr>
    <w:rPr>
      <w:rFonts w:ascii="Arial" w:eastAsia="MS PGothic" w:hAnsi="Arial" w:cs="Arial"/>
      <w:vanish/>
      <w:sz w:val="16"/>
      <w:szCs w:val="16"/>
      <w:lang w:eastAsia="zh-TW"/>
    </w:rPr>
  </w:style>
  <w:style w:type="paragraph" w:customStyle="1" w:styleId="Revision4">
    <w:name w:val="Revision4"/>
    <w:uiPriority w:val="99"/>
    <w:semiHidden/>
    <w:qFormat/>
    <w:rsid w:val="001D6884"/>
    <w:pPr>
      <w:spacing w:line="254" w:lineRule="auto"/>
    </w:pPr>
    <w:rPr>
      <w:rFonts w:ascii="Yu Mincho" w:eastAsia="Yu Mincho" w:hAnsi="Yu Mincho" w:cs="Times New Roman"/>
      <w:kern w:val="2"/>
      <w:sz w:val="21"/>
      <w:lang w:eastAsia="ja-JP"/>
    </w:rPr>
  </w:style>
  <w:style w:type="paragraph" w:customStyle="1" w:styleId="TOCHeading1">
    <w:name w:val="TOC Heading1"/>
    <w:basedOn w:val="Heading1"/>
    <w:next w:val="Normal"/>
    <w:uiPriority w:val="39"/>
    <w:semiHidden/>
    <w:qFormat/>
    <w:rsid w:val="001D6884"/>
    <w:pPr>
      <w:numPr>
        <w:numId w:val="0"/>
      </w:numPr>
      <w:pBdr>
        <w:top w:val="none" w:sz="0" w:space="0" w:color="auto"/>
      </w:pBdr>
      <w:overflowPunct/>
      <w:autoSpaceDE/>
      <w:autoSpaceDN/>
      <w:adjustRightInd/>
      <w:spacing w:after="0" w:line="252" w:lineRule="auto"/>
      <w:textAlignment w:val="auto"/>
      <w:outlineLvl w:val="9"/>
    </w:pPr>
    <w:rPr>
      <w:rFonts w:ascii="Calibri Light" w:eastAsia="Yu Mincho" w:hAnsi="Calibri Light"/>
      <w:color w:val="2F5496"/>
      <w:sz w:val="32"/>
      <w:szCs w:val="32"/>
      <w:lang w:eastAsia="en-US"/>
    </w:rPr>
  </w:style>
  <w:style w:type="character" w:customStyle="1" w:styleId="z-TopofFormChar">
    <w:name w:val="z-Top of Form Char"/>
    <w:link w:val="z-TopofForm1"/>
    <w:uiPriority w:val="99"/>
    <w:semiHidden/>
    <w:qFormat/>
    <w:locked/>
    <w:rsid w:val="001D6884"/>
    <w:rPr>
      <w:rFonts w:ascii="Arial" w:eastAsia="MS PGothic" w:hAnsi="Arial" w:cs="Arial"/>
      <w:vanish/>
      <w:sz w:val="16"/>
      <w:szCs w:val="16"/>
      <w:lang w:val="en-GB" w:eastAsia="en-US"/>
    </w:rPr>
  </w:style>
  <w:style w:type="paragraph" w:customStyle="1" w:styleId="z-TopofForm1">
    <w:name w:val="z-Top of Form1"/>
    <w:basedOn w:val="Normal"/>
    <w:next w:val="Normal"/>
    <w:link w:val="z-TopofFormChar"/>
    <w:uiPriority w:val="99"/>
    <w:semiHidden/>
    <w:qFormat/>
    <w:rsid w:val="001D6884"/>
    <w:pPr>
      <w:pBdr>
        <w:bottom w:val="single" w:sz="6" w:space="1" w:color="auto"/>
      </w:pBdr>
      <w:spacing w:after="160" w:line="254" w:lineRule="auto"/>
      <w:jc w:val="center"/>
    </w:pPr>
    <w:rPr>
      <w:rFonts w:ascii="Arial" w:eastAsia="MS PGothic" w:hAnsi="Arial" w:cs="Arial"/>
      <w:vanish/>
      <w:sz w:val="16"/>
      <w:szCs w:val="16"/>
      <w:lang w:val="en-GB" w:eastAsia="en-US"/>
    </w:rPr>
  </w:style>
  <w:style w:type="character" w:customStyle="1" w:styleId="z-BottomofFormChar">
    <w:name w:val="z-Bottom of Form Char"/>
    <w:link w:val="z-BottomofForm1"/>
    <w:uiPriority w:val="99"/>
    <w:semiHidden/>
    <w:qFormat/>
    <w:locked/>
    <w:rsid w:val="001D6884"/>
    <w:rPr>
      <w:rFonts w:ascii="Arial" w:eastAsia="MS PGothic" w:hAnsi="Arial" w:cs="Arial"/>
      <w:vanish/>
      <w:sz w:val="16"/>
      <w:szCs w:val="16"/>
      <w:lang w:val="en-GB" w:eastAsia="en-US"/>
    </w:rPr>
  </w:style>
  <w:style w:type="paragraph" w:customStyle="1" w:styleId="z-BottomofForm1">
    <w:name w:val="z-Bottom of Form1"/>
    <w:basedOn w:val="Normal"/>
    <w:next w:val="Normal"/>
    <w:link w:val="z-BottomofFormChar"/>
    <w:uiPriority w:val="99"/>
    <w:semiHidden/>
    <w:qFormat/>
    <w:rsid w:val="001D6884"/>
    <w:pPr>
      <w:pBdr>
        <w:top w:val="single" w:sz="6" w:space="1" w:color="auto"/>
      </w:pBdr>
      <w:spacing w:after="160" w:line="254" w:lineRule="auto"/>
      <w:jc w:val="center"/>
    </w:pPr>
    <w:rPr>
      <w:rFonts w:ascii="Arial" w:eastAsia="MS PGothic" w:hAnsi="Arial" w:cs="Arial"/>
      <w:vanish/>
      <w:sz w:val="16"/>
      <w:szCs w:val="16"/>
      <w:lang w:val="en-GB" w:eastAsia="en-US"/>
    </w:rPr>
  </w:style>
  <w:style w:type="paragraph" w:customStyle="1" w:styleId="11">
    <w:name w:val="変更箇所1"/>
    <w:uiPriority w:val="99"/>
    <w:semiHidden/>
    <w:qFormat/>
    <w:rsid w:val="001D6884"/>
    <w:pPr>
      <w:spacing w:line="254" w:lineRule="auto"/>
    </w:pPr>
    <w:rPr>
      <w:rFonts w:ascii="Yu Mincho" w:eastAsia="Yu Mincho" w:hAnsi="Yu Mincho" w:cs="Times New Roman"/>
      <w:kern w:val="2"/>
      <w:sz w:val="21"/>
      <w:lang w:eastAsia="ja-JP"/>
    </w:rPr>
  </w:style>
  <w:style w:type="paragraph" w:customStyle="1" w:styleId="Revision5">
    <w:name w:val="Revision5"/>
    <w:uiPriority w:val="99"/>
    <w:semiHidden/>
    <w:qFormat/>
    <w:rsid w:val="001D6884"/>
    <w:pPr>
      <w:spacing w:line="254" w:lineRule="auto"/>
    </w:pPr>
    <w:rPr>
      <w:rFonts w:ascii="Calibri" w:eastAsia="MS PGothic" w:hAnsi="Calibri" w:cs="Calibri"/>
      <w:sz w:val="21"/>
      <w:szCs w:val="21"/>
      <w:lang w:eastAsia="zh-TW"/>
    </w:rPr>
  </w:style>
  <w:style w:type="character" w:styleId="FootnoteReference">
    <w:name w:val="footnote reference"/>
    <w:semiHidden/>
    <w:unhideWhenUsed/>
    <w:qFormat/>
    <w:rsid w:val="001D6884"/>
    <w:rPr>
      <w:rFonts w:ascii="Times New Roman" w:eastAsia="Times New Roman" w:hAnsi="Times New Roman" w:cs="Times New Roman" w:hint="default"/>
      <w:b/>
      <w:bCs w:val="0"/>
      <w:kern w:val="2"/>
      <w:position w:val="6"/>
      <w:sz w:val="16"/>
      <w:lang w:val="en-GB"/>
    </w:rPr>
  </w:style>
  <w:style w:type="character" w:styleId="LineNumber">
    <w:name w:val="line number"/>
    <w:semiHidden/>
    <w:unhideWhenUsed/>
    <w:qFormat/>
    <w:rsid w:val="001D6884"/>
    <w:rPr>
      <w:rFonts w:ascii="Arial" w:eastAsia="SimSun" w:hAnsi="Arial" w:cs="Arial" w:hint="default"/>
      <w:color w:val="0000FF"/>
      <w:kern w:val="2"/>
      <w:sz w:val="18"/>
      <w:lang w:val="en-US" w:eastAsia="zh-CN" w:bidi="ar-SA"/>
    </w:rPr>
  </w:style>
  <w:style w:type="character" w:customStyle="1" w:styleId="28">
    <w:name w:val="28"/>
    <w:semiHidden/>
    <w:rsid w:val="001D6884"/>
    <w:rPr>
      <w:rFonts w:ascii="游ゴ シ ッ ク" w:hAnsi="游ゴ シ ッ ク" w:hint="default"/>
      <w:color w:val="auto"/>
    </w:rPr>
  </w:style>
  <w:style w:type="character" w:customStyle="1" w:styleId="300">
    <w:name w:val="30"/>
    <w:semiHidden/>
    <w:rsid w:val="001D6884"/>
    <w:rPr>
      <w:rFonts w:ascii="Yu Mincho" w:eastAsia="Yu Mincho" w:hAnsi="Yu Mincho" w:cs="Times New Roman" w:hint="eastAsia"/>
      <w:color w:val="auto"/>
      <w:sz w:val="22"/>
      <w:szCs w:val="22"/>
    </w:rPr>
  </w:style>
  <w:style w:type="character" w:customStyle="1" w:styleId="spellingerror">
    <w:name w:val="spellingerror"/>
    <w:qFormat/>
    <w:rsid w:val="001D6884"/>
  </w:style>
  <w:style w:type="character" w:customStyle="1" w:styleId="UnresolvedMention2">
    <w:name w:val="Unresolved Mention2"/>
    <w:uiPriority w:val="99"/>
    <w:semiHidden/>
    <w:qFormat/>
    <w:rsid w:val="001D6884"/>
    <w:rPr>
      <w:color w:val="605E5C"/>
      <w:shd w:val="clear" w:color="auto" w:fill="E1DFDD"/>
    </w:rPr>
  </w:style>
  <w:style w:type="character" w:customStyle="1" w:styleId="12">
    <w:name w:val="リスト段落 (文字)1"/>
    <w:uiPriority w:val="34"/>
    <w:qFormat/>
    <w:rsid w:val="001D6884"/>
    <w:rPr>
      <w:rFonts w:ascii="Times" w:eastAsia="Batang" w:hAnsi="Times" w:cs="Times" w:hint="default"/>
      <w:szCs w:val="24"/>
      <w:lang w:val="en-GB" w:eastAsia="zh-CN"/>
    </w:rPr>
  </w:style>
  <w:style w:type="character" w:customStyle="1" w:styleId="110">
    <w:name w:val="見出し 1 (文字)1"/>
    <w:uiPriority w:val="99"/>
    <w:qFormat/>
    <w:rsid w:val="001D6884"/>
    <w:rPr>
      <w:rFonts w:ascii="Yu Gothic Light" w:eastAsia="Yu Gothic Light" w:hAnsi="Yu Gothic Light" w:cs="Times New Roman" w:hint="eastAsia"/>
      <w:sz w:val="24"/>
      <w:szCs w:val="24"/>
      <w:lang w:eastAsia="en-US"/>
    </w:rPr>
  </w:style>
  <w:style w:type="character" w:customStyle="1" w:styleId="21">
    <w:name w:val="見出し 2 (文字)1"/>
    <w:semiHidden/>
    <w:qFormat/>
    <w:rsid w:val="001D6884"/>
    <w:rPr>
      <w:rFonts w:ascii="Yu Gothic Light" w:eastAsia="Yu Gothic Light" w:hAnsi="Yu Gothic Light" w:cs="Times New Roman" w:hint="eastAsia"/>
      <w:lang w:eastAsia="en-US"/>
    </w:rPr>
  </w:style>
  <w:style w:type="character" w:customStyle="1" w:styleId="31">
    <w:name w:val="見出し 3 (文字)1"/>
    <w:uiPriority w:val="9"/>
    <w:semiHidden/>
    <w:qFormat/>
    <w:rsid w:val="001D6884"/>
    <w:rPr>
      <w:rFonts w:ascii="Yu Gothic Light" w:eastAsia="Yu Gothic Light" w:hAnsi="Yu Gothic Light" w:cs="Times New Roman" w:hint="eastAsia"/>
      <w:lang w:eastAsia="en-US"/>
    </w:rPr>
  </w:style>
  <w:style w:type="character" w:customStyle="1" w:styleId="41">
    <w:name w:val="見出し 4 (文字)1"/>
    <w:semiHidden/>
    <w:qFormat/>
    <w:rsid w:val="001D6884"/>
    <w:rPr>
      <w:rFonts w:ascii="MS Mincho" w:eastAsia="Yu Mincho" w:hAnsi="MS Mincho" w:hint="eastAsia"/>
      <w:b/>
      <w:bCs/>
      <w:lang w:eastAsia="en-US"/>
    </w:rPr>
  </w:style>
  <w:style w:type="character" w:customStyle="1" w:styleId="510">
    <w:name w:val="見出し 5 (文字)1"/>
    <w:semiHidden/>
    <w:qFormat/>
    <w:rsid w:val="001D6884"/>
    <w:rPr>
      <w:rFonts w:ascii="Yu Gothic Light" w:eastAsia="Yu Gothic Light" w:hAnsi="Yu Gothic Light" w:cs="Times New Roman" w:hint="eastAsia"/>
      <w:lang w:eastAsia="en-US"/>
    </w:rPr>
  </w:style>
  <w:style w:type="character" w:customStyle="1" w:styleId="811">
    <w:name w:val="見出し 8 (文字)1"/>
    <w:semiHidden/>
    <w:qFormat/>
    <w:rsid w:val="001D6884"/>
    <w:rPr>
      <w:rFonts w:ascii="MS Mincho" w:eastAsia="Yu Mincho" w:hAnsi="MS Mincho" w:hint="eastAsia"/>
      <w:lang w:eastAsia="en-US"/>
    </w:rPr>
  </w:style>
  <w:style w:type="character" w:customStyle="1" w:styleId="911">
    <w:name w:val="見出し 9 (文字)1"/>
    <w:uiPriority w:val="9"/>
    <w:semiHidden/>
    <w:qFormat/>
    <w:rsid w:val="001D6884"/>
    <w:rPr>
      <w:rFonts w:ascii="MS Mincho" w:eastAsia="Yu Mincho" w:hAnsi="MS Mincho" w:hint="eastAsia"/>
      <w:lang w:eastAsia="en-US"/>
    </w:rPr>
  </w:style>
  <w:style w:type="character" w:customStyle="1" w:styleId="14">
    <w:name w:val="脚注文字列 (文字)1"/>
    <w:semiHidden/>
    <w:qFormat/>
    <w:rsid w:val="001D6884"/>
    <w:rPr>
      <w:rFonts w:ascii="Times New Roman" w:eastAsia="MS Gothic" w:hAnsi="Times New Roman" w:cs="Times New Roman" w:hint="default"/>
      <w:sz w:val="24"/>
      <w:lang w:val="en-GB" w:eastAsia="ja-JP"/>
    </w:rPr>
  </w:style>
  <w:style w:type="character" w:customStyle="1" w:styleId="16">
    <w:name w:val="ヘッダー (文字)1"/>
    <w:semiHidden/>
    <w:qFormat/>
    <w:rsid w:val="001D6884"/>
    <w:rPr>
      <w:rFonts w:ascii="Times New Roman" w:eastAsia="MS Gothic" w:hAnsi="Times New Roman" w:cs="Times New Roman" w:hint="default"/>
      <w:sz w:val="24"/>
      <w:lang w:val="en-GB" w:eastAsia="ja-JP"/>
    </w:rPr>
  </w:style>
  <w:style w:type="character" w:customStyle="1" w:styleId="17">
    <w:name w:val="図表番号 (文字)1"/>
    <w:uiPriority w:val="99"/>
    <w:qFormat/>
    <w:locked/>
    <w:rsid w:val="001D6884"/>
    <w:rPr>
      <w:rFonts w:ascii="Times New Roman" w:eastAsia="MS Gothic" w:hAnsi="Times New Roman" w:cs="Times New Roman" w:hint="default"/>
      <w:b/>
      <w:bCs w:val="0"/>
      <w:sz w:val="24"/>
      <w:lang w:val="en-GB"/>
    </w:rPr>
  </w:style>
  <w:style w:type="character" w:customStyle="1" w:styleId="18">
    <w:name w:val="表題 (文字)1"/>
    <w:qFormat/>
    <w:rsid w:val="001D6884"/>
    <w:rPr>
      <w:rFonts w:ascii="Yu Gothic Light" w:eastAsia="Yu Gothic Light" w:hAnsi="Yu Gothic Light" w:cs="Times New Roman" w:hint="eastAsia"/>
      <w:sz w:val="32"/>
      <w:szCs w:val="32"/>
      <w:lang w:val="en-GB" w:eastAsia="ja-JP"/>
    </w:rPr>
  </w:style>
  <w:style w:type="character" w:customStyle="1" w:styleId="19">
    <w:name w:val="本文 (文字)1"/>
    <w:semiHidden/>
    <w:qFormat/>
    <w:rsid w:val="001D6884"/>
    <w:rPr>
      <w:rFonts w:ascii="Times New Roman" w:eastAsia="MS Gothic" w:hAnsi="Times New Roman" w:cs="Times New Roman" w:hint="default"/>
      <w:sz w:val="24"/>
      <w:lang w:val="en-GB" w:eastAsia="ja-JP"/>
    </w:rPr>
  </w:style>
  <w:style w:type="character" w:customStyle="1" w:styleId="ZGSM">
    <w:name w:val="ZGSM"/>
    <w:qFormat/>
    <w:rsid w:val="001D6884"/>
  </w:style>
  <w:style w:type="character" w:customStyle="1" w:styleId="B2Car">
    <w:name w:val="B2 Car"/>
    <w:qFormat/>
    <w:rsid w:val="001D6884"/>
    <w:rPr>
      <w:lang w:val="en-GB" w:eastAsia="en-US"/>
    </w:rPr>
  </w:style>
  <w:style w:type="character" w:customStyle="1" w:styleId="GuidanceChar">
    <w:name w:val="Guidance Char"/>
    <w:qFormat/>
    <w:rsid w:val="001D6884"/>
    <w:rPr>
      <w:i/>
      <w:iCs w:val="0"/>
      <w:color w:val="0000FF"/>
      <w:lang w:val="en-GB" w:eastAsia="ja-JP" w:bidi="ar-SA"/>
    </w:rPr>
  </w:style>
  <w:style w:type="character" w:customStyle="1" w:styleId="h4CharChar">
    <w:name w:val="h4 Char Char"/>
    <w:qFormat/>
    <w:rsid w:val="001D6884"/>
    <w:rPr>
      <w:rFonts w:ascii="Arial" w:hAnsi="Arial" w:cs="Arial" w:hint="default"/>
      <w:sz w:val="24"/>
      <w:lang w:val="en-GB" w:eastAsia="ja-JP" w:bidi="ar-SA"/>
    </w:rPr>
  </w:style>
  <w:style w:type="character" w:customStyle="1" w:styleId="FigureCaption1">
    <w:name w:val="Figure Caption1"/>
    <w:qFormat/>
    <w:rsid w:val="001D6884"/>
    <w:rPr>
      <w:rFonts w:ascii="Arial" w:eastAsia="????" w:hAnsi="Arial" w:cs="Arial" w:hint="default"/>
      <w:color w:val="0000FF"/>
      <w:kern w:val="2"/>
      <w:lang w:val="en-US" w:eastAsia="en-US" w:bidi="ar-SA"/>
    </w:rPr>
  </w:style>
  <w:style w:type="character" w:customStyle="1" w:styleId="CharChar5">
    <w:name w:val="Char Char5"/>
    <w:semiHidden/>
    <w:qFormat/>
    <w:rsid w:val="001D6884"/>
    <w:rPr>
      <w:rFonts w:ascii="Times New Roman" w:hAnsi="Times New Roman" w:cs="Times New Roman" w:hint="default"/>
      <w:lang w:eastAsia="en-US"/>
    </w:rPr>
  </w:style>
  <w:style w:type="character" w:customStyle="1" w:styleId="CharChar51">
    <w:name w:val="Char Char51"/>
    <w:semiHidden/>
    <w:qFormat/>
    <w:rsid w:val="001D6884"/>
    <w:rPr>
      <w:rFonts w:ascii="Times New Roman" w:hAnsi="Times New Roman" w:cs="Times New Roman" w:hint="default"/>
      <w:lang w:eastAsia="en-US"/>
    </w:rPr>
  </w:style>
  <w:style w:type="character" w:customStyle="1" w:styleId="colour">
    <w:name w:val="colour"/>
    <w:qFormat/>
    <w:rsid w:val="001D6884"/>
  </w:style>
  <w:style w:type="character" w:customStyle="1" w:styleId="hps">
    <w:name w:val="hps"/>
    <w:qFormat/>
    <w:rsid w:val="001D6884"/>
  </w:style>
  <w:style w:type="character" w:customStyle="1" w:styleId="shorttext">
    <w:name w:val="short_text"/>
    <w:qFormat/>
    <w:rsid w:val="001D6884"/>
  </w:style>
  <w:style w:type="character" w:customStyle="1" w:styleId="keyword">
    <w:name w:val="keyword"/>
    <w:qFormat/>
    <w:rsid w:val="001D6884"/>
  </w:style>
  <w:style w:type="character" w:customStyle="1" w:styleId="ordinary-span-edit2">
    <w:name w:val="ordinary-span-edit2"/>
    <w:qFormat/>
    <w:rsid w:val="001D6884"/>
  </w:style>
  <w:style w:type="character" w:customStyle="1" w:styleId="size">
    <w:name w:val="size"/>
    <w:qFormat/>
    <w:rsid w:val="001D6884"/>
  </w:style>
  <w:style w:type="character" w:customStyle="1" w:styleId="Style10ptCharChar">
    <w:name w:val="Style 10 pt Char Char"/>
    <w:qFormat/>
    <w:rsid w:val="001D6884"/>
    <w:rPr>
      <w:rFonts w:ascii="Arial" w:eastAsia="MS Mincho" w:hAnsi="Arial" w:cs="Arial" w:hint="default"/>
      <w:color w:val="0000FF"/>
      <w:kern w:val="2"/>
      <w:lang w:val="en-US" w:eastAsia="en-US" w:bidi="ar-SA"/>
    </w:rPr>
  </w:style>
  <w:style w:type="character" w:customStyle="1" w:styleId="Style10ptBoldCharChar">
    <w:name w:val="Style 10 pt Bold Char Char"/>
    <w:qFormat/>
    <w:rsid w:val="001D6884"/>
    <w:rPr>
      <w:rFonts w:ascii="Arial" w:eastAsia="MS Mincho" w:hAnsi="Arial" w:cs="Arial" w:hint="default"/>
      <w:b/>
      <w:bCs w:val="0"/>
      <w:color w:val="0000FF"/>
      <w:kern w:val="2"/>
      <w:lang w:val="en-US" w:eastAsia="en-US" w:bidi="ar-SA"/>
    </w:rPr>
  </w:style>
  <w:style w:type="character" w:customStyle="1" w:styleId="Equation-NumberedChar">
    <w:name w:val="Equation-Numbered Char"/>
    <w:qFormat/>
    <w:rsid w:val="001D6884"/>
    <w:rPr>
      <w:rFonts w:ascii="Arial" w:eastAsia="SimSun" w:hAnsi="Arial" w:cs="Arial" w:hint="default"/>
      <w:color w:val="0000FF"/>
      <w:kern w:val="2"/>
      <w:sz w:val="22"/>
      <w:lang w:val="en-US" w:eastAsia="en-US" w:bidi="ar-SA"/>
    </w:rPr>
  </w:style>
  <w:style w:type="character" w:customStyle="1" w:styleId="moz-txt-tag">
    <w:name w:val="moz-txt-tag"/>
    <w:qFormat/>
    <w:rsid w:val="001D6884"/>
    <w:rPr>
      <w:rFonts w:ascii="Arial" w:eastAsia="SimSun" w:hAnsi="Arial" w:cs="Arial" w:hint="default"/>
      <w:color w:val="0000FF"/>
      <w:kern w:val="2"/>
      <w:lang w:val="en-US" w:eastAsia="zh-CN" w:bidi="ar-SA"/>
    </w:rPr>
  </w:style>
  <w:style w:type="character" w:customStyle="1" w:styleId="opdicttext22">
    <w:name w:val="op_dict_text22"/>
    <w:qFormat/>
    <w:rsid w:val="001D6884"/>
  </w:style>
  <w:style w:type="character" w:customStyle="1" w:styleId="def">
    <w:name w:val="def"/>
    <w:qFormat/>
    <w:rsid w:val="001D6884"/>
  </w:style>
  <w:style w:type="character" w:customStyle="1" w:styleId="high-light-bg4">
    <w:name w:val="high-light-bg4"/>
    <w:qFormat/>
    <w:rsid w:val="001D6884"/>
  </w:style>
  <w:style w:type="character" w:customStyle="1" w:styleId="TitleChar2">
    <w:name w:val="Title Char2"/>
    <w:uiPriority w:val="10"/>
    <w:qFormat/>
    <w:locked/>
    <w:rsid w:val="001D6884"/>
    <w:rPr>
      <w:rFonts w:ascii="Yu Gothic Light" w:eastAsia="Yu Gothic Light" w:hAnsi="Yu Gothic Light" w:cs="Times New Roman" w:hint="eastAsia"/>
      <w:spacing w:val="-10"/>
      <w:kern w:val="28"/>
      <w:sz w:val="56"/>
      <w:szCs w:val="56"/>
      <w:lang w:val="en-GB" w:eastAsia="ja-JP"/>
    </w:rPr>
  </w:style>
  <w:style w:type="character" w:customStyle="1" w:styleId="MTEquationSection">
    <w:name w:val="MTEquationSection"/>
    <w:qFormat/>
    <w:rsid w:val="001D6884"/>
    <w:rPr>
      <w:rFonts w:ascii="Arial" w:hAnsi="Arial" w:cs="Arial" w:hint="default"/>
      <w:vanish/>
      <w:webHidden w:val="0"/>
      <w:color w:val="FF0000"/>
      <w:sz w:val="24"/>
      <w:specVanish w:val="0"/>
    </w:rPr>
  </w:style>
  <w:style w:type="character" w:customStyle="1" w:styleId="CharChar3">
    <w:name w:val="Char Char3"/>
    <w:qFormat/>
    <w:rsid w:val="001D6884"/>
    <w:rPr>
      <w:rFonts w:ascii="Arial" w:hAnsi="Arial" w:cs="Arial" w:hint="default"/>
      <w:sz w:val="36"/>
      <w:lang w:val="en-GB" w:eastAsia="en-US" w:bidi="ar-SA"/>
    </w:rPr>
  </w:style>
  <w:style w:type="character" w:customStyle="1" w:styleId="CharChar2">
    <w:name w:val="Char Char2"/>
    <w:qFormat/>
    <w:rsid w:val="001D6884"/>
    <w:rPr>
      <w:rFonts w:ascii="Arial" w:hAnsi="Arial" w:cs="Arial" w:hint="default"/>
      <w:sz w:val="32"/>
      <w:lang w:val="en-GB" w:eastAsia="en-US" w:bidi="ar-SA"/>
    </w:rPr>
  </w:style>
  <w:style w:type="character" w:customStyle="1" w:styleId="CharChar1">
    <w:name w:val="Char Char1"/>
    <w:qFormat/>
    <w:rsid w:val="001D6884"/>
    <w:rPr>
      <w:rFonts w:ascii="Arial" w:hAnsi="Arial" w:cs="Arial" w:hint="default"/>
      <w:sz w:val="28"/>
      <w:lang w:val="en-GB" w:eastAsia="en-US" w:bidi="ar-SA"/>
    </w:rPr>
  </w:style>
  <w:style w:type="character" w:customStyle="1" w:styleId="CharChar">
    <w:name w:val="Char Char"/>
    <w:qFormat/>
    <w:rsid w:val="001D6884"/>
    <w:rPr>
      <w:rFonts w:ascii="Arial" w:hAnsi="Arial" w:cs="Arial" w:hint="default"/>
      <w:sz w:val="22"/>
      <w:lang w:val="en-GB" w:eastAsia="en-US" w:bidi="ar-SA"/>
    </w:rPr>
  </w:style>
  <w:style w:type="character" w:customStyle="1" w:styleId="onecomwebmail-spelle">
    <w:name w:val="onecomwebmail-spelle"/>
    <w:qFormat/>
    <w:rsid w:val="001D6884"/>
  </w:style>
  <w:style w:type="character" w:customStyle="1" w:styleId="onecomwebmail-font">
    <w:name w:val="onecomwebmail-font"/>
    <w:qFormat/>
    <w:rsid w:val="001D6884"/>
  </w:style>
  <w:style w:type="character" w:customStyle="1" w:styleId="onecomwebmail-size">
    <w:name w:val="onecomwebmail-size"/>
    <w:qFormat/>
    <w:rsid w:val="001D6884"/>
  </w:style>
  <w:style w:type="character" w:customStyle="1" w:styleId="fontstyle01">
    <w:name w:val="fontstyle01"/>
    <w:qFormat/>
    <w:rsid w:val="001D6884"/>
    <w:rPr>
      <w:rFonts w:ascii="Times New Roman" w:hAnsi="Times New Roman" w:cs="Times New Roman" w:hint="default"/>
      <w:i/>
      <w:iCs/>
      <w:color w:val="000000"/>
      <w:sz w:val="20"/>
      <w:szCs w:val="20"/>
    </w:rPr>
  </w:style>
  <w:style w:type="character" w:customStyle="1" w:styleId="1a">
    <w:name w:val="列表段落 字符1"/>
    <w:uiPriority w:val="34"/>
    <w:qFormat/>
    <w:rsid w:val="001D6884"/>
    <w:rPr>
      <w:rFonts w:ascii="Times" w:hAnsi="Times" w:cs="Times" w:hint="default"/>
      <w:szCs w:val="24"/>
      <w:lang w:val="en-GB"/>
    </w:rPr>
  </w:style>
  <w:style w:type="character" w:customStyle="1" w:styleId="ui-provider">
    <w:name w:val="ui-provider"/>
    <w:qFormat/>
    <w:rsid w:val="001D6884"/>
  </w:style>
  <w:style w:type="table" w:styleId="TableSimple2">
    <w:name w:val="Table Simple 2"/>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Classic1">
    <w:name w:val="Table Classic 1"/>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2">
    <w:name w:val="Table Grid 2"/>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Elegant">
    <w:name w:val="Table Elegant"/>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Subtle2">
    <w:name w:val="Table Subtle 2"/>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unhideWhenUsed/>
    <w:qFormat/>
    <w:rsid w:val="001D6884"/>
    <w:pPr>
      <w:spacing w:after="180" w:line="254" w:lineRule="auto"/>
    </w:pPr>
    <w:rPr>
      <w:rFonts w:ascii="CG Times (WN)" w:eastAsia="MS Mincho" w:hAnsi="CG Times (WN)" w:cs="Times"/>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unhideWhenUsed/>
    <w:qFormat/>
    <w:rsid w:val="001D6884"/>
    <w:pPr>
      <w:spacing w:line="254" w:lineRule="auto"/>
    </w:pPr>
    <w:rPr>
      <w:rFonts w:ascii="CG Times (WN)" w:eastAsia="MS Mincho" w:hAnsi="CG Times (WN)" w:cs="Times"/>
      <w:sz w:val="20"/>
      <w:szCs w:val="20"/>
      <w:lang w:val="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unhideWhenUsed/>
    <w:qFormat/>
    <w:rsid w:val="001D6884"/>
    <w:pPr>
      <w:spacing w:line="254" w:lineRule="auto"/>
    </w:pPr>
    <w:rPr>
      <w:rFonts w:ascii="CG Times (WN)" w:eastAsia="MS Mincho" w:hAnsi="CG Times (WN)" w:cs="Times"/>
      <w:color w:val="E36C0A"/>
      <w:sz w:val="20"/>
      <w:szCs w:val="20"/>
      <w:lang w:val="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unhideWhenUsed/>
    <w:qFormat/>
    <w:rsid w:val="001D6884"/>
    <w:pPr>
      <w:spacing w:line="254" w:lineRule="auto"/>
    </w:pPr>
    <w:rPr>
      <w:rFonts w:ascii="CG Times (WN)" w:eastAsia="SimSun" w:hAnsi="CG Times (WN)" w:cs="Times"/>
      <w:color w:val="FFFFFF"/>
      <w:sz w:val="20"/>
      <w:szCs w:val="20"/>
      <w:lang w:val="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uiPriority w:val="39"/>
    <w:qFormat/>
    <w:rsid w:val="001D6884"/>
    <w:pPr>
      <w:spacing w:line="254" w:lineRule="auto"/>
    </w:pPr>
    <w:rPr>
      <w:rFonts w:ascii="Calibri" w:eastAsia="SimSun" w:hAnsi="Calibri"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qFormat/>
    <w:rsid w:val="001D6884"/>
    <w:pPr>
      <w:spacing w:line="254" w:lineRule="auto"/>
    </w:pPr>
    <w:rPr>
      <w:rFonts w:ascii="Yu Mincho" w:eastAsia="Yu Mincho" w:hAnsi="Yu Mincho" w:cs="Times New Roman"/>
      <w:sz w:val="20"/>
      <w:szCs w:val="20"/>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rsid w:val="001D6884"/>
    <w:pPr>
      <w:spacing w:line="254" w:lineRule="auto"/>
    </w:pPr>
    <w:rPr>
      <w:rFonts w:ascii="Yu Mincho" w:eastAsia="Yu Mincho" w:hAnsi="Yu Mincho" w:cs="Times New Roman"/>
      <w:color w:val="2F5496"/>
      <w:sz w:val="20"/>
      <w:szCs w:val="20"/>
    </w:rPr>
    <w:tblPr>
      <w:tblInd w:w="0" w:type="nil"/>
    </w:tblPr>
    <w:tblStylePr w:type="firstRow">
      <w:rPr>
        <w:rFonts w:ascii="Comic Sans MS" w:eastAsia="Comic Sans MS" w:hAnsi="Comic Sans MS" w:cs="Times New Roman" w:hint="eastAsia"/>
        <w:i/>
        <w:iCs/>
        <w:sz w:val="26"/>
        <w:szCs w:val="26"/>
      </w:rPr>
      <w:tblPr/>
      <w:tcPr>
        <w:tcBorders>
          <w:bottom w:val="single" w:sz="4" w:space="0" w:color="4472C4"/>
        </w:tcBorders>
        <w:shd w:val="clear" w:color="auto" w:fill="FFFFFF"/>
      </w:tcPr>
    </w:tblStylePr>
    <w:tblStylePr w:type="lastRow">
      <w:rPr>
        <w:rFonts w:ascii="Comic Sans MS" w:eastAsia="Comic Sans MS" w:hAnsi="Comic Sans MS" w:cs="Times New Roman" w:hint="eastAsia"/>
        <w:i/>
        <w:iCs/>
        <w:sz w:val="26"/>
        <w:szCs w:val="26"/>
      </w:rPr>
      <w:tblPr/>
      <w:tcPr>
        <w:tcBorders>
          <w:top w:val="single" w:sz="4" w:space="0" w:color="4472C4"/>
        </w:tcBorders>
        <w:shd w:val="clear" w:color="auto" w:fill="FFFFFF"/>
      </w:tcPr>
    </w:tblStylePr>
    <w:tblStylePr w:type="firstCol">
      <w:pPr>
        <w:jc w:val="right"/>
      </w:pPr>
      <w:rPr>
        <w:rFonts w:ascii="Comic Sans MS" w:eastAsia="Comic Sans MS" w:hAnsi="Comic Sans MS" w:cs="Times New Roman" w:hint="eastAsia"/>
        <w:i/>
        <w:iCs/>
        <w:sz w:val="26"/>
        <w:szCs w:val="26"/>
      </w:rPr>
      <w:tblPr/>
      <w:tcPr>
        <w:tcBorders>
          <w:right w:val="single" w:sz="4" w:space="0" w:color="4472C4"/>
        </w:tcBorders>
        <w:shd w:val="clear" w:color="auto" w:fill="FFFFFF"/>
      </w:tcPr>
    </w:tblStylePr>
    <w:tblStylePr w:type="lastCol">
      <w:rPr>
        <w:rFonts w:ascii="Comic Sans MS" w:eastAsia="Comic Sans MS" w:hAnsi="Comic Sans MS"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b">
    <w:name w:val="表 (格子)1"/>
    <w:basedOn w:val="TableNormal"/>
    <w:qFormat/>
    <w:rsid w:val="001D6884"/>
    <w:pPr>
      <w:overflowPunct w:val="0"/>
      <w:autoSpaceDE w:val="0"/>
      <w:autoSpaceDN w:val="0"/>
      <w:adjustRightInd w:val="0"/>
      <w:spacing w:after="180" w:line="254" w:lineRule="auto"/>
    </w:pPr>
    <w:rPr>
      <w:rFonts w:ascii="Times New Roman" w:eastAsia="MS Mincho"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qFormat/>
    <w:rsid w:val="001D6884"/>
    <w:pPr>
      <w:overflowPunct w:val="0"/>
      <w:autoSpaceDE w:val="0"/>
      <w:autoSpaceDN w:val="0"/>
      <w:adjustRightInd w:val="0"/>
      <w:spacing w:after="180" w:line="254" w:lineRule="auto"/>
    </w:pPr>
    <w:rPr>
      <w:rFonts w:ascii="Times New Roman" w:eastAsia="MS Mincho"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1D6884"/>
    <w:pPr>
      <w:spacing w:line="254" w:lineRule="auto"/>
    </w:pPr>
    <w:rPr>
      <w:rFonts w:ascii="Calibri" w:eastAsia="Times New Roman" w:hAnsi="Calibri" w:cs="Times New Roman"/>
      <w:sz w:val="20"/>
      <w:szCs w:val="20"/>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1D6884"/>
    <w:pPr>
      <w:spacing w:line="254" w:lineRule="auto"/>
    </w:pPr>
    <w:rPr>
      <w:rFonts w:ascii="Calibri" w:eastAsia="Times New Roman" w:hAnsi="Calibri" w:cs="Times New Roman"/>
      <w:sz w:val="20"/>
      <w:szCs w:val="20"/>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浅色列表1"/>
    <w:basedOn w:val="TableNormal"/>
    <w:uiPriority w:val="61"/>
    <w:qFormat/>
    <w:rsid w:val="001D6884"/>
    <w:pPr>
      <w:spacing w:line="254" w:lineRule="auto"/>
    </w:pPr>
    <w:rPr>
      <w:rFonts w:ascii="CG Times (WN)" w:eastAsia="MS Mincho" w:hAnsi="CG Times (WN)" w:cs="Times"/>
      <w:sz w:val="20"/>
      <w:szCs w:val="20"/>
      <w:lang w:val="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表 (格子)2"/>
    <w:basedOn w:val="TableNormal"/>
    <w:uiPriority w:val="39"/>
    <w:qFormat/>
    <w:rsid w:val="001D6884"/>
    <w:pPr>
      <w:overflowPunct w:val="0"/>
      <w:autoSpaceDE w:val="0"/>
      <w:autoSpaceDN w:val="0"/>
      <w:adjustRightInd w:val="0"/>
      <w:spacing w:after="180" w:line="254" w:lineRule="auto"/>
    </w:pPr>
    <w:rPr>
      <w:rFonts w:ascii="Times New Roman" w:eastAsia="MS Mincho"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rsid w:val="001D6884"/>
  </w:style>
  <w:style w:type="table" w:customStyle="1" w:styleId="TableGrid20">
    <w:name w:val="Table Grid2"/>
    <w:basedOn w:val="TableNormal"/>
    <w:uiPriority w:val="39"/>
    <w:qFormat/>
    <w:rsid w:val="001D6884"/>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TableNormal"/>
    <w:uiPriority w:val="39"/>
    <w:qFormat/>
    <w:rsid w:val="001D6884"/>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2">
    <w:name w:val="列出段落3"/>
    <w:basedOn w:val="Normal"/>
    <w:uiPriority w:val="34"/>
    <w:qFormat/>
    <w:rsid w:val="001D6884"/>
    <w:pPr>
      <w:suppressAutoHyphens/>
      <w:spacing w:after="50"/>
      <w:ind w:left="840"/>
    </w:pPr>
    <w:rPr>
      <w:rFonts w:ascii="Cambria" w:eastAsia="SimHei" w:hAnsi="Cambria" w:cs="SimSun"/>
      <w:sz w:val="20"/>
      <w:szCs w:val="20"/>
      <w:lang w:eastAsia="en-US"/>
    </w:rPr>
  </w:style>
  <w:style w:type="character" w:customStyle="1" w:styleId="contentpasted2">
    <w:name w:val="contentpasted2"/>
    <w:basedOn w:val="DefaultParagraphFont"/>
    <w:qFormat/>
    <w:rsid w:val="001D6884"/>
  </w:style>
  <w:style w:type="paragraph" w:customStyle="1" w:styleId="mc-p0">
    <w:name w:val="mc-p"/>
    <w:basedOn w:val="Normal"/>
    <w:uiPriority w:val="99"/>
    <w:rsid w:val="001D6884"/>
    <w:pPr>
      <w:spacing w:before="100" w:beforeAutospacing="1" w:after="100" w:afterAutospacing="1"/>
    </w:pPr>
    <w:rPr>
      <w:rFonts w:ascii="Calibri" w:eastAsia="Malgun Gothic" w:hAnsi="Calibri" w:cs="Calibri"/>
      <w:sz w:val="22"/>
      <w:szCs w:val="22"/>
      <w:lang w:eastAsia="ko-KR"/>
    </w:rPr>
  </w:style>
  <w:style w:type="character" w:customStyle="1" w:styleId="23">
    <w:name w:val="列表段落 字符2"/>
    <w:uiPriority w:val="34"/>
    <w:qFormat/>
    <w:rsid w:val="001D6884"/>
    <w:rPr>
      <w:sz w:val="22"/>
      <w:szCs w:val="22"/>
    </w:rPr>
  </w:style>
  <w:style w:type="character" w:customStyle="1" w:styleId="ObservationChar">
    <w:name w:val="Observation Char"/>
    <w:link w:val="Observation0"/>
    <w:qFormat/>
    <w:rsid w:val="001D6884"/>
    <w:rPr>
      <w:rFonts w:ascii="Arial" w:eastAsia="Yu Mincho" w:hAnsi="Arial" w:cs="Calibri"/>
      <w:b/>
      <w:bCs/>
      <w:kern w:val="2"/>
      <w:sz w:val="21"/>
      <w:szCs w:val="21"/>
      <w:lang w:eastAsia="ja-JP"/>
    </w:rPr>
  </w:style>
  <w:style w:type="paragraph" w:customStyle="1" w:styleId="sub-proposal">
    <w:name w:val="sub-proposal"/>
    <w:basedOn w:val="Normal"/>
    <w:qFormat/>
    <w:rsid w:val="001D6884"/>
    <w:pPr>
      <w:numPr>
        <w:numId w:val="40"/>
      </w:numPr>
      <w:tabs>
        <w:tab w:val="clear" w:pos="420"/>
      </w:tabs>
      <w:spacing w:beforeLines="30" w:afterLines="30" w:line="288" w:lineRule="auto"/>
      <w:ind w:left="360" w:firstLine="0"/>
    </w:pPr>
    <w:rPr>
      <w:rFonts w:eastAsia="SimSun"/>
      <w:b/>
      <w:bCs/>
      <w:i/>
      <w:iCs/>
      <w:sz w:val="22"/>
      <w:szCs w:val="22"/>
    </w:rPr>
  </w:style>
  <w:style w:type="paragraph" w:customStyle="1" w:styleId="m6509694335024454864msobodytext">
    <w:name w:val="m6509694335024454864msobodytext"/>
    <w:basedOn w:val="Normal"/>
    <w:uiPriority w:val="99"/>
    <w:rsid w:val="00FF55C4"/>
    <w:pPr>
      <w:spacing w:before="100" w:beforeAutospacing="1" w:after="100" w:afterAutospacing="1"/>
    </w:pPr>
    <w:rPr>
      <w:rFonts w:ascii="Calibri" w:eastAsia="Calibri" w:hAnsi="Calibri" w:cs="Calibri"/>
      <w:sz w:val="22"/>
      <w:szCs w:val="22"/>
      <w:lang w:val="en-CA" w:eastAsia="en-CA"/>
    </w:rPr>
  </w:style>
  <w:style w:type="paragraph" w:customStyle="1" w:styleId="ZTE-Proposal">
    <w:name w:val="ZTE-Proposal"/>
    <w:basedOn w:val="Normal"/>
    <w:uiPriority w:val="99"/>
    <w:qFormat/>
    <w:rsid w:val="00FF55C4"/>
    <w:pPr>
      <w:numPr>
        <w:numId w:val="41"/>
      </w:numPr>
      <w:tabs>
        <w:tab w:val="clear" w:pos="0"/>
        <w:tab w:val="left" w:pos="432"/>
      </w:tabs>
      <w:spacing w:beforeLines="50" w:before="50" w:afterLines="50" w:after="50" w:line="259" w:lineRule="auto"/>
      <w:ind w:left="432" w:hanging="432"/>
      <w:jc w:val="both"/>
    </w:pPr>
    <w:rPr>
      <w:rFonts w:ascii="Times" w:eastAsia="DengXian" w:hAnsi="Times"/>
      <w:b/>
      <w:bCs/>
      <w:i/>
      <w:iCs/>
      <w:kern w:val="2"/>
      <w:sz w:val="20"/>
      <w:szCs w:val="20"/>
      <w:lang w:val="en-GB" w:eastAsia="en-US"/>
    </w:rPr>
  </w:style>
  <w:style w:type="character" w:customStyle="1" w:styleId="Proposal2Char">
    <w:name w:val="Proposal2 Char"/>
    <w:qFormat/>
    <w:rsid w:val="00FF55C4"/>
    <w:rPr>
      <w:rFonts w:ascii="Times New Roman" w:eastAsia="Times New Roman" w:hAnsi="Times New Roman" w:cs="Times New Roman"/>
      <w:b/>
      <w:bCs w:val="0"/>
      <w:iCs/>
      <w:kern w:val="0"/>
      <w:sz w:val="32"/>
      <w:szCs w:val="26"/>
      <w:u w:val="single"/>
      <w:lang w:val="en-GB" w:eastAsia="ja-JP"/>
    </w:rPr>
  </w:style>
  <w:style w:type="paragraph" w:customStyle="1" w:styleId="listparagraph0">
    <w:name w:val="listparagraph"/>
    <w:basedOn w:val="Normal"/>
    <w:uiPriority w:val="99"/>
    <w:rsid w:val="00FF55C4"/>
    <w:pPr>
      <w:spacing w:after="160" w:line="252" w:lineRule="auto"/>
      <w:ind w:left="720"/>
    </w:pPr>
    <w:rPr>
      <w:rFonts w:ascii="Calibri" w:eastAsia="Calibri" w:hAnsi="Calibri" w:cs="Calibri"/>
      <w:sz w:val="22"/>
      <w:szCs w:val="22"/>
      <w:lang w:eastAsia="en-US"/>
    </w:rPr>
  </w:style>
  <w:style w:type="paragraph" w:customStyle="1" w:styleId="TDocObservation">
    <w:name w:val="TDoc Observation"/>
    <w:basedOn w:val="Normal"/>
    <w:qFormat/>
    <w:rsid w:val="00FF55C4"/>
    <w:pPr>
      <w:numPr>
        <w:numId w:val="42"/>
      </w:numPr>
      <w:overflowPunct w:val="0"/>
      <w:autoSpaceDE w:val="0"/>
      <w:autoSpaceDN w:val="0"/>
      <w:adjustRightInd w:val="0"/>
      <w:spacing w:after="180" w:line="259" w:lineRule="auto"/>
      <w:ind w:left="0" w:firstLine="0"/>
      <w:textAlignment w:val="baseline"/>
    </w:pPr>
    <w:rPr>
      <w:b/>
      <w:sz w:val="22"/>
      <w:szCs w:val="20"/>
      <w:lang w:val="de-DE" w:eastAsia="ja-JP"/>
    </w:rPr>
  </w:style>
  <w:style w:type="paragraph" w:customStyle="1" w:styleId="1e">
    <w:name w:val="リスト段落1"/>
    <w:basedOn w:val="Normal"/>
    <w:uiPriority w:val="34"/>
    <w:qFormat/>
    <w:rsid w:val="00FF55C4"/>
    <w:pPr>
      <w:ind w:left="720"/>
      <w:contextualSpacing/>
    </w:pPr>
    <w:rPr>
      <w:rFonts w:eastAsia="SimSun"/>
      <w:sz w:val="20"/>
      <w:lang w:eastAsia="en-US"/>
    </w:rPr>
  </w:style>
  <w:style w:type="character" w:customStyle="1" w:styleId="xxcontentpasted2">
    <w:name w:val="x_xcontentpasted2"/>
    <w:basedOn w:val="DefaultParagraphFont"/>
    <w:rsid w:val="00FF55C4"/>
  </w:style>
  <w:style w:type="character" w:customStyle="1" w:styleId="xxb1zchn">
    <w:name w:val="x_xb1zchn"/>
    <w:basedOn w:val="DefaultParagraphFont"/>
    <w:rsid w:val="00FF55C4"/>
  </w:style>
  <w:style w:type="character" w:customStyle="1" w:styleId="xxcontentpasted1">
    <w:name w:val="x_xcontentpasted1"/>
    <w:basedOn w:val="DefaultParagraphFont"/>
    <w:rsid w:val="00FF55C4"/>
  </w:style>
  <w:style w:type="character" w:customStyle="1" w:styleId="apple-tab-span">
    <w:name w:val="apple-tab-span"/>
    <w:basedOn w:val="DefaultParagraphFont"/>
    <w:rsid w:val="0044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en.jacobsson@ericsson.com" TargetMode="External"/><Relationship Id="rId5" Type="http://schemas.openxmlformats.org/officeDocument/2006/relationships/hyperlink" Target="mailto:yushuzhang@googl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4570</Words>
  <Characters>23815</Characters>
  <Application>Microsoft Office Word</Application>
  <DocSecurity>0</DocSecurity>
  <Lines>744</Lines>
  <Paragraphs>489</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yushuzhang yushuzhang</dc:creator>
  <cp:keywords/>
  <dc:description/>
  <cp:lastModifiedBy>Sven Jacobsson</cp:lastModifiedBy>
  <cp:revision>4</cp:revision>
  <cp:lastPrinted>2026-02-08T21:10:00Z</cp:lastPrinted>
  <dcterms:created xsi:type="dcterms:W3CDTF">2026-02-08T21:38:00Z</dcterms:created>
  <dcterms:modified xsi:type="dcterms:W3CDTF">2026-02-08T23:38:00Z</dcterms:modified>
</cp:coreProperties>
</file>