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1581" w:rsidRDefault="00ED1581" w:rsidP="00ED1581">
      <w:pPr>
        <w:pStyle w:val="CRCoverPage"/>
        <w:tabs>
          <w:tab w:val="right" w:pos="9639"/>
        </w:tabs>
        <w:spacing w:after="0"/>
        <w:rPr>
          <w:b/>
          <w:i/>
          <w:noProof/>
          <w:sz w:val="28"/>
        </w:rPr>
      </w:pPr>
      <w:r>
        <w:rPr>
          <w:b/>
          <w:noProof/>
          <w:sz w:val="24"/>
        </w:rPr>
        <w:t>3GPP TSG-</w:t>
      </w:r>
      <w:r w:rsidR="00A55AF9">
        <w:fldChar w:fldCharType="begin"/>
      </w:r>
      <w:r w:rsidR="00A55AF9">
        <w:instrText xml:space="preserve"> DOCPROPERTY  TSG/WGRef  \* MERGEFORMAT </w:instrText>
      </w:r>
      <w:r w:rsidR="00A55AF9">
        <w:fldChar w:fldCharType="separate"/>
      </w:r>
      <w:r>
        <w:rPr>
          <w:b/>
          <w:noProof/>
          <w:sz w:val="24"/>
        </w:rPr>
        <w:t>RAN5</w:t>
      </w:r>
      <w:r w:rsidR="00A55AF9">
        <w:rPr>
          <w:b/>
          <w:noProof/>
          <w:sz w:val="24"/>
        </w:rPr>
        <w:fldChar w:fldCharType="end"/>
      </w:r>
      <w:r>
        <w:rPr>
          <w:b/>
          <w:noProof/>
          <w:sz w:val="24"/>
        </w:rPr>
        <w:t xml:space="preserve"> Meeting #</w:t>
      </w:r>
      <w:r w:rsidR="00A55AF9">
        <w:fldChar w:fldCharType="begin"/>
      </w:r>
      <w:r w:rsidR="00A55AF9">
        <w:instrText xml:space="preserve"> DOCPROPERTY  MtgSeq  \* MERGEFORMAT </w:instrText>
      </w:r>
      <w:r w:rsidR="00A55AF9">
        <w:fldChar w:fldCharType="separate"/>
      </w:r>
      <w:r w:rsidRPr="00EB09B7">
        <w:rPr>
          <w:b/>
          <w:noProof/>
          <w:sz w:val="24"/>
        </w:rPr>
        <w:t>2022</w:t>
      </w:r>
      <w:r w:rsidR="00A55AF9">
        <w:rPr>
          <w:b/>
          <w:noProof/>
          <w:sz w:val="24"/>
        </w:rPr>
        <w:fldChar w:fldCharType="end"/>
      </w:r>
      <w:r w:rsidR="00A55AF9">
        <w:fldChar w:fldCharType="begin"/>
      </w:r>
      <w:r w:rsidR="00A55AF9">
        <w:instrText xml:space="preserve"> DOCPROPERTY  MtgTitle  \* MERGEFORMAT </w:instrText>
      </w:r>
      <w:r w:rsidR="00A55AF9">
        <w:fldChar w:fldCharType="separate"/>
      </w:r>
      <w:r>
        <w:rPr>
          <w:b/>
          <w:noProof/>
          <w:sz w:val="24"/>
        </w:rPr>
        <w:t>-TTCN email</w:t>
      </w:r>
      <w:r w:rsidR="00A55AF9">
        <w:rPr>
          <w:b/>
          <w:noProof/>
          <w:sz w:val="24"/>
        </w:rPr>
        <w:fldChar w:fldCharType="end"/>
      </w:r>
      <w:r>
        <w:rPr>
          <w:b/>
          <w:i/>
          <w:noProof/>
          <w:sz w:val="28"/>
        </w:rPr>
        <w:tab/>
      </w:r>
      <w:r w:rsidR="00A55AF9">
        <w:fldChar w:fldCharType="begin"/>
      </w:r>
      <w:r w:rsidR="00A55AF9">
        <w:instrText xml:space="preserve"> DOCPROPERTY  Tdoc#  \* MERGEFORMAT </w:instrText>
      </w:r>
      <w:r w:rsidR="00A55AF9">
        <w:fldChar w:fldCharType="separate"/>
      </w:r>
      <w:r w:rsidRPr="00E13F3D">
        <w:rPr>
          <w:b/>
          <w:i/>
          <w:noProof/>
          <w:sz w:val="28"/>
        </w:rPr>
        <w:t>R5s220961</w:t>
      </w:r>
      <w:r w:rsidR="00A55AF9">
        <w:rPr>
          <w:b/>
          <w:i/>
          <w:noProof/>
          <w:sz w:val="28"/>
        </w:rPr>
        <w:fldChar w:fldCharType="end"/>
      </w:r>
    </w:p>
    <w:bookmarkStart w:id="0" w:name="_GoBack"/>
    <w:bookmarkEnd w:id="0"/>
    <w:p w:rsidR="00ED1581" w:rsidRDefault="00A55AF9" w:rsidP="00ED1581">
      <w:pPr>
        <w:pStyle w:val="CRCoverPage"/>
        <w:outlineLvl w:val="0"/>
        <w:rPr>
          <w:b/>
          <w:noProof/>
          <w:sz w:val="24"/>
        </w:rPr>
      </w:pPr>
      <w:r>
        <w:fldChar w:fldCharType="begin"/>
      </w:r>
      <w:r>
        <w:instrText xml:space="preserve"> DOCPROPERTY  Location  \* MERGEFORMAT </w:instrText>
      </w:r>
      <w:r>
        <w:fldChar w:fldCharType="separate"/>
      </w:r>
      <w:r w:rsidR="00ED1581" w:rsidRPr="00BA51D9">
        <w:rPr>
          <w:b/>
          <w:noProof/>
          <w:sz w:val="24"/>
        </w:rPr>
        <w:t>Online</w:t>
      </w:r>
      <w:r>
        <w:rPr>
          <w:b/>
          <w:noProof/>
          <w:sz w:val="24"/>
        </w:rPr>
        <w:fldChar w:fldCharType="end"/>
      </w:r>
      <w:r w:rsidR="00ED1581">
        <w:rPr>
          <w:b/>
          <w:noProof/>
          <w:sz w:val="24"/>
        </w:rPr>
        <w:t xml:space="preserve">, </w:t>
      </w:r>
      <w:r w:rsidR="00ED1581">
        <w:fldChar w:fldCharType="begin"/>
      </w:r>
      <w:r w:rsidR="00ED1581">
        <w:instrText xml:space="preserve"> DOCPROPERTY  Country  \* MERGEFORMAT </w:instrText>
      </w:r>
      <w:r w:rsidR="00ED1581">
        <w:fldChar w:fldCharType="end"/>
      </w:r>
      <w:r w:rsidR="00ED1581">
        <w:rPr>
          <w:b/>
          <w:noProof/>
          <w:sz w:val="24"/>
        </w:rPr>
        <w:t xml:space="preserve">, </w:t>
      </w:r>
      <w:r>
        <w:fldChar w:fldCharType="begin"/>
      </w:r>
      <w:r>
        <w:instrText xml:space="preserve"> DOCPROPERTY  StartDate  \* MERGEFORMAT </w:instrText>
      </w:r>
      <w:r>
        <w:fldChar w:fldCharType="separate"/>
      </w:r>
      <w:r w:rsidR="00ED1581" w:rsidRPr="00BA51D9">
        <w:rPr>
          <w:b/>
          <w:noProof/>
          <w:sz w:val="24"/>
        </w:rPr>
        <w:t>10th Dec 2021</w:t>
      </w:r>
      <w:r>
        <w:rPr>
          <w:b/>
          <w:noProof/>
          <w:sz w:val="24"/>
        </w:rPr>
        <w:fldChar w:fldCharType="end"/>
      </w:r>
      <w:r w:rsidR="00ED1581">
        <w:rPr>
          <w:b/>
          <w:noProof/>
          <w:sz w:val="24"/>
        </w:rPr>
        <w:t xml:space="preserve"> - </w:t>
      </w:r>
      <w:r>
        <w:fldChar w:fldCharType="begin"/>
      </w:r>
      <w:r>
        <w:instrText xml:space="preserve"> DOCPROPERTY  EndDate  \* MERGEFORMAT </w:instrText>
      </w:r>
      <w:r>
        <w:fldChar w:fldCharType="separate"/>
      </w:r>
      <w:r w:rsidR="00ED1581"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581" w:rsidTr="00E13739">
        <w:tc>
          <w:tcPr>
            <w:tcW w:w="9641" w:type="dxa"/>
            <w:gridSpan w:val="9"/>
            <w:tcBorders>
              <w:top w:val="single" w:sz="4" w:space="0" w:color="auto"/>
              <w:left w:val="single" w:sz="4" w:space="0" w:color="auto"/>
              <w:right w:val="single" w:sz="4" w:space="0" w:color="auto"/>
            </w:tcBorders>
          </w:tcPr>
          <w:p w:rsidR="00ED1581" w:rsidRDefault="00ED1581" w:rsidP="00E13739">
            <w:pPr>
              <w:pStyle w:val="CRCoverPage"/>
              <w:spacing w:after="0"/>
              <w:jc w:val="right"/>
              <w:rPr>
                <w:i/>
                <w:noProof/>
              </w:rPr>
            </w:pPr>
            <w:r>
              <w:rPr>
                <w:i/>
                <w:noProof/>
                <w:sz w:val="14"/>
              </w:rPr>
              <w:t>CR-Form-v12.2</w:t>
            </w:r>
          </w:p>
        </w:tc>
      </w:tr>
      <w:tr w:rsidR="00ED1581" w:rsidTr="00E13739">
        <w:tc>
          <w:tcPr>
            <w:tcW w:w="9641" w:type="dxa"/>
            <w:gridSpan w:val="9"/>
            <w:tcBorders>
              <w:left w:val="single" w:sz="4" w:space="0" w:color="auto"/>
              <w:right w:val="single" w:sz="4" w:space="0" w:color="auto"/>
            </w:tcBorders>
          </w:tcPr>
          <w:p w:rsidR="00ED1581" w:rsidRDefault="00ED1581" w:rsidP="00E13739">
            <w:pPr>
              <w:pStyle w:val="CRCoverPage"/>
              <w:spacing w:after="0"/>
              <w:jc w:val="center"/>
              <w:rPr>
                <w:noProof/>
              </w:rPr>
            </w:pPr>
            <w:r>
              <w:rPr>
                <w:b/>
                <w:noProof/>
                <w:sz w:val="32"/>
              </w:rPr>
              <w:t>CHANGE REQUEST</w:t>
            </w:r>
          </w:p>
        </w:tc>
      </w:tr>
      <w:tr w:rsidR="00ED1581" w:rsidTr="00E13739">
        <w:tc>
          <w:tcPr>
            <w:tcW w:w="9641" w:type="dxa"/>
            <w:gridSpan w:val="9"/>
            <w:tcBorders>
              <w:left w:val="single" w:sz="4" w:space="0" w:color="auto"/>
              <w:right w:val="single" w:sz="4" w:space="0" w:color="auto"/>
            </w:tcBorders>
          </w:tcPr>
          <w:p w:rsidR="00ED1581" w:rsidRDefault="00ED1581" w:rsidP="00E13739">
            <w:pPr>
              <w:pStyle w:val="CRCoverPage"/>
              <w:spacing w:after="0"/>
              <w:rPr>
                <w:noProof/>
                <w:sz w:val="8"/>
                <w:szCs w:val="8"/>
              </w:rPr>
            </w:pPr>
          </w:p>
        </w:tc>
      </w:tr>
      <w:tr w:rsidR="00ED1581" w:rsidTr="00E13739">
        <w:tc>
          <w:tcPr>
            <w:tcW w:w="142" w:type="dxa"/>
            <w:tcBorders>
              <w:left w:val="single" w:sz="4" w:space="0" w:color="auto"/>
            </w:tcBorders>
          </w:tcPr>
          <w:p w:rsidR="00ED1581" w:rsidRDefault="00ED1581" w:rsidP="00E13739">
            <w:pPr>
              <w:pStyle w:val="CRCoverPage"/>
              <w:spacing w:after="0"/>
              <w:jc w:val="right"/>
              <w:rPr>
                <w:noProof/>
              </w:rPr>
            </w:pPr>
          </w:p>
        </w:tc>
        <w:tc>
          <w:tcPr>
            <w:tcW w:w="1559" w:type="dxa"/>
            <w:shd w:val="pct30" w:color="FFFF00" w:fill="auto"/>
          </w:tcPr>
          <w:p w:rsidR="00ED1581" w:rsidRPr="00410371" w:rsidRDefault="00A55AF9" w:rsidP="00E13739">
            <w:pPr>
              <w:pStyle w:val="CRCoverPage"/>
              <w:spacing w:after="0"/>
              <w:jc w:val="right"/>
              <w:rPr>
                <w:b/>
                <w:noProof/>
                <w:sz w:val="28"/>
              </w:rPr>
            </w:pPr>
            <w:r>
              <w:fldChar w:fldCharType="begin"/>
            </w:r>
            <w:r>
              <w:instrText xml:space="preserve"> DOCPROPERTY  Spec#  \* MERGEFORMAT </w:instrText>
            </w:r>
            <w:r>
              <w:fldChar w:fldCharType="separate"/>
            </w:r>
            <w:r w:rsidR="00ED1581" w:rsidRPr="00410371">
              <w:rPr>
                <w:b/>
                <w:noProof/>
                <w:sz w:val="28"/>
              </w:rPr>
              <w:t>38.523-3</w:t>
            </w:r>
            <w:r>
              <w:rPr>
                <w:b/>
                <w:noProof/>
                <w:sz w:val="28"/>
              </w:rPr>
              <w:fldChar w:fldCharType="end"/>
            </w:r>
          </w:p>
        </w:tc>
        <w:tc>
          <w:tcPr>
            <w:tcW w:w="709" w:type="dxa"/>
          </w:tcPr>
          <w:p w:rsidR="00ED1581" w:rsidRDefault="00ED1581" w:rsidP="00E13739">
            <w:pPr>
              <w:pStyle w:val="CRCoverPage"/>
              <w:spacing w:after="0"/>
              <w:jc w:val="center"/>
              <w:rPr>
                <w:noProof/>
              </w:rPr>
            </w:pPr>
            <w:r>
              <w:rPr>
                <w:b/>
                <w:noProof/>
                <w:sz w:val="28"/>
              </w:rPr>
              <w:t>CR</w:t>
            </w:r>
          </w:p>
        </w:tc>
        <w:tc>
          <w:tcPr>
            <w:tcW w:w="1276" w:type="dxa"/>
            <w:shd w:val="pct30" w:color="FFFF00" w:fill="auto"/>
          </w:tcPr>
          <w:p w:rsidR="00ED1581" w:rsidRPr="00410371" w:rsidRDefault="00A55AF9" w:rsidP="00E13739">
            <w:pPr>
              <w:pStyle w:val="CRCoverPage"/>
              <w:spacing w:after="0"/>
              <w:rPr>
                <w:noProof/>
              </w:rPr>
            </w:pPr>
            <w:r>
              <w:fldChar w:fldCharType="begin"/>
            </w:r>
            <w:r>
              <w:instrText xml:space="preserve"> DOCPROPERTY  Cr#  \* MERGEFORMAT </w:instrText>
            </w:r>
            <w:r>
              <w:fldChar w:fldCharType="separate"/>
            </w:r>
            <w:r w:rsidR="00ED1581" w:rsidRPr="00410371">
              <w:rPr>
                <w:b/>
                <w:noProof/>
                <w:sz w:val="28"/>
              </w:rPr>
              <w:t>2687</w:t>
            </w:r>
            <w:r>
              <w:rPr>
                <w:b/>
                <w:noProof/>
                <w:sz w:val="28"/>
              </w:rPr>
              <w:fldChar w:fldCharType="end"/>
            </w:r>
          </w:p>
        </w:tc>
        <w:tc>
          <w:tcPr>
            <w:tcW w:w="709" w:type="dxa"/>
          </w:tcPr>
          <w:p w:rsidR="00ED1581" w:rsidRDefault="00ED1581" w:rsidP="00E13739">
            <w:pPr>
              <w:pStyle w:val="CRCoverPage"/>
              <w:tabs>
                <w:tab w:val="right" w:pos="625"/>
              </w:tabs>
              <w:spacing w:after="0"/>
              <w:jc w:val="center"/>
              <w:rPr>
                <w:noProof/>
              </w:rPr>
            </w:pPr>
            <w:r>
              <w:rPr>
                <w:b/>
                <w:bCs/>
                <w:noProof/>
                <w:sz w:val="28"/>
              </w:rPr>
              <w:t>rev</w:t>
            </w:r>
          </w:p>
        </w:tc>
        <w:tc>
          <w:tcPr>
            <w:tcW w:w="992" w:type="dxa"/>
            <w:shd w:val="pct30" w:color="FFFF00" w:fill="auto"/>
          </w:tcPr>
          <w:p w:rsidR="00ED1581" w:rsidRPr="00410371" w:rsidRDefault="00A55AF9" w:rsidP="00E13739">
            <w:pPr>
              <w:pStyle w:val="CRCoverPage"/>
              <w:spacing w:after="0"/>
              <w:jc w:val="center"/>
              <w:rPr>
                <w:b/>
                <w:noProof/>
              </w:rPr>
            </w:pPr>
            <w:r>
              <w:fldChar w:fldCharType="begin"/>
            </w:r>
            <w:r>
              <w:instrText xml:space="preserve"> DOCPROPERTY  Revision  \* MERGEFORMAT </w:instrText>
            </w:r>
            <w:r>
              <w:fldChar w:fldCharType="separate"/>
            </w:r>
            <w:r w:rsidR="00ED1581" w:rsidRPr="00410371">
              <w:rPr>
                <w:b/>
                <w:noProof/>
                <w:sz w:val="28"/>
              </w:rPr>
              <w:t>-</w:t>
            </w:r>
            <w:r>
              <w:rPr>
                <w:b/>
                <w:noProof/>
                <w:sz w:val="28"/>
              </w:rPr>
              <w:fldChar w:fldCharType="end"/>
            </w:r>
          </w:p>
        </w:tc>
        <w:tc>
          <w:tcPr>
            <w:tcW w:w="2410" w:type="dxa"/>
          </w:tcPr>
          <w:p w:rsidR="00ED1581" w:rsidRDefault="00ED1581" w:rsidP="00E137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D1581" w:rsidRPr="00410371" w:rsidRDefault="00A55AF9" w:rsidP="00E13739">
            <w:pPr>
              <w:pStyle w:val="CRCoverPage"/>
              <w:spacing w:after="0"/>
              <w:jc w:val="center"/>
              <w:rPr>
                <w:noProof/>
                <w:sz w:val="28"/>
              </w:rPr>
            </w:pPr>
            <w:r>
              <w:fldChar w:fldCharType="begin"/>
            </w:r>
            <w:r>
              <w:instrText xml:space="preserve"> DOCPROPERTY  Version  \* MERGEFORMAT </w:instrText>
            </w:r>
            <w:r>
              <w:fldChar w:fldCharType="separate"/>
            </w:r>
            <w:r w:rsidR="00ED1581" w:rsidRPr="00410371">
              <w:rPr>
                <w:b/>
                <w:noProof/>
                <w:sz w:val="28"/>
              </w:rPr>
              <w:t>17.3.0</w:t>
            </w:r>
            <w:r>
              <w:rPr>
                <w:b/>
                <w:noProof/>
                <w:sz w:val="28"/>
              </w:rPr>
              <w:fldChar w:fldCharType="end"/>
            </w:r>
          </w:p>
        </w:tc>
        <w:tc>
          <w:tcPr>
            <w:tcW w:w="143" w:type="dxa"/>
            <w:tcBorders>
              <w:right w:val="single" w:sz="4" w:space="0" w:color="auto"/>
            </w:tcBorders>
          </w:tcPr>
          <w:p w:rsidR="00ED1581" w:rsidRDefault="00ED1581" w:rsidP="00E13739">
            <w:pPr>
              <w:pStyle w:val="CRCoverPage"/>
              <w:spacing w:after="0"/>
              <w:rPr>
                <w:noProof/>
              </w:rPr>
            </w:pPr>
          </w:p>
        </w:tc>
      </w:tr>
      <w:tr w:rsidR="00ED1581" w:rsidTr="00E13739">
        <w:tc>
          <w:tcPr>
            <w:tcW w:w="9641" w:type="dxa"/>
            <w:gridSpan w:val="9"/>
            <w:tcBorders>
              <w:left w:val="single" w:sz="4" w:space="0" w:color="auto"/>
              <w:right w:val="single" w:sz="4" w:space="0" w:color="auto"/>
            </w:tcBorders>
          </w:tcPr>
          <w:p w:rsidR="00ED1581" w:rsidRDefault="00ED1581" w:rsidP="00E13739">
            <w:pPr>
              <w:pStyle w:val="CRCoverPage"/>
              <w:spacing w:after="0"/>
              <w:rPr>
                <w:noProof/>
              </w:rPr>
            </w:pPr>
          </w:p>
        </w:tc>
      </w:tr>
      <w:tr w:rsidR="00ED1581" w:rsidTr="00E13739">
        <w:tc>
          <w:tcPr>
            <w:tcW w:w="9641" w:type="dxa"/>
            <w:gridSpan w:val="9"/>
            <w:tcBorders>
              <w:top w:val="single" w:sz="4" w:space="0" w:color="auto"/>
            </w:tcBorders>
          </w:tcPr>
          <w:p w:rsidR="00ED1581" w:rsidRPr="00F25D98" w:rsidRDefault="00ED1581" w:rsidP="00E137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1581" w:rsidTr="00E13739">
        <w:tc>
          <w:tcPr>
            <w:tcW w:w="9641" w:type="dxa"/>
            <w:gridSpan w:val="9"/>
          </w:tcPr>
          <w:p w:rsidR="00ED1581" w:rsidRDefault="00ED1581" w:rsidP="00E13739">
            <w:pPr>
              <w:pStyle w:val="CRCoverPage"/>
              <w:spacing w:after="0"/>
              <w:rPr>
                <w:noProof/>
                <w:sz w:val="8"/>
                <w:szCs w:val="8"/>
              </w:rPr>
            </w:pPr>
          </w:p>
        </w:tc>
      </w:tr>
    </w:tbl>
    <w:p w:rsidR="00ED1581" w:rsidRDefault="00ED1581" w:rsidP="00ED1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1581" w:rsidTr="00E13739">
        <w:tc>
          <w:tcPr>
            <w:tcW w:w="2835" w:type="dxa"/>
          </w:tcPr>
          <w:p w:rsidR="00ED1581" w:rsidRDefault="00ED1581" w:rsidP="00E13739">
            <w:pPr>
              <w:pStyle w:val="CRCoverPage"/>
              <w:tabs>
                <w:tab w:val="right" w:pos="2751"/>
              </w:tabs>
              <w:spacing w:after="0"/>
              <w:rPr>
                <w:b/>
                <w:i/>
                <w:noProof/>
              </w:rPr>
            </w:pPr>
            <w:r>
              <w:rPr>
                <w:b/>
                <w:i/>
                <w:noProof/>
              </w:rPr>
              <w:t>Proposed change affects:</w:t>
            </w:r>
          </w:p>
        </w:tc>
        <w:tc>
          <w:tcPr>
            <w:tcW w:w="1418" w:type="dxa"/>
          </w:tcPr>
          <w:p w:rsidR="00ED1581" w:rsidRDefault="00ED1581" w:rsidP="00E137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1581" w:rsidRDefault="00ED1581" w:rsidP="00E13739">
            <w:pPr>
              <w:pStyle w:val="CRCoverPage"/>
              <w:spacing w:after="0"/>
              <w:jc w:val="center"/>
              <w:rPr>
                <w:b/>
                <w:caps/>
                <w:noProof/>
              </w:rPr>
            </w:pPr>
          </w:p>
        </w:tc>
        <w:tc>
          <w:tcPr>
            <w:tcW w:w="709" w:type="dxa"/>
            <w:tcBorders>
              <w:left w:val="single" w:sz="4" w:space="0" w:color="auto"/>
            </w:tcBorders>
          </w:tcPr>
          <w:p w:rsidR="00ED1581" w:rsidRDefault="00ED1581" w:rsidP="00E137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1581" w:rsidRDefault="00ED1581" w:rsidP="00E13739">
            <w:pPr>
              <w:pStyle w:val="CRCoverPage"/>
              <w:spacing w:after="0"/>
              <w:jc w:val="center"/>
              <w:rPr>
                <w:b/>
                <w:caps/>
                <w:noProof/>
              </w:rPr>
            </w:pPr>
          </w:p>
        </w:tc>
        <w:tc>
          <w:tcPr>
            <w:tcW w:w="2126" w:type="dxa"/>
          </w:tcPr>
          <w:p w:rsidR="00ED1581" w:rsidRDefault="00ED1581" w:rsidP="00E137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1581" w:rsidRDefault="00ED1581" w:rsidP="00E13739">
            <w:pPr>
              <w:pStyle w:val="CRCoverPage"/>
              <w:spacing w:after="0"/>
              <w:jc w:val="center"/>
              <w:rPr>
                <w:b/>
                <w:caps/>
                <w:noProof/>
              </w:rPr>
            </w:pPr>
          </w:p>
        </w:tc>
        <w:tc>
          <w:tcPr>
            <w:tcW w:w="1418" w:type="dxa"/>
            <w:tcBorders>
              <w:left w:val="nil"/>
            </w:tcBorders>
          </w:tcPr>
          <w:p w:rsidR="00ED1581" w:rsidRDefault="00ED1581" w:rsidP="00E137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1581" w:rsidRDefault="00ED1581" w:rsidP="00E13739">
            <w:pPr>
              <w:pStyle w:val="CRCoverPage"/>
              <w:spacing w:after="0"/>
              <w:jc w:val="center"/>
              <w:rPr>
                <w:b/>
                <w:bCs/>
                <w:caps/>
                <w:noProof/>
              </w:rPr>
            </w:pPr>
          </w:p>
        </w:tc>
      </w:tr>
    </w:tbl>
    <w:p w:rsidR="00ED1581" w:rsidRDefault="00ED1581" w:rsidP="00ED1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1581" w:rsidTr="00E13739">
        <w:tc>
          <w:tcPr>
            <w:tcW w:w="9640" w:type="dxa"/>
            <w:gridSpan w:val="11"/>
          </w:tcPr>
          <w:p w:rsidR="00ED1581" w:rsidRDefault="00ED1581" w:rsidP="00E13739">
            <w:pPr>
              <w:pStyle w:val="CRCoverPage"/>
              <w:spacing w:after="0"/>
              <w:rPr>
                <w:noProof/>
                <w:sz w:val="8"/>
                <w:szCs w:val="8"/>
              </w:rPr>
            </w:pPr>
          </w:p>
        </w:tc>
      </w:tr>
      <w:tr w:rsidR="00ED1581" w:rsidTr="00E13739">
        <w:tc>
          <w:tcPr>
            <w:tcW w:w="1843" w:type="dxa"/>
            <w:tcBorders>
              <w:top w:val="single" w:sz="4" w:space="0" w:color="auto"/>
              <w:left w:val="single" w:sz="4" w:space="0" w:color="auto"/>
            </w:tcBorders>
          </w:tcPr>
          <w:p w:rsidR="00ED1581" w:rsidRDefault="00ED1581" w:rsidP="00E137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D1581" w:rsidRDefault="00A55AF9" w:rsidP="00E13739">
            <w:pPr>
              <w:pStyle w:val="CRCoverPage"/>
              <w:spacing w:after="0"/>
              <w:ind w:left="100"/>
              <w:rPr>
                <w:noProof/>
              </w:rPr>
            </w:pPr>
            <w:r>
              <w:fldChar w:fldCharType="begin"/>
            </w:r>
            <w:r>
              <w:instrText xml:space="preserve"> DOCPROPERTY  CrTitle  \* MERGEFORMAT </w:instrText>
            </w:r>
            <w:r>
              <w:fldChar w:fldCharType="separate"/>
            </w:r>
            <w:r w:rsidR="00ED1581">
              <w:t>Addition of NR5GC MDT test case 8.1.6.1.1.2</w:t>
            </w:r>
            <w:r>
              <w:fldChar w:fldCharType="end"/>
            </w:r>
          </w:p>
        </w:tc>
      </w:tr>
      <w:tr w:rsidR="00ED1581" w:rsidTr="00E13739">
        <w:tc>
          <w:tcPr>
            <w:tcW w:w="1843" w:type="dxa"/>
            <w:tcBorders>
              <w:left w:val="single" w:sz="4" w:space="0" w:color="auto"/>
            </w:tcBorders>
          </w:tcPr>
          <w:p w:rsidR="00ED1581" w:rsidRDefault="00ED1581" w:rsidP="00E13739">
            <w:pPr>
              <w:pStyle w:val="CRCoverPage"/>
              <w:spacing w:after="0"/>
              <w:rPr>
                <w:b/>
                <w:i/>
                <w:noProof/>
                <w:sz w:val="8"/>
                <w:szCs w:val="8"/>
              </w:rPr>
            </w:pPr>
          </w:p>
        </w:tc>
        <w:tc>
          <w:tcPr>
            <w:tcW w:w="7797" w:type="dxa"/>
            <w:gridSpan w:val="10"/>
            <w:tcBorders>
              <w:right w:val="single" w:sz="4" w:space="0" w:color="auto"/>
            </w:tcBorders>
          </w:tcPr>
          <w:p w:rsidR="00ED1581" w:rsidRDefault="00ED1581" w:rsidP="00E13739">
            <w:pPr>
              <w:pStyle w:val="CRCoverPage"/>
              <w:spacing w:after="0"/>
              <w:rPr>
                <w:noProof/>
                <w:sz w:val="8"/>
                <w:szCs w:val="8"/>
              </w:rPr>
            </w:pPr>
          </w:p>
        </w:tc>
      </w:tr>
      <w:tr w:rsidR="00ED1581" w:rsidTr="00E13739">
        <w:tc>
          <w:tcPr>
            <w:tcW w:w="1843" w:type="dxa"/>
            <w:tcBorders>
              <w:left w:val="single" w:sz="4" w:space="0" w:color="auto"/>
            </w:tcBorders>
          </w:tcPr>
          <w:p w:rsidR="00ED1581" w:rsidRDefault="00ED1581" w:rsidP="00E137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D1581" w:rsidRDefault="00A55AF9" w:rsidP="00E13739">
            <w:pPr>
              <w:pStyle w:val="CRCoverPage"/>
              <w:spacing w:after="0"/>
              <w:ind w:left="100"/>
              <w:rPr>
                <w:noProof/>
              </w:rPr>
            </w:pPr>
            <w:r>
              <w:fldChar w:fldCharType="begin"/>
            </w:r>
            <w:r>
              <w:instrText xml:space="preserve"> DOCPROPERTY  SourceIfWg  \* MERGEFORMAT </w:instrText>
            </w:r>
            <w:r>
              <w:fldChar w:fldCharType="separate"/>
            </w:r>
            <w:r w:rsidR="00ED1581">
              <w:rPr>
                <w:noProof/>
              </w:rPr>
              <w:t>ROHDE &amp; SCHWARZ</w:t>
            </w:r>
            <w:r>
              <w:rPr>
                <w:noProof/>
              </w:rPr>
              <w:fldChar w:fldCharType="end"/>
            </w:r>
          </w:p>
        </w:tc>
      </w:tr>
      <w:tr w:rsidR="00ED1581" w:rsidTr="00E13739">
        <w:tc>
          <w:tcPr>
            <w:tcW w:w="1843" w:type="dxa"/>
            <w:tcBorders>
              <w:left w:val="single" w:sz="4" w:space="0" w:color="auto"/>
            </w:tcBorders>
          </w:tcPr>
          <w:p w:rsidR="00ED1581" w:rsidRDefault="00ED1581" w:rsidP="00E137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D1581" w:rsidRDefault="00ED1581" w:rsidP="00E13739">
            <w:pPr>
              <w:pStyle w:val="CRCoverPage"/>
              <w:spacing w:after="0"/>
              <w:ind w:left="100"/>
              <w:rPr>
                <w:noProof/>
              </w:rPr>
            </w:pPr>
            <w:r>
              <w:t>R5</w:t>
            </w:r>
            <w:r>
              <w:fldChar w:fldCharType="begin"/>
            </w:r>
            <w:r>
              <w:instrText xml:space="preserve"> DOCPROPERTY  SourceIfTsg  \* MERGEFORMAT </w:instrText>
            </w:r>
            <w:r>
              <w:fldChar w:fldCharType="end"/>
            </w:r>
          </w:p>
        </w:tc>
      </w:tr>
      <w:tr w:rsidR="00ED1581" w:rsidTr="00E13739">
        <w:tc>
          <w:tcPr>
            <w:tcW w:w="1843" w:type="dxa"/>
            <w:tcBorders>
              <w:left w:val="single" w:sz="4" w:space="0" w:color="auto"/>
            </w:tcBorders>
          </w:tcPr>
          <w:p w:rsidR="00ED1581" w:rsidRDefault="00ED1581" w:rsidP="00E13739">
            <w:pPr>
              <w:pStyle w:val="CRCoverPage"/>
              <w:spacing w:after="0"/>
              <w:rPr>
                <w:b/>
                <w:i/>
                <w:noProof/>
                <w:sz w:val="8"/>
                <w:szCs w:val="8"/>
              </w:rPr>
            </w:pPr>
          </w:p>
        </w:tc>
        <w:tc>
          <w:tcPr>
            <w:tcW w:w="7797" w:type="dxa"/>
            <w:gridSpan w:val="10"/>
            <w:tcBorders>
              <w:right w:val="single" w:sz="4" w:space="0" w:color="auto"/>
            </w:tcBorders>
          </w:tcPr>
          <w:p w:rsidR="00ED1581" w:rsidRDefault="00ED1581" w:rsidP="00E13739">
            <w:pPr>
              <w:pStyle w:val="CRCoverPage"/>
              <w:spacing w:after="0"/>
              <w:rPr>
                <w:noProof/>
                <w:sz w:val="8"/>
                <w:szCs w:val="8"/>
              </w:rPr>
            </w:pPr>
          </w:p>
        </w:tc>
      </w:tr>
      <w:tr w:rsidR="00ED1581" w:rsidTr="00E13739">
        <w:tc>
          <w:tcPr>
            <w:tcW w:w="1843" w:type="dxa"/>
            <w:tcBorders>
              <w:left w:val="single" w:sz="4" w:space="0" w:color="auto"/>
            </w:tcBorders>
          </w:tcPr>
          <w:p w:rsidR="00ED1581" w:rsidRDefault="00ED1581" w:rsidP="00E13739">
            <w:pPr>
              <w:pStyle w:val="CRCoverPage"/>
              <w:tabs>
                <w:tab w:val="right" w:pos="1759"/>
              </w:tabs>
              <w:spacing w:after="0"/>
              <w:rPr>
                <w:b/>
                <w:i/>
                <w:noProof/>
              </w:rPr>
            </w:pPr>
            <w:r>
              <w:rPr>
                <w:b/>
                <w:i/>
                <w:noProof/>
              </w:rPr>
              <w:t>Work item code:</w:t>
            </w:r>
          </w:p>
        </w:tc>
        <w:tc>
          <w:tcPr>
            <w:tcW w:w="3686" w:type="dxa"/>
            <w:gridSpan w:val="5"/>
            <w:shd w:val="pct30" w:color="FFFF00" w:fill="auto"/>
          </w:tcPr>
          <w:p w:rsidR="00ED1581" w:rsidRDefault="00A55AF9" w:rsidP="00E13739">
            <w:pPr>
              <w:pStyle w:val="CRCoverPage"/>
              <w:spacing w:after="0"/>
              <w:ind w:left="100"/>
              <w:rPr>
                <w:noProof/>
              </w:rPr>
            </w:pPr>
            <w:r>
              <w:fldChar w:fldCharType="begin"/>
            </w:r>
            <w:r>
              <w:instrText xml:space="preserve"> DOCPROPERTY  RelatedWis  \* MERGEFORMAT </w:instrText>
            </w:r>
            <w:r>
              <w:fldChar w:fldCharType="separate"/>
            </w:r>
            <w:r w:rsidR="00ED1581">
              <w:rPr>
                <w:noProof/>
              </w:rPr>
              <w:t>TEI16_Test, NR_SON_MDT-UEConTest</w:t>
            </w:r>
            <w:r>
              <w:rPr>
                <w:noProof/>
              </w:rPr>
              <w:fldChar w:fldCharType="end"/>
            </w:r>
          </w:p>
        </w:tc>
        <w:tc>
          <w:tcPr>
            <w:tcW w:w="567" w:type="dxa"/>
            <w:tcBorders>
              <w:left w:val="nil"/>
            </w:tcBorders>
          </w:tcPr>
          <w:p w:rsidR="00ED1581" w:rsidRDefault="00ED1581" w:rsidP="00E13739">
            <w:pPr>
              <w:pStyle w:val="CRCoverPage"/>
              <w:spacing w:after="0"/>
              <w:ind w:right="100"/>
              <w:rPr>
                <w:noProof/>
              </w:rPr>
            </w:pPr>
          </w:p>
        </w:tc>
        <w:tc>
          <w:tcPr>
            <w:tcW w:w="1417" w:type="dxa"/>
            <w:gridSpan w:val="3"/>
            <w:tcBorders>
              <w:left w:val="nil"/>
            </w:tcBorders>
          </w:tcPr>
          <w:p w:rsidR="00ED1581" w:rsidRDefault="00ED1581" w:rsidP="00E1373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D1581" w:rsidRDefault="00A55AF9" w:rsidP="00E13739">
            <w:pPr>
              <w:pStyle w:val="CRCoverPage"/>
              <w:spacing w:after="0"/>
              <w:ind w:left="100"/>
              <w:rPr>
                <w:noProof/>
              </w:rPr>
            </w:pPr>
            <w:r>
              <w:fldChar w:fldCharType="begin"/>
            </w:r>
            <w:r>
              <w:instrText xml:space="preserve"> DOCPROPERTY  ResDate  \* MERGEFORMAT </w:instrText>
            </w:r>
            <w:r>
              <w:fldChar w:fldCharType="separate"/>
            </w:r>
            <w:r w:rsidR="00ED1581">
              <w:rPr>
                <w:noProof/>
              </w:rPr>
              <w:t>2022-08-01</w:t>
            </w:r>
            <w:r>
              <w:rPr>
                <w:noProof/>
              </w:rPr>
              <w:fldChar w:fldCharType="end"/>
            </w:r>
          </w:p>
        </w:tc>
      </w:tr>
      <w:tr w:rsidR="00ED1581" w:rsidTr="00E13739">
        <w:tc>
          <w:tcPr>
            <w:tcW w:w="1843" w:type="dxa"/>
            <w:tcBorders>
              <w:left w:val="single" w:sz="4" w:space="0" w:color="auto"/>
            </w:tcBorders>
          </w:tcPr>
          <w:p w:rsidR="00ED1581" w:rsidRDefault="00ED1581" w:rsidP="00E13739">
            <w:pPr>
              <w:pStyle w:val="CRCoverPage"/>
              <w:spacing w:after="0"/>
              <w:rPr>
                <w:b/>
                <w:i/>
                <w:noProof/>
                <w:sz w:val="8"/>
                <w:szCs w:val="8"/>
              </w:rPr>
            </w:pPr>
          </w:p>
        </w:tc>
        <w:tc>
          <w:tcPr>
            <w:tcW w:w="1986" w:type="dxa"/>
            <w:gridSpan w:val="4"/>
          </w:tcPr>
          <w:p w:rsidR="00ED1581" w:rsidRDefault="00ED1581" w:rsidP="00E13739">
            <w:pPr>
              <w:pStyle w:val="CRCoverPage"/>
              <w:spacing w:after="0"/>
              <w:rPr>
                <w:noProof/>
                <w:sz w:val="8"/>
                <w:szCs w:val="8"/>
              </w:rPr>
            </w:pPr>
          </w:p>
        </w:tc>
        <w:tc>
          <w:tcPr>
            <w:tcW w:w="2267" w:type="dxa"/>
            <w:gridSpan w:val="2"/>
          </w:tcPr>
          <w:p w:rsidR="00ED1581" w:rsidRDefault="00ED1581" w:rsidP="00E13739">
            <w:pPr>
              <w:pStyle w:val="CRCoverPage"/>
              <w:spacing w:after="0"/>
              <w:rPr>
                <w:noProof/>
                <w:sz w:val="8"/>
                <w:szCs w:val="8"/>
              </w:rPr>
            </w:pPr>
          </w:p>
        </w:tc>
        <w:tc>
          <w:tcPr>
            <w:tcW w:w="1417" w:type="dxa"/>
            <w:gridSpan w:val="3"/>
          </w:tcPr>
          <w:p w:rsidR="00ED1581" w:rsidRDefault="00ED1581" w:rsidP="00E13739">
            <w:pPr>
              <w:pStyle w:val="CRCoverPage"/>
              <w:spacing w:after="0"/>
              <w:rPr>
                <w:noProof/>
                <w:sz w:val="8"/>
                <w:szCs w:val="8"/>
              </w:rPr>
            </w:pPr>
          </w:p>
        </w:tc>
        <w:tc>
          <w:tcPr>
            <w:tcW w:w="2127" w:type="dxa"/>
            <w:tcBorders>
              <w:right w:val="single" w:sz="4" w:space="0" w:color="auto"/>
            </w:tcBorders>
          </w:tcPr>
          <w:p w:rsidR="00ED1581" w:rsidRDefault="00ED1581" w:rsidP="00E13739">
            <w:pPr>
              <w:pStyle w:val="CRCoverPage"/>
              <w:spacing w:after="0"/>
              <w:rPr>
                <w:noProof/>
                <w:sz w:val="8"/>
                <w:szCs w:val="8"/>
              </w:rPr>
            </w:pPr>
          </w:p>
        </w:tc>
      </w:tr>
      <w:tr w:rsidR="00ED1581" w:rsidTr="00E13739">
        <w:trPr>
          <w:cantSplit/>
        </w:trPr>
        <w:tc>
          <w:tcPr>
            <w:tcW w:w="1843" w:type="dxa"/>
            <w:tcBorders>
              <w:left w:val="single" w:sz="4" w:space="0" w:color="auto"/>
            </w:tcBorders>
          </w:tcPr>
          <w:p w:rsidR="00ED1581" w:rsidRDefault="00ED1581" w:rsidP="00E13739">
            <w:pPr>
              <w:pStyle w:val="CRCoverPage"/>
              <w:tabs>
                <w:tab w:val="right" w:pos="1759"/>
              </w:tabs>
              <w:spacing w:after="0"/>
              <w:rPr>
                <w:b/>
                <w:i/>
                <w:noProof/>
              </w:rPr>
            </w:pPr>
            <w:r>
              <w:rPr>
                <w:b/>
                <w:i/>
                <w:noProof/>
              </w:rPr>
              <w:t>Category:</w:t>
            </w:r>
          </w:p>
        </w:tc>
        <w:tc>
          <w:tcPr>
            <w:tcW w:w="851" w:type="dxa"/>
            <w:shd w:val="pct30" w:color="FFFF00" w:fill="auto"/>
          </w:tcPr>
          <w:p w:rsidR="00ED1581" w:rsidRDefault="00A55AF9" w:rsidP="00E13739">
            <w:pPr>
              <w:pStyle w:val="CRCoverPage"/>
              <w:spacing w:after="0"/>
              <w:ind w:left="100" w:right="-609"/>
              <w:rPr>
                <w:b/>
                <w:noProof/>
              </w:rPr>
            </w:pPr>
            <w:r>
              <w:fldChar w:fldCharType="begin"/>
            </w:r>
            <w:r>
              <w:instrText xml:space="preserve"> DOCPROPERTY  Cat  \* MERGEFORMAT </w:instrText>
            </w:r>
            <w:r>
              <w:fldChar w:fldCharType="separate"/>
            </w:r>
            <w:r w:rsidR="00ED1581">
              <w:rPr>
                <w:b/>
                <w:noProof/>
              </w:rPr>
              <w:t>B</w:t>
            </w:r>
            <w:r>
              <w:rPr>
                <w:b/>
                <w:noProof/>
              </w:rPr>
              <w:fldChar w:fldCharType="end"/>
            </w:r>
          </w:p>
        </w:tc>
        <w:tc>
          <w:tcPr>
            <w:tcW w:w="3402" w:type="dxa"/>
            <w:gridSpan w:val="5"/>
            <w:tcBorders>
              <w:left w:val="nil"/>
            </w:tcBorders>
          </w:tcPr>
          <w:p w:rsidR="00ED1581" w:rsidRDefault="00ED1581" w:rsidP="00E13739">
            <w:pPr>
              <w:pStyle w:val="CRCoverPage"/>
              <w:spacing w:after="0"/>
              <w:rPr>
                <w:noProof/>
              </w:rPr>
            </w:pPr>
          </w:p>
        </w:tc>
        <w:tc>
          <w:tcPr>
            <w:tcW w:w="1417" w:type="dxa"/>
            <w:gridSpan w:val="3"/>
            <w:tcBorders>
              <w:left w:val="nil"/>
            </w:tcBorders>
          </w:tcPr>
          <w:p w:rsidR="00ED1581" w:rsidRDefault="00ED1581" w:rsidP="00E137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D1581" w:rsidRDefault="00A55AF9" w:rsidP="00E13739">
            <w:pPr>
              <w:pStyle w:val="CRCoverPage"/>
              <w:spacing w:after="0"/>
              <w:ind w:left="100"/>
              <w:rPr>
                <w:noProof/>
              </w:rPr>
            </w:pPr>
            <w:r>
              <w:fldChar w:fldCharType="begin"/>
            </w:r>
            <w:r>
              <w:instrText xml:space="preserve"> DOCPROPERTY  Release  \* MERGEFORMAT </w:instrText>
            </w:r>
            <w:r>
              <w:fldChar w:fldCharType="separate"/>
            </w:r>
            <w:r w:rsidR="00ED1581">
              <w:rPr>
                <w:noProof/>
              </w:rPr>
              <w:t>Rel-17</w:t>
            </w:r>
            <w:r>
              <w:rPr>
                <w:noProof/>
              </w:rPr>
              <w:fldChar w:fldCharType="end"/>
            </w:r>
          </w:p>
        </w:tc>
      </w:tr>
      <w:tr w:rsidR="00ED1581" w:rsidTr="00E13739">
        <w:tc>
          <w:tcPr>
            <w:tcW w:w="1843" w:type="dxa"/>
            <w:tcBorders>
              <w:left w:val="single" w:sz="4" w:space="0" w:color="auto"/>
              <w:bottom w:val="single" w:sz="4" w:space="0" w:color="auto"/>
            </w:tcBorders>
          </w:tcPr>
          <w:p w:rsidR="00ED1581" w:rsidRDefault="00ED1581" w:rsidP="00E13739">
            <w:pPr>
              <w:pStyle w:val="CRCoverPage"/>
              <w:spacing w:after="0"/>
              <w:rPr>
                <w:b/>
                <w:i/>
                <w:noProof/>
              </w:rPr>
            </w:pPr>
          </w:p>
        </w:tc>
        <w:tc>
          <w:tcPr>
            <w:tcW w:w="4677" w:type="dxa"/>
            <w:gridSpan w:val="8"/>
            <w:tcBorders>
              <w:bottom w:val="single" w:sz="4" w:space="0" w:color="auto"/>
            </w:tcBorders>
          </w:tcPr>
          <w:p w:rsidR="00ED1581" w:rsidRDefault="00ED1581" w:rsidP="00E137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D1581" w:rsidRDefault="00ED1581" w:rsidP="00E137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D1581" w:rsidRPr="007C2097" w:rsidRDefault="00ED1581" w:rsidP="00E137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1581" w:rsidTr="00E13739">
        <w:tc>
          <w:tcPr>
            <w:tcW w:w="1843" w:type="dxa"/>
          </w:tcPr>
          <w:p w:rsidR="00ED1581" w:rsidRDefault="00ED1581" w:rsidP="00E13739">
            <w:pPr>
              <w:pStyle w:val="CRCoverPage"/>
              <w:spacing w:after="0"/>
              <w:rPr>
                <w:b/>
                <w:i/>
                <w:noProof/>
                <w:sz w:val="8"/>
                <w:szCs w:val="8"/>
              </w:rPr>
            </w:pPr>
          </w:p>
        </w:tc>
        <w:tc>
          <w:tcPr>
            <w:tcW w:w="7797" w:type="dxa"/>
            <w:gridSpan w:val="10"/>
          </w:tcPr>
          <w:p w:rsidR="00ED1581" w:rsidRDefault="00ED1581" w:rsidP="00E13739">
            <w:pPr>
              <w:pStyle w:val="CRCoverPage"/>
              <w:spacing w:after="0"/>
              <w:rPr>
                <w:noProof/>
                <w:sz w:val="8"/>
                <w:szCs w:val="8"/>
              </w:rPr>
            </w:pPr>
          </w:p>
        </w:tc>
      </w:tr>
      <w:tr w:rsidR="00ED1581" w:rsidTr="00E13739">
        <w:tc>
          <w:tcPr>
            <w:tcW w:w="2694" w:type="dxa"/>
            <w:gridSpan w:val="2"/>
            <w:tcBorders>
              <w:top w:val="single" w:sz="4" w:space="0" w:color="auto"/>
              <w:left w:val="single" w:sz="4" w:space="0" w:color="auto"/>
            </w:tcBorders>
          </w:tcPr>
          <w:p w:rsidR="00ED1581" w:rsidRDefault="00ED1581" w:rsidP="00ED15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1581" w:rsidRDefault="00ED1581" w:rsidP="00ED1581">
            <w:pPr>
              <w:pStyle w:val="CRCoverPage"/>
              <w:spacing w:after="0"/>
              <w:ind w:left="100"/>
              <w:rPr>
                <w:noProof/>
              </w:rPr>
            </w:pPr>
            <w:r w:rsidRPr="0002234C">
              <w:rPr>
                <w:noProof/>
              </w:rPr>
              <w:t>To add</w:t>
            </w:r>
            <w:r>
              <w:rPr>
                <w:noProof/>
              </w:rPr>
              <w:t xml:space="preserve"> NR5GC test case 8.1.6.1.1.2 to the IWD_22wk23 </w:t>
            </w:r>
            <w:r w:rsidRPr="0002234C">
              <w:rPr>
                <w:noProof/>
              </w:rPr>
              <w:t>ATS.</w:t>
            </w:r>
          </w:p>
        </w:tc>
      </w:tr>
      <w:tr w:rsidR="00ED1581" w:rsidTr="00E13739">
        <w:tc>
          <w:tcPr>
            <w:tcW w:w="2694" w:type="dxa"/>
            <w:gridSpan w:val="2"/>
            <w:tcBorders>
              <w:left w:val="single" w:sz="4" w:space="0" w:color="auto"/>
            </w:tcBorders>
          </w:tcPr>
          <w:p w:rsidR="00ED1581" w:rsidRDefault="00ED1581" w:rsidP="00ED1581">
            <w:pPr>
              <w:pStyle w:val="CRCoverPage"/>
              <w:spacing w:after="0"/>
              <w:rPr>
                <w:b/>
                <w:i/>
                <w:noProof/>
                <w:sz w:val="8"/>
                <w:szCs w:val="8"/>
              </w:rPr>
            </w:pPr>
          </w:p>
        </w:tc>
        <w:tc>
          <w:tcPr>
            <w:tcW w:w="6946" w:type="dxa"/>
            <w:gridSpan w:val="9"/>
            <w:tcBorders>
              <w:right w:val="single" w:sz="4" w:space="0" w:color="auto"/>
            </w:tcBorders>
          </w:tcPr>
          <w:p w:rsidR="00ED1581" w:rsidRDefault="00ED1581" w:rsidP="00ED1581">
            <w:pPr>
              <w:pStyle w:val="CRCoverPage"/>
              <w:spacing w:after="0"/>
              <w:rPr>
                <w:noProof/>
                <w:sz w:val="8"/>
                <w:szCs w:val="8"/>
              </w:rPr>
            </w:pPr>
          </w:p>
        </w:tc>
      </w:tr>
      <w:tr w:rsidR="00ED1581" w:rsidTr="00E13739">
        <w:tc>
          <w:tcPr>
            <w:tcW w:w="2694" w:type="dxa"/>
            <w:gridSpan w:val="2"/>
            <w:tcBorders>
              <w:left w:val="single" w:sz="4" w:space="0" w:color="auto"/>
            </w:tcBorders>
          </w:tcPr>
          <w:p w:rsidR="00ED1581" w:rsidRDefault="00ED1581" w:rsidP="00ED15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1581" w:rsidRDefault="00ED1581" w:rsidP="00ED1581">
            <w:pPr>
              <w:pStyle w:val="CRCoverPage"/>
              <w:spacing w:after="0"/>
              <w:ind w:left="100"/>
              <w:rPr>
                <w:noProof/>
              </w:rPr>
            </w:pPr>
            <w:r w:rsidRPr="0002234C">
              <w:rPr>
                <w:noProof/>
              </w:rPr>
              <w:t xml:space="preserve">This document lists all changes applied to </w:t>
            </w:r>
            <w:r>
              <w:rPr>
                <w:noProof/>
              </w:rPr>
              <w:t xml:space="preserve">test case 8.1.6.1.1.2 </w:t>
            </w:r>
            <w:r w:rsidRPr="0002234C">
              <w:rPr>
                <w:noProof/>
              </w:rPr>
              <w:t>required for approval. See detailed change description for further information</w:t>
            </w:r>
            <w:r>
              <w:rPr>
                <w:noProof/>
              </w:rPr>
              <w:t>.</w:t>
            </w:r>
          </w:p>
        </w:tc>
      </w:tr>
      <w:tr w:rsidR="00ED1581" w:rsidTr="00E13739">
        <w:tc>
          <w:tcPr>
            <w:tcW w:w="2694" w:type="dxa"/>
            <w:gridSpan w:val="2"/>
            <w:tcBorders>
              <w:left w:val="single" w:sz="4" w:space="0" w:color="auto"/>
            </w:tcBorders>
          </w:tcPr>
          <w:p w:rsidR="00ED1581" w:rsidRDefault="00ED1581" w:rsidP="00ED1581">
            <w:pPr>
              <w:pStyle w:val="CRCoverPage"/>
              <w:spacing w:after="0"/>
              <w:rPr>
                <w:b/>
                <w:i/>
                <w:noProof/>
                <w:sz w:val="8"/>
                <w:szCs w:val="8"/>
              </w:rPr>
            </w:pPr>
          </w:p>
        </w:tc>
        <w:tc>
          <w:tcPr>
            <w:tcW w:w="6946" w:type="dxa"/>
            <w:gridSpan w:val="9"/>
            <w:tcBorders>
              <w:right w:val="single" w:sz="4" w:space="0" w:color="auto"/>
            </w:tcBorders>
          </w:tcPr>
          <w:p w:rsidR="00ED1581" w:rsidRDefault="00ED1581" w:rsidP="00ED1581">
            <w:pPr>
              <w:pStyle w:val="CRCoverPage"/>
              <w:spacing w:after="0"/>
              <w:rPr>
                <w:noProof/>
                <w:sz w:val="8"/>
                <w:szCs w:val="8"/>
              </w:rPr>
            </w:pPr>
          </w:p>
        </w:tc>
      </w:tr>
      <w:tr w:rsidR="00ED1581" w:rsidTr="00E13739">
        <w:tc>
          <w:tcPr>
            <w:tcW w:w="2694" w:type="dxa"/>
            <w:gridSpan w:val="2"/>
            <w:tcBorders>
              <w:left w:val="single" w:sz="4" w:space="0" w:color="auto"/>
              <w:bottom w:val="single" w:sz="4" w:space="0" w:color="auto"/>
            </w:tcBorders>
          </w:tcPr>
          <w:p w:rsidR="00ED1581" w:rsidRDefault="00ED1581" w:rsidP="00ED15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1581" w:rsidRDefault="00ED1581" w:rsidP="00ED1581">
            <w:pPr>
              <w:pStyle w:val="CRCoverPage"/>
              <w:spacing w:after="0"/>
              <w:ind w:left="100"/>
              <w:rPr>
                <w:noProof/>
              </w:rPr>
            </w:pPr>
            <w:r w:rsidRPr="0002234C">
              <w:rPr>
                <w:noProof/>
                <w:lang w:eastAsia="zh-CN"/>
              </w:rPr>
              <w:t>Test case will not be added to ATS</w:t>
            </w:r>
          </w:p>
        </w:tc>
      </w:tr>
      <w:tr w:rsidR="00ED1581" w:rsidTr="00E13739">
        <w:tc>
          <w:tcPr>
            <w:tcW w:w="2694" w:type="dxa"/>
            <w:gridSpan w:val="2"/>
          </w:tcPr>
          <w:p w:rsidR="00ED1581" w:rsidRDefault="00ED1581" w:rsidP="00ED1581">
            <w:pPr>
              <w:pStyle w:val="CRCoverPage"/>
              <w:spacing w:after="0"/>
              <w:rPr>
                <w:b/>
                <w:i/>
                <w:noProof/>
                <w:sz w:val="8"/>
                <w:szCs w:val="8"/>
              </w:rPr>
            </w:pPr>
          </w:p>
        </w:tc>
        <w:tc>
          <w:tcPr>
            <w:tcW w:w="6946" w:type="dxa"/>
            <w:gridSpan w:val="9"/>
          </w:tcPr>
          <w:p w:rsidR="00ED1581" w:rsidRDefault="00ED1581" w:rsidP="00ED1581">
            <w:pPr>
              <w:pStyle w:val="CRCoverPage"/>
              <w:spacing w:after="0"/>
              <w:rPr>
                <w:noProof/>
                <w:sz w:val="8"/>
                <w:szCs w:val="8"/>
              </w:rPr>
            </w:pPr>
          </w:p>
        </w:tc>
      </w:tr>
      <w:tr w:rsidR="00ED1581" w:rsidTr="00E13739">
        <w:tc>
          <w:tcPr>
            <w:tcW w:w="2694" w:type="dxa"/>
            <w:gridSpan w:val="2"/>
            <w:tcBorders>
              <w:top w:val="single" w:sz="4" w:space="0" w:color="auto"/>
              <w:left w:val="single" w:sz="4" w:space="0" w:color="auto"/>
            </w:tcBorders>
          </w:tcPr>
          <w:p w:rsidR="00ED1581" w:rsidRDefault="00ED1581" w:rsidP="00ED15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D1581" w:rsidRDefault="00ED1581" w:rsidP="00ED1581">
            <w:pPr>
              <w:pStyle w:val="CRCoverPage"/>
              <w:spacing w:after="0"/>
              <w:rPr>
                <w:noProof/>
              </w:rPr>
            </w:pPr>
            <w:r>
              <w:rPr>
                <w:noProof/>
              </w:rPr>
              <w:t>8.1.6.1.1.2.NR5GC</w:t>
            </w:r>
          </w:p>
        </w:tc>
      </w:tr>
      <w:tr w:rsidR="00ED1581" w:rsidTr="00E13739">
        <w:tc>
          <w:tcPr>
            <w:tcW w:w="2694" w:type="dxa"/>
            <w:gridSpan w:val="2"/>
            <w:tcBorders>
              <w:left w:val="single" w:sz="4" w:space="0" w:color="auto"/>
            </w:tcBorders>
          </w:tcPr>
          <w:p w:rsidR="00ED1581" w:rsidRDefault="00ED1581" w:rsidP="00ED1581">
            <w:pPr>
              <w:pStyle w:val="CRCoverPage"/>
              <w:spacing w:after="0"/>
              <w:rPr>
                <w:b/>
                <w:i/>
                <w:noProof/>
                <w:sz w:val="8"/>
                <w:szCs w:val="8"/>
              </w:rPr>
            </w:pPr>
          </w:p>
        </w:tc>
        <w:tc>
          <w:tcPr>
            <w:tcW w:w="6946" w:type="dxa"/>
            <w:gridSpan w:val="9"/>
            <w:tcBorders>
              <w:right w:val="single" w:sz="4" w:space="0" w:color="auto"/>
            </w:tcBorders>
          </w:tcPr>
          <w:p w:rsidR="00ED1581" w:rsidRDefault="00ED1581" w:rsidP="00ED1581">
            <w:pPr>
              <w:pStyle w:val="CRCoverPage"/>
              <w:spacing w:after="0"/>
              <w:rPr>
                <w:noProof/>
                <w:sz w:val="8"/>
                <w:szCs w:val="8"/>
              </w:rPr>
            </w:pPr>
          </w:p>
        </w:tc>
      </w:tr>
      <w:tr w:rsidR="00ED1581" w:rsidTr="00E13739">
        <w:tc>
          <w:tcPr>
            <w:tcW w:w="2694" w:type="dxa"/>
            <w:gridSpan w:val="2"/>
            <w:tcBorders>
              <w:left w:val="single" w:sz="4" w:space="0" w:color="auto"/>
            </w:tcBorders>
          </w:tcPr>
          <w:p w:rsidR="00ED1581" w:rsidRDefault="00ED1581" w:rsidP="00ED15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D1581" w:rsidRDefault="00ED1581" w:rsidP="00ED15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1581" w:rsidRDefault="00ED1581" w:rsidP="00ED1581">
            <w:pPr>
              <w:pStyle w:val="CRCoverPage"/>
              <w:spacing w:after="0"/>
              <w:jc w:val="center"/>
              <w:rPr>
                <w:b/>
                <w:caps/>
                <w:noProof/>
              </w:rPr>
            </w:pPr>
            <w:r>
              <w:rPr>
                <w:b/>
                <w:caps/>
                <w:noProof/>
              </w:rPr>
              <w:t>N</w:t>
            </w:r>
          </w:p>
        </w:tc>
        <w:tc>
          <w:tcPr>
            <w:tcW w:w="2977" w:type="dxa"/>
            <w:gridSpan w:val="4"/>
          </w:tcPr>
          <w:p w:rsidR="00ED1581" w:rsidRDefault="00ED1581" w:rsidP="00ED158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D1581" w:rsidRDefault="00ED1581" w:rsidP="00ED1581">
            <w:pPr>
              <w:pStyle w:val="CRCoverPage"/>
              <w:spacing w:after="0"/>
              <w:ind w:left="99"/>
              <w:rPr>
                <w:noProof/>
              </w:rPr>
            </w:pPr>
          </w:p>
        </w:tc>
      </w:tr>
      <w:tr w:rsidR="00ED1581" w:rsidTr="00E13739">
        <w:tc>
          <w:tcPr>
            <w:tcW w:w="2694" w:type="dxa"/>
            <w:gridSpan w:val="2"/>
            <w:tcBorders>
              <w:left w:val="single" w:sz="4" w:space="0" w:color="auto"/>
            </w:tcBorders>
          </w:tcPr>
          <w:p w:rsidR="00ED1581" w:rsidRDefault="00ED1581" w:rsidP="00ED15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D1581" w:rsidRDefault="00ED1581" w:rsidP="00E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1581" w:rsidRDefault="00ED1581" w:rsidP="00ED1581">
            <w:pPr>
              <w:pStyle w:val="CRCoverPage"/>
              <w:spacing w:after="0"/>
              <w:jc w:val="center"/>
              <w:rPr>
                <w:b/>
                <w:caps/>
                <w:noProof/>
              </w:rPr>
            </w:pPr>
            <w:r>
              <w:rPr>
                <w:b/>
                <w:caps/>
                <w:noProof/>
              </w:rPr>
              <w:t>x</w:t>
            </w:r>
          </w:p>
        </w:tc>
        <w:tc>
          <w:tcPr>
            <w:tcW w:w="2977" w:type="dxa"/>
            <w:gridSpan w:val="4"/>
          </w:tcPr>
          <w:p w:rsidR="00ED1581" w:rsidRDefault="00ED1581" w:rsidP="00ED15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D1581" w:rsidRDefault="00ED1581" w:rsidP="00ED1581">
            <w:pPr>
              <w:pStyle w:val="CRCoverPage"/>
              <w:spacing w:after="0"/>
              <w:ind w:left="99"/>
              <w:rPr>
                <w:noProof/>
              </w:rPr>
            </w:pPr>
          </w:p>
        </w:tc>
      </w:tr>
      <w:tr w:rsidR="00ED1581" w:rsidTr="00E13739">
        <w:tc>
          <w:tcPr>
            <w:tcW w:w="2694" w:type="dxa"/>
            <w:gridSpan w:val="2"/>
            <w:tcBorders>
              <w:left w:val="single" w:sz="4" w:space="0" w:color="auto"/>
            </w:tcBorders>
          </w:tcPr>
          <w:p w:rsidR="00ED1581" w:rsidRDefault="00ED1581" w:rsidP="00ED15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D1581" w:rsidRDefault="00ED1581" w:rsidP="00ED15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1581" w:rsidRDefault="00ED1581" w:rsidP="00ED1581">
            <w:pPr>
              <w:pStyle w:val="CRCoverPage"/>
              <w:spacing w:after="0"/>
              <w:jc w:val="center"/>
              <w:rPr>
                <w:b/>
                <w:caps/>
                <w:noProof/>
              </w:rPr>
            </w:pPr>
          </w:p>
        </w:tc>
        <w:tc>
          <w:tcPr>
            <w:tcW w:w="2977" w:type="dxa"/>
            <w:gridSpan w:val="4"/>
          </w:tcPr>
          <w:p w:rsidR="00ED1581" w:rsidRDefault="00ED1581" w:rsidP="00ED15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D1581" w:rsidRDefault="00ED1581" w:rsidP="00ED1581">
            <w:pPr>
              <w:pStyle w:val="CRCoverPage"/>
              <w:spacing w:after="0"/>
              <w:ind w:left="99"/>
              <w:rPr>
                <w:noProof/>
              </w:rPr>
            </w:pPr>
            <w:r>
              <w:rPr>
                <w:noProof/>
              </w:rPr>
              <w:t>38.523-</w:t>
            </w:r>
            <w:r w:rsidR="00F75C1C">
              <w:rPr>
                <w:noProof/>
              </w:rPr>
              <w:t>1</w:t>
            </w:r>
          </w:p>
        </w:tc>
      </w:tr>
      <w:tr w:rsidR="00ED1581" w:rsidTr="00E13739">
        <w:tc>
          <w:tcPr>
            <w:tcW w:w="2694" w:type="dxa"/>
            <w:gridSpan w:val="2"/>
            <w:tcBorders>
              <w:left w:val="single" w:sz="4" w:space="0" w:color="auto"/>
            </w:tcBorders>
          </w:tcPr>
          <w:p w:rsidR="00ED1581" w:rsidRDefault="00ED1581" w:rsidP="00ED15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D1581" w:rsidRDefault="00ED1581" w:rsidP="00ED15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1581" w:rsidRDefault="00ED1581" w:rsidP="00ED1581">
            <w:pPr>
              <w:pStyle w:val="CRCoverPage"/>
              <w:spacing w:after="0"/>
              <w:jc w:val="center"/>
              <w:rPr>
                <w:b/>
                <w:caps/>
                <w:noProof/>
              </w:rPr>
            </w:pPr>
            <w:r>
              <w:rPr>
                <w:b/>
                <w:caps/>
                <w:noProof/>
              </w:rPr>
              <w:t>x</w:t>
            </w:r>
          </w:p>
        </w:tc>
        <w:tc>
          <w:tcPr>
            <w:tcW w:w="2977" w:type="dxa"/>
            <w:gridSpan w:val="4"/>
          </w:tcPr>
          <w:p w:rsidR="00ED1581" w:rsidRDefault="00ED1581" w:rsidP="00ED15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D1581" w:rsidRDefault="00ED1581" w:rsidP="00ED1581">
            <w:pPr>
              <w:pStyle w:val="CRCoverPage"/>
              <w:spacing w:after="0"/>
              <w:ind w:left="99"/>
              <w:rPr>
                <w:noProof/>
              </w:rPr>
            </w:pPr>
          </w:p>
        </w:tc>
      </w:tr>
      <w:tr w:rsidR="00ED1581" w:rsidTr="00E13739">
        <w:tc>
          <w:tcPr>
            <w:tcW w:w="2694" w:type="dxa"/>
            <w:gridSpan w:val="2"/>
            <w:tcBorders>
              <w:left w:val="single" w:sz="4" w:space="0" w:color="auto"/>
            </w:tcBorders>
          </w:tcPr>
          <w:p w:rsidR="00ED1581" w:rsidRDefault="00ED1581" w:rsidP="00ED1581">
            <w:pPr>
              <w:pStyle w:val="CRCoverPage"/>
              <w:spacing w:after="0"/>
              <w:rPr>
                <w:b/>
                <w:i/>
                <w:noProof/>
              </w:rPr>
            </w:pPr>
          </w:p>
        </w:tc>
        <w:tc>
          <w:tcPr>
            <w:tcW w:w="6946" w:type="dxa"/>
            <w:gridSpan w:val="9"/>
            <w:tcBorders>
              <w:right w:val="single" w:sz="4" w:space="0" w:color="auto"/>
            </w:tcBorders>
          </w:tcPr>
          <w:p w:rsidR="00ED1581" w:rsidRDefault="00ED1581" w:rsidP="00ED1581">
            <w:pPr>
              <w:pStyle w:val="CRCoverPage"/>
              <w:spacing w:after="0"/>
              <w:rPr>
                <w:noProof/>
              </w:rPr>
            </w:pPr>
          </w:p>
        </w:tc>
      </w:tr>
      <w:tr w:rsidR="00ED1581" w:rsidTr="00E13739">
        <w:tc>
          <w:tcPr>
            <w:tcW w:w="2694" w:type="dxa"/>
            <w:gridSpan w:val="2"/>
            <w:tcBorders>
              <w:left w:val="single" w:sz="4" w:space="0" w:color="auto"/>
              <w:bottom w:val="single" w:sz="4" w:space="0" w:color="auto"/>
            </w:tcBorders>
          </w:tcPr>
          <w:p w:rsidR="00ED1581" w:rsidRDefault="00ED1581" w:rsidP="00ED15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D1581" w:rsidRDefault="00ED1581" w:rsidP="00ED1581">
            <w:pPr>
              <w:pStyle w:val="CRCoverPage"/>
              <w:spacing w:after="0"/>
              <w:ind w:left="100"/>
              <w:rPr>
                <w:noProof/>
              </w:rPr>
            </w:pPr>
          </w:p>
        </w:tc>
      </w:tr>
      <w:tr w:rsidR="00ED1581" w:rsidRPr="008863B9" w:rsidTr="00E13739">
        <w:tc>
          <w:tcPr>
            <w:tcW w:w="2694" w:type="dxa"/>
            <w:gridSpan w:val="2"/>
            <w:tcBorders>
              <w:top w:val="single" w:sz="4" w:space="0" w:color="auto"/>
              <w:bottom w:val="single" w:sz="4" w:space="0" w:color="auto"/>
            </w:tcBorders>
          </w:tcPr>
          <w:p w:rsidR="00ED1581" w:rsidRPr="008863B9" w:rsidRDefault="00ED1581" w:rsidP="00ED15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D1581" w:rsidRPr="008863B9" w:rsidRDefault="00ED1581" w:rsidP="00ED1581">
            <w:pPr>
              <w:pStyle w:val="CRCoverPage"/>
              <w:spacing w:after="0"/>
              <w:ind w:left="100"/>
              <w:rPr>
                <w:noProof/>
                <w:sz w:val="8"/>
                <w:szCs w:val="8"/>
              </w:rPr>
            </w:pPr>
          </w:p>
        </w:tc>
      </w:tr>
      <w:tr w:rsidR="00ED1581" w:rsidTr="00E13739">
        <w:tc>
          <w:tcPr>
            <w:tcW w:w="2694" w:type="dxa"/>
            <w:gridSpan w:val="2"/>
            <w:tcBorders>
              <w:top w:val="single" w:sz="4" w:space="0" w:color="auto"/>
              <w:left w:val="single" w:sz="4" w:space="0" w:color="auto"/>
              <w:bottom w:val="single" w:sz="4" w:space="0" w:color="auto"/>
            </w:tcBorders>
          </w:tcPr>
          <w:p w:rsidR="00ED1581" w:rsidRDefault="00ED1581" w:rsidP="00ED15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D1581" w:rsidRDefault="00ED1581" w:rsidP="00ED158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10865485"/>
      <w:r w:rsidRPr="00D83A7A">
        <w:rPr>
          <w:rStyle w:val="Emphasis"/>
          <w:rFonts w:ascii="Arial" w:hAnsi="Arial" w:cs="Arial"/>
          <w:i w:val="0"/>
        </w:rPr>
        <w:lastRenderedPageBreak/>
        <w:t>Table of Contents</w:t>
      </w:r>
      <w:bookmarkEnd w:id="1"/>
    </w:p>
    <w:p w:rsidR="003420A3"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420A3" w:rsidRPr="006C3861">
        <w:rPr>
          <w:rFonts w:ascii="Arial" w:hAnsi="Arial" w:cs="Arial"/>
          <w:iCs/>
        </w:rPr>
        <w:t>Table of Contents</w:t>
      </w:r>
      <w:r w:rsidR="003420A3">
        <w:tab/>
      </w:r>
      <w:r w:rsidR="003420A3">
        <w:fldChar w:fldCharType="begin"/>
      </w:r>
      <w:r w:rsidR="003420A3">
        <w:instrText xml:space="preserve"> PAGEREF _Toc110865485 \h </w:instrText>
      </w:r>
      <w:r w:rsidR="003420A3">
        <w:fldChar w:fldCharType="separate"/>
      </w:r>
      <w:r w:rsidR="003420A3">
        <w:t>2</w:t>
      </w:r>
      <w:r w:rsidR="003420A3">
        <w:fldChar w:fldCharType="end"/>
      </w:r>
    </w:p>
    <w:p w:rsidR="003420A3" w:rsidRDefault="003420A3">
      <w:pPr>
        <w:pStyle w:val="TOC1"/>
        <w:rPr>
          <w:rFonts w:asciiTheme="minorHAnsi" w:eastAsiaTheme="minorEastAsia" w:hAnsiTheme="minorHAnsi" w:cstheme="minorBidi"/>
          <w:szCs w:val="22"/>
          <w:lang w:eastAsia="en-GB"/>
        </w:rPr>
      </w:pPr>
      <w:r w:rsidRPr="006C3861">
        <w:rPr>
          <w:rFonts w:cs="Arial"/>
          <w:b/>
        </w:rPr>
        <w:t>1</w:t>
      </w:r>
      <w:r>
        <w:rPr>
          <w:rFonts w:asciiTheme="minorHAnsi" w:eastAsiaTheme="minorEastAsia" w:hAnsiTheme="minorHAnsi" w:cstheme="minorBidi"/>
          <w:szCs w:val="22"/>
          <w:lang w:eastAsia="en-GB"/>
        </w:rPr>
        <w:tab/>
      </w:r>
      <w:r w:rsidRPr="006C3861">
        <w:rPr>
          <w:rFonts w:cs="Arial"/>
          <w:b/>
        </w:rPr>
        <w:t>Overview</w:t>
      </w:r>
      <w:r>
        <w:tab/>
      </w:r>
      <w:r>
        <w:fldChar w:fldCharType="begin"/>
      </w:r>
      <w:r>
        <w:instrText xml:space="preserve"> PAGEREF _Toc110865486 \h </w:instrText>
      </w:r>
      <w:r>
        <w:fldChar w:fldCharType="separate"/>
      </w:r>
      <w:r>
        <w:t>3</w:t>
      </w:r>
      <w:r>
        <w:fldChar w:fldCharType="end"/>
      </w:r>
    </w:p>
    <w:p w:rsidR="003420A3" w:rsidRDefault="003420A3">
      <w:pPr>
        <w:pStyle w:val="TOC2"/>
        <w:rPr>
          <w:rFonts w:asciiTheme="minorHAnsi" w:eastAsiaTheme="minorEastAsia" w:hAnsiTheme="minorHAnsi" w:cstheme="minorBidi"/>
          <w:sz w:val="22"/>
          <w:szCs w:val="22"/>
          <w:lang w:eastAsia="en-GB"/>
        </w:rPr>
      </w:pPr>
      <w:r w:rsidRPr="006C386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_Toc110865487 \h </w:instrText>
      </w:r>
      <w:r>
        <w:fldChar w:fldCharType="separate"/>
      </w:r>
      <w:r>
        <w:t>3</w:t>
      </w:r>
      <w:r>
        <w:fldChar w:fldCharType="end"/>
      </w:r>
    </w:p>
    <w:p w:rsidR="003420A3" w:rsidRDefault="003420A3">
      <w:pPr>
        <w:pStyle w:val="TOC1"/>
        <w:rPr>
          <w:rFonts w:asciiTheme="minorHAnsi" w:eastAsiaTheme="minorEastAsia" w:hAnsiTheme="minorHAnsi" w:cstheme="minorBidi"/>
          <w:szCs w:val="22"/>
          <w:lang w:eastAsia="en-GB"/>
        </w:rPr>
      </w:pPr>
      <w:r w:rsidRPr="006C3861">
        <w:rPr>
          <w:rFonts w:cs="Arial"/>
          <w:b/>
        </w:rPr>
        <w:t>2</w:t>
      </w:r>
      <w:r>
        <w:rPr>
          <w:rFonts w:asciiTheme="minorHAnsi" w:eastAsiaTheme="minorEastAsia" w:hAnsiTheme="minorHAnsi" w:cstheme="minorBidi"/>
          <w:szCs w:val="22"/>
          <w:lang w:eastAsia="en-GB"/>
        </w:rPr>
        <w:tab/>
      </w:r>
      <w:r w:rsidRPr="006C3861">
        <w:rPr>
          <w:rFonts w:cs="Arial"/>
          <w:b/>
        </w:rPr>
        <w:t>Corrections required</w:t>
      </w:r>
      <w:r>
        <w:tab/>
      </w:r>
      <w:r>
        <w:fldChar w:fldCharType="begin"/>
      </w:r>
      <w:r>
        <w:instrText xml:space="preserve"> PAGEREF _Toc110865488 \h </w:instrText>
      </w:r>
      <w:r>
        <w:fldChar w:fldCharType="separate"/>
      </w:r>
      <w:r>
        <w:t>3</w:t>
      </w:r>
      <w:r>
        <w:fldChar w:fldCharType="end"/>
      </w:r>
    </w:p>
    <w:p w:rsidR="003420A3" w:rsidRDefault="003420A3">
      <w:pPr>
        <w:pStyle w:val="TOC2"/>
        <w:rPr>
          <w:rFonts w:asciiTheme="minorHAnsi" w:eastAsiaTheme="minorEastAsia" w:hAnsiTheme="minorHAnsi" w:cstheme="minorBidi"/>
          <w:sz w:val="22"/>
          <w:szCs w:val="22"/>
          <w:lang w:eastAsia="en-GB"/>
        </w:rPr>
      </w:pPr>
      <w:r w:rsidRPr="006C3861">
        <w:rPr>
          <w:rFonts w:cs="Arial"/>
          <w:b/>
          <w:lang w:eastAsia="en-GB"/>
        </w:rPr>
        <w:t>2.1</w:t>
      </w:r>
      <w:r>
        <w:rPr>
          <w:rFonts w:asciiTheme="minorHAnsi" w:eastAsiaTheme="minorEastAsia" w:hAnsiTheme="minorHAnsi" w:cstheme="minorBidi"/>
          <w:sz w:val="22"/>
          <w:szCs w:val="22"/>
          <w:lang w:eastAsia="en-GB"/>
        </w:rPr>
        <w:tab/>
      </w:r>
      <w:r w:rsidRPr="006C3861">
        <w:rPr>
          <w:rFonts w:cs="Arial"/>
          <w:b/>
          <w:color w:val="000000"/>
          <w:lang w:eastAsia="en-GB"/>
        </w:rPr>
        <w:t>cr_38508_UL_PDCP_DelayValueResult_r16</w:t>
      </w:r>
      <w:r>
        <w:tab/>
      </w:r>
      <w:r>
        <w:fldChar w:fldCharType="begin"/>
      </w:r>
      <w:r>
        <w:instrText xml:space="preserve"> PAGEREF _Toc110865489 \h </w:instrText>
      </w:r>
      <w:r>
        <w:fldChar w:fldCharType="separate"/>
      </w:r>
      <w:r>
        <w:t>3</w:t>
      </w:r>
      <w:r>
        <w:fldChar w:fldCharType="end"/>
      </w:r>
    </w:p>
    <w:p w:rsidR="003420A3" w:rsidRDefault="003420A3">
      <w:pPr>
        <w:pStyle w:val="TOC2"/>
        <w:rPr>
          <w:rFonts w:asciiTheme="minorHAnsi" w:eastAsiaTheme="minorEastAsia" w:hAnsiTheme="minorHAnsi" w:cstheme="minorBidi"/>
          <w:sz w:val="22"/>
          <w:szCs w:val="22"/>
          <w:lang w:eastAsia="en-GB"/>
        </w:rPr>
      </w:pPr>
      <w:r w:rsidRPr="006C3861">
        <w:rPr>
          <w:rFonts w:cs="Arial"/>
          <w:b/>
          <w:lang w:eastAsia="en-GB"/>
        </w:rPr>
        <w:t>2.2</w:t>
      </w:r>
      <w:r>
        <w:rPr>
          <w:rFonts w:asciiTheme="minorHAnsi" w:eastAsiaTheme="minorEastAsia" w:hAnsiTheme="minorHAnsi" w:cstheme="minorBidi"/>
          <w:sz w:val="22"/>
          <w:szCs w:val="22"/>
          <w:lang w:eastAsia="en-GB"/>
        </w:rPr>
        <w:tab/>
      </w:r>
      <w:r w:rsidRPr="006C3861">
        <w:rPr>
          <w:rFonts w:cs="Arial"/>
          <w:b/>
          <w:color w:val="000000"/>
          <w:lang w:eastAsia="en-GB"/>
        </w:rPr>
        <w:t>cs_38508_ReportConfigNR_Periodical_UlDelayValueConfig_r16_setup</w:t>
      </w:r>
      <w:r>
        <w:tab/>
      </w:r>
      <w:r>
        <w:fldChar w:fldCharType="begin"/>
      </w:r>
      <w:r>
        <w:instrText xml:space="preserve"> PAGEREF _Toc110865490 \h </w:instrText>
      </w:r>
      <w:r>
        <w:fldChar w:fldCharType="separate"/>
      </w:r>
      <w:r>
        <w:t>4</w:t>
      </w:r>
      <w:r>
        <w:fldChar w:fldCharType="end"/>
      </w:r>
    </w:p>
    <w:p w:rsidR="003420A3" w:rsidRDefault="003420A3">
      <w:pPr>
        <w:pStyle w:val="TOC2"/>
        <w:rPr>
          <w:rFonts w:asciiTheme="minorHAnsi" w:eastAsiaTheme="minorEastAsia" w:hAnsiTheme="minorHAnsi" w:cstheme="minorBidi"/>
          <w:sz w:val="22"/>
          <w:szCs w:val="22"/>
          <w:lang w:eastAsia="en-GB"/>
        </w:rPr>
      </w:pPr>
      <w:r w:rsidRPr="006C3861">
        <w:rPr>
          <w:rFonts w:cs="Arial"/>
          <w:b/>
          <w:lang w:eastAsia="en-GB"/>
        </w:rPr>
        <w:t>2.3</w:t>
      </w:r>
      <w:r>
        <w:rPr>
          <w:rFonts w:asciiTheme="minorHAnsi" w:eastAsiaTheme="minorEastAsia" w:hAnsiTheme="minorHAnsi" w:cstheme="minorBidi"/>
          <w:sz w:val="22"/>
          <w:szCs w:val="22"/>
          <w:lang w:eastAsia="en-GB"/>
        </w:rPr>
        <w:tab/>
      </w:r>
      <w:r w:rsidRPr="006C3861">
        <w:rPr>
          <w:rFonts w:cs="Arial"/>
          <w:b/>
          <w:color w:val="000000"/>
          <w:lang w:eastAsia="en-GB"/>
        </w:rPr>
        <w:t>f_TC_8_1_6_1_1_2_NR5GC</w:t>
      </w:r>
      <w:r>
        <w:tab/>
      </w:r>
      <w:r>
        <w:fldChar w:fldCharType="begin"/>
      </w:r>
      <w:r>
        <w:instrText xml:space="preserve"> PAGEREF _Toc110865491 \h </w:instrText>
      </w:r>
      <w:r>
        <w:fldChar w:fldCharType="separate"/>
      </w:r>
      <w:r>
        <w:t>5</w:t>
      </w:r>
      <w:r>
        <w:fldChar w:fldCharType="end"/>
      </w:r>
    </w:p>
    <w:p w:rsidR="003420A3" w:rsidRDefault="003420A3">
      <w:pPr>
        <w:pStyle w:val="TOC2"/>
        <w:rPr>
          <w:rFonts w:asciiTheme="minorHAnsi" w:eastAsiaTheme="minorEastAsia" w:hAnsiTheme="minorHAnsi" w:cstheme="minorBidi"/>
          <w:sz w:val="22"/>
          <w:szCs w:val="22"/>
          <w:lang w:eastAsia="en-GB"/>
        </w:rPr>
      </w:pPr>
      <w:r w:rsidRPr="006C3861">
        <w:rPr>
          <w:rFonts w:cs="Arial"/>
          <w:b/>
          <w:lang w:eastAsia="en-GB"/>
        </w:rPr>
        <w:t>2.4</w:t>
      </w:r>
      <w:r>
        <w:rPr>
          <w:rFonts w:asciiTheme="minorHAnsi" w:eastAsiaTheme="minorEastAsia" w:hAnsiTheme="minorHAnsi" w:cstheme="minorBidi"/>
          <w:sz w:val="22"/>
          <w:szCs w:val="22"/>
          <w:lang w:eastAsia="en-GB"/>
        </w:rPr>
        <w:tab/>
      </w:r>
      <w:r w:rsidRPr="006C3861">
        <w:rPr>
          <w:rFonts w:cs="Arial"/>
          <w:b/>
          <w:color w:val="000000"/>
          <w:lang w:eastAsia="en-GB"/>
        </w:rPr>
        <w:t>f_TC_8_1_6_1_1_2_NR5GC_TestBody</w:t>
      </w:r>
      <w:r>
        <w:tab/>
      </w:r>
      <w:r>
        <w:fldChar w:fldCharType="begin"/>
      </w:r>
      <w:r>
        <w:instrText xml:space="preserve"> PAGEREF _Toc110865492 \h </w:instrText>
      </w:r>
      <w:r>
        <w:fldChar w:fldCharType="separate"/>
      </w:r>
      <w:r>
        <w:t>10</w:t>
      </w:r>
      <w:r>
        <w:fldChar w:fldCharType="end"/>
      </w:r>
    </w:p>
    <w:p w:rsidR="003420A3" w:rsidRDefault="003420A3">
      <w:pPr>
        <w:pStyle w:val="TOC2"/>
        <w:rPr>
          <w:rFonts w:asciiTheme="minorHAnsi" w:eastAsiaTheme="minorEastAsia" w:hAnsiTheme="minorHAnsi" w:cstheme="minorBidi"/>
          <w:sz w:val="22"/>
          <w:szCs w:val="22"/>
          <w:lang w:eastAsia="en-GB"/>
        </w:rPr>
      </w:pPr>
      <w:r w:rsidRPr="006C3861">
        <w:rPr>
          <w:rFonts w:cs="Arial"/>
          <w:b/>
          <w:lang w:eastAsia="en-GB"/>
        </w:rPr>
        <w:t>2.5</w:t>
      </w:r>
      <w:r>
        <w:rPr>
          <w:rFonts w:asciiTheme="minorHAnsi" w:eastAsiaTheme="minorEastAsia" w:hAnsiTheme="minorHAnsi" w:cstheme="minorBidi"/>
          <w:sz w:val="22"/>
          <w:szCs w:val="22"/>
          <w:lang w:eastAsia="en-GB"/>
        </w:rPr>
        <w:tab/>
      </w:r>
      <w:r w:rsidRPr="006C3861">
        <w:rPr>
          <w:rFonts w:cs="Arial"/>
          <w:b/>
          <w:color w:val="000000"/>
          <w:lang w:eastAsia="en-GB"/>
        </w:rPr>
        <w:t>f_NR_Check_NoDelayValueMeasurementReport</w:t>
      </w:r>
      <w:r>
        <w:tab/>
      </w:r>
      <w:r>
        <w:fldChar w:fldCharType="begin"/>
      </w:r>
      <w:r>
        <w:instrText xml:space="preserve"> PAGEREF _Toc110865493 \h </w:instrText>
      </w:r>
      <w:r>
        <w:fldChar w:fldCharType="separate"/>
      </w:r>
      <w:r>
        <w:t>16</w:t>
      </w:r>
      <w:r>
        <w:fldChar w:fldCharType="end"/>
      </w:r>
    </w:p>
    <w:p w:rsidR="003420A3" w:rsidRDefault="003420A3">
      <w:pPr>
        <w:pStyle w:val="TOC2"/>
        <w:rPr>
          <w:rFonts w:asciiTheme="minorHAnsi" w:eastAsiaTheme="minorEastAsia" w:hAnsiTheme="minorHAnsi" w:cstheme="minorBidi"/>
          <w:sz w:val="22"/>
          <w:szCs w:val="22"/>
          <w:lang w:eastAsia="en-GB"/>
        </w:rPr>
      </w:pPr>
      <w:r w:rsidRPr="006C3861">
        <w:rPr>
          <w:rFonts w:cs="Arial"/>
          <w:b/>
          <w:lang w:eastAsia="en-GB"/>
        </w:rPr>
        <w:t>2.6</w:t>
      </w:r>
      <w:r>
        <w:rPr>
          <w:rFonts w:asciiTheme="minorHAnsi" w:eastAsiaTheme="minorEastAsia" w:hAnsiTheme="minorHAnsi" w:cstheme="minorBidi"/>
          <w:sz w:val="22"/>
          <w:szCs w:val="22"/>
          <w:lang w:eastAsia="en-GB"/>
        </w:rPr>
        <w:tab/>
      </w:r>
      <w:r w:rsidRPr="006C3861">
        <w:rPr>
          <w:rFonts w:cs="Arial"/>
          <w:b/>
          <w:color w:val="000000"/>
          <w:lang w:eastAsia="en-GB"/>
        </w:rPr>
        <w:t>f_NR_ReceivePeriodicMeasurementReport</w:t>
      </w:r>
      <w:r>
        <w:tab/>
      </w:r>
      <w:r>
        <w:fldChar w:fldCharType="begin"/>
      </w:r>
      <w:r>
        <w:instrText xml:space="preserve"> PAGEREF _Toc110865494 \h </w:instrText>
      </w:r>
      <w:r>
        <w:fldChar w:fldCharType="separate"/>
      </w:r>
      <w:r>
        <w:t>17</w:t>
      </w:r>
      <w:r>
        <w:fldChar w:fldCharType="end"/>
      </w:r>
    </w:p>
    <w:p w:rsidR="003420A3" w:rsidRDefault="003420A3">
      <w:pPr>
        <w:pStyle w:val="TOC1"/>
        <w:rPr>
          <w:rFonts w:asciiTheme="minorHAnsi" w:eastAsiaTheme="minorEastAsia" w:hAnsiTheme="minorHAnsi" w:cstheme="minorBidi"/>
          <w:szCs w:val="22"/>
          <w:lang w:eastAsia="en-GB"/>
        </w:rPr>
      </w:pPr>
      <w:r w:rsidRPr="006C3861">
        <w:rPr>
          <w:rFonts w:cs="Arial"/>
          <w:b/>
        </w:rPr>
        <w:t>3</w:t>
      </w:r>
      <w:r>
        <w:rPr>
          <w:rFonts w:asciiTheme="minorHAnsi" w:eastAsiaTheme="minorEastAsia" w:hAnsiTheme="minorHAnsi" w:cstheme="minorBidi"/>
          <w:szCs w:val="22"/>
          <w:lang w:eastAsia="en-GB"/>
        </w:rPr>
        <w:tab/>
      </w:r>
      <w:r w:rsidRPr="006C3861">
        <w:rPr>
          <w:rFonts w:cs="Arial"/>
          <w:b/>
        </w:rPr>
        <w:t>Branches executed</w:t>
      </w:r>
      <w:r>
        <w:tab/>
      </w:r>
      <w:r>
        <w:fldChar w:fldCharType="begin"/>
      </w:r>
      <w:r>
        <w:instrText xml:space="preserve"> PAGEREF _Toc110865495 \h </w:instrText>
      </w:r>
      <w:r>
        <w:fldChar w:fldCharType="separate"/>
      </w:r>
      <w:r>
        <w:t>18</w:t>
      </w:r>
      <w:r>
        <w:fldChar w:fldCharType="end"/>
      </w:r>
    </w:p>
    <w:p w:rsidR="003420A3" w:rsidRDefault="003420A3">
      <w:pPr>
        <w:pStyle w:val="TOC1"/>
        <w:rPr>
          <w:rFonts w:asciiTheme="minorHAnsi" w:eastAsiaTheme="minorEastAsia" w:hAnsiTheme="minorHAnsi" w:cstheme="minorBidi"/>
          <w:szCs w:val="22"/>
          <w:lang w:eastAsia="en-GB"/>
        </w:rPr>
      </w:pPr>
      <w:r w:rsidRPr="006C3861">
        <w:rPr>
          <w:rFonts w:cs="Arial"/>
          <w:b/>
        </w:rPr>
        <w:t>4</w:t>
      </w:r>
      <w:r>
        <w:rPr>
          <w:rFonts w:asciiTheme="minorHAnsi" w:eastAsiaTheme="minorEastAsia" w:hAnsiTheme="minorHAnsi" w:cstheme="minorBidi"/>
          <w:szCs w:val="22"/>
          <w:lang w:eastAsia="en-GB"/>
        </w:rPr>
        <w:tab/>
      </w:r>
      <w:r w:rsidRPr="006C3861">
        <w:rPr>
          <w:rFonts w:cs="Arial"/>
          <w:b/>
        </w:rPr>
        <w:t>Execution Log Files</w:t>
      </w:r>
      <w:r>
        <w:tab/>
      </w:r>
      <w:r>
        <w:fldChar w:fldCharType="begin"/>
      </w:r>
      <w:r>
        <w:instrText xml:space="preserve"> PAGEREF _Toc110865496 \h </w:instrText>
      </w:r>
      <w:r>
        <w:fldChar w:fldCharType="separate"/>
      </w:r>
      <w:r>
        <w:t>18</w:t>
      </w:r>
      <w:r>
        <w:fldChar w:fldCharType="end"/>
      </w:r>
    </w:p>
    <w:p w:rsidR="003420A3" w:rsidRDefault="003420A3">
      <w:pPr>
        <w:pStyle w:val="TOC2"/>
        <w:rPr>
          <w:rFonts w:asciiTheme="minorHAnsi" w:eastAsiaTheme="minorEastAsia" w:hAnsiTheme="minorHAnsi" w:cstheme="minorBidi"/>
          <w:sz w:val="22"/>
          <w:szCs w:val="22"/>
          <w:lang w:eastAsia="en-GB"/>
        </w:rPr>
      </w:pPr>
      <w:r w:rsidRPr="006C3861">
        <w:rPr>
          <w:rFonts w:cs="Arial"/>
          <w:b/>
        </w:rPr>
        <w:t>4.1</w:t>
      </w:r>
      <w:r>
        <w:rPr>
          <w:rFonts w:asciiTheme="minorHAnsi" w:eastAsiaTheme="minorEastAsia" w:hAnsiTheme="minorHAnsi" w:cstheme="minorBidi"/>
          <w:sz w:val="22"/>
          <w:szCs w:val="22"/>
          <w:lang w:eastAsia="en-GB"/>
        </w:rPr>
        <w:tab/>
      </w:r>
      <w:r w:rsidRPr="006C3861">
        <w:rPr>
          <w:rFonts w:cs="Arial"/>
        </w:rPr>
        <w:t>MediaTek MT6983</w:t>
      </w:r>
      <w:r>
        <w:tab/>
      </w:r>
      <w:r>
        <w:fldChar w:fldCharType="begin"/>
      </w:r>
      <w:r>
        <w:instrText xml:space="preserve"> PAGEREF _Toc110865497 \h </w:instrText>
      </w:r>
      <w:r>
        <w:fldChar w:fldCharType="separate"/>
      </w:r>
      <w:r>
        <w:t>18</w:t>
      </w:r>
      <w:r>
        <w:fldChar w:fldCharType="end"/>
      </w:r>
    </w:p>
    <w:p w:rsidR="003420A3" w:rsidRDefault="003420A3">
      <w:pPr>
        <w:pStyle w:val="TOC1"/>
        <w:rPr>
          <w:rFonts w:asciiTheme="minorHAnsi" w:eastAsiaTheme="minorEastAsia" w:hAnsiTheme="minorHAnsi" w:cstheme="minorBidi"/>
          <w:szCs w:val="22"/>
          <w:lang w:eastAsia="en-GB"/>
        </w:rPr>
      </w:pPr>
      <w:r w:rsidRPr="006C3861">
        <w:rPr>
          <w:rFonts w:cs="Arial"/>
          <w:b/>
        </w:rPr>
        <w:t>5</w:t>
      </w:r>
      <w:r>
        <w:rPr>
          <w:rFonts w:asciiTheme="minorHAnsi" w:eastAsiaTheme="minorEastAsia" w:hAnsiTheme="minorHAnsi" w:cstheme="minorBidi"/>
          <w:szCs w:val="22"/>
          <w:lang w:eastAsia="en-GB"/>
        </w:rPr>
        <w:tab/>
      </w:r>
      <w:r w:rsidRPr="006C3861">
        <w:rPr>
          <w:rFonts w:cs="Arial"/>
          <w:b/>
        </w:rPr>
        <w:t>References</w:t>
      </w:r>
      <w:r>
        <w:tab/>
      </w:r>
      <w:r>
        <w:fldChar w:fldCharType="begin"/>
      </w:r>
      <w:r>
        <w:instrText xml:space="preserve"> PAGEREF _Toc110865498 \h </w:instrText>
      </w:r>
      <w:r>
        <w:fldChar w:fldCharType="separate"/>
      </w:r>
      <w:r>
        <w:t>18</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10865486"/>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E61789">
        <w:rPr>
          <w:rFonts w:cs="Arial"/>
        </w:rPr>
        <w:t xml:space="preserve">8.1.6.1.1.2 </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CB4F35">
        <w:rPr>
          <w:rFonts w:cs="Arial"/>
        </w:rPr>
        <w:t>2</w:t>
      </w:r>
      <w:r w:rsidR="007C2E1F">
        <w:rPr>
          <w:rFonts w:cs="Arial"/>
        </w:rPr>
        <w:t>wk</w:t>
      </w:r>
      <w:r w:rsidR="00CB4F35">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0865487"/>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E61789">
        <w:rPr>
          <w:rFonts w:cs="Arial"/>
          <w:b/>
          <w:lang w:eastAsia="ja-JP"/>
        </w:rPr>
        <w:t>8_1_6_1_1_2</w:t>
      </w:r>
      <w:r w:rsidR="00CB4F35">
        <w:rPr>
          <w:rFonts w:cs="Arial"/>
          <w:b/>
          <w:lang w:eastAsia="ja-JP"/>
        </w:rPr>
        <w:t>_NR5GC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CB4F35">
        <w:rPr>
          <w:rFonts w:eastAsia="SimSun"/>
        </w:rPr>
        <w:t>_D</w:t>
      </w:r>
      <w:r w:rsidR="0030082A" w:rsidRPr="00CB4F35">
        <w:rPr>
          <w:rFonts w:eastAsia="SimSun"/>
        </w:rPr>
        <w:t>2</w:t>
      </w:r>
      <w:r w:rsidR="00CB4F35" w:rsidRPr="00CB4F35">
        <w:rPr>
          <w:rFonts w:eastAsia="SimSun"/>
        </w:rPr>
        <w:t>2</w:t>
      </w:r>
      <w:r w:rsidR="004F69EA" w:rsidRPr="00CB4F35">
        <w:rPr>
          <w:rFonts w:eastAsia="SimSun"/>
        </w:rPr>
        <w:t>wk</w:t>
      </w:r>
      <w:r w:rsidR="00CB4F35" w:rsidRPr="00CB4F35">
        <w:rPr>
          <w:rFonts w:eastAsia="SimSun"/>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B4F35" w:rsidRPr="00A54DBC">
        <w:rPr>
          <w:lang w:eastAsia="ja-JP"/>
        </w:rPr>
        <w:t>MediaTek MT6983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10865488"/>
      <w:r w:rsidRPr="00E24250">
        <w:rPr>
          <w:rFonts w:cs="Arial"/>
          <w:b/>
        </w:rPr>
        <w:t>Corrections required</w:t>
      </w:r>
      <w:bookmarkEnd w:id="6"/>
      <w:bookmarkEnd w:id="7"/>
      <w:bookmarkEnd w:id="8"/>
    </w:p>
    <w:p w:rsidR="006D2480" w:rsidRDefault="009E42BE"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110865489"/>
      <w:bookmarkStart w:id="10" w:name="_Toc122434493"/>
      <w:bookmarkStart w:id="11" w:name="_Toc295288970"/>
      <w:bookmarkStart w:id="12" w:name="_Toc325725665"/>
      <w:r w:rsidRPr="009E42BE">
        <w:rPr>
          <w:rFonts w:cs="Arial"/>
          <w:b/>
          <w:color w:val="000000"/>
          <w:lang w:eastAsia="en-GB"/>
        </w:rPr>
        <w:t>cr_38508_UL_PDCP_DelayValueResult_r16</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9E42BE">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9E42BE">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E61789" w:rsidP="009E42BE">
            <w:pPr>
              <w:rPr>
                <w:rFonts w:ascii="Arial" w:hAnsi="Arial" w:cs="Arial"/>
                <w:lang w:eastAsia="en-GB"/>
              </w:rPr>
            </w:pPr>
            <w:r w:rsidRPr="00E61789">
              <w:rPr>
                <w:rFonts w:ascii="Arial" w:hAnsi="Arial" w:cs="Arial"/>
                <w:lang w:eastAsia="en-GB"/>
              </w:rPr>
              <w:t>cr_38508_UL_PDCP_DelayValueResult_r16</w:t>
            </w:r>
          </w:p>
        </w:tc>
      </w:tr>
      <w:tr w:rsidR="006D2480" w:rsidTr="009E42BE">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9E42B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6D2480" w:rsidRPr="009B0B50" w:rsidRDefault="00E61789" w:rsidP="009E42BE">
            <w:pPr>
              <w:pStyle w:val="CRCoverPage"/>
              <w:spacing w:after="0"/>
              <w:rPr>
                <w:rFonts w:cs="Arial"/>
                <w:lang w:eastAsia="en-GB"/>
              </w:rPr>
            </w:pPr>
            <w:r>
              <w:rPr>
                <w:rFonts w:cs="Arial"/>
                <w:lang w:eastAsia="en-GB"/>
              </w:rPr>
              <w:t xml:space="preserve">When measurement results are enabled the UE will always report </w:t>
            </w:r>
            <w:r w:rsidRPr="00E61789">
              <w:rPr>
                <w:rFonts w:cs="Arial"/>
                <w:lang w:eastAsia="en-GB"/>
              </w:rPr>
              <w:t>averageDelay_r16</w:t>
            </w:r>
            <w:r>
              <w:rPr>
                <w:rFonts w:cs="Arial"/>
                <w:lang w:eastAsia="en-GB"/>
              </w:rPr>
              <w:t xml:space="preserve"> value =0 when there is not DRB data transmission, therefore it is proposed to parameterise this value and change for </w:t>
            </w:r>
            <w:proofErr w:type="spellStart"/>
            <w:r>
              <w:rPr>
                <w:rFonts w:cs="Arial"/>
                <w:lang w:eastAsia="en-GB"/>
              </w:rPr>
              <w:t>non zero</w:t>
            </w:r>
            <w:proofErr w:type="spellEnd"/>
            <w:r>
              <w:rPr>
                <w:rFonts w:cs="Arial"/>
                <w:lang w:eastAsia="en-GB"/>
              </w:rPr>
              <w:t xml:space="preserve"> value when there is </w:t>
            </w:r>
            <w:proofErr w:type="spellStart"/>
            <w:r>
              <w:rPr>
                <w:rFonts w:cs="Arial"/>
                <w:lang w:eastAsia="en-GB"/>
              </w:rPr>
              <w:t>drb</w:t>
            </w:r>
            <w:proofErr w:type="spellEnd"/>
            <w:r>
              <w:rPr>
                <w:rFonts w:cs="Arial"/>
                <w:lang w:eastAsia="en-GB"/>
              </w:rPr>
              <w:t xml:space="preserve"> data being sent.</w:t>
            </w:r>
          </w:p>
        </w:tc>
      </w:tr>
      <w:tr w:rsidR="006D2480" w:rsidTr="009E42BE">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9E42B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6D2480" w:rsidRPr="00A72665" w:rsidRDefault="00F75C1C" w:rsidP="009E42BE">
            <w:pPr>
              <w:pStyle w:val="CRCoverPage"/>
              <w:spacing w:after="0"/>
              <w:rPr>
                <w:rFonts w:cs="Arial"/>
                <w:lang w:eastAsia="en-GB"/>
              </w:rPr>
            </w:pPr>
            <w:r>
              <w:rPr>
                <w:rFonts w:cs="Arial"/>
                <w:lang w:eastAsia="en-GB"/>
              </w:rPr>
              <w:t xml:space="preserve">Added variable </w:t>
            </w:r>
            <w:proofErr w:type="spellStart"/>
            <w:r>
              <w:rPr>
                <w:rFonts w:cs="Arial"/>
                <w:lang w:eastAsia="en-GB"/>
              </w:rPr>
              <w:t>p_int</w:t>
            </w:r>
            <w:proofErr w:type="spellEnd"/>
            <w:r>
              <w:rPr>
                <w:rFonts w:cs="Arial"/>
                <w:lang w:eastAsia="en-GB"/>
              </w:rPr>
              <w:t xml:space="preserve"> to be passed as a parameter in the template</w:t>
            </w:r>
          </w:p>
        </w:tc>
      </w:tr>
      <w:tr w:rsidR="006D2480" w:rsidTr="009E42BE">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9E42B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E61789" w:rsidP="009E42BE">
            <w:pPr>
              <w:spacing w:after="0"/>
              <w:rPr>
                <w:rFonts w:ascii="Arial" w:hAnsi="Arial" w:cs="Arial"/>
                <w:lang w:eastAsia="en-GB"/>
              </w:rPr>
            </w:pPr>
            <w:r w:rsidRPr="00E61789">
              <w:rPr>
                <w:rFonts w:ascii="Arial" w:hAnsi="Arial" w:cs="Arial"/>
                <w:lang w:eastAsia="en-GB"/>
              </w:rPr>
              <w:t>RRC_MDT_IntraNR_Immediate_NR5GC</w:t>
            </w:r>
          </w:p>
        </w:tc>
      </w:tr>
      <w:tr w:rsidR="006D2480" w:rsidTr="009E42BE">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9E42B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D2480" w:rsidP="009E42BE">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2480" w:rsidRPr="00CD057D" w:rsidTr="009E42BE">
        <w:tc>
          <w:tcPr>
            <w:tcW w:w="13575" w:type="dxa"/>
            <w:tcBorders>
              <w:top w:val="single" w:sz="4" w:space="0" w:color="auto"/>
              <w:left w:val="single" w:sz="4" w:space="0" w:color="auto"/>
              <w:bottom w:val="single" w:sz="4" w:space="0" w:color="auto"/>
              <w:right w:val="single" w:sz="4" w:space="0" w:color="auto"/>
            </w:tcBorders>
          </w:tcPr>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template (present) UL_PDCP_DelayValueResult_r16 cr_38508_UL_PDCP_DelayValueResult_r16(</w:t>
            </w:r>
            <w:proofErr w:type="spellStart"/>
            <w:r w:rsidRPr="00E61789">
              <w:rPr>
                <w:rFonts w:ascii="Courier New" w:hAnsi="Courier New" w:cs="Courier New"/>
                <w:color w:val="000000"/>
                <w:lang w:eastAsia="de-DE"/>
              </w:rPr>
              <w:t>DRB_Identity</w:t>
            </w:r>
            <w:proofErr w:type="spellEnd"/>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p_DRB_Identity</w:t>
            </w:r>
            <w:proofErr w:type="spellEnd"/>
            <w:r w:rsidRPr="00E61789">
              <w:rPr>
                <w:rFonts w:ascii="Courier New" w:hAnsi="Courier New" w:cs="Courier New"/>
                <w:color w:val="000000"/>
                <w:lang w:eastAsia="de-DE"/>
              </w:rPr>
              <w:t>)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 /* @status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drb_Id_r16 := </w:t>
            </w:r>
            <w:proofErr w:type="spellStart"/>
            <w:r w:rsidRPr="00E61789">
              <w:rPr>
                <w:rFonts w:ascii="Courier New" w:hAnsi="Courier New" w:cs="Courier New"/>
                <w:color w:val="000000"/>
                <w:lang w:eastAsia="de-DE"/>
              </w:rPr>
              <w:t>p_DRB_Identity</w:t>
            </w:r>
            <w:proofErr w:type="spellEnd"/>
            <w:r w:rsidRPr="00E61789">
              <w:rPr>
                <w:rFonts w:ascii="Courier New" w:hAnsi="Courier New" w:cs="Courier New"/>
                <w:color w:val="000000"/>
                <w:lang w:eastAsia="de-DE"/>
              </w:rPr>
              <w:t>,</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averageDelay_r16 := ?</w:t>
            </w:r>
          </w:p>
          <w:p w:rsidR="00F351BB" w:rsidRPr="00F351BB"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tc>
      </w:tr>
    </w:tbl>
    <w:p w:rsidR="006D2480" w:rsidRPr="00CD057D" w:rsidRDefault="006D2480" w:rsidP="006D2480">
      <w:pPr>
        <w:spacing w:after="0"/>
        <w:rPr>
          <w:rFonts w:ascii="Arial" w:hAnsi="Arial"/>
          <w:b/>
          <w:color w:val="000000"/>
          <w:lang w:eastAsia="en-GB"/>
        </w:rPr>
      </w:pPr>
    </w:p>
    <w:p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6D2480" w:rsidRPr="00CD057D" w:rsidTr="00E61789">
        <w:tc>
          <w:tcPr>
            <w:tcW w:w="9634" w:type="dxa"/>
            <w:tcBorders>
              <w:top w:val="single" w:sz="4" w:space="0" w:color="auto"/>
              <w:left w:val="single" w:sz="4" w:space="0" w:color="auto"/>
              <w:bottom w:val="single" w:sz="4" w:space="0" w:color="auto"/>
              <w:right w:val="single" w:sz="4" w:space="0" w:color="auto"/>
            </w:tcBorders>
          </w:tcPr>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template (present) UL_PDCP_DelayValueResult_r16 cr_38508_UL_PDCP_DelayValueResult_r16(</w:t>
            </w:r>
            <w:proofErr w:type="spellStart"/>
            <w:r w:rsidRPr="00E61789">
              <w:rPr>
                <w:rFonts w:ascii="Courier New" w:hAnsi="Courier New" w:cs="Courier New"/>
                <w:color w:val="000000"/>
                <w:lang w:eastAsia="de-DE"/>
              </w:rPr>
              <w:t>DRB_Identity</w:t>
            </w:r>
            <w:proofErr w:type="spellEnd"/>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p_DRB_Identity</w:t>
            </w:r>
            <w:proofErr w:type="spellEnd"/>
            <w:r w:rsidRPr="00E61789">
              <w:rPr>
                <w:rFonts w:ascii="Courier New" w:hAnsi="Courier New" w:cs="Courier New"/>
                <w:color w:val="000000"/>
                <w:lang w:eastAsia="de-DE"/>
              </w:rPr>
              <w:t>,</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r w:rsidRPr="00E61789">
              <w:rPr>
                <w:rFonts w:ascii="Courier New" w:hAnsi="Courier New" w:cs="Courier New"/>
                <w:color w:val="000000"/>
                <w:highlight w:val="yellow"/>
                <w:lang w:eastAsia="de-DE"/>
              </w:rPr>
              <w:t xml:space="preserve">template (present) integer </w:t>
            </w:r>
            <w:proofErr w:type="spellStart"/>
            <w:r w:rsidRPr="00E61789">
              <w:rPr>
                <w:rFonts w:ascii="Courier New" w:hAnsi="Courier New" w:cs="Courier New"/>
                <w:color w:val="000000"/>
                <w:highlight w:val="yellow"/>
                <w:lang w:eastAsia="de-DE"/>
              </w:rPr>
              <w:t>p_int</w:t>
            </w:r>
            <w:proofErr w:type="spellEnd"/>
            <w:r w:rsidRPr="00E61789">
              <w:rPr>
                <w:rFonts w:ascii="Courier New" w:hAnsi="Courier New" w:cs="Courier New"/>
                <w:color w:val="000000"/>
                <w:lang w:eastAsia="de-DE"/>
              </w:rPr>
              <w:t xml:space="preserve">) :=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 /* @status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drb_Id_r16 := </w:t>
            </w:r>
            <w:proofErr w:type="spellStart"/>
            <w:r w:rsidRPr="00E61789">
              <w:rPr>
                <w:rFonts w:ascii="Courier New" w:hAnsi="Courier New" w:cs="Courier New"/>
                <w:color w:val="000000"/>
                <w:lang w:eastAsia="de-DE"/>
              </w:rPr>
              <w:t>p_DRB_Identity</w:t>
            </w:r>
            <w:proofErr w:type="spellEnd"/>
            <w:r w:rsidRPr="00E61789">
              <w:rPr>
                <w:rFonts w:ascii="Courier New" w:hAnsi="Courier New" w:cs="Courier New"/>
                <w:color w:val="000000"/>
                <w:lang w:eastAsia="de-DE"/>
              </w:rPr>
              <w:t>,</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averageDelay_r16 := </w:t>
            </w:r>
            <w:proofErr w:type="spellStart"/>
            <w:r w:rsidRPr="00E61789">
              <w:rPr>
                <w:rFonts w:ascii="Courier New" w:hAnsi="Courier New" w:cs="Courier New"/>
                <w:color w:val="000000"/>
                <w:highlight w:val="yellow"/>
                <w:lang w:eastAsia="de-DE"/>
              </w:rPr>
              <w:t>p_int</w:t>
            </w:r>
            <w:proofErr w:type="spellEnd"/>
            <w:r w:rsidRPr="00E61789">
              <w:rPr>
                <w:rFonts w:ascii="Courier New" w:hAnsi="Courier New" w:cs="Courier New"/>
                <w:color w:val="000000"/>
                <w:lang w:eastAsia="de-DE"/>
              </w:rPr>
              <w:t xml:space="preserve"> </w:t>
            </w:r>
          </w:p>
          <w:p w:rsidR="00F351BB" w:rsidRPr="00DA356D"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tc>
      </w:tr>
    </w:tbl>
    <w:p w:rsidR="006D2480" w:rsidRDefault="006D2480" w:rsidP="006D2480">
      <w:pPr>
        <w:rPr>
          <w:lang w:eastAsia="en-GB"/>
        </w:rPr>
      </w:pPr>
    </w:p>
    <w:p w:rsidR="00F351BB" w:rsidRDefault="009E42BE" w:rsidP="00F351BB">
      <w:pPr>
        <w:pStyle w:val="Heading2"/>
        <w:numPr>
          <w:ilvl w:val="1"/>
          <w:numId w:val="2"/>
        </w:numPr>
        <w:overflowPunct w:val="0"/>
        <w:autoSpaceDE w:val="0"/>
        <w:autoSpaceDN w:val="0"/>
        <w:adjustRightInd w:val="0"/>
        <w:spacing w:before="480"/>
        <w:rPr>
          <w:rFonts w:cs="Arial"/>
          <w:b/>
          <w:color w:val="000000"/>
          <w:lang w:eastAsia="en-GB"/>
        </w:rPr>
      </w:pPr>
      <w:bookmarkStart w:id="13" w:name="_Toc110865490"/>
      <w:r w:rsidRPr="009E42BE">
        <w:rPr>
          <w:rFonts w:cs="Arial"/>
          <w:b/>
          <w:color w:val="000000"/>
          <w:lang w:eastAsia="en-GB"/>
        </w:rPr>
        <w:t>cs_38508_ReportConfigNR_Periodical_UlDelayValueConfig_r16_setup</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351BB" w:rsidTr="009E42BE">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9E42BE">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F351BB" w:rsidRPr="00B333B6" w:rsidRDefault="00E61789" w:rsidP="009D6BB0">
            <w:pPr>
              <w:pStyle w:val="CRCoverPage"/>
              <w:spacing w:after="0"/>
              <w:rPr>
                <w:rFonts w:cs="Arial"/>
                <w:lang w:eastAsia="en-GB"/>
              </w:rPr>
            </w:pPr>
            <w:r w:rsidRPr="00E61789">
              <w:rPr>
                <w:rFonts w:cs="Arial"/>
                <w:lang w:eastAsia="en-GB"/>
              </w:rPr>
              <w:t>cs_38508_ReportConfigNR_Periodical_UlDelayValueConfig_r16_setu</w:t>
            </w:r>
            <w:r w:rsidR="001816FB">
              <w:rPr>
                <w:rFonts w:cs="Arial"/>
                <w:lang w:eastAsia="en-GB"/>
              </w:rPr>
              <w:t>p</w:t>
            </w:r>
          </w:p>
        </w:tc>
      </w:tr>
      <w:tr w:rsidR="00F351BB" w:rsidTr="009E42BE">
        <w:trPr>
          <w:trHeight w:val="350"/>
        </w:trPr>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9E42B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234832" w:rsidRPr="009B0B50" w:rsidRDefault="003438D5" w:rsidP="009E42BE">
            <w:pPr>
              <w:pStyle w:val="CRCoverPage"/>
              <w:spacing w:after="0"/>
              <w:rPr>
                <w:rFonts w:cs="Arial"/>
                <w:lang w:eastAsia="en-GB"/>
              </w:rPr>
            </w:pPr>
            <w:r>
              <w:rPr>
                <w:rFonts w:cs="Arial"/>
                <w:lang w:eastAsia="en-GB"/>
              </w:rPr>
              <w:t xml:space="preserve">The default </w:t>
            </w:r>
            <w:proofErr w:type="spellStart"/>
            <w:r>
              <w:rPr>
                <w:rFonts w:cs="Arial"/>
                <w:lang w:eastAsia="en-GB"/>
              </w:rPr>
              <w:t>drb</w:t>
            </w:r>
            <w:proofErr w:type="spellEnd"/>
            <w:r>
              <w:rPr>
                <w:rFonts w:cs="Arial"/>
                <w:lang w:eastAsia="en-GB"/>
              </w:rPr>
              <w:t xml:space="preserve"> established is DRB2 and the 2 additional DRBs that are established will be 3 and 4</w:t>
            </w:r>
            <w:r w:rsidR="001816FB">
              <w:rPr>
                <w:rFonts w:cs="Arial"/>
                <w:lang w:eastAsia="en-GB"/>
              </w:rPr>
              <w:t xml:space="preserve">, therefore the </w:t>
            </w:r>
            <w:proofErr w:type="spellStart"/>
            <w:r w:rsidR="001816FB" w:rsidRPr="001816FB">
              <w:rPr>
                <w:rFonts w:cs="Arial"/>
                <w:lang w:eastAsia="en-GB"/>
              </w:rPr>
              <w:t>delay_DRBlist</w:t>
            </w:r>
            <w:proofErr w:type="spellEnd"/>
            <w:r w:rsidR="001816FB">
              <w:rPr>
                <w:rFonts w:cs="Arial"/>
                <w:lang w:eastAsia="en-GB"/>
              </w:rPr>
              <w:t xml:space="preserve"> needs to be updated with correct 3 and 4 where the loop back data is sent out.</w:t>
            </w:r>
          </w:p>
        </w:tc>
      </w:tr>
      <w:tr w:rsidR="00F351BB" w:rsidTr="009E42BE">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9E42B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C60E09" w:rsidRPr="00A72665" w:rsidRDefault="001816FB" w:rsidP="009E42BE">
            <w:pPr>
              <w:pStyle w:val="CRCoverPage"/>
              <w:spacing w:after="0"/>
              <w:rPr>
                <w:rFonts w:cs="Arial"/>
                <w:lang w:eastAsia="en-GB"/>
              </w:rPr>
            </w:pPr>
            <w:r>
              <w:rPr>
                <w:rFonts w:cs="Arial"/>
                <w:lang w:eastAsia="en-GB"/>
              </w:rPr>
              <w:t xml:space="preserve">Modified the delayed </w:t>
            </w:r>
            <w:proofErr w:type="spellStart"/>
            <w:r w:rsidRPr="001816FB">
              <w:rPr>
                <w:rFonts w:cs="Arial"/>
                <w:lang w:eastAsia="en-GB"/>
              </w:rPr>
              <w:t>delay_DRBlist</w:t>
            </w:r>
            <w:proofErr w:type="spellEnd"/>
            <w:r>
              <w:rPr>
                <w:rFonts w:cs="Arial"/>
                <w:lang w:eastAsia="en-GB"/>
              </w:rPr>
              <w:t xml:space="preserve"> to {3,4}</w:t>
            </w:r>
          </w:p>
        </w:tc>
      </w:tr>
      <w:tr w:rsidR="00F351BB" w:rsidTr="009E42BE">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9E42B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351BB" w:rsidRPr="00CC39F9" w:rsidRDefault="00F75C1C" w:rsidP="009E42BE">
            <w:pPr>
              <w:spacing w:after="0"/>
              <w:rPr>
                <w:rFonts w:ascii="Arial" w:hAnsi="Arial" w:cs="Arial"/>
                <w:lang w:eastAsia="en-GB"/>
              </w:rPr>
            </w:pPr>
            <w:r w:rsidRPr="00F75C1C">
              <w:rPr>
                <w:rFonts w:ascii="Arial" w:hAnsi="Arial" w:cs="Arial"/>
                <w:lang w:eastAsia="en-GB"/>
              </w:rPr>
              <w:t>RRC_MDT_IntraNR_Immediate_NR5GC</w:t>
            </w:r>
          </w:p>
        </w:tc>
      </w:tr>
      <w:tr w:rsidR="00F351BB" w:rsidTr="009E42BE">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9E42B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351BB" w:rsidRDefault="00F351BB" w:rsidP="009E42BE">
            <w:pPr>
              <w:rPr>
                <w:rFonts w:ascii="Arial" w:hAnsi="Arial"/>
                <w:highlight w:val="cyan"/>
                <w:lang w:eastAsia="zh-CN"/>
              </w:rPr>
            </w:pPr>
          </w:p>
        </w:tc>
      </w:tr>
    </w:tbl>
    <w:p w:rsidR="00F351BB" w:rsidRDefault="00F351BB" w:rsidP="00F351BB">
      <w:pPr>
        <w:spacing w:after="0"/>
        <w:rPr>
          <w:rFonts w:ascii="Arial" w:hAnsi="Arial"/>
          <w:b/>
          <w:lang w:eastAsia="en-GB"/>
        </w:rPr>
      </w:pPr>
    </w:p>
    <w:p w:rsidR="00F351BB" w:rsidRDefault="00F351BB" w:rsidP="00F351B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351BB" w:rsidRPr="00CD057D" w:rsidTr="009E42BE">
        <w:tc>
          <w:tcPr>
            <w:tcW w:w="13575" w:type="dxa"/>
            <w:tcBorders>
              <w:top w:val="single" w:sz="4" w:space="0" w:color="auto"/>
              <w:left w:val="single" w:sz="4" w:space="0" w:color="auto"/>
              <w:bottom w:val="single" w:sz="4" w:space="0" w:color="auto"/>
              <w:right w:val="single" w:sz="4" w:space="0" w:color="auto"/>
            </w:tcBorders>
          </w:tcPr>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template (value) </w:t>
            </w:r>
            <w:proofErr w:type="spellStart"/>
            <w:r w:rsidRPr="00E61789">
              <w:rPr>
                <w:rFonts w:ascii="Courier New" w:hAnsi="Courier New" w:cs="Courier New"/>
                <w:color w:val="000000"/>
                <w:lang w:eastAsia="de-DE"/>
              </w:rPr>
              <w:t>ReportConfigNR</w:t>
            </w:r>
            <w:proofErr w:type="spellEnd"/>
            <w:r w:rsidRPr="00E61789">
              <w:rPr>
                <w:rFonts w:ascii="Courier New" w:hAnsi="Courier New" w:cs="Courier New"/>
                <w:color w:val="000000"/>
                <w:lang w:eastAsia="de-DE"/>
              </w:rPr>
              <w:t xml:space="preserve"> cs_38508_ReportConfigNR_Periodical_UlDelayValueConfig_r16_setup</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 /* @status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reportType</w:t>
            </w:r>
            <w:proofErr w:type="spellEnd"/>
            <w:r w:rsidRPr="00E61789">
              <w:rPr>
                <w:rFonts w:ascii="Courier New" w:hAnsi="Courier New" w:cs="Courier New"/>
                <w:color w:val="000000"/>
                <w:lang w:eastAsia="de-DE"/>
              </w:rPr>
              <w:t xml:space="preserve"> :=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periodical :=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rsType</w:t>
            </w:r>
            <w:proofErr w:type="spellEnd"/>
            <w:r w:rsidRPr="00E61789">
              <w:rPr>
                <w:rFonts w:ascii="Courier New" w:hAnsi="Courier New" w:cs="Courier New"/>
                <w:color w:val="000000"/>
                <w:lang w:eastAsia="de-DE"/>
              </w:rPr>
              <w:t xml:space="preserve"> := </w:t>
            </w:r>
            <w:proofErr w:type="spellStart"/>
            <w:r w:rsidRPr="00E61789">
              <w:rPr>
                <w:rFonts w:ascii="Courier New" w:hAnsi="Courier New" w:cs="Courier New"/>
                <w:color w:val="000000"/>
                <w:lang w:eastAsia="de-DE"/>
              </w:rPr>
              <w:t>ssb</w:t>
            </w:r>
            <w:proofErr w:type="spellEnd"/>
            <w:r w:rsidRPr="00E61789">
              <w:rPr>
                <w:rFonts w:ascii="Courier New" w:hAnsi="Courier New" w:cs="Courier New"/>
                <w:color w:val="000000"/>
                <w:lang w:eastAsia="de-DE"/>
              </w:rPr>
              <w:t>,</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reportInterval</w:t>
            </w:r>
            <w:proofErr w:type="spellEnd"/>
            <w:r w:rsidRPr="00E61789">
              <w:rPr>
                <w:rFonts w:ascii="Courier New" w:hAnsi="Courier New" w:cs="Courier New"/>
                <w:color w:val="000000"/>
                <w:lang w:eastAsia="de-DE"/>
              </w:rPr>
              <w:t xml:space="preserve"> := ms480,    //</w:t>
            </w:r>
            <w:proofErr w:type="spellStart"/>
            <w:r w:rsidRPr="00E61789">
              <w:rPr>
                <w:rFonts w:ascii="Courier New" w:hAnsi="Courier New" w:cs="Courier New"/>
                <w:color w:val="000000"/>
                <w:lang w:eastAsia="de-DE"/>
              </w:rPr>
              <w:t>Acc</w:t>
            </w:r>
            <w:proofErr w:type="spellEnd"/>
            <w:r w:rsidRPr="00E61789">
              <w:rPr>
                <w:rFonts w:ascii="Courier New" w:hAnsi="Courier New" w:cs="Courier New"/>
                <w:color w:val="000000"/>
                <w:lang w:eastAsia="de-DE"/>
              </w:rPr>
              <w:t xml:space="preserve"> Table 4.6.3-109 TS 38.508-1</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reportAmount</w:t>
            </w:r>
            <w:proofErr w:type="spellEnd"/>
            <w:r w:rsidRPr="00E61789">
              <w:rPr>
                <w:rFonts w:ascii="Courier New" w:hAnsi="Courier New" w:cs="Courier New"/>
                <w:color w:val="000000"/>
                <w:lang w:eastAsia="de-DE"/>
              </w:rPr>
              <w:t xml:space="preserve"> := infinity_,</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reportQuantityCell</w:t>
            </w:r>
            <w:proofErr w:type="spellEnd"/>
            <w:r w:rsidRPr="00E61789">
              <w:rPr>
                <w:rFonts w:ascii="Courier New" w:hAnsi="Courier New" w:cs="Courier New"/>
                <w:color w:val="000000"/>
                <w:lang w:eastAsia="de-DE"/>
              </w:rPr>
              <w:t xml:space="preserve"> := </w:t>
            </w:r>
            <w:proofErr w:type="spellStart"/>
            <w:r w:rsidRPr="00E61789">
              <w:rPr>
                <w:rFonts w:ascii="Courier New" w:hAnsi="Courier New" w:cs="Courier New"/>
                <w:color w:val="000000"/>
                <w:lang w:eastAsia="de-DE"/>
              </w:rPr>
              <w:t>cs_NR_MeasReportQuantity_All</w:t>
            </w:r>
            <w:proofErr w:type="spellEnd"/>
            <w:r w:rsidRPr="00E61789">
              <w:rPr>
                <w:rFonts w:ascii="Courier New" w:hAnsi="Courier New" w:cs="Courier New"/>
                <w:color w:val="000000"/>
                <w:lang w:eastAsia="de-DE"/>
              </w:rPr>
              <w:t>,</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maxReportCells</w:t>
            </w:r>
            <w:proofErr w:type="spellEnd"/>
            <w:r w:rsidRPr="00E61789">
              <w:rPr>
                <w:rFonts w:ascii="Courier New" w:hAnsi="Courier New" w:cs="Courier New"/>
                <w:color w:val="000000"/>
                <w:lang w:eastAsia="de-DE"/>
              </w:rPr>
              <w:t xml:space="preserve"> := 8,</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reportQuantityRS_Indexes</w:t>
            </w:r>
            <w:proofErr w:type="spellEnd"/>
            <w:r w:rsidRPr="00E61789">
              <w:rPr>
                <w:rFonts w:ascii="Courier New" w:hAnsi="Courier New" w:cs="Courier New"/>
                <w:color w:val="000000"/>
                <w:lang w:eastAsia="de-DE"/>
              </w:rPr>
              <w:t xml:space="preserve"> := omit,</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maxNrofRS_IndexesToReport</w:t>
            </w:r>
            <w:proofErr w:type="spellEnd"/>
            <w:r w:rsidRPr="00E61789">
              <w:rPr>
                <w:rFonts w:ascii="Courier New" w:hAnsi="Courier New" w:cs="Courier New"/>
                <w:color w:val="000000"/>
                <w:lang w:eastAsia="de-DE"/>
              </w:rPr>
              <w:t xml:space="preserve"> := omit,</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includeBeamMeasurements</w:t>
            </w:r>
            <w:proofErr w:type="spellEnd"/>
            <w:r w:rsidRPr="00E61789">
              <w:rPr>
                <w:rFonts w:ascii="Courier New" w:hAnsi="Courier New" w:cs="Courier New"/>
                <w:color w:val="000000"/>
                <w:lang w:eastAsia="de-DE"/>
              </w:rPr>
              <w:t xml:space="preserve"> := false,</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useWhiteCellList</w:t>
            </w:r>
            <w:proofErr w:type="spellEnd"/>
            <w:r w:rsidRPr="00E61789">
              <w:rPr>
                <w:rFonts w:ascii="Courier New" w:hAnsi="Courier New" w:cs="Courier New"/>
                <w:color w:val="000000"/>
                <w:lang w:eastAsia="de-DE"/>
              </w:rPr>
              <w:t xml:space="preserve"> := false,</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measRSSI_ReportConfig_r16     := omit,   /* @sic R5s201387 BASELINE MOVING 2020 sic@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includeCommonLocationInfo_r16 := omit,   /* @sic R5s201387 BASELINE MOVING 2020 sic@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includeBT_Meas_r16            := omit,   /* @sic R5s201387 BASELINE MOVING 2020 sic@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includeWLAN_Meas_r16          := omit,   /* @sic R5s201387 BASELINE MOVING 2020 sic@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includeSensor_Meas_r16        := omit,   /* @sic R5s201387 BASELINE MOVING 2020 sic@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ul_DelayValueConfig_r16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setup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delay_DRBlist</w:t>
            </w:r>
            <w:proofErr w:type="spellEnd"/>
            <w:r w:rsidRPr="00E61789">
              <w:rPr>
                <w:rFonts w:ascii="Courier New" w:hAnsi="Courier New" w:cs="Courier New"/>
                <w:color w:val="000000"/>
                <w:lang w:eastAsia="de-DE"/>
              </w:rPr>
              <w:t xml:space="preserve"> := {2, 3}</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reportAddNeighMeas_r16        := omit    /* @sic R5s201387 BASELINE MOVING 2020 sic@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rsidR="00F351BB" w:rsidRPr="00F351BB"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tc>
      </w:tr>
    </w:tbl>
    <w:p w:rsidR="00F351BB" w:rsidRPr="00CD057D" w:rsidRDefault="00F351BB" w:rsidP="00F351BB">
      <w:pPr>
        <w:spacing w:after="0"/>
        <w:rPr>
          <w:rFonts w:ascii="Arial" w:hAnsi="Arial"/>
          <w:b/>
          <w:color w:val="000000"/>
          <w:lang w:eastAsia="en-GB"/>
        </w:rPr>
      </w:pPr>
    </w:p>
    <w:p w:rsidR="00F351BB" w:rsidRPr="00CD057D" w:rsidRDefault="00F351BB" w:rsidP="00F351BB">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351BB" w:rsidRPr="00CD057D" w:rsidTr="00E61789">
        <w:tc>
          <w:tcPr>
            <w:tcW w:w="9634" w:type="dxa"/>
            <w:tcBorders>
              <w:top w:val="single" w:sz="4" w:space="0" w:color="auto"/>
              <w:left w:val="single" w:sz="4" w:space="0" w:color="auto"/>
              <w:bottom w:val="single" w:sz="4" w:space="0" w:color="auto"/>
              <w:right w:val="single" w:sz="4" w:space="0" w:color="auto"/>
            </w:tcBorders>
          </w:tcPr>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template (value) </w:t>
            </w:r>
            <w:proofErr w:type="spellStart"/>
            <w:r w:rsidRPr="00E61789">
              <w:rPr>
                <w:rFonts w:ascii="Courier New" w:hAnsi="Courier New" w:cs="Courier New"/>
                <w:color w:val="000000"/>
                <w:lang w:eastAsia="de-DE"/>
              </w:rPr>
              <w:t>ReportConfigNR</w:t>
            </w:r>
            <w:proofErr w:type="spellEnd"/>
            <w:r w:rsidRPr="00E61789">
              <w:rPr>
                <w:rFonts w:ascii="Courier New" w:hAnsi="Courier New" w:cs="Courier New"/>
                <w:color w:val="000000"/>
                <w:lang w:eastAsia="de-DE"/>
              </w:rPr>
              <w:t xml:space="preserve"> cs_38508_ReportConfigNR_Periodical_UlDelayValueConfig_r16_setup</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 /* @status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lastRenderedPageBreak/>
              <w:t xml:space="preserve">    </w:t>
            </w:r>
            <w:proofErr w:type="spellStart"/>
            <w:r w:rsidRPr="00E61789">
              <w:rPr>
                <w:rFonts w:ascii="Courier New" w:hAnsi="Courier New" w:cs="Courier New"/>
                <w:color w:val="000000"/>
                <w:lang w:eastAsia="de-DE"/>
              </w:rPr>
              <w:t>reportType</w:t>
            </w:r>
            <w:proofErr w:type="spellEnd"/>
            <w:r w:rsidRPr="00E61789">
              <w:rPr>
                <w:rFonts w:ascii="Courier New" w:hAnsi="Courier New" w:cs="Courier New"/>
                <w:color w:val="000000"/>
                <w:lang w:eastAsia="de-DE"/>
              </w:rPr>
              <w:t xml:space="preserve"> :=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periodical :=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rsType</w:t>
            </w:r>
            <w:proofErr w:type="spellEnd"/>
            <w:r w:rsidRPr="00E61789">
              <w:rPr>
                <w:rFonts w:ascii="Courier New" w:hAnsi="Courier New" w:cs="Courier New"/>
                <w:color w:val="000000"/>
                <w:lang w:eastAsia="de-DE"/>
              </w:rPr>
              <w:t xml:space="preserve"> := </w:t>
            </w:r>
            <w:proofErr w:type="spellStart"/>
            <w:r w:rsidRPr="00E61789">
              <w:rPr>
                <w:rFonts w:ascii="Courier New" w:hAnsi="Courier New" w:cs="Courier New"/>
                <w:color w:val="000000"/>
                <w:lang w:eastAsia="de-DE"/>
              </w:rPr>
              <w:t>ssb</w:t>
            </w:r>
            <w:proofErr w:type="spellEnd"/>
            <w:r w:rsidRPr="00E61789">
              <w:rPr>
                <w:rFonts w:ascii="Courier New" w:hAnsi="Courier New" w:cs="Courier New"/>
                <w:color w:val="000000"/>
                <w:lang w:eastAsia="de-DE"/>
              </w:rPr>
              <w:t>,</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reportInterval</w:t>
            </w:r>
            <w:proofErr w:type="spellEnd"/>
            <w:r w:rsidRPr="00E61789">
              <w:rPr>
                <w:rFonts w:ascii="Courier New" w:hAnsi="Courier New" w:cs="Courier New"/>
                <w:color w:val="000000"/>
                <w:lang w:eastAsia="de-DE"/>
              </w:rPr>
              <w:t xml:space="preserve"> := ms480,    //</w:t>
            </w:r>
            <w:proofErr w:type="spellStart"/>
            <w:r w:rsidRPr="00E61789">
              <w:rPr>
                <w:rFonts w:ascii="Courier New" w:hAnsi="Courier New" w:cs="Courier New"/>
                <w:color w:val="000000"/>
                <w:lang w:eastAsia="de-DE"/>
              </w:rPr>
              <w:t>Acc</w:t>
            </w:r>
            <w:proofErr w:type="spellEnd"/>
            <w:r w:rsidRPr="00E61789">
              <w:rPr>
                <w:rFonts w:ascii="Courier New" w:hAnsi="Courier New" w:cs="Courier New"/>
                <w:color w:val="000000"/>
                <w:lang w:eastAsia="de-DE"/>
              </w:rPr>
              <w:t xml:space="preserve"> Table 4.6.3-109 TS 38.508-1</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reportAmount</w:t>
            </w:r>
            <w:proofErr w:type="spellEnd"/>
            <w:r w:rsidRPr="00E61789">
              <w:rPr>
                <w:rFonts w:ascii="Courier New" w:hAnsi="Courier New" w:cs="Courier New"/>
                <w:color w:val="000000"/>
                <w:lang w:eastAsia="de-DE"/>
              </w:rPr>
              <w:t xml:space="preserve"> := infinity_,</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reportQuantityCell</w:t>
            </w:r>
            <w:proofErr w:type="spellEnd"/>
            <w:r w:rsidRPr="00E61789">
              <w:rPr>
                <w:rFonts w:ascii="Courier New" w:hAnsi="Courier New" w:cs="Courier New"/>
                <w:color w:val="000000"/>
                <w:lang w:eastAsia="de-DE"/>
              </w:rPr>
              <w:t xml:space="preserve"> := </w:t>
            </w:r>
            <w:proofErr w:type="spellStart"/>
            <w:r w:rsidRPr="00E61789">
              <w:rPr>
                <w:rFonts w:ascii="Courier New" w:hAnsi="Courier New" w:cs="Courier New"/>
                <w:color w:val="000000"/>
                <w:lang w:eastAsia="de-DE"/>
              </w:rPr>
              <w:t>cs_NR_MeasReportQuantity_All</w:t>
            </w:r>
            <w:proofErr w:type="spellEnd"/>
            <w:r w:rsidRPr="00E61789">
              <w:rPr>
                <w:rFonts w:ascii="Courier New" w:hAnsi="Courier New" w:cs="Courier New"/>
                <w:color w:val="000000"/>
                <w:lang w:eastAsia="de-DE"/>
              </w:rPr>
              <w:t>,</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maxReportCells</w:t>
            </w:r>
            <w:proofErr w:type="spellEnd"/>
            <w:r w:rsidRPr="00E61789">
              <w:rPr>
                <w:rFonts w:ascii="Courier New" w:hAnsi="Courier New" w:cs="Courier New"/>
                <w:color w:val="000000"/>
                <w:lang w:eastAsia="de-DE"/>
              </w:rPr>
              <w:t xml:space="preserve"> := 8,</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reportQuantityRS_Indexes</w:t>
            </w:r>
            <w:proofErr w:type="spellEnd"/>
            <w:r w:rsidRPr="00E61789">
              <w:rPr>
                <w:rFonts w:ascii="Courier New" w:hAnsi="Courier New" w:cs="Courier New"/>
                <w:color w:val="000000"/>
                <w:lang w:eastAsia="de-DE"/>
              </w:rPr>
              <w:t xml:space="preserve"> := omit,</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maxNrofRS_IndexesToReport</w:t>
            </w:r>
            <w:proofErr w:type="spellEnd"/>
            <w:r w:rsidRPr="00E61789">
              <w:rPr>
                <w:rFonts w:ascii="Courier New" w:hAnsi="Courier New" w:cs="Courier New"/>
                <w:color w:val="000000"/>
                <w:lang w:eastAsia="de-DE"/>
              </w:rPr>
              <w:t xml:space="preserve"> := omit,</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includeBeamMeasurements</w:t>
            </w:r>
            <w:proofErr w:type="spellEnd"/>
            <w:r w:rsidRPr="00E61789">
              <w:rPr>
                <w:rFonts w:ascii="Courier New" w:hAnsi="Courier New" w:cs="Courier New"/>
                <w:color w:val="000000"/>
                <w:lang w:eastAsia="de-DE"/>
              </w:rPr>
              <w:t xml:space="preserve"> := false,</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useWhiteCellList</w:t>
            </w:r>
            <w:proofErr w:type="spellEnd"/>
            <w:r w:rsidRPr="00E61789">
              <w:rPr>
                <w:rFonts w:ascii="Courier New" w:hAnsi="Courier New" w:cs="Courier New"/>
                <w:color w:val="000000"/>
                <w:lang w:eastAsia="de-DE"/>
              </w:rPr>
              <w:t xml:space="preserve"> := false,</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measRSSI_ReportConfig_r16     := omit,   /* @sic R5s201387 BASELINE MOVING 2020 sic@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includeCommonLocationInfo_r16 := omit,   /* @sic R5s201387 BASELINE MOVING 2020 sic@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includeBT_Meas_r16            := omit,   /* @sic R5s201387 BASELINE MOVING 2020 sic@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includeWLAN_Meas_r16          := omit,   /* @sic R5s201387 BASELINE MOVING 2020 sic@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includeSensor_Meas_r16        := omit,   /* @sic R5s201387 BASELINE MOVING 2020 sic@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ul_DelayValueConfig_r16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setup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roofErr w:type="spellStart"/>
            <w:r w:rsidRPr="00E61789">
              <w:rPr>
                <w:rFonts w:ascii="Courier New" w:hAnsi="Courier New" w:cs="Courier New"/>
                <w:color w:val="000000"/>
                <w:lang w:eastAsia="de-DE"/>
              </w:rPr>
              <w:t>delay_DRBlist</w:t>
            </w:r>
            <w:proofErr w:type="spellEnd"/>
            <w:r w:rsidRPr="00E61789">
              <w:rPr>
                <w:rFonts w:ascii="Courier New" w:hAnsi="Courier New" w:cs="Courier New"/>
                <w:color w:val="000000"/>
                <w:lang w:eastAsia="de-DE"/>
              </w:rPr>
              <w:t xml:space="preserve"> :=  </w:t>
            </w:r>
            <w:r w:rsidRPr="00E61789">
              <w:rPr>
                <w:rFonts w:ascii="Courier New" w:hAnsi="Courier New" w:cs="Courier New"/>
                <w:color w:val="000000"/>
                <w:highlight w:val="yellow"/>
                <w:lang w:eastAsia="de-DE"/>
              </w:rPr>
              <w:t>{3,4}</w:t>
            </w:r>
            <w:r w:rsidRPr="00E61789">
              <w:rPr>
                <w:rFonts w:ascii="Courier New" w:hAnsi="Courier New" w:cs="Courier New"/>
                <w:color w:val="000000"/>
                <w:lang w:eastAsia="de-DE"/>
              </w:rPr>
              <w:t xml:space="preserve">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reportAddNeighMeas_r16        := omit    /* @sic R5s201387 BASELINE MOVING 2020 sic@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rsidR="00E61789" w:rsidRPr="00E61789"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p w:rsidR="00F351BB" w:rsidRPr="00DA356D" w:rsidRDefault="00E61789" w:rsidP="00E61789">
            <w:pPr>
              <w:autoSpaceDE w:val="0"/>
              <w:autoSpaceDN w:val="0"/>
              <w:adjustRightInd w:val="0"/>
              <w:spacing w:after="0"/>
              <w:rPr>
                <w:rFonts w:ascii="Courier New" w:hAnsi="Courier New" w:cs="Courier New"/>
                <w:color w:val="000000"/>
                <w:lang w:eastAsia="de-DE"/>
              </w:rPr>
            </w:pPr>
            <w:r w:rsidRPr="00E61789">
              <w:rPr>
                <w:rFonts w:ascii="Courier New" w:hAnsi="Courier New" w:cs="Courier New"/>
                <w:color w:val="000000"/>
                <w:lang w:eastAsia="de-DE"/>
              </w:rPr>
              <w:t xml:space="preserve">  };</w:t>
            </w:r>
          </w:p>
        </w:tc>
      </w:tr>
    </w:tbl>
    <w:p w:rsidR="00F351BB" w:rsidRDefault="00F351BB" w:rsidP="00F351BB">
      <w:pPr>
        <w:rPr>
          <w:lang w:eastAsia="en-GB"/>
        </w:rPr>
      </w:pPr>
    </w:p>
    <w:p w:rsidR="001816FB" w:rsidRDefault="009E42BE" w:rsidP="001816FB">
      <w:pPr>
        <w:pStyle w:val="Heading2"/>
        <w:numPr>
          <w:ilvl w:val="1"/>
          <w:numId w:val="2"/>
        </w:numPr>
        <w:overflowPunct w:val="0"/>
        <w:autoSpaceDE w:val="0"/>
        <w:autoSpaceDN w:val="0"/>
        <w:adjustRightInd w:val="0"/>
        <w:spacing w:before="480"/>
        <w:rPr>
          <w:rFonts w:cs="Arial"/>
          <w:b/>
          <w:color w:val="000000"/>
          <w:lang w:eastAsia="en-GB"/>
        </w:rPr>
      </w:pPr>
      <w:bookmarkStart w:id="14" w:name="_Toc110865491"/>
      <w:r w:rsidRPr="009E42BE">
        <w:rPr>
          <w:rFonts w:cs="Arial"/>
          <w:b/>
          <w:color w:val="000000"/>
          <w:lang w:eastAsia="en-GB"/>
        </w:rPr>
        <w:t>f_TC_8_1_6_1_1_2_NR5GC</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816FB" w:rsidTr="009E42BE">
        <w:tc>
          <w:tcPr>
            <w:tcW w:w="1985" w:type="dxa"/>
            <w:tcBorders>
              <w:top w:val="single" w:sz="4" w:space="0" w:color="auto"/>
              <w:left w:val="single" w:sz="4" w:space="0" w:color="auto"/>
              <w:bottom w:val="single" w:sz="4" w:space="0" w:color="auto"/>
              <w:right w:val="single" w:sz="4" w:space="0" w:color="auto"/>
            </w:tcBorders>
            <w:hideMark/>
          </w:tcPr>
          <w:p w:rsidR="001816FB" w:rsidRDefault="001816FB" w:rsidP="009E42BE">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1816FB" w:rsidRPr="00B333B6" w:rsidRDefault="001816FB" w:rsidP="009E42BE">
            <w:pPr>
              <w:pStyle w:val="CRCoverPage"/>
              <w:spacing w:after="0"/>
              <w:rPr>
                <w:rFonts w:cs="Arial"/>
                <w:lang w:eastAsia="en-GB"/>
              </w:rPr>
            </w:pPr>
            <w:r w:rsidRPr="001816FB">
              <w:rPr>
                <w:rFonts w:cs="Arial"/>
                <w:lang w:eastAsia="en-GB"/>
              </w:rPr>
              <w:t>f_TC_8_1_6_1_1_2_NR5GC</w:t>
            </w:r>
          </w:p>
        </w:tc>
      </w:tr>
      <w:tr w:rsidR="001816FB" w:rsidTr="009E42BE">
        <w:trPr>
          <w:trHeight w:val="350"/>
        </w:trPr>
        <w:tc>
          <w:tcPr>
            <w:tcW w:w="1985" w:type="dxa"/>
            <w:tcBorders>
              <w:top w:val="single" w:sz="4" w:space="0" w:color="auto"/>
              <w:left w:val="single" w:sz="4" w:space="0" w:color="auto"/>
              <w:bottom w:val="single" w:sz="4" w:space="0" w:color="auto"/>
              <w:right w:val="single" w:sz="4" w:space="0" w:color="auto"/>
            </w:tcBorders>
            <w:hideMark/>
          </w:tcPr>
          <w:p w:rsidR="001816FB" w:rsidRDefault="001816FB" w:rsidP="009E42B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816FB" w:rsidRDefault="001816FB" w:rsidP="006C7BF1">
            <w:pPr>
              <w:pStyle w:val="CRCoverPage"/>
              <w:numPr>
                <w:ilvl w:val="0"/>
                <w:numId w:val="17"/>
              </w:numPr>
              <w:spacing w:after="0"/>
              <w:rPr>
                <w:rFonts w:cs="Arial"/>
                <w:lang w:eastAsia="en-GB"/>
              </w:rPr>
            </w:pPr>
            <w:r>
              <w:rPr>
                <w:rFonts w:cs="Arial"/>
                <w:lang w:eastAsia="en-GB"/>
              </w:rPr>
              <w:t xml:space="preserve">The QFI values configured in the </w:t>
            </w:r>
            <w:proofErr w:type="spellStart"/>
            <w:r w:rsidRPr="001816FB">
              <w:rPr>
                <w:rFonts w:cs="Arial"/>
                <w:lang w:eastAsia="en-GB"/>
              </w:rPr>
              <w:t>v_SS_Drb_ConfigList</w:t>
            </w:r>
            <w:proofErr w:type="spellEnd"/>
            <w:r>
              <w:rPr>
                <w:rFonts w:cs="Arial"/>
                <w:lang w:eastAsia="en-GB"/>
              </w:rPr>
              <w:t xml:space="preserve"> does not match the QFIs configured in the </w:t>
            </w:r>
            <w:r w:rsidR="006C7BF1">
              <w:rPr>
                <w:rFonts w:cs="Arial"/>
                <w:lang w:eastAsia="en-GB"/>
              </w:rPr>
              <w:t>PDU Session establishment accept message</w:t>
            </w:r>
          </w:p>
          <w:p w:rsidR="006C7BF1" w:rsidRDefault="006C7BF1" w:rsidP="009E42BE">
            <w:pPr>
              <w:pStyle w:val="CRCoverPage"/>
              <w:spacing w:after="0"/>
              <w:rPr>
                <w:rFonts w:cs="Arial"/>
                <w:lang w:eastAsia="en-GB"/>
              </w:rPr>
            </w:pPr>
          </w:p>
          <w:p w:rsidR="006C7BF1" w:rsidRDefault="006C7BF1" w:rsidP="006C7BF1">
            <w:pPr>
              <w:pStyle w:val="CRCoverPage"/>
              <w:numPr>
                <w:ilvl w:val="0"/>
                <w:numId w:val="17"/>
              </w:numPr>
              <w:spacing w:after="0"/>
              <w:rPr>
                <w:rFonts w:cs="Arial"/>
                <w:lang w:eastAsia="en-GB"/>
              </w:rPr>
            </w:pPr>
            <w:r w:rsidRPr="006C7BF1">
              <w:rPr>
                <w:rFonts w:cs="Arial"/>
                <w:lang w:eastAsia="en-GB"/>
              </w:rPr>
              <w:t>f_NR5GC_RRC_ConnectedState3N_Def</w:t>
            </w:r>
            <w:r>
              <w:rPr>
                <w:rFonts w:cs="Arial"/>
                <w:lang w:eastAsia="en-GB"/>
              </w:rPr>
              <w:t xml:space="preserve"> is called twice in the code (duplicate) and as part of the test IP data is exchanged and therefore the loop back needs to be configured as </w:t>
            </w:r>
            <w:proofErr w:type="spellStart"/>
            <w:r w:rsidRPr="006C7BF1">
              <w:rPr>
                <w:rFonts w:cs="Arial"/>
                <w:lang w:eastAsia="en-GB"/>
              </w:rPr>
              <w:t>TEST_LOOPModeB</w:t>
            </w:r>
            <w:proofErr w:type="spellEnd"/>
          </w:p>
          <w:p w:rsidR="006C7BF1" w:rsidRDefault="006C7BF1" w:rsidP="006C7BF1">
            <w:pPr>
              <w:pStyle w:val="ListParagraph"/>
              <w:rPr>
                <w:rFonts w:cs="Arial"/>
                <w:lang w:eastAsia="en-GB"/>
              </w:rPr>
            </w:pPr>
          </w:p>
          <w:p w:rsidR="006C7BF1" w:rsidRDefault="006C7BF1" w:rsidP="006C7BF1">
            <w:pPr>
              <w:pStyle w:val="CRCoverPage"/>
              <w:numPr>
                <w:ilvl w:val="0"/>
                <w:numId w:val="17"/>
              </w:numPr>
              <w:spacing w:after="0"/>
              <w:rPr>
                <w:rFonts w:cs="Arial"/>
                <w:lang w:eastAsia="en-GB"/>
              </w:rPr>
            </w:pPr>
            <w:r>
              <w:rPr>
                <w:rFonts w:cs="Arial"/>
                <w:lang w:eastAsia="en-GB"/>
              </w:rPr>
              <w:t xml:space="preserve">The </w:t>
            </w:r>
            <w:proofErr w:type="spellStart"/>
            <w:r>
              <w:rPr>
                <w:rFonts w:cs="Arial"/>
                <w:lang w:eastAsia="en-GB"/>
              </w:rPr>
              <w:t>postamble</w:t>
            </w:r>
            <w:proofErr w:type="spellEnd"/>
            <w:r>
              <w:rPr>
                <w:rFonts w:cs="Arial"/>
                <w:lang w:eastAsia="en-GB"/>
              </w:rPr>
              <w:t xml:space="preserve"> call for this test case is missing at the end of the test cases</w:t>
            </w:r>
          </w:p>
          <w:p w:rsidR="006C7BF1" w:rsidRPr="009B0B50" w:rsidRDefault="006C7BF1" w:rsidP="00F75C1C">
            <w:pPr>
              <w:pStyle w:val="CRCoverPage"/>
              <w:spacing w:after="0"/>
              <w:rPr>
                <w:rFonts w:cs="Arial"/>
                <w:lang w:eastAsia="en-GB"/>
              </w:rPr>
            </w:pPr>
          </w:p>
        </w:tc>
      </w:tr>
      <w:tr w:rsidR="001816FB" w:rsidTr="009E42BE">
        <w:tc>
          <w:tcPr>
            <w:tcW w:w="1985" w:type="dxa"/>
            <w:tcBorders>
              <w:top w:val="single" w:sz="4" w:space="0" w:color="auto"/>
              <w:left w:val="single" w:sz="4" w:space="0" w:color="auto"/>
              <w:bottom w:val="single" w:sz="4" w:space="0" w:color="auto"/>
              <w:right w:val="single" w:sz="4" w:space="0" w:color="auto"/>
            </w:tcBorders>
            <w:hideMark/>
          </w:tcPr>
          <w:p w:rsidR="001816FB" w:rsidRDefault="001816FB" w:rsidP="009E42B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1816FB" w:rsidRDefault="006C7BF1" w:rsidP="006C7BF1">
            <w:pPr>
              <w:pStyle w:val="CRCoverPage"/>
              <w:numPr>
                <w:ilvl w:val="0"/>
                <w:numId w:val="18"/>
              </w:numPr>
              <w:spacing w:after="0"/>
              <w:rPr>
                <w:rFonts w:cs="Arial"/>
                <w:lang w:eastAsia="en-GB"/>
              </w:rPr>
            </w:pPr>
            <w:r>
              <w:rPr>
                <w:rFonts w:cs="Arial"/>
                <w:lang w:eastAsia="en-GB"/>
              </w:rPr>
              <w:t>Modified the QFIs to use DRB 2 (first DRB) – QFI 1, DRB 3 (second DRB) – QF5 1, DRB 4 (Third DRB) – QFI 2</w:t>
            </w:r>
          </w:p>
          <w:p w:rsidR="006C7BF1" w:rsidRDefault="006C7BF1" w:rsidP="006C7BF1">
            <w:pPr>
              <w:pStyle w:val="CRCoverPage"/>
              <w:numPr>
                <w:ilvl w:val="0"/>
                <w:numId w:val="18"/>
              </w:numPr>
              <w:spacing w:after="0"/>
              <w:rPr>
                <w:rFonts w:cs="Arial"/>
                <w:lang w:eastAsia="en-GB"/>
              </w:rPr>
            </w:pPr>
            <w:r>
              <w:rPr>
                <w:rFonts w:cs="Arial"/>
                <w:lang w:eastAsia="en-GB"/>
              </w:rPr>
              <w:t xml:space="preserve">Removed the duplicate call for </w:t>
            </w:r>
            <w:r w:rsidRPr="006C7BF1">
              <w:rPr>
                <w:rFonts w:cs="Arial"/>
                <w:lang w:eastAsia="en-GB"/>
              </w:rPr>
              <w:t>f_NR5GC_RRC_ConnectedState3N_Def</w:t>
            </w:r>
            <w:r>
              <w:rPr>
                <w:rFonts w:cs="Arial"/>
                <w:lang w:eastAsia="en-GB"/>
              </w:rPr>
              <w:t xml:space="preserve"> and modified the code to use  </w:t>
            </w:r>
            <w:proofErr w:type="spellStart"/>
            <w:r w:rsidRPr="006C7BF1">
              <w:rPr>
                <w:rFonts w:cs="Arial"/>
                <w:lang w:eastAsia="en-GB"/>
              </w:rPr>
              <w:t>TEST_LOOPModeB</w:t>
            </w:r>
            <w:proofErr w:type="spellEnd"/>
            <w:r>
              <w:rPr>
                <w:rFonts w:cs="Arial"/>
                <w:lang w:eastAsia="en-GB"/>
              </w:rPr>
              <w:t xml:space="preserve"> and added </w:t>
            </w:r>
            <w:proofErr w:type="spellStart"/>
            <w:r w:rsidRPr="006C7BF1">
              <w:rPr>
                <w:rFonts w:cs="Arial"/>
                <w:lang w:eastAsia="en-GB"/>
              </w:rPr>
              <w:t>v_IP_PDU_delay</w:t>
            </w:r>
            <w:proofErr w:type="spellEnd"/>
          </w:p>
          <w:p w:rsidR="006C7BF1" w:rsidRPr="00A72665" w:rsidRDefault="006C7BF1" w:rsidP="006C7BF1">
            <w:pPr>
              <w:pStyle w:val="CRCoverPage"/>
              <w:numPr>
                <w:ilvl w:val="0"/>
                <w:numId w:val="18"/>
              </w:numPr>
              <w:spacing w:after="0"/>
              <w:rPr>
                <w:rFonts w:cs="Arial"/>
                <w:lang w:eastAsia="en-GB"/>
              </w:rPr>
            </w:pPr>
            <w:r>
              <w:rPr>
                <w:rFonts w:cs="Arial"/>
                <w:lang w:eastAsia="en-GB"/>
              </w:rPr>
              <w:t xml:space="preserve">Added </w:t>
            </w:r>
            <w:proofErr w:type="spellStart"/>
            <w:r w:rsidRPr="006C7BF1">
              <w:rPr>
                <w:rFonts w:cs="Arial"/>
                <w:lang w:eastAsia="en-GB"/>
              </w:rPr>
              <w:t>f_NR_Postamble</w:t>
            </w:r>
            <w:proofErr w:type="spellEnd"/>
            <w:r w:rsidRPr="006C7BF1">
              <w:rPr>
                <w:rFonts w:cs="Arial"/>
                <w:lang w:eastAsia="en-GB"/>
              </w:rPr>
              <w:t>(nr_Cell1, STATE_IDLE_1A);</w:t>
            </w:r>
          </w:p>
        </w:tc>
      </w:tr>
      <w:tr w:rsidR="001816FB" w:rsidTr="009E42BE">
        <w:tc>
          <w:tcPr>
            <w:tcW w:w="1985" w:type="dxa"/>
            <w:tcBorders>
              <w:top w:val="single" w:sz="4" w:space="0" w:color="auto"/>
              <w:left w:val="single" w:sz="4" w:space="0" w:color="auto"/>
              <w:bottom w:val="single" w:sz="4" w:space="0" w:color="auto"/>
              <w:right w:val="single" w:sz="4" w:space="0" w:color="auto"/>
            </w:tcBorders>
            <w:hideMark/>
          </w:tcPr>
          <w:p w:rsidR="001816FB" w:rsidRDefault="001816FB" w:rsidP="009E42B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1816FB" w:rsidRPr="00CC39F9" w:rsidRDefault="003420A3" w:rsidP="009E42BE">
            <w:pPr>
              <w:spacing w:after="0"/>
              <w:rPr>
                <w:rFonts w:ascii="Arial" w:hAnsi="Arial" w:cs="Arial"/>
                <w:lang w:eastAsia="en-GB"/>
              </w:rPr>
            </w:pPr>
            <w:r w:rsidRPr="003420A3">
              <w:rPr>
                <w:rFonts w:ascii="Arial" w:hAnsi="Arial" w:cs="Arial"/>
                <w:lang w:eastAsia="en-GB"/>
              </w:rPr>
              <w:t>RRC_MDT_IntraNR_Immediate_NR5GC</w:t>
            </w:r>
          </w:p>
        </w:tc>
      </w:tr>
      <w:tr w:rsidR="001816FB" w:rsidTr="009E42BE">
        <w:tc>
          <w:tcPr>
            <w:tcW w:w="1985" w:type="dxa"/>
            <w:tcBorders>
              <w:top w:val="single" w:sz="4" w:space="0" w:color="auto"/>
              <w:left w:val="single" w:sz="4" w:space="0" w:color="auto"/>
              <w:bottom w:val="single" w:sz="4" w:space="0" w:color="auto"/>
              <w:right w:val="single" w:sz="4" w:space="0" w:color="auto"/>
            </w:tcBorders>
            <w:hideMark/>
          </w:tcPr>
          <w:p w:rsidR="001816FB" w:rsidRDefault="001816FB" w:rsidP="009E42B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1816FB" w:rsidRDefault="001816FB" w:rsidP="009E42BE">
            <w:pPr>
              <w:rPr>
                <w:rFonts w:ascii="Arial" w:hAnsi="Arial"/>
                <w:highlight w:val="cyan"/>
                <w:lang w:eastAsia="zh-CN"/>
              </w:rPr>
            </w:pPr>
          </w:p>
        </w:tc>
      </w:tr>
    </w:tbl>
    <w:p w:rsidR="001816FB" w:rsidRDefault="001816FB" w:rsidP="001816FB">
      <w:pPr>
        <w:spacing w:after="0"/>
        <w:rPr>
          <w:rFonts w:ascii="Arial" w:hAnsi="Arial"/>
          <w:b/>
          <w:lang w:eastAsia="en-GB"/>
        </w:rPr>
      </w:pPr>
    </w:p>
    <w:p w:rsidR="001816FB" w:rsidRDefault="001816FB" w:rsidP="001816F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16FB" w:rsidRPr="00CD057D" w:rsidTr="009E42BE">
        <w:tc>
          <w:tcPr>
            <w:tcW w:w="13575" w:type="dxa"/>
            <w:tcBorders>
              <w:top w:val="single" w:sz="4" w:space="0" w:color="auto"/>
              <w:left w:val="single" w:sz="4" w:space="0" w:color="auto"/>
              <w:bottom w:val="single" w:sz="4" w:space="0" w:color="auto"/>
              <w:right w:val="single" w:sz="4" w:space="0" w:color="auto"/>
            </w:tcBorders>
          </w:tcPr>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function f_TC_8_1_6_1_1_2_NR5GC() runs on NR5GC_PTC</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lastRenderedPageBreak/>
              <w:t xml:space="preserve">  { //Immediate MDT / Measurement / Latency metrics for UL PDCP Packet Delay per DRB</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w:t>
            </w:r>
            <w:proofErr w:type="spellStart"/>
            <w:r w:rsidRPr="001816FB">
              <w:rPr>
                <w:rFonts w:ascii="Courier New" w:hAnsi="Courier New" w:cs="Courier New"/>
                <w:color w:val="000000"/>
                <w:lang w:eastAsia="de-DE"/>
              </w:rPr>
              <w:t>Octet_Type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v_IP_PDU_delay</w:t>
            </w:r>
            <w:proofErr w:type="spellEnd"/>
            <w:r w:rsidRPr="001816FB">
              <w:rPr>
                <w:rFonts w:ascii="Courier New" w:hAnsi="Courier New" w:cs="Courier New"/>
                <w:color w:val="000000"/>
                <w:lang w:eastAsia="de-DE"/>
              </w:rPr>
              <w:t xml:space="preserve"> := '05'O;</w:t>
            </w:r>
          </w:p>
          <w:p w:rsidR="001816FB" w:rsidRPr="00401543" w:rsidRDefault="001816FB" w:rsidP="001816FB">
            <w:pPr>
              <w:autoSpaceDE w:val="0"/>
              <w:autoSpaceDN w:val="0"/>
              <w:adjustRightInd w:val="0"/>
              <w:spacing w:after="0"/>
              <w:rPr>
                <w:rFonts w:ascii="Courier New" w:hAnsi="Courier New" w:cs="Courier New"/>
                <w:color w:val="000000"/>
                <w:lang w:val="de-DE" w:eastAsia="de-DE"/>
              </w:rPr>
            </w:pPr>
            <w:r w:rsidRPr="001816FB">
              <w:rPr>
                <w:rFonts w:ascii="Courier New" w:hAnsi="Courier New" w:cs="Courier New"/>
                <w:color w:val="000000"/>
                <w:lang w:eastAsia="de-DE"/>
              </w:rPr>
              <w:t xml:space="preserve">    </w:t>
            </w:r>
            <w:proofErr w:type="spellStart"/>
            <w:r w:rsidRPr="00401543">
              <w:rPr>
                <w:rFonts w:ascii="Courier New" w:hAnsi="Courier New" w:cs="Courier New"/>
                <w:color w:val="000000"/>
                <w:lang w:val="de-DE" w:eastAsia="de-DE"/>
              </w:rPr>
              <w:t>var</w:t>
            </w:r>
            <w:proofErr w:type="spellEnd"/>
            <w:r w:rsidRPr="00401543">
              <w:rPr>
                <w:rFonts w:ascii="Courier New" w:hAnsi="Courier New" w:cs="Courier New"/>
                <w:color w:val="000000"/>
                <w:lang w:val="de-DE" w:eastAsia="de-DE"/>
              </w:rPr>
              <w:t xml:space="preserve"> </w:t>
            </w:r>
            <w:proofErr w:type="spellStart"/>
            <w:r w:rsidRPr="00401543">
              <w:rPr>
                <w:rFonts w:ascii="Courier New" w:hAnsi="Courier New" w:cs="Courier New"/>
                <w:color w:val="000000"/>
                <w:lang w:val="de-DE" w:eastAsia="de-DE"/>
              </w:rPr>
              <w:t>IntegerList_Type</w:t>
            </w:r>
            <w:proofErr w:type="spellEnd"/>
            <w:r w:rsidRPr="00401543">
              <w:rPr>
                <w:rFonts w:ascii="Courier New" w:hAnsi="Courier New" w:cs="Courier New"/>
                <w:color w:val="000000"/>
                <w:lang w:val="de-DE" w:eastAsia="de-DE"/>
              </w:rPr>
              <w:t xml:space="preserve"> </w:t>
            </w:r>
            <w:proofErr w:type="spellStart"/>
            <w:r w:rsidRPr="00401543">
              <w:rPr>
                <w:rFonts w:ascii="Courier New" w:hAnsi="Courier New" w:cs="Courier New"/>
                <w:color w:val="000000"/>
                <w:lang w:val="de-DE" w:eastAsia="de-DE"/>
              </w:rPr>
              <w:t>v_DRBList</w:t>
            </w:r>
            <w:proofErr w:type="spellEnd"/>
            <w:r w:rsidRPr="00401543">
              <w:rPr>
                <w:rFonts w:ascii="Courier New" w:hAnsi="Courier New" w:cs="Courier New"/>
                <w:color w:val="000000"/>
                <w:lang w:val="de-DE"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401543">
              <w:rPr>
                <w:rFonts w:ascii="Courier New" w:hAnsi="Courier New" w:cs="Courier New"/>
                <w:color w:val="000000"/>
                <w:lang w:val="de-DE" w:eastAsia="de-DE"/>
              </w:rPr>
              <w:t xml:space="preserve">    </w:t>
            </w:r>
            <w:r w:rsidRPr="001816FB">
              <w:rPr>
                <w:rFonts w:ascii="Courier New" w:hAnsi="Courier New" w:cs="Courier New"/>
                <w:color w:val="000000"/>
                <w:lang w:eastAsia="de-DE"/>
              </w:rPr>
              <w:t xml:space="preserve">var integer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integer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integer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integer </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w:t>
            </w:r>
            <w:proofErr w:type="spellStart"/>
            <w:r w:rsidRPr="001816FB">
              <w:rPr>
                <w:rFonts w:ascii="Courier New" w:hAnsi="Courier New" w:cs="Courier New"/>
                <w:color w:val="000000"/>
                <w:lang w:eastAsia="de-DE"/>
              </w:rPr>
              <w:t>GSM_MobilityInfo_Type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NR_RadioBearerList_Type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v_SS_Drb_ConfigList</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DRB_ToAddModList</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v_DRB_ToAddModList</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QoS_Rules</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v_QoS_Rules</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QoSFlowDescr</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v_QoSFlowDescr</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QosFlow_Identification_Type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v_QosFlowId</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w:t>
            </w:r>
            <w:proofErr w:type="spellStart"/>
            <w:r w:rsidRPr="001816FB">
              <w:rPr>
                <w:rFonts w:ascii="Courier New" w:hAnsi="Courier New" w:cs="Courier New"/>
                <w:color w:val="000000"/>
                <w:lang w:eastAsia="de-DE"/>
              </w:rPr>
              <w:t>PDN_Index_Type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v_PDN_Index</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QoS_Rule</w:t>
            </w:r>
            <w:proofErr w:type="spellEnd"/>
            <w:r w:rsidRPr="001816FB">
              <w:rPr>
                <w:rFonts w:ascii="Courier New" w:hAnsi="Courier New" w:cs="Courier New"/>
                <w:color w:val="000000"/>
                <w:lang w:eastAsia="de-DE"/>
              </w:rPr>
              <w:t xml:space="preserve"> v_QosRule1;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QoS_Rule</w:t>
            </w:r>
            <w:proofErr w:type="spellEnd"/>
            <w:r w:rsidRPr="001816FB">
              <w:rPr>
                <w:rFonts w:ascii="Courier New" w:hAnsi="Courier New" w:cs="Courier New"/>
                <w:color w:val="000000"/>
                <w:lang w:eastAsia="de-DE"/>
              </w:rPr>
              <w:t xml:space="preserve"> v_QosRule4;</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f_NR5GC_Init(NR_1);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//Create and configure cell</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f_NR_CellConfig_Def</w:t>
            </w:r>
            <w:proofErr w:type="spellEnd"/>
            <w:r w:rsidRPr="001816FB">
              <w:rPr>
                <w:rFonts w:ascii="Courier New" w:hAnsi="Courier New" w:cs="Courier New"/>
                <w:color w:val="000000"/>
                <w:lang w:eastAsia="de-DE"/>
              </w:rPr>
              <w:t>(nr_Cell1);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The UE is in 5GS state 3N-A with one PDU session active according to TS 38.508-1 [4], clause 4.4A.3 Table 4.4A.3-1.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and using the message condition UE TEST LOOP MODE </w:t>
            </w:r>
            <w:proofErr w:type="spellStart"/>
            <w:r w:rsidRPr="001816FB">
              <w:rPr>
                <w:rFonts w:ascii="Courier New" w:hAnsi="Courier New" w:cs="Courier New"/>
                <w:color w:val="000000"/>
                <w:lang w:eastAsia="de-DE"/>
              </w:rPr>
              <w:t>A</w:t>
            </w:r>
            <w:proofErr w:type="spellEnd"/>
            <w:r w:rsidRPr="001816FB">
              <w:rPr>
                <w:rFonts w:ascii="Courier New" w:hAnsi="Courier New" w:cs="Courier New"/>
                <w:color w:val="000000"/>
                <w:lang w:eastAsia="de-DE"/>
              </w:rPr>
              <w:t xml:space="preserve"> active. 3 DRBs are configured where DRB 1 is defined as default DRB.</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Perform Registration and get PDU Establishment Request message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 xml:space="preserve"> := f_MultipleQoSPreamble_Part1 (nr_Cell1);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xml:space="preserve"> := oct2int(</w:t>
            </w:r>
            <w:proofErr w:type="spellStart"/>
            <w:r w:rsidRPr="001816FB">
              <w:rPr>
                <w:rFonts w:ascii="Courier New" w:hAnsi="Courier New" w:cs="Courier New"/>
                <w:color w:val="000000"/>
                <w:lang w:eastAsia="de-DE"/>
              </w:rPr>
              <w:t>v_GSM_MobilityInfo_Type.SessionId</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//Get DRB identities</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v_DRBList</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f_NR_GetNextDRBIds</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 true, 3); // First is Default DRB</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v_DRBList</w:t>
            </w:r>
            <w:proofErr w:type="spellEnd"/>
            <w:r w:rsidRPr="001816FB">
              <w:rPr>
                <w:rFonts w:ascii="Courier New" w:hAnsi="Courier New" w:cs="Courier New"/>
                <w:color w:val="000000"/>
                <w:lang w:eastAsia="de-DE"/>
              </w:rPr>
              <w:t>[0];</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v_DRBList</w:t>
            </w:r>
            <w:proofErr w:type="spellEnd"/>
            <w:r w:rsidRPr="001816FB">
              <w:rPr>
                <w:rFonts w:ascii="Courier New" w:hAnsi="Courier New" w:cs="Courier New"/>
                <w:color w:val="000000"/>
                <w:lang w:eastAsia="de-DE"/>
              </w:rPr>
              <w:t>[1];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v_DRBList</w:t>
            </w:r>
            <w:proofErr w:type="spellEnd"/>
            <w:r w:rsidRPr="001816FB">
              <w:rPr>
                <w:rFonts w:ascii="Courier New" w:hAnsi="Courier New" w:cs="Courier New"/>
                <w:color w:val="000000"/>
                <w:lang w:eastAsia="de-DE"/>
              </w:rPr>
              <w:t>[2];</w:t>
            </w:r>
          </w:p>
          <w:p w:rsidR="001816FB" w:rsidRPr="001816FB" w:rsidRDefault="001816FB" w:rsidP="001816FB">
            <w:pPr>
              <w:autoSpaceDE w:val="0"/>
              <w:autoSpaceDN w:val="0"/>
              <w:adjustRightInd w:val="0"/>
              <w:spacing w:after="0"/>
              <w:rPr>
                <w:rFonts w:ascii="Courier New" w:hAnsi="Courier New" w:cs="Courier New"/>
                <w:color w:val="000000"/>
                <w:lang w:eastAsia="de-DE"/>
              </w:rPr>
            </w:pP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//Note: In order to be able to start the IP handling during the preamble, QFI=1 is mapped temporarily to the default DRB (</w:t>
            </w:r>
            <w:proofErr w:type="spellStart"/>
            <w:r w:rsidRPr="001816FB">
              <w:rPr>
                <w:rFonts w:ascii="Courier New" w:hAnsi="Courier New" w:cs="Courier New"/>
                <w:color w:val="000000"/>
                <w:lang w:eastAsia="de-DE"/>
              </w:rPr>
              <w:t>v_FirtDRB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This mapping will be removed when moving to connected mode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v_SS_Drb_ConfigList</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f_NR_GetRadioBearerConfig_FullAM</w:t>
            </w:r>
            <w:proofErr w:type="spellEnd"/>
            <w:r w:rsidRPr="001816FB">
              <w:rPr>
                <w:rFonts w:ascii="Courier New" w:hAnsi="Courier New" w:cs="Courier New"/>
                <w:color w:val="000000"/>
                <w:lang w:eastAsia="de-DE"/>
              </w:rPr>
              <w:t>(nr_Cell1,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//RLC normal mode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//PDCP normal mode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cs_SDAP_Configuration</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 -, {1,2})), //Map QFI=1 to default in DRB to deal with initial IMS registration</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f_NR_GetRadioBearerConfig_FullAM</w:t>
            </w:r>
            <w:proofErr w:type="spellEnd"/>
            <w:r w:rsidRPr="001816FB">
              <w:rPr>
                <w:rFonts w:ascii="Courier New" w:hAnsi="Courier New" w:cs="Courier New"/>
                <w:color w:val="000000"/>
                <w:lang w:eastAsia="de-DE"/>
              </w:rPr>
              <w:t>(nr_Cell1,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//RLC normal mode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//PDCP normal mode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cs_SDAP_Configuration</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 -, {5})),</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f_NR_GetRadioBearerConfig_FullAM</w:t>
            </w:r>
            <w:proofErr w:type="spellEnd"/>
            <w:r w:rsidRPr="001816FB">
              <w:rPr>
                <w:rFonts w:ascii="Courier New" w:hAnsi="Courier New" w:cs="Courier New"/>
                <w:color w:val="000000"/>
                <w:lang w:eastAsia="de-DE"/>
              </w:rPr>
              <w:t>(nr_Cell1,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lastRenderedPageBreak/>
              <w:t xml:space="preserve">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//RLC normal mode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//PDCP normal mode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cs_SDAP_Configuration</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 -, {8}))};</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v_DRB_ToAddModList</w:t>
            </w:r>
            <w:proofErr w:type="spellEnd"/>
            <w:r w:rsidRPr="001816FB">
              <w:rPr>
                <w:rFonts w:ascii="Courier New" w:hAnsi="Courier New" w:cs="Courier New"/>
                <w:color w:val="000000"/>
                <w:lang w:eastAsia="de-DE"/>
              </w:rPr>
              <w:t xml:space="preserve"> := {cs_38508_NRDRB_ToAddMod(</w:t>
            </w:r>
            <w:proofErr w:type="spellStart"/>
            <w:r w:rsidRPr="001816FB">
              <w:rPr>
                <w:rFonts w:ascii="Courier New" w:hAnsi="Courier New" w:cs="Courier New"/>
                <w:color w:val="000000"/>
                <w:lang w:eastAsia="de-DE"/>
              </w:rPr>
              <w:t>cs_SDAP_Config</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true, {2}),</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cs_38508_PDCP_Config(ms300)),</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cs_38508_NRDRB_ToAddMod(</w:t>
            </w:r>
            <w:proofErr w:type="spellStart"/>
            <w:r w:rsidRPr="001816FB">
              <w:rPr>
                <w:rFonts w:ascii="Courier New" w:hAnsi="Courier New" w:cs="Courier New"/>
                <w:color w:val="000000"/>
                <w:lang w:eastAsia="de-DE"/>
              </w:rPr>
              <w:t>cs_SDAP_Config</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false, {5}),</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cs_38508_PDCP_Config(ms300)),</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cs_38508_NRDRB_ToAddMod(</w:t>
            </w:r>
            <w:proofErr w:type="spellStart"/>
            <w:r w:rsidRPr="001816FB">
              <w:rPr>
                <w:rFonts w:ascii="Courier New" w:hAnsi="Courier New" w:cs="Courier New"/>
                <w:color w:val="000000"/>
                <w:lang w:eastAsia="de-DE"/>
              </w:rPr>
              <w:t>cs_SDAP_Config</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false, {8}),</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cs_38508_PDCP_Config(ms300))};</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v_QosRule1 := </w:t>
            </w:r>
            <w:proofErr w:type="spellStart"/>
            <w:r w:rsidRPr="001816FB">
              <w:rPr>
                <w:rFonts w:ascii="Courier New" w:hAnsi="Courier New" w:cs="Courier New"/>
                <w:color w:val="000000"/>
                <w:lang w:eastAsia="de-DE"/>
              </w:rPr>
              <w:t>f_BuildDefaultQoSRule</w:t>
            </w:r>
            <w:proofErr w:type="spellEnd"/>
            <w:r w:rsidRPr="001816FB">
              <w:rPr>
                <w:rFonts w:ascii="Courier New" w:hAnsi="Courier New" w:cs="Courier New"/>
                <w:color w:val="000000"/>
                <w:lang w:eastAsia="de-DE"/>
              </w:rPr>
              <w:t xml:space="preserve"> ("1");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v_QosRule4 := </w:t>
            </w:r>
            <w:proofErr w:type="spellStart"/>
            <w:r w:rsidRPr="001816FB">
              <w:rPr>
                <w:rFonts w:ascii="Courier New" w:hAnsi="Courier New" w:cs="Courier New"/>
                <w:color w:val="000000"/>
                <w:lang w:eastAsia="de-DE"/>
              </w:rPr>
              <w:t>f_BuildQoSRuleRemoteAccess</w:t>
            </w:r>
            <w:proofErr w:type="spellEnd"/>
            <w:r w:rsidRPr="001816FB">
              <w:rPr>
                <w:rFonts w:ascii="Courier New" w:hAnsi="Courier New" w:cs="Courier New"/>
                <w:color w:val="000000"/>
                <w:lang w:eastAsia="de-DE"/>
              </w:rPr>
              <w:t>("4");</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v_QosRule4.dqrBit := '0'B;</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v_QoS_Rules</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cs_QoS_Rules</w:t>
            </w:r>
            <w:proofErr w:type="spellEnd"/>
            <w:r w:rsidRPr="001816FB">
              <w:rPr>
                <w:rFonts w:ascii="Courier New" w:hAnsi="Courier New" w:cs="Courier New"/>
                <w:color w:val="000000"/>
                <w:lang w:eastAsia="de-DE"/>
              </w:rPr>
              <w:t xml:space="preserve"> ({v_QosRule1, v_QosRule4, </w:t>
            </w:r>
            <w:proofErr w:type="spellStart"/>
            <w:r w:rsidRPr="001816FB">
              <w:rPr>
                <w:rFonts w:ascii="Courier New" w:hAnsi="Courier New" w:cs="Courier New"/>
                <w:color w:val="000000"/>
                <w:lang w:eastAsia="de-DE"/>
              </w:rPr>
              <w:t>f_BuildQoSRuleRemoteAccess</w:t>
            </w:r>
            <w:proofErr w:type="spellEnd"/>
            <w:r w:rsidRPr="001816FB">
              <w:rPr>
                <w:rFonts w:ascii="Courier New" w:hAnsi="Courier New" w:cs="Courier New"/>
                <w:color w:val="000000"/>
                <w:lang w:eastAsia="de-DE"/>
              </w:rPr>
              <w:t>("5")});</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v_QoSFlowDescr</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cs_QoSFlowDescr</w:t>
            </w:r>
            <w:proofErr w:type="spellEnd"/>
            <w:r w:rsidRPr="001816FB">
              <w:rPr>
                <w:rFonts w:ascii="Courier New" w:hAnsi="Courier New" w:cs="Courier New"/>
                <w:color w:val="000000"/>
                <w:lang w:eastAsia="de-DE"/>
              </w:rPr>
              <w:t xml:space="preserve"> ({cs_QoS_Flow1, cs_QoS_Flow2, cs_QoS_Flow3});</w:t>
            </w:r>
          </w:p>
          <w:p w:rsidR="001816FB" w:rsidRPr="001816FB" w:rsidRDefault="001816FB" w:rsidP="001816FB">
            <w:pPr>
              <w:autoSpaceDE w:val="0"/>
              <w:autoSpaceDN w:val="0"/>
              <w:adjustRightInd w:val="0"/>
              <w:spacing w:after="0"/>
              <w:rPr>
                <w:rFonts w:ascii="Courier New" w:hAnsi="Courier New" w:cs="Courier New"/>
                <w:color w:val="000000"/>
                <w:lang w:eastAsia="de-DE"/>
              </w:rPr>
            </w:pP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Start IP handling in order for the TTCN to handle IPv6 address allocation,</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then stop it before the test body, so that TTCN can route the IP data</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v_PDN_Index</w:t>
            </w:r>
            <w:proofErr w:type="spellEnd"/>
            <w:r w:rsidRPr="001816FB">
              <w:rPr>
                <w:rFonts w:ascii="Courier New" w:hAnsi="Courier New" w:cs="Courier New"/>
                <w:color w:val="000000"/>
                <w:lang w:eastAsia="de-DE"/>
              </w:rPr>
              <w:t xml:space="preserve"> := f_NR5GC_GetPdnIndex(</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v_QosFlowId</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cs_IP_QosFlowId</w:t>
            </w:r>
            <w:proofErr w:type="spellEnd"/>
            <w:r w:rsidRPr="001816FB">
              <w:rPr>
                <w:rFonts w:ascii="Courier New" w:hAnsi="Courier New" w:cs="Courier New"/>
                <w:color w:val="000000"/>
                <w:lang w:eastAsia="de-DE"/>
              </w:rPr>
              <w:t>(oct2int(</w:t>
            </w:r>
            <w:proofErr w:type="spellStart"/>
            <w:r w:rsidRPr="001816FB">
              <w:rPr>
                <w:rFonts w:ascii="Courier New" w:hAnsi="Courier New" w:cs="Courier New"/>
                <w:color w:val="000000"/>
                <w:lang w:eastAsia="de-DE"/>
              </w:rPr>
              <w:t>v_GSM_MobilityInfo_Type.SessionId</w:t>
            </w:r>
            <w:proofErr w:type="spellEnd"/>
            <w:r w:rsidRPr="001816FB">
              <w:rPr>
                <w:rFonts w:ascii="Courier New" w:hAnsi="Courier New" w:cs="Courier New"/>
                <w:color w:val="000000"/>
                <w:lang w:eastAsia="de-DE"/>
              </w:rPr>
              <w:t>), 1); //Picked one QoS flow associated with the default DRB to start the IP handling</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f_IP_Handling_StartPDN</w:t>
            </w:r>
            <w:proofErr w:type="spellEnd"/>
            <w:r w:rsidRPr="001816FB">
              <w:rPr>
                <w:rFonts w:ascii="Courier New" w:hAnsi="Courier New" w:cs="Courier New"/>
                <w:color w:val="000000"/>
                <w:lang w:eastAsia="de-DE"/>
              </w:rPr>
              <w:t xml:space="preserve">(IP, </w:t>
            </w:r>
            <w:proofErr w:type="spellStart"/>
            <w:r w:rsidRPr="001816FB">
              <w:rPr>
                <w:rFonts w:ascii="Courier New" w:hAnsi="Courier New" w:cs="Courier New"/>
                <w:color w:val="000000"/>
                <w:lang w:eastAsia="de-DE"/>
              </w:rPr>
              <w:t>v_PDN_Index</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cs_DrbInfo_NR</w:t>
            </w:r>
            <w:proofErr w:type="spellEnd"/>
            <w:r w:rsidRPr="001816FB">
              <w:rPr>
                <w:rFonts w:ascii="Courier New" w:hAnsi="Courier New" w:cs="Courier New"/>
                <w:color w:val="000000"/>
                <w:lang w:eastAsia="de-DE"/>
              </w:rPr>
              <w:t xml:space="preserve">(nr_Cell1, </w:t>
            </w:r>
            <w:proofErr w:type="spellStart"/>
            <w:r w:rsidRPr="001816FB">
              <w:rPr>
                <w:rFonts w:ascii="Courier New" w:hAnsi="Courier New" w:cs="Courier New"/>
                <w:color w:val="000000"/>
                <w:lang w:eastAsia="de-DE"/>
              </w:rPr>
              <w:t>v_QosFlowId</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f_MultipleQoSPreamble_Part3 (nr_Cell1,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v_DRB_ToAddModList</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v_SS_Drb_ConfigList</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v_QoS_Rules</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v_QoSFlowDescr</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v_PDN_Index</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false);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f_NR_AS_CipheringAlgorithm_Set</w:t>
            </w:r>
            <w:proofErr w:type="spellEnd"/>
            <w:r w:rsidRPr="001816FB">
              <w:rPr>
                <w:rFonts w:ascii="Courier New" w:hAnsi="Courier New" w:cs="Courier New"/>
                <w:color w:val="000000"/>
                <w:lang w:eastAsia="de-DE"/>
              </w:rPr>
              <w:t>(nea0);</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f_NR5GC_RRC_ConnectedState3N_Def(nr_Cell1,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TEST_LOOPModeA_ON</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v_DRB_ToAddModList</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lastRenderedPageBreak/>
              <w:t xml:space="preserve">                                     </w:t>
            </w:r>
            <w:proofErr w:type="spellStart"/>
            <w:r w:rsidRPr="001816FB">
              <w:rPr>
                <w:rFonts w:ascii="Courier New" w:hAnsi="Courier New" w:cs="Courier New"/>
                <w:color w:val="000000"/>
                <w:lang w:eastAsia="de-DE"/>
              </w:rPr>
              <w:t>v_SS_Drb_ConfigList</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f_NR5GC_RRC_ConnectedState3N_Def(nr_Cell1, </w:t>
            </w:r>
            <w:proofErr w:type="spellStart"/>
            <w:r w:rsidRPr="001816FB">
              <w:rPr>
                <w:rFonts w:ascii="Courier New" w:hAnsi="Courier New" w:cs="Courier New"/>
                <w:color w:val="000000"/>
                <w:lang w:eastAsia="de-DE"/>
              </w:rPr>
              <w:t>TEST_LOOPModeA_ON</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v_IP_PDU_delay</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f_NR_TestBody_Set</w:t>
            </w:r>
            <w:proofErr w:type="spellEnd"/>
            <w:r w:rsidRPr="001816FB">
              <w:rPr>
                <w:rFonts w:ascii="Courier New" w:hAnsi="Courier New" w:cs="Courier New"/>
                <w:color w:val="000000"/>
                <w:lang w:eastAsia="de-DE"/>
              </w:rPr>
              <w:t>(true);</w:t>
            </w:r>
          </w:p>
          <w:p w:rsidR="001816FB" w:rsidRPr="001816FB" w:rsidRDefault="001816FB" w:rsidP="001816FB">
            <w:pPr>
              <w:autoSpaceDE w:val="0"/>
              <w:autoSpaceDN w:val="0"/>
              <w:adjustRightInd w:val="0"/>
              <w:spacing w:after="0"/>
              <w:rPr>
                <w:rFonts w:ascii="Courier New" w:hAnsi="Courier New" w:cs="Courier New"/>
                <w:color w:val="000000"/>
                <w:lang w:eastAsia="de-DE"/>
              </w:rPr>
            </w:pP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f_TC_8_1_6_1_1_2_NR5GC_TestBody(</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f_NR_TestBody_Set</w:t>
            </w:r>
            <w:proofErr w:type="spellEnd"/>
            <w:r w:rsidRPr="001816FB">
              <w:rPr>
                <w:rFonts w:ascii="Courier New" w:hAnsi="Courier New" w:cs="Courier New"/>
                <w:color w:val="000000"/>
                <w:lang w:eastAsia="de-DE"/>
              </w:rPr>
              <w:t>(false);</w:t>
            </w:r>
          </w:p>
          <w:p w:rsidR="001816FB" w:rsidRPr="001816FB" w:rsidRDefault="001816FB" w:rsidP="001816FB">
            <w:pPr>
              <w:autoSpaceDE w:val="0"/>
              <w:autoSpaceDN w:val="0"/>
              <w:adjustRightInd w:val="0"/>
              <w:spacing w:after="0"/>
              <w:rPr>
                <w:rFonts w:ascii="Courier New" w:hAnsi="Courier New" w:cs="Courier New"/>
                <w:color w:val="000000"/>
                <w:lang w:eastAsia="de-DE"/>
              </w:rPr>
            </w:pPr>
          </w:p>
          <w:p w:rsidR="001816FB" w:rsidRPr="00F351B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//end of f_TC_8_1_6_1_1_2_NR5GC</w:t>
            </w:r>
          </w:p>
        </w:tc>
      </w:tr>
    </w:tbl>
    <w:p w:rsidR="001816FB" w:rsidRPr="00CD057D" w:rsidRDefault="001816FB" w:rsidP="001816FB">
      <w:pPr>
        <w:spacing w:after="0"/>
        <w:rPr>
          <w:rFonts w:ascii="Arial" w:hAnsi="Arial"/>
          <w:b/>
          <w:color w:val="000000"/>
          <w:lang w:eastAsia="en-GB"/>
        </w:rPr>
      </w:pPr>
    </w:p>
    <w:p w:rsidR="001816FB" w:rsidRPr="00CD057D" w:rsidRDefault="001816FB" w:rsidP="001816FB">
      <w:pPr>
        <w:spacing w:after="0"/>
        <w:rPr>
          <w:rFonts w:ascii="Arial" w:hAnsi="Arial"/>
          <w:b/>
          <w:color w:val="000000"/>
          <w:lang w:eastAsia="en-GB"/>
        </w:rPr>
      </w:pPr>
      <w:r w:rsidRPr="00CD057D">
        <w:rPr>
          <w:rFonts w:ascii="Arial" w:hAnsi="Arial"/>
          <w:b/>
          <w:color w:val="000000"/>
          <w:lang w:eastAsia="en-GB"/>
        </w:rPr>
        <w:t>After Change: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1816FB" w:rsidRPr="00CD057D" w:rsidTr="006C7BF1">
        <w:tc>
          <w:tcPr>
            <w:tcW w:w="9776" w:type="dxa"/>
            <w:tcBorders>
              <w:top w:val="single" w:sz="4" w:space="0" w:color="auto"/>
              <w:left w:val="single" w:sz="4" w:space="0" w:color="auto"/>
              <w:bottom w:val="single" w:sz="4" w:space="0" w:color="auto"/>
              <w:right w:val="single" w:sz="4" w:space="0" w:color="auto"/>
            </w:tcBorders>
          </w:tcPr>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function f_TC_8_1_6_1_1_2_NR5GC() runs on NR5GC_PTC</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//Immediate MDT / Measurement / Latency metrics for UL PDCP Packet Delay per DRB</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w:t>
            </w:r>
            <w:proofErr w:type="spellStart"/>
            <w:r w:rsidRPr="001816FB">
              <w:rPr>
                <w:rFonts w:ascii="Courier New" w:hAnsi="Courier New" w:cs="Courier New"/>
                <w:color w:val="000000"/>
                <w:lang w:eastAsia="de-DE"/>
              </w:rPr>
              <w:t>Octet_Type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v_IP_PDU_delay</w:t>
            </w:r>
            <w:proofErr w:type="spellEnd"/>
            <w:r w:rsidRPr="001816FB">
              <w:rPr>
                <w:rFonts w:ascii="Courier New" w:hAnsi="Courier New" w:cs="Courier New"/>
                <w:color w:val="000000"/>
                <w:lang w:eastAsia="de-DE"/>
              </w:rPr>
              <w:t xml:space="preserve"> := '05'O;</w:t>
            </w:r>
          </w:p>
          <w:p w:rsidR="001816FB" w:rsidRPr="00401543" w:rsidRDefault="001816FB" w:rsidP="001816FB">
            <w:pPr>
              <w:autoSpaceDE w:val="0"/>
              <w:autoSpaceDN w:val="0"/>
              <w:adjustRightInd w:val="0"/>
              <w:spacing w:after="0"/>
              <w:rPr>
                <w:rFonts w:ascii="Courier New" w:hAnsi="Courier New" w:cs="Courier New"/>
                <w:color w:val="000000"/>
                <w:lang w:val="de-DE" w:eastAsia="de-DE"/>
              </w:rPr>
            </w:pPr>
            <w:r w:rsidRPr="001816FB">
              <w:rPr>
                <w:rFonts w:ascii="Courier New" w:hAnsi="Courier New" w:cs="Courier New"/>
                <w:color w:val="000000"/>
                <w:lang w:eastAsia="de-DE"/>
              </w:rPr>
              <w:t xml:space="preserve">    </w:t>
            </w:r>
            <w:proofErr w:type="spellStart"/>
            <w:r w:rsidRPr="00401543">
              <w:rPr>
                <w:rFonts w:ascii="Courier New" w:hAnsi="Courier New" w:cs="Courier New"/>
                <w:color w:val="000000"/>
                <w:lang w:val="de-DE" w:eastAsia="de-DE"/>
              </w:rPr>
              <w:t>var</w:t>
            </w:r>
            <w:proofErr w:type="spellEnd"/>
            <w:r w:rsidRPr="00401543">
              <w:rPr>
                <w:rFonts w:ascii="Courier New" w:hAnsi="Courier New" w:cs="Courier New"/>
                <w:color w:val="000000"/>
                <w:lang w:val="de-DE" w:eastAsia="de-DE"/>
              </w:rPr>
              <w:t xml:space="preserve"> </w:t>
            </w:r>
            <w:proofErr w:type="spellStart"/>
            <w:r w:rsidRPr="00401543">
              <w:rPr>
                <w:rFonts w:ascii="Courier New" w:hAnsi="Courier New" w:cs="Courier New"/>
                <w:color w:val="000000"/>
                <w:lang w:val="de-DE" w:eastAsia="de-DE"/>
              </w:rPr>
              <w:t>IntegerList_Type</w:t>
            </w:r>
            <w:proofErr w:type="spellEnd"/>
            <w:r w:rsidRPr="00401543">
              <w:rPr>
                <w:rFonts w:ascii="Courier New" w:hAnsi="Courier New" w:cs="Courier New"/>
                <w:color w:val="000000"/>
                <w:lang w:val="de-DE" w:eastAsia="de-DE"/>
              </w:rPr>
              <w:t xml:space="preserve"> </w:t>
            </w:r>
            <w:proofErr w:type="spellStart"/>
            <w:r w:rsidRPr="00401543">
              <w:rPr>
                <w:rFonts w:ascii="Courier New" w:hAnsi="Courier New" w:cs="Courier New"/>
                <w:color w:val="000000"/>
                <w:lang w:val="de-DE" w:eastAsia="de-DE"/>
              </w:rPr>
              <w:t>v_DRBList</w:t>
            </w:r>
            <w:proofErr w:type="spellEnd"/>
            <w:r w:rsidRPr="00401543">
              <w:rPr>
                <w:rFonts w:ascii="Courier New" w:hAnsi="Courier New" w:cs="Courier New"/>
                <w:color w:val="000000"/>
                <w:lang w:val="de-DE"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401543">
              <w:rPr>
                <w:rFonts w:ascii="Courier New" w:hAnsi="Courier New" w:cs="Courier New"/>
                <w:color w:val="000000"/>
                <w:lang w:val="de-DE" w:eastAsia="de-DE"/>
              </w:rPr>
              <w:t xml:space="preserve">    </w:t>
            </w:r>
            <w:r w:rsidRPr="001816FB">
              <w:rPr>
                <w:rFonts w:ascii="Courier New" w:hAnsi="Courier New" w:cs="Courier New"/>
                <w:color w:val="000000"/>
                <w:lang w:eastAsia="de-DE"/>
              </w:rPr>
              <w:t xml:space="preserve">var integer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integer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integer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integer </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w:t>
            </w:r>
            <w:proofErr w:type="spellStart"/>
            <w:r w:rsidRPr="001816FB">
              <w:rPr>
                <w:rFonts w:ascii="Courier New" w:hAnsi="Courier New" w:cs="Courier New"/>
                <w:color w:val="000000"/>
                <w:lang w:eastAsia="de-DE"/>
              </w:rPr>
              <w:t>GSM_MobilityInfo_Type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NR_RadioBearerList_Type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v_SS_Drb_ConfigList</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DRB_ToAddModList</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v_DRB_ToAddModList</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QoS_Rules</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v_QoS_Rules</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QoSFlowDescr</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v_QoSFlowDescr</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QosFlow_Identification_Type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v_QosFlowId</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w:t>
            </w:r>
            <w:proofErr w:type="spellStart"/>
            <w:r w:rsidRPr="001816FB">
              <w:rPr>
                <w:rFonts w:ascii="Courier New" w:hAnsi="Courier New" w:cs="Courier New"/>
                <w:color w:val="000000"/>
                <w:lang w:eastAsia="de-DE"/>
              </w:rPr>
              <w:t>PDN_Index_Type</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v_PDN_Index</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QoS_Rule</w:t>
            </w:r>
            <w:proofErr w:type="spellEnd"/>
            <w:r w:rsidRPr="001816FB">
              <w:rPr>
                <w:rFonts w:ascii="Courier New" w:hAnsi="Courier New" w:cs="Courier New"/>
                <w:color w:val="000000"/>
                <w:lang w:eastAsia="de-DE"/>
              </w:rPr>
              <w:t xml:space="preserve"> v_QosRule1;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var template (value) </w:t>
            </w:r>
            <w:proofErr w:type="spellStart"/>
            <w:r w:rsidRPr="001816FB">
              <w:rPr>
                <w:rFonts w:ascii="Courier New" w:hAnsi="Courier New" w:cs="Courier New"/>
                <w:color w:val="000000"/>
                <w:lang w:eastAsia="de-DE"/>
              </w:rPr>
              <w:t>QoS_Rule</w:t>
            </w:r>
            <w:proofErr w:type="spellEnd"/>
            <w:r w:rsidRPr="001816FB">
              <w:rPr>
                <w:rFonts w:ascii="Courier New" w:hAnsi="Courier New" w:cs="Courier New"/>
                <w:color w:val="000000"/>
                <w:lang w:eastAsia="de-DE"/>
              </w:rPr>
              <w:t xml:space="preserve"> v_QosRule4;</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f_NR5GC_Init(NR_1);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//Create and configure cell</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f_NR_CellConfig_Def</w:t>
            </w:r>
            <w:proofErr w:type="spellEnd"/>
            <w:r w:rsidRPr="001816FB">
              <w:rPr>
                <w:rFonts w:ascii="Courier New" w:hAnsi="Courier New" w:cs="Courier New"/>
                <w:color w:val="000000"/>
                <w:lang w:eastAsia="de-DE"/>
              </w:rPr>
              <w:t>(nr_Cell1);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The UE is in 5GS state 3N-A with one PDU session active according to TS 38.508-1 [4], clause 4.4A.3 Table 4.4A.3-1.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and using the message condition UE TEST LOOP MODE </w:t>
            </w:r>
            <w:proofErr w:type="spellStart"/>
            <w:r w:rsidRPr="001816FB">
              <w:rPr>
                <w:rFonts w:ascii="Courier New" w:hAnsi="Courier New" w:cs="Courier New"/>
                <w:color w:val="000000"/>
                <w:lang w:eastAsia="de-DE"/>
              </w:rPr>
              <w:t>A</w:t>
            </w:r>
            <w:proofErr w:type="spellEnd"/>
            <w:r w:rsidRPr="001816FB">
              <w:rPr>
                <w:rFonts w:ascii="Courier New" w:hAnsi="Courier New" w:cs="Courier New"/>
                <w:color w:val="000000"/>
                <w:lang w:eastAsia="de-DE"/>
              </w:rPr>
              <w:t xml:space="preserve"> active. 3 DRBs are configured where DRB 1 is defined as default DRB.</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Perform Registration and get PDU Establishment Request message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 xml:space="preserve"> := f_MultipleQoSPreamble_Part1 (nr_Cell1);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xml:space="preserve"> := oct2int(</w:t>
            </w:r>
            <w:proofErr w:type="spellStart"/>
            <w:r w:rsidRPr="001816FB">
              <w:rPr>
                <w:rFonts w:ascii="Courier New" w:hAnsi="Courier New" w:cs="Courier New"/>
                <w:color w:val="000000"/>
                <w:lang w:eastAsia="de-DE"/>
              </w:rPr>
              <w:t>v_GSM_MobilityInfo_Type.SessionId</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//Get DRB identities</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v_DRBList</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f_NR_GetNextDRBIds</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 true, 3); // First is Default DRB</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v_DRBList</w:t>
            </w:r>
            <w:proofErr w:type="spellEnd"/>
            <w:r w:rsidRPr="001816FB">
              <w:rPr>
                <w:rFonts w:ascii="Courier New" w:hAnsi="Courier New" w:cs="Courier New"/>
                <w:color w:val="000000"/>
                <w:lang w:eastAsia="de-DE"/>
              </w:rPr>
              <w:t>[0];</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v_DRBList</w:t>
            </w:r>
            <w:proofErr w:type="spellEnd"/>
            <w:r w:rsidRPr="001816FB">
              <w:rPr>
                <w:rFonts w:ascii="Courier New" w:hAnsi="Courier New" w:cs="Courier New"/>
                <w:color w:val="000000"/>
                <w:lang w:eastAsia="de-DE"/>
              </w:rPr>
              <w:t>[1];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v_DRBList</w:t>
            </w:r>
            <w:proofErr w:type="spellEnd"/>
            <w:r w:rsidRPr="001816FB">
              <w:rPr>
                <w:rFonts w:ascii="Courier New" w:hAnsi="Courier New" w:cs="Courier New"/>
                <w:color w:val="000000"/>
                <w:lang w:eastAsia="de-DE"/>
              </w:rPr>
              <w:t>[2];</w:t>
            </w:r>
          </w:p>
          <w:p w:rsidR="001816FB" w:rsidRPr="001816FB" w:rsidRDefault="001816FB" w:rsidP="001816FB">
            <w:pPr>
              <w:autoSpaceDE w:val="0"/>
              <w:autoSpaceDN w:val="0"/>
              <w:adjustRightInd w:val="0"/>
              <w:spacing w:after="0"/>
              <w:rPr>
                <w:rFonts w:ascii="Courier New" w:hAnsi="Courier New" w:cs="Courier New"/>
                <w:color w:val="000000"/>
                <w:lang w:eastAsia="de-DE"/>
              </w:rPr>
            </w:pP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//Note: In order to be able to start the IP handling during the preamble, QFI=1 is mapped temporarily to the default DRB (</w:t>
            </w:r>
            <w:proofErr w:type="spellStart"/>
            <w:r w:rsidRPr="001816FB">
              <w:rPr>
                <w:rFonts w:ascii="Courier New" w:hAnsi="Courier New" w:cs="Courier New"/>
                <w:color w:val="000000"/>
                <w:lang w:eastAsia="de-DE"/>
              </w:rPr>
              <w:t>v_FirtDRB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This mapping will be removed when moving to connected mode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v_SS_Drb_ConfigList</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f_NR_GetRadioBearerConfig_FullAM</w:t>
            </w:r>
            <w:proofErr w:type="spellEnd"/>
            <w:r w:rsidRPr="001816FB">
              <w:rPr>
                <w:rFonts w:ascii="Courier New" w:hAnsi="Courier New" w:cs="Courier New"/>
                <w:color w:val="000000"/>
                <w:lang w:eastAsia="de-DE"/>
              </w:rPr>
              <w:t>(nr_Cell1,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//RLC normal mode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lastRenderedPageBreak/>
              <w:t xml:space="preserve">                                                             -, //PDCP normal mode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cs_SDAP_Configuration</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xml:space="preserve">, -, -, </w:t>
            </w:r>
            <w:r w:rsidRPr="001816FB">
              <w:rPr>
                <w:rFonts w:ascii="Courier New" w:hAnsi="Courier New" w:cs="Courier New"/>
                <w:color w:val="000000"/>
                <w:highlight w:val="yellow"/>
                <w:lang w:eastAsia="de-DE"/>
              </w:rPr>
              <w:t>{1}</w:t>
            </w:r>
            <w:r w:rsidRPr="001816FB">
              <w:rPr>
                <w:rFonts w:ascii="Courier New" w:hAnsi="Courier New" w:cs="Courier New"/>
                <w:color w:val="000000"/>
                <w:lang w:eastAsia="de-DE"/>
              </w:rPr>
              <w:t xml:space="preserve">)), //Map QFI=1 to default in DRB to deal with initial IMS registration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f_NR_GetRadioBearerConfig_FullAM</w:t>
            </w:r>
            <w:proofErr w:type="spellEnd"/>
            <w:r w:rsidRPr="001816FB">
              <w:rPr>
                <w:rFonts w:ascii="Courier New" w:hAnsi="Courier New" w:cs="Courier New"/>
                <w:color w:val="000000"/>
                <w:lang w:eastAsia="de-DE"/>
              </w:rPr>
              <w:t>(nr_Cell1,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//RLC normal mode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//PDCP normal mode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cs_SDAP_Configuration</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 -, {5})),</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f_NR_GetRadioBearerConfig_FullAM</w:t>
            </w:r>
            <w:proofErr w:type="spellEnd"/>
            <w:r w:rsidRPr="001816FB">
              <w:rPr>
                <w:rFonts w:ascii="Courier New" w:hAnsi="Courier New" w:cs="Courier New"/>
                <w:color w:val="000000"/>
                <w:lang w:eastAsia="de-DE"/>
              </w:rPr>
              <w:t>(nr_Cell1,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//RLC normal mode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//PDCP normal mode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cs_SDAP_Configuration</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xml:space="preserve">, -, -, </w:t>
            </w:r>
            <w:r w:rsidRPr="001816FB">
              <w:rPr>
                <w:rFonts w:ascii="Courier New" w:hAnsi="Courier New" w:cs="Courier New"/>
                <w:color w:val="000000"/>
                <w:highlight w:val="yellow"/>
                <w:lang w:eastAsia="de-DE"/>
              </w:rPr>
              <w:t>{2}</w:t>
            </w: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v_DRB_ToAddModList</w:t>
            </w:r>
            <w:proofErr w:type="spellEnd"/>
            <w:r w:rsidRPr="001816FB">
              <w:rPr>
                <w:rFonts w:ascii="Courier New" w:hAnsi="Courier New" w:cs="Courier New"/>
                <w:color w:val="000000"/>
                <w:lang w:eastAsia="de-DE"/>
              </w:rPr>
              <w:t xml:space="preserve"> := {cs_38508_NRDRB_ToAddMod(</w:t>
            </w:r>
            <w:proofErr w:type="spellStart"/>
            <w:r w:rsidRPr="001816FB">
              <w:rPr>
                <w:rFonts w:ascii="Courier New" w:hAnsi="Courier New" w:cs="Courier New"/>
                <w:color w:val="000000"/>
                <w:lang w:eastAsia="de-DE"/>
              </w:rPr>
              <w:t>cs_SDAP_Config</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xml:space="preserve">, true, </w:t>
            </w:r>
            <w:r w:rsidRPr="001816FB">
              <w:rPr>
                <w:rFonts w:ascii="Courier New" w:hAnsi="Courier New" w:cs="Courier New"/>
                <w:color w:val="000000"/>
                <w:highlight w:val="yellow"/>
                <w:lang w:eastAsia="de-DE"/>
              </w:rPr>
              <w:t>{1}</w:t>
            </w:r>
            <w:r w:rsidRPr="001816FB">
              <w:rPr>
                <w:rFonts w:ascii="Courier New" w:hAnsi="Courier New" w:cs="Courier New"/>
                <w:color w:val="000000"/>
                <w:lang w:eastAsia="de-DE"/>
              </w:rPr>
              <w:t>), //WA#WI=866597 changed to use 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cs_38508_PDCP_Config(ms300)),</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cs_38508_NRDRB_ToAddMod(</w:t>
            </w:r>
            <w:proofErr w:type="spellStart"/>
            <w:r w:rsidRPr="001816FB">
              <w:rPr>
                <w:rFonts w:ascii="Courier New" w:hAnsi="Courier New" w:cs="Courier New"/>
                <w:color w:val="000000"/>
                <w:lang w:eastAsia="de-DE"/>
              </w:rPr>
              <w:t>cs_SDAP_Config</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xml:space="preserve">, false, {5}),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cs_38508_PDCP_Config(ms300)),</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cs_38508_NRDRB_ToAddMod(</w:t>
            </w:r>
            <w:proofErr w:type="spellStart"/>
            <w:r w:rsidRPr="001816FB">
              <w:rPr>
                <w:rFonts w:ascii="Courier New" w:hAnsi="Courier New" w:cs="Courier New"/>
                <w:color w:val="000000"/>
                <w:lang w:eastAsia="de-DE"/>
              </w:rPr>
              <w:t>cs_SDAP_Config</w:t>
            </w:r>
            <w:proofErr w:type="spellEnd"/>
            <w:r w:rsidRPr="001816FB">
              <w:rPr>
                <w:rFonts w:ascii="Courier New" w:hAnsi="Courier New" w:cs="Courier New"/>
                <w:color w:val="000000"/>
                <w:lang w:eastAsia="de-DE"/>
              </w:rPr>
              <w:t>(</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 xml:space="preserve">, false, </w:t>
            </w:r>
            <w:r w:rsidRPr="001816FB">
              <w:rPr>
                <w:rFonts w:ascii="Courier New" w:hAnsi="Courier New" w:cs="Courier New"/>
                <w:color w:val="000000"/>
                <w:highlight w:val="yellow"/>
                <w:lang w:eastAsia="de-DE"/>
              </w:rPr>
              <w:t>{2}</w:t>
            </w:r>
            <w:r w:rsidRPr="001816FB">
              <w:rPr>
                <w:rFonts w:ascii="Courier New" w:hAnsi="Courier New" w:cs="Courier New"/>
                <w:color w:val="000000"/>
                <w:lang w:eastAsia="de-DE"/>
              </w:rPr>
              <w:t>), /</w:t>
            </w:r>
            <w:r>
              <w:rPr>
                <w:rFonts w:ascii="Courier New" w:hAnsi="Courier New" w:cs="Courier New"/>
                <w:color w:val="000000"/>
                <w:lang w:eastAsia="de-DE"/>
              </w:rPr>
              <w:t>/</w:t>
            </w:r>
            <w:r w:rsidRPr="001816FB">
              <w:rPr>
                <w:rFonts w:ascii="Courier New" w:hAnsi="Courier New" w:cs="Courier New"/>
                <w:color w:val="000000"/>
                <w:lang w:eastAsia="de-DE"/>
              </w:rPr>
              <w:t xml:space="preserve"> changed to use 2</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cs_38508_PDCP_Config(ms300))};</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v_QosRule1 := </w:t>
            </w:r>
            <w:proofErr w:type="spellStart"/>
            <w:r w:rsidRPr="001816FB">
              <w:rPr>
                <w:rFonts w:ascii="Courier New" w:hAnsi="Courier New" w:cs="Courier New"/>
                <w:color w:val="000000"/>
                <w:lang w:eastAsia="de-DE"/>
              </w:rPr>
              <w:t>f_BuildDefaultQoSRule</w:t>
            </w:r>
            <w:proofErr w:type="spellEnd"/>
            <w:r w:rsidRPr="001816FB">
              <w:rPr>
                <w:rFonts w:ascii="Courier New" w:hAnsi="Courier New" w:cs="Courier New"/>
                <w:color w:val="000000"/>
                <w:lang w:eastAsia="de-DE"/>
              </w:rPr>
              <w:t xml:space="preserve"> ("1");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v_QosRule4 := </w:t>
            </w:r>
            <w:proofErr w:type="spellStart"/>
            <w:r w:rsidRPr="001816FB">
              <w:rPr>
                <w:rFonts w:ascii="Courier New" w:hAnsi="Courier New" w:cs="Courier New"/>
                <w:color w:val="000000"/>
                <w:lang w:eastAsia="de-DE"/>
              </w:rPr>
              <w:t>f_BuildQoSRuleRemoteAccess</w:t>
            </w:r>
            <w:proofErr w:type="spellEnd"/>
            <w:r w:rsidRPr="001816FB">
              <w:rPr>
                <w:rFonts w:ascii="Courier New" w:hAnsi="Courier New" w:cs="Courier New"/>
                <w:color w:val="000000"/>
                <w:lang w:eastAsia="de-DE"/>
              </w:rPr>
              <w:t>("4");</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v_QosRule4.dqrBit := '0'B;</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v_QoS_Rules</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cs_QoS_Rules</w:t>
            </w:r>
            <w:proofErr w:type="spellEnd"/>
            <w:r w:rsidRPr="001816FB">
              <w:rPr>
                <w:rFonts w:ascii="Courier New" w:hAnsi="Courier New" w:cs="Courier New"/>
                <w:color w:val="000000"/>
                <w:lang w:eastAsia="de-DE"/>
              </w:rPr>
              <w:t xml:space="preserve"> ({v_QosRule1, v_QosRule4, </w:t>
            </w:r>
            <w:proofErr w:type="spellStart"/>
            <w:r w:rsidRPr="001816FB">
              <w:rPr>
                <w:rFonts w:ascii="Courier New" w:hAnsi="Courier New" w:cs="Courier New"/>
                <w:color w:val="000000"/>
                <w:lang w:eastAsia="de-DE"/>
              </w:rPr>
              <w:t>f_BuildQoSRuleRemoteAccess</w:t>
            </w:r>
            <w:proofErr w:type="spellEnd"/>
            <w:r w:rsidRPr="001816FB">
              <w:rPr>
                <w:rFonts w:ascii="Courier New" w:hAnsi="Courier New" w:cs="Courier New"/>
                <w:color w:val="000000"/>
                <w:lang w:eastAsia="de-DE"/>
              </w:rPr>
              <w:t>("5")});</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v_QoSFlowDescr</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cs_QoSFlowDescr</w:t>
            </w:r>
            <w:proofErr w:type="spellEnd"/>
            <w:r w:rsidRPr="001816FB">
              <w:rPr>
                <w:rFonts w:ascii="Courier New" w:hAnsi="Courier New" w:cs="Courier New"/>
                <w:color w:val="000000"/>
                <w:lang w:eastAsia="de-DE"/>
              </w:rPr>
              <w:t xml:space="preserve"> ({cs_QoS_Flow1, cs_QoS_Flow2, cs_QoS_Flow3});</w:t>
            </w:r>
          </w:p>
          <w:p w:rsidR="001816FB" w:rsidRPr="001816FB" w:rsidRDefault="001816FB" w:rsidP="001816FB">
            <w:pPr>
              <w:autoSpaceDE w:val="0"/>
              <w:autoSpaceDN w:val="0"/>
              <w:adjustRightInd w:val="0"/>
              <w:spacing w:after="0"/>
              <w:rPr>
                <w:rFonts w:ascii="Courier New" w:hAnsi="Courier New" w:cs="Courier New"/>
                <w:color w:val="000000"/>
                <w:lang w:eastAsia="de-DE"/>
              </w:rPr>
            </w:pP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Start IP handling in order for the TTCN to handle IPv6 address allocation,</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then stop it before the test body, so that TTCN can route the IP data</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v_PDN_Index</w:t>
            </w:r>
            <w:proofErr w:type="spellEnd"/>
            <w:r w:rsidRPr="001816FB">
              <w:rPr>
                <w:rFonts w:ascii="Courier New" w:hAnsi="Courier New" w:cs="Courier New"/>
                <w:color w:val="000000"/>
                <w:lang w:eastAsia="de-DE"/>
              </w:rPr>
              <w:t xml:space="preserve"> := f_NR5GC_GetPdnIndex(</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v_QosFlowId</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cs_IP_QosFlowId</w:t>
            </w:r>
            <w:proofErr w:type="spellEnd"/>
            <w:r w:rsidRPr="001816FB">
              <w:rPr>
                <w:rFonts w:ascii="Courier New" w:hAnsi="Courier New" w:cs="Courier New"/>
                <w:color w:val="000000"/>
                <w:lang w:eastAsia="de-DE"/>
              </w:rPr>
              <w:t>(oct2int(</w:t>
            </w:r>
            <w:proofErr w:type="spellStart"/>
            <w:r w:rsidRPr="001816FB">
              <w:rPr>
                <w:rFonts w:ascii="Courier New" w:hAnsi="Courier New" w:cs="Courier New"/>
                <w:color w:val="000000"/>
                <w:lang w:eastAsia="de-DE"/>
              </w:rPr>
              <w:t>v_GSM_MobilityInfo_Type.SessionId</w:t>
            </w:r>
            <w:proofErr w:type="spellEnd"/>
            <w:r w:rsidRPr="001816FB">
              <w:rPr>
                <w:rFonts w:ascii="Courier New" w:hAnsi="Courier New" w:cs="Courier New"/>
                <w:color w:val="000000"/>
                <w:lang w:eastAsia="de-DE"/>
              </w:rPr>
              <w:t>), 1); //Picked one QoS flow associated with the default DRB to start the IP handling</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f_IP_Handling_StartPDN</w:t>
            </w:r>
            <w:proofErr w:type="spellEnd"/>
            <w:r w:rsidRPr="001816FB">
              <w:rPr>
                <w:rFonts w:ascii="Courier New" w:hAnsi="Courier New" w:cs="Courier New"/>
                <w:color w:val="000000"/>
                <w:lang w:eastAsia="de-DE"/>
              </w:rPr>
              <w:t xml:space="preserve">(IP, </w:t>
            </w:r>
            <w:proofErr w:type="spellStart"/>
            <w:r w:rsidRPr="001816FB">
              <w:rPr>
                <w:rFonts w:ascii="Courier New" w:hAnsi="Courier New" w:cs="Courier New"/>
                <w:color w:val="000000"/>
                <w:lang w:eastAsia="de-DE"/>
              </w:rPr>
              <w:t>v_PDN_Index</w:t>
            </w:r>
            <w:proofErr w:type="spellEnd"/>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cs_DrbInfo_NR</w:t>
            </w:r>
            <w:proofErr w:type="spellEnd"/>
            <w:r w:rsidRPr="001816FB">
              <w:rPr>
                <w:rFonts w:ascii="Courier New" w:hAnsi="Courier New" w:cs="Courier New"/>
                <w:color w:val="000000"/>
                <w:lang w:eastAsia="de-DE"/>
              </w:rPr>
              <w:t xml:space="preserve">(nr_Cell1, </w:t>
            </w:r>
            <w:proofErr w:type="spellStart"/>
            <w:r w:rsidRPr="001816FB">
              <w:rPr>
                <w:rFonts w:ascii="Courier New" w:hAnsi="Courier New" w:cs="Courier New"/>
                <w:color w:val="000000"/>
                <w:lang w:eastAsia="de-DE"/>
              </w:rPr>
              <w:t>v_QosFlowId</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lastRenderedPageBreak/>
              <w:t xml:space="preserve">    f_MultipleQoSPreamble_Part3 (nr_Cell1,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v_GSM_MobilityInfo_Type</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v_FirstDRB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v_SecondDRB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v_ThirdDRB</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v_DRB_ToAddModList</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v_SS_Drb_ConfigList</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v_QoS_Rules</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v_QoSFlowDescr</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v_PDN_Index</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false);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f_NR_AS_CipheringAlgorithm_Set</w:t>
            </w:r>
            <w:proofErr w:type="spellEnd"/>
            <w:r w:rsidRPr="001816FB">
              <w:rPr>
                <w:rFonts w:ascii="Courier New" w:hAnsi="Courier New" w:cs="Courier New"/>
                <w:color w:val="000000"/>
                <w:lang w:eastAsia="de-DE"/>
              </w:rPr>
              <w:t>(nea0);</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//WA#WI=866597</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f_NR5GC_RRC_ConnectedState3N_Def(nr_Cell1,</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highlight w:val="yellow"/>
                <w:lang w:eastAsia="de-DE"/>
              </w:rPr>
              <w:t>TEST_LOOPModeB_ON</w:t>
            </w:r>
            <w:proofErr w:type="spellEnd"/>
            <w:r w:rsidRPr="001816FB">
              <w:rPr>
                <w:rFonts w:ascii="Courier New" w:hAnsi="Courier New" w:cs="Courier New"/>
                <w:color w:val="000000"/>
                <w:lang w:eastAsia="de-DE"/>
              </w:rPr>
              <w:t>, //WA#WI=866597 changed to looped back mode B as IP packets are sent/ received</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highlight w:val="yellow"/>
                <w:lang w:eastAsia="de-DE"/>
              </w:rPr>
              <w:t>v_IP_PDU_delay</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v_DRB_ToAddModList</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v_SS_Drb_ConfigList</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r w:rsidRPr="001816FB">
              <w:rPr>
                <w:rFonts w:ascii="Courier New" w:hAnsi="Courier New" w:cs="Courier New"/>
                <w:color w:val="000000"/>
                <w:highlight w:val="yellow"/>
                <w:lang w:eastAsia="de-DE"/>
              </w:rPr>
              <w:t>//</w:t>
            </w:r>
            <w:r w:rsidRPr="001816FB">
              <w:rPr>
                <w:rFonts w:ascii="Courier New" w:hAnsi="Courier New" w:cs="Courier New"/>
                <w:color w:val="000000"/>
                <w:lang w:eastAsia="de-DE"/>
              </w:rPr>
              <w:t xml:space="preserve">f_NR5GC_RRC_ConnectedState3N_Def(nr_Cell1, </w:t>
            </w:r>
            <w:proofErr w:type="spellStart"/>
            <w:r w:rsidRPr="001816FB">
              <w:rPr>
                <w:rFonts w:ascii="Courier New" w:hAnsi="Courier New" w:cs="Courier New"/>
                <w:color w:val="000000"/>
                <w:lang w:eastAsia="de-DE"/>
              </w:rPr>
              <w:t>TEST_LOOPModeA_ON</w:t>
            </w:r>
            <w:proofErr w:type="spellEnd"/>
            <w:r w:rsidRPr="001816FB">
              <w:rPr>
                <w:rFonts w:ascii="Courier New" w:hAnsi="Courier New" w:cs="Courier New"/>
                <w:color w:val="000000"/>
                <w:lang w:eastAsia="de-DE"/>
              </w:rPr>
              <w:t xml:space="preserve">, -, </w:t>
            </w:r>
            <w:proofErr w:type="spellStart"/>
            <w:r w:rsidRPr="001816FB">
              <w:rPr>
                <w:rFonts w:ascii="Courier New" w:hAnsi="Courier New" w:cs="Courier New"/>
                <w:color w:val="000000"/>
                <w:lang w:eastAsia="de-DE"/>
              </w:rPr>
              <w:t>v_IP_PDU_delay</w:t>
            </w:r>
            <w:proofErr w:type="spellEnd"/>
            <w:r w:rsidRPr="001816FB">
              <w:rPr>
                <w:rFonts w:ascii="Courier New" w:hAnsi="Courier New" w:cs="Courier New"/>
                <w:color w:val="000000"/>
                <w:lang w:eastAsia="de-DE"/>
              </w:rPr>
              <w:t xml:space="preserve">); </w:t>
            </w:r>
            <w:r w:rsidRPr="001816FB">
              <w:rPr>
                <w:rFonts w:ascii="Courier New" w:hAnsi="Courier New" w:cs="Courier New"/>
                <w:color w:val="000000"/>
                <w:highlight w:val="yellow"/>
                <w:lang w:eastAsia="de-DE"/>
              </w:rPr>
              <w:t>duplicate</w:t>
            </w:r>
            <w:r>
              <w:rPr>
                <w:rFonts w:ascii="Courier New" w:hAnsi="Courier New" w:cs="Courier New"/>
                <w:color w:val="000000"/>
                <w:highlight w:val="yellow"/>
                <w:lang w:eastAsia="de-DE"/>
              </w:rPr>
              <w:t xml:space="preserve"> call</w:t>
            </w:r>
          </w:p>
          <w:p w:rsidR="001816FB" w:rsidRPr="001816FB" w:rsidRDefault="001816FB" w:rsidP="001816FB">
            <w:pPr>
              <w:autoSpaceDE w:val="0"/>
              <w:autoSpaceDN w:val="0"/>
              <w:adjustRightInd w:val="0"/>
              <w:spacing w:after="0"/>
              <w:rPr>
                <w:rFonts w:ascii="Courier New" w:hAnsi="Courier New" w:cs="Courier New"/>
                <w:color w:val="000000"/>
                <w:lang w:eastAsia="de-DE"/>
              </w:rPr>
            </w:pP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f_NR_TestBody_Set</w:t>
            </w:r>
            <w:proofErr w:type="spellEnd"/>
            <w:r w:rsidRPr="001816FB">
              <w:rPr>
                <w:rFonts w:ascii="Courier New" w:hAnsi="Courier New" w:cs="Courier New"/>
                <w:color w:val="000000"/>
                <w:lang w:eastAsia="de-DE"/>
              </w:rPr>
              <w:t>(true);</w:t>
            </w:r>
          </w:p>
          <w:p w:rsidR="001816FB" w:rsidRPr="001816FB" w:rsidRDefault="001816FB" w:rsidP="001816FB">
            <w:pPr>
              <w:autoSpaceDE w:val="0"/>
              <w:autoSpaceDN w:val="0"/>
              <w:adjustRightInd w:val="0"/>
              <w:spacing w:after="0"/>
              <w:rPr>
                <w:rFonts w:ascii="Courier New" w:hAnsi="Courier New" w:cs="Courier New"/>
                <w:color w:val="000000"/>
                <w:lang w:eastAsia="de-DE"/>
              </w:rPr>
            </w:pP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f_TC_8_1_6_1_1_2_NR5GC_TestBody(</w:t>
            </w:r>
            <w:proofErr w:type="spellStart"/>
            <w:r w:rsidRPr="001816FB">
              <w:rPr>
                <w:rFonts w:ascii="Courier New" w:hAnsi="Courier New" w:cs="Courier New"/>
                <w:color w:val="000000"/>
                <w:lang w:eastAsia="de-DE"/>
              </w:rPr>
              <w:t>v_PduSessionId</w:t>
            </w:r>
            <w:proofErr w:type="spellEnd"/>
            <w:r w:rsidRPr="001816FB">
              <w:rPr>
                <w:rFonts w:ascii="Courier New" w:hAnsi="Courier New" w:cs="Courier New"/>
                <w:color w:val="000000"/>
                <w:lang w:eastAsia="de-DE"/>
              </w:rPr>
              <w:t>);</w:t>
            </w:r>
          </w:p>
          <w:p w:rsidR="001816FB" w:rsidRPr="001816FB" w:rsidRDefault="001816FB" w:rsidP="001816FB">
            <w:pPr>
              <w:autoSpaceDE w:val="0"/>
              <w:autoSpaceDN w:val="0"/>
              <w:adjustRightInd w:val="0"/>
              <w:spacing w:after="0"/>
              <w:rPr>
                <w:rFonts w:ascii="Courier New" w:hAnsi="Courier New" w:cs="Courier New"/>
                <w:color w:val="000000"/>
                <w:lang w:eastAsia="de-DE"/>
              </w:rPr>
            </w:pP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lang w:eastAsia="de-DE"/>
              </w:rPr>
              <w:t>f_NR_TestBody_Set</w:t>
            </w:r>
            <w:proofErr w:type="spellEnd"/>
            <w:r w:rsidRPr="001816FB">
              <w:rPr>
                <w:rFonts w:ascii="Courier New" w:hAnsi="Courier New" w:cs="Courier New"/>
                <w:color w:val="000000"/>
                <w:lang w:eastAsia="de-DE"/>
              </w:rPr>
              <w:t>(false);</w:t>
            </w:r>
          </w:p>
          <w:p w:rsidR="001816FB" w:rsidRPr="001816FB"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w:t>
            </w:r>
            <w:proofErr w:type="spellStart"/>
            <w:r w:rsidRPr="001816FB">
              <w:rPr>
                <w:rFonts w:ascii="Courier New" w:hAnsi="Courier New" w:cs="Courier New"/>
                <w:color w:val="000000"/>
                <w:highlight w:val="yellow"/>
                <w:lang w:eastAsia="de-DE"/>
              </w:rPr>
              <w:t>f_NR_Postamble</w:t>
            </w:r>
            <w:proofErr w:type="spellEnd"/>
            <w:r w:rsidRPr="001816FB">
              <w:rPr>
                <w:rFonts w:ascii="Courier New" w:hAnsi="Courier New" w:cs="Courier New"/>
                <w:color w:val="000000"/>
                <w:highlight w:val="yellow"/>
                <w:lang w:eastAsia="de-DE"/>
              </w:rPr>
              <w:t>(nr_Cell1, STATE_IDLE_1A);</w:t>
            </w:r>
            <w:r w:rsidRPr="001816FB">
              <w:rPr>
                <w:rFonts w:ascii="Courier New" w:hAnsi="Courier New" w:cs="Courier New"/>
                <w:color w:val="000000"/>
                <w:lang w:eastAsia="de-DE"/>
              </w:rPr>
              <w:t xml:space="preserve"> //WA#WI=866597</w:t>
            </w:r>
          </w:p>
          <w:p w:rsidR="001816FB" w:rsidRPr="001816FB" w:rsidRDefault="001816FB" w:rsidP="001816FB">
            <w:pPr>
              <w:autoSpaceDE w:val="0"/>
              <w:autoSpaceDN w:val="0"/>
              <w:adjustRightInd w:val="0"/>
              <w:spacing w:after="0"/>
              <w:rPr>
                <w:rFonts w:ascii="Courier New" w:hAnsi="Courier New" w:cs="Courier New"/>
                <w:color w:val="000000"/>
                <w:lang w:eastAsia="de-DE"/>
              </w:rPr>
            </w:pPr>
          </w:p>
          <w:p w:rsidR="001816FB" w:rsidRPr="00DA356D" w:rsidRDefault="001816FB" w:rsidP="001816FB">
            <w:pPr>
              <w:autoSpaceDE w:val="0"/>
              <w:autoSpaceDN w:val="0"/>
              <w:adjustRightInd w:val="0"/>
              <w:spacing w:after="0"/>
              <w:rPr>
                <w:rFonts w:ascii="Courier New" w:hAnsi="Courier New" w:cs="Courier New"/>
                <w:color w:val="000000"/>
                <w:lang w:eastAsia="de-DE"/>
              </w:rPr>
            </w:pPr>
            <w:r w:rsidRPr="001816FB">
              <w:rPr>
                <w:rFonts w:ascii="Courier New" w:hAnsi="Courier New" w:cs="Courier New"/>
                <w:color w:val="000000"/>
                <w:lang w:eastAsia="de-DE"/>
              </w:rPr>
              <w:t xml:space="preserve">  } //end of f_TC_8_1_6_1_1_2_NR5GC</w:t>
            </w:r>
          </w:p>
        </w:tc>
      </w:tr>
    </w:tbl>
    <w:p w:rsidR="001816FB" w:rsidRDefault="001816FB" w:rsidP="00F351BB">
      <w:pPr>
        <w:rPr>
          <w:lang w:eastAsia="en-GB"/>
        </w:rPr>
      </w:pPr>
    </w:p>
    <w:p w:rsidR="006C7BF1" w:rsidRDefault="009E42BE" w:rsidP="006C7BF1">
      <w:pPr>
        <w:pStyle w:val="Heading2"/>
        <w:numPr>
          <w:ilvl w:val="1"/>
          <w:numId w:val="2"/>
        </w:numPr>
        <w:overflowPunct w:val="0"/>
        <w:autoSpaceDE w:val="0"/>
        <w:autoSpaceDN w:val="0"/>
        <w:adjustRightInd w:val="0"/>
        <w:spacing w:before="480"/>
        <w:rPr>
          <w:rFonts w:cs="Arial"/>
          <w:b/>
          <w:color w:val="000000"/>
          <w:lang w:eastAsia="en-GB"/>
        </w:rPr>
      </w:pPr>
      <w:bookmarkStart w:id="15" w:name="_Toc110865492"/>
      <w:r w:rsidRPr="009E42BE">
        <w:rPr>
          <w:rFonts w:cs="Arial"/>
          <w:b/>
          <w:color w:val="000000"/>
          <w:lang w:eastAsia="en-GB"/>
        </w:rPr>
        <w:t>f_TC_8_1_6_1_1_2_NR5GC_TestBody</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C7BF1" w:rsidTr="009E42BE">
        <w:tc>
          <w:tcPr>
            <w:tcW w:w="1985" w:type="dxa"/>
            <w:tcBorders>
              <w:top w:val="single" w:sz="4" w:space="0" w:color="auto"/>
              <w:left w:val="single" w:sz="4" w:space="0" w:color="auto"/>
              <w:bottom w:val="single" w:sz="4" w:space="0" w:color="auto"/>
              <w:right w:val="single" w:sz="4" w:space="0" w:color="auto"/>
            </w:tcBorders>
            <w:hideMark/>
          </w:tcPr>
          <w:p w:rsidR="006C7BF1" w:rsidRDefault="006C7BF1" w:rsidP="009E42BE">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C7BF1" w:rsidRPr="00B333B6" w:rsidRDefault="006C7BF1" w:rsidP="009E42BE">
            <w:pPr>
              <w:pStyle w:val="CRCoverPage"/>
              <w:spacing w:after="0"/>
              <w:rPr>
                <w:rFonts w:cs="Arial"/>
                <w:lang w:eastAsia="en-GB"/>
              </w:rPr>
            </w:pPr>
            <w:r w:rsidRPr="006C7BF1">
              <w:rPr>
                <w:rFonts w:cs="Arial"/>
                <w:lang w:eastAsia="en-GB"/>
              </w:rPr>
              <w:t>f_TC_8_1_6_1_1_2_NR5GC_TestBody</w:t>
            </w:r>
          </w:p>
        </w:tc>
      </w:tr>
      <w:tr w:rsidR="006C7BF1" w:rsidTr="009E42BE">
        <w:trPr>
          <w:trHeight w:val="350"/>
        </w:trPr>
        <w:tc>
          <w:tcPr>
            <w:tcW w:w="1985" w:type="dxa"/>
            <w:tcBorders>
              <w:top w:val="single" w:sz="4" w:space="0" w:color="auto"/>
              <w:left w:val="single" w:sz="4" w:space="0" w:color="auto"/>
              <w:bottom w:val="single" w:sz="4" w:space="0" w:color="auto"/>
              <w:right w:val="single" w:sz="4" w:space="0" w:color="auto"/>
            </w:tcBorders>
            <w:hideMark/>
          </w:tcPr>
          <w:p w:rsidR="006C7BF1" w:rsidRDefault="006C7BF1" w:rsidP="009E42B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C96800" w:rsidRDefault="00C96800" w:rsidP="00CC6B3D">
            <w:pPr>
              <w:pStyle w:val="CRCoverPage"/>
              <w:numPr>
                <w:ilvl w:val="0"/>
                <w:numId w:val="19"/>
              </w:numPr>
              <w:spacing w:after="0"/>
              <w:rPr>
                <w:rFonts w:cs="Arial"/>
                <w:lang w:eastAsia="en-GB"/>
              </w:rPr>
            </w:pPr>
            <w:r>
              <w:rPr>
                <w:rFonts w:cs="Arial"/>
                <w:lang w:eastAsia="en-GB"/>
              </w:rPr>
              <w:t>According to the changes in 2.3 aligned the test case to use QFI 2 (instead of QFI8) and the corresponding IP data variable / and QoS id updated</w:t>
            </w:r>
          </w:p>
          <w:p w:rsidR="00C96800" w:rsidRDefault="00C96800" w:rsidP="00CC6B3D">
            <w:pPr>
              <w:pStyle w:val="CRCoverPage"/>
              <w:numPr>
                <w:ilvl w:val="0"/>
                <w:numId w:val="19"/>
              </w:numPr>
              <w:spacing w:after="0"/>
              <w:rPr>
                <w:rFonts w:cs="Arial"/>
                <w:lang w:eastAsia="en-GB"/>
              </w:rPr>
            </w:pPr>
            <w:r>
              <w:rPr>
                <w:rFonts w:cs="Arial"/>
                <w:lang w:eastAsia="en-GB"/>
              </w:rPr>
              <w:t xml:space="preserve">The measurement configuration configures periodic measurements for </w:t>
            </w:r>
            <w:proofErr w:type="spellStart"/>
            <w:r w:rsidRPr="001B0CC1">
              <w:t>reportQuantityCell</w:t>
            </w:r>
            <w:proofErr w:type="spellEnd"/>
            <w:r>
              <w:rPr>
                <w:rFonts w:cs="Arial"/>
                <w:lang w:eastAsia="en-GB"/>
              </w:rPr>
              <w:t xml:space="preserve"> (</w:t>
            </w:r>
            <w:proofErr w:type="spellStart"/>
            <w:r>
              <w:rPr>
                <w:rFonts w:cs="Arial"/>
                <w:lang w:eastAsia="en-GB"/>
              </w:rPr>
              <w:t>rsrp</w:t>
            </w:r>
            <w:proofErr w:type="spellEnd"/>
            <w:r>
              <w:rPr>
                <w:rFonts w:cs="Arial"/>
                <w:lang w:eastAsia="en-GB"/>
              </w:rPr>
              <w:t xml:space="preserve">, </w:t>
            </w:r>
            <w:proofErr w:type="spellStart"/>
            <w:r>
              <w:rPr>
                <w:rFonts w:cs="Arial"/>
                <w:lang w:eastAsia="en-GB"/>
              </w:rPr>
              <w:t>rsrq</w:t>
            </w:r>
            <w:proofErr w:type="spellEnd"/>
            <w:r>
              <w:rPr>
                <w:rFonts w:cs="Arial"/>
                <w:lang w:eastAsia="en-GB"/>
              </w:rPr>
              <w:t xml:space="preserve">..) and this is periodically reported </w:t>
            </w:r>
            <w:proofErr w:type="spellStart"/>
            <w:r>
              <w:rPr>
                <w:rFonts w:cs="Arial"/>
                <w:lang w:eastAsia="en-GB"/>
              </w:rPr>
              <w:t>through out</w:t>
            </w:r>
            <w:proofErr w:type="spellEnd"/>
            <w:r>
              <w:rPr>
                <w:rFonts w:cs="Arial"/>
                <w:lang w:eastAsia="en-GB"/>
              </w:rPr>
              <w:t xml:space="preserve"> the test case and needs to be handled</w:t>
            </w:r>
          </w:p>
          <w:p w:rsidR="003D1FA7" w:rsidRPr="003D1FA7" w:rsidRDefault="003D1FA7" w:rsidP="00CC6B3D">
            <w:pPr>
              <w:pStyle w:val="CRCoverPage"/>
              <w:numPr>
                <w:ilvl w:val="0"/>
                <w:numId w:val="19"/>
              </w:numPr>
              <w:spacing w:after="0"/>
              <w:rPr>
                <w:rFonts w:cs="Arial"/>
                <w:lang w:eastAsia="en-GB"/>
              </w:rPr>
            </w:pPr>
            <w:r>
              <w:rPr>
                <w:rFonts w:cs="Arial"/>
                <w:lang w:eastAsia="en-GB"/>
              </w:rPr>
              <w:t xml:space="preserve">When measurement configuration is configured with </w:t>
            </w:r>
            <w:proofErr w:type="spellStart"/>
            <w:r w:rsidRPr="006F06C2">
              <w:rPr>
                <w:i/>
              </w:rPr>
              <w:t>MeasConfig</w:t>
            </w:r>
            <w:proofErr w:type="spellEnd"/>
            <w:r w:rsidRPr="006F06C2">
              <w:t xml:space="preserve"> to setup </w:t>
            </w:r>
            <w:r w:rsidRPr="006F06C2">
              <w:rPr>
                <w:i/>
              </w:rPr>
              <w:t>ul-</w:t>
            </w:r>
            <w:proofErr w:type="spellStart"/>
            <w:r w:rsidRPr="006F06C2">
              <w:rPr>
                <w:i/>
              </w:rPr>
              <w:t>DelayValueConfig</w:t>
            </w:r>
            <w:proofErr w:type="spellEnd"/>
            <w:r>
              <w:rPr>
                <w:i/>
              </w:rPr>
              <w:t xml:space="preserve">, </w:t>
            </w:r>
            <w:r w:rsidRPr="003D1FA7">
              <w:rPr>
                <w:rFonts w:cs="Arial"/>
                <w:lang w:eastAsia="en-GB"/>
              </w:rPr>
              <w:t>the UE shall start to</w:t>
            </w:r>
            <w:r>
              <w:rPr>
                <w:rFonts w:cs="Arial"/>
                <w:lang w:eastAsia="en-GB"/>
              </w:rPr>
              <w:t xml:space="preserve"> report a value for averageDelay_r16, therefore it is </w:t>
            </w:r>
            <w:proofErr w:type="spellStart"/>
            <w:r>
              <w:rPr>
                <w:rFonts w:cs="Arial"/>
                <w:lang w:eastAsia="en-GB"/>
              </w:rPr>
              <w:t>prposed</w:t>
            </w:r>
            <w:proofErr w:type="spellEnd"/>
            <w:r>
              <w:rPr>
                <w:rFonts w:cs="Arial"/>
                <w:lang w:eastAsia="en-GB"/>
              </w:rPr>
              <w:t xml:space="preserve"> to check at Step 5A that the </w:t>
            </w:r>
            <w:r>
              <w:t>PDCP-</w:t>
            </w:r>
            <w:proofErr w:type="spellStart"/>
            <w:r>
              <w:t>DelayValueResult</w:t>
            </w:r>
            <w:proofErr w:type="spellEnd"/>
            <w:r>
              <w:t xml:space="preserve"> is having a </w:t>
            </w:r>
            <w:proofErr w:type="spellStart"/>
            <w:r>
              <w:t>non zero</w:t>
            </w:r>
            <w:proofErr w:type="spellEnd"/>
            <w:r>
              <w:t xml:space="preserve"> value for the DRB where the data is </w:t>
            </w:r>
            <w:proofErr w:type="spellStart"/>
            <w:r>
              <w:t>loopedback</w:t>
            </w:r>
            <w:proofErr w:type="spellEnd"/>
            <w:r>
              <w:t xml:space="preserve"> (similarly for Step 8)</w:t>
            </w:r>
            <w:r>
              <w:rPr>
                <w:i/>
              </w:rPr>
              <w:t xml:space="preserve"> </w:t>
            </w:r>
          </w:p>
          <w:p w:rsidR="003D1FA7" w:rsidRDefault="003D1FA7" w:rsidP="00CC6B3D">
            <w:pPr>
              <w:pStyle w:val="CRCoverPage"/>
              <w:numPr>
                <w:ilvl w:val="0"/>
                <w:numId w:val="19"/>
              </w:numPr>
              <w:spacing w:after="0"/>
              <w:rPr>
                <w:rFonts w:cs="Arial"/>
                <w:lang w:eastAsia="en-GB"/>
              </w:rPr>
            </w:pPr>
            <w:r>
              <w:rPr>
                <w:rFonts w:cs="Arial"/>
                <w:lang w:eastAsia="en-GB"/>
              </w:rPr>
              <w:t xml:space="preserve">At Step 9  the </w:t>
            </w:r>
            <w:proofErr w:type="spellStart"/>
            <w:r>
              <w:rPr>
                <w:rFonts w:cs="Arial"/>
                <w:lang w:eastAsia="en-GB"/>
              </w:rPr>
              <w:t>RRCReconfiguration</w:t>
            </w:r>
            <w:proofErr w:type="spellEnd"/>
            <w:r>
              <w:rPr>
                <w:rFonts w:cs="Arial"/>
                <w:lang w:eastAsia="en-GB"/>
              </w:rPr>
              <w:t xml:space="preserve"> message releases the </w:t>
            </w:r>
            <w:proofErr w:type="spellStart"/>
            <w:r w:rsidRPr="006F06C2">
              <w:rPr>
                <w:i/>
              </w:rPr>
              <w:t>DelayValueConfig</w:t>
            </w:r>
            <w:proofErr w:type="spellEnd"/>
            <w:r w:rsidRPr="006F06C2">
              <w:t xml:space="preserve"> measurement</w:t>
            </w:r>
            <w:r>
              <w:t xml:space="preserve">, but the </w:t>
            </w:r>
            <w:r>
              <w:rPr>
                <w:rFonts w:cs="Arial"/>
                <w:lang w:eastAsia="en-GB"/>
              </w:rPr>
              <w:t xml:space="preserve">periodic measurements for </w:t>
            </w:r>
            <w:proofErr w:type="spellStart"/>
            <w:r w:rsidRPr="001B0CC1">
              <w:t>reportQuantityCell</w:t>
            </w:r>
            <w:proofErr w:type="spellEnd"/>
            <w:r>
              <w:rPr>
                <w:rFonts w:cs="Arial"/>
                <w:lang w:eastAsia="en-GB"/>
              </w:rPr>
              <w:t xml:space="preserve"> (</w:t>
            </w:r>
            <w:proofErr w:type="spellStart"/>
            <w:r>
              <w:rPr>
                <w:rFonts w:cs="Arial"/>
                <w:lang w:eastAsia="en-GB"/>
              </w:rPr>
              <w:t>rsrp</w:t>
            </w:r>
            <w:proofErr w:type="spellEnd"/>
            <w:r>
              <w:rPr>
                <w:rFonts w:cs="Arial"/>
                <w:lang w:eastAsia="en-GB"/>
              </w:rPr>
              <w:t xml:space="preserve">, </w:t>
            </w:r>
            <w:proofErr w:type="spellStart"/>
            <w:r>
              <w:rPr>
                <w:rFonts w:cs="Arial"/>
                <w:lang w:eastAsia="en-GB"/>
              </w:rPr>
              <w:t>rsrq</w:t>
            </w:r>
            <w:proofErr w:type="spellEnd"/>
            <w:r>
              <w:rPr>
                <w:rFonts w:cs="Arial"/>
                <w:lang w:eastAsia="en-GB"/>
              </w:rPr>
              <w:t xml:space="preserve">..) is still active and therefore the UE shall send </w:t>
            </w:r>
            <w:proofErr w:type="spellStart"/>
            <w:r>
              <w:rPr>
                <w:rFonts w:cs="Arial"/>
                <w:lang w:eastAsia="en-GB"/>
              </w:rPr>
              <w:t>periodict</w:t>
            </w:r>
            <w:proofErr w:type="spellEnd"/>
            <w:r>
              <w:rPr>
                <w:rFonts w:cs="Arial"/>
                <w:lang w:eastAsia="en-GB"/>
              </w:rPr>
              <w:t xml:space="preserve"> measurement report with </w:t>
            </w:r>
            <w:proofErr w:type="spellStart"/>
            <w:r>
              <w:rPr>
                <w:rFonts w:cs="Arial"/>
                <w:lang w:eastAsia="en-GB"/>
              </w:rPr>
              <w:t>measresults</w:t>
            </w:r>
            <w:proofErr w:type="spellEnd"/>
            <w:r>
              <w:rPr>
                <w:rFonts w:cs="Arial"/>
                <w:lang w:eastAsia="en-GB"/>
              </w:rPr>
              <w:t xml:space="preserve"> </w:t>
            </w:r>
            <w:r w:rsidR="009E42BE">
              <w:rPr>
                <w:rFonts w:cs="Arial"/>
                <w:lang w:eastAsia="en-GB"/>
              </w:rPr>
              <w:t xml:space="preserve">with </w:t>
            </w:r>
            <w:proofErr w:type="spellStart"/>
            <w:r w:rsidR="009E42BE" w:rsidRPr="009E42BE">
              <w:rPr>
                <w:rFonts w:cs="Arial"/>
                <w:lang w:eastAsia="en-GB"/>
              </w:rPr>
              <w:t>resultsSSB_Cell</w:t>
            </w:r>
            <w:proofErr w:type="spellEnd"/>
            <w:r w:rsidR="009E42BE">
              <w:rPr>
                <w:rFonts w:cs="Arial"/>
                <w:lang w:eastAsia="en-GB"/>
              </w:rPr>
              <w:t xml:space="preserve"> and no </w:t>
            </w:r>
            <w:r w:rsidR="009E42BE" w:rsidRPr="009E42BE">
              <w:rPr>
                <w:rFonts w:cs="Arial"/>
                <w:lang w:eastAsia="en-GB"/>
              </w:rPr>
              <w:t>ul_PDCP_DelayValueResultList_r16</w:t>
            </w:r>
          </w:p>
          <w:p w:rsidR="006C7BF1" w:rsidRPr="009B0B50" w:rsidRDefault="006C7BF1" w:rsidP="00CC6B3D">
            <w:pPr>
              <w:pStyle w:val="CRCoverPage"/>
              <w:numPr>
                <w:ilvl w:val="0"/>
                <w:numId w:val="19"/>
              </w:numPr>
              <w:spacing w:after="0"/>
              <w:rPr>
                <w:rFonts w:cs="Arial"/>
                <w:lang w:eastAsia="en-GB"/>
              </w:rPr>
            </w:pPr>
            <w:r>
              <w:rPr>
                <w:rFonts w:cs="Arial"/>
                <w:lang w:eastAsia="en-GB"/>
              </w:rPr>
              <w:t xml:space="preserve">The measurement configuration configures periodic measurements for </w:t>
            </w:r>
            <w:proofErr w:type="spellStart"/>
            <w:r w:rsidRPr="001B0CC1">
              <w:t>reportQuantityCell</w:t>
            </w:r>
            <w:proofErr w:type="spellEnd"/>
            <w:r>
              <w:rPr>
                <w:rFonts w:cs="Arial"/>
                <w:lang w:eastAsia="en-GB"/>
              </w:rPr>
              <w:t xml:space="preserve"> (</w:t>
            </w:r>
            <w:proofErr w:type="spellStart"/>
            <w:r>
              <w:rPr>
                <w:rFonts w:cs="Arial"/>
                <w:lang w:eastAsia="en-GB"/>
              </w:rPr>
              <w:t>rsrp</w:t>
            </w:r>
            <w:proofErr w:type="spellEnd"/>
            <w:r>
              <w:rPr>
                <w:rFonts w:cs="Arial"/>
                <w:lang w:eastAsia="en-GB"/>
              </w:rPr>
              <w:t xml:space="preserve">, </w:t>
            </w:r>
            <w:proofErr w:type="spellStart"/>
            <w:r>
              <w:rPr>
                <w:rFonts w:cs="Arial"/>
                <w:lang w:eastAsia="en-GB"/>
              </w:rPr>
              <w:t>rsrq</w:t>
            </w:r>
            <w:proofErr w:type="spellEnd"/>
            <w:r>
              <w:rPr>
                <w:rFonts w:cs="Arial"/>
                <w:lang w:eastAsia="en-GB"/>
              </w:rPr>
              <w:t xml:space="preserve">..) and this is periodically reported and in order to avoid handling the measurement report message during </w:t>
            </w:r>
            <w:proofErr w:type="spellStart"/>
            <w:r>
              <w:rPr>
                <w:rFonts w:cs="Arial"/>
                <w:lang w:eastAsia="en-GB"/>
              </w:rPr>
              <w:t>postamble</w:t>
            </w:r>
            <w:proofErr w:type="spellEnd"/>
            <w:r>
              <w:rPr>
                <w:rFonts w:cs="Arial"/>
                <w:lang w:eastAsia="en-GB"/>
              </w:rPr>
              <w:t xml:space="preserve">, it is proposed to release the RRC connection before entering the </w:t>
            </w:r>
            <w:proofErr w:type="spellStart"/>
            <w:r>
              <w:rPr>
                <w:rFonts w:cs="Arial"/>
                <w:lang w:eastAsia="en-GB"/>
              </w:rPr>
              <w:t>postamble</w:t>
            </w:r>
            <w:proofErr w:type="spellEnd"/>
          </w:p>
        </w:tc>
      </w:tr>
      <w:tr w:rsidR="006C7BF1" w:rsidTr="009E42BE">
        <w:tc>
          <w:tcPr>
            <w:tcW w:w="1985" w:type="dxa"/>
            <w:tcBorders>
              <w:top w:val="single" w:sz="4" w:space="0" w:color="auto"/>
              <w:left w:val="single" w:sz="4" w:space="0" w:color="auto"/>
              <w:bottom w:val="single" w:sz="4" w:space="0" w:color="auto"/>
              <w:right w:val="single" w:sz="4" w:space="0" w:color="auto"/>
            </w:tcBorders>
            <w:hideMark/>
          </w:tcPr>
          <w:p w:rsidR="006C7BF1" w:rsidRDefault="006C7BF1" w:rsidP="009E42B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C96800" w:rsidRDefault="00C96800" w:rsidP="00CC6B3D">
            <w:pPr>
              <w:pStyle w:val="CRCoverPage"/>
              <w:numPr>
                <w:ilvl w:val="0"/>
                <w:numId w:val="20"/>
              </w:numPr>
              <w:spacing w:after="0"/>
              <w:rPr>
                <w:rFonts w:cs="Arial"/>
                <w:lang w:eastAsia="en-GB"/>
              </w:rPr>
            </w:pPr>
            <w:r>
              <w:rPr>
                <w:rFonts w:cs="Arial"/>
                <w:lang w:eastAsia="en-GB"/>
              </w:rPr>
              <w:t xml:space="preserve">Renamed the variable to </w:t>
            </w:r>
            <w:r w:rsidRPr="00C96800">
              <w:rPr>
                <w:rFonts w:cs="Arial"/>
                <w:lang w:eastAsia="en-GB"/>
              </w:rPr>
              <w:t>v_IPDataQFI2</w:t>
            </w:r>
            <w:r>
              <w:rPr>
                <w:rFonts w:cs="Arial"/>
                <w:lang w:eastAsia="en-GB"/>
              </w:rPr>
              <w:t xml:space="preserve"> and </w:t>
            </w:r>
            <w:r w:rsidRPr="00C96800">
              <w:rPr>
                <w:rFonts w:cs="Arial"/>
                <w:lang w:eastAsia="en-GB"/>
              </w:rPr>
              <w:t>v_QoS_Id2</w:t>
            </w:r>
            <w:r>
              <w:rPr>
                <w:rFonts w:cs="Arial"/>
                <w:lang w:eastAsia="en-GB"/>
              </w:rPr>
              <w:t xml:space="preserve"> to be used </w:t>
            </w:r>
            <w:proofErr w:type="spellStart"/>
            <w:r>
              <w:rPr>
                <w:rFonts w:cs="Arial"/>
                <w:lang w:eastAsia="en-GB"/>
              </w:rPr>
              <w:t>through out</w:t>
            </w:r>
            <w:proofErr w:type="spellEnd"/>
            <w:r>
              <w:rPr>
                <w:rFonts w:cs="Arial"/>
                <w:lang w:eastAsia="en-GB"/>
              </w:rPr>
              <w:t xml:space="preserve"> the test case, </w:t>
            </w:r>
            <w:r w:rsidRPr="00C96800">
              <w:rPr>
                <w:rFonts w:cs="Arial"/>
                <w:lang w:eastAsia="en-GB"/>
              </w:rPr>
              <w:t>v_IPDataQFI2</w:t>
            </w:r>
            <w:r>
              <w:rPr>
                <w:rFonts w:cs="Arial"/>
                <w:lang w:eastAsia="en-GB"/>
              </w:rPr>
              <w:t xml:space="preserve"> is created based on match filter 3</w:t>
            </w:r>
          </w:p>
          <w:p w:rsidR="00C96800" w:rsidRDefault="00C96800" w:rsidP="00CC6B3D">
            <w:pPr>
              <w:pStyle w:val="CRCoverPage"/>
              <w:numPr>
                <w:ilvl w:val="0"/>
                <w:numId w:val="20"/>
              </w:numPr>
              <w:spacing w:after="0"/>
              <w:rPr>
                <w:rFonts w:cs="Arial"/>
                <w:lang w:eastAsia="en-GB"/>
              </w:rPr>
            </w:pPr>
            <w:r>
              <w:rPr>
                <w:rFonts w:cs="Arial"/>
                <w:lang w:eastAsia="en-GB"/>
              </w:rPr>
              <w:t xml:space="preserve">Created a new default </w:t>
            </w:r>
            <w:proofErr w:type="spellStart"/>
            <w:r w:rsidRPr="00C96800">
              <w:rPr>
                <w:rFonts w:cs="Arial"/>
                <w:lang w:eastAsia="en-GB"/>
              </w:rPr>
              <w:t>v_DefaultRef</w:t>
            </w:r>
            <w:proofErr w:type="spellEnd"/>
            <w:r>
              <w:rPr>
                <w:rFonts w:cs="Arial"/>
                <w:lang w:eastAsia="en-GB"/>
              </w:rPr>
              <w:t xml:space="preserve"> and called the function </w:t>
            </w:r>
            <w:r w:rsidRPr="00C96800">
              <w:rPr>
                <w:rFonts w:cs="Arial"/>
                <w:lang w:eastAsia="en-GB"/>
              </w:rPr>
              <w:t>activate(a_NR_AddDefault_IgnorePeriodicalMeasurmentReport(nr_Cell1,c</w:t>
            </w:r>
            <w:r w:rsidRPr="00C96800">
              <w:rPr>
                <w:rFonts w:cs="Arial"/>
                <w:lang w:eastAsia="en-GB"/>
              </w:rPr>
              <w:lastRenderedPageBreak/>
              <w:t>r_NR_MeasurementReport_Any));</w:t>
            </w:r>
            <w:r>
              <w:rPr>
                <w:rFonts w:cs="Arial"/>
                <w:lang w:eastAsia="en-GB"/>
              </w:rPr>
              <w:t xml:space="preserve"> to handle the periodic measurement report that is received </w:t>
            </w:r>
            <w:proofErr w:type="spellStart"/>
            <w:r>
              <w:rPr>
                <w:rFonts w:cs="Arial"/>
                <w:lang w:eastAsia="en-GB"/>
              </w:rPr>
              <w:t>through out</w:t>
            </w:r>
            <w:proofErr w:type="spellEnd"/>
            <w:r>
              <w:rPr>
                <w:rFonts w:cs="Arial"/>
                <w:lang w:eastAsia="en-GB"/>
              </w:rPr>
              <w:t xml:space="preserve"> the test cases. In cases where we are specifically checking for the measurement report, this default is deactivated and specification function are used to check the measurement </w:t>
            </w:r>
            <w:r w:rsidR="003D1FA7">
              <w:rPr>
                <w:rFonts w:cs="Arial"/>
                <w:lang w:eastAsia="en-GB"/>
              </w:rPr>
              <w:t>reports</w:t>
            </w:r>
          </w:p>
          <w:p w:rsidR="003D1FA7" w:rsidRDefault="003D1FA7" w:rsidP="00CC6B3D">
            <w:pPr>
              <w:pStyle w:val="CRCoverPage"/>
              <w:numPr>
                <w:ilvl w:val="0"/>
                <w:numId w:val="20"/>
              </w:numPr>
              <w:spacing w:after="0"/>
              <w:rPr>
                <w:rFonts w:cs="Arial"/>
                <w:lang w:eastAsia="en-GB"/>
              </w:rPr>
            </w:pPr>
            <w:proofErr w:type="spellStart"/>
            <w:r w:rsidRPr="003D1FA7">
              <w:rPr>
                <w:rFonts w:cs="Arial"/>
                <w:lang w:eastAsia="en-GB"/>
              </w:rPr>
              <w:t>v_MeasResults</w:t>
            </w:r>
            <w:proofErr w:type="spellEnd"/>
            <w:r>
              <w:rPr>
                <w:rFonts w:cs="Arial"/>
                <w:lang w:eastAsia="en-GB"/>
              </w:rPr>
              <w:t xml:space="preserve"> is modified to check a </w:t>
            </w:r>
            <w:proofErr w:type="spellStart"/>
            <w:r>
              <w:rPr>
                <w:rFonts w:cs="Arial"/>
                <w:lang w:eastAsia="en-GB"/>
              </w:rPr>
              <w:t>non zero</w:t>
            </w:r>
            <w:proofErr w:type="spellEnd"/>
            <w:r>
              <w:rPr>
                <w:rFonts w:cs="Arial"/>
                <w:lang w:eastAsia="en-GB"/>
              </w:rPr>
              <w:t xml:space="preserve"> value for DRB 3 and 0 for DRB 4 at Step 5A and a new function is called to check the reported measurement values </w:t>
            </w:r>
            <w:r w:rsidR="00CC6B3D">
              <w:rPr>
                <w:rFonts w:cs="Arial"/>
                <w:lang w:eastAsia="en-GB"/>
              </w:rPr>
              <w:t xml:space="preserve">new function </w:t>
            </w:r>
            <w:proofErr w:type="spellStart"/>
            <w:r w:rsidRPr="003D1FA7">
              <w:rPr>
                <w:rFonts w:cs="Arial"/>
                <w:lang w:eastAsia="en-GB"/>
              </w:rPr>
              <w:t>f_NR_ReceivePeriodicMeasurementReport</w:t>
            </w:r>
            <w:proofErr w:type="spellEnd"/>
            <w:r w:rsidR="00CC6B3D">
              <w:rPr>
                <w:rFonts w:cs="Arial"/>
                <w:lang w:eastAsia="en-GB"/>
              </w:rPr>
              <w:t xml:space="preserve"> (see change 2.6)</w:t>
            </w:r>
            <w:r>
              <w:rPr>
                <w:rFonts w:cs="Arial"/>
                <w:lang w:eastAsia="en-GB"/>
              </w:rPr>
              <w:t xml:space="preserve">. At Step 8 </w:t>
            </w:r>
            <w:proofErr w:type="spellStart"/>
            <w:r w:rsidRPr="003D1FA7">
              <w:rPr>
                <w:rFonts w:cs="Arial"/>
                <w:lang w:eastAsia="en-GB"/>
              </w:rPr>
              <w:t>v_MeasResults</w:t>
            </w:r>
            <w:proofErr w:type="spellEnd"/>
            <w:r>
              <w:rPr>
                <w:rFonts w:cs="Arial"/>
                <w:lang w:eastAsia="en-GB"/>
              </w:rPr>
              <w:t xml:space="preserve"> is modified to check for </w:t>
            </w:r>
            <w:proofErr w:type="spellStart"/>
            <w:r>
              <w:rPr>
                <w:rFonts w:cs="Arial"/>
                <w:lang w:eastAsia="en-GB"/>
              </w:rPr>
              <w:t>non zero</w:t>
            </w:r>
            <w:proofErr w:type="spellEnd"/>
            <w:r>
              <w:rPr>
                <w:rFonts w:cs="Arial"/>
                <w:lang w:eastAsia="en-GB"/>
              </w:rPr>
              <w:t xml:space="preserve"> value for DRB 4 and 0 for DRB 3 and </w:t>
            </w:r>
            <w:r w:rsidR="00CC6B3D">
              <w:rPr>
                <w:rFonts w:cs="Arial"/>
                <w:lang w:eastAsia="en-GB"/>
              </w:rPr>
              <w:t xml:space="preserve">new function </w:t>
            </w:r>
            <w:proofErr w:type="spellStart"/>
            <w:r w:rsidRPr="003D1FA7">
              <w:rPr>
                <w:rFonts w:cs="Arial"/>
                <w:lang w:eastAsia="en-GB"/>
              </w:rPr>
              <w:t>f_NR_ReceivePeriodicMeasurementReport</w:t>
            </w:r>
            <w:proofErr w:type="spellEnd"/>
            <w:r>
              <w:rPr>
                <w:rFonts w:cs="Arial"/>
                <w:lang w:eastAsia="en-GB"/>
              </w:rPr>
              <w:t xml:space="preserve"> is used to check the measurement report.</w:t>
            </w:r>
          </w:p>
          <w:p w:rsidR="009E42BE" w:rsidRDefault="009E42BE" w:rsidP="00CC6B3D">
            <w:pPr>
              <w:pStyle w:val="CRCoverPage"/>
              <w:numPr>
                <w:ilvl w:val="0"/>
                <w:numId w:val="20"/>
              </w:numPr>
              <w:spacing w:after="0"/>
              <w:rPr>
                <w:rFonts w:cs="Arial"/>
                <w:lang w:eastAsia="en-GB"/>
              </w:rPr>
            </w:pPr>
            <w:r>
              <w:rPr>
                <w:rFonts w:cs="Arial"/>
                <w:lang w:eastAsia="en-GB"/>
              </w:rPr>
              <w:t xml:space="preserve">Added new function </w:t>
            </w:r>
            <w:proofErr w:type="spellStart"/>
            <w:r w:rsidRPr="009E42BE">
              <w:rPr>
                <w:rFonts w:cs="Arial"/>
                <w:lang w:eastAsia="en-GB"/>
              </w:rPr>
              <w:t>f_NR_Check_NoDelayValueMeasurementReport</w:t>
            </w:r>
            <w:proofErr w:type="spellEnd"/>
            <w:r w:rsidR="00CC6B3D">
              <w:rPr>
                <w:rFonts w:cs="Arial"/>
                <w:lang w:eastAsia="en-GB"/>
              </w:rPr>
              <w:t xml:space="preserve"> (See change 2.5)</w:t>
            </w:r>
            <w:r>
              <w:rPr>
                <w:rFonts w:cs="Arial"/>
                <w:lang w:eastAsia="en-GB"/>
              </w:rPr>
              <w:t xml:space="preserve"> and provided variables </w:t>
            </w:r>
            <w:proofErr w:type="spellStart"/>
            <w:r w:rsidRPr="009E42BE">
              <w:rPr>
                <w:rFonts w:cs="Arial"/>
                <w:lang w:eastAsia="en-GB"/>
              </w:rPr>
              <w:t>v_MeasResults</w:t>
            </w:r>
            <w:proofErr w:type="spellEnd"/>
            <w:r>
              <w:rPr>
                <w:rFonts w:cs="Arial"/>
                <w:lang w:eastAsia="en-GB"/>
              </w:rPr>
              <w:t xml:space="preserve">, </w:t>
            </w:r>
            <w:proofErr w:type="spellStart"/>
            <w:r w:rsidRPr="009E42BE">
              <w:rPr>
                <w:rFonts w:cs="Arial"/>
                <w:lang w:eastAsia="en-GB"/>
              </w:rPr>
              <w:t>v_MeasResults_NoDelayValue</w:t>
            </w:r>
            <w:proofErr w:type="spellEnd"/>
            <w:r>
              <w:rPr>
                <w:rFonts w:cs="Arial"/>
                <w:lang w:eastAsia="en-GB"/>
              </w:rPr>
              <w:t xml:space="preserve"> to check for </w:t>
            </w:r>
            <w:proofErr w:type="spellStart"/>
            <w:r>
              <w:rPr>
                <w:rFonts w:cs="Arial"/>
                <w:lang w:eastAsia="en-GB"/>
              </w:rPr>
              <w:t>themeasurement</w:t>
            </w:r>
            <w:proofErr w:type="spellEnd"/>
            <w:r>
              <w:rPr>
                <w:rFonts w:cs="Arial"/>
                <w:lang w:eastAsia="en-GB"/>
              </w:rPr>
              <w:t xml:space="preserve"> report and assign fail verdict accordingly.</w:t>
            </w:r>
          </w:p>
          <w:p w:rsidR="006C7BF1" w:rsidRPr="00A72665" w:rsidRDefault="006C7BF1" w:rsidP="00CC6B3D">
            <w:pPr>
              <w:pStyle w:val="CRCoverPage"/>
              <w:numPr>
                <w:ilvl w:val="0"/>
                <w:numId w:val="20"/>
              </w:numPr>
              <w:spacing w:after="0"/>
              <w:rPr>
                <w:rFonts w:cs="Arial"/>
                <w:lang w:eastAsia="en-GB"/>
              </w:rPr>
            </w:pPr>
            <w:r>
              <w:rPr>
                <w:rFonts w:cs="Arial"/>
                <w:lang w:eastAsia="en-GB"/>
              </w:rPr>
              <w:t xml:space="preserve">Added </w:t>
            </w:r>
            <w:proofErr w:type="spellStart"/>
            <w:r w:rsidRPr="006C7BF1">
              <w:rPr>
                <w:rFonts w:cs="Arial"/>
                <w:lang w:eastAsia="en-GB"/>
              </w:rPr>
              <w:t>f_NR_RRCRelease</w:t>
            </w:r>
            <w:proofErr w:type="spellEnd"/>
            <w:r w:rsidRPr="006C7BF1">
              <w:rPr>
                <w:rFonts w:cs="Arial"/>
                <w:lang w:eastAsia="en-GB"/>
              </w:rPr>
              <w:t>(nr_Cell1);</w:t>
            </w:r>
          </w:p>
        </w:tc>
      </w:tr>
      <w:tr w:rsidR="006C7BF1" w:rsidTr="009E42BE">
        <w:tc>
          <w:tcPr>
            <w:tcW w:w="1985" w:type="dxa"/>
            <w:tcBorders>
              <w:top w:val="single" w:sz="4" w:space="0" w:color="auto"/>
              <w:left w:val="single" w:sz="4" w:space="0" w:color="auto"/>
              <w:bottom w:val="single" w:sz="4" w:space="0" w:color="auto"/>
              <w:right w:val="single" w:sz="4" w:space="0" w:color="auto"/>
            </w:tcBorders>
            <w:hideMark/>
          </w:tcPr>
          <w:p w:rsidR="006C7BF1" w:rsidRDefault="006C7BF1" w:rsidP="009E42BE">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6C7BF1" w:rsidRPr="00CC39F9" w:rsidRDefault="002E26EA" w:rsidP="009E42BE">
            <w:pPr>
              <w:spacing w:after="0"/>
              <w:rPr>
                <w:rFonts w:ascii="Arial" w:hAnsi="Arial" w:cs="Arial"/>
                <w:lang w:eastAsia="en-GB"/>
              </w:rPr>
            </w:pPr>
            <w:r w:rsidRPr="002E26EA">
              <w:rPr>
                <w:rFonts w:ascii="Arial" w:hAnsi="Arial" w:cs="Arial"/>
                <w:lang w:eastAsia="en-GB"/>
              </w:rPr>
              <w:t>RRC_MDT_IntraNR_Immediate_NR5GC</w:t>
            </w:r>
          </w:p>
        </w:tc>
      </w:tr>
      <w:tr w:rsidR="006C7BF1" w:rsidTr="009E42BE">
        <w:tc>
          <w:tcPr>
            <w:tcW w:w="1985" w:type="dxa"/>
            <w:tcBorders>
              <w:top w:val="single" w:sz="4" w:space="0" w:color="auto"/>
              <w:left w:val="single" w:sz="4" w:space="0" w:color="auto"/>
              <w:bottom w:val="single" w:sz="4" w:space="0" w:color="auto"/>
              <w:right w:val="single" w:sz="4" w:space="0" w:color="auto"/>
            </w:tcBorders>
            <w:hideMark/>
          </w:tcPr>
          <w:p w:rsidR="006C7BF1" w:rsidRDefault="006C7BF1" w:rsidP="009E42B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C7BF1" w:rsidRDefault="006C7BF1" w:rsidP="009E42BE">
            <w:pPr>
              <w:rPr>
                <w:rFonts w:ascii="Arial" w:hAnsi="Arial"/>
                <w:highlight w:val="cyan"/>
                <w:lang w:eastAsia="zh-CN"/>
              </w:rPr>
            </w:pPr>
          </w:p>
        </w:tc>
      </w:tr>
    </w:tbl>
    <w:p w:rsidR="006C7BF1" w:rsidRDefault="006C7BF1" w:rsidP="006C7BF1">
      <w:pPr>
        <w:spacing w:after="0"/>
        <w:rPr>
          <w:rFonts w:ascii="Arial" w:hAnsi="Arial"/>
          <w:b/>
          <w:lang w:eastAsia="en-GB"/>
        </w:rPr>
      </w:pPr>
    </w:p>
    <w:p w:rsidR="006C7BF1" w:rsidRDefault="006C7BF1" w:rsidP="006C7BF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7BF1" w:rsidRPr="00CD057D" w:rsidTr="009E42BE">
        <w:tc>
          <w:tcPr>
            <w:tcW w:w="13575" w:type="dxa"/>
            <w:tcBorders>
              <w:top w:val="single" w:sz="4" w:space="0" w:color="auto"/>
              <w:left w:val="single" w:sz="4" w:space="0" w:color="auto"/>
              <w:bottom w:val="single" w:sz="4" w:space="0" w:color="auto"/>
              <w:right w:val="single" w:sz="4" w:space="0" w:color="auto"/>
            </w:tcBorders>
          </w:tcPr>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function f_TC_8_1_6_1_1_2_NR5GC_TestBody(integer </w:t>
            </w:r>
            <w:proofErr w:type="spellStart"/>
            <w:r w:rsidRPr="00C96800">
              <w:rPr>
                <w:rFonts w:ascii="Courier New" w:hAnsi="Courier New" w:cs="Courier New"/>
                <w:color w:val="000000"/>
                <w:lang w:eastAsia="de-DE"/>
              </w:rPr>
              <w:t>p_PduSessionId</w:t>
            </w:r>
            <w:proofErr w:type="spellEnd"/>
            <w:r w:rsidRPr="00C96800">
              <w:rPr>
                <w:rFonts w:ascii="Courier New" w:hAnsi="Courier New" w:cs="Courier New"/>
                <w:color w:val="000000"/>
                <w:lang w:eastAsia="de-DE"/>
              </w:rPr>
              <w:t>) runs on NR_BASE_PTC</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PhysCellId</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RSRP_Range</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v_AbsThreshSS_Rsrp</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MeasObjectParamsList_Type</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ReportConfigToAddModList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MeasIdToAddModList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(omit) </w:t>
            </w:r>
            <w:proofErr w:type="spellStart"/>
            <w:r w:rsidRPr="00C96800">
              <w:rPr>
                <w:rFonts w:ascii="Courier New" w:hAnsi="Courier New" w:cs="Courier New"/>
                <w:color w:val="000000"/>
                <w:lang w:eastAsia="de-DE"/>
              </w:rPr>
              <w:t>MeasConfig</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NR_UplinkBWP_Type</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v_NR_UplinkBWP</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NR_ResourceAllocation_Type</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v_NR_ResourceAllocation</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(present) </w:t>
            </w:r>
            <w:proofErr w:type="spellStart"/>
            <w:r w:rsidRPr="00C96800">
              <w:rPr>
                <w:rFonts w:ascii="Courier New" w:hAnsi="Courier New" w:cs="Courier New"/>
                <w:color w:val="000000"/>
                <w:lang w:eastAsia="de-DE"/>
              </w:rPr>
              <w:t>MeasResults</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octetstring</w:t>
            </w:r>
            <w:proofErr w:type="spellEnd"/>
            <w:r w:rsidRPr="00C96800">
              <w:rPr>
                <w:rFonts w:ascii="Courier New" w:hAnsi="Courier New" w:cs="Courier New"/>
                <w:color w:val="000000"/>
                <w:lang w:eastAsia="de-DE"/>
              </w:rPr>
              <w:t xml:space="preserve"> v_IPDataQFI5 := </w:t>
            </w:r>
            <w:proofErr w:type="spellStart"/>
            <w:r w:rsidRPr="00C96800">
              <w:rPr>
                <w:rFonts w:ascii="Courier New" w:hAnsi="Courier New" w:cs="Courier New"/>
                <w:color w:val="000000"/>
                <w:lang w:eastAsia="de-DE"/>
              </w:rPr>
              <w:t>f_SdapTests_CreateDatagram</w:t>
            </w:r>
            <w:proofErr w:type="spellEnd"/>
            <w:r w:rsidRPr="00C96800">
              <w:rPr>
                <w:rFonts w:ascii="Courier New" w:hAnsi="Courier New" w:cs="Courier New"/>
                <w:color w:val="000000"/>
                <w:lang w:eastAsia="de-DE"/>
              </w:rPr>
              <w:t>("4"); // Packet with remote address matching filter #4</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octetstring</w:t>
            </w:r>
            <w:proofErr w:type="spellEnd"/>
            <w:r w:rsidRPr="00C96800">
              <w:rPr>
                <w:rFonts w:ascii="Courier New" w:hAnsi="Courier New" w:cs="Courier New"/>
                <w:color w:val="000000"/>
                <w:lang w:eastAsia="de-DE"/>
              </w:rPr>
              <w:t xml:space="preserve"> v_IPDataQFI8 := </w:t>
            </w:r>
            <w:proofErr w:type="spellStart"/>
            <w:r w:rsidRPr="00C96800">
              <w:rPr>
                <w:rFonts w:ascii="Courier New" w:hAnsi="Courier New" w:cs="Courier New"/>
                <w:color w:val="000000"/>
                <w:lang w:eastAsia="de-DE"/>
              </w:rPr>
              <w:t>f_SdapTests_CreateDatagram</w:t>
            </w:r>
            <w:proofErr w:type="spellEnd"/>
            <w:r w:rsidRPr="00C96800">
              <w:rPr>
                <w:rFonts w:ascii="Courier New" w:hAnsi="Courier New" w:cs="Courier New"/>
                <w:color w:val="000000"/>
                <w:lang w:eastAsia="de-DE"/>
              </w:rPr>
              <w:t>("5"); // Packet with remote address matching filter #5</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QosFlow_Identification_Type</w:t>
            </w:r>
            <w:proofErr w:type="spellEnd"/>
            <w:r w:rsidRPr="00C96800">
              <w:rPr>
                <w:rFonts w:ascii="Courier New" w:hAnsi="Courier New" w:cs="Courier New"/>
                <w:color w:val="000000"/>
                <w:lang w:eastAsia="de-DE"/>
              </w:rPr>
              <w:t xml:space="preserve"> v_QoS_Id5 := </w:t>
            </w:r>
            <w:proofErr w:type="spellStart"/>
            <w:r w:rsidRPr="00C96800">
              <w:rPr>
                <w:rFonts w:ascii="Courier New" w:hAnsi="Courier New" w:cs="Courier New"/>
                <w:color w:val="000000"/>
                <w:lang w:eastAsia="de-DE"/>
              </w:rPr>
              <w:t>cs_IP_QosFlowId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p_PduSessionId</w:t>
            </w:r>
            <w:proofErr w:type="spellEnd"/>
            <w:r w:rsidRPr="00C96800">
              <w:rPr>
                <w:rFonts w:ascii="Courier New" w:hAnsi="Courier New" w:cs="Courier New"/>
                <w:color w:val="000000"/>
                <w:lang w:eastAsia="de-DE"/>
              </w:rPr>
              <w:t>, 5); // QFI5 is mapped to Second DRB</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QosFlow_Identification_Type</w:t>
            </w:r>
            <w:proofErr w:type="spellEnd"/>
            <w:r w:rsidRPr="00C96800">
              <w:rPr>
                <w:rFonts w:ascii="Courier New" w:hAnsi="Courier New" w:cs="Courier New"/>
                <w:color w:val="000000"/>
                <w:lang w:eastAsia="de-DE"/>
              </w:rPr>
              <w:t xml:space="preserve"> v_QoS_Id8 := </w:t>
            </w:r>
            <w:proofErr w:type="spellStart"/>
            <w:r w:rsidRPr="00C96800">
              <w:rPr>
                <w:rFonts w:ascii="Courier New" w:hAnsi="Courier New" w:cs="Courier New"/>
                <w:color w:val="000000"/>
                <w:lang w:eastAsia="de-DE"/>
              </w:rPr>
              <w:t>cs_IP_QosFlowId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p_PduSessionId</w:t>
            </w:r>
            <w:proofErr w:type="spellEnd"/>
            <w:r w:rsidRPr="00C96800">
              <w:rPr>
                <w:rFonts w:ascii="Courier New" w:hAnsi="Courier New" w:cs="Courier New"/>
                <w:color w:val="000000"/>
                <w:lang w:eastAsia="de-DE"/>
              </w:rPr>
              <w:t>, 8); // QFI8 is mapped to Third DRB</w:t>
            </w:r>
          </w:p>
          <w:p w:rsidR="00C96800" w:rsidRPr="00C96800" w:rsidRDefault="00C96800" w:rsidP="00C96800">
            <w:pPr>
              <w:autoSpaceDE w:val="0"/>
              <w:autoSpaceDN w:val="0"/>
              <w:adjustRightInd w:val="0"/>
              <w:spacing w:after="0"/>
              <w:rPr>
                <w:rFonts w:ascii="Courier New" w:hAnsi="Courier New" w:cs="Courier New"/>
                <w:color w:val="000000"/>
                <w:lang w:eastAsia="de-DE"/>
              </w:rPr>
            </w:pP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"Steps 1-2"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w:t>
            </w:r>
            <w:proofErr w:type="spellStart"/>
            <w:r w:rsidRPr="00C96800">
              <w:rPr>
                <w:rFonts w:ascii="Courier New" w:hAnsi="Courier New" w:cs="Courier New"/>
                <w:color w:val="000000"/>
                <w:lang w:eastAsia="de-DE"/>
              </w:rPr>
              <w:t>RRCReconfiguration</w:t>
            </w:r>
            <w:proofErr w:type="spellEnd"/>
            <w:r w:rsidRPr="00C96800">
              <w:rPr>
                <w:rFonts w:ascii="Courier New" w:hAnsi="Courier New" w:cs="Courier New"/>
                <w:color w:val="000000"/>
                <w:lang w:eastAsia="de-DE"/>
              </w:rPr>
              <w:t xml:space="preserve"> message including </w:t>
            </w:r>
            <w:proofErr w:type="spellStart"/>
            <w:r w:rsidRPr="00C96800">
              <w:rPr>
                <w:rFonts w:ascii="Courier New" w:hAnsi="Courier New" w:cs="Courier New"/>
                <w:color w:val="000000"/>
                <w:lang w:eastAsia="de-DE"/>
              </w:rPr>
              <w:t>MeasConfig</w:t>
            </w:r>
            <w:proofErr w:type="spellEnd"/>
            <w:r w:rsidRPr="00C96800">
              <w:rPr>
                <w:rFonts w:ascii="Courier New" w:hAnsi="Courier New" w:cs="Courier New"/>
                <w:color w:val="000000"/>
                <w:lang w:eastAsia="de-DE"/>
              </w:rPr>
              <w:t xml:space="preserve"> to setup ul-</w:t>
            </w:r>
            <w:proofErr w:type="spellStart"/>
            <w:r w:rsidRPr="00C96800">
              <w:rPr>
                <w:rFonts w:ascii="Courier New" w:hAnsi="Courier New" w:cs="Courier New"/>
                <w:color w:val="000000"/>
                <w:lang w:eastAsia="de-DE"/>
              </w:rPr>
              <w:t>DelayValueConfig</w:t>
            </w:r>
            <w:proofErr w:type="spellEnd"/>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transmits an </w:t>
            </w:r>
            <w:proofErr w:type="spellStart"/>
            <w:r w:rsidRPr="00C96800">
              <w:rPr>
                <w:rFonts w:ascii="Courier New" w:hAnsi="Courier New" w:cs="Courier New"/>
                <w:color w:val="000000"/>
                <w:lang w:eastAsia="de-DE"/>
              </w:rPr>
              <w:t>RRCReconfigurationComplete</w:t>
            </w:r>
            <w:proofErr w:type="spellEnd"/>
            <w:r w:rsidRPr="00C96800">
              <w:rPr>
                <w:rFonts w:ascii="Courier New" w:hAnsi="Courier New" w:cs="Courier New"/>
                <w:color w:val="000000"/>
                <w:lang w:eastAsia="de-DE"/>
              </w:rPr>
              <w:t xml:space="preserve"> message.</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 xml:space="preserve"> := </w:t>
            </w:r>
            <w:proofErr w:type="spellStart"/>
            <w:r w:rsidRPr="00C96800">
              <w:rPr>
                <w:rFonts w:ascii="Courier New" w:hAnsi="Courier New" w:cs="Courier New"/>
                <w:color w:val="000000"/>
                <w:lang w:eastAsia="de-DE"/>
              </w:rPr>
              <w:t>f_NR_CellInfo_GetPhysicalCellId</w:t>
            </w:r>
            <w:proofErr w:type="spellEnd"/>
            <w:r w:rsidRPr="00C96800">
              <w:rPr>
                <w:rFonts w:ascii="Courier New" w:hAnsi="Courier New" w:cs="Courier New"/>
                <w:color w:val="000000"/>
                <w:lang w:eastAsia="de-DE"/>
              </w:rPr>
              <w:t>(nr_Cell1);</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v_AbsThreshSS_Rsrp</w:t>
            </w:r>
            <w:proofErr w:type="spellEnd"/>
            <w:r w:rsidRPr="00C96800">
              <w:rPr>
                <w:rFonts w:ascii="Courier New" w:hAnsi="Courier New" w:cs="Courier New"/>
                <w:color w:val="000000"/>
                <w:lang w:eastAsia="de-DE"/>
              </w:rPr>
              <w:t xml:space="preserve"> := 57;</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 xml:space="preserve"> := {cs_MeasObjectId1(nr_Cell1, </w:t>
            </w:r>
            <w:proofErr w:type="spellStart"/>
            <w:r w:rsidRPr="00C96800">
              <w:rPr>
                <w:rFonts w:ascii="Courier New" w:hAnsi="Courier New" w:cs="Courier New"/>
                <w:color w:val="000000"/>
                <w:lang w:eastAsia="de-DE"/>
              </w:rPr>
              <w:t>v_AbsThreshSS_Rsrp</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 xml:space="preserve"> := {cs_NR_ReportConfig_Periodical_UlDelayValueConfig_r16_setup(tsc_NR_IdReportConfigId1)};</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 xml:space="preserve"> := {cs_NR_MeasId_Config_id1_obj1_conf1};</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f_NR_GenerateMeasurementConfigNR</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f_NR_SendRRCReconfiguration_MeasNR</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lastRenderedPageBreak/>
              <w:t xml:space="preserve">   </w:t>
            </w:r>
            <w:proofErr w:type="spellStart"/>
            <w:r w:rsidRPr="00C96800">
              <w:rPr>
                <w:rFonts w:ascii="Courier New" w:hAnsi="Courier New" w:cs="Courier New"/>
                <w:color w:val="000000"/>
                <w:lang w:eastAsia="de-DE"/>
              </w:rPr>
              <w:t>f_NR_PreliminaryPass</w:t>
            </w:r>
            <w:proofErr w:type="spellEnd"/>
            <w:r w:rsidRPr="00C96800">
              <w:rPr>
                <w:rFonts w:ascii="Courier New" w:hAnsi="Courier New" w:cs="Courier New"/>
                <w:color w:val="000000"/>
                <w:lang w:eastAsia="de-DE"/>
              </w:rPr>
              <w:t>(__FILE__, __LINE__, "Step 2");</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3"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UL grant to the UE at every 5ms in PDCCH occasion</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v_NR_UplinkBWP</w:t>
            </w:r>
            <w:proofErr w:type="spellEnd"/>
            <w:r w:rsidRPr="00C96800">
              <w:rPr>
                <w:rFonts w:ascii="Courier New" w:hAnsi="Courier New" w:cs="Courier New"/>
                <w:color w:val="000000"/>
                <w:lang w:eastAsia="de-DE"/>
              </w:rPr>
              <w:t xml:space="preserve"> := </w:t>
            </w:r>
            <w:proofErr w:type="spellStart"/>
            <w:r w:rsidRPr="00C96800">
              <w:rPr>
                <w:rFonts w:ascii="Courier New" w:hAnsi="Courier New" w:cs="Courier New"/>
                <w:color w:val="000000"/>
                <w:lang w:eastAsia="de-DE"/>
              </w:rPr>
              <w:t>f_NR_CellInfo_GetUplinkBWP</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tsc_NR_BWP_Id</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v_NR_ResourceAllocation</w:t>
            </w:r>
            <w:proofErr w:type="spellEnd"/>
            <w:r w:rsidRPr="00C96800">
              <w:rPr>
                <w:rFonts w:ascii="Courier New" w:hAnsi="Courier New" w:cs="Courier New"/>
                <w:color w:val="000000"/>
                <w:lang w:eastAsia="de-DE"/>
              </w:rPr>
              <w:t xml:space="preserve"> := </w:t>
            </w:r>
            <w:proofErr w:type="spellStart"/>
            <w:r w:rsidRPr="00C96800">
              <w:rPr>
                <w:rFonts w:ascii="Courier New" w:hAnsi="Courier New" w:cs="Courier New"/>
                <w:color w:val="000000"/>
                <w:lang w:eastAsia="de-DE"/>
              </w:rPr>
              <w:t>f_NR_ResourceAllocation_UplinkGrant</w:t>
            </w:r>
            <w:proofErr w:type="spellEnd"/>
            <w:r w:rsidRPr="00C96800">
              <w:rPr>
                <w:rFonts w:ascii="Courier New" w:hAnsi="Courier New" w:cs="Courier New"/>
                <w:color w:val="000000"/>
                <w:lang w:eastAsia="de-DE"/>
              </w:rPr>
              <w:t xml:space="preserve">(136, </w:t>
            </w:r>
            <w:proofErr w:type="spellStart"/>
            <w:r w:rsidRPr="00C96800">
              <w:rPr>
                <w:rFonts w:ascii="Courier New" w:hAnsi="Courier New" w:cs="Courier New"/>
                <w:color w:val="000000"/>
                <w:lang w:eastAsia="de-DE"/>
              </w:rPr>
              <w:t>v_NR_UplinkBWP</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f_NR_ULGrantConfiguration_StartPeriodicGrant</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cs_TimingInfo_Now</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v_NR_ResourceAllocation</w:t>
            </w:r>
            <w:proofErr w:type="spellEnd"/>
            <w:r w:rsidRPr="00C96800">
              <w:rPr>
                <w:rFonts w:ascii="Courier New" w:hAnsi="Courier New" w:cs="Courier New"/>
                <w:color w:val="000000"/>
                <w:lang w:eastAsia="de-DE"/>
              </w:rPr>
              <w:t>, 5); //@sic R5-223264 sic@</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4"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IP Packet on the data radio bearer associated with the dedicated 5GC bearer </w:t>
            </w:r>
            <w:proofErr w:type="spellStart"/>
            <w:r w:rsidRPr="00C96800">
              <w:rPr>
                <w:rFonts w:ascii="Courier New" w:hAnsi="Courier New" w:cs="Courier New"/>
                <w:color w:val="000000"/>
                <w:lang w:eastAsia="de-DE"/>
              </w:rPr>
              <w:t>contex</w:t>
            </w:r>
            <w:proofErr w:type="spellEnd"/>
            <w:r w:rsidRPr="00C96800">
              <w:rPr>
                <w:rFonts w:ascii="Courier New" w:hAnsi="Courier New" w:cs="Courier New"/>
                <w:color w:val="000000"/>
                <w:lang w:eastAsia="de-DE"/>
              </w:rPr>
              <w:t xml:space="preserve"> #2</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DRB.send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cas_NR_DRB_COMMON_REQ_SDAP_SDUList</w:t>
            </w:r>
            <w:proofErr w:type="spellEnd"/>
            <w:r w:rsidRPr="00C96800">
              <w:rPr>
                <w:rFonts w:ascii="Courier New" w:hAnsi="Courier New" w:cs="Courier New"/>
                <w:color w:val="000000"/>
                <w:lang w:eastAsia="de-DE"/>
              </w:rPr>
              <w:t>(nr_Cell1, v_QoS_Id5, {v_IPDataQFI5}));</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5"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loop backs the IP packet received in step 4 on DRB 2</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DRB.receive</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car_NR_DRB_COMMON_IND_SDAP_SDUList</w:t>
            </w:r>
            <w:proofErr w:type="spellEnd"/>
            <w:r w:rsidRPr="00C96800">
              <w:rPr>
                <w:rFonts w:ascii="Courier New" w:hAnsi="Courier New" w:cs="Courier New"/>
                <w:color w:val="000000"/>
                <w:lang w:eastAsia="de-DE"/>
              </w:rPr>
              <w:t>(nr_Cell1, v_QoS_Id5, {v_IPDataQFI5}));</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5A"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Check: Does the UE transmit a </w:t>
            </w:r>
            <w:proofErr w:type="spellStart"/>
            <w:r w:rsidRPr="00C96800">
              <w:rPr>
                <w:rFonts w:ascii="Courier New" w:hAnsi="Courier New" w:cs="Courier New"/>
                <w:color w:val="000000"/>
                <w:lang w:eastAsia="de-DE"/>
              </w:rPr>
              <w:t>MeasurementReport</w:t>
            </w:r>
            <w:proofErr w:type="spellEnd"/>
            <w:r w:rsidRPr="00C96800">
              <w:rPr>
                <w:rFonts w:ascii="Courier New" w:hAnsi="Courier New" w:cs="Courier New"/>
                <w:color w:val="000000"/>
                <w:lang w:eastAsia="de-DE"/>
              </w:rPr>
              <w:t xml:space="preserve"> message containing UL-PDCP-</w:t>
            </w:r>
            <w:proofErr w:type="spellStart"/>
            <w:r w:rsidRPr="00C96800">
              <w:rPr>
                <w:rFonts w:ascii="Courier New" w:hAnsi="Courier New" w:cs="Courier New"/>
                <w:color w:val="000000"/>
                <w:lang w:eastAsia="de-DE"/>
              </w:rPr>
              <w:t>DelayValueResult</w:t>
            </w:r>
            <w:proofErr w:type="spellEnd"/>
            <w:r w:rsidRPr="00C96800">
              <w:rPr>
                <w:rFonts w:ascii="Courier New" w:hAnsi="Courier New" w:cs="Courier New"/>
                <w:color w:val="000000"/>
                <w:lang w:eastAsia="de-DE"/>
              </w:rPr>
              <w:t xml:space="preserve"> for DRB#2?</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 xml:space="preserve"> := cr_38508_MeasResults_Ul_PDCP_DelayValueResultList(-,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 -, -, {cr_38508_UL_PDCP_DelayValueResult_r16(2)}); //@sic R5-223264 sic@</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f_NR_ReceiveOneMeasurementReport</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f_NR_PreliminaryPass</w:t>
            </w:r>
            <w:proofErr w:type="spellEnd"/>
            <w:r w:rsidRPr="00C96800">
              <w:rPr>
                <w:rFonts w:ascii="Courier New" w:hAnsi="Courier New" w:cs="Courier New"/>
                <w:color w:val="000000"/>
                <w:lang w:eastAsia="de-DE"/>
              </w:rPr>
              <w:t>(__FILE__, __LINE__, "Step 5A");</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6"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IP Packet on the data radio bearer associated with the dedicated 5GC bearer </w:t>
            </w:r>
            <w:proofErr w:type="spellStart"/>
            <w:r w:rsidRPr="00C96800">
              <w:rPr>
                <w:rFonts w:ascii="Courier New" w:hAnsi="Courier New" w:cs="Courier New"/>
                <w:color w:val="000000"/>
                <w:lang w:eastAsia="de-DE"/>
              </w:rPr>
              <w:t>contex</w:t>
            </w:r>
            <w:proofErr w:type="spellEnd"/>
            <w:r w:rsidRPr="00C96800">
              <w:rPr>
                <w:rFonts w:ascii="Courier New" w:hAnsi="Courier New" w:cs="Courier New"/>
                <w:color w:val="000000"/>
                <w:lang w:eastAsia="de-DE"/>
              </w:rPr>
              <w:t xml:space="preserve"> #3</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DRB.send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cas_NR_DRB_COMMON_REQ_SDAP_SDUList</w:t>
            </w:r>
            <w:proofErr w:type="spellEnd"/>
            <w:r w:rsidRPr="00C96800">
              <w:rPr>
                <w:rFonts w:ascii="Courier New" w:hAnsi="Courier New" w:cs="Courier New"/>
                <w:color w:val="000000"/>
                <w:lang w:eastAsia="de-DE"/>
              </w:rPr>
              <w:t>(nr_Cell1, v_QoS_Id8, {v_IPDataQFI8}));</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7"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loop backs the IP packet received in step 6 on DRB 3</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DRB.receive</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car_NR_DRB_COMMON_IND_SDAP_SDUList</w:t>
            </w:r>
            <w:proofErr w:type="spellEnd"/>
            <w:r w:rsidRPr="00C96800">
              <w:rPr>
                <w:rFonts w:ascii="Courier New" w:hAnsi="Courier New" w:cs="Courier New"/>
                <w:color w:val="000000"/>
                <w:lang w:eastAsia="de-DE"/>
              </w:rPr>
              <w:t>(nr_Cell1, v_QoS_Id8, {v_IPDataQFI8}));</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8"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Check: Does the UE transmit a </w:t>
            </w:r>
            <w:proofErr w:type="spellStart"/>
            <w:r w:rsidRPr="00C96800">
              <w:rPr>
                <w:rFonts w:ascii="Courier New" w:hAnsi="Courier New" w:cs="Courier New"/>
                <w:color w:val="000000"/>
                <w:lang w:eastAsia="de-DE"/>
              </w:rPr>
              <w:t>MeasurementReport</w:t>
            </w:r>
            <w:proofErr w:type="spellEnd"/>
            <w:r w:rsidRPr="00C96800">
              <w:rPr>
                <w:rFonts w:ascii="Courier New" w:hAnsi="Courier New" w:cs="Courier New"/>
                <w:color w:val="000000"/>
                <w:lang w:eastAsia="de-DE"/>
              </w:rPr>
              <w:t xml:space="preserve"> message containing UL-PDCP-</w:t>
            </w:r>
            <w:proofErr w:type="spellStart"/>
            <w:r w:rsidRPr="00C96800">
              <w:rPr>
                <w:rFonts w:ascii="Courier New" w:hAnsi="Courier New" w:cs="Courier New"/>
                <w:color w:val="000000"/>
                <w:lang w:eastAsia="de-DE"/>
              </w:rPr>
              <w:t>DelayValueResult</w:t>
            </w:r>
            <w:proofErr w:type="spellEnd"/>
            <w:r w:rsidRPr="00C96800">
              <w:rPr>
                <w:rFonts w:ascii="Courier New" w:hAnsi="Courier New" w:cs="Courier New"/>
                <w:color w:val="000000"/>
                <w:lang w:eastAsia="de-DE"/>
              </w:rPr>
              <w:t xml:space="preserve"> for DRB#2 and DRB#3</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 xml:space="preserve"> := cr_38508_MeasResults_Ul_PDCP_DelayValueResultList(-,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 -, -, {cr_38508_UL_PDCP_DelayValueResult_r16(2), cr_38508_UL_PDCP_DelayValueResult_r16(3)});</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f_NR_ReceiveOneMeasurementReport</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f_NR_PreliminaryPass</w:t>
            </w:r>
            <w:proofErr w:type="spellEnd"/>
            <w:r w:rsidRPr="00C96800">
              <w:rPr>
                <w:rFonts w:ascii="Courier New" w:hAnsi="Courier New" w:cs="Courier New"/>
                <w:color w:val="000000"/>
                <w:lang w:eastAsia="de-DE"/>
              </w:rPr>
              <w:t>(__FILE__, __LINE__, "Step 8");</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"Steps 9-10"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w:t>
            </w:r>
            <w:proofErr w:type="spellStart"/>
            <w:r w:rsidRPr="00C96800">
              <w:rPr>
                <w:rFonts w:ascii="Courier New" w:hAnsi="Courier New" w:cs="Courier New"/>
                <w:color w:val="000000"/>
                <w:lang w:eastAsia="de-DE"/>
              </w:rPr>
              <w:t>RRCReconfiguration</w:t>
            </w:r>
            <w:proofErr w:type="spellEnd"/>
            <w:r w:rsidRPr="00C96800">
              <w:rPr>
                <w:rFonts w:ascii="Courier New" w:hAnsi="Courier New" w:cs="Courier New"/>
                <w:color w:val="000000"/>
                <w:lang w:eastAsia="de-DE"/>
              </w:rPr>
              <w:t xml:space="preserve"> message including </w:t>
            </w:r>
            <w:proofErr w:type="spellStart"/>
            <w:r w:rsidRPr="00C96800">
              <w:rPr>
                <w:rFonts w:ascii="Courier New" w:hAnsi="Courier New" w:cs="Courier New"/>
                <w:color w:val="000000"/>
                <w:lang w:eastAsia="de-DE"/>
              </w:rPr>
              <w:t>MeasConfig</w:t>
            </w:r>
            <w:proofErr w:type="spellEnd"/>
            <w:r w:rsidRPr="00C96800">
              <w:rPr>
                <w:rFonts w:ascii="Courier New" w:hAnsi="Courier New" w:cs="Courier New"/>
                <w:color w:val="000000"/>
                <w:lang w:eastAsia="de-DE"/>
              </w:rPr>
              <w:t xml:space="preserve"> to release the ul-</w:t>
            </w:r>
            <w:proofErr w:type="spellStart"/>
            <w:r w:rsidRPr="00C96800">
              <w:rPr>
                <w:rFonts w:ascii="Courier New" w:hAnsi="Courier New" w:cs="Courier New"/>
                <w:color w:val="000000"/>
                <w:lang w:eastAsia="de-DE"/>
              </w:rPr>
              <w:t>DelayValueConfig</w:t>
            </w:r>
            <w:proofErr w:type="spellEnd"/>
            <w:r w:rsidRPr="00C96800">
              <w:rPr>
                <w:rFonts w:ascii="Courier New" w:hAnsi="Courier New" w:cs="Courier New"/>
                <w:color w:val="000000"/>
                <w:lang w:eastAsia="de-DE"/>
              </w:rPr>
              <w:t xml:space="preserve"> measurement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transmits an </w:t>
            </w:r>
            <w:proofErr w:type="spellStart"/>
            <w:r w:rsidRPr="00C96800">
              <w:rPr>
                <w:rFonts w:ascii="Courier New" w:hAnsi="Courier New" w:cs="Courier New"/>
                <w:color w:val="000000"/>
                <w:lang w:eastAsia="de-DE"/>
              </w:rPr>
              <w:t>RRCReconfigurationComplete</w:t>
            </w:r>
            <w:proofErr w:type="spellEnd"/>
            <w:r w:rsidRPr="00C96800">
              <w:rPr>
                <w:rFonts w:ascii="Courier New" w:hAnsi="Courier New" w:cs="Courier New"/>
                <w:color w:val="000000"/>
                <w:lang w:eastAsia="de-DE"/>
              </w:rPr>
              <w:t xml:space="preserve"> message.</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 xml:space="preserve"> := {cs_MeasObjectId1(nr_Cell1, </w:t>
            </w:r>
            <w:proofErr w:type="spellStart"/>
            <w:r w:rsidRPr="00C96800">
              <w:rPr>
                <w:rFonts w:ascii="Courier New" w:hAnsi="Courier New" w:cs="Courier New"/>
                <w:color w:val="000000"/>
                <w:lang w:eastAsia="de-DE"/>
              </w:rPr>
              <w:t>v_AbsThreshSS_Rsrp</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 xml:space="preserve"> := {cs_NR_ReportConfig_Periodical_UlDelayValueConfig_r16_release(tsc_NR_IdReportConfigId1)};</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 xml:space="preserve"> := {cs_NR_MeasId_Config_id1_obj1_conf1};</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f_NR_GenerateMeasurementConfigNR</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lastRenderedPageBreak/>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f_NR_SendRRCReconfiguration_MeasNR</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"Steps  11-14 "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//Parallel behaviour</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//Check: Does the UE transmit a </w:t>
            </w:r>
            <w:proofErr w:type="spellStart"/>
            <w:r w:rsidRPr="00C96800">
              <w:rPr>
                <w:rFonts w:ascii="Courier New" w:hAnsi="Courier New" w:cs="Courier New"/>
                <w:color w:val="000000"/>
                <w:lang w:eastAsia="de-DE"/>
              </w:rPr>
              <w:t>MeasurementReport</w:t>
            </w:r>
            <w:proofErr w:type="spellEnd"/>
            <w:r w:rsidRPr="00C96800">
              <w:rPr>
                <w:rFonts w:ascii="Courier New" w:hAnsi="Courier New" w:cs="Courier New"/>
                <w:color w:val="000000"/>
                <w:lang w:eastAsia="de-DE"/>
              </w:rPr>
              <w:t xml:space="preserve"> message containing UL-PDCP-</w:t>
            </w:r>
            <w:proofErr w:type="spellStart"/>
            <w:r w:rsidRPr="00C96800">
              <w:rPr>
                <w:rFonts w:ascii="Courier New" w:hAnsi="Courier New" w:cs="Courier New"/>
                <w:color w:val="000000"/>
                <w:lang w:eastAsia="de-DE"/>
              </w:rPr>
              <w:t>DelayValueResult</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 xml:space="preserve"> := cr_38508_MeasResults_Ul_PDCP_DelayValueResultList(-,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 -, -, {cr_38508_UL_PDCP_DelayValueResult_r16(2)}); //@sic R5-222264 sic@</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f_NR_Check_NoMeasurementReport</w:t>
            </w:r>
            <w:proofErr w:type="spellEnd"/>
            <w:r w:rsidRPr="00C96800">
              <w:rPr>
                <w:rFonts w:ascii="Courier New" w:hAnsi="Courier New" w:cs="Courier New"/>
                <w:color w:val="000000"/>
                <w:lang w:eastAsia="de-DE"/>
              </w:rPr>
              <w:t xml:space="preserve">(10.0, nr_Cell1, </w:t>
            </w:r>
            <w:proofErr w:type="spellStart"/>
            <w:r w:rsidRPr="00C96800">
              <w:rPr>
                <w:rFonts w:ascii="Courier New" w:hAnsi="Courier New" w:cs="Courier New"/>
                <w:color w:val="000000"/>
                <w:lang w:eastAsia="de-DE"/>
              </w:rPr>
              <w:t>cr_NR_MeasurementReport</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 //@sic R5-222264 sic@</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11"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IP Packet on the data radio bearer associated with the dedicated 5GC bearer </w:t>
            </w:r>
            <w:proofErr w:type="spellStart"/>
            <w:r w:rsidRPr="00C96800">
              <w:rPr>
                <w:rFonts w:ascii="Courier New" w:hAnsi="Courier New" w:cs="Courier New"/>
                <w:color w:val="000000"/>
                <w:lang w:eastAsia="de-DE"/>
              </w:rPr>
              <w:t>contex</w:t>
            </w:r>
            <w:proofErr w:type="spellEnd"/>
            <w:r w:rsidRPr="00C96800">
              <w:rPr>
                <w:rFonts w:ascii="Courier New" w:hAnsi="Courier New" w:cs="Courier New"/>
                <w:color w:val="000000"/>
                <w:lang w:eastAsia="de-DE"/>
              </w:rPr>
              <w:t xml:space="preserve"> #2</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DRB.send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cas_NR_DRB_COMMON_REQ_SDAP_SDUList</w:t>
            </w:r>
            <w:proofErr w:type="spellEnd"/>
            <w:r w:rsidRPr="00C96800">
              <w:rPr>
                <w:rFonts w:ascii="Courier New" w:hAnsi="Courier New" w:cs="Courier New"/>
                <w:color w:val="000000"/>
                <w:lang w:eastAsia="de-DE"/>
              </w:rPr>
              <w:t>(nr_Cell1, v_QoS_Id5, {v_IPDataQFI5}));</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12"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loop backs the IP packet received in step 4 on DRB 2</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DRB.receive</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car_NR_DRB_COMMON_IND_SDAP_SDUList</w:t>
            </w:r>
            <w:proofErr w:type="spellEnd"/>
            <w:r w:rsidRPr="00C96800">
              <w:rPr>
                <w:rFonts w:ascii="Courier New" w:hAnsi="Courier New" w:cs="Courier New"/>
                <w:color w:val="000000"/>
                <w:lang w:eastAsia="de-DE"/>
              </w:rPr>
              <w:t>(nr_Cell1, v_QoS_Id5, {v_IPDataQFI5}));</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13"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IP Packet on the data radio bearer associated with the dedicated 5GC bearer </w:t>
            </w:r>
            <w:proofErr w:type="spellStart"/>
            <w:r w:rsidRPr="00C96800">
              <w:rPr>
                <w:rFonts w:ascii="Courier New" w:hAnsi="Courier New" w:cs="Courier New"/>
                <w:color w:val="000000"/>
                <w:lang w:eastAsia="de-DE"/>
              </w:rPr>
              <w:t>contex</w:t>
            </w:r>
            <w:proofErr w:type="spellEnd"/>
            <w:r w:rsidRPr="00C96800">
              <w:rPr>
                <w:rFonts w:ascii="Courier New" w:hAnsi="Courier New" w:cs="Courier New"/>
                <w:color w:val="000000"/>
                <w:lang w:eastAsia="de-DE"/>
              </w:rPr>
              <w:t xml:space="preserve"> #3</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DRB.send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cas_NR_DRB_COMMON_REQ_SDAP_SDUList</w:t>
            </w:r>
            <w:proofErr w:type="spellEnd"/>
            <w:r w:rsidRPr="00C96800">
              <w:rPr>
                <w:rFonts w:ascii="Courier New" w:hAnsi="Courier New" w:cs="Courier New"/>
                <w:color w:val="000000"/>
                <w:lang w:eastAsia="de-DE"/>
              </w:rPr>
              <w:t>(nr_Cell1, v_QoS_Id8, {v_IPDataQFI8}));</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14"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loop backs the IP packet received in step 13 on DRB 3</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DRB.receive</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car_NR_DRB_COMMON_IND_SDAP_SDUList</w:t>
            </w:r>
            <w:proofErr w:type="spellEnd"/>
            <w:r w:rsidRPr="00C96800">
              <w:rPr>
                <w:rFonts w:ascii="Courier New" w:hAnsi="Courier New" w:cs="Courier New"/>
                <w:color w:val="000000"/>
                <w:lang w:eastAsia="de-DE"/>
              </w:rPr>
              <w:t>(nr_Cell1, v_QoS_Id8, {v_IPDataQFI8}));</w:t>
            </w:r>
          </w:p>
          <w:p w:rsidR="00C96800" w:rsidRPr="00C96800" w:rsidRDefault="00C96800" w:rsidP="00C96800">
            <w:pPr>
              <w:autoSpaceDE w:val="0"/>
              <w:autoSpaceDN w:val="0"/>
              <w:adjustRightInd w:val="0"/>
              <w:spacing w:after="0"/>
              <w:rPr>
                <w:rFonts w:ascii="Courier New" w:hAnsi="Courier New" w:cs="Courier New"/>
                <w:color w:val="000000"/>
                <w:lang w:eastAsia="de-DE"/>
              </w:rPr>
            </w:pPr>
          </w:p>
          <w:p w:rsidR="006C7BF1" w:rsidRPr="00F351BB"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}//end of f_TC_8_1_6_1_1_2_NR5GC_TestBody</w:t>
            </w:r>
          </w:p>
        </w:tc>
      </w:tr>
    </w:tbl>
    <w:p w:rsidR="006C7BF1" w:rsidRPr="00CD057D" w:rsidRDefault="006C7BF1" w:rsidP="006C7BF1">
      <w:pPr>
        <w:spacing w:after="0"/>
        <w:rPr>
          <w:rFonts w:ascii="Arial" w:hAnsi="Arial"/>
          <w:b/>
          <w:color w:val="000000"/>
          <w:lang w:eastAsia="en-GB"/>
        </w:rPr>
      </w:pPr>
    </w:p>
    <w:p w:rsidR="006C7BF1" w:rsidRPr="00CD057D" w:rsidRDefault="006C7BF1" w:rsidP="006C7BF1">
      <w:pPr>
        <w:spacing w:after="0"/>
        <w:rPr>
          <w:rFonts w:ascii="Arial" w:hAnsi="Arial"/>
          <w:b/>
          <w:color w:val="000000"/>
          <w:lang w:eastAsia="en-GB"/>
        </w:rPr>
      </w:pPr>
      <w:r w:rsidRPr="00CD057D">
        <w:rPr>
          <w:rFonts w:ascii="Arial" w:hAnsi="Arial"/>
          <w:b/>
          <w:color w:val="000000"/>
          <w:lang w:eastAsia="en-GB"/>
        </w:rPr>
        <w:t>After Change: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6C7BF1" w:rsidRPr="00CD057D" w:rsidTr="009E42BE">
        <w:tc>
          <w:tcPr>
            <w:tcW w:w="9776" w:type="dxa"/>
            <w:tcBorders>
              <w:top w:val="single" w:sz="4" w:space="0" w:color="auto"/>
              <w:left w:val="single" w:sz="4" w:space="0" w:color="auto"/>
              <w:bottom w:val="single" w:sz="4" w:space="0" w:color="auto"/>
              <w:right w:val="single" w:sz="4" w:space="0" w:color="auto"/>
            </w:tcBorders>
          </w:tcPr>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function f_TC_8_1_6_1_1_2_NR5GC_TestBody(integer </w:t>
            </w:r>
            <w:proofErr w:type="spellStart"/>
            <w:r w:rsidRPr="00C96800">
              <w:rPr>
                <w:rFonts w:ascii="Courier New" w:hAnsi="Courier New" w:cs="Courier New"/>
                <w:color w:val="000000"/>
                <w:lang w:eastAsia="de-DE"/>
              </w:rPr>
              <w:t>p_PduSessionId</w:t>
            </w:r>
            <w:proofErr w:type="spellEnd"/>
            <w:r w:rsidRPr="00C96800">
              <w:rPr>
                <w:rFonts w:ascii="Courier New" w:hAnsi="Courier New" w:cs="Courier New"/>
                <w:color w:val="000000"/>
                <w:lang w:eastAsia="de-DE"/>
              </w:rPr>
              <w:t>) runs on NR_BASE_PTC</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PhysCellId</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RSRP_Range</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v_AbsThreshSS_Rsrp</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MeasObjectParamsList_Type</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ReportConfigToAddModList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MeasIdToAddModList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(omit) </w:t>
            </w:r>
            <w:proofErr w:type="spellStart"/>
            <w:r w:rsidRPr="00C96800">
              <w:rPr>
                <w:rFonts w:ascii="Courier New" w:hAnsi="Courier New" w:cs="Courier New"/>
                <w:color w:val="000000"/>
                <w:lang w:eastAsia="de-DE"/>
              </w:rPr>
              <w:t>MeasConfig</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NR_UplinkBWP_Type</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v_NR_UplinkBWP</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NR_ResourceAllocation_Type</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v_NR_ResourceAllocation</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(present) </w:t>
            </w:r>
            <w:proofErr w:type="spellStart"/>
            <w:r w:rsidRPr="00C96800">
              <w:rPr>
                <w:rFonts w:ascii="Courier New" w:hAnsi="Courier New" w:cs="Courier New"/>
                <w:color w:val="000000"/>
                <w:lang w:eastAsia="de-DE"/>
              </w:rPr>
              <w:t>MeasResults</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r w:rsidRPr="00C96800">
              <w:rPr>
                <w:rFonts w:ascii="Courier New" w:hAnsi="Courier New" w:cs="Courier New"/>
                <w:color w:val="000000"/>
                <w:highlight w:val="yellow"/>
                <w:lang w:eastAsia="de-DE"/>
              </w:rPr>
              <w:t xml:space="preserve">var template (present) </w:t>
            </w:r>
            <w:proofErr w:type="spellStart"/>
            <w:r w:rsidRPr="00C96800">
              <w:rPr>
                <w:rFonts w:ascii="Courier New" w:hAnsi="Courier New" w:cs="Courier New"/>
                <w:color w:val="000000"/>
                <w:highlight w:val="yellow"/>
                <w:lang w:eastAsia="de-DE"/>
              </w:rPr>
              <w:t>MeasResults</w:t>
            </w:r>
            <w:proofErr w:type="spellEnd"/>
            <w:r w:rsidRPr="00C96800">
              <w:rPr>
                <w:rFonts w:ascii="Courier New" w:hAnsi="Courier New" w:cs="Courier New"/>
                <w:color w:val="000000"/>
                <w:highlight w:val="yellow"/>
                <w:lang w:eastAsia="de-DE"/>
              </w:rPr>
              <w:t xml:space="preserve"> </w:t>
            </w:r>
            <w:proofErr w:type="spellStart"/>
            <w:r w:rsidRPr="00C96800">
              <w:rPr>
                <w:rFonts w:ascii="Courier New" w:hAnsi="Courier New" w:cs="Courier New"/>
                <w:color w:val="000000"/>
                <w:highlight w:val="yellow"/>
                <w:lang w:eastAsia="de-DE"/>
              </w:rPr>
              <w:t>v_MeasResults_NoDelayValue</w:t>
            </w:r>
            <w:proofErr w:type="spellEnd"/>
            <w:r w:rsidRPr="00C96800">
              <w:rPr>
                <w:rFonts w:ascii="Courier New" w:hAnsi="Courier New" w:cs="Courier New"/>
                <w:color w:val="000000"/>
                <w:highlight w:val="yellow"/>
                <w:lang w:eastAsia="de-DE"/>
              </w:rPr>
              <w:t>;</w:t>
            </w:r>
            <w:r w:rsidRPr="00C96800">
              <w:rPr>
                <w:rFonts w:ascii="Courier New" w:hAnsi="Courier New" w:cs="Courier New"/>
                <w:color w:val="000000"/>
                <w:lang w:eastAsia="de-DE"/>
              </w:rPr>
              <w:t xml:space="preserve"> //WA#WI=866597</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octetstring</w:t>
            </w:r>
            <w:proofErr w:type="spellEnd"/>
            <w:r w:rsidRPr="00C96800">
              <w:rPr>
                <w:rFonts w:ascii="Courier New" w:hAnsi="Courier New" w:cs="Courier New"/>
                <w:color w:val="000000"/>
                <w:lang w:eastAsia="de-DE"/>
              </w:rPr>
              <w:t xml:space="preserve"> v_IPDataQFI5 := </w:t>
            </w:r>
            <w:proofErr w:type="spellStart"/>
            <w:r w:rsidRPr="00C96800">
              <w:rPr>
                <w:rFonts w:ascii="Courier New" w:hAnsi="Courier New" w:cs="Courier New"/>
                <w:color w:val="000000"/>
                <w:lang w:eastAsia="de-DE"/>
              </w:rPr>
              <w:t>f_SdapTests_CreateDatagram</w:t>
            </w:r>
            <w:proofErr w:type="spellEnd"/>
            <w:r w:rsidRPr="00C96800">
              <w:rPr>
                <w:rFonts w:ascii="Courier New" w:hAnsi="Courier New" w:cs="Courier New"/>
                <w:color w:val="000000"/>
                <w:lang w:eastAsia="de-DE"/>
              </w:rPr>
              <w:t>("4"); // Packet with remote address matching filter #4</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w:t>
            </w:r>
            <w:proofErr w:type="spellStart"/>
            <w:r w:rsidRPr="00C96800">
              <w:rPr>
                <w:rFonts w:ascii="Courier New" w:hAnsi="Courier New" w:cs="Courier New"/>
                <w:color w:val="000000"/>
                <w:lang w:eastAsia="de-DE"/>
              </w:rPr>
              <w:t>octetstring</w:t>
            </w:r>
            <w:proofErr w:type="spellEnd"/>
            <w:r w:rsidRPr="00C96800">
              <w:rPr>
                <w:rFonts w:ascii="Courier New" w:hAnsi="Courier New" w:cs="Courier New"/>
                <w:color w:val="000000"/>
                <w:lang w:eastAsia="de-DE"/>
              </w:rPr>
              <w:t xml:space="preserve"> v_IPData</w:t>
            </w:r>
            <w:r w:rsidRPr="00C96800">
              <w:rPr>
                <w:rFonts w:ascii="Courier New" w:hAnsi="Courier New" w:cs="Courier New"/>
                <w:color w:val="000000"/>
                <w:highlight w:val="yellow"/>
                <w:lang w:eastAsia="de-DE"/>
              </w:rPr>
              <w:t>QFI2</w:t>
            </w:r>
            <w:r w:rsidRPr="00C96800">
              <w:rPr>
                <w:rFonts w:ascii="Courier New" w:hAnsi="Courier New" w:cs="Courier New"/>
                <w:color w:val="000000"/>
                <w:lang w:eastAsia="de-DE"/>
              </w:rPr>
              <w:t xml:space="preserve"> := </w:t>
            </w:r>
            <w:proofErr w:type="spellStart"/>
            <w:r w:rsidRPr="00C96800">
              <w:rPr>
                <w:rFonts w:ascii="Courier New" w:hAnsi="Courier New" w:cs="Courier New"/>
                <w:color w:val="000000"/>
                <w:lang w:eastAsia="de-DE"/>
              </w:rPr>
              <w:t>f_SdapTests_CreateDatagram</w:t>
            </w:r>
            <w:proofErr w:type="spellEnd"/>
            <w:r w:rsidRPr="00C96800">
              <w:rPr>
                <w:rFonts w:ascii="Courier New" w:hAnsi="Courier New" w:cs="Courier New"/>
                <w:color w:val="000000"/>
                <w:highlight w:val="yellow"/>
                <w:lang w:eastAsia="de-DE"/>
              </w:rPr>
              <w:t>("3");</w:t>
            </w:r>
            <w:r w:rsidRPr="00C96800">
              <w:rPr>
                <w:rFonts w:ascii="Courier New" w:hAnsi="Courier New" w:cs="Courier New"/>
                <w:color w:val="000000"/>
                <w:lang w:eastAsia="de-DE"/>
              </w:rPr>
              <w:t xml:space="preserve"> // Packet with remote address matching filter </w:t>
            </w:r>
            <w:r w:rsidRPr="00C96800">
              <w:rPr>
                <w:rFonts w:ascii="Courier New" w:hAnsi="Courier New" w:cs="Courier New"/>
                <w:color w:val="000000"/>
                <w:highlight w:val="yellow"/>
                <w:lang w:eastAsia="de-DE"/>
              </w:rPr>
              <w:t>#3</w:t>
            </w:r>
            <w:r w:rsidRPr="00C96800">
              <w:rPr>
                <w:rFonts w:ascii="Courier New" w:hAnsi="Courier New" w:cs="Courier New"/>
                <w:color w:val="000000"/>
                <w:lang w:eastAsia="de-DE"/>
              </w:rPr>
              <w:t xml:space="preserve"> //WA#WI=866597</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var template (value) </w:t>
            </w:r>
            <w:proofErr w:type="spellStart"/>
            <w:r w:rsidRPr="00C96800">
              <w:rPr>
                <w:rFonts w:ascii="Courier New" w:hAnsi="Courier New" w:cs="Courier New"/>
                <w:color w:val="000000"/>
                <w:lang w:eastAsia="de-DE"/>
              </w:rPr>
              <w:t>QosFlow_Identification_Type</w:t>
            </w:r>
            <w:proofErr w:type="spellEnd"/>
            <w:r w:rsidRPr="00C96800">
              <w:rPr>
                <w:rFonts w:ascii="Courier New" w:hAnsi="Courier New" w:cs="Courier New"/>
                <w:color w:val="000000"/>
                <w:lang w:eastAsia="de-DE"/>
              </w:rPr>
              <w:t xml:space="preserve"> v_QoS_Id5 := </w:t>
            </w:r>
            <w:proofErr w:type="spellStart"/>
            <w:r w:rsidRPr="00C96800">
              <w:rPr>
                <w:rFonts w:ascii="Courier New" w:hAnsi="Courier New" w:cs="Courier New"/>
                <w:color w:val="000000"/>
                <w:lang w:eastAsia="de-DE"/>
              </w:rPr>
              <w:t>cs_IP_QosFlowId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p_PduSessionId</w:t>
            </w:r>
            <w:proofErr w:type="spellEnd"/>
            <w:r w:rsidRPr="00C96800">
              <w:rPr>
                <w:rFonts w:ascii="Courier New" w:hAnsi="Courier New" w:cs="Courier New"/>
                <w:color w:val="000000"/>
                <w:lang w:eastAsia="de-DE"/>
              </w:rPr>
              <w:t>, 5); // QFI5 is mapped to Second DRB</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lastRenderedPageBreak/>
              <w:t xml:space="preserve">   var template (value) </w:t>
            </w:r>
            <w:proofErr w:type="spellStart"/>
            <w:r w:rsidRPr="00C96800">
              <w:rPr>
                <w:rFonts w:ascii="Courier New" w:hAnsi="Courier New" w:cs="Courier New"/>
                <w:color w:val="000000"/>
                <w:lang w:eastAsia="de-DE"/>
              </w:rPr>
              <w:t>QosFlow_Identification_Type</w:t>
            </w:r>
            <w:proofErr w:type="spellEnd"/>
            <w:r w:rsidRPr="00C96800">
              <w:rPr>
                <w:rFonts w:ascii="Courier New" w:hAnsi="Courier New" w:cs="Courier New"/>
                <w:color w:val="000000"/>
                <w:lang w:eastAsia="de-DE"/>
              </w:rPr>
              <w:t xml:space="preserve"> v_QoS_</w:t>
            </w:r>
            <w:r w:rsidRPr="00C96800">
              <w:rPr>
                <w:rFonts w:ascii="Courier New" w:hAnsi="Courier New" w:cs="Courier New"/>
                <w:color w:val="000000"/>
                <w:highlight w:val="yellow"/>
                <w:lang w:eastAsia="de-DE"/>
              </w:rPr>
              <w:t>Id2</w:t>
            </w:r>
            <w:r w:rsidRPr="00C96800">
              <w:rPr>
                <w:rFonts w:ascii="Courier New" w:hAnsi="Courier New" w:cs="Courier New"/>
                <w:color w:val="000000"/>
                <w:lang w:eastAsia="de-DE"/>
              </w:rPr>
              <w:t xml:space="preserve"> := </w:t>
            </w:r>
            <w:proofErr w:type="spellStart"/>
            <w:r w:rsidRPr="00C96800">
              <w:rPr>
                <w:rFonts w:ascii="Courier New" w:hAnsi="Courier New" w:cs="Courier New"/>
                <w:color w:val="000000"/>
                <w:lang w:eastAsia="de-DE"/>
              </w:rPr>
              <w:t>cs_IP_QosFlowId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p_PduSessionId</w:t>
            </w:r>
            <w:proofErr w:type="spellEnd"/>
            <w:r w:rsidRPr="00C96800">
              <w:rPr>
                <w:rFonts w:ascii="Courier New" w:hAnsi="Courier New" w:cs="Courier New"/>
                <w:color w:val="000000"/>
                <w:lang w:eastAsia="de-DE"/>
              </w:rPr>
              <w:t xml:space="preserve">, </w:t>
            </w:r>
            <w:r w:rsidRPr="00C96800">
              <w:rPr>
                <w:rFonts w:ascii="Courier New" w:hAnsi="Courier New" w:cs="Courier New"/>
                <w:color w:val="000000"/>
                <w:highlight w:val="yellow"/>
                <w:lang w:eastAsia="de-DE"/>
              </w:rPr>
              <w:t>2);</w:t>
            </w:r>
            <w:r w:rsidRPr="00C96800">
              <w:rPr>
                <w:rFonts w:ascii="Courier New" w:hAnsi="Courier New" w:cs="Courier New"/>
                <w:color w:val="000000"/>
                <w:lang w:eastAsia="de-DE"/>
              </w:rPr>
              <w:t xml:space="preserve"> // </w:t>
            </w:r>
            <w:r w:rsidRPr="00C96800">
              <w:rPr>
                <w:rFonts w:ascii="Courier New" w:hAnsi="Courier New" w:cs="Courier New"/>
                <w:color w:val="000000"/>
                <w:highlight w:val="yellow"/>
                <w:lang w:eastAsia="de-DE"/>
              </w:rPr>
              <w:t>QFI2</w:t>
            </w:r>
            <w:r w:rsidRPr="00C96800">
              <w:rPr>
                <w:rFonts w:ascii="Courier New" w:hAnsi="Courier New" w:cs="Courier New"/>
                <w:color w:val="000000"/>
                <w:lang w:eastAsia="de-DE"/>
              </w:rPr>
              <w:t xml:space="preserve"> is mapped to Third DRB //WA#WI=866597</w:t>
            </w:r>
          </w:p>
          <w:p w:rsidR="00C96800" w:rsidRPr="00401543" w:rsidRDefault="00C96800" w:rsidP="00C96800">
            <w:pPr>
              <w:autoSpaceDE w:val="0"/>
              <w:autoSpaceDN w:val="0"/>
              <w:adjustRightInd w:val="0"/>
              <w:spacing w:after="0"/>
              <w:rPr>
                <w:rFonts w:ascii="Courier New" w:hAnsi="Courier New" w:cs="Courier New"/>
                <w:color w:val="000000"/>
                <w:lang w:val="de-DE" w:eastAsia="de-DE"/>
              </w:rPr>
            </w:pPr>
            <w:r w:rsidRPr="00C96800">
              <w:rPr>
                <w:rFonts w:ascii="Courier New" w:hAnsi="Courier New" w:cs="Courier New"/>
                <w:color w:val="000000"/>
                <w:lang w:eastAsia="de-DE"/>
              </w:rPr>
              <w:t xml:space="preserve">   </w:t>
            </w:r>
            <w:proofErr w:type="spellStart"/>
            <w:r w:rsidRPr="00401543">
              <w:rPr>
                <w:rFonts w:ascii="Courier New" w:hAnsi="Courier New" w:cs="Courier New"/>
                <w:color w:val="000000"/>
                <w:highlight w:val="yellow"/>
                <w:lang w:val="de-DE" w:eastAsia="de-DE"/>
              </w:rPr>
              <w:t>var</w:t>
            </w:r>
            <w:proofErr w:type="spellEnd"/>
            <w:r w:rsidRPr="00401543">
              <w:rPr>
                <w:rFonts w:ascii="Courier New" w:hAnsi="Courier New" w:cs="Courier New"/>
                <w:color w:val="000000"/>
                <w:highlight w:val="yellow"/>
                <w:lang w:val="de-DE" w:eastAsia="de-DE"/>
              </w:rPr>
              <w:t xml:space="preserve"> </w:t>
            </w:r>
            <w:proofErr w:type="spellStart"/>
            <w:r w:rsidRPr="00401543">
              <w:rPr>
                <w:rFonts w:ascii="Courier New" w:hAnsi="Courier New" w:cs="Courier New"/>
                <w:color w:val="000000"/>
                <w:highlight w:val="yellow"/>
                <w:lang w:val="de-DE" w:eastAsia="de-DE"/>
              </w:rPr>
              <w:t>default</w:t>
            </w:r>
            <w:proofErr w:type="spellEnd"/>
            <w:r w:rsidRPr="00401543">
              <w:rPr>
                <w:rFonts w:ascii="Courier New" w:hAnsi="Courier New" w:cs="Courier New"/>
                <w:color w:val="000000"/>
                <w:highlight w:val="yellow"/>
                <w:lang w:val="de-DE" w:eastAsia="de-DE"/>
              </w:rPr>
              <w:t xml:space="preserve"> </w:t>
            </w:r>
            <w:proofErr w:type="spellStart"/>
            <w:r w:rsidRPr="00401543">
              <w:rPr>
                <w:rFonts w:ascii="Courier New" w:hAnsi="Courier New" w:cs="Courier New"/>
                <w:color w:val="000000"/>
                <w:highlight w:val="yellow"/>
                <w:lang w:val="de-DE" w:eastAsia="de-DE"/>
              </w:rPr>
              <w:t>v_DefaultRef</w:t>
            </w:r>
            <w:proofErr w:type="spellEnd"/>
            <w:r w:rsidRPr="00401543">
              <w:rPr>
                <w:rFonts w:ascii="Courier New" w:hAnsi="Courier New" w:cs="Courier New"/>
                <w:color w:val="000000"/>
                <w:highlight w:val="yellow"/>
                <w:lang w:val="de-DE" w:eastAsia="de-DE"/>
              </w:rPr>
              <w:t>;</w:t>
            </w:r>
            <w:r w:rsidRPr="00401543">
              <w:rPr>
                <w:rFonts w:ascii="Courier New" w:hAnsi="Courier New" w:cs="Courier New"/>
                <w:color w:val="000000"/>
                <w:lang w:val="de-DE" w:eastAsia="de-DE"/>
              </w:rPr>
              <w:t xml:space="preserve">  //WA#WI=866597</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401543">
              <w:rPr>
                <w:rFonts w:ascii="Courier New" w:hAnsi="Courier New" w:cs="Courier New"/>
                <w:color w:val="000000"/>
                <w:lang w:val="de-DE" w:eastAsia="de-DE"/>
              </w:rPr>
              <w:t xml:space="preserve">   </w:t>
            </w:r>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"Steps 1-2"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w:t>
            </w:r>
            <w:proofErr w:type="spellStart"/>
            <w:r w:rsidRPr="00C96800">
              <w:rPr>
                <w:rFonts w:ascii="Courier New" w:hAnsi="Courier New" w:cs="Courier New"/>
                <w:color w:val="000000"/>
                <w:lang w:eastAsia="de-DE"/>
              </w:rPr>
              <w:t>RRCReconfiguration</w:t>
            </w:r>
            <w:proofErr w:type="spellEnd"/>
            <w:r w:rsidRPr="00C96800">
              <w:rPr>
                <w:rFonts w:ascii="Courier New" w:hAnsi="Courier New" w:cs="Courier New"/>
                <w:color w:val="000000"/>
                <w:lang w:eastAsia="de-DE"/>
              </w:rPr>
              <w:t xml:space="preserve"> message including </w:t>
            </w:r>
            <w:proofErr w:type="spellStart"/>
            <w:r w:rsidRPr="00C96800">
              <w:rPr>
                <w:rFonts w:ascii="Courier New" w:hAnsi="Courier New" w:cs="Courier New"/>
                <w:color w:val="000000"/>
                <w:lang w:eastAsia="de-DE"/>
              </w:rPr>
              <w:t>MeasConfig</w:t>
            </w:r>
            <w:proofErr w:type="spellEnd"/>
            <w:r w:rsidRPr="00C96800">
              <w:rPr>
                <w:rFonts w:ascii="Courier New" w:hAnsi="Courier New" w:cs="Courier New"/>
                <w:color w:val="000000"/>
                <w:lang w:eastAsia="de-DE"/>
              </w:rPr>
              <w:t xml:space="preserve"> to setup ul-</w:t>
            </w:r>
            <w:proofErr w:type="spellStart"/>
            <w:r w:rsidRPr="00C96800">
              <w:rPr>
                <w:rFonts w:ascii="Courier New" w:hAnsi="Courier New" w:cs="Courier New"/>
                <w:color w:val="000000"/>
                <w:lang w:eastAsia="de-DE"/>
              </w:rPr>
              <w:t>DelayValueConfig</w:t>
            </w:r>
            <w:proofErr w:type="spellEnd"/>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transmits an </w:t>
            </w:r>
            <w:proofErr w:type="spellStart"/>
            <w:r w:rsidRPr="00C96800">
              <w:rPr>
                <w:rFonts w:ascii="Courier New" w:hAnsi="Courier New" w:cs="Courier New"/>
                <w:color w:val="000000"/>
                <w:lang w:eastAsia="de-DE"/>
              </w:rPr>
              <w:t>RRCReconfigurationComplete</w:t>
            </w:r>
            <w:proofErr w:type="spellEnd"/>
            <w:r w:rsidRPr="00C96800">
              <w:rPr>
                <w:rFonts w:ascii="Courier New" w:hAnsi="Courier New" w:cs="Courier New"/>
                <w:color w:val="000000"/>
                <w:lang w:eastAsia="de-DE"/>
              </w:rPr>
              <w:t xml:space="preserve"> message.</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 xml:space="preserve"> := </w:t>
            </w:r>
            <w:proofErr w:type="spellStart"/>
            <w:r w:rsidRPr="00C96800">
              <w:rPr>
                <w:rFonts w:ascii="Courier New" w:hAnsi="Courier New" w:cs="Courier New"/>
                <w:color w:val="000000"/>
                <w:lang w:eastAsia="de-DE"/>
              </w:rPr>
              <w:t>f_NR_CellInfo_GetPhysicalCellId</w:t>
            </w:r>
            <w:proofErr w:type="spellEnd"/>
            <w:r w:rsidRPr="00C96800">
              <w:rPr>
                <w:rFonts w:ascii="Courier New" w:hAnsi="Courier New" w:cs="Courier New"/>
                <w:color w:val="000000"/>
                <w:lang w:eastAsia="de-DE"/>
              </w:rPr>
              <w:t>(nr_Cell1);</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v_AbsThreshSS_Rsrp</w:t>
            </w:r>
            <w:proofErr w:type="spellEnd"/>
            <w:r w:rsidRPr="00C96800">
              <w:rPr>
                <w:rFonts w:ascii="Courier New" w:hAnsi="Courier New" w:cs="Courier New"/>
                <w:color w:val="000000"/>
                <w:lang w:eastAsia="de-DE"/>
              </w:rPr>
              <w:t xml:space="preserve"> := 57;</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 xml:space="preserve"> := {cs_MeasObjectId1(nr_Cell1, </w:t>
            </w:r>
            <w:proofErr w:type="spellStart"/>
            <w:r w:rsidRPr="00C96800">
              <w:rPr>
                <w:rFonts w:ascii="Courier New" w:hAnsi="Courier New" w:cs="Courier New"/>
                <w:color w:val="000000"/>
                <w:lang w:eastAsia="de-DE"/>
              </w:rPr>
              <w:t>v_AbsThreshSS_Rsrp</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 xml:space="preserve"> := {cs_NR_ReportConfig_Periodical_UlDelayValueConfig_r16_setup(tsc_NR_IdReportConfigId1)};</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 xml:space="preserve"> := {cs_NR_MeasId_Config_id1_obj1_conf1};</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highlight w:val="yellow"/>
                <w:lang w:eastAsia="de-DE"/>
              </w:rPr>
              <w:t>v_DefaultRef</w:t>
            </w:r>
            <w:proofErr w:type="spellEnd"/>
            <w:r w:rsidRPr="00C96800">
              <w:rPr>
                <w:rFonts w:ascii="Courier New" w:hAnsi="Courier New" w:cs="Courier New"/>
                <w:color w:val="000000"/>
                <w:highlight w:val="yellow"/>
                <w:lang w:eastAsia="de-DE"/>
              </w:rPr>
              <w:t xml:space="preserve"> := activate(a_NR_AddDefault_IgnorePeriodicalMeasurmentReport(nr_Cell1,cr_NR_MeasurementReport_Any));</w:t>
            </w:r>
            <w:r w:rsidRPr="00C96800">
              <w:rPr>
                <w:rFonts w:ascii="Courier New" w:hAnsi="Courier New" w:cs="Courier New"/>
                <w:color w:val="000000"/>
                <w:lang w:eastAsia="de-DE"/>
              </w:rPr>
              <w:t xml:space="preserve"> //WA#WI=866597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f_NR_GenerateMeasurementConfigNR</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f_NR_SendRRCReconfiguration_MeasNR</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f_NR_PreliminaryPass</w:t>
            </w:r>
            <w:proofErr w:type="spellEnd"/>
            <w:r w:rsidRPr="00C96800">
              <w:rPr>
                <w:rFonts w:ascii="Courier New" w:hAnsi="Courier New" w:cs="Courier New"/>
                <w:color w:val="000000"/>
                <w:lang w:eastAsia="de-DE"/>
              </w:rPr>
              <w:t>(__FILE__, __LINE__, "Step 2");</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3"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UL grant to the UE at every 5ms in PDCCH occasion</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v_NR_UplinkBWP</w:t>
            </w:r>
            <w:proofErr w:type="spellEnd"/>
            <w:r w:rsidRPr="00C96800">
              <w:rPr>
                <w:rFonts w:ascii="Courier New" w:hAnsi="Courier New" w:cs="Courier New"/>
                <w:color w:val="000000"/>
                <w:lang w:eastAsia="de-DE"/>
              </w:rPr>
              <w:t xml:space="preserve"> := </w:t>
            </w:r>
            <w:proofErr w:type="spellStart"/>
            <w:r w:rsidRPr="00C96800">
              <w:rPr>
                <w:rFonts w:ascii="Courier New" w:hAnsi="Courier New" w:cs="Courier New"/>
                <w:color w:val="000000"/>
                <w:lang w:eastAsia="de-DE"/>
              </w:rPr>
              <w:t>f_NR_CellInfo_GetUplinkBWP</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tsc_NR_BWP_Id</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v_NR_ResourceAllocation</w:t>
            </w:r>
            <w:proofErr w:type="spellEnd"/>
            <w:r w:rsidRPr="00C96800">
              <w:rPr>
                <w:rFonts w:ascii="Courier New" w:hAnsi="Courier New" w:cs="Courier New"/>
                <w:color w:val="000000"/>
                <w:lang w:eastAsia="de-DE"/>
              </w:rPr>
              <w:t xml:space="preserve"> := </w:t>
            </w:r>
            <w:proofErr w:type="spellStart"/>
            <w:r w:rsidRPr="00C96800">
              <w:rPr>
                <w:rFonts w:ascii="Courier New" w:hAnsi="Courier New" w:cs="Courier New"/>
                <w:color w:val="000000"/>
                <w:lang w:eastAsia="de-DE"/>
              </w:rPr>
              <w:t>f_NR_ResourceAllocation_UplinkGrant</w:t>
            </w:r>
            <w:proofErr w:type="spellEnd"/>
            <w:r w:rsidRPr="00C96800">
              <w:rPr>
                <w:rFonts w:ascii="Courier New" w:hAnsi="Courier New" w:cs="Courier New"/>
                <w:color w:val="000000"/>
                <w:lang w:eastAsia="de-DE"/>
              </w:rPr>
              <w:t xml:space="preserve">(136, </w:t>
            </w:r>
            <w:proofErr w:type="spellStart"/>
            <w:r w:rsidRPr="00C96800">
              <w:rPr>
                <w:rFonts w:ascii="Courier New" w:hAnsi="Courier New" w:cs="Courier New"/>
                <w:color w:val="000000"/>
                <w:lang w:eastAsia="de-DE"/>
              </w:rPr>
              <w:t>v_NR_UplinkBWP</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f_NR_ULGrantConfiguration_StartPeriodicGrant</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cs_TimingInfo_Now</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v_NR_ResourceAllocation</w:t>
            </w:r>
            <w:proofErr w:type="spellEnd"/>
            <w:r w:rsidRPr="00C96800">
              <w:rPr>
                <w:rFonts w:ascii="Courier New" w:hAnsi="Courier New" w:cs="Courier New"/>
                <w:color w:val="000000"/>
                <w:lang w:eastAsia="de-DE"/>
              </w:rPr>
              <w:t>, 5); //@sic R5-223264 sic@</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4"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IP Packet on the data radio bearer associated with the dedicated 5GC bearer </w:t>
            </w:r>
            <w:proofErr w:type="spellStart"/>
            <w:r w:rsidRPr="00C96800">
              <w:rPr>
                <w:rFonts w:ascii="Courier New" w:hAnsi="Courier New" w:cs="Courier New"/>
                <w:color w:val="000000"/>
                <w:lang w:eastAsia="de-DE"/>
              </w:rPr>
              <w:t>contex</w:t>
            </w:r>
            <w:proofErr w:type="spellEnd"/>
            <w:r w:rsidRPr="00C96800">
              <w:rPr>
                <w:rFonts w:ascii="Courier New" w:hAnsi="Courier New" w:cs="Courier New"/>
                <w:color w:val="000000"/>
                <w:lang w:eastAsia="de-DE"/>
              </w:rPr>
              <w:t xml:space="preserve"> #2</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DRB.send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cas_NR_DRB_COMMON_REQ_SDAP_SDUList</w:t>
            </w:r>
            <w:proofErr w:type="spellEnd"/>
            <w:r w:rsidRPr="00C96800">
              <w:rPr>
                <w:rFonts w:ascii="Courier New" w:hAnsi="Courier New" w:cs="Courier New"/>
                <w:color w:val="000000"/>
                <w:lang w:eastAsia="de-DE"/>
              </w:rPr>
              <w:t>(nr_Cell1, v_QoS_Id5, {v_IPDataQFI5}));</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5"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loop backs the IP packet received in step 4 on DRB 2</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DRB.receive</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car_NR_DRB_COMMON_IND_SDAP_SDUList</w:t>
            </w:r>
            <w:proofErr w:type="spellEnd"/>
            <w:r w:rsidRPr="00C96800">
              <w:rPr>
                <w:rFonts w:ascii="Courier New" w:hAnsi="Courier New" w:cs="Courier New"/>
                <w:color w:val="000000"/>
                <w:lang w:eastAsia="de-DE"/>
              </w:rPr>
              <w:t>(nr_Cell1, v_QoS_Id5, {v_IPDataQFI5}));</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5A"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Check: Does the UE transmit a </w:t>
            </w:r>
            <w:proofErr w:type="spellStart"/>
            <w:r w:rsidRPr="00C96800">
              <w:rPr>
                <w:rFonts w:ascii="Courier New" w:hAnsi="Courier New" w:cs="Courier New"/>
                <w:color w:val="000000"/>
                <w:lang w:eastAsia="de-DE"/>
              </w:rPr>
              <w:t>MeasurementReport</w:t>
            </w:r>
            <w:proofErr w:type="spellEnd"/>
            <w:r w:rsidRPr="00C96800">
              <w:rPr>
                <w:rFonts w:ascii="Courier New" w:hAnsi="Courier New" w:cs="Courier New"/>
                <w:color w:val="000000"/>
                <w:lang w:eastAsia="de-DE"/>
              </w:rPr>
              <w:t xml:space="preserve"> message containing UL-PDCP-</w:t>
            </w:r>
            <w:proofErr w:type="spellStart"/>
            <w:r w:rsidRPr="00C96800">
              <w:rPr>
                <w:rFonts w:ascii="Courier New" w:hAnsi="Courier New" w:cs="Courier New"/>
                <w:color w:val="000000"/>
                <w:lang w:eastAsia="de-DE"/>
              </w:rPr>
              <w:t>DelayValueResult</w:t>
            </w:r>
            <w:proofErr w:type="spellEnd"/>
            <w:r w:rsidRPr="00C96800">
              <w:rPr>
                <w:rFonts w:ascii="Courier New" w:hAnsi="Courier New" w:cs="Courier New"/>
                <w:color w:val="000000"/>
                <w:lang w:eastAsia="de-DE"/>
              </w:rPr>
              <w:t xml:space="preserve"> for DRB#2? //WA#WI=866597</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 xml:space="preserve"> := cr_38508_MeasResults_Ul_PDCP_DelayValueResultList(-,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 -, -, {cr_38508_UL_PDCP_DelayValueResult_r16</w:t>
            </w:r>
            <w:r w:rsidRPr="00C96800">
              <w:rPr>
                <w:rFonts w:ascii="Courier New" w:hAnsi="Courier New" w:cs="Courier New"/>
                <w:color w:val="000000"/>
                <w:highlight w:val="yellow"/>
                <w:lang w:eastAsia="de-DE"/>
              </w:rPr>
              <w:t>(3,(1..10000)</w:t>
            </w:r>
            <w:r w:rsidRPr="00C96800">
              <w:rPr>
                <w:rFonts w:ascii="Courier New" w:hAnsi="Courier New" w:cs="Courier New"/>
                <w:color w:val="000000"/>
                <w:lang w:eastAsia="de-DE"/>
              </w:rPr>
              <w:t>),cr_38508_UL_PDCP_DelayValueResult_r16</w:t>
            </w:r>
            <w:r w:rsidRPr="00C96800">
              <w:rPr>
                <w:rFonts w:ascii="Courier New" w:hAnsi="Courier New" w:cs="Courier New"/>
                <w:color w:val="000000"/>
                <w:highlight w:val="yellow"/>
                <w:lang w:eastAsia="de-DE"/>
              </w:rPr>
              <w:t>(4,0)</w:t>
            </w:r>
            <w:r w:rsidRPr="00C96800">
              <w:rPr>
                <w:rFonts w:ascii="Courier New" w:hAnsi="Courier New" w:cs="Courier New"/>
                <w:color w:val="000000"/>
                <w:lang w:eastAsia="de-DE"/>
              </w:rPr>
              <w:t>}); //@sic R5-223264 sic@</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r w:rsidRPr="00C96800">
              <w:rPr>
                <w:rFonts w:ascii="Courier New" w:hAnsi="Courier New" w:cs="Courier New"/>
                <w:color w:val="000000"/>
                <w:highlight w:val="yellow"/>
                <w:lang w:eastAsia="de-DE"/>
              </w:rPr>
              <w:t>deactivate(</w:t>
            </w:r>
            <w:proofErr w:type="spellStart"/>
            <w:r w:rsidRPr="00C96800">
              <w:rPr>
                <w:rFonts w:ascii="Courier New" w:hAnsi="Courier New" w:cs="Courier New"/>
                <w:color w:val="000000"/>
                <w:highlight w:val="yellow"/>
                <w:lang w:eastAsia="de-DE"/>
              </w:rPr>
              <w:t>v_DefaultRef</w:t>
            </w:r>
            <w:proofErr w:type="spellEnd"/>
            <w:r w:rsidRPr="00C96800">
              <w:rPr>
                <w:rFonts w:ascii="Courier New" w:hAnsi="Courier New" w:cs="Courier New"/>
                <w:color w:val="000000"/>
                <w:highlight w:val="yellow"/>
                <w:lang w:eastAsia="de-DE"/>
              </w:rPr>
              <w:t>);   //WA#WI=866597</w:t>
            </w: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highlight w:val="yellow"/>
                <w:lang w:eastAsia="de-DE"/>
              </w:rPr>
              <w:t>f_NR_ReceivePeriodicMeasurementReport</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 //WA#WI=866597 to receive periodic measurement report and match one of them</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f_NR_PreliminaryPass</w:t>
            </w:r>
            <w:proofErr w:type="spellEnd"/>
            <w:r w:rsidRPr="00C96800">
              <w:rPr>
                <w:rFonts w:ascii="Courier New" w:hAnsi="Courier New" w:cs="Courier New"/>
                <w:color w:val="000000"/>
                <w:lang w:eastAsia="de-DE"/>
              </w:rPr>
              <w:t>(__FILE__, __LINE__, "Step 5A");</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v_DefaultRef</w:t>
            </w:r>
            <w:proofErr w:type="spellEnd"/>
            <w:r w:rsidRPr="00C96800">
              <w:rPr>
                <w:rFonts w:ascii="Courier New" w:hAnsi="Courier New" w:cs="Courier New"/>
                <w:color w:val="000000"/>
                <w:lang w:eastAsia="de-DE"/>
              </w:rPr>
              <w:t xml:space="preserve"> := </w:t>
            </w:r>
            <w:r w:rsidRPr="00C96800">
              <w:rPr>
                <w:rFonts w:ascii="Courier New" w:hAnsi="Courier New" w:cs="Courier New"/>
                <w:color w:val="000000"/>
                <w:highlight w:val="yellow"/>
                <w:lang w:eastAsia="de-DE"/>
              </w:rPr>
              <w:t>activate(a_NR_AddDefault_IgnorePeriodicalMeasurmentReport(nr_Cell1,cr_NR_MeasurementReport_Any)); //WA#WI=866597</w:t>
            </w: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6"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IP Packet on the data radio bearer associated with the dedicated 5GC bearer </w:t>
            </w:r>
            <w:proofErr w:type="spellStart"/>
            <w:r w:rsidRPr="00C96800">
              <w:rPr>
                <w:rFonts w:ascii="Courier New" w:hAnsi="Courier New" w:cs="Courier New"/>
                <w:color w:val="000000"/>
                <w:lang w:eastAsia="de-DE"/>
              </w:rPr>
              <w:t>contex</w:t>
            </w:r>
            <w:proofErr w:type="spellEnd"/>
            <w:r w:rsidRPr="00C96800">
              <w:rPr>
                <w:rFonts w:ascii="Courier New" w:hAnsi="Courier New" w:cs="Courier New"/>
                <w:color w:val="000000"/>
                <w:lang w:eastAsia="de-DE"/>
              </w:rPr>
              <w:t xml:space="preserve"> #3</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lastRenderedPageBreak/>
              <w:t xml:space="preserve">   </w:t>
            </w:r>
            <w:proofErr w:type="spellStart"/>
            <w:r w:rsidRPr="00C96800">
              <w:rPr>
                <w:rFonts w:ascii="Courier New" w:hAnsi="Courier New" w:cs="Courier New"/>
                <w:color w:val="000000"/>
                <w:lang w:eastAsia="de-DE"/>
              </w:rPr>
              <w:t>DRB.send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cas_NR_DRB_COMMON_REQ_SDAP_SDUList</w:t>
            </w:r>
            <w:proofErr w:type="spellEnd"/>
            <w:r w:rsidRPr="00C96800">
              <w:rPr>
                <w:rFonts w:ascii="Courier New" w:hAnsi="Courier New" w:cs="Courier New"/>
                <w:color w:val="000000"/>
                <w:lang w:eastAsia="de-DE"/>
              </w:rPr>
              <w:t xml:space="preserve">(nr_Cell1, </w:t>
            </w:r>
            <w:r w:rsidRPr="00C96800">
              <w:rPr>
                <w:rFonts w:ascii="Courier New" w:hAnsi="Courier New" w:cs="Courier New"/>
                <w:color w:val="000000"/>
                <w:highlight w:val="yellow"/>
                <w:lang w:eastAsia="de-DE"/>
              </w:rPr>
              <w:t>v_QoS_Id2, {v_IPDataQFI2</w:t>
            </w:r>
            <w:r w:rsidRPr="00C96800">
              <w:rPr>
                <w:rFonts w:ascii="Courier New" w:hAnsi="Courier New" w:cs="Courier New"/>
                <w:color w:val="000000"/>
                <w:lang w:eastAsia="de-DE"/>
              </w:rPr>
              <w:t>})); //WA#WI=866597</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7"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loop backs the IP packet received in step 6 on DRB 3</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DRB.receive</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car_NR_DRB_COMMON_IND_SDAP_SDUList</w:t>
            </w:r>
            <w:proofErr w:type="spellEnd"/>
            <w:r w:rsidRPr="00C96800">
              <w:rPr>
                <w:rFonts w:ascii="Courier New" w:hAnsi="Courier New" w:cs="Courier New"/>
                <w:color w:val="000000"/>
                <w:lang w:eastAsia="de-DE"/>
              </w:rPr>
              <w:t xml:space="preserve">(nr_Cell1, </w:t>
            </w:r>
            <w:r w:rsidRPr="00C96800">
              <w:rPr>
                <w:rFonts w:ascii="Courier New" w:hAnsi="Courier New" w:cs="Courier New"/>
                <w:color w:val="000000"/>
                <w:highlight w:val="yellow"/>
                <w:lang w:eastAsia="de-DE"/>
              </w:rPr>
              <w:t>v_QoS_Id2, {v_IPDataQFI2</w:t>
            </w:r>
            <w:r w:rsidRPr="00C96800">
              <w:rPr>
                <w:rFonts w:ascii="Courier New" w:hAnsi="Courier New" w:cs="Courier New"/>
                <w:color w:val="000000"/>
                <w:lang w:eastAsia="de-DE"/>
              </w:rPr>
              <w:t>})); //WA#WI=866597</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8"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Check: Does the UE transmit a </w:t>
            </w:r>
            <w:proofErr w:type="spellStart"/>
            <w:r w:rsidRPr="00C96800">
              <w:rPr>
                <w:rFonts w:ascii="Courier New" w:hAnsi="Courier New" w:cs="Courier New"/>
                <w:color w:val="000000"/>
                <w:lang w:eastAsia="de-DE"/>
              </w:rPr>
              <w:t>MeasurementReport</w:t>
            </w:r>
            <w:proofErr w:type="spellEnd"/>
            <w:r w:rsidRPr="00C96800">
              <w:rPr>
                <w:rFonts w:ascii="Courier New" w:hAnsi="Courier New" w:cs="Courier New"/>
                <w:color w:val="000000"/>
                <w:lang w:eastAsia="de-DE"/>
              </w:rPr>
              <w:t xml:space="preserve"> message containing UL-PDCP-</w:t>
            </w:r>
            <w:proofErr w:type="spellStart"/>
            <w:r w:rsidRPr="00C96800">
              <w:rPr>
                <w:rFonts w:ascii="Courier New" w:hAnsi="Courier New" w:cs="Courier New"/>
                <w:color w:val="000000"/>
                <w:lang w:eastAsia="de-DE"/>
              </w:rPr>
              <w:t>DelayValueResult</w:t>
            </w:r>
            <w:proofErr w:type="spellEnd"/>
            <w:r w:rsidRPr="00C96800">
              <w:rPr>
                <w:rFonts w:ascii="Courier New" w:hAnsi="Courier New" w:cs="Courier New"/>
                <w:color w:val="000000"/>
                <w:lang w:eastAsia="de-DE"/>
              </w:rPr>
              <w:t xml:space="preserve"> for DRB#2 and DRB#3</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v_MeasResults</w:t>
            </w:r>
            <w:proofErr w:type="spellEnd"/>
            <w:r w:rsidRPr="00C96800">
              <w:rPr>
                <w:rFonts w:ascii="Courier New" w:hAnsi="Courier New" w:cs="Courier New"/>
                <w:color w:val="000000"/>
                <w:lang w:eastAsia="de-DE"/>
              </w:rPr>
              <w:t xml:space="preserve"> := cr_38508_MeasResults_Ul_PDCP_DelayValueResultList(-, </w:t>
            </w:r>
            <w:proofErr w:type="spellStart"/>
            <w:r w:rsidRPr="00C96800">
              <w:rPr>
                <w:rFonts w:ascii="Courier New" w:hAnsi="Courier New" w:cs="Courier New"/>
                <w:color w:val="000000"/>
                <w:lang w:eastAsia="de-DE"/>
              </w:rPr>
              <w:t>v_PhysCellId</w:t>
            </w:r>
            <w:proofErr w:type="spellEnd"/>
            <w:r w:rsidRPr="00C96800">
              <w:rPr>
                <w:rFonts w:ascii="Courier New" w:hAnsi="Courier New" w:cs="Courier New"/>
                <w:color w:val="000000"/>
                <w:lang w:eastAsia="de-DE"/>
              </w:rPr>
              <w:t>, -, -, {cr_38508_UL_PDCP_DelayValueResult_r16</w:t>
            </w:r>
            <w:r w:rsidRPr="00C96800">
              <w:rPr>
                <w:rFonts w:ascii="Courier New" w:hAnsi="Courier New" w:cs="Courier New"/>
                <w:color w:val="000000"/>
                <w:highlight w:val="yellow"/>
                <w:lang w:eastAsia="de-DE"/>
              </w:rPr>
              <w:t>(3,0),</w:t>
            </w:r>
            <w:r w:rsidRPr="00C96800">
              <w:rPr>
                <w:rFonts w:ascii="Courier New" w:hAnsi="Courier New" w:cs="Courier New"/>
                <w:color w:val="000000"/>
                <w:lang w:eastAsia="de-DE"/>
              </w:rPr>
              <w:t xml:space="preserve"> cr_38508_UL_PDCP_DelayValueResult_r16</w:t>
            </w:r>
            <w:r w:rsidRPr="00C96800">
              <w:rPr>
                <w:rFonts w:ascii="Courier New" w:hAnsi="Courier New" w:cs="Courier New"/>
                <w:color w:val="000000"/>
                <w:highlight w:val="yellow"/>
                <w:lang w:eastAsia="de-DE"/>
              </w:rPr>
              <w:t>(4, (1..10000)</w:t>
            </w:r>
            <w:r w:rsidRPr="00C96800">
              <w:rPr>
                <w:rFonts w:ascii="Courier New" w:hAnsi="Courier New" w:cs="Courier New"/>
                <w:color w:val="000000"/>
                <w:lang w:eastAsia="de-DE"/>
              </w:rPr>
              <w:t xml:space="preserve">)}); //WA#WI=866597 </w:t>
            </w:r>
            <w:proofErr w:type="spellStart"/>
            <w:r w:rsidRPr="00C96800">
              <w:rPr>
                <w:rFonts w:ascii="Courier New" w:hAnsi="Courier New" w:cs="Courier New"/>
                <w:color w:val="000000"/>
                <w:lang w:eastAsia="de-DE"/>
              </w:rPr>
              <w:t>drb</w:t>
            </w:r>
            <w:proofErr w:type="spellEnd"/>
            <w:r w:rsidRPr="00C96800">
              <w:rPr>
                <w:rFonts w:ascii="Courier New" w:hAnsi="Courier New" w:cs="Courier New"/>
                <w:color w:val="000000"/>
                <w:lang w:eastAsia="de-DE"/>
              </w:rPr>
              <w:t xml:space="preserve"> id updated</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r w:rsidRPr="00C96800">
              <w:rPr>
                <w:rFonts w:ascii="Courier New" w:hAnsi="Courier New" w:cs="Courier New"/>
                <w:color w:val="000000"/>
                <w:highlight w:val="yellow"/>
                <w:lang w:eastAsia="de-DE"/>
              </w:rPr>
              <w:t>deactivate(</w:t>
            </w:r>
            <w:proofErr w:type="spellStart"/>
            <w:r w:rsidRPr="00C96800">
              <w:rPr>
                <w:rFonts w:ascii="Courier New" w:hAnsi="Courier New" w:cs="Courier New"/>
                <w:color w:val="000000"/>
                <w:highlight w:val="yellow"/>
                <w:lang w:eastAsia="de-DE"/>
              </w:rPr>
              <w:t>v_DefaultRef</w:t>
            </w:r>
            <w:proofErr w:type="spellEnd"/>
            <w:r w:rsidRPr="00C96800">
              <w:rPr>
                <w:rFonts w:ascii="Courier New" w:hAnsi="Courier New" w:cs="Courier New"/>
                <w:color w:val="000000"/>
                <w:highlight w:val="yellow"/>
                <w:lang w:eastAsia="de-DE"/>
              </w:rPr>
              <w:t>);   //WA#WI=866597</w:t>
            </w:r>
          </w:p>
          <w:p w:rsidR="00C96800" w:rsidRPr="00C96800" w:rsidRDefault="00C96800" w:rsidP="00C96800">
            <w:pPr>
              <w:autoSpaceDE w:val="0"/>
              <w:autoSpaceDN w:val="0"/>
              <w:adjustRightInd w:val="0"/>
              <w:spacing w:after="0"/>
              <w:rPr>
                <w:rFonts w:ascii="Courier New" w:hAnsi="Courier New" w:cs="Courier New"/>
                <w:color w:val="000000"/>
                <w:lang w:eastAsia="de-DE"/>
              </w:rPr>
            </w:pP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highlight w:val="yellow"/>
                <w:lang w:eastAsia="de-DE"/>
              </w:rPr>
              <w:t>f_NR_ReceivePeriodicMeasurementReport</w:t>
            </w:r>
            <w:proofErr w:type="spellEnd"/>
            <w:r w:rsidRPr="00C96800">
              <w:rPr>
                <w:rFonts w:ascii="Courier New" w:hAnsi="Courier New" w:cs="Courier New"/>
                <w:color w:val="000000"/>
                <w:highlight w:val="yellow"/>
                <w:lang w:eastAsia="de-DE"/>
              </w:rPr>
              <w:t xml:space="preserve">(nr_Cell1, </w:t>
            </w:r>
            <w:proofErr w:type="spellStart"/>
            <w:r w:rsidRPr="00C96800">
              <w:rPr>
                <w:rFonts w:ascii="Courier New" w:hAnsi="Courier New" w:cs="Courier New"/>
                <w:color w:val="000000"/>
                <w:highlight w:val="yellow"/>
                <w:lang w:eastAsia="de-DE"/>
              </w:rPr>
              <w:t>v_MeasResults</w:t>
            </w:r>
            <w:proofErr w:type="spellEnd"/>
            <w:r w:rsidRPr="00C96800">
              <w:rPr>
                <w:rFonts w:ascii="Courier New" w:hAnsi="Courier New" w:cs="Courier New"/>
                <w:color w:val="000000"/>
                <w:highlight w:val="yellow"/>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f_NR_PreliminaryPass</w:t>
            </w:r>
            <w:proofErr w:type="spellEnd"/>
            <w:r w:rsidRPr="00C96800">
              <w:rPr>
                <w:rFonts w:ascii="Courier New" w:hAnsi="Courier New" w:cs="Courier New"/>
                <w:color w:val="000000"/>
                <w:lang w:eastAsia="de-DE"/>
              </w:rPr>
              <w:t>(__FILE__, __LINE__, "Step 8");</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highlight w:val="yellow"/>
                <w:lang w:eastAsia="de-DE"/>
              </w:rPr>
              <w:t>v_DefaultRef</w:t>
            </w:r>
            <w:proofErr w:type="spellEnd"/>
            <w:r w:rsidRPr="00C96800">
              <w:rPr>
                <w:rFonts w:ascii="Courier New" w:hAnsi="Courier New" w:cs="Courier New"/>
                <w:color w:val="000000"/>
                <w:highlight w:val="yellow"/>
                <w:lang w:eastAsia="de-DE"/>
              </w:rPr>
              <w:t xml:space="preserve"> := activate(a_NR_AddDefault_IgnorePeriodicalMeasurmentReport(nr_Cell1,cr_NR_MeasurementReport_Any)); //WA#WI=866597</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"Steps 9-10"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w:t>
            </w:r>
            <w:proofErr w:type="spellStart"/>
            <w:r w:rsidRPr="00C96800">
              <w:rPr>
                <w:rFonts w:ascii="Courier New" w:hAnsi="Courier New" w:cs="Courier New"/>
                <w:color w:val="000000"/>
                <w:lang w:eastAsia="de-DE"/>
              </w:rPr>
              <w:t>RRCReconfiguration</w:t>
            </w:r>
            <w:proofErr w:type="spellEnd"/>
            <w:r w:rsidRPr="00C96800">
              <w:rPr>
                <w:rFonts w:ascii="Courier New" w:hAnsi="Courier New" w:cs="Courier New"/>
                <w:color w:val="000000"/>
                <w:lang w:eastAsia="de-DE"/>
              </w:rPr>
              <w:t xml:space="preserve"> message including </w:t>
            </w:r>
            <w:proofErr w:type="spellStart"/>
            <w:r w:rsidRPr="00C96800">
              <w:rPr>
                <w:rFonts w:ascii="Courier New" w:hAnsi="Courier New" w:cs="Courier New"/>
                <w:color w:val="000000"/>
                <w:lang w:eastAsia="de-DE"/>
              </w:rPr>
              <w:t>MeasConfig</w:t>
            </w:r>
            <w:proofErr w:type="spellEnd"/>
            <w:r w:rsidRPr="00C96800">
              <w:rPr>
                <w:rFonts w:ascii="Courier New" w:hAnsi="Courier New" w:cs="Courier New"/>
                <w:color w:val="000000"/>
                <w:lang w:eastAsia="de-DE"/>
              </w:rPr>
              <w:t xml:space="preserve"> to release the ul-</w:t>
            </w:r>
            <w:proofErr w:type="spellStart"/>
            <w:r w:rsidRPr="00C96800">
              <w:rPr>
                <w:rFonts w:ascii="Courier New" w:hAnsi="Courier New" w:cs="Courier New"/>
                <w:color w:val="000000"/>
                <w:lang w:eastAsia="de-DE"/>
              </w:rPr>
              <w:t>DelayValueConfig</w:t>
            </w:r>
            <w:proofErr w:type="spellEnd"/>
            <w:r w:rsidRPr="00C96800">
              <w:rPr>
                <w:rFonts w:ascii="Courier New" w:hAnsi="Courier New" w:cs="Courier New"/>
                <w:color w:val="000000"/>
                <w:lang w:eastAsia="de-DE"/>
              </w:rPr>
              <w:t xml:space="preserve"> measurement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transmits an </w:t>
            </w:r>
            <w:proofErr w:type="spellStart"/>
            <w:r w:rsidRPr="00C96800">
              <w:rPr>
                <w:rFonts w:ascii="Courier New" w:hAnsi="Courier New" w:cs="Courier New"/>
                <w:color w:val="000000"/>
                <w:lang w:eastAsia="de-DE"/>
              </w:rPr>
              <w:t>RRCReconfigurationComplete</w:t>
            </w:r>
            <w:proofErr w:type="spellEnd"/>
            <w:r w:rsidRPr="00C96800">
              <w:rPr>
                <w:rFonts w:ascii="Courier New" w:hAnsi="Courier New" w:cs="Courier New"/>
                <w:color w:val="000000"/>
                <w:lang w:eastAsia="de-DE"/>
              </w:rPr>
              <w:t xml:space="preserve"> message.</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 xml:space="preserve"> := {cs_MeasObjectId1(nr_Cell1, </w:t>
            </w:r>
            <w:proofErr w:type="spellStart"/>
            <w:r w:rsidRPr="00C96800">
              <w:rPr>
                <w:rFonts w:ascii="Courier New" w:hAnsi="Courier New" w:cs="Courier New"/>
                <w:color w:val="000000"/>
                <w:lang w:eastAsia="de-DE"/>
              </w:rPr>
              <w:t>v_AbsThreshSS_Rsrp</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 xml:space="preserve"> := {cs_NR_ReportConfig_Periodical_UlDelayValueConfig_r16_release(tsc_NR_IdReportConfigId1)};</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 xml:space="preserve"> := {cs_NR_MeasId_Config_id1_obj1_conf1};</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f_NR_GenerateMeasurementConfigNR</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v_MeasuredObjectList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v_ReportConfigList</w:t>
            </w:r>
            <w:proofErr w:type="spellEnd"/>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v_MeasIdConfigList</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f_NR_SendRRCReconfiguration_MeasNR</w:t>
            </w:r>
            <w:proofErr w:type="spellEnd"/>
            <w:r w:rsidRPr="00C96800">
              <w:rPr>
                <w:rFonts w:ascii="Courier New" w:hAnsi="Courier New" w:cs="Courier New"/>
                <w:color w:val="000000"/>
                <w:lang w:eastAsia="de-DE"/>
              </w:rPr>
              <w:t xml:space="preserve">(nr_Cell1, </w:t>
            </w:r>
            <w:proofErr w:type="spellStart"/>
            <w:r w:rsidRPr="00C96800">
              <w:rPr>
                <w:rFonts w:ascii="Courier New" w:hAnsi="Courier New" w:cs="Courier New"/>
                <w:color w:val="000000"/>
                <w:lang w:eastAsia="de-DE"/>
              </w:rPr>
              <w:t>v_MeasConfig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"Steps  11-14 "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//Parallel behaviour</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//Check: Does the UE transmit a </w:t>
            </w:r>
            <w:proofErr w:type="spellStart"/>
            <w:r w:rsidRPr="00C96800">
              <w:rPr>
                <w:rFonts w:ascii="Courier New" w:hAnsi="Courier New" w:cs="Courier New"/>
                <w:color w:val="000000"/>
                <w:lang w:eastAsia="de-DE"/>
              </w:rPr>
              <w:t>MeasurementReport</w:t>
            </w:r>
            <w:proofErr w:type="spellEnd"/>
            <w:r w:rsidRPr="00C96800">
              <w:rPr>
                <w:rFonts w:ascii="Courier New" w:hAnsi="Courier New" w:cs="Courier New"/>
                <w:color w:val="000000"/>
                <w:lang w:eastAsia="de-DE"/>
              </w:rPr>
              <w:t xml:space="preserve"> message containing UL-PDCP-</w:t>
            </w:r>
            <w:proofErr w:type="spellStart"/>
            <w:r w:rsidRPr="00C96800">
              <w:rPr>
                <w:rFonts w:ascii="Courier New" w:hAnsi="Courier New" w:cs="Courier New"/>
                <w:color w:val="000000"/>
                <w:lang w:eastAsia="de-DE"/>
              </w:rPr>
              <w:t>DelayValueResult</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highlight w:val="yellow"/>
                <w:lang w:eastAsia="de-DE"/>
              </w:rPr>
            </w:pPr>
            <w:r w:rsidRPr="00C96800">
              <w:rPr>
                <w:rFonts w:ascii="Courier New" w:hAnsi="Courier New" w:cs="Courier New"/>
                <w:color w:val="000000"/>
                <w:lang w:eastAsia="de-DE"/>
              </w:rPr>
              <w:t xml:space="preserve">   </w:t>
            </w:r>
            <w:r w:rsidRPr="00C96800">
              <w:rPr>
                <w:rFonts w:ascii="Courier New" w:hAnsi="Courier New" w:cs="Courier New"/>
                <w:color w:val="000000"/>
                <w:highlight w:val="yellow"/>
                <w:lang w:eastAsia="de-DE"/>
              </w:rPr>
              <w:t>//WA#WI=866597</w:t>
            </w:r>
          </w:p>
          <w:p w:rsidR="00C96800" w:rsidRPr="00C96800" w:rsidRDefault="00C96800" w:rsidP="00C96800">
            <w:pPr>
              <w:autoSpaceDE w:val="0"/>
              <w:autoSpaceDN w:val="0"/>
              <w:adjustRightInd w:val="0"/>
              <w:spacing w:after="0"/>
              <w:rPr>
                <w:rFonts w:ascii="Courier New" w:hAnsi="Courier New" w:cs="Courier New"/>
                <w:color w:val="000000"/>
                <w:highlight w:val="yellow"/>
                <w:lang w:eastAsia="de-DE"/>
              </w:rPr>
            </w:pPr>
            <w:r w:rsidRPr="00C96800">
              <w:rPr>
                <w:rFonts w:ascii="Courier New" w:hAnsi="Courier New" w:cs="Courier New"/>
                <w:color w:val="000000"/>
                <w:highlight w:val="yellow"/>
                <w:lang w:eastAsia="de-DE"/>
              </w:rPr>
              <w:t xml:space="preserve">   </w:t>
            </w:r>
            <w:proofErr w:type="spellStart"/>
            <w:r w:rsidRPr="00C96800">
              <w:rPr>
                <w:rFonts w:ascii="Courier New" w:hAnsi="Courier New" w:cs="Courier New"/>
                <w:color w:val="000000"/>
                <w:highlight w:val="yellow"/>
                <w:lang w:eastAsia="de-DE"/>
              </w:rPr>
              <w:t>v_MeasResults</w:t>
            </w:r>
            <w:proofErr w:type="spellEnd"/>
            <w:r w:rsidRPr="00C96800">
              <w:rPr>
                <w:rFonts w:ascii="Courier New" w:hAnsi="Courier New" w:cs="Courier New"/>
                <w:color w:val="000000"/>
                <w:highlight w:val="yellow"/>
                <w:lang w:eastAsia="de-DE"/>
              </w:rPr>
              <w:t xml:space="preserve"> := cr_38508_MeasResults_Ul_PDCP_DelayValueResultList(-, </w:t>
            </w:r>
            <w:proofErr w:type="spellStart"/>
            <w:r w:rsidRPr="00C96800">
              <w:rPr>
                <w:rFonts w:ascii="Courier New" w:hAnsi="Courier New" w:cs="Courier New"/>
                <w:color w:val="000000"/>
                <w:highlight w:val="yellow"/>
                <w:lang w:eastAsia="de-DE"/>
              </w:rPr>
              <w:t>v_PhysCellId</w:t>
            </w:r>
            <w:proofErr w:type="spellEnd"/>
            <w:r w:rsidRPr="00C96800">
              <w:rPr>
                <w:rFonts w:ascii="Courier New" w:hAnsi="Courier New" w:cs="Courier New"/>
                <w:color w:val="000000"/>
                <w:highlight w:val="yellow"/>
                <w:lang w:eastAsia="de-DE"/>
              </w:rPr>
              <w:t>, -, -, ?); //@sic R5-222264 sic@</w:t>
            </w:r>
          </w:p>
          <w:p w:rsidR="00C96800" w:rsidRPr="00C96800" w:rsidRDefault="00C96800" w:rsidP="00C96800">
            <w:pPr>
              <w:autoSpaceDE w:val="0"/>
              <w:autoSpaceDN w:val="0"/>
              <w:adjustRightInd w:val="0"/>
              <w:spacing w:after="0"/>
              <w:rPr>
                <w:rFonts w:ascii="Courier New" w:hAnsi="Courier New" w:cs="Courier New"/>
                <w:color w:val="000000"/>
                <w:highlight w:val="yellow"/>
                <w:lang w:eastAsia="de-DE"/>
              </w:rPr>
            </w:pPr>
            <w:r w:rsidRPr="00C96800">
              <w:rPr>
                <w:rFonts w:ascii="Courier New" w:hAnsi="Courier New" w:cs="Courier New"/>
                <w:color w:val="000000"/>
                <w:highlight w:val="yellow"/>
                <w:lang w:eastAsia="de-DE"/>
              </w:rPr>
              <w:t xml:space="preserve">   </w:t>
            </w:r>
            <w:proofErr w:type="spellStart"/>
            <w:r w:rsidRPr="00C96800">
              <w:rPr>
                <w:rFonts w:ascii="Courier New" w:hAnsi="Courier New" w:cs="Courier New"/>
                <w:color w:val="000000"/>
                <w:highlight w:val="yellow"/>
                <w:lang w:eastAsia="de-DE"/>
              </w:rPr>
              <w:t>v_MeasResults_NoDelayValue</w:t>
            </w:r>
            <w:proofErr w:type="spellEnd"/>
            <w:r w:rsidRPr="00C96800">
              <w:rPr>
                <w:rFonts w:ascii="Courier New" w:hAnsi="Courier New" w:cs="Courier New"/>
                <w:color w:val="000000"/>
                <w:highlight w:val="yellow"/>
                <w:lang w:eastAsia="de-DE"/>
              </w:rPr>
              <w:t xml:space="preserve"> := cr_38508_MeasResults_Ul_PDCP_DelayValueResultList(-, </w:t>
            </w:r>
            <w:proofErr w:type="spellStart"/>
            <w:r w:rsidRPr="00C96800">
              <w:rPr>
                <w:rFonts w:ascii="Courier New" w:hAnsi="Courier New" w:cs="Courier New"/>
                <w:color w:val="000000"/>
                <w:highlight w:val="yellow"/>
                <w:lang w:eastAsia="de-DE"/>
              </w:rPr>
              <w:t>v_PhysCellId</w:t>
            </w:r>
            <w:proofErr w:type="spellEnd"/>
            <w:r w:rsidRPr="00C96800">
              <w:rPr>
                <w:rFonts w:ascii="Courier New" w:hAnsi="Courier New" w:cs="Courier New"/>
                <w:color w:val="000000"/>
                <w:highlight w:val="yellow"/>
                <w:lang w:eastAsia="de-DE"/>
              </w:rPr>
              <w:t>, -, -, omit); //@sic R5-222264 sic@</w:t>
            </w:r>
          </w:p>
          <w:p w:rsidR="00C96800" w:rsidRPr="00C96800" w:rsidRDefault="00C96800" w:rsidP="00C96800">
            <w:pPr>
              <w:autoSpaceDE w:val="0"/>
              <w:autoSpaceDN w:val="0"/>
              <w:adjustRightInd w:val="0"/>
              <w:spacing w:after="0"/>
              <w:rPr>
                <w:rFonts w:ascii="Courier New" w:hAnsi="Courier New" w:cs="Courier New"/>
                <w:color w:val="000000"/>
                <w:highlight w:val="yellow"/>
                <w:lang w:eastAsia="de-DE"/>
              </w:rPr>
            </w:pPr>
            <w:r w:rsidRPr="00C96800">
              <w:rPr>
                <w:rFonts w:ascii="Courier New" w:hAnsi="Courier New" w:cs="Courier New"/>
                <w:color w:val="000000"/>
                <w:highlight w:val="yellow"/>
                <w:lang w:eastAsia="de-DE"/>
              </w:rPr>
              <w:t xml:space="preserve">   deactivate(</w:t>
            </w:r>
            <w:proofErr w:type="spellStart"/>
            <w:r w:rsidRPr="00C96800">
              <w:rPr>
                <w:rFonts w:ascii="Courier New" w:hAnsi="Courier New" w:cs="Courier New"/>
                <w:color w:val="000000"/>
                <w:highlight w:val="yellow"/>
                <w:lang w:eastAsia="de-DE"/>
              </w:rPr>
              <w:t>v_DefaultRef</w:t>
            </w:r>
            <w:proofErr w:type="spellEnd"/>
            <w:r w:rsidRPr="00C96800">
              <w:rPr>
                <w:rFonts w:ascii="Courier New" w:hAnsi="Courier New" w:cs="Courier New"/>
                <w:color w:val="000000"/>
                <w:highlight w:val="yellow"/>
                <w:lang w:eastAsia="de-DE"/>
              </w:rPr>
              <w:t>);   //WA#WI=866597</w:t>
            </w:r>
          </w:p>
          <w:p w:rsidR="00C96800" w:rsidRPr="00C96800" w:rsidRDefault="00C96800" w:rsidP="00C96800">
            <w:pPr>
              <w:autoSpaceDE w:val="0"/>
              <w:autoSpaceDN w:val="0"/>
              <w:adjustRightInd w:val="0"/>
              <w:spacing w:after="0"/>
              <w:rPr>
                <w:rFonts w:ascii="Courier New" w:hAnsi="Courier New" w:cs="Courier New"/>
                <w:color w:val="000000"/>
                <w:highlight w:val="yellow"/>
                <w:lang w:eastAsia="de-DE"/>
              </w:rPr>
            </w:pPr>
            <w:r w:rsidRPr="00C96800">
              <w:rPr>
                <w:rFonts w:ascii="Courier New" w:hAnsi="Courier New" w:cs="Courier New"/>
                <w:color w:val="000000"/>
                <w:highlight w:val="yellow"/>
                <w:lang w:eastAsia="de-DE"/>
              </w:rPr>
              <w:t xml:space="preserve">   </w:t>
            </w:r>
            <w:proofErr w:type="spellStart"/>
            <w:r w:rsidRPr="00C96800">
              <w:rPr>
                <w:rFonts w:ascii="Courier New" w:hAnsi="Courier New" w:cs="Courier New"/>
                <w:color w:val="000000"/>
                <w:highlight w:val="yellow"/>
                <w:lang w:eastAsia="de-DE"/>
              </w:rPr>
              <w:t>f_NR_Check_NoDelayValueMeasurementReport</w:t>
            </w:r>
            <w:proofErr w:type="spellEnd"/>
            <w:r w:rsidRPr="00C96800">
              <w:rPr>
                <w:rFonts w:ascii="Courier New" w:hAnsi="Courier New" w:cs="Courier New"/>
                <w:color w:val="000000"/>
                <w:highlight w:val="yellow"/>
                <w:lang w:eastAsia="de-DE"/>
              </w:rPr>
              <w:t xml:space="preserve">(10.0, nr_Cell1, </w:t>
            </w:r>
            <w:proofErr w:type="spellStart"/>
            <w:r w:rsidRPr="00C96800">
              <w:rPr>
                <w:rFonts w:ascii="Courier New" w:hAnsi="Courier New" w:cs="Courier New"/>
                <w:color w:val="000000"/>
                <w:highlight w:val="yellow"/>
                <w:lang w:eastAsia="de-DE"/>
              </w:rPr>
              <w:t>v_MeasResults,v_MeasResults_NoDelayValue</w:t>
            </w:r>
            <w:proofErr w:type="spellEnd"/>
            <w:r w:rsidRPr="00C96800">
              <w:rPr>
                <w:rFonts w:ascii="Courier New" w:hAnsi="Courier New" w:cs="Courier New"/>
                <w:color w:val="000000"/>
                <w:highlight w:val="yellow"/>
                <w:lang w:eastAsia="de-DE"/>
              </w:rPr>
              <w:t xml:space="preserve"> ); //@sic R5-222264 sic@</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highlight w:val="yellow"/>
                <w:lang w:eastAsia="de-DE"/>
              </w:rPr>
              <w:t xml:space="preserve">   </w:t>
            </w:r>
            <w:proofErr w:type="spellStart"/>
            <w:r w:rsidRPr="00C96800">
              <w:rPr>
                <w:rFonts w:ascii="Courier New" w:hAnsi="Courier New" w:cs="Courier New"/>
                <w:color w:val="000000"/>
                <w:highlight w:val="yellow"/>
                <w:lang w:eastAsia="de-DE"/>
              </w:rPr>
              <w:t>v_DefaultRef</w:t>
            </w:r>
            <w:proofErr w:type="spellEnd"/>
            <w:r w:rsidRPr="00C96800">
              <w:rPr>
                <w:rFonts w:ascii="Courier New" w:hAnsi="Courier New" w:cs="Courier New"/>
                <w:color w:val="000000"/>
                <w:highlight w:val="yellow"/>
                <w:lang w:eastAsia="de-DE"/>
              </w:rPr>
              <w:t xml:space="preserve"> := activate(a_NR_AddDefault_IgnorePeriodicalMeasurmentReport(nr_Cell1,cr_NR_MeasurementReport_Any)); //WA#WI=866597</w:t>
            </w: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11"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IP Packet on the data radio bearer associated with the dedicated 5GC bearer </w:t>
            </w:r>
            <w:proofErr w:type="spellStart"/>
            <w:r w:rsidRPr="00C96800">
              <w:rPr>
                <w:rFonts w:ascii="Courier New" w:hAnsi="Courier New" w:cs="Courier New"/>
                <w:color w:val="000000"/>
                <w:lang w:eastAsia="de-DE"/>
              </w:rPr>
              <w:t>contex</w:t>
            </w:r>
            <w:proofErr w:type="spellEnd"/>
            <w:r w:rsidRPr="00C96800">
              <w:rPr>
                <w:rFonts w:ascii="Courier New" w:hAnsi="Courier New" w:cs="Courier New"/>
                <w:color w:val="000000"/>
                <w:lang w:eastAsia="de-DE"/>
              </w:rPr>
              <w:t xml:space="preserve"> #2</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DRB.send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cas_NR_DRB_COMMON_REQ_SDAP_SDUList</w:t>
            </w:r>
            <w:proofErr w:type="spellEnd"/>
            <w:r w:rsidRPr="00C96800">
              <w:rPr>
                <w:rFonts w:ascii="Courier New" w:hAnsi="Courier New" w:cs="Courier New"/>
                <w:color w:val="000000"/>
                <w:lang w:eastAsia="de-DE"/>
              </w:rPr>
              <w:t>(nr_Cell1, v_QoS_Id5, {v_IPDataQFI5}));</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12"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loop backs the IP packet received in step 4 on DRB 2</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lastRenderedPageBreak/>
              <w:t xml:space="preserve">   </w:t>
            </w:r>
            <w:proofErr w:type="spellStart"/>
            <w:r w:rsidRPr="00C96800">
              <w:rPr>
                <w:rFonts w:ascii="Courier New" w:hAnsi="Courier New" w:cs="Courier New"/>
                <w:color w:val="000000"/>
                <w:lang w:eastAsia="de-DE"/>
              </w:rPr>
              <w:t>DRB.receive</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car_NR_DRB_COMMON_IND_SDAP_SDUList</w:t>
            </w:r>
            <w:proofErr w:type="spellEnd"/>
            <w:r w:rsidRPr="00C96800">
              <w:rPr>
                <w:rFonts w:ascii="Courier New" w:hAnsi="Courier New" w:cs="Courier New"/>
                <w:color w:val="000000"/>
                <w:lang w:eastAsia="de-DE"/>
              </w:rPr>
              <w:t>(nr_Cell1, v_QoS_Id5, {v_IPDataQFI5}));</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13"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SS transmits an IP Packet on the data radio bearer associated with the dedicated 5GC bearer </w:t>
            </w:r>
            <w:proofErr w:type="spellStart"/>
            <w:r w:rsidRPr="00C96800">
              <w:rPr>
                <w:rFonts w:ascii="Courier New" w:hAnsi="Courier New" w:cs="Courier New"/>
                <w:color w:val="000000"/>
                <w:lang w:eastAsia="de-DE"/>
              </w:rPr>
              <w:t>contex</w:t>
            </w:r>
            <w:proofErr w:type="spellEnd"/>
            <w:r w:rsidRPr="00C96800">
              <w:rPr>
                <w:rFonts w:ascii="Courier New" w:hAnsi="Courier New" w:cs="Courier New"/>
                <w:color w:val="000000"/>
                <w:lang w:eastAsia="de-DE"/>
              </w:rPr>
              <w:t xml:space="preserve"> #3</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DRB.send</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cas_NR_DRB_COMMON_REQ_SDAP_SDUList</w:t>
            </w:r>
            <w:proofErr w:type="spellEnd"/>
            <w:r w:rsidRPr="00C96800">
              <w:rPr>
                <w:rFonts w:ascii="Courier New" w:hAnsi="Courier New" w:cs="Courier New"/>
                <w:color w:val="000000"/>
                <w:lang w:eastAsia="de-DE"/>
              </w:rPr>
              <w:t xml:space="preserve">(nr_Cell1, </w:t>
            </w:r>
            <w:r w:rsidRPr="00C96800">
              <w:rPr>
                <w:rFonts w:ascii="Courier New" w:hAnsi="Courier New" w:cs="Courier New"/>
                <w:color w:val="000000"/>
                <w:highlight w:val="yellow"/>
                <w:lang w:eastAsia="de-DE"/>
              </w:rPr>
              <w:t>v_QoS_Id2, {v_IPDataQFI2</w:t>
            </w:r>
            <w:r w:rsidRPr="00C96800">
              <w:rPr>
                <w:rFonts w:ascii="Courier New" w:hAnsi="Courier New" w:cs="Courier New"/>
                <w:color w:val="000000"/>
                <w:lang w:eastAsia="de-DE"/>
              </w:rPr>
              <w:t>})); //WA#WI=866597</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 xml:space="preserve"> "Step 14" </w:t>
            </w:r>
            <w:proofErr w:type="spellStart"/>
            <w:r w:rsidRPr="00C96800">
              <w:rPr>
                <w:rFonts w:ascii="Courier New" w:hAnsi="Courier New" w:cs="Courier New"/>
                <w:color w:val="000000"/>
                <w:lang w:eastAsia="de-DE"/>
              </w:rPr>
              <w:t>siclog</w:t>
            </w:r>
            <w:proofErr w:type="spellEnd"/>
            <w:r w:rsidRPr="00C96800">
              <w:rPr>
                <w:rFonts w:ascii="Courier New" w:hAnsi="Courier New" w:cs="Courier New"/>
                <w:color w:val="000000"/>
                <w:lang w:eastAsia="de-DE"/>
              </w:rPr>
              <w:t>@</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 The UE loop backs the IP packet received in step 13 on DRB 3</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lang w:eastAsia="de-DE"/>
              </w:rPr>
              <w:t>DRB.receive</w:t>
            </w:r>
            <w:proofErr w:type="spellEnd"/>
            <w:r w:rsidRPr="00C96800">
              <w:rPr>
                <w:rFonts w:ascii="Courier New" w:hAnsi="Courier New" w:cs="Courier New"/>
                <w:color w:val="000000"/>
                <w:lang w:eastAsia="de-DE"/>
              </w:rPr>
              <w:t>(</w:t>
            </w:r>
            <w:proofErr w:type="spellStart"/>
            <w:r w:rsidRPr="00C96800">
              <w:rPr>
                <w:rFonts w:ascii="Courier New" w:hAnsi="Courier New" w:cs="Courier New"/>
                <w:color w:val="000000"/>
                <w:lang w:eastAsia="de-DE"/>
              </w:rPr>
              <w:t>car_NR_DRB_COMMON_IND_SDAP_SDUList</w:t>
            </w:r>
            <w:proofErr w:type="spellEnd"/>
            <w:r w:rsidRPr="00C96800">
              <w:rPr>
                <w:rFonts w:ascii="Courier New" w:hAnsi="Courier New" w:cs="Courier New"/>
                <w:color w:val="000000"/>
                <w:lang w:eastAsia="de-DE"/>
              </w:rPr>
              <w:t xml:space="preserve">(nr_Cell1, </w:t>
            </w:r>
            <w:r w:rsidRPr="00C96800">
              <w:rPr>
                <w:rFonts w:ascii="Courier New" w:hAnsi="Courier New" w:cs="Courier New"/>
                <w:color w:val="000000"/>
                <w:highlight w:val="yellow"/>
                <w:lang w:eastAsia="de-DE"/>
              </w:rPr>
              <w:t>v_QoS_Id2, {v_IPDataQFI2</w:t>
            </w:r>
            <w:r w:rsidRPr="00C96800">
              <w:rPr>
                <w:rFonts w:ascii="Courier New" w:hAnsi="Courier New" w:cs="Courier New"/>
                <w:color w:val="000000"/>
                <w:lang w:eastAsia="de-DE"/>
              </w:rPr>
              <w:t>})); //WA#WI=866597</w:t>
            </w:r>
          </w:p>
          <w:p w:rsidR="00C96800" w:rsidRPr="00C96800" w:rsidRDefault="00C96800" w:rsidP="00C96800">
            <w:pPr>
              <w:autoSpaceDE w:val="0"/>
              <w:autoSpaceDN w:val="0"/>
              <w:adjustRightInd w:val="0"/>
              <w:spacing w:after="0"/>
              <w:rPr>
                <w:rFonts w:ascii="Courier New" w:hAnsi="Courier New" w:cs="Courier New"/>
                <w:color w:val="000000"/>
                <w:highlight w:val="yellow"/>
                <w:lang w:eastAsia="de-DE"/>
              </w:rPr>
            </w:pPr>
            <w:r w:rsidRPr="00C96800">
              <w:rPr>
                <w:rFonts w:ascii="Courier New" w:hAnsi="Courier New" w:cs="Courier New"/>
                <w:color w:val="000000"/>
                <w:lang w:eastAsia="de-DE"/>
              </w:rPr>
              <w:t xml:space="preserve">   </w:t>
            </w:r>
            <w:proofErr w:type="spellStart"/>
            <w:r w:rsidRPr="00C96800">
              <w:rPr>
                <w:rFonts w:ascii="Courier New" w:hAnsi="Courier New" w:cs="Courier New"/>
                <w:color w:val="000000"/>
                <w:highlight w:val="yellow"/>
                <w:lang w:eastAsia="de-DE"/>
              </w:rPr>
              <w:t>f_NR_RRCRelease</w:t>
            </w:r>
            <w:proofErr w:type="spellEnd"/>
            <w:r w:rsidRPr="00C96800">
              <w:rPr>
                <w:rFonts w:ascii="Courier New" w:hAnsi="Courier New" w:cs="Courier New"/>
                <w:color w:val="000000"/>
                <w:highlight w:val="yellow"/>
                <w:lang w:eastAsia="de-DE"/>
              </w:rPr>
              <w:t>(nr_Cell1); //WA#WI=866597</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highlight w:val="yellow"/>
                <w:lang w:eastAsia="de-DE"/>
              </w:rPr>
              <w:t xml:space="preserve">   deactivate(</w:t>
            </w:r>
            <w:proofErr w:type="spellStart"/>
            <w:r w:rsidRPr="00C96800">
              <w:rPr>
                <w:rFonts w:ascii="Courier New" w:hAnsi="Courier New" w:cs="Courier New"/>
                <w:color w:val="000000"/>
                <w:highlight w:val="yellow"/>
                <w:lang w:eastAsia="de-DE"/>
              </w:rPr>
              <w:t>v_DefaultRef</w:t>
            </w:r>
            <w:proofErr w:type="spellEnd"/>
            <w:r w:rsidRPr="00C96800">
              <w:rPr>
                <w:rFonts w:ascii="Courier New" w:hAnsi="Courier New" w:cs="Courier New"/>
                <w:color w:val="000000"/>
                <w:highlight w:val="yellow"/>
                <w:lang w:eastAsia="de-DE"/>
              </w:rPr>
              <w:t>);   //WA#WI=866597</w:t>
            </w:r>
          </w:p>
          <w:p w:rsidR="00C96800" w:rsidRPr="00C96800"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}//end of f_TC_8_1_6_1_1_2_NR5GC_TestBody</w:t>
            </w:r>
          </w:p>
          <w:p w:rsidR="006C7BF1" w:rsidRPr="00DA356D" w:rsidRDefault="00C96800" w:rsidP="00C96800">
            <w:pPr>
              <w:autoSpaceDE w:val="0"/>
              <w:autoSpaceDN w:val="0"/>
              <w:adjustRightInd w:val="0"/>
              <w:spacing w:after="0"/>
              <w:rPr>
                <w:rFonts w:ascii="Courier New" w:hAnsi="Courier New" w:cs="Courier New"/>
                <w:color w:val="000000"/>
                <w:lang w:eastAsia="de-DE"/>
              </w:rPr>
            </w:pPr>
            <w:r w:rsidRPr="00C96800">
              <w:rPr>
                <w:rFonts w:ascii="Courier New" w:hAnsi="Courier New" w:cs="Courier New"/>
                <w:color w:val="000000"/>
                <w:lang w:eastAsia="de-DE"/>
              </w:rPr>
              <w:t xml:space="preserve">    </w:t>
            </w:r>
          </w:p>
        </w:tc>
      </w:tr>
      <w:tr w:rsidR="00C96800" w:rsidRPr="00CD057D" w:rsidTr="009E42BE">
        <w:tc>
          <w:tcPr>
            <w:tcW w:w="9776" w:type="dxa"/>
            <w:tcBorders>
              <w:top w:val="single" w:sz="4" w:space="0" w:color="auto"/>
              <w:left w:val="single" w:sz="4" w:space="0" w:color="auto"/>
              <w:bottom w:val="single" w:sz="4" w:space="0" w:color="auto"/>
              <w:right w:val="single" w:sz="4" w:space="0" w:color="auto"/>
            </w:tcBorders>
          </w:tcPr>
          <w:p w:rsidR="00C96800" w:rsidRPr="00C96800" w:rsidRDefault="00C96800" w:rsidP="00C96800">
            <w:pPr>
              <w:autoSpaceDE w:val="0"/>
              <w:autoSpaceDN w:val="0"/>
              <w:adjustRightInd w:val="0"/>
              <w:spacing w:after="0"/>
              <w:rPr>
                <w:rFonts w:ascii="Courier New" w:hAnsi="Courier New" w:cs="Courier New"/>
                <w:color w:val="000000"/>
                <w:lang w:eastAsia="de-DE"/>
              </w:rPr>
            </w:pPr>
          </w:p>
        </w:tc>
      </w:tr>
    </w:tbl>
    <w:p w:rsidR="006C7BF1" w:rsidRDefault="006C7BF1" w:rsidP="006C7BF1">
      <w:pPr>
        <w:rPr>
          <w:lang w:eastAsia="en-GB"/>
        </w:rPr>
      </w:pPr>
    </w:p>
    <w:p w:rsidR="009E42BE" w:rsidRDefault="009E42BE" w:rsidP="009E42BE">
      <w:pPr>
        <w:pStyle w:val="Heading2"/>
        <w:numPr>
          <w:ilvl w:val="1"/>
          <w:numId w:val="2"/>
        </w:numPr>
        <w:overflowPunct w:val="0"/>
        <w:autoSpaceDE w:val="0"/>
        <w:autoSpaceDN w:val="0"/>
        <w:adjustRightInd w:val="0"/>
        <w:spacing w:before="480"/>
        <w:rPr>
          <w:rFonts w:cs="Arial"/>
          <w:b/>
          <w:color w:val="000000"/>
          <w:lang w:eastAsia="en-GB"/>
        </w:rPr>
      </w:pPr>
      <w:bookmarkStart w:id="16" w:name="_Toc110865493"/>
      <w:proofErr w:type="spellStart"/>
      <w:r w:rsidRPr="009E42BE">
        <w:rPr>
          <w:rFonts w:cs="Arial"/>
          <w:b/>
          <w:color w:val="000000"/>
          <w:lang w:eastAsia="en-GB"/>
        </w:rPr>
        <w:t>f_NR_Check_NoDelayValueMeasurementReport</w:t>
      </w:r>
      <w:bookmarkEnd w:id="16"/>
      <w:proofErr w:type="spellEnd"/>
      <w:r w:rsidRPr="009E42BE">
        <w:rPr>
          <w:rFonts w:cs="Arial"/>
          <w:b/>
          <w:color w:val="000000"/>
          <w:lang w:eastAsia="en-GB"/>
        </w:rPr>
        <w:t xml:space="preserve"> </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E42BE" w:rsidTr="009E42BE">
        <w:tc>
          <w:tcPr>
            <w:tcW w:w="1985" w:type="dxa"/>
            <w:tcBorders>
              <w:top w:val="single" w:sz="4" w:space="0" w:color="auto"/>
              <w:left w:val="single" w:sz="4" w:space="0" w:color="auto"/>
              <w:bottom w:val="single" w:sz="4" w:space="0" w:color="auto"/>
              <w:right w:val="single" w:sz="4" w:space="0" w:color="auto"/>
            </w:tcBorders>
            <w:hideMark/>
          </w:tcPr>
          <w:p w:rsidR="009E42BE" w:rsidRDefault="009E42BE" w:rsidP="009E42BE">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9E42BE" w:rsidRPr="00B333B6" w:rsidRDefault="009E42BE" w:rsidP="009E42BE">
            <w:pPr>
              <w:pStyle w:val="CRCoverPage"/>
              <w:spacing w:after="0"/>
              <w:rPr>
                <w:rFonts w:cs="Arial"/>
                <w:lang w:eastAsia="en-GB"/>
              </w:rPr>
            </w:pPr>
            <w:proofErr w:type="spellStart"/>
            <w:r w:rsidRPr="009E42BE">
              <w:rPr>
                <w:rFonts w:cs="Arial"/>
                <w:lang w:eastAsia="en-GB"/>
              </w:rPr>
              <w:t>f_NR_Check_NoDelayValueMeasurementReport</w:t>
            </w:r>
            <w:proofErr w:type="spellEnd"/>
          </w:p>
        </w:tc>
      </w:tr>
      <w:tr w:rsidR="009E42BE" w:rsidTr="009E42BE">
        <w:trPr>
          <w:trHeight w:val="350"/>
        </w:trPr>
        <w:tc>
          <w:tcPr>
            <w:tcW w:w="1985" w:type="dxa"/>
            <w:tcBorders>
              <w:top w:val="single" w:sz="4" w:space="0" w:color="auto"/>
              <w:left w:val="single" w:sz="4" w:space="0" w:color="auto"/>
              <w:bottom w:val="single" w:sz="4" w:space="0" w:color="auto"/>
              <w:right w:val="single" w:sz="4" w:space="0" w:color="auto"/>
            </w:tcBorders>
            <w:hideMark/>
          </w:tcPr>
          <w:p w:rsidR="009E42BE" w:rsidRDefault="009E42BE" w:rsidP="009E42B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CC6B3D" w:rsidRDefault="00CC6B3D" w:rsidP="00CC6B3D">
            <w:pPr>
              <w:pStyle w:val="CRCoverPage"/>
              <w:spacing w:after="0"/>
              <w:rPr>
                <w:rFonts w:cs="Arial"/>
                <w:lang w:eastAsia="en-GB"/>
              </w:rPr>
            </w:pPr>
            <w:r>
              <w:rPr>
                <w:rFonts w:cs="Arial"/>
                <w:lang w:eastAsia="en-GB"/>
              </w:rPr>
              <w:t xml:space="preserve">At Step 9  the </w:t>
            </w:r>
            <w:proofErr w:type="spellStart"/>
            <w:r>
              <w:rPr>
                <w:rFonts w:cs="Arial"/>
                <w:lang w:eastAsia="en-GB"/>
              </w:rPr>
              <w:t>RRCReconfiguration</w:t>
            </w:r>
            <w:proofErr w:type="spellEnd"/>
            <w:r>
              <w:rPr>
                <w:rFonts w:cs="Arial"/>
                <w:lang w:eastAsia="en-GB"/>
              </w:rPr>
              <w:t xml:space="preserve"> message releases the </w:t>
            </w:r>
            <w:proofErr w:type="spellStart"/>
            <w:r w:rsidRPr="006F06C2">
              <w:rPr>
                <w:i/>
              </w:rPr>
              <w:t>DelayValueConfig</w:t>
            </w:r>
            <w:proofErr w:type="spellEnd"/>
            <w:r w:rsidRPr="006F06C2">
              <w:t xml:space="preserve"> measurement</w:t>
            </w:r>
            <w:r>
              <w:t xml:space="preserve">, but the </w:t>
            </w:r>
            <w:r>
              <w:rPr>
                <w:rFonts w:cs="Arial"/>
                <w:lang w:eastAsia="en-GB"/>
              </w:rPr>
              <w:t xml:space="preserve">periodic measurements for </w:t>
            </w:r>
            <w:proofErr w:type="spellStart"/>
            <w:r w:rsidRPr="001B0CC1">
              <w:t>reportQuantityCell</w:t>
            </w:r>
            <w:proofErr w:type="spellEnd"/>
            <w:r>
              <w:rPr>
                <w:rFonts w:cs="Arial"/>
                <w:lang w:eastAsia="en-GB"/>
              </w:rPr>
              <w:t xml:space="preserve"> (</w:t>
            </w:r>
            <w:proofErr w:type="spellStart"/>
            <w:r>
              <w:rPr>
                <w:rFonts w:cs="Arial"/>
                <w:lang w:eastAsia="en-GB"/>
              </w:rPr>
              <w:t>rsrp</w:t>
            </w:r>
            <w:proofErr w:type="spellEnd"/>
            <w:r>
              <w:rPr>
                <w:rFonts w:cs="Arial"/>
                <w:lang w:eastAsia="en-GB"/>
              </w:rPr>
              <w:t xml:space="preserve">, </w:t>
            </w:r>
            <w:proofErr w:type="spellStart"/>
            <w:r>
              <w:rPr>
                <w:rFonts w:cs="Arial"/>
                <w:lang w:eastAsia="en-GB"/>
              </w:rPr>
              <w:t>rsrq</w:t>
            </w:r>
            <w:proofErr w:type="spellEnd"/>
            <w:r>
              <w:rPr>
                <w:rFonts w:cs="Arial"/>
                <w:lang w:eastAsia="en-GB"/>
              </w:rPr>
              <w:t xml:space="preserve">..) is still active and therefore the UE shall send </w:t>
            </w:r>
            <w:proofErr w:type="spellStart"/>
            <w:r>
              <w:rPr>
                <w:rFonts w:cs="Arial"/>
                <w:lang w:eastAsia="en-GB"/>
              </w:rPr>
              <w:t>periodict</w:t>
            </w:r>
            <w:proofErr w:type="spellEnd"/>
            <w:r>
              <w:rPr>
                <w:rFonts w:cs="Arial"/>
                <w:lang w:eastAsia="en-GB"/>
              </w:rPr>
              <w:t xml:space="preserve"> measurement report with </w:t>
            </w:r>
            <w:proofErr w:type="spellStart"/>
            <w:r>
              <w:rPr>
                <w:rFonts w:cs="Arial"/>
                <w:lang w:eastAsia="en-GB"/>
              </w:rPr>
              <w:t>measresults</w:t>
            </w:r>
            <w:proofErr w:type="spellEnd"/>
            <w:r>
              <w:rPr>
                <w:rFonts w:cs="Arial"/>
                <w:lang w:eastAsia="en-GB"/>
              </w:rPr>
              <w:t xml:space="preserve"> with </w:t>
            </w:r>
            <w:proofErr w:type="spellStart"/>
            <w:r w:rsidRPr="009E42BE">
              <w:rPr>
                <w:rFonts w:cs="Arial"/>
                <w:lang w:eastAsia="en-GB"/>
              </w:rPr>
              <w:t>resultsSSB_Cell</w:t>
            </w:r>
            <w:proofErr w:type="spellEnd"/>
            <w:r>
              <w:rPr>
                <w:rFonts w:cs="Arial"/>
                <w:lang w:eastAsia="en-GB"/>
              </w:rPr>
              <w:t xml:space="preserve"> and no </w:t>
            </w:r>
            <w:r w:rsidRPr="009E42BE">
              <w:rPr>
                <w:rFonts w:cs="Arial"/>
                <w:lang w:eastAsia="en-GB"/>
              </w:rPr>
              <w:t>ul_PDCP_DelayValueResultList_r16</w:t>
            </w:r>
          </w:p>
          <w:p w:rsidR="009E42BE" w:rsidRPr="009B0B50" w:rsidRDefault="009E42BE" w:rsidP="009E42BE">
            <w:pPr>
              <w:pStyle w:val="CRCoverPage"/>
              <w:spacing w:after="0"/>
              <w:rPr>
                <w:rFonts w:cs="Arial"/>
                <w:lang w:eastAsia="en-GB"/>
              </w:rPr>
            </w:pPr>
          </w:p>
        </w:tc>
      </w:tr>
      <w:tr w:rsidR="009E42BE" w:rsidTr="009E42BE">
        <w:tc>
          <w:tcPr>
            <w:tcW w:w="1985" w:type="dxa"/>
            <w:tcBorders>
              <w:top w:val="single" w:sz="4" w:space="0" w:color="auto"/>
              <w:left w:val="single" w:sz="4" w:space="0" w:color="auto"/>
              <w:bottom w:val="single" w:sz="4" w:space="0" w:color="auto"/>
              <w:right w:val="single" w:sz="4" w:space="0" w:color="auto"/>
            </w:tcBorders>
            <w:hideMark/>
          </w:tcPr>
          <w:p w:rsidR="009E42BE" w:rsidRDefault="009E42BE" w:rsidP="009E42B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9E42BE" w:rsidRPr="00A72665" w:rsidRDefault="00CC6B3D" w:rsidP="00CC6B3D">
            <w:pPr>
              <w:pStyle w:val="CRCoverPage"/>
              <w:spacing w:after="0"/>
              <w:rPr>
                <w:rFonts w:cs="Arial"/>
                <w:lang w:eastAsia="en-GB"/>
              </w:rPr>
            </w:pPr>
            <w:r>
              <w:rPr>
                <w:rFonts w:cs="Arial"/>
                <w:lang w:eastAsia="en-GB"/>
              </w:rPr>
              <w:t xml:space="preserve">New function introduced to receive measurement report and assign a fail verdict when measurement report is received with </w:t>
            </w:r>
            <w:proofErr w:type="spellStart"/>
            <w:r w:rsidRPr="009E42BE">
              <w:rPr>
                <w:rFonts w:cs="Arial"/>
                <w:lang w:eastAsia="en-GB"/>
              </w:rPr>
              <w:t>DelayValue</w:t>
            </w:r>
            <w:proofErr w:type="spellEnd"/>
          </w:p>
        </w:tc>
      </w:tr>
      <w:tr w:rsidR="009E42BE" w:rsidTr="009E42BE">
        <w:tc>
          <w:tcPr>
            <w:tcW w:w="1985" w:type="dxa"/>
            <w:tcBorders>
              <w:top w:val="single" w:sz="4" w:space="0" w:color="auto"/>
              <w:left w:val="single" w:sz="4" w:space="0" w:color="auto"/>
              <w:bottom w:val="single" w:sz="4" w:space="0" w:color="auto"/>
              <w:right w:val="single" w:sz="4" w:space="0" w:color="auto"/>
            </w:tcBorders>
            <w:hideMark/>
          </w:tcPr>
          <w:p w:rsidR="009E42BE" w:rsidRDefault="009E42BE" w:rsidP="009E42B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9E42BE" w:rsidRPr="00CC39F9" w:rsidRDefault="00CC6B3D" w:rsidP="009E42BE">
            <w:pPr>
              <w:spacing w:after="0"/>
              <w:rPr>
                <w:rFonts w:ascii="Arial" w:hAnsi="Arial" w:cs="Arial"/>
                <w:lang w:eastAsia="en-GB"/>
              </w:rPr>
            </w:pPr>
            <w:proofErr w:type="spellStart"/>
            <w:r w:rsidRPr="00CC6B3D">
              <w:rPr>
                <w:rFonts w:ascii="Arial" w:hAnsi="Arial" w:cs="Arial"/>
                <w:lang w:eastAsia="en-GB"/>
              </w:rPr>
              <w:t>NR_Measurement_Functions</w:t>
            </w:r>
            <w:proofErr w:type="spellEnd"/>
          </w:p>
        </w:tc>
      </w:tr>
      <w:tr w:rsidR="009E42BE" w:rsidTr="009E42BE">
        <w:tc>
          <w:tcPr>
            <w:tcW w:w="1985" w:type="dxa"/>
            <w:tcBorders>
              <w:top w:val="single" w:sz="4" w:space="0" w:color="auto"/>
              <w:left w:val="single" w:sz="4" w:space="0" w:color="auto"/>
              <w:bottom w:val="single" w:sz="4" w:space="0" w:color="auto"/>
              <w:right w:val="single" w:sz="4" w:space="0" w:color="auto"/>
            </w:tcBorders>
            <w:hideMark/>
          </w:tcPr>
          <w:p w:rsidR="009E42BE" w:rsidRDefault="009E42BE" w:rsidP="009E42B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9E42BE" w:rsidRDefault="009E42BE" w:rsidP="009E42BE">
            <w:pPr>
              <w:rPr>
                <w:rFonts w:ascii="Arial" w:hAnsi="Arial"/>
                <w:highlight w:val="cyan"/>
                <w:lang w:eastAsia="zh-CN"/>
              </w:rPr>
            </w:pPr>
          </w:p>
        </w:tc>
      </w:tr>
    </w:tbl>
    <w:p w:rsidR="009E42BE" w:rsidRDefault="009E42BE" w:rsidP="009E42BE">
      <w:pPr>
        <w:spacing w:after="0"/>
        <w:rPr>
          <w:rFonts w:ascii="Arial" w:hAnsi="Arial"/>
          <w:b/>
          <w:lang w:eastAsia="en-GB"/>
        </w:rPr>
      </w:pPr>
    </w:p>
    <w:p w:rsidR="009E42BE" w:rsidRDefault="009E42BE" w:rsidP="009E42BE">
      <w:pPr>
        <w:spacing w:after="0"/>
        <w:rPr>
          <w:rFonts w:ascii="Arial" w:hAnsi="Arial"/>
          <w:b/>
          <w:lang w:eastAsia="en-GB"/>
        </w:rPr>
      </w:pPr>
      <w:r>
        <w:rPr>
          <w:rFonts w:ascii="Arial" w:hAnsi="Arial"/>
          <w:b/>
          <w:lang w:eastAsia="en-GB"/>
        </w:rP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E42BE" w:rsidRPr="00CD057D" w:rsidTr="009E42BE">
        <w:tc>
          <w:tcPr>
            <w:tcW w:w="13575" w:type="dxa"/>
            <w:tcBorders>
              <w:top w:val="single" w:sz="4" w:space="0" w:color="auto"/>
              <w:left w:val="single" w:sz="4" w:space="0" w:color="auto"/>
              <w:bottom w:val="single" w:sz="4" w:space="0" w:color="auto"/>
              <w:right w:val="single" w:sz="4" w:space="0" w:color="auto"/>
            </w:tcBorders>
          </w:tcPr>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function </w:t>
            </w:r>
            <w:proofErr w:type="spellStart"/>
            <w:r w:rsidRPr="009E42BE">
              <w:rPr>
                <w:rFonts w:ascii="Courier New" w:hAnsi="Courier New" w:cs="Courier New"/>
                <w:color w:val="000000"/>
                <w:lang w:eastAsia="de-DE"/>
              </w:rPr>
              <w:t>f_NR_Check_NoDelayValueMeasurementReport</w:t>
            </w:r>
            <w:proofErr w:type="spellEnd"/>
            <w:r w:rsidRPr="009E42BE">
              <w:rPr>
                <w:rFonts w:ascii="Courier New" w:hAnsi="Courier New" w:cs="Courier New"/>
                <w:color w:val="000000"/>
                <w:lang w:eastAsia="de-DE"/>
              </w:rPr>
              <w:t xml:space="preserve">(float </w:t>
            </w:r>
            <w:proofErr w:type="spellStart"/>
            <w:r w:rsidRPr="009E42BE">
              <w:rPr>
                <w:rFonts w:ascii="Courier New" w:hAnsi="Courier New" w:cs="Courier New"/>
                <w:color w:val="000000"/>
                <w:lang w:eastAsia="de-DE"/>
              </w:rPr>
              <w:t>p_Timer</w:t>
            </w:r>
            <w:proofErr w:type="spellEnd"/>
            <w:r w:rsidRPr="009E42BE">
              <w:rPr>
                <w:rFonts w:ascii="Courier New" w:hAnsi="Courier New" w:cs="Courier New"/>
                <w:color w:val="000000"/>
                <w:lang w:eastAsia="de-DE"/>
              </w:rPr>
              <w:t>,</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NR_CellId_Type</w:t>
            </w:r>
            <w:proofErr w:type="spellEnd"/>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p_NR_CellId</w:t>
            </w:r>
            <w:proofErr w:type="spellEnd"/>
            <w:r w:rsidRPr="009E42BE">
              <w:rPr>
                <w:rFonts w:ascii="Courier New" w:hAnsi="Courier New" w:cs="Courier New"/>
                <w:color w:val="000000"/>
                <w:lang w:eastAsia="de-DE"/>
              </w:rPr>
              <w:t>,</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template (present) </w:t>
            </w:r>
            <w:proofErr w:type="spellStart"/>
            <w:r w:rsidRPr="009E42BE">
              <w:rPr>
                <w:rFonts w:ascii="Courier New" w:hAnsi="Courier New" w:cs="Courier New"/>
                <w:color w:val="000000"/>
                <w:lang w:eastAsia="de-DE"/>
              </w:rPr>
              <w:t>MeasResults</w:t>
            </w:r>
            <w:proofErr w:type="spellEnd"/>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p_MeasResults</w:t>
            </w:r>
            <w:proofErr w:type="spellEnd"/>
            <w:r w:rsidRPr="009E42BE">
              <w:rPr>
                <w:rFonts w:ascii="Courier New" w:hAnsi="Courier New" w:cs="Courier New"/>
                <w:color w:val="000000"/>
                <w:lang w:eastAsia="de-DE"/>
              </w:rPr>
              <w:t>,</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template (present) </w:t>
            </w:r>
            <w:proofErr w:type="spellStart"/>
            <w:r w:rsidRPr="009E42BE">
              <w:rPr>
                <w:rFonts w:ascii="Courier New" w:hAnsi="Courier New" w:cs="Courier New"/>
                <w:color w:val="000000"/>
                <w:lang w:eastAsia="de-DE"/>
              </w:rPr>
              <w:t>MeasResults</w:t>
            </w:r>
            <w:proofErr w:type="spellEnd"/>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p_MeasResultsNoDelayValue</w:t>
            </w:r>
            <w:proofErr w:type="spellEnd"/>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 runs on NR_BASE_PTC</w:t>
            </w:r>
          </w:p>
          <w:p w:rsidR="009E42BE" w:rsidRPr="00401543" w:rsidRDefault="009E42BE" w:rsidP="009E42BE">
            <w:pPr>
              <w:autoSpaceDE w:val="0"/>
              <w:autoSpaceDN w:val="0"/>
              <w:adjustRightInd w:val="0"/>
              <w:spacing w:after="0"/>
              <w:rPr>
                <w:rFonts w:ascii="Courier New" w:hAnsi="Courier New" w:cs="Courier New"/>
                <w:color w:val="000000"/>
                <w:lang w:val="de-DE" w:eastAsia="de-DE"/>
              </w:rPr>
            </w:pPr>
            <w:r w:rsidRPr="009E42BE">
              <w:rPr>
                <w:rFonts w:ascii="Courier New" w:hAnsi="Courier New" w:cs="Courier New"/>
                <w:color w:val="000000"/>
                <w:lang w:eastAsia="de-DE"/>
              </w:rPr>
              <w:t xml:space="preserve">  </w:t>
            </w:r>
            <w:r w:rsidRPr="00401543">
              <w:rPr>
                <w:rFonts w:ascii="Courier New" w:hAnsi="Courier New" w:cs="Courier New"/>
                <w:color w:val="000000"/>
                <w:lang w:val="de-DE" w:eastAsia="de-DE"/>
              </w:rPr>
              <w:t xml:space="preserve">{//@sic R5-201224 sic@ </w:t>
            </w:r>
          </w:p>
          <w:p w:rsidR="009E42BE" w:rsidRPr="00401543" w:rsidRDefault="009E42BE" w:rsidP="009E42BE">
            <w:pPr>
              <w:autoSpaceDE w:val="0"/>
              <w:autoSpaceDN w:val="0"/>
              <w:adjustRightInd w:val="0"/>
              <w:spacing w:after="0"/>
              <w:rPr>
                <w:rFonts w:ascii="Courier New" w:hAnsi="Courier New" w:cs="Courier New"/>
                <w:color w:val="000000"/>
                <w:lang w:val="de-DE" w:eastAsia="de-DE"/>
              </w:rPr>
            </w:pPr>
            <w:r w:rsidRPr="00401543">
              <w:rPr>
                <w:rFonts w:ascii="Courier New" w:hAnsi="Courier New" w:cs="Courier New"/>
                <w:color w:val="000000"/>
                <w:lang w:val="de-DE" w:eastAsia="de-DE"/>
              </w:rPr>
              <w:t xml:space="preserve">    </w:t>
            </w:r>
            <w:proofErr w:type="spellStart"/>
            <w:r w:rsidRPr="00401543">
              <w:rPr>
                <w:rFonts w:ascii="Courier New" w:hAnsi="Courier New" w:cs="Courier New"/>
                <w:color w:val="000000"/>
                <w:lang w:val="de-DE" w:eastAsia="de-DE"/>
              </w:rPr>
              <w:t>timer</w:t>
            </w:r>
            <w:proofErr w:type="spellEnd"/>
            <w:r w:rsidRPr="00401543">
              <w:rPr>
                <w:rFonts w:ascii="Courier New" w:hAnsi="Courier New" w:cs="Courier New"/>
                <w:color w:val="000000"/>
                <w:lang w:val="de-DE" w:eastAsia="de-DE"/>
              </w:rPr>
              <w:t xml:space="preserve"> </w:t>
            </w:r>
            <w:proofErr w:type="spellStart"/>
            <w:r w:rsidRPr="00401543">
              <w:rPr>
                <w:rFonts w:ascii="Courier New" w:hAnsi="Courier New" w:cs="Courier New"/>
                <w:color w:val="000000"/>
                <w:lang w:val="de-DE" w:eastAsia="de-DE"/>
              </w:rPr>
              <w:t>t_Wait</w:t>
            </w:r>
            <w:proofErr w:type="spellEnd"/>
            <w:r w:rsidRPr="00401543">
              <w:rPr>
                <w:rFonts w:ascii="Courier New" w:hAnsi="Courier New" w:cs="Courier New"/>
                <w:color w:val="000000"/>
                <w:lang w:val="de-DE" w:eastAsia="de-DE"/>
              </w:rPr>
              <w:t>;</w:t>
            </w:r>
          </w:p>
          <w:p w:rsidR="009E42BE" w:rsidRPr="00401543" w:rsidRDefault="009E42BE" w:rsidP="009E42BE">
            <w:pPr>
              <w:autoSpaceDE w:val="0"/>
              <w:autoSpaceDN w:val="0"/>
              <w:adjustRightInd w:val="0"/>
              <w:spacing w:after="0"/>
              <w:rPr>
                <w:rFonts w:ascii="Courier New" w:hAnsi="Courier New" w:cs="Courier New"/>
                <w:color w:val="000000"/>
                <w:lang w:val="de-DE" w:eastAsia="de-DE"/>
              </w:rPr>
            </w:pPr>
            <w:r w:rsidRPr="00401543">
              <w:rPr>
                <w:rFonts w:ascii="Courier New" w:hAnsi="Courier New" w:cs="Courier New"/>
                <w:color w:val="000000"/>
                <w:lang w:val="de-DE" w:eastAsia="de-DE"/>
              </w:rPr>
              <w:t xml:space="preserve">    </w:t>
            </w:r>
          </w:p>
          <w:p w:rsidR="009E42BE" w:rsidRPr="00401543" w:rsidRDefault="009E42BE" w:rsidP="009E42BE">
            <w:pPr>
              <w:autoSpaceDE w:val="0"/>
              <w:autoSpaceDN w:val="0"/>
              <w:adjustRightInd w:val="0"/>
              <w:spacing w:after="0"/>
              <w:rPr>
                <w:rFonts w:ascii="Courier New" w:hAnsi="Courier New" w:cs="Courier New"/>
                <w:color w:val="000000"/>
                <w:lang w:val="de-DE" w:eastAsia="de-DE"/>
              </w:rPr>
            </w:pPr>
            <w:r w:rsidRPr="00401543">
              <w:rPr>
                <w:rFonts w:ascii="Courier New" w:hAnsi="Courier New" w:cs="Courier New"/>
                <w:color w:val="000000"/>
                <w:lang w:val="de-DE" w:eastAsia="de-DE"/>
              </w:rPr>
              <w:t xml:space="preserve">    </w:t>
            </w:r>
            <w:proofErr w:type="spellStart"/>
            <w:r w:rsidRPr="00401543">
              <w:rPr>
                <w:rFonts w:ascii="Courier New" w:hAnsi="Courier New" w:cs="Courier New"/>
                <w:color w:val="000000"/>
                <w:lang w:val="de-DE" w:eastAsia="de-DE"/>
              </w:rPr>
              <w:t>t_Wait.start</w:t>
            </w:r>
            <w:proofErr w:type="spellEnd"/>
            <w:r w:rsidRPr="00401543">
              <w:rPr>
                <w:rFonts w:ascii="Courier New" w:hAnsi="Courier New" w:cs="Courier New"/>
                <w:color w:val="000000"/>
                <w:lang w:val="de-DE" w:eastAsia="de-DE"/>
              </w:rPr>
              <w:t>(</w:t>
            </w:r>
            <w:proofErr w:type="spellStart"/>
            <w:r w:rsidRPr="00401543">
              <w:rPr>
                <w:rFonts w:ascii="Courier New" w:hAnsi="Courier New" w:cs="Courier New"/>
                <w:color w:val="000000"/>
                <w:lang w:val="de-DE" w:eastAsia="de-DE"/>
              </w:rPr>
              <w:t>p_Timer</w:t>
            </w:r>
            <w:proofErr w:type="spellEnd"/>
            <w:r w:rsidRPr="00401543">
              <w:rPr>
                <w:rFonts w:ascii="Courier New" w:hAnsi="Courier New" w:cs="Courier New"/>
                <w:color w:val="000000"/>
                <w:lang w:val="de-DE" w:eastAsia="de-DE"/>
              </w:rPr>
              <w:t>);</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401543">
              <w:rPr>
                <w:rFonts w:ascii="Courier New" w:hAnsi="Courier New" w:cs="Courier New"/>
                <w:color w:val="000000"/>
                <w:lang w:val="de-DE" w:eastAsia="de-DE"/>
              </w:rPr>
              <w:t xml:space="preserve">    </w:t>
            </w:r>
            <w:r w:rsidRPr="009E42BE">
              <w:rPr>
                <w:rFonts w:ascii="Courier New" w:hAnsi="Courier New" w:cs="Courier New"/>
                <w:color w:val="000000"/>
                <w:lang w:eastAsia="de-DE"/>
              </w:rPr>
              <w:t>alt {</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 </w:t>
            </w:r>
            <w:proofErr w:type="spellStart"/>
            <w:r w:rsidRPr="009E42BE">
              <w:rPr>
                <w:rFonts w:ascii="Courier New" w:hAnsi="Courier New" w:cs="Courier New"/>
                <w:color w:val="000000"/>
                <w:lang w:eastAsia="de-DE"/>
              </w:rPr>
              <w:t>t_Wait.timeout</w:t>
            </w:r>
            <w:proofErr w:type="spellEnd"/>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 </w:t>
            </w:r>
            <w:proofErr w:type="spellStart"/>
            <w:r w:rsidRPr="009E42BE">
              <w:rPr>
                <w:rFonts w:ascii="Courier New" w:hAnsi="Courier New" w:cs="Courier New"/>
                <w:color w:val="000000"/>
                <w:lang w:eastAsia="de-DE"/>
              </w:rPr>
              <w:t>SRB.receive</w:t>
            </w:r>
            <w:proofErr w:type="spellEnd"/>
            <w:r w:rsidRPr="009E42BE">
              <w:rPr>
                <w:rFonts w:ascii="Courier New" w:hAnsi="Courier New" w:cs="Courier New"/>
                <w:color w:val="000000"/>
                <w:lang w:eastAsia="de-DE"/>
              </w:rPr>
              <w:t>(car_NR_SRB1_RrcPdu_IND(</w:t>
            </w:r>
            <w:proofErr w:type="spellStart"/>
            <w:r w:rsidRPr="009E42BE">
              <w:rPr>
                <w:rFonts w:ascii="Courier New" w:hAnsi="Courier New" w:cs="Courier New"/>
                <w:color w:val="000000"/>
                <w:lang w:eastAsia="de-DE"/>
              </w:rPr>
              <w:t>p_NR_CellId</w:t>
            </w:r>
            <w:proofErr w:type="spellEnd"/>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cr_NR_MeasurementReport</w:t>
            </w:r>
            <w:proofErr w:type="spellEnd"/>
            <w:r w:rsidRPr="009E42BE">
              <w:rPr>
                <w:rFonts w:ascii="Courier New" w:hAnsi="Courier New" w:cs="Courier New"/>
                <w:color w:val="000000"/>
                <w:lang w:eastAsia="de-DE"/>
              </w:rPr>
              <w:t>(</w:t>
            </w:r>
            <w:proofErr w:type="spellStart"/>
            <w:r w:rsidRPr="009E42BE">
              <w:rPr>
                <w:rFonts w:ascii="Courier New" w:hAnsi="Courier New" w:cs="Courier New"/>
                <w:color w:val="000000"/>
                <w:lang w:eastAsia="de-DE"/>
              </w:rPr>
              <w:t>p_MeasResults</w:t>
            </w:r>
            <w:proofErr w:type="spellEnd"/>
            <w:r w:rsidRPr="009E42BE">
              <w:rPr>
                <w:rFonts w:ascii="Courier New" w:hAnsi="Courier New" w:cs="Courier New"/>
                <w:color w:val="000000"/>
                <w:lang w:eastAsia="de-DE"/>
              </w:rPr>
              <w:t>)))</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t_Wait.stop</w:t>
            </w:r>
            <w:proofErr w:type="spellEnd"/>
            <w:r w:rsidRPr="009E42BE">
              <w:rPr>
                <w:rFonts w:ascii="Courier New" w:hAnsi="Courier New" w:cs="Courier New"/>
                <w:color w:val="000000"/>
                <w:lang w:eastAsia="de-DE"/>
              </w:rPr>
              <w:t>;</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f_NR_SetVerdictFailOrInconc</w:t>
            </w:r>
            <w:proofErr w:type="spellEnd"/>
            <w:r w:rsidRPr="009E42BE">
              <w:rPr>
                <w:rFonts w:ascii="Courier New" w:hAnsi="Courier New" w:cs="Courier New"/>
                <w:color w:val="000000"/>
                <w:lang w:eastAsia="de-DE"/>
              </w:rPr>
              <w:t>(__FILE__, __LINE__, "Check failed: Measurement Report received within a certain time");</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lastRenderedPageBreak/>
              <w:t xml:space="preserve">      [] </w:t>
            </w:r>
            <w:proofErr w:type="spellStart"/>
            <w:r w:rsidRPr="009E42BE">
              <w:rPr>
                <w:rFonts w:ascii="Courier New" w:hAnsi="Courier New" w:cs="Courier New"/>
                <w:color w:val="000000"/>
                <w:lang w:eastAsia="de-DE"/>
              </w:rPr>
              <w:t>SRB.receive</w:t>
            </w:r>
            <w:proofErr w:type="spellEnd"/>
            <w:r w:rsidRPr="009E42BE">
              <w:rPr>
                <w:rFonts w:ascii="Courier New" w:hAnsi="Courier New" w:cs="Courier New"/>
                <w:color w:val="000000"/>
                <w:lang w:eastAsia="de-DE"/>
              </w:rPr>
              <w:t xml:space="preserve">( car_NR_SRB1_RrcPdu_IND( </w:t>
            </w:r>
            <w:proofErr w:type="spellStart"/>
            <w:r w:rsidRPr="009E42BE">
              <w:rPr>
                <w:rFonts w:ascii="Courier New" w:hAnsi="Courier New" w:cs="Courier New"/>
                <w:color w:val="000000"/>
                <w:lang w:eastAsia="de-DE"/>
              </w:rPr>
              <w:t>p_NR_CellId</w:t>
            </w:r>
            <w:proofErr w:type="spellEnd"/>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cr_NR_MeasurementReport</w:t>
            </w:r>
            <w:proofErr w:type="spellEnd"/>
            <w:r w:rsidRPr="009E42BE">
              <w:rPr>
                <w:rFonts w:ascii="Courier New" w:hAnsi="Courier New" w:cs="Courier New"/>
                <w:color w:val="000000"/>
                <w:lang w:eastAsia="de-DE"/>
              </w:rPr>
              <w:t>(</w:t>
            </w:r>
            <w:proofErr w:type="spellStart"/>
            <w:r w:rsidRPr="009E42BE">
              <w:rPr>
                <w:rFonts w:ascii="Courier New" w:hAnsi="Courier New" w:cs="Courier New"/>
                <w:color w:val="000000"/>
                <w:lang w:eastAsia="de-DE"/>
              </w:rPr>
              <w:t>p_MeasResultsNoDelayValue</w:t>
            </w:r>
            <w:proofErr w:type="spellEnd"/>
            <w:r w:rsidRPr="009E42BE">
              <w:rPr>
                <w:rFonts w:ascii="Courier New" w:hAnsi="Courier New" w:cs="Courier New"/>
                <w:color w:val="000000"/>
                <w:lang w:eastAsia="de-DE"/>
              </w:rPr>
              <w:t>)))</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repeat;</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rsidR="009E42BE" w:rsidRPr="00F351BB"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tc>
      </w:tr>
    </w:tbl>
    <w:p w:rsidR="006C7BF1" w:rsidRDefault="006C7BF1" w:rsidP="00F351BB">
      <w:pPr>
        <w:rPr>
          <w:lang w:eastAsia="en-GB"/>
        </w:rPr>
      </w:pPr>
    </w:p>
    <w:p w:rsidR="009E42BE" w:rsidRDefault="009E42BE" w:rsidP="009E42BE">
      <w:pPr>
        <w:pStyle w:val="Heading2"/>
        <w:numPr>
          <w:ilvl w:val="1"/>
          <w:numId w:val="2"/>
        </w:numPr>
        <w:overflowPunct w:val="0"/>
        <w:autoSpaceDE w:val="0"/>
        <w:autoSpaceDN w:val="0"/>
        <w:adjustRightInd w:val="0"/>
        <w:spacing w:before="480"/>
        <w:rPr>
          <w:rFonts w:cs="Arial"/>
          <w:b/>
          <w:color w:val="000000"/>
          <w:lang w:eastAsia="en-GB"/>
        </w:rPr>
      </w:pPr>
      <w:bookmarkStart w:id="17" w:name="_Toc110865494"/>
      <w:proofErr w:type="spellStart"/>
      <w:r w:rsidRPr="009E42BE">
        <w:rPr>
          <w:rFonts w:cs="Arial"/>
          <w:b/>
          <w:color w:val="000000"/>
          <w:lang w:eastAsia="en-GB"/>
        </w:rPr>
        <w:t>f_NR_ReceivePeriodicMeasurementReport</w:t>
      </w:r>
      <w:bookmarkEnd w:id="17"/>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E42BE" w:rsidTr="009E42BE">
        <w:tc>
          <w:tcPr>
            <w:tcW w:w="1985" w:type="dxa"/>
            <w:tcBorders>
              <w:top w:val="single" w:sz="4" w:space="0" w:color="auto"/>
              <w:left w:val="single" w:sz="4" w:space="0" w:color="auto"/>
              <w:bottom w:val="single" w:sz="4" w:space="0" w:color="auto"/>
              <w:right w:val="single" w:sz="4" w:space="0" w:color="auto"/>
            </w:tcBorders>
            <w:hideMark/>
          </w:tcPr>
          <w:p w:rsidR="009E42BE" w:rsidRDefault="009E42BE" w:rsidP="009E42BE">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9E42BE" w:rsidRPr="00B333B6" w:rsidRDefault="009E42BE" w:rsidP="009E42BE">
            <w:pPr>
              <w:pStyle w:val="CRCoverPage"/>
              <w:spacing w:after="0"/>
              <w:rPr>
                <w:rFonts w:cs="Arial"/>
                <w:lang w:eastAsia="en-GB"/>
              </w:rPr>
            </w:pPr>
            <w:proofErr w:type="spellStart"/>
            <w:r w:rsidRPr="009E42BE">
              <w:rPr>
                <w:rFonts w:cs="Arial"/>
                <w:lang w:eastAsia="en-GB"/>
              </w:rPr>
              <w:t>f_NR_ReceivePeriodicMeasurementReport</w:t>
            </w:r>
            <w:proofErr w:type="spellEnd"/>
          </w:p>
        </w:tc>
      </w:tr>
      <w:tr w:rsidR="009E42BE" w:rsidTr="009E42BE">
        <w:trPr>
          <w:trHeight w:val="350"/>
        </w:trPr>
        <w:tc>
          <w:tcPr>
            <w:tcW w:w="1985" w:type="dxa"/>
            <w:tcBorders>
              <w:top w:val="single" w:sz="4" w:space="0" w:color="auto"/>
              <w:left w:val="single" w:sz="4" w:space="0" w:color="auto"/>
              <w:bottom w:val="single" w:sz="4" w:space="0" w:color="auto"/>
              <w:right w:val="single" w:sz="4" w:space="0" w:color="auto"/>
            </w:tcBorders>
            <w:hideMark/>
          </w:tcPr>
          <w:p w:rsidR="009E42BE" w:rsidRDefault="009E42BE" w:rsidP="009E42B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CC6B3D" w:rsidRPr="003D1FA7" w:rsidRDefault="00CC6B3D" w:rsidP="00CC6B3D">
            <w:pPr>
              <w:pStyle w:val="CRCoverPage"/>
              <w:spacing w:after="0"/>
              <w:rPr>
                <w:rFonts w:cs="Arial"/>
                <w:lang w:eastAsia="en-GB"/>
              </w:rPr>
            </w:pPr>
            <w:r>
              <w:rPr>
                <w:rFonts w:cs="Arial"/>
                <w:lang w:eastAsia="en-GB"/>
              </w:rPr>
              <w:t xml:space="preserve">When measurement configuration is configured with </w:t>
            </w:r>
            <w:proofErr w:type="spellStart"/>
            <w:r w:rsidRPr="006F06C2">
              <w:rPr>
                <w:i/>
              </w:rPr>
              <w:t>MeasConfig</w:t>
            </w:r>
            <w:proofErr w:type="spellEnd"/>
            <w:r w:rsidRPr="006F06C2">
              <w:t xml:space="preserve"> to setup </w:t>
            </w:r>
            <w:r w:rsidRPr="006F06C2">
              <w:rPr>
                <w:i/>
              </w:rPr>
              <w:t>ul-</w:t>
            </w:r>
            <w:proofErr w:type="spellStart"/>
            <w:r w:rsidRPr="006F06C2">
              <w:rPr>
                <w:i/>
              </w:rPr>
              <w:t>DelayValueConfig</w:t>
            </w:r>
            <w:proofErr w:type="spellEnd"/>
            <w:r>
              <w:rPr>
                <w:i/>
              </w:rPr>
              <w:t xml:space="preserve">, </w:t>
            </w:r>
            <w:r w:rsidRPr="003D1FA7">
              <w:rPr>
                <w:rFonts w:cs="Arial"/>
                <w:lang w:eastAsia="en-GB"/>
              </w:rPr>
              <w:t>the UE shall start to</w:t>
            </w:r>
            <w:r>
              <w:rPr>
                <w:rFonts w:cs="Arial"/>
                <w:lang w:eastAsia="en-GB"/>
              </w:rPr>
              <w:t xml:space="preserve"> report a value for averageDelay_r16, therefore it is </w:t>
            </w:r>
            <w:proofErr w:type="spellStart"/>
            <w:r>
              <w:rPr>
                <w:rFonts w:cs="Arial"/>
                <w:lang w:eastAsia="en-GB"/>
              </w:rPr>
              <w:t>prposed</w:t>
            </w:r>
            <w:proofErr w:type="spellEnd"/>
            <w:r>
              <w:rPr>
                <w:rFonts w:cs="Arial"/>
                <w:lang w:eastAsia="en-GB"/>
              </w:rPr>
              <w:t xml:space="preserve"> to check at Step 5A that the </w:t>
            </w:r>
            <w:r>
              <w:t>PDCP-</w:t>
            </w:r>
            <w:proofErr w:type="spellStart"/>
            <w:r>
              <w:t>DelayValueResult</w:t>
            </w:r>
            <w:proofErr w:type="spellEnd"/>
            <w:r>
              <w:t xml:space="preserve"> is having a </w:t>
            </w:r>
            <w:proofErr w:type="spellStart"/>
            <w:r>
              <w:t>non zero</w:t>
            </w:r>
            <w:proofErr w:type="spellEnd"/>
            <w:r>
              <w:t xml:space="preserve"> value for the DRB where the data is </w:t>
            </w:r>
            <w:proofErr w:type="spellStart"/>
            <w:r>
              <w:t>loopedback</w:t>
            </w:r>
            <w:proofErr w:type="spellEnd"/>
            <w:r>
              <w:t xml:space="preserve"> (similarly for Step 8)</w:t>
            </w:r>
            <w:r>
              <w:rPr>
                <w:i/>
              </w:rPr>
              <w:t xml:space="preserve"> </w:t>
            </w:r>
          </w:p>
          <w:p w:rsidR="009E42BE" w:rsidRPr="009B0B50" w:rsidRDefault="009E42BE" w:rsidP="00CC6B3D">
            <w:pPr>
              <w:pStyle w:val="CRCoverPage"/>
              <w:spacing w:after="0"/>
              <w:rPr>
                <w:rFonts w:cs="Arial"/>
                <w:lang w:eastAsia="en-GB"/>
              </w:rPr>
            </w:pPr>
          </w:p>
        </w:tc>
      </w:tr>
      <w:tr w:rsidR="009E42BE" w:rsidTr="009E42BE">
        <w:tc>
          <w:tcPr>
            <w:tcW w:w="1985" w:type="dxa"/>
            <w:tcBorders>
              <w:top w:val="single" w:sz="4" w:space="0" w:color="auto"/>
              <w:left w:val="single" w:sz="4" w:space="0" w:color="auto"/>
              <w:bottom w:val="single" w:sz="4" w:space="0" w:color="auto"/>
              <w:right w:val="single" w:sz="4" w:space="0" w:color="auto"/>
            </w:tcBorders>
            <w:hideMark/>
          </w:tcPr>
          <w:p w:rsidR="009E42BE" w:rsidRDefault="009E42BE" w:rsidP="009E42B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9E42BE" w:rsidRPr="00A72665" w:rsidRDefault="00CC6B3D" w:rsidP="00CC6B3D">
            <w:pPr>
              <w:pStyle w:val="CRCoverPage"/>
              <w:spacing w:after="0"/>
              <w:rPr>
                <w:rFonts w:cs="Arial"/>
                <w:lang w:eastAsia="en-GB"/>
              </w:rPr>
            </w:pPr>
            <w:r>
              <w:rPr>
                <w:rFonts w:cs="Arial"/>
                <w:lang w:eastAsia="en-GB"/>
              </w:rPr>
              <w:t>Created a new function to test Step 5 and Step 8 measurement requirements and assign a pass verdict when the measurement report matches.</w:t>
            </w:r>
          </w:p>
        </w:tc>
      </w:tr>
      <w:tr w:rsidR="009E42BE" w:rsidTr="009E42BE">
        <w:tc>
          <w:tcPr>
            <w:tcW w:w="1985" w:type="dxa"/>
            <w:tcBorders>
              <w:top w:val="single" w:sz="4" w:space="0" w:color="auto"/>
              <w:left w:val="single" w:sz="4" w:space="0" w:color="auto"/>
              <w:bottom w:val="single" w:sz="4" w:space="0" w:color="auto"/>
              <w:right w:val="single" w:sz="4" w:space="0" w:color="auto"/>
            </w:tcBorders>
            <w:hideMark/>
          </w:tcPr>
          <w:p w:rsidR="009E42BE" w:rsidRDefault="009E42BE" w:rsidP="009E42B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9E42BE" w:rsidRPr="00CC39F9" w:rsidRDefault="00CC6B3D" w:rsidP="009E42BE">
            <w:pPr>
              <w:spacing w:after="0"/>
              <w:rPr>
                <w:rFonts w:ascii="Arial" w:hAnsi="Arial" w:cs="Arial"/>
                <w:lang w:eastAsia="en-GB"/>
              </w:rPr>
            </w:pPr>
            <w:proofErr w:type="spellStart"/>
            <w:r w:rsidRPr="00CC6B3D">
              <w:rPr>
                <w:rFonts w:ascii="Arial" w:hAnsi="Arial" w:cs="Arial"/>
                <w:lang w:eastAsia="en-GB"/>
              </w:rPr>
              <w:t>NR_Measurement_Functions</w:t>
            </w:r>
            <w:proofErr w:type="spellEnd"/>
          </w:p>
        </w:tc>
      </w:tr>
      <w:tr w:rsidR="009E42BE" w:rsidTr="009E42BE">
        <w:tc>
          <w:tcPr>
            <w:tcW w:w="1985" w:type="dxa"/>
            <w:tcBorders>
              <w:top w:val="single" w:sz="4" w:space="0" w:color="auto"/>
              <w:left w:val="single" w:sz="4" w:space="0" w:color="auto"/>
              <w:bottom w:val="single" w:sz="4" w:space="0" w:color="auto"/>
              <w:right w:val="single" w:sz="4" w:space="0" w:color="auto"/>
            </w:tcBorders>
            <w:hideMark/>
          </w:tcPr>
          <w:p w:rsidR="009E42BE" w:rsidRDefault="009E42BE" w:rsidP="009E42B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9E42BE" w:rsidRDefault="009E42BE" w:rsidP="009E42BE">
            <w:pPr>
              <w:rPr>
                <w:rFonts w:ascii="Arial" w:hAnsi="Arial"/>
                <w:highlight w:val="cyan"/>
                <w:lang w:eastAsia="zh-CN"/>
              </w:rPr>
            </w:pPr>
          </w:p>
        </w:tc>
      </w:tr>
    </w:tbl>
    <w:p w:rsidR="009E42BE" w:rsidRDefault="009E42BE" w:rsidP="009E42BE">
      <w:pPr>
        <w:spacing w:after="0"/>
        <w:rPr>
          <w:rFonts w:ascii="Arial" w:hAnsi="Arial"/>
          <w:b/>
          <w:lang w:eastAsia="en-GB"/>
        </w:rPr>
      </w:pPr>
    </w:p>
    <w:p w:rsidR="009E42BE" w:rsidRDefault="009E42BE" w:rsidP="009E42BE">
      <w:pPr>
        <w:spacing w:after="0"/>
        <w:rPr>
          <w:rFonts w:ascii="Arial" w:hAnsi="Arial"/>
          <w:b/>
          <w:lang w:eastAsia="en-GB"/>
        </w:rPr>
      </w:pPr>
      <w:r>
        <w:rPr>
          <w:rFonts w:ascii="Arial" w:hAnsi="Arial"/>
          <w:b/>
          <w:lang w:eastAsia="en-GB"/>
        </w:rPr>
        <w:t>New Function: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9E42BE" w:rsidRPr="00CD057D" w:rsidTr="00F75C1C">
        <w:tc>
          <w:tcPr>
            <w:tcW w:w="9634" w:type="dxa"/>
            <w:tcBorders>
              <w:top w:val="single" w:sz="4" w:space="0" w:color="auto"/>
              <w:left w:val="single" w:sz="4" w:space="0" w:color="auto"/>
              <w:bottom w:val="single" w:sz="4" w:space="0" w:color="auto"/>
              <w:right w:val="single" w:sz="4" w:space="0" w:color="auto"/>
            </w:tcBorders>
          </w:tcPr>
          <w:p w:rsidR="009E42BE" w:rsidRPr="009E42BE" w:rsidRDefault="009E42BE" w:rsidP="009E42BE">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r w:rsidRPr="009E42BE">
              <w:rPr>
                <w:rFonts w:ascii="Courier New" w:hAnsi="Courier New" w:cs="Courier New"/>
                <w:color w:val="000000"/>
                <w:lang w:eastAsia="de-DE"/>
              </w:rPr>
              <w:t xml:space="preserve"> to receive measurement report with specific measurement results</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function </w:t>
            </w:r>
            <w:proofErr w:type="spellStart"/>
            <w:r w:rsidRPr="009E42BE">
              <w:rPr>
                <w:rFonts w:ascii="Courier New" w:hAnsi="Courier New" w:cs="Courier New"/>
                <w:color w:val="000000"/>
                <w:lang w:eastAsia="de-DE"/>
              </w:rPr>
              <w:t>f_NR_ReceivePeriodicMeasurementReport</w:t>
            </w:r>
            <w:proofErr w:type="spellEnd"/>
            <w:r w:rsidRPr="009E42BE">
              <w:rPr>
                <w:rFonts w:ascii="Courier New" w:hAnsi="Courier New" w:cs="Courier New"/>
                <w:color w:val="000000"/>
                <w:lang w:eastAsia="de-DE"/>
              </w:rPr>
              <w:t>(</w:t>
            </w:r>
            <w:proofErr w:type="spellStart"/>
            <w:r w:rsidRPr="009E42BE">
              <w:rPr>
                <w:rFonts w:ascii="Courier New" w:hAnsi="Courier New" w:cs="Courier New"/>
                <w:color w:val="000000"/>
                <w:lang w:eastAsia="de-DE"/>
              </w:rPr>
              <w:t>NR_CellId_Type</w:t>
            </w:r>
            <w:proofErr w:type="spellEnd"/>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p_NR_CellId</w:t>
            </w:r>
            <w:proofErr w:type="spellEnd"/>
            <w:r w:rsidRPr="009E42BE">
              <w:rPr>
                <w:rFonts w:ascii="Courier New" w:hAnsi="Courier New" w:cs="Courier New"/>
                <w:color w:val="000000"/>
                <w:lang w:eastAsia="de-DE"/>
              </w:rPr>
              <w:t>,</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template (present) </w:t>
            </w:r>
            <w:proofErr w:type="spellStart"/>
            <w:r w:rsidRPr="009E42BE">
              <w:rPr>
                <w:rFonts w:ascii="Courier New" w:hAnsi="Courier New" w:cs="Courier New"/>
                <w:color w:val="000000"/>
                <w:lang w:eastAsia="de-DE"/>
              </w:rPr>
              <w:t>MeasResults</w:t>
            </w:r>
            <w:proofErr w:type="spellEnd"/>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p_MeasResults</w:t>
            </w:r>
            <w:proofErr w:type="spellEnd"/>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 runs on NR_BASE_PTC</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alt</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 </w:t>
            </w:r>
            <w:proofErr w:type="spellStart"/>
            <w:r w:rsidRPr="009E42BE">
              <w:rPr>
                <w:rFonts w:ascii="Courier New" w:hAnsi="Courier New" w:cs="Courier New"/>
                <w:color w:val="000000"/>
                <w:lang w:eastAsia="de-DE"/>
              </w:rPr>
              <w:t>SRB.receive</w:t>
            </w:r>
            <w:proofErr w:type="spellEnd"/>
            <w:r w:rsidRPr="009E42BE">
              <w:rPr>
                <w:rFonts w:ascii="Courier New" w:hAnsi="Courier New" w:cs="Courier New"/>
                <w:color w:val="000000"/>
                <w:lang w:eastAsia="de-DE"/>
              </w:rPr>
              <w:t>(car_NR_SRB1_RrcPdu_IND(</w:t>
            </w:r>
            <w:proofErr w:type="spellStart"/>
            <w:r w:rsidRPr="009E42BE">
              <w:rPr>
                <w:rFonts w:ascii="Courier New" w:hAnsi="Courier New" w:cs="Courier New"/>
                <w:color w:val="000000"/>
                <w:lang w:eastAsia="de-DE"/>
              </w:rPr>
              <w:t>p_NR_CellId</w:t>
            </w:r>
            <w:proofErr w:type="spellEnd"/>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cr_NR_MeasurementReport</w:t>
            </w:r>
            <w:proofErr w:type="spellEnd"/>
            <w:r w:rsidRPr="009E42BE">
              <w:rPr>
                <w:rFonts w:ascii="Courier New" w:hAnsi="Courier New" w:cs="Courier New"/>
                <w:color w:val="000000"/>
                <w:lang w:eastAsia="de-DE"/>
              </w:rPr>
              <w:t>(</w:t>
            </w:r>
            <w:proofErr w:type="spellStart"/>
            <w:r w:rsidRPr="009E42BE">
              <w:rPr>
                <w:rFonts w:ascii="Courier New" w:hAnsi="Courier New" w:cs="Courier New"/>
                <w:color w:val="000000"/>
                <w:lang w:eastAsia="de-DE"/>
              </w:rPr>
              <w:t>p_MeasResults</w:t>
            </w:r>
            <w:proofErr w:type="spellEnd"/>
            <w:r w:rsidRPr="009E42BE">
              <w:rPr>
                <w:rFonts w:ascii="Courier New" w:hAnsi="Courier New" w:cs="Courier New"/>
                <w:color w:val="000000"/>
                <w:lang w:eastAsia="de-DE"/>
              </w:rPr>
              <w:t>)))</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f_NR_PreliminaryPass</w:t>
            </w:r>
            <w:proofErr w:type="spellEnd"/>
            <w:r w:rsidRPr="009E42BE">
              <w:rPr>
                <w:rFonts w:ascii="Courier New" w:hAnsi="Courier New" w:cs="Courier New"/>
                <w:color w:val="000000"/>
                <w:lang w:eastAsia="de-DE"/>
              </w:rPr>
              <w:t xml:space="preserve"> (__FILE__, __LINE__, "Received a measurement report");</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 </w:t>
            </w:r>
            <w:proofErr w:type="spellStart"/>
            <w:r w:rsidRPr="009E42BE">
              <w:rPr>
                <w:rFonts w:ascii="Courier New" w:hAnsi="Courier New" w:cs="Courier New"/>
                <w:color w:val="000000"/>
                <w:lang w:eastAsia="de-DE"/>
              </w:rPr>
              <w:t>SRB.receive</w:t>
            </w:r>
            <w:proofErr w:type="spellEnd"/>
            <w:r w:rsidRPr="009E42BE">
              <w:rPr>
                <w:rFonts w:ascii="Courier New" w:hAnsi="Courier New" w:cs="Courier New"/>
                <w:color w:val="000000"/>
                <w:lang w:eastAsia="de-DE"/>
              </w:rPr>
              <w:t xml:space="preserve">( car_NR_SRB1_RrcPdu_IND( </w:t>
            </w:r>
            <w:proofErr w:type="spellStart"/>
            <w:r w:rsidRPr="009E42BE">
              <w:rPr>
                <w:rFonts w:ascii="Courier New" w:hAnsi="Courier New" w:cs="Courier New"/>
                <w:color w:val="000000"/>
                <w:lang w:eastAsia="de-DE"/>
              </w:rPr>
              <w:t>p_NR_CellId</w:t>
            </w:r>
            <w:proofErr w:type="spellEnd"/>
            <w:r w:rsidRPr="009E42BE">
              <w:rPr>
                <w:rFonts w:ascii="Courier New" w:hAnsi="Courier New" w:cs="Courier New"/>
                <w:color w:val="000000"/>
                <w:lang w:eastAsia="de-DE"/>
              </w:rPr>
              <w:t xml:space="preserve">, </w:t>
            </w:r>
            <w:proofErr w:type="spellStart"/>
            <w:r w:rsidRPr="009E42BE">
              <w:rPr>
                <w:rFonts w:ascii="Courier New" w:hAnsi="Courier New" w:cs="Courier New"/>
                <w:color w:val="000000"/>
                <w:lang w:eastAsia="de-DE"/>
              </w:rPr>
              <w:t>cr_NR_MeasurementReport_Any</w:t>
            </w:r>
            <w:proofErr w:type="spellEnd"/>
            <w:r w:rsidRPr="009E42BE">
              <w:rPr>
                <w:rFonts w:ascii="Courier New" w:hAnsi="Courier New" w:cs="Courier New"/>
                <w:color w:val="000000"/>
                <w:lang w:eastAsia="de-DE"/>
              </w:rPr>
              <w:t xml:space="preserve"> ) )</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repeat;</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rsidR="009E42BE" w:rsidRPr="009E42BE"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p w:rsidR="009E42BE" w:rsidRPr="00F351BB" w:rsidRDefault="009E42BE" w:rsidP="009E42BE">
            <w:pPr>
              <w:autoSpaceDE w:val="0"/>
              <w:autoSpaceDN w:val="0"/>
              <w:adjustRightInd w:val="0"/>
              <w:spacing w:after="0"/>
              <w:rPr>
                <w:rFonts w:ascii="Courier New" w:hAnsi="Courier New" w:cs="Courier New"/>
                <w:color w:val="000000"/>
                <w:lang w:eastAsia="de-DE"/>
              </w:rPr>
            </w:pPr>
            <w:r w:rsidRPr="009E42BE">
              <w:rPr>
                <w:rFonts w:ascii="Courier New" w:hAnsi="Courier New" w:cs="Courier New"/>
                <w:color w:val="000000"/>
                <w:lang w:eastAsia="de-DE"/>
              </w:rPr>
              <w:t xml:space="preserve">    }</w:t>
            </w:r>
          </w:p>
        </w:tc>
      </w:tr>
    </w:tbl>
    <w:p w:rsidR="009E42BE" w:rsidRDefault="009E42BE" w:rsidP="009E42BE">
      <w:pPr>
        <w:rPr>
          <w:lang w:eastAsia="en-GB"/>
        </w:rPr>
      </w:pPr>
    </w:p>
    <w:p w:rsidR="009E42BE" w:rsidRDefault="009E42BE" w:rsidP="00F351BB">
      <w:pPr>
        <w:rPr>
          <w:lang w:eastAsia="en-GB"/>
        </w:rPr>
      </w:pPr>
    </w:p>
    <w:p w:rsidR="003436E5" w:rsidRPr="00854C55" w:rsidRDefault="003436E5" w:rsidP="003436E5">
      <w:pPr>
        <w:pStyle w:val="Heading1"/>
        <w:numPr>
          <w:ilvl w:val="0"/>
          <w:numId w:val="1"/>
        </w:numPr>
        <w:autoSpaceDN w:val="0"/>
        <w:rPr>
          <w:rFonts w:cs="Arial"/>
          <w:b/>
        </w:rPr>
      </w:pPr>
      <w:bookmarkStart w:id="18" w:name="_Toc54888065"/>
      <w:bookmarkStart w:id="19" w:name="_Toc110865495"/>
      <w:bookmarkStart w:id="20" w:name="_Toc122434494"/>
      <w:bookmarkStart w:id="21" w:name="_Toc295288971"/>
      <w:bookmarkStart w:id="22" w:name="_Toc325725666"/>
      <w:bookmarkEnd w:id="10"/>
      <w:bookmarkEnd w:id="11"/>
      <w:bookmarkEnd w:id="12"/>
      <w:r w:rsidRPr="00854C55">
        <w:rPr>
          <w:rFonts w:cs="Arial"/>
          <w:b/>
        </w:rPr>
        <w:lastRenderedPageBreak/>
        <w:t xml:space="preserve">Branches </w:t>
      </w:r>
      <w:r>
        <w:rPr>
          <w:rFonts w:cs="Arial"/>
          <w:b/>
        </w:rPr>
        <w:t>executed</w:t>
      </w:r>
      <w:bookmarkEnd w:id="18"/>
      <w:bookmarkEnd w:id="19"/>
    </w:p>
    <w:p w:rsidR="00CB4F35" w:rsidRPr="00CB4F35" w:rsidRDefault="00CB4F35" w:rsidP="00CB4F35">
      <w:pPr>
        <w:keepNext/>
        <w:keepLines/>
        <w:spacing w:before="180"/>
        <w:outlineLvl w:val="1"/>
        <w:rPr>
          <w:rFonts w:ascii="Arial" w:hAnsi="Arial" w:cs="Arial"/>
          <w:lang w:eastAsia="zh-CN"/>
        </w:rPr>
      </w:pPr>
      <w:r w:rsidRPr="00CB4F35">
        <w:rPr>
          <w:rFonts w:ascii="Arial" w:hAnsi="Arial" w:cs="Arial"/>
          <w:lang w:eastAsia="zh-CN"/>
        </w:rPr>
        <w:t>This NR5GC TC was executed in 5GS Stand Alone mode (Option 2) on NR Primary Band “n7</w:t>
      </w:r>
      <w:r>
        <w:rPr>
          <w:rFonts w:ascii="Arial" w:hAnsi="Arial" w:cs="Arial"/>
          <w:lang w:eastAsia="zh-CN"/>
        </w:rPr>
        <w:t>8</w:t>
      </w:r>
      <w:r w:rsidRPr="00CB4F35">
        <w:rPr>
          <w:rFonts w:ascii="Arial" w:hAnsi="Arial" w:cs="Arial"/>
          <w:lang w:eastAsia="zh-CN"/>
        </w:rPr>
        <w:t>” using NEA2 ciphering algorithm</w:t>
      </w:r>
    </w:p>
    <w:p w:rsidR="00446488" w:rsidRPr="00E24250" w:rsidRDefault="00446488" w:rsidP="00E24250">
      <w:pPr>
        <w:pStyle w:val="Heading1"/>
        <w:numPr>
          <w:ilvl w:val="0"/>
          <w:numId w:val="2"/>
        </w:numPr>
        <w:autoSpaceDN w:val="0"/>
        <w:rPr>
          <w:rFonts w:cs="Arial"/>
          <w:b/>
        </w:rPr>
      </w:pPr>
      <w:bookmarkStart w:id="23" w:name="_Toc110865496"/>
      <w:r w:rsidRPr="00E24250">
        <w:rPr>
          <w:rFonts w:cs="Arial"/>
          <w:b/>
        </w:rPr>
        <w:t>Execution Log Files</w:t>
      </w:r>
      <w:bookmarkEnd w:id="20"/>
      <w:bookmarkEnd w:id="21"/>
      <w:bookmarkEnd w:id="22"/>
      <w:bookmarkEnd w:id="23"/>
      <w:r w:rsidRPr="00E24250">
        <w:rPr>
          <w:rFonts w:cs="Arial"/>
          <w:b/>
        </w:rPr>
        <w:t xml:space="preserve"> </w:t>
      </w:r>
    </w:p>
    <w:p w:rsidR="00CB4F35" w:rsidRPr="00A54DBC" w:rsidRDefault="00CB4F35" w:rsidP="00CB4F35">
      <w:pPr>
        <w:pStyle w:val="Heading2"/>
        <w:numPr>
          <w:ilvl w:val="1"/>
          <w:numId w:val="2"/>
        </w:numPr>
        <w:overflowPunct w:val="0"/>
        <w:autoSpaceDE w:val="0"/>
        <w:autoSpaceDN w:val="0"/>
        <w:adjustRightInd w:val="0"/>
        <w:spacing w:before="480"/>
        <w:rPr>
          <w:rFonts w:cs="Arial"/>
          <w:sz w:val="28"/>
          <w:szCs w:val="28"/>
        </w:rPr>
      </w:pPr>
      <w:bookmarkStart w:id="24" w:name="_Toc97714036"/>
      <w:bookmarkStart w:id="25" w:name="_Toc110865497"/>
      <w:r w:rsidRPr="00A54DBC">
        <w:rPr>
          <w:rFonts w:cs="Arial"/>
          <w:sz w:val="28"/>
          <w:szCs w:val="28"/>
        </w:rPr>
        <w:t>MediaTek MT6983</w:t>
      </w:r>
      <w:bookmarkEnd w:id="24"/>
      <w:bookmarkEnd w:id="25"/>
    </w:p>
    <w:p w:rsidR="00CB4F35" w:rsidRDefault="00CB4F35" w:rsidP="00CB4F35">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t>R&amp;S® 5G Protocol Conformance Test platform</w:t>
      </w:r>
      <w:r>
        <w:rPr>
          <w:rFonts w:cs="Arial"/>
        </w:rPr>
        <w:t>. The documentation below is enclosed as evidence of the successful test case run [1]:</w:t>
      </w:r>
    </w:p>
    <w:p w:rsidR="00CB4F35" w:rsidRPr="00AB3F52" w:rsidRDefault="00CB4F35" w:rsidP="00CB4F35">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DC0CB3">
        <w:rPr>
          <w:rFonts w:cs="Arial"/>
          <w:b/>
        </w:rPr>
        <w:t>TC_</w:t>
      </w:r>
      <w:r w:rsidR="00E61789">
        <w:rPr>
          <w:rFonts w:cs="Arial"/>
          <w:b/>
        </w:rPr>
        <w:t>8_1_6_1_1_2</w:t>
      </w:r>
      <w:r w:rsidRPr="00DC0CB3">
        <w:rPr>
          <w:rFonts w:cs="Arial"/>
          <w:b/>
        </w:rPr>
        <w:t>_NR5GC_MTK.log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rsidR="00AB3F52" w:rsidRPr="00EB092E" w:rsidRDefault="00CB4F35" w:rsidP="00401543">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6" w:name="_Toc122434496"/>
      <w:bookmarkStart w:id="27" w:name="_Toc295288973"/>
      <w:bookmarkStart w:id="28" w:name="_Toc325725668"/>
      <w:bookmarkStart w:id="29" w:name="_Toc110865498"/>
      <w:r w:rsidRPr="00E24250">
        <w:rPr>
          <w:rFonts w:cs="Arial"/>
          <w:b/>
        </w:rPr>
        <w:t>References</w:t>
      </w:r>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CB4F35">
              <w:rPr>
                <w:b/>
              </w:rPr>
              <w:t>2</w:t>
            </w:r>
            <w:r w:rsidR="00DE192F">
              <w:rPr>
                <w:b/>
              </w:rPr>
              <w:t>0</w:t>
            </w:r>
            <w:r w:rsidR="00D55576">
              <w:rPr>
                <w:b/>
              </w:rPr>
              <w:t>962</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E61789">
              <w:t xml:space="preserve">8.1.6.1.1.2 </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AF9" w:rsidRDefault="00A55AF9">
      <w:r>
        <w:separator/>
      </w:r>
    </w:p>
  </w:endnote>
  <w:endnote w:type="continuationSeparator" w:id="0">
    <w:p w:rsidR="00A55AF9" w:rsidRDefault="00A5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5C1C" w:rsidRDefault="00F75C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5C1C" w:rsidRDefault="00F75C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5C1C" w:rsidRDefault="00F75C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AF9" w:rsidRDefault="00A55AF9">
      <w:r>
        <w:separator/>
      </w:r>
    </w:p>
  </w:footnote>
  <w:footnote w:type="continuationSeparator" w:id="0">
    <w:p w:rsidR="00A55AF9" w:rsidRDefault="00A55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2BE" w:rsidRDefault="009E42B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10292783"/>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510292783"/>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2BE" w:rsidRDefault="009E42B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2BE" w:rsidRDefault="009E42B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42592203"/>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42592203"/>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2BE" w:rsidRDefault="009E42B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68936108"/>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68936108"/>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2BE" w:rsidRDefault="009E42B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61070862"/>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961070862"/>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42BE" w:rsidRDefault="009E42B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22252764"/>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922252764"/>
                    </w:sdtPr>
                    <w:sdtEndPr>
                      <w:rPr>
                        <w:rStyle w:val="DefaultParagraphFont"/>
                        <w:b w:val="0"/>
                        <w:bCs w:val="0"/>
                        <w:caps w:val="0"/>
                        <w:color w:val="auto"/>
                        <w:spacing w:val="0"/>
                      </w:rPr>
                    </w:sdtEndPr>
                    <w:sdtContent>
                      <w:p w:rsidR="009E42BE" w:rsidRPr="00A11327" w:rsidRDefault="009E42BE" w:rsidP="009E42B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4DA3FD8"/>
    <w:multiLevelType w:val="hybridMultilevel"/>
    <w:tmpl w:val="528880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6FC0E23"/>
    <w:multiLevelType w:val="singleLevel"/>
    <w:tmpl w:val="36FC0E23"/>
    <w:lvl w:ilvl="0">
      <w:start w:val="1"/>
      <w:numFmt w:val="decimal"/>
      <w:suff w:val="space"/>
      <w:lvlText w:val="%1."/>
      <w:lvlJc w:val="left"/>
    </w:lvl>
  </w:abstractNum>
  <w:abstractNum w:abstractNumId="9" w15:restartNumberingAfterBreak="0">
    <w:nsid w:val="39CAAD42"/>
    <w:multiLevelType w:val="singleLevel"/>
    <w:tmpl w:val="39CAAD42"/>
    <w:lvl w:ilvl="0">
      <w:start w:val="1"/>
      <w:numFmt w:val="decimal"/>
      <w:lvlText w:val="%1."/>
      <w:lvlJc w:val="left"/>
      <w:pPr>
        <w:tabs>
          <w:tab w:val="num" w:pos="312"/>
        </w:tabs>
      </w:pPr>
    </w:lvl>
  </w:abstractNum>
  <w:abstractNum w:abstractNumId="10" w15:restartNumberingAfterBreak="0">
    <w:nsid w:val="3F642928"/>
    <w:multiLevelType w:val="hybridMultilevel"/>
    <w:tmpl w:val="0D2A7B9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FB7970"/>
    <w:multiLevelType w:val="hybridMultilevel"/>
    <w:tmpl w:val="0D2A7B9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3E02DD"/>
    <w:multiLevelType w:val="hybridMultilevel"/>
    <w:tmpl w:val="528880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0C56C5"/>
    <w:multiLevelType w:val="singleLevel"/>
    <w:tmpl w:val="640C56C5"/>
    <w:lvl w:ilvl="0">
      <w:start w:val="1"/>
      <w:numFmt w:val="decimal"/>
      <w:lvlText w:val="%1."/>
      <w:lvlJc w:val="left"/>
      <w:pPr>
        <w:tabs>
          <w:tab w:val="num" w:pos="312"/>
        </w:tabs>
      </w:pPr>
    </w:lvl>
  </w:abstractNum>
  <w:abstractNum w:abstractNumId="1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8"/>
  </w:num>
  <w:num w:numId="5">
    <w:abstractNumId w:val="0"/>
  </w:num>
  <w:num w:numId="6">
    <w:abstractNumId w:val="15"/>
  </w:num>
  <w:num w:numId="7">
    <w:abstractNumId w:val="9"/>
  </w:num>
  <w:num w:numId="8">
    <w:abstractNumId w:val="1"/>
  </w:num>
  <w:num w:numId="9">
    <w:abstractNumId w:val="5"/>
  </w:num>
  <w:num w:numId="10">
    <w:abstractNumId w:val="3"/>
  </w:num>
  <w:num w:numId="11">
    <w:abstractNumId w:val="13"/>
  </w:num>
  <w:num w:numId="12">
    <w:abstractNumId w:val="6"/>
  </w:num>
  <w:num w:numId="13">
    <w:abstractNumId w:val="16"/>
  </w:num>
  <w:num w:numId="14">
    <w:abstractNumId w:val="18"/>
  </w:num>
  <w:num w:numId="15">
    <w:abstractNumId w:val="14"/>
  </w:num>
  <w:num w:numId="16">
    <w:abstractNumId w:val="17"/>
  </w:num>
  <w:num w:numId="17">
    <w:abstractNumId w:val="11"/>
  </w:num>
  <w:num w:numId="18">
    <w:abstractNumId w:val="12"/>
  </w:num>
  <w:num w:numId="19">
    <w:abstractNumId w:val="10"/>
  </w:num>
  <w:num w:numId="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816FB"/>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4832"/>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26EA"/>
    <w:rsid w:val="002E32D7"/>
    <w:rsid w:val="0030082A"/>
    <w:rsid w:val="00300C03"/>
    <w:rsid w:val="00305409"/>
    <w:rsid w:val="003220BE"/>
    <w:rsid w:val="00333B12"/>
    <w:rsid w:val="003420A3"/>
    <w:rsid w:val="003436E5"/>
    <w:rsid w:val="003438D5"/>
    <w:rsid w:val="00346664"/>
    <w:rsid w:val="00346D37"/>
    <w:rsid w:val="00350710"/>
    <w:rsid w:val="00352158"/>
    <w:rsid w:val="003609EF"/>
    <w:rsid w:val="0036231A"/>
    <w:rsid w:val="00365AD1"/>
    <w:rsid w:val="00374DD4"/>
    <w:rsid w:val="003879C9"/>
    <w:rsid w:val="003A0660"/>
    <w:rsid w:val="003C244B"/>
    <w:rsid w:val="003D1FA7"/>
    <w:rsid w:val="003D31FC"/>
    <w:rsid w:val="003D350C"/>
    <w:rsid w:val="003E1305"/>
    <w:rsid w:val="003E190F"/>
    <w:rsid w:val="003E1A36"/>
    <w:rsid w:val="003F457E"/>
    <w:rsid w:val="00401543"/>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7CA6"/>
    <w:rsid w:val="00480A35"/>
    <w:rsid w:val="00480E1E"/>
    <w:rsid w:val="00487D3B"/>
    <w:rsid w:val="00492A1B"/>
    <w:rsid w:val="004932AE"/>
    <w:rsid w:val="004A7F8E"/>
    <w:rsid w:val="004B75B7"/>
    <w:rsid w:val="004C3F6A"/>
    <w:rsid w:val="004C6847"/>
    <w:rsid w:val="004F69EA"/>
    <w:rsid w:val="004F7D61"/>
    <w:rsid w:val="0051580D"/>
    <w:rsid w:val="005232B2"/>
    <w:rsid w:val="005245B9"/>
    <w:rsid w:val="00524690"/>
    <w:rsid w:val="00547111"/>
    <w:rsid w:val="0058550A"/>
    <w:rsid w:val="00585A9E"/>
    <w:rsid w:val="00586F0C"/>
    <w:rsid w:val="00590D2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1FD7"/>
    <w:rsid w:val="00692340"/>
    <w:rsid w:val="006935CD"/>
    <w:rsid w:val="0069498F"/>
    <w:rsid w:val="00695808"/>
    <w:rsid w:val="00695A37"/>
    <w:rsid w:val="006A6155"/>
    <w:rsid w:val="006B46FB"/>
    <w:rsid w:val="006B545F"/>
    <w:rsid w:val="006B607F"/>
    <w:rsid w:val="006C0F3D"/>
    <w:rsid w:val="006C438B"/>
    <w:rsid w:val="006C6242"/>
    <w:rsid w:val="006C7BF1"/>
    <w:rsid w:val="006D0588"/>
    <w:rsid w:val="006D2480"/>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6BB0"/>
    <w:rsid w:val="009D742B"/>
    <w:rsid w:val="009E3297"/>
    <w:rsid w:val="009E42BE"/>
    <w:rsid w:val="009F0017"/>
    <w:rsid w:val="009F33B7"/>
    <w:rsid w:val="009F4BF7"/>
    <w:rsid w:val="009F734F"/>
    <w:rsid w:val="00A01CF2"/>
    <w:rsid w:val="00A2244A"/>
    <w:rsid w:val="00A246B6"/>
    <w:rsid w:val="00A36E9B"/>
    <w:rsid w:val="00A47E70"/>
    <w:rsid w:val="00A50CF0"/>
    <w:rsid w:val="00A52F6F"/>
    <w:rsid w:val="00A55AF9"/>
    <w:rsid w:val="00A605F8"/>
    <w:rsid w:val="00A62F21"/>
    <w:rsid w:val="00A639EA"/>
    <w:rsid w:val="00A713FF"/>
    <w:rsid w:val="00A7671C"/>
    <w:rsid w:val="00A93136"/>
    <w:rsid w:val="00A9681D"/>
    <w:rsid w:val="00AA2CBC"/>
    <w:rsid w:val="00AA340C"/>
    <w:rsid w:val="00AB3F52"/>
    <w:rsid w:val="00AC2C87"/>
    <w:rsid w:val="00AC3D59"/>
    <w:rsid w:val="00AC5820"/>
    <w:rsid w:val="00AD1AE4"/>
    <w:rsid w:val="00AD1CD8"/>
    <w:rsid w:val="00AD2CBF"/>
    <w:rsid w:val="00AE0A90"/>
    <w:rsid w:val="00AE28FF"/>
    <w:rsid w:val="00AF172F"/>
    <w:rsid w:val="00B036C9"/>
    <w:rsid w:val="00B136F6"/>
    <w:rsid w:val="00B17E98"/>
    <w:rsid w:val="00B2119C"/>
    <w:rsid w:val="00B258BB"/>
    <w:rsid w:val="00B30378"/>
    <w:rsid w:val="00B333B6"/>
    <w:rsid w:val="00B40169"/>
    <w:rsid w:val="00B417E2"/>
    <w:rsid w:val="00B475C4"/>
    <w:rsid w:val="00B51FCB"/>
    <w:rsid w:val="00B64B6D"/>
    <w:rsid w:val="00B67B97"/>
    <w:rsid w:val="00B70080"/>
    <w:rsid w:val="00B743EF"/>
    <w:rsid w:val="00B75E77"/>
    <w:rsid w:val="00B75F92"/>
    <w:rsid w:val="00B8454C"/>
    <w:rsid w:val="00B935CD"/>
    <w:rsid w:val="00B968C8"/>
    <w:rsid w:val="00BA3EC5"/>
    <w:rsid w:val="00BA51D9"/>
    <w:rsid w:val="00BA7D90"/>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0E09"/>
    <w:rsid w:val="00C61603"/>
    <w:rsid w:val="00C66BA2"/>
    <w:rsid w:val="00C7056B"/>
    <w:rsid w:val="00C7489A"/>
    <w:rsid w:val="00C7566A"/>
    <w:rsid w:val="00C80876"/>
    <w:rsid w:val="00C9030E"/>
    <w:rsid w:val="00C94DFE"/>
    <w:rsid w:val="00C95985"/>
    <w:rsid w:val="00C96800"/>
    <w:rsid w:val="00C979AE"/>
    <w:rsid w:val="00CB4F35"/>
    <w:rsid w:val="00CC5026"/>
    <w:rsid w:val="00CC68D0"/>
    <w:rsid w:val="00CC6B3D"/>
    <w:rsid w:val="00CC6BB2"/>
    <w:rsid w:val="00CE0D0A"/>
    <w:rsid w:val="00CE3B53"/>
    <w:rsid w:val="00CE6EA9"/>
    <w:rsid w:val="00CF560B"/>
    <w:rsid w:val="00CF6845"/>
    <w:rsid w:val="00CF75D6"/>
    <w:rsid w:val="00D03123"/>
    <w:rsid w:val="00D03F9A"/>
    <w:rsid w:val="00D05171"/>
    <w:rsid w:val="00D0545B"/>
    <w:rsid w:val="00D06424"/>
    <w:rsid w:val="00D06D51"/>
    <w:rsid w:val="00D2018C"/>
    <w:rsid w:val="00D24991"/>
    <w:rsid w:val="00D31B9E"/>
    <w:rsid w:val="00D3390C"/>
    <w:rsid w:val="00D50255"/>
    <w:rsid w:val="00D55576"/>
    <w:rsid w:val="00D64DA8"/>
    <w:rsid w:val="00D66520"/>
    <w:rsid w:val="00D74967"/>
    <w:rsid w:val="00D76276"/>
    <w:rsid w:val="00D9563B"/>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34898"/>
    <w:rsid w:val="00E35E64"/>
    <w:rsid w:val="00E3693E"/>
    <w:rsid w:val="00E37029"/>
    <w:rsid w:val="00E40D3E"/>
    <w:rsid w:val="00E519F0"/>
    <w:rsid w:val="00E61789"/>
    <w:rsid w:val="00E70995"/>
    <w:rsid w:val="00E75B90"/>
    <w:rsid w:val="00E86468"/>
    <w:rsid w:val="00E9595E"/>
    <w:rsid w:val="00EA1CC6"/>
    <w:rsid w:val="00EB092E"/>
    <w:rsid w:val="00EB09B7"/>
    <w:rsid w:val="00EB4183"/>
    <w:rsid w:val="00ED1581"/>
    <w:rsid w:val="00EE738B"/>
    <w:rsid w:val="00EE7D7C"/>
    <w:rsid w:val="00F06A73"/>
    <w:rsid w:val="00F10AB5"/>
    <w:rsid w:val="00F1774A"/>
    <w:rsid w:val="00F25D98"/>
    <w:rsid w:val="00F300FB"/>
    <w:rsid w:val="00F305A9"/>
    <w:rsid w:val="00F30F52"/>
    <w:rsid w:val="00F31650"/>
    <w:rsid w:val="00F33432"/>
    <w:rsid w:val="00F351BB"/>
    <w:rsid w:val="00F415DA"/>
    <w:rsid w:val="00F524D0"/>
    <w:rsid w:val="00F52602"/>
    <w:rsid w:val="00F75C1C"/>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16FB"/>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9681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9681D"/>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9681D"/>
    <w:rPr>
      <w:vanish/>
      <w:color w:val="AEB5BB"/>
    </w:rPr>
  </w:style>
  <w:style w:type="paragraph" w:styleId="NoSpacing">
    <w:name w:val="No Spacing"/>
    <w:basedOn w:val="Normal"/>
    <w:link w:val="NoSpacingChar"/>
    <w:uiPriority w:val="1"/>
    <w:qFormat/>
    <w:rsid w:val="00A9681D"/>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9681D"/>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4EBA9-7001-4004-AFBD-522D0218C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6189</Words>
  <Characters>35283</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41390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2022-08-08T15:27:00Z</dcterms:created>
  <dcterms:modified xsi:type="dcterms:W3CDTF">2022-08-08T15:27:00Z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2022-07-06T11:03:07Z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00da9e2d-710c-41e5-894c-99cfe16a2d81</vt:lpwstr>
  </property>
  <property fmtid="{D5CDD505-2E9C-101B-9397-08002B2CF9AE}" pid="27" name="MSIP_Label_9764cdcd-3664-4d05-9615-7cbf65a4f0a8_ContentBits">
    <vt:lpwstr>0</vt:lpwstr>
  </property>
</Properties>
</file>