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bookmarkStart w:id="4" w:name="_GoBack"/>
            <w:bookmarkEnd w:id="4"/>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7"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8"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10"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1"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3"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4"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5"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6"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7" w:author="Darcy Tsai" w:date="2022-05-13T13:52:00Z"/>
          <w:rFonts w:ascii="Times New Roman" w:hAnsi="Times New Roman" w:cs="Times New Roman"/>
          <w:sz w:val="18"/>
          <w:szCs w:val="18"/>
        </w:rPr>
      </w:pPr>
      <w:ins w:id="18"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9" w:author="Darcy Tsai" w:date="2022-05-13T13:53:00Z">
        <w:r w:rsidDel="003800F3">
          <w:rPr>
            <w:rFonts w:ascii="Times New Roman" w:hAnsi="Times New Roman" w:cs="Times New Roman"/>
            <w:sz w:val="18"/>
            <w:szCs w:val="18"/>
          </w:rPr>
          <w:delText>s</w:delText>
        </w:r>
      </w:del>
      <w:ins w:id="20"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1" w:author="Darcy Tsai" w:date="2022-05-13T13:53:00Z">
        <w:r w:rsidDel="003800F3">
          <w:rPr>
            <w:rFonts w:ascii="Times New Roman" w:hAnsi="Times New Roman" w:cs="Times New Roman"/>
            <w:color w:val="000000" w:themeColor="text1"/>
            <w:sz w:val="18"/>
            <w:szCs w:val="20"/>
          </w:rPr>
          <w:delText>s</w:delText>
        </w:r>
      </w:del>
      <w:ins w:id="22"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2"/>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3"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5"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6"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7"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8"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9" w:author="Darcy Tsai" w:date="2022-05-13T13:55:00Z"/>
          <w:rFonts w:ascii="Times New Roman" w:hAnsi="Times New Roman" w:cs="Times New Roman"/>
          <w:color w:val="000000" w:themeColor="text1"/>
          <w:sz w:val="18"/>
          <w:szCs w:val="18"/>
        </w:rPr>
      </w:pPr>
      <w:ins w:id="30"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1" w:author="Darcy Tsai" w:date="2022-05-13T13:55:00Z"/>
          <w:rFonts w:ascii="Times New Roman" w:hAnsi="Times New Roman" w:cs="Times New Roman"/>
          <w:color w:val="000000" w:themeColor="text1"/>
          <w:sz w:val="18"/>
          <w:szCs w:val="18"/>
        </w:rPr>
      </w:pPr>
      <w:ins w:id="32"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3" w:author="Darcy Tsai" w:date="2022-05-13T13:56:00Z">
        <w:r>
          <w:rPr>
            <w:rFonts w:ascii="Times New Roman" w:hAnsi="Times New Roman" w:cs="Times New Roman"/>
            <w:color w:val="000000" w:themeColor="text1"/>
            <w:sz w:val="18"/>
            <w:szCs w:val="18"/>
          </w:rPr>
          <w:t>value</w:t>
        </w:r>
      </w:ins>
      <w:ins w:id="34" w:author="Darcy Tsai" w:date="2022-05-13T13:55:00Z">
        <w:r w:rsidRPr="00ED6E6B">
          <w:rPr>
            <w:rFonts w:ascii="Times New Roman" w:hAnsi="Times New Roman" w:cs="Times New Roman"/>
            <w:color w:val="000000" w:themeColor="text1"/>
            <w:sz w:val="18"/>
            <w:szCs w:val="18"/>
          </w:rPr>
          <w:t xml:space="preserve"> or</w:t>
        </w:r>
      </w:ins>
      <w:ins w:id="35"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6"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7"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8"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9"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40"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1"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2"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3"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4"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5"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7"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8"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0"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1"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3" w:author="Claes Tidestav" w:date="2022-05-12T13:55:00Z">
              <w:r>
                <w:rPr>
                  <w:rFonts w:cs="Times New Roman"/>
                  <w:b w:val="0"/>
                  <w:bCs w:val="0"/>
                  <w:color w:val="000000" w:themeColor="text1"/>
                  <w:sz w:val="18"/>
                  <w:szCs w:val="18"/>
                </w:rPr>
                <w:t xml:space="preserve">indicated </w:t>
              </w:r>
            </w:ins>
            <w:del w:id="5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7" w:author="Zhigang Rong" w:date="2022-05-12T12:23:00Z">
              <w:r>
                <w:rPr>
                  <w:rFonts w:cs="Times New Roman"/>
                  <w:b w:val="0"/>
                  <w:bCs w:val="0"/>
                  <w:color w:val="000000" w:themeColor="text1"/>
                  <w:sz w:val="18"/>
                  <w:szCs w:val="18"/>
                </w:rPr>
                <w:t xml:space="preserve">utilizing </w:t>
              </w:r>
            </w:ins>
            <w:del w:id="5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2" w:author="Zhigang Rong" w:date="2022-05-12T12:25:00Z">
              <w:r w:rsidDel="00896C2C">
                <w:rPr>
                  <w:rFonts w:ascii="Times New Roman" w:hAnsi="Times New Roman" w:cs="Times New Roman"/>
                  <w:color w:val="000000" w:themeColor="text1"/>
                  <w:sz w:val="18"/>
                  <w:szCs w:val="18"/>
                </w:rPr>
                <w:delText xml:space="preserve">is </w:delText>
              </w:r>
            </w:del>
            <w:ins w:id="63"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7"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9"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0" w:author="Darcy Tsai" w:date="2022-05-12T14:02:00Z">
              <w:r w:rsidDel="000620C1">
                <w:rPr>
                  <w:rFonts w:cs="Times New Roman"/>
                  <w:b w:val="0"/>
                  <w:bCs w:val="0"/>
                  <w:sz w:val="18"/>
                  <w:szCs w:val="18"/>
                </w:rPr>
                <w:delText>up to 4</w:delText>
              </w:r>
            </w:del>
            <w:ins w:id="71" w:author="Darcy Tsai" w:date="2022-05-12T14:02:00Z">
              <w:r>
                <w:rPr>
                  <w:rFonts w:cs="Times New Roman"/>
                  <w:b w:val="0"/>
                  <w:bCs w:val="0"/>
                  <w:sz w:val="18"/>
                  <w:szCs w:val="18"/>
                </w:rPr>
                <w:t>more than one</w:t>
              </w:r>
            </w:ins>
            <w:r>
              <w:rPr>
                <w:rFonts w:cs="Times New Roman"/>
                <w:b w:val="0"/>
                <w:bCs w:val="0"/>
                <w:sz w:val="18"/>
                <w:szCs w:val="18"/>
              </w:rPr>
              <w:t xml:space="preserve"> indicated</w:t>
            </w:r>
            <w:ins w:id="72"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3" w:author="Yushu Zhang" w:date="2022-05-13T09:43:00Z">
              <w:r>
                <w:rPr>
                  <w:rFonts w:cs="Times New Roman"/>
                  <w:b w:val="0"/>
                  <w:bCs w:val="0"/>
                  <w:sz w:val="18"/>
                  <w:szCs w:val="18"/>
                </w:rPr>
                <w:t xml:space="preserve"> IDs</w:t>
              </w:r>
            </w:ins>
            <w:del w:id="74"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5" w:author="Yushu Zhang" w:date="2022-05-13T09:42:00Z">
              <w:r>
                <w:rPr>
                  <w:rFonts w:cs="Times New Roman"/>
                  <w:b w:val="0"/>
                  <w:bCs w:val="0"/>
                  <w:sz w:val="18"/>
                  <w:szCs w:val="18"/>
                </w:rPr>
                <w:t xml:space="preserve">or in CCs </w:t>
              </w:r>
            </w:ins>
            <w:ins w:id="76"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7"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8" w:author="Yushu Zhang" w:date="2022-05-13T09:43:00Z">
              <w:r w:rsidDel="008F58F6">
                <w:rPr>
                  <w:rFonts w:ascii="Times New Roman" w:eastAsia="PMingLiU" w:hAnsi="Times New Roman" w:cs="Times New Roman"/>
                  <w:sz w:val="18"/>
                  <w:szCs w:val="18"/>
                  <w:lang w:eastAsia="zh-TW"/>
                </w:rPr>
                <w:delText>are updated</w:delText>
              </w:r>
            </w:del>
            <w:ins w:id="79" w:author="Yushu Zhang" w:date="2022-05-13T09:43:00Z">
              <w:r>
                <w:rPr>
                  <w:rFonts w:ascii="Times New Roman" w:eastAsia="PMingLiU" w:hAnsi="Times New Roman" w:cs="Times New Roman"/>
                  <w:sz w:val="18"/>
                  <w:szCs w:val="18"/>
                  <w:lang w:eastAsia="zh-TW"/>
                </w:rPr>
                <w:t>I</w:t>
              </w:r>
            </w:ins>
            <w:ins w:id="80"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1" w:author="Yushu Zhang" w:date="2022-05-13T09:40:00Z">
              <w:r>
                <w:rPr>
                  <w:rFonts w:ascii="Times New Roman" w:eastAsia="PMingLiU" w:hAnsi="Times New Roman" w:cs="Times New Roman"/>
                  <w:sz w:val="18"/>
                  <w:szCs w:val="18"/>
                  <w:lang w:eastAsia="zh-TW"/>
                </w:rPr>
                <w:t xml:space="preserve">format 1_1/1_2 </w:t>
              </w:r>
            </w:ins>
            <w:del w:id="82"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3" w:author="Darcy Tsai" w:date="2022-05-12T14:05:00Z"/>
                <w:rFonts w:ascii="Times New Roman" w:hAnsi="Times New Roman" w:cs="Times New Roman"/>
                <w:sz w:val="18"/>
                <w:szCs w:val="18"/>
              </w:rPr>
            </w:pPr>
            <w:del w:id="84"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5" w:author="Darcy Tsai" w:date="2022-05-12T14:03:00Z">
              <w:r w:rsidDel="000620C1">
                <w:rPr>
                  <w:rFonts w:ascii="Times New Roman" w:eastAsia="PMingLiU" w:hAnsi="Times New Roman" w:cs="Times New Roman"/>
                  <w:sz w:val="18"/>
                  <w:szCs w:val="18"/>
                  <w:lang w:eastAsia="zh-TW"/>
                </w:rPr>
                <w:delText>configured/</w:delText>
              </w:r>
            </w:del>
            <w:del w:id="86"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7" w:author="Darcy Tsai" w:date="2022-05-12T14:05:00Z"/>
                <w:rFonts w:ascii="Times New Roman" w:hAnsi="Times New Roman" w:cs="Times New Roman"/>
                <w:sz w:val="18"/>
                <w:szCs w:val="18"/>
              </w:rPr>
            </w:pPr>
            <w:del w:id="88"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9" w:author="Darcy Tsai" w:date="2022-05-12T14:05:00Z"/>
                <w:rFonts w:ascii="Times New Roman" w:hAnsi="Times New Roman" w:cs="Times New Roman"/>
                <w:sz w:val="18"/>
                <w:szCs w:val="18"/>
              </w:rPr>
            </w:pPr>
            <w:del w:id="90"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1" w:author="Darcy Tsai" w:date="2022-05-12T14:05:00Z"/>
                <w:rFonts w:ascii="Times New Roman" w:hAnsi="Times New Roman" w:cs="Times New Roman"/>
                <w:sz w:val="18"/>
                <w:szCs w:val="18"/>
              </w:rPr>
            </w:pPr>
            <w:del w:id="92"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3" w:author="Darcy Tsai" w:date="2022-05-12T14:05:00Z"/>
                <w:rFonts w:ascii="Times New Roman" w:hAnsi="Times New Roman" w:cs="Times New Roman"/>
                <w:sz w:val="18"/>
                <w:szCs w:val="18"/>
              </w:rPr>
            </w:pPr>
            <w:del w:id="94"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5" w:author="Darcy Tsai" w:date="2022-05-12T14:05:00Z"/>
                <w:rFonts w:ascii="Times New Roman" w:eastAsia="PMingLiU" w:hAnsi="Times New Roman" w:cs="Times New Roman"/>
                <w:sz w:val="18"/>
                <w:szCs w:val="18"/>
                <w:lang w:eastAsia="zh-TW"/>
              </w:rPr>
            </w:pPr>
            <w:del w:id="96"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7" w:author="Darcy Tsai" w:date="2022-05-12T14:05:00Z"/>
                <w:rFonts w:ascii="Times New Roman" w:eastAsia="PMingLiU" w:hAnsi="Times New Roman" w:cs="Times New Roman"/>
                <w:sz w:val="18"/>
                <w:szCs w:val="18"/>
                <w:lang w:eastAsia="zh-TW"/>
              </w:rPr>
            </w:pPr>
            <w:del w:id="98"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9" w:author="Darcy Tsai" w:date="2022-05-12T14:05:00Z"/>
                <w:rFonts w:ascii="Times New Roman" w:eastAsia="PMingLiU" w:hAnsi="Times New Roman" w:cs="Times New Roman"/>
                <w:sz w:val="18"/>
                <w:szCs w:val="18"/>
                <w:lang w:eastAsia="zh-TW"/>
              </w:rPr>
            </w:pPr>
            <w:del w:id="100"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1" w:author="Darcy Tsai" w:date="2022-05-12T14:06:00Z"/>
                <w:rFonts w:ascii="Times New Roman" w:eastAsia="PMingLiU" w:hAnsi="Times New Roman" w:cs="Times New Roman"/>
                <w:sz w:val="18"/>
                <w:szCs w:val="18"/>
                <w:lang w:eastAsia="zh-TW"/>
              </w:rPr>
            </w:pPr>
            <w:ins w:id="102"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3" w:author="Yushu Zhang" w:date="2022-05-13T09:40:00Z">
                <w:r w:rsidDel="008F58F6">
                  <w:rPr>
                    <w:rFonts w:ascii="Times New Roman" w:eastAsia="PMingLiU" w:hAnsi="Times New Roman" w:cs="Times New Roman"/>
                    <w:sz w:val="18"/>
                    <w:szCs w:val="18"/>
                    <w:lang w:eastAsia="zh-TW"/>
                  </w:rPr>
                  <w:delText>indicated</w:delText>
                </w:r>
              </w:del>
            </w:ins>
            <w:ins w:id="104" w:author="Darcy Tsai" w:date="2022-05-12T14:06:00Z">
              <w:del w:id="105"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6" w:author="Yushu Zhang" w:date="2022-05-13T09:43:00Z">
              <w:r>
                <w:rPr>
                  <w:rFonts w:ascii="Times New Roman" w:eastAsia="PMingLiU" w:hAnsi="Times New Roman" w:cs="Times New Roman"/>
                  <w:sz w:val="18"/>
                  <w:szCs w:val="18"/>
                  <w:lang w:eastAsia="zh-TW"/>
                </w:rPr>
                <w:t xml:space="preserve"> IDs</w:t>
              </w:r>
            </w:ins>
            <w:ins w:id="107" w:author="Darcy Tsai" w:date="2022-05-12T14:06:00Z">
              <w:del w:id="10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9" w:author="Yushu Zhang" w:date="2022-05-13T09:40:00Z">
                <w:r w:rsidDel="008F58F6">
                  <w:rPr>
                    <w:rFonts w:ascii="Times New Roman" w:eastAsia="PMingLiU" w:hAnsi="Times New Roman" w:cs="Times New Roman"/>
                    <w:sz w:val="18"/>
                    <w:szCs w:val="18"/>
                    <w:lang w:eastAsia="zh-TW"/>
                  </w:rPr>
                  <w:delText>provided</w:delText>
                </w:r>
              </w:del>
            </w:ins>
            <w:ins w:id="110" w:author="Yushu Zhang" w:date="2022-05-13T09:40:00Z">
              <w:r>
                <w:rPr>
                  <w:rFonts w:ascii="Times New Roman" w:eastAsia="PMingLiU" w:hAnsi="Times New Roman" w:cs="Times New Roman"/>
                  <w:sz w:val="18"/>
                  <w:szCs w:val="18"/>
                  <w:lang w:eastAsia="zh-TW"/>
                </w:rPr>
                <w:t>indicated</w:t>
              </w:r>
            </w:ins>
            <w:ins w:id="111" w:author="Darcy Tsai" w:date="2022-05-12T14:06:00Z">
              <w:r>
                <w:rPr>
                  <w:rFonts w:ascii="Times New Roman" w:eastAsia="PMingLiU" w:hAnsi="Times New Roman" w:cs="Times New Roman"/>
                  <w:sz w:val="18"/>
                  <w:szCs w:val="18"/>
                  <w:lang w:eastAsia="zh-TW"/>
                </w:rPr>
                <w:t xml:space="preserve"> </w:t>
              </w:r>
            </w:ins>
            <w:ins w:id="112" w:author="Darcy Tsai" w:date="2022-05-12T14:10:00Z">
              <w:del w:id="113" w:author="Yushu Zhang" w:date="2022-05-13T09:43:00Z">
                <w:r w:rsidDel="008F58F6">
                  <w:rPr>
                    <w:rFonts w:ascii="Times New Roman" w:eastAsia="PMingLiU" w:hAnsi="Times New Roman" w:cs="Times New Roman"/>
                    <w:sz w:val="18"/>
                    <w:szCs w:val="18"/>
                    <w:lang w:eastAsia="zh-TW"/>
                  </w:rPr>
                  <w:delText>in</w:delText>
                </w:r>
              </w:del>
            </w:ins>
            <w:ins w:id="114" w:author="Darcy Tsai" w:date="2022-05-12T14:06:00Z">
              <w:del w:id="115" w:author="Yushu Zhang" w:date="2022-05-13T09:43:00Z">
                <w:r w:rsidDel="008F58F6">
                  <w:rPr>
                    <w:rFonts w:ascii="Times New Roman" w:eastAsia="PMingLiU" w:hAnsi="Times New Roman" w:cs="Times New Roman"/>
                    <w:sz w:val="18"/>
                    <w:szCs w:val="18"/>
                    <w:lang w:eastAsia="zh-TW"/>
                  </w:rPr>
                  <w:delText xml:space="preserve"> a CC/BWP</w:delText>
                </w:r>
              </w:del>
            </w:ins>
            <w:ins w:id="116" w:author="Darcy Tsai" w:date="2022-05-12T14:10:00Z">
              <w:del w:id="117"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8" w:author="Darcy Tsai" w:date="2022-05-12T14:07:00Z"/>
                <w:rFonts w:ascii="Times New Roman" w:eastAsia="PMingLiU" w:hAnsi="Times New Roman" w:cs="Times New Roman"/>
                <w:sz w:val="18"/>
                <w:szCs w:val="18"/>
                <w:lang w:eastAsia="zh-TW"/>
              </w:rPr>
            </w:pPr>
            <w:ins w:id="119" w:author="Darcy Tsai" w:date="2022-05-12T14:06:00Z">
              <w:r>
                <w:rPr>
                  <w:rFonts w:ascii="Times New Roman" w:eastAsia="PMingLiU" w:hAnsi="Times New Roman" w:cs="Times New Roman"/>
                  <w:sz w:val="18"/>
                  <w:szCs w:val="18"/>
                  <w:lang w:eastAsia="zh-TW"/>
                </w:rPr>
                <w:t xml:space="preserve">Up to 2 </w:t>
              </w:r>
              <w:del w:id="120" w:author="Yushu Zhang" w:date="2022-05-13T09:40:00Z">
                <w:r w:rsidDel="008F58F6">
                  <w:rPr>
                    <w:rFonts w:ascii="Times New Roman" w:eastAsia="PMingLiU" w:hAnsi="Times New Roman" w:cs="Times New Roman"/>
                    <w:sz w:val="18"/>
                    <w:szCs w:val="18"/>
                    <w:lang w:eastAsia="zh-TW"/>
                  </w:rPr>
                  <w:delText xml:space="preserve">indicated </w:delText>
                </w:r>
              </w:del>
            </w:ins>
            <w:ins w:id="121" w:author="Darcy Tsai" w:date="2022-05-12T14:07:00Z">
              <w:r>
                <w:rPr>
                  <w:rFonts w:ascii="Times New Roman" w:eastAsia="PMingLiU" w:hAnsi="Times New Roman" w:cs="Times New Roman"/>
                  <w:sz w:val="18"/>
                  <w:szCs w:val="18"/>
                  <w:lang w:eastAsia="zh-TW"/>
                </w:rPr>
                <w:t>DL TCI state</w:t>
              </w:r>
            </w:ins>
            <w:ins w:id="122" w:author="Yushu Zhang" w:date="2022-05-13T09:43:00Z">
              <w:r>
                <w:rPr>
                  <w:rFonts w:ascii="Times New Roman" w:eastAsia="PMingLiU" w:hAnsi="Times New Roman" w:cs="Times New Roman"/>
                  <w:sz w:val="18"/>
                  <w:szCs w:val="18"/>
                  <w:lang w:eastAsia="zh-TW"/>
                </w:rPr>
                <w:t xml:space="preserve"> IDs</w:t>
              </w:r>
            </w:ins>
            <w:ins w:id="123" w:author="Darcy Tsai" w:date="2022-05-12T14:07:00Z">
              <w:del w:id="12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5" w:author="Yushu Zhang" w:date="2022-05-13T09:41:00Z">
                <w:r w:rsidDel="008F58F6">
                  <w:rPr>
                    <w:rFonts w:ascii="Times New Roman" w:eastAsia="PMingLiU" w:hAnsi="Times New Roman" w:cs="Times New Roman"/>
                    <w:sz w:val="18"/>
                    <w:szCs w:val="18"/>
                    <w:lang w:eastAsia="zh-TW"/>
                  </w:rPr>
                  <w:delText>provided</w:delText>
                </w:r>
              </w:del>
            </w:ins>
            <w:ins w:id="126" w:author="Yushu Zhang" w:date="2022-05-13T09:41:00Z">
              <w:r>
                <w:rPr>
                  <w:rFonts w:ascii="Times New Roman" w:eastAsia="PMingLiU" w:hAnsi="Times New Roman" w:cs="Times New Roman"/>
                  <w:sz w:val="18"/>
                  <w:szCs w:val="18"/>
                  <w:lang w:eastAsia="zh-TW"/>
                </w:rPr>
                <w:t>indicated</w:t>
              </w:r>
            </w:ins>
            <w:ins w:id="127" w:author="Darcy Tsai" w:date="2022-05-12T14:07:00Z">
              <w:r>
                <w:rPr>
                  <w:rFonts w:ascii="Times New Roman" w:eastAsia="PMingLiU" w:hAnsi="Times New Roman" w:cs="Times New Roman"/>
                  <w:sz w:val="18"/>
                  <w:szCs w:val="18"/>
                  <w:lang w:eastAsia="zh-TW"/>
                </w:rPr>
                <w:t xml:space="preserve"> </w:t>
              </w:r>
            </w:ins>
            <w:ins w:id="128" w:author="Darcy Tsai" w:date="2022-05-12T14:10:00Z">
              <w:del w:id="129" w:author="Yushu Zhang" w:date="2022-05-13T09:43:00Z">
                <w:r w:rsidDel="008F58F6">
                  <w:rPr>
                    <w:rFonts w:ascii="Times New Roman" w:eastAsia="PMingLiU" w:hAnsi="Times New Roman" w:cs="Times New Roman"/>
                    <w:sz w:val="18"/>
                    <w:szCs w:val="18"/>
                    <w:lang w:eastAsia="zh-TW"/>
                  </w:rPr>
                  <w:delText>in</w:delText>
                </w:r>
              </w:del>
            </w:ins>
            <w:ins w:id="130" w:author="Darcy Tsai" w:date="2022-05-12T14:07:00Z">
              <w:del w:id="131" w:author="Yushu Zhang" w:date="2022-05-13T09:43:00Z">
                <w:r w:rsidDel="008F58F6">
                  <w:rPr>
                    <w:rFonts w:ascii="Times New Roman" w:eastAsia="PMingLiU" w:hAnsi="Times New Roman" w:cs="Times New Roman"/>
                    <w:sz w:val="18"/>
                    <w:szCs w:val="18"/>
                    <w:lang w:eastAsia="zh-TW"/>
                  </w:rPr>
                  <w:delText xml:space="preserve"> a CC/BWP</w:delText>
                </w:r>
              </w:del>
            </w:ins>
            <w:ins w:id="132" w:author="Darcy Tsai" w:date="2022-05-12T14:10:00Z">
              <w:del w:id="13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4" w:author="Darcy Tsai" w:date="2022-05-12T14:15:00Z">
              <w:r>
                <w:rPr>
                  <w:rFonts w:ascii="Times New Roman" w:eastAsia="PMingLiU" w:hAnsi="Times New Roman" w:cs="Times New Roman"/>
                  <w:sz w:val="18"/>
                  <w:szCs w:val="18"/>
                  <w:lang w:eastAsia="zh-TW"/>
                </w:rPr>
                <w:t>separate</w:t>
              </w:r>
            </w:ins>
            <w:ins w:id="135"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6" w:author="Darcy Tsai" w:date="2022-05-12T14:16:00Z"/>
                <w:rFonts w:ascii="Times New Roman" w:eastAsia="PMingLiU" w:hAnsi="Times New Roman" w:cs="Times New Roman"/>
                <w:sz w:val="18"/>
                <w:szCs w:val="18"/>
                <w:lang w:eastAsia="zh-TW"/>
              </w:rPr>
            </w:pPr>
            <w:ins w:id="137" w:author="Darcy Tsai" w:date="2022-05-12T14:07:00Z">
              <w:r>
                <w:rPr>
                  <w:rFonts w:ascii="Times New Roman" w:eastAsia="PMingLiU" w:hAnsi="Times New Roman" w:cs="Times New Roman"/>
                  <w:sz w:val="18"/>
                  <w:szCs w:val="18"/>
                  <w:lang w:eastAsia="zh-TW"/>
                </w:rPr>
                <w:t xml:space="preserve">Up to 2 </w:t>
              </w:r>
              <w:del w:id="138"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9" w:author="Yushu Zhang" w:date="2022-05-13T09:43:00Z">
              <w:r>
                <w:rPr>
                  <w:rFonts w:ascii="Times New Roman" w:eastAsia="PMingLiU" w:hAnsi="Times New Roman" w:cs="Times New Roman"/>
                  <w:sz w:val="18"/>
                  <w:szCs w:val="18"/>
                  <w:lang w:eastAsia="zh-TW"/>
                </w:rPr>
                <w:t xml:space="preserve"> IDs</w:t>
              </w:r>
            </w:ins>
            <w:ins w:id="140" w:author="Darcy Tsai" w:date="2022-05-12T14:07:00Z">
              <w:del w:id="14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2" w:author="Yushu Zhang" w:date="2022-05-13T09:41:00Z">
                <w:r w:rsidDel="008F58F6">
                  <w:rPr>
                    <w:rFonts w:ascii="Times New Roman" w:eastAsia="PMingLiU" w:hAnsi="Times New Roman" w:cs="Times New Roman"/>
                    <w:sz w:val="18"/>
                    <w:szCs w:val="18"/>
                    <w:lang w:eastAsia="zh-TW"/>
                  </w:rPr>
                  <w:delText>provided</w:delText>
                </w:r>
              </w:del>
            </w:ins>
            <w:ins w:id="143" w:author="Yushu Zhang" w:date="2022-05-13T09:41:00Z">
              <w:r>
                <w:rPr>
                  <w:rFonts w:ascii="Times New Roman" w:eastAsia="PMingLiU" w:hAnsi="Times New Roman" w:cs="Times New Roman"/>
                  <w:sz w:val="18"/>
                  <w:szCs w:val="18"/>
                  <w:lang w:eastAsia="zh-TW"/>
                </w:rPr>
                <w:t>indicated</w:t>
              </w:r>
            </w:ins>
            <w:ins w:id="144" w:author="Darcy Tsai" w:date="2022-05-12T14:07:00Z">
              <w:r>
                <w:rPr>
                  <w:rFonts w:ascii="Times New Roman" w:eastAsia="PMingLiU" w:hAnsi="Times New Roman" w:cs="Times New Roman"/>
                  <w:sz w:val="18"/>
                  <w:szCs w:val="18"/>
                  <w:lang w:eastAsia="zh-TW"/>
                </w:rPr>
                <w:t xml:space="preserve"> </w:t>
              </w:r>
            </w:ins>
            <w:ins w:id="145" w:author="Darcy Tsai" w:date="2022-05-12T14:10:00Z">
              <w:del w:id="146" w:author="Yushu Zhang" w:date="2022-05-13T09:43:00Z">
                <w:r w:rsidDel="008F58F6">
                  <w:rPr>
                    <w:rFonts w:ascii="Times New Roman" w:eastAsia="PMingLiU" w:hAnsi="Times New Roman" w:cs="Times New Roman"/>
                    <w:sz w:val="18"/>
                    <w:szCs w:val="18"/>
                    <w:lang w:eastAsia="zh-TW"/>
                  </w:rPr>
                  <w:delText>in</w:delText>
                </w:r>
              </w:del>
            </w:ins>
            <w:ins w:id="147" w:author="Darcy Tsai" w:date="2022-05-12T14:07:00Z">
              <w:del w:id="148" w:author="Yushu Zhang" w:date="2022-05-13T09:43:00Z">
                <w:r w:rsidDel="008F58F6">
                  <w:rPr>
                    <w:rFonts w:ascii="Times New Roman" w:eastAsia="PMingLiU" w:hAnsi="Times New Roman" w:cs="Times New Roman"/>
                    <w:sz w:val="18"/>
                    <w:szCs w:val="18"/>
                    <w:lang w:eastAsia="zh-TW"/>
                  </w:rPr>
                  <w:delText xml:space="preserve"> a CC/BWP</w:delText>
                </w:r>
              </w:del>
            </w:ins>
            <w:ins w:id="149" w:author="Darcy Tsai" w:date="2022-05-12T14:10:00Z">
              <w:del w:id="15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1" w:author="Darcy Tsai" w:date="2022-05-12T14:15:00Z">
              <w:r>
                <w:rPr>
                  <w:rFonts w:ascii="Times New Roman" w:eastAsia="PMingLiU" w:hAnsi="Times New Roman" w:cs="Times New Roman"/>
                  <w:sz w:val="18"/>
                  <w:szCs w:val="18"/>
                  <w:lang w:eastAsia="zh-TW"/>
                </w:rPr>
                <w:t xml:space="preserve">separate </w:t>
              </w:r>
            </w:ins>
            <w:ins w:id="152"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3" w:author="Darcy Tsai" w:date="2022-05-12T14:16:00Z"/>
                <w:del w:id="154" w:author="Yushu Zhang" w:date="2022-05-13T09:46:00Z"/>
                <w:rFonts w:ascii="Times New Roman" w:eastAsia="PMingLiU" w:hAnsi="Times New Roman" w:cs="Times New Roman"/>
                <w:sz w:val="18"/>
                <w:szCs w:val="18"/>
                <w:lang w:eastAsia="zh-TW"/>
              </w:rPr>
            </w:pPr>
            <w:ins w:id="155" w:author="Darcy Tsai" w:date="2022-05-12T14:16:00Z">
              <w:del w:id="156"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7" w:author="Darcy Tsai" w:date="2022-05-12T14:33:00Z">
              <w:del w:id="158" w:author="Yushu Zhang" w:date="2022-05-13T09:46:00Z">
                <w:r w:rsidDel="008F58F6">
                  <w:rPr>
                    <w:rFonts w:ascii="Times New Roman" w:eastAsia="PMingLiU" w:hAnsi="Times New Roman" w:cs="Times New Roman"/>
                    <w:sz w:val="18"/>
                    <w:szCs w:val="18"/>
                    <w:lang w:eastAsia="zh-TW"/>
                  </w:rPr>
                  <w:delText>Whether indicated</w:delText>
                </w:r>
              </w:del>
            </w:ins>
            <w:del w:id="159" w:author="Yushu Zhang" w:date="2022-05-13T09:46:00Z">
              <w:r w:rsidDel="008F58F6">
                <w:rPr>
                  <w:rFonts w:ascii="Times New Roman" w:eastAsia="PMingLiU" w:hAnsi="Times New Roman" w:cs="Times New Roman"/>
                  <w:sz w:val="18"/>
                  <w:szCs w:val="18"/>
                  <w:lang w:eastAsia="zh-TW"/>
                </w:rPr>
                <w:delText xml:space="preserve"> </w:delText>
              </w:r>
            </w:del>
            <w:ins w:id="160" w:author="Darcy Tsai" w:date="2022-05-12T17:14:00Z">
              <w:del w:id="161" w:author="Yushu Zhang" w:date="2022-05-13T09:46:00Z">
                <w:r w:rsidDel="008F58F6">
                  <w:rPr>
                    <w:rFonts w:ascii="Times New Roman" w:eastAsia="PMingLiU" w:hAnsi="Times New Roman" w:cs="Times New Roman"/>
                    <w:sz w:val="18"/>
                    <w:szCs w:val="18"/>
                    <w:lang w:eastAsia="zh-TW"/>
                  </w:rPr>
                  <w:delText>joint</w:delText>
                </w:r>
              </w:del>
            </w:ins>
            <w:ins w:id="162" w:author="Darcy Tsai" w:date="2022-05-12T14:33:00Z">
              <w:del w:id="163" w:author="Yushu Zhang" w:date="2022-05-13T09:46:00Z">
                <w:r w:rsidDel="008F58F6">
                  <w:rPr>
                    <w:rFonts w:ascii="Times New Roman" w:eastAsia="PMingLiU" w:hAnsi="Times New Roman" w:cs="Times New Roman"/>
                    <w:sz w:val="18"/>
                    <w:szCs w:val="18"/>
                    <w:lang w:eastAsia="zh-TW"/>
                  </w:rPr>
                  <w:delText xml:space="preserve"> TCI state(s)</w:delText>
                </w:r>
              </w:del>
            </w:ins>
            <w:ins w:id="164" w:author="Darcy Tsai" w:date="2022-05-12T14:34:00Z">
              <w:del w:id="165"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6" w:author="Darcy Tsai" w:date="2022-05-12T14:35:00Z">
              <w:del w:id="167"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8" w:author="Darcy Tsai" w:date="2022-05-12T14:36:00Z">
              <w:del w:id="169"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0" w:author="Darcy Tsai" w:date="2022-05-12T14:14:00Z"/>
                <w:del w:id="171" w:author="Yushu Zhang" w:date="2022-05-13T09:46:00Z"/>
                <w:rFonts w:ascii="Times New Roman" w:eastAsia="PMingLiU" w:hAnsi="Times New Roman" w:cs="Times New Roman"/>
                <w:sz w:val="18"/>
                <w:szCs w:val="18"/>
                <w:lang w:eastAsia="zh-TW"/>
              </w:rPr>
            </w:pPr>
            <w:ins w:id="172" w:author="Darcy Tsai" w:date="2022-05-12T14:12:00Z">
              <w:del w:id="17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4" w:author="Darcy Tsai" w:date="2022-05-12T14:13:00Z">
              <w:del w:id="175"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6" w:author="Darcy Tsai" w:date="2022-05-12T17:15:00Z">
              <w:del w:id="177" w:author="Yushu Zhang" w:date="2022-05-13T09:46:00Z">
                <w:r w:rsidDel="008F58F6">
                  <w:rPr>
                    <w:rFonts w:ascii="Times New Roman" w:eastAsia="PMingLiU" w:hAnsi="Times New Roman" w:cs="Times New Roman"/>
                    <w:sz w:val="18"/>
                    <w:szCs w:val="18"/>
                    <w:lang w:eastAsia="zh-TW"/>
                  </w:rPr>
                  <w:delText xml:space="preserve"> </w:delText>
                </w:r>
              </w:del>
            </w:ins>
            <w:ins w:id="178" w:author="Darcy Tsai" w:date="2022-05-12T15:31:00Z">
              <w:del w:id="179" w:author="Yushu Zhang" w:date="2022-05-13T09:46:00Z">
                <w:r w:rsidDel="008F58F6">
                  <w:rPr>
                    <w:rFonts w:ascii="Times New Roman" w:eastAsia="PMingLiU" w:hAnsi="Times New Roman" w:cs="Times New Roman"/>
                    <w:sz w:val="18"/>
                    <w:szCs w:val="18"/>
                    <w:lang w:eastAsia="zh-TW"/>
                  </w:rPr>
                  <w:delText>be</w:delText>
                </w:r>
              </w:del>
            </w:ins>
            <w:ins w:id="180" w:author="Darcy Tsai" w:date="2022-05-12T14:13:00Z">
              <w:del w:id="181" w:author="Yushu Zhang" w:date="2022-05-13T09:46:00Z">
                <w:r w:rsidDel="008F58F6">
                  <w:rPr>
                    <w:rFonts w:ascii="Times New Roman" w:eastAsia="PMingLiU" w:hAnsi="Times New Roman" w:cs="Times New Roman"/>
                    <w:sz w:val="18"/>
                    <w:szCs w:val="18"/>
                    <w:lang w:eastAsia="zh-TW"/>
                  </w:rPr>
                  <w:delText xml:space="preserve"> maintain</w:delText>
                </w:r>
              </w:del>
            </w:ins>
            <w:ins w:id="182" w:author="Darcy Tsai" w:date="2022-05-12T15:31:00Z">
              <w:del w:id="183" w:author="Yushu Zhang" w:date="2022-05-13T09:46:00Z">
                <w:r w:rsidDel="008F58F6">
                  <w:rPr>
                    <w:rFonts w:ascii="Times New Roman" w:eastAsia="PMingLiU" w:hAnsi="Times New Roman" w:cs="Times New Roman"/>
                    <w:sz w:val="18"/>
                    <w:szCs w:val="18"/>
                    <w:lang w:eastAsia="zh-TW"/>
                  </w:rPr>
                  <w:delText>ed</w:delText>
                </w:r>
              </w:del>
            </w:ins>
            <w:ins w:id="184" w:author="Darcy Tsai" w:date="2022-05-12T14:13:00Z">
              <w:del w:id="185" w:author="Yushu Zhang" w:date="2022-05-13T09:46:00Z">
                <w:r w:rsidDel="008F58F6">
                  <w:rPr>
                    <w:rFonts w:ascii="Times New Roman" w:eastAsia="PMingLiU" w:hAnsi="Times New Roman" w:cs="Times New Roman"/>
                    <w:sz w:val="18"/>
                    <w:szCs w:val="18"/>
                    <w:lang w:eastAsia="zh-TW"/>
                  </w:rPr>
                  <w:delText xml:space="preserve"> </w:delText>
                </w:r>
              </w:del>
            </w:ins>
            <w:ins w:id="186" w:author="Darcy Tsai" w:date="2022-05-12T14:14:00Z">
              <w:del w:id="187" w:author="Yushu Zhang" w:date="2022-05-13T09:46:00Z">
                <w:r w:rsidDel="008F58F6">
                  <w:rPr>
                    <w:rFonts w:ascii="Times New Roman" w:eastAsia="PMingLiU" w:hAnsi="Times New Roman" w:cs="Times New Roman"/>
                    <w:sz w:val="18"/>
                    <w:szCs w:val="18"/>
                    <w:lang w:eastAsia="zh-TW"/>
                  </w:rPr>
                  <w:delText>in a CC/BWP</w:delText>
                </w:r>
              </w:del>
            </w:ins>
            <w:ins w:id="188" w:author="Darcy Tsai" w:date="2022-05-12T14:20:00Z">
              <w:del w:id="189"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0" w:author="Darcy Tsai" w:date="2022-05-12T14:21:00Z">
              <w:del w:id="191"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2" w:author="Darcy Tsai" w:date="2022-05-12T14:12:00Z"/>
                <w:rFonts w:ascii="Times New Roman" w:hAnsi="Times New Roman" w:cs="Times New Roman"/>
                <w:sz w:val="18"/>
                <w:szCs w:val="18"/>
              </w:rPr>
            </w:pPr>
            <w:del w:id="193"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4" w:author="Darcy Tsai" w:date="2022-05-12T14:30:00Z">
              <w:r w:rsidDel="00F9244F">
                <w:rPr>
                  <w:rFonts w:ascii="Times New Roman" w:hAnsi="Times New Roman" w:cs="Times New Roman"/>
                  <w:sz w:val="18"/>
                  <w:szCs w:val="18"/>
                </w:rPr>
                <w:delText xml:space="preserve">more </w:delText>
              </w:r>
            </w:del>
            <w:ins w:id="195"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6"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7"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8" w:author="Yushu Zhang" w:date="2022-05-13T09:48:00Z">
              <w:r>
                <w:rPr>
                  <w:rFonts w:cs="Times New Roman"/>
                  <w:b w:val="0"/>
                  <w:bCs w:val="0"/>
                  <w:color w:val="000000" w:themeColor="text1"/>
                  <w:sz w:val="18"/>
                  <w:szCs w:val="20"/>
                </w:rPr>
                <w:t>in a</w:t>
              </w:r>
            </w:ins>
            <w:ins w:id="199"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1" w:author="Yushu Zhang" w:date="2022-05-13T09:50:00Z"/>
                <w:rFonts w:ascii="Times New Roman" w:hAnsi="Times New Roman" w:cs="Times New Roman"/>
                <w:color w:val="000000" w:themeColor="text1"/>
                <w:sz w:val="18"/>
                <w:szCs w:val="18"/>
              </w:rPr>
            </w:pPr>
            <w:ins w:id="202" w:author="Yushu Zhang" w:date="2022-05-13T09:50:00Z">
              <w:r w:rsidRPr="00A71097">
                <w:rPr>
                  <w:rFonts w:ascii="Times New Roman" w:hAnsi="Times New Roman" w:cs="Times New Roman"/>
                  <w:color w:val="000000" w:themeColor="text1"/>
                  <w:sz w:val="18"/>
                  <w:szCs w:val="18"/>
                </w:rPr>
                <w:t>Alt</w:t>
              </w:r>
            </w:ins>
            <w:ins w:id="203" w:author="Yushu Zhang" w:date="2022-05-13T09:51:00Z">
              <w:r>
                <w:rPr>
                  <w:rFonts w:ascii="Times New Roman" w:hAnsi="Times New Roman" w:cs="Times New Roman"/>
                  <w:color w:val="000000" w:themeColor="text1"/>
                  <w:sz w:val="18"/>
                  <w:szCs w:val="18"/>
                </w:rPr>
                <w:t>3</w:t>
              </w:r>
            </w:ins>
            <w:ins w:id="204"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5"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6" w:name="_Hlk103341221"/>
            <w:ins w:id="207"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8"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9"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0"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6"/>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1" w:author="Yushu Zhang" w:date="2022-05-13T12:35:00Z">
              <w:r>
                <w:rPr>
                  <w:rFonts w:cs="Times New Roman"/>
                  <w:b w:val="0"/>
                  <w:bCs w:val="0"/>
                  <w:color w:val="000000" w:themeColor="text1"/>
                  <w:sz w:val="18"/>
                  <w:szCs w:val="18"/>
                </w:rPr>
                <w:t>if</w:t>
              </w:r>
            </w:ins>
            <w:ins w:id="212" w:author="Yushu Zhang" w:date="2022-05-13T12:33:00Z">
              <w:r>
                <w:rPr>
                  <w:rFonts w:cs="Times New Roman"/>
                  <w:b w:val="0"/>
                  <w:bCs w:val="0"/>
                  <w:color w:val="000000" w:themeColor="text1"/>
                  <w:sz w:val="18"/>
                  <w:szCs w:val="18"/>
                </w:rPr>
                <w:t xml:space="preserve"> mTRP PDCCH repetition</w:t>
              </w:r>
            </w:ins>
            <w:ins w:id="213" w:author="Yushu Zhang" w:date="2022-05-13T12:35:00Z">
              <w:r>
                <w:rPr>
                  <w:rFonts w:cs="Times New Roman"/>
                  <w:b w:val="0"/>
                  <w:bCs w:val="0"/>
                  <w:color w:val="000000" w:themeColor="text1"/>
                  <w:sz w:val="18"/>
                  <w:szCs w:val="18"/>
                </w:rPr>
                <w:t xml:space="preserve"> is enabled</w:t>
              </w:r>
            </w:ins>
            <w:ins w:id="214"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5" w:author="Yushu Zhang" w:date="2022-05-13T12:31:00Z">
              <w:r>
                <w:rPr>
                  <w:rFonts w:cs="Times New Roman"/>
                  <w:b w:val="0"/>
                  <w:bCs w:val="0"/>
                  <w:color w:val="000000" w:themeColor="text1"/>
                  <w:sz w:val="18"/>
                  <w:szCs w:val="18"/>
                </w:rPr>
                <w:t>for CORESET</w:t>
              </w:r>
            </w:ins>
            <w:ins w:id="216"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7" w:author="Yushu Zhang" w:date="2022-05-13T12:31:00Z">
              <w:r>
                <w:rPr>
                  <w:rFonts w:cs="Times New Roman"/>
                  <w:b w:val="0"/>
                  <w:bCs w:val="0"/>
                  <w:color w:val="000000" w:themeColor="text1"/>
                  <w:sz w:val="18"/>
                  <w:szCs w:val="18"/>
                </w:rPr>
                <w:t xml:space="preserve"> that share the indicated DL/</w:t>
              </w:r>
            </w:ins>
            <w:ins w:id="218"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9" w:author="Yushu Zhang" w:date="2022-05-13T12:31:00Z">
              <w:r w:rsidDel="00AC4B6B">
                <w:rPr>
                  <w:rFonts w:cs="Times New Roman"/>
                  <w:b w:val="0"/>
                  <w:bCs w:val="0"/>
                  <w:color w:val="000000" w:themeColor="text1"/>
                  <w:sz w:val="18"/>
                  <w:szCs w:val="18"/>
                </w:rPr>
                <w:delText>PDCCH receptions</w:delText>
              </w:r>
            </w:del>
            <w:ins w:id="220" w:author="Yushu Zhang" w:date="2022-05-13T12:31:00Z">
              <w:r>
                <w:rPr>
                  <w:rFonts w:cs="Times New Roman"/>
                  <w:b w:val="0"/>
                  <w:bCs w:val="0"/>
                  <w:color w:val="000000" w:themeColor="text1"/>
                  <w:sz w:val="18"/>
                  <w:szCs w:val="18"/>
                </w:rPr>
                <w:t>the CORESET</w:t>
              </w:r>
            </w:ins>
            <w:ins w:id="221"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等线"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2" w:author="Darcy Tsai" w:date="2022-05-12T14:06:00Z"/>
                <w:rFonts w:ascii="Times New Roman" w:hAnsi="Times New Roman" w:cs="Times New Roman"/>
                <w:sz w:val="18"/>
                <w:szCs w:val="18"/>
              </w:rPr>
            </w:pPr>
            <w:ins w:id="223" w:author="Darcy Tsai" w:date="2022-05-12T14:06:00Z">
              <w:r w:rsidRPr="008023F7">
                <w:rPr>
                  <w:rFonts w:ascii="Times New Roman" w:hAnsi="Times New Roman" w:cs="Times New Roman" w:hint="eastAsia"/>
                  <w:sz w:val="18"/>
                  <w:szCs w:val="18"/>
                </w:rPr>
                <w:t>U</w:t>
              </w:r>
            </w:ins>
            <w:ins w:id="224" w:author="Darcy Tsai" w:date="2022-05-12T14:05:00Z">
              <w:r w:rsidRPr="008023F7">
                <w:rPr>
                  <w:rFonts w:ascii="Times New Roman" w:hAnsi="Times New Roman" w:cs="Times New Roman"/>
                  <w:sz w:val="18"/>
                  <w:szCs w:val="18"/>
                </w:rPr>
                <w:t>p to 2 indicated</w:t>
              </w:r>
            </w:ins>
            <w:ins w:id="225" w:author="Darcy Tsai" w:date="2022-05-12T14:06:00Z">
              <w:r w:rsidRPr="008023F7">
                <w:rPr>
                  <w:rFonts w:ascii="Times New Roman" w:hAnsi="Times New Roman" w:cs="Times New Roman"/>
                  <w:sz w:val="18"/>
                  <w:szCs w:val="18"/>
                </w:rPr>
                <w:t xml:space="preserve"> joint TCI states</w:t>
              </w:r>
            </w:ins>
            <w:ins w:id="226" w:author="Dalin Zhu" w:date="2022-05-12T21:14:00Z">
              <w:r w:rsidRPr="008023F7">
                <w:rPr>
                  <w:rFonts w:ascii="Times New Roman" w:hAnsi="Times New Roman" w:cs="Times New Roman"/>
                  <w:sz w:val="18"/>
                  <w:szCs w:val="18"/>
                </w:rPr>
                <w:t xml:space="preserve"> (up to 1 per TRP)</w:t>
              </w:r>
            </w:ins>
            <w:ins w:id="227" w:author="Darcy Tsai" w:date="2022-05-12T14:06:00Z">
              <w:r w:rsidRPr="008023F7">
                <w:rPr>
                  <w:rFonts w:ascii="Times New Roman" w:hAnsi="Times New Roman" w:cs="Times New Roman"/>
                  <w:sz w:val="18"/>
                  <w:szCs w:val="18"/>
                </w:rPr>
                <w:t xml:space="preserve"> can be provided </w:t>
              </w:r>
            </w:ins>
            <w:ins w:id="228" w:author="Darcy Tsai" w:date="2022-05-12T14:10:00Z">
              <w:r w:rsidRPr="008023F7">
                <w:rPr>
                  <w:rFonts w:ascii="Times New Roman" w:hAnsi="Times New Roman" w:cs="Times New Roman"/>
                  <w:sz w:val="18"/>
                  <w:szCs w:val="18"/>
                </w:rPr>
                <w:t>in</w:t>
              </w:r>
            </w:ins>
            <w:ins w:id="229" w:author="Darcy Tsai" w:date="2022-05-12T14:06:00Z">
              <w:r w:rsidRPr="008023F7">
                <w:rPr>
                  <w:rFonts w:ascii="Times New Roman" w:hAnsi="Times New Roman" w:cs="Times New Roman"/>
                  <w:sz w:val="18"/>
                  <w:szCs w:val="18"/>
                </w:rPr>
                <w:t xml:space="preserve"> a CC/BWP</w:t>
              </w:r>
            </w:ins>
            <w:ins w:id="230"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1" w:author="Darcy Tsai" w:date="2022-05-12T14:07:00Z"/>
                <w:rFonts w:ascii="Times New Roman" w:hAnsi="Times New Roman" w:cs="Times New Roman"/>
                <w:sz w:val="18"/>
                <w:szCs w:val="18"/>
              </w:rPr>
            </w:pPr>
            <w:ins w:id="232" w:author="Darcy Tsai" w:date="2022-05-12T14:07:00Z">
              <w:r w:rsidRPr="008023F7">
                <w:rPr>
                  <w:rFonts w:ascii="Times New Roman" w:hAnsi="Times New Roman" w:cs="Times New Roman"/>
                  <w:sz w:val="18"/>
                  <w:szCs w:val="18"/>
                </w:rPr>
                <w:t>Up to 2 indicated DL TCI states</w:t>
              </w:r>
            </w:ins>
            <w:ins w:id="233" w:author="Dalin Zhu" w:date="2022-05-12T21:14:00Z">
              <w:r w:rsidRPr="008023F7">
                <w:rPr>
                  <w:rFonts w:ascii="Times New Roman" w:hAnsi="Times New Roman" w:cs="Times New Roman"/>
                  <w:sz w:val="18"/>
                  <w:szCs w:val="18"/>
                </w:rPr>
                <w:t xml:space="preserve"> (up to 1 per TRP)</w:t>
              </w:r>
            </w:ins>
            <w:ins w:id="234" w:author="Darcy Tsai" w:date="2022-05-12T14:07:00Z">
              <w:r w:rsidRPr="008023F7">
                <w:rPr>
                  <w:rFonts w:ascii="Times New Roman" w:hAnsi="Times New Roman" w:cs="Times New Roman"/>
                  <w:sz w:val="18"/>
                  <w:szCs w:val="18"/>
                </w:rPr>
                <w:t xml:space="preserve"> can be provided </w:t>
              </w:r>
            </w:ins>
            <w:ins w:id="235" w:author="Darcy Tsai" w:date="2022-05-12T14:10:00Z">
              <w:r w:rsidRPr="008023F7">
                <w:rPr>
                  <w:rFonts w:ascii="Times New Roman" w:hAnsi="Times New Roman" w:cs="Times New Roman"/>
                  <w:sz w:val="18"/>
                  <w:szCs w:val="18"/>
                </w:rPr>
                <w:t>in</w:t>
              </w:r>
            </w:ins>
            <w:ins w:id="236" w:author="Darcy Tsai" w:date="2022-05-12T14:07:00Z">
              <w:r w:rsidRPr="008023F7">
                <w:rPr>
                  <w:rFonts w:ascii="Times New Roman" w:hAnsi="Times New Roman" w:cs="Times New Roman"/>
                  <w:sz w:val="18"/>
                  <w:szCs w:val="18"/>
                </w:rPr>
                <w:t xml:space="preserve"> a CC/BWP</w:t>
              </w:r>
            </w:ins>
            <w:ins w:id="237" w:author="Darcy Tsai" w:date="2022-05-12T14:10:00Z">
              <w:r w:rsidRPr="008023F7">
                <w:rPr>
                  <w:rFonts w:ascii="Times New Roman" w:hAnsi="Times New Roman" w:cs="Times New Roman"/>
                  <w:sz w:val="18"/>
                  <w:szCs w:val="18"/>
                </w:rPr>
                <w:t xml:space="preserve"> for </w:t>
              </w:r>
            </w:ins>
            <w:ins w:id="238" w:author="Darcy Tsai" w:date="2022-05-12T14:15:00Z">
              <w:r w:rsidRPr="008023F7">
                <w:rPr>
                  <w:rFonts w:ascii="Times New Roman" w:hAnsi="Times New Roman" w:cs="Times New Roman"/>
                  <w:sz w:val="18"/>
                  <w:szCs w:val="18"/>
                </w:rPr>
                <w:t>separate</w:t>
              </w:r>
            </w:ins>
            <w:ins w:id="239"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0" w:author="Dalin Zhu" w:date="2022-05-12T21:14:00Z">
              <w:r w:rsidRPr="008023F7">
                <w:rPr>
                  <w:rFonts w:ascii="Times New Roman" w:hAnsi="Times New Roman" w:cs="Times New Roman"/>
                  <w:sz w:val="18"/>
                  <w:szCs w:val="18"/>
                </w:rPr>
                <w:t xml:space="preserve">(up to 1 per TRP) </w:t>
              </w:r>
            </w:ins>
            <w:ins w:id="241" w:author="Darcy Tsai" w:date="2022-05-12T14:07:00Z">
              <w:r w:rsidRPr="008023F7">
                <w:rPr>
                  <w:rFonts w:ascii="Times New Roman" w:hAnsi="Times New Roman" w:cs="Times New Roman"/>
                  <w:sz w:val="18"/>
                  <w:szCs w:val="18"/>
                </w:rPr>
                <w:t xml:space="preserve">can be provided </w:t>
              </w:r>
            </w:ins>
            <w:ins w:id="242" w:author="Darcy Tsai" w:date="2022-05-12T14:10:00Z">
              <w:r w:rsidRPr="008023F7">
                <w:rPr>
                  <w:rFonts w:ascii="Times New Roman" w:hAnsi="Times New Roman" w:cs="Times New Roman"/>
                  <w:sz w:val="18"/>
                  <w:szCs w:val="18"/>
                </w:rPr>
                <w:t>in</w:t>
              </w:r>
            </w:ins>
            <w:ins w:id="243" w:author="Darcy Tsai" w:date="2022-05-12T14:07:00Z">
              <w:r w:rsidRPr="008023F7">
                <w:rPr>
                  <w:rFonts w:ascii="Times New Roman" w:hAnsi="Times New Roman" w:cs="Times New Roman"/>
                  <w:sz w:val="18"/>
                  <w:szCs w:val="18"/>
                </w:rPr>
                <w:t xml:space="preserve"> a CC/BWP</w:t>
              </w:r>
            </w:ins>
            <w:ins w:id="244" w:author="Darcy Tsai" w:date="2022-05-12T14:10:00Z">
              <w:r w:rsidRPr="008023F7">
                <w:rPr>
                  <w:rFonts w:ascii="Times New Roman" w:hAnsi="Times New Roman" w:cs="Times New Roman"/>
                  <w:sz w:val="18"/>
                  <w:szCs w:val="18"/>
                </w:rPr>
                <w:t xml:space="preserve"> for </w:t>
              </w:r>
            </w:ins>
            <w:ins w:id="245" w:author="Darcy Tsai" w:date="2022-05-12T14:15:00Z">
              <w:r w:rsidRPr="008023F7">
                <w:rPr>
                  <w:rFonts w:ascii="Times New Roman" w:hAnsi="Times New Roman" w:cs="Times New Roman"/>
                  <w:sz w:val="18"/>
                  <w:szCs w:val="18"/>
                </w:rPr>
                <w:t xml:space="preserve">separate </w:t>
              </w:r>
            </w:ins>
            <w:ins w:id="246"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7"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8"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9"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0"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1"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2" w:author="Darcy Tsai" w:date="2022-05-13T13:52:00Z"/>
                <w:rFonts w:ascii="Times New Roman" w:hAnsi="Times New Roman" w:cs="Times New Roman"/>
                <w:sz w:val="18"/>
                <w:szCs w:val="18"/>
              </w:rPr>
            </w:pPr>
            <w:ins w:id="253"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4" w:author="Darcy Tsai" w:date="2022-05-13T13:53:00Z">
              <w:r w:rsidDel="003800F3">
                <w:rPr>
                  <w:rFonts w:ascii="Times New Roman" w:hAnsi="Times New Roman" w:cs="Times New Roman"/>
                  <w:sz w:val="18"/>
                  <w:szCs w:val="18"/>
                </w:rPr>
                <w:delText>s</w:delText>
              </w:r>
            </w:del>
            <w:ins w:id="255"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6" w:author="Darcy Tsai" w:date="2022-05-13T13:53:00Z">
              <w:r w:rsidDel="003800F3">
                <w:rPr>
                  <w:rFonts w:ascii="Times New Roman" w:hAnsi="Times New Roman" w:cs="Times New Roman"/>
                  <w:color w:val="000000" w:themeColor="text1"/>
                  <w:sz w:val="18"/>
                  <w:szCs w:val="20"/>
                </w:rPr>
                <w:delText>s</w:delText>
              </w:r>
            </w:del>
            <w:ins w:id="257"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8" w:author="Dalin Zhu" w:date="2022-05-13T02:03:00Z"/>
                <w:rFonts w:ascii="Times New Roman" w:hAnsi="Times New Roman" w:cs="Times New Roman"/>
                <w:sz w:val="18"/>
                <w:szCs w:val="18"/>
              </w:rPr>
            </w:pPr>
            <w:del w:id="259"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0"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1"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2"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3"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4" w:author="Darcy Tsai" w:date="2022-05-13T13:58:00Z">
              <w:del w:id="265"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6" w:author="Dalin Zhu" w:date="2022-05-13T02:05:00Z">
              <w:r w:rsidDel="008023F7">
                <w:rPr>
                  <w:rFonts w:cs="Times New Roman"/>
                  <w:b w:val="0"/>
                  <w:bCs w:val="0"/>
                  <w:color w:val="000000" w:themeColor="text1"/>
                  <w:sz w:val="18"/>
                  <w:szCs w:val="18"/>
                </w:rPr>
                <w:delText xml:space="preserve"> by </w:delText>
              </w:r>
            </w:del>
            <w:ins w:id="267"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8" w:author="Dalin Zhu" w:date="2022-05-13T02:05:00Z">
              <w:r>
                <w:rPr>
                  <w:rFonts w:cs="Times New Roman"/>
                  <w:b w:val="0"/>
                  <w:bCs w:val="0"/>
                  <w:color w:val="000000" w:themeColor="text1"/>
                  <w:sz w:val="18"/>
                  <w:szCs w:val="18"/>
                </w:rPr>
                <w:t xml:space="preserve">indicator(s) </w:t>
              </w:r>
            </w:ins>
            <w:del w:id="269"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2"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4"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5"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hint="eastAsia"/>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681664">
            <w:pPr>
              <w:pStyle w:val="ListParagraph"/>
              <w:numPr>
                <w:ilvl w:val="2"/>
                <w:numId w:val="26"/>
              </w:numPr>
              <w:rPr>
                <w:rFonts w:ascii="Times New Roman" w:eastAsia="PMingLiU" w:hAnsi="Times New Roman" w:cs="Times New Roman"/>
                <w:sz w:val="18"/>
                <w:szCs w:val="18"/>
                <w:lang w:eastAsia="zh-TW"/>
              </w:rPr>
              <w:pPrChange w:id="278"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681664">
            <w:pPr>
              <w:pStyle w:val="ListParagraph"/>
              <w:numPr>
                <w:ilvl w:val="2"/>
                <w:numId w:val="26"/>
              </w:numPr>
              <w:rPr>
                <w:ins w:id="279" w:author="ZTE" w:date="2022-05-13T16:03:00Z"/>
                <w:rFonts w:ascii="Times New Roman" w:eastAsia="PMingLiU" w:hAnsi="Times New Roman" w:cs="Times New Roman"/>
                <w:sz w:val="18"/>
                <w:szCs w:val="18"/>
                <w:lang w:eastAsia="zh-TW"/>
              </w:rPr>
              <w:pPrChange w:id="280" w:author="ZTE" w:date="2022-05-13T16:05:00Z">
                <w:pPr>
                  <w:pStyle w:val="ListParagraph"/>
                  <w:numPr>
                    <w:ilvl w:val="1"/>
                    <w:numId w:val="26"/>
                  </w:numPr>
                  <w:ind w:left="851" w:hanging="425"/>
                </w:pPr>
              </w:pPrChange>
            </w:pPr>
            <w:ins w:id="281" w:author="ZTE" w:date="2022-05-13T16:04:00Z">
              <w:r>
                <w:rPr>
                  <w:rFonts w:ascii="Times New Roman" w:eastAsia="PMingLiU" w:hAnsi="Times New Roman" w:cs="Times New Roman"/>
                  <w:sz w:val="18"/>
                  <w:szCs w:val="18"/>
                  <w:lang w:eastAsia="zh-TW"/>
                </w:rPr>
                <w:t>Note: it does not imply that joint TCI state(s) + DL/UL TCI s</w:t>
              </w:r>
            </w:ins>
            <w:ins w:id="282"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3"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4" w:author="ZTE" w:date="2022-05-13T16:11:00Z"/>
                <w:rFonts w:ascii="Times New Roman" w:hAnsi="Times New Roman" w:cs="Times New Roman"/>
                <w:sz w:val="18"/>
                <w:szCs w:val="18"/>
              </w:rPr>
            </w:pPr>
            <w:ins w:id="285" w:author="ZTE" w:date="2022-05-13T16:11:00Z">
              <w:r>
                <w:rPr>
                  <w:rFonts w:ascii="Times New Roman" w:hAnsi="Times New Roman" w:cs="Times New Roman"/>
                  <w:sz w:val="18"/>
                  <w:szCs w:val="18"/>
                </w:rPr>
                <w:t xml:space="preserve">As in Rel-17, </w:t>
              </w:r>
            </w:ins>
            <w:ins w:id="286"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w:t>
            </w:r>
            <w:r>
              <w:rPr>
                <w:rFonts w:ascii="Times New Roman" w:hAnsi="Times New Roman" w:cs="Times New Roman"/>
                <w:bCs/>
                <w:sz w:val="18"/>
                <w:szCs w:val="18"/>
              </w:rPr>
              <w:t xml:space="preserve">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7"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8" w:author="ZTE" w:date="2022-05-13T16:18:00Z">
              <w:r>
                <w:rPr>
                  <w:rFonts w:ascii="Times New Roman" w:hAnsi="Times New Roman" w:cs="Times New Roman"/>
                  <w:color w:val="000000" w:themeColor="text1"/>
                  <w:sz w:val="18"/>
                  <w:szCs w:val="18"/>
                </w:rPr>
                <w:t>U</w:t>
              </w:r>
            </w:ins>
            <w:del w:id="289"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90" w:author="ZTE" w:date="2022-05-13T16:19:00Z">
              <w:r>
                <w:rPr>
                  <w:rFonts w:ascii="Times New Roman" w:hAnsi="Times New Roman" w:cs="Times New Roman"/>
                  <w:color w:val="000000" w:themeColor="text1"/>
                  <w:sz w:val="18"/>
                  <w:szCs w:val="18"/>
                </w:rPr>
                <w:t xml:space="preserve">, where the </w:t>
              </w:r>
            </w:ins>
            <w:ins w:id="291" w:author="ZTE" w:date="2022-05-13T16:21:00Z">
              <w:r>
                <w:rPr>
                  <w:rFonts w:ascii="Times New Roman" w:hAnsi="Times New Roman" w:cs="Times New Roman"/>
                  <w:color w:val="000000" w:themeColor="text1"/>
                  <w:sz w:val="18"/>
                  <w:szCs w:val="18"/>
                </w:rPr>
                <w:t xml:space="preserve">joint/DL/UL </w:t>
              </w:r>
            </w:ins>
            <w:ins w:id="292" w:author="ZTE" w:date="2022-05-13T16:19:00Z">
              <w:r>
                <w:rPr>
                  <w:rFonts w:ascii="Times New Roman" w:hAnsi="Times New Roman" w:cs="Times New Roman"/>
                  <w:color w:val="000000" w:themeColor="text1"/>
                  <w:sz w:val="18"/>
                  <w:szCs w:val="18"/>
                </w:rPr>
                <w:t xml:space="preserve">TCI state(s) can be associated with </w:t>
              </w:r>
            </w:ins>
            <w:del w:id="293" w:author="ZTE" w:date="2022-05-13T16:19:00Z">
              <w:r w:rsidDel="0086661D">
                <w:rPr>
                  <w:rFonts w:ascii="Times New Roman" w:hAnsi="Times New Roman" w:cs="Times New Roman"/>
                  <w:color w:val="000000" w:themeColor="text1"/>
                  <w:sz w:val="18"/>
                  <w:szCs w:val="18"/>
                </w:rPr>
                <w:delText xml:space="preserve"> </w:delText>
              </w:r>
            </w:del>
            <w:ins w:id="294" w:author="ZTE" w:date="2022-05-13T16:20:00Z">
              <w:r w:rsidRPr="00A71097">
                <w:rPr>
                  <w:rFonts w:ascii="Times New Roman" w:hAnsi="Times New Roman" w:cs="Times New Roman"/>
                  <w:i/>
                  <w:iCs/>
                  <w:color w:val="000000" w:themeColor="text1"/>
                  <w:sz w:val="18"/>
                  <w:szCs w:val="18"/>
                </w:rPr>
                <w:t>CORESETPoolIndex</w:t>
              </w:r>
            </w:ins>
            <w:ins w:id="295"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6" w:author="ZTE" w:date="2022-05-13T16:22:00Z">
              <w:r>
                <w:rPr>
                  <w:rFonts w:ascii="Times New Roman" w:hAnsi="Times New Roman" w:cs="Times New Roman"/>
                  <w:iCs/>
                  <w:color w:val="000000" w:themeColor="text1"/>
                  <w:sz w:val="18"/>
                  <w:szCs w:val="18"/>
                </w:rPr>
                <w:t xml:space="preserve"> </w:t>
              </w:r>
              <w:r>
                <w:rPr>
                  <w:rFonts w:ascii="Times New Roman" w:hAnsi="Times New Roman" w:cs="Times New Roman"/>
                  <w:iCs/>
                  <w:color w:val="000000" w:themeColor="text1"/>
                  <w:sz w:val="18"/>
                  <w:szCs w:val="18"/>
                </w:rPr>
                <w:t>signaling</w:t>
              </w:r>
            </w:ins>
            <w:ins w:id="297"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w:t>
            </w:r>
            <w:r w:rsidRPr="00F40657">
              <w:rPr>
                <w:rFonts w:ascii="Times New Roman" w:hAnsi="Times New Roman" w:cs="Times New Roman"/>
                <w:b/>
                <w:sz w:val="18"/>
                <w:szCs w:val="18"/>
              </w:rPr>
              <w:t xml:space="preserv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w:t>
            </w:r>
            <w:r>
              <w:rPr>
                <w:rFonts w:ascii="Times New Roman" w:hAnsi="Times New Roman" w:cs="Times New Roman"/>
                <w:sz w:val="18"/>
                <w:szCs w:val="18"/>
              </w:rPr>
              <w:t>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8" w:author="ZTE" w:date="2022-05-13T16:25:00Z">
              <w:r>
                <w:rPr>
                  <w:rFonts w:cs="Times New Roman"/>
                  <w:b w:val="0"/>
                  <w:bCs w:val="0"/>
                  <w:color w:val="000000" w:themeColor="text1"/>
                  <w:sz w:val="18"/>
                  <w:szCs w:val="18"/>
                </w:rPr>
                <w:t>assocation</w:t>
              </w:r>
            </w:ins>
            <w:del w:id="299"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300" w:author="ZTE" w:date="2022-05-13T16:26:00Z">
              <w:r w:rsidDel="00F40657">
                <w:rPr>
                  <w:rFonts w:cs="Times New Roman"/>
                  <w:b w:val="0"/>
                  <w:bCs w:val="0"/>
                  <w:color w:val="000000" w:themeColor="text1"/>
                  <w:sz w:val="18"/>
                  <w:szCs w:val="18"/>
                </w:rPr>
                <w:delText xml:space="preserve"> to</w:delText>
              </w:r>
            </w:del>
            <w:ins w:id="301"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2" w:author="ZTE" w:date="2022-05-13T16:25:00Z">
              <w:r>
                <w:rPr>
                  <w:rFonts w:ascii="Times New Roman" w:hAnsi="Times New Roman" w:cs="Times New Roman"/>
                  <w:color w:val="000000" w:themeColor="text1"/>
                  <w:sz w:val="18"/>
                  <w:szCs w:val="18"/>
                </w:rPr>
                <w:t>association</w:t>
              </w:r>
            </w:ins>
            <w:del w:id="303"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4" w:author="ZTE" w:date="2022-05-13T16:26:00Z">
              <w:r>
                <w:rPr>
                  <w:rFonts w:ascii="Times New Roman" w:hAnsi="Times New Roman" w:cs="Times New Roman"/>
                  <w:color w:val="000000" w:themeColor="text1"/>
                  <w:sz w:val="18"/>
                  <w:szCs w:val="18"/>
                </w:rPr>
                <w:t>association</w:t>
              </w:r>
            </w:ins>
            <w:del w:id="305"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6"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7"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8"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hint="eastAsia"/>
                <w:sz w:val="18"/>
                <w:szCs w:val="18"/>
                <w:lang w:eastAsia="ko-KR"/>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09" w:author="CATT" w:date="2022-05-13T15:26:00Z">
                  <w:rPr>
                    <w:rFonts w:ascii="Times New Roman" w:eastAsiaTheme="minorEastAsia" w:hAnsi="Times New Roman" w:cs="Times New Roman"/>
                    <w:color w:val="000000" w:themeColor="text1"/>
                    <w:sz w:val="18"/>
                    <w:szCs w:val="18"/>
                    <w:lang w:val="en-GB" w:eastAsia="zh-TW"/>
                  </w:rPr>
                </w:rPrChange>
              </w:rPr>
              <w:t>pane</w:t>
            </w:r>
            <w:ins w:id="310" w:author="CATT" w:date="2022-05-13T15:26:00Z">
              <w:r w:rsidRPr="00F17D7D">
                <w:rPr>
                  <w:rFonts w:ascii="Times New Roman" w:eastAsia="等线" w:hAnsi="Times New Roman" w:cs="Times New Roman"/>
                  <w:color w:val="000000" w:themeColor="text1"/>
                  <w:sz w:val="18"/>
                  <w:szCs w:val="18"/>
                  <w:highlight w:val="yellow"/>
                  <w:lang w:val="en-GB" w:eastAsia="zh-CN"/>
                  <w:rPrChange w:id="311" w:author="CATT" w:date="2022-05-13T15:26:00Z">
                    <w:rPr>
                      <w:rFonts w:ascii="Times New Roman" w:eastAsia="等线"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12"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lastRenderedPageBreak/>
              <w:t>In our view, it is also possible to have both assumption,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hint="eastAsia"/>
                <w:sz w:val="18"/>
                <w:szCs w:val="18"/>
                <w:lang w:eastAsia="ko-KR"/>
              </w:rPr>
            </w:pPr>
            <w:r>
              <w:rPr>
                <w:rFonts w:ascii="Times New Roman" w:eastAsia="宋体" w:hAnsi="Times New Roman" w:cs="Times New Roman"/>
                <w:sz w:val="18"/>
                <w:szCs w:val="18"/>
                <w:lang w:eastAsia="zh-CN"/>
              </w:rPr>
              <w:lastRenderedPageBreak/>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13"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14"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15"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16"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17"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18"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19" w:author="ZTE" w:date="2022-05-13T16:38:00Z">
              <w:r>
                <w:rPr>
                  <w:rFonts w:ascii="Times New Roman" w:eastAsiaTheme="minorEastAsia" w:hAnsi="Times New Roman" w:cs="Times New Roman"/>
                  <w:color w:val="000000" w:themeColor="text1"/>
                  <w:sz w:val="18"/>
                  <w:szCs w:val="18"/>
                  <w:lang w:val="en-GB" w:eastAsia="zh-TW"/>
                </w:rPr>
                <w:t>e</w:t>
              </w:r>
            </w:ins>
            <w:ins w:id="320"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hint="eastAsia"/>
                <w:sz w:val="18"/>
                <w:szCs w:val="18"/>
                <w:lang w:eastAsia="ko-KR"/>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21" w:name="_Hlk102142298"/>
      <w:r>
        <w:rPr>
          <w:rFonts w:ascii="Times New Roman" w:eastAsia="PMingLiU" w:hAnsi="Times New Roman"/>
          <w:sz w:val="28"/>
          <w:lang w:val="en-US" w:eastAsia="zh-TW"/>
        </w:rPr>
        <w:t>Issue 3 – Beam reporting and beam failure recovery</w:t>
      </w:r>
    </w:p>
    <w:bookmarkEnd w:id="321"/>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2"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2"/>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09DF2" w14:textId="77777777" w:rsidR="00653AF7" w:rsidRDefault="00653AF7" w:rsidP="000F62EA">
      <w:r>
        <w:separator/>
      </w:r>
    </w:p>
  </w:endnote>
  <w:endnote w:type="continuationSeparator" w:id="0">
    <w:p w14:paraId="3D346383" w14:textId="77777777" w:rsidR="00653AF7" w:rsidRDefault="00653AF7"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6D25E" w14:textId="77777777" w:rsidR="00653AF7" w:rsidRDefault="00653AF7" w:rsidP="000F62EA">
      <w:r>
        <w:separator/>
      </w:r>
    </w:p>
  </w:footnote>
  <w:footnote w:type="continuationSeparator" w:id="0">
    <w:p w14:paraId="61FFB832" w14:textId="77777777" w:rsidR="00653AF7" w:rsidRDefault="00653AF7"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06470E-B318-47A7-9E75-FD7BD26B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8544</Words>
  <Characters>48703</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57133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ZTE</cp:lastModifiedBy>
  <cp:revision>3</cp:revision>
  <dcterms:created xsi:type="dcterms:W3CDTF">2022-05-13T08:40:00Z</dcterms:created>
  <dcterms:modified xsi:type="dcterms:W3CDTF">2022-05-13T08:42:00Z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