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62FEFFFE"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9A1A44">
        <w:rPr>
          <w:noProof w:val="0"/>
          <w:lang w:eastAsia="zh-CN"/>
        </w:rPr>
        <w:t>1</w:t>
      </w:r>
      <w:r>
        <w:rPr>
          <w:noProof w:val="0"/>
        </w:rPr>
        <w:t>.</w:t>
      </w:r>
      <w:r>
        <w:rPr>
          <w:noProof w:val="0"/>
          <w:lang w:eastAsia="zh-CN"/>
        </w:rPr>
        <w:t>0</w:t>
      </w:r>
      <w:r>
        <w:rPr>
          <w:noProof w:val="0"/>
        </w:rPr>
        <w:t xml:space="preserve"> </w:t>
      </w:r>
      <w:r>
        <w:rPr>
          <w:noProof w:val="0"/>
          <w:sz w:val="32"/>
        </w:rPr>
        <w:t>(</w:t>
      </w:r>
      <w:r w:rsidR="009A1A44">
        <w:rPr>
          <w:noProof w:val="0"/>
          <w:sz w:val="32"/>
          <w:lang w:eastAsia="zh-CN"/>
        </w:rPr>
        <w:t>2023</w:t>
      </w:r>
      <w:r>
        <w:rPr>
          <w:noProof w:val="0"/>
          <w:sz w:val="32"/>
        </w:rPr>
        <w:t>-</w:t>
      </w:r>
      <w:r w:rsidR="009A1A44">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3pt" o:ole="">
            <v:imagedata r:id="rId9" o:title=""/>
          </v:shape>
          <o:OLEObject Type="Embed" ProgID="Word.Picture.8" ShapeID="_x0000_i1025" DrawAspect="Content" ObjectID="_1741172791"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8D68FC0" w:rsidR="004428CF" w:rsidRDefault="004428CF">
      <w:pPr>
        <w:pStyle w:val="FP"/>
        <w:framePr w:h="3057" w:hRule="exact" w:wrap="notBeside" w:vAnchor="page" w:hAnchor="margin" w:y="12605"/>
        <w:jc w:val="center"/>
        <w:rPr>
          <w:sz w:val="18"/>
        </w:rPr>
      </w:pPr>
      <w:r>
        <w:rPr>
          <w:sz w:val="18"/>
        </w:rPr>
        <w:t xml:space="preserve">© </w:t>
      </w:r>
      <w:r w:rsidR="009A1A44">
        <w:rPr>
          <w:sz w:val="18"/>
        </w:rPr>
        <w:t>2023</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12965CF9" w14:textId="62EAD61B" w:rsidR="00D836B3"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D836B3">
        <w:rPr>
          <w:noProof/>
        </w:rPr>
        <w:t>Foreword</w:t>
      </w:r>
      <w:r w:rsidR="00D836B3">
        <w:rPr>
          <w:noProof/>
        </w:rPr>
        <w:tab/>
      </w:r>
      <w:r w:rsidR="00D836B3">
        <w:rPr>
          <w:noProof/>
        </w:rPr>
        <w:fldChar w:fldCharType="begin" w:fldLock="1"/>
      </w:r>
      <w:r w:rsidR="00D836B3">
        <w:rPr>
          <w:noProof/>
        </w:rPr>
        <w:instrText xml:space="preserve"> PAGEREF _Toc130544806 \h </w:instrText>
      </w:r>
      <w:r w:rsidR="00D836B3">
        <w:rPr>
          <w:noProof/>
        </w:rPr>
      </w:r>
      <w:r w:rsidR="00D836B3">
        <w:rPr>
          <w:noProof/>
        </w:rPr>
        <w:fldChar w:fldCharType="separate"/>
      </w:r>
      <w:r w:rsidR="00D836B3">
        <w:rPr>
          <w:noProof/>
        </w:rPr>
        <w:t>7</w:t>
      </w:r>
      <w:r w:rsidR="00D836B3">
        <w:rPr>
          <w:noProof/>
        </w:rPr>
        <w:fldChar w:fldCharType="end"/>
      </w:r>
    </w:p>
    <w:p w14:paraId="2D796E10" w14:textId="7D437FAD" w:rsidR="00D836B3" w:rsidRDefault="00D836B3">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_Toc130544807 \h </w:instrText>
      </w:r>
      <w:r>
        <w:rPr>
          <w:noProof/>
        </w:rPr>
      </w:r>
      <w:r>
        <w:rPr>
          <w:noProof/>
        </w:rPr>
        <w:fldChar w:fldCharType="separate"/>
      </w:r>
      <w:r>
        <w:rPr>
          <w:noProof/>
        </w:rPr>
        <w:t>8</w:t>
      </w:r>
      <w:r>
        <w:rPr>
          <w:noProof/>
        </w:rPr>
        <w:fldChar w:fldCharType="end"/>
      </w:r>
    </w:p>
    <w:p w14:paraId="268018BB" w14:textId="39AFE829" w:rsidR="00D836B3" w:rsidRDefault="00D836B3">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_Toc130544808 \h </w:instrText>
      </w:r>
      <w:r>
        <w:rPr>
          <w:noProof/>
        </w:rPr>
      </w:r>
      <w:r>
        <w:rPr>
          <w:noProof/>
        </w:rPr>
        <w:fldChar w:fldCharType="separate"/>
      </w:r>
      <w:r>
        <w:rPr>
          <w:noProof/>
        </w:rPr>
        <w:t>8</w:t>
      </w:r>
      <w:r>
        <w:rPr>
          <w:noProof/>
        </w:rPr>
        <w:fldChar w:fldCharType="end"/>
      </w:r>
    </w:p>
    <w:p w14:paraId="1B418B43" w14:textId="1FA9C68D" w:rsidR="00D836B3" w:rsidRDefault="00D836B3">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_Toc130544809 \h </w:instrText>
      </w:r>
      <w:r>
        <w:rPr>
          <w:noProof/>
        </w:rPr>
      </w:r>
      <w:r>
        <w:rPr>
          <w:noProof/>
        </w:rPr>
        <w:fldChar w:fldCharType="separate"/>
      </w:r>
      <w:r>
        <w:rPr>
          <w:noProof/>
        </w:rPr>
        <w:t>11</w:t>
      </w:r>
      <w:r>
        <w:rPr>
          <w:noProof/>
        </w:rPr>
        <w:fldChar w:fldCharType="end"/>
      </w:r>
    </w:p>
    <w:p w14:paraId="3C884E33" w14:textId="05DAE9B0" w:rsidR="00D836B3" w:rsidRDefault="00D836B3">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_Toc130544810 \h </w:instrText>
      </w:r>
      <w:r>
        <w:rPr>
          <w:noProof/>
        </w:rPr>
      </w:r>
      <w:r>
        <w:rPr>
          <w:noProof/>
        </w:rPr>
        <w:fldChar w:fldCharType="separate"/>
      </w:r>
      <w:r>
        <w:rPr>
          <w:noProof/>
        </w:rPr>
        <w:t>11</w:t>
      </w:r>
      <w:r>
        <w:rPr>
          <w:noProof/>
        </w:rPr>
        <w:fldChar w:fldCharType="end"/>
      </w:r>
    </w:p>
    <w:p w14:paraId="542CD198" w14:textId="50FC3161" w:rsidR="00D836B3" w:rsidRDefault="00D836B3">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_Toc130544811 \h </w:instrText>
      </w:r>
      <w:r>
        <w:rPr>
          <w:noProof/>
        </w:rPr>
      </w:r>
      <w:r>
        <w:rPr>
          <w:noProof/>
        </w:rPr>
        <w:fldChar w:fldCharType="separate"/>
      </w:r>
      <w:r>
        <w:rPr>
          <w:noProof/>
        </w:rPr>
        <w:t>11</w:t>
      </w:r>
      <w:r>
        <w:rPr>
          <w:noProof/>
        </w:rPr>
        <w:fldChar w:fldCharType="end"/>
      </w:r>
    </w:p>
    <w:p w14:paraId="5671909B" w14:textId="4F8BB005" w:rsidR="00D836B3" w:rsidRDefault="00D836B3">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_Toc130544812 \h </w:instrText>
      </w:r>
      <w:r>
        <w:rPr>
          <w:noProof/>
        </w:rPr>
      </w:r>
      <w:r>
        <w:rPr>
          <w:noProof/>
        </w:rPr>
        <w:fldChar w:fldCharType="separate"/>
      </w:r>
      <w:r>
        <w:rPr>
          <w:noProof/>
        </w:rPr>
        <w:t>12</w:t>
      </w:r>
      <w:r>
        <w:rPr>
          <w:noProof/>
        </w:rPr>
        <w:fldChar w:fldCharType="end"/>
      </w:r>
    </w:p>
    <w:p w14:paraId="5DC562B9" w14:textId="517E915B" w:rsidR="00D836B3" w:rsidRDefault="00D836B3">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_Toc130544813 \h </w:instrText>
      </w:r>
      <w:r>
        <w:rPr>
          <w:noProof/>
        </w:rPr>
      </w:r>
      <w:r>
        <w:rPr>
          <w:noProof/>
        </w:rPr>
        <w:fldChar w:fldCharType="separate"/>
      </w:r>
      <w:r>
        <w:rPr>
          <w:noProof/>
        </w:rPr>
        <w:t>17</w:t>
      </w:r>
      <w:r>
        <w:rPr>
          <w:noProof/>
        </w:rPr>
        <w:fldChar w:fldCharType="end"/>
      </w:r>
    </w:p>
    <w:p w14:paraId="786939EE" w14:textId="453F714F" w:rsidR="00D836B3" w:rsidRDefault="00D836B3">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_Toc130544814 \h </w:instrText>
      </w:r>
      <w:r>
        <w:rPr>
          <w:noProof/>
        </w:rPr>
      </w:r>
      <w:r>
        <w:rPr>
          <w:noProof/>
        </w:rPr>
        <w:fldChar w:fldCharType="separate"/>
      </w:r>
      <w:r>
        <w:rPr>
          <w:noProof/>
        </w:rPr>
        <w:t>17</w:t>
      </w:r>
      <w:r>
        <w:rPr>
          <w:noProof/>
        </w:rPr>
        <w:fldChar w:fldCharType="end"/>
      </w:r>
    </w:p>
    <w:p w14:paraId="77E060C9" w14:textId="1A1FB949" w:rsidR="00D836B3" w:rsidRDefault="00D836B3">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_Toc130544815 \h </w:instrText>
      </w:r>
      <w:r>
        <w:rPr>
          <w:noProof/>
        </w:rPr>
      </w:r>
      <w:r>
        <w:rPr>
          <w:noProof/>
        </w:rPr>
        <w:fldChar w:fldCharType="separate"/>
      </w:r>
      <w:r>
        <w:rPr>
          <w:noProof/>
        </w:rPr>
        <w:t>17</w:t>
      </w:r>
      <w:r>
        <w:rPr>
          <w:noProof/>
        </w:rPr>
        <w:fldChar w:fldCharType="end"/>
      </w:r>
    </w:p>
    <w:p w14:paraId="75EDECA3" w14:textId="025A005D" w:rsidR="00D836B3" w:rsidRDefault="00D836B3">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_Toc130544816 \h </w:instrText>
      </w:r>
      <w:r>
        <w:rPr>
          <w:noProof/>
        </w:rPr>
      </w:r>
      <w:r>
        <w:rPr>
          <w:noProof/>
        </w:rPr>
        <w:fldChar w:fldCharType="separate"/>
      </w:r>
      <w:r>
        <w:rPr>
          <w:noProof/>
        </w:rPr>
        <w:t>17</w:t>
      </w:r>
      <w:r>
        <w:rPr>
          <w:noProof/>
        </w:rPr>
        <w:fldChar w:fldCharType="end"/>
      </w:r>
    </w:p>
    <w:p w14:paraId="439C1F87" w14:textId="7D834A88" w:rsidR="00D836B3" w:rsidRDefault="00D836B3">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_Toc130544817 \h </w:instrText>
      </w:r>
      <w:r>
        <w:rPr>
          <w:noProof/>
        </w:rPr>
      </w:r>
      <w:r>
        <w:rPr>
          <w:noProof/>
        </w:rPr>
        <w:fldChar w:fldCharType="separate"/>
      </w:r>
      <w:r>
        <w:rPr>
          <w:noProof/>
        </w:rPr>
        <w:t>19</w:t>
      </w:r>
      <w:r>
        <w:rPr>
          <w:noProof/>
        </w:rPr>
        <w:fldChar w:fldCharType="end"/>
      </w:r>
    </w:p>
    <w:p w14:paraId="577250B0" w14:textId="16E3DCBD" w:rsidR="00D836B3" w:rsidRDefault="00D836B3">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_Toc130544818 \h </w:instrText>
      </w:r>
      <w:r>
        <w:rPr>
          <w:noProof/>
        </w:rPr>
      </w:r>
      <w:r>
        <w:rPr>
          <w:noProof/>
        </w:rPr>
        <w:fldChar w:fldCharType="separate"/>
      </w:r>
      <w:r>
        <w:rPr>
          <w:noProof/>
        </w:rPr>
        <w:t>19</w:t>
      </w:r>
      <w:r>
        <w:rPr>
          <w:noProof/>
        </w:rPr>
        <w:fldChar w:fldCharType="end"/>
      </w:r>
    </w:p>
    <w:p w14:paraId="578E5730" w14:textId="1976C4D4" w:rsidR="00D836B3" w:rsidRDefault="00D836B3">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_Toc130544819 \h </w:instrText>
      </w:r>
      <w:r>
        <w:rPr>
          <w:noProof/>
        </w:rPr>
      </w:r>
      <w:r>
        <w:rPr>
          <w:noProof/>
        </w:rPr>
        <w:fldChar w:fldCharType="separate"/>
      </w:r>
      <w:r>
        <w:rPr>
          <w:noProof/>
        </w:rPr>
        <w:t>19</w:t>
      </w:r>
      <w:r>
        <w:rPr>
          <w:noProof/>
        </w:rPr>
        <w:fldChar w:fldCharType="end"/>
      </w:r>
    </w:p>
    <w:p w14:paraId="0AB3B1D2" w14:textId="6BCB362F" w:rsidR="00D836B3" w:rsidRDefault="00D836B3">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_Toc130544820 \h </w:instrText>
      </w:r>
      <w:r>
        <w:rPr>
          <w:noProof/>
        </w:rPr>
      </w:r>
      <w:r>
        <w:rPr>
          <w:noProof/>
        </w:rPr>
        <w:fldChar w:fldCharType="separate"/>
      </w:r>
      <w:r>
        <w:rPr>
          <w:noProof/>
        </w:rPr>
        <w:t>21</w:t>
      </w:r>
      <w:r>
        <w:rPr>
          <w:noProof/>
        </w:rPr>
        <w:fldChar w:fldCharType="end"/>
      </w:r>
    </w:p>
    <w:p w14:paraId="2AB96F8D" w14:textId="48F632B5" w:rsidR="00D836B3" w:rsidRDefault="00D836B3">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_Toc130544821 \h </w:instrText>
      </w:r>
      <w:r>
        <w:rPr>
          <w:noProof/>
        </w:rPr>
      </w:r>
      <w:r>
        <w:rPr>
          <w:noProof/>
        </w:rPr>
        <w:fldChar w:fldCharType="separate"/>
      </w:r>
      <w:r>
        <w:rPr>
          <w:noProof/>
        </w:rPr>
        <w:t>22</w:t>
      </w:r>
      <w:r>
        <w:rPr>
          <w:noProof/>
        </w:rPr>
        <w:fldChar w:fldCharType="end"/>
      </w:r>
    </w:p>
    <w:p w14:paraId="26F938C9" w14:textId="3A87ACCA" w:rsidR="00D836B3" w:rsidRDefault="00D836B3">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_Toc130544822 \h </w:instrText>
      </w:r>
      <w:r>
        <w:rPr>
          <w:noProof/>
        </w:rPr>
      </w:r>
      <w:r>
        <w:rPr>
          <w:noProof/>
        </w:rPr>
        <w:fldChar w:fldCharType="separate"/>
      </w:r>
      <w:r>
        <w:rPr>
          <w:noProof/>
        </w:rPr>
        <w:t>23</w:t>
      </w:r>
      <w:r>
        <w:rPr>
          <w:noProof/>
        </w:rPr>
        <w:fldChar w:fldCharType="end"/>
      </w:r>
    </w:p>
    <w:p w14:paraId="42043237" w14:textId="1D23C07A" w:rsidR="00D836B3" w:rsidRDefault="00D836B3">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_Toc130544823 \h </w:instrText>
      </w:r>
      <w:r>
        <w:rPr>
          <w:noProof/>
        </w:rPr>
      </w:r>
      <w:r>
        <w:rPr>
          <w:noProof/>
        </w:rPr>
        <w:fldChar w:fldCharType="separate"/>
      </w:r>
      <w:r>
        <w:rPr>
          <w:noProof/>
        </w:rPr>
        <w:t>23</w:t>
      </w:r>
      <w:r>
        <w:rPr>
          <w:noProof/>
        </w:rPr>
        <w:fldChar w:fldCharType="end"/>
      </w:r>
    </w:p>
    <w:p w14:paraId="36072E7D" w14:textId="1401B5A5" w:rsidR="00D836B3" w:rsidRDefault="00D836B3">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_Toc130544824 \h </w:instrText>
      </w:r>
      <w:r>
        <w:rPr>
          <w:noProof/>
        </w:rPr>
      </w:r>
      <w:r>
        <w:rPr>
          <w:noProof/>
        </w:rPr>
        <w:fldChar w:fldCharType="separate"/>
      </w:r>
      <w:r>
        <w:rPr>
          <w:noProof/>
        </w:rPr>
        <w:t>25</w:t>
      </w:r>
      <w:r>
        <w:rPr>
          <w:noProof/>
        </w:rPr>
        <w:fldChar w:fldCharType="end"/>
      </w:r>
    </w:p>
    <w:p w14:paraId="4C8F4854" w14:textId="07E460CF" w:rsidR="00D836B3" w:rsidRDefault="00D836B3">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_Toc130544825 \h </w:instrText>
      </w:r>
      <w:r>
        <w:rPr>
          <w:noProof/>
        </w:rPr>
      </w:r>
      <w:r>
        <w:rPr>
          <w:noProof/>
        </w:rPr>
        <w:fldChar w:fldCharType="separate"/>
      </w:r>
      <w:r>
        <w:rPr>
          <w:noProof/>
        </w:rPr>
        <w:t>26</w:t>
      </w:r>
      <w:r>
        <w:rPr>
          <w:noProof/>
        </w:rPr>
        <w:fldChar w:fldCharType="end"/>
      </w:r>
    </w:p>
    <w:p w14:paraId="2FD68CF8" w14:textId="2B57BF46" w:rsidR="00D836B3" w:rsidRDefault="00D836B3">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_Toc130544826 \h </w:instrText>
      </w:r>
      <w:r>
        <w:rPr>
          <w:noProof/>
        </w:rPr>
      </w:r>
      <w:r>
        <w:rPr>
          <w:noProof/>
        </w:rPr>
        <w:fldChar w:fldCharType="separate"/>
      </w:r>
      <w:r>
        <w:rPr>
          <w:noProof/>
        </w:rPr>
        <w:t>26</w:t>
      </w:r>
      <w:r>
        <w:rPr>
          <w:noProof/>
        </w:rPr>
        <w:fldChar w:fldCharType="end"/>
      </w:r>
    </w:p>
    <w:p w14:paraId="54EAC063" w14:textId="1B12D8D1" w:rsidR="00D836B3" w:rsidRDefault="00D836B3">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_Toc130544827 \h </w:instrText>
      </w:r>
      <w:r>
        <w:rPr>
          <w:noProof/>
        </w:rPr>
      </w:r>
      <w:r>
        <w:rPr>
          <w:noProof/>
        </w:rPr>
        <w:fldChar w:fldCharType="separate"/>
      </w:r>
      <w:r>
        <w:rPr>
          <w:noProof/>
        </w:rPr>
        <w:t>30</w:t>
      </w:r>
      <w:r>
        <w:rPr>
          <w:noProof/>
        </w:rPr>
        <w:fldChar w:fldCharType="end"/>
      </w:r>
    </w:p>
    <w:p w14:paraId="4CE37BF1" w14:textId="32EA3E8A" w:rsidR="00D836B3" w:rsidRDefault="00D836B3">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_Toc130544828 \h </w:instrText>
      </w:r>
      <w:r>
        <w:rPr>
          <w:noProof/>
        </w:rPr>
      </w:r>
      <w:r>
        <w:rPr>
          <w:noProof/>
        </w:rPr>
        <w:fldChar w:fldCharType="separate"/>
      </w:r>
      <w:r>
        <w:rPr>
          <w:noProof/>
        </w:rPr>
        <w:t>30</w:t>
      </w:r>
      <w:r>
        <w:rPr>
          <w:noProof/>
        </w:rPr>
        <w:fldChar w:fldCharType="end"/>
      </w:r>
    </w:p>
    <w:p w14:paraId="4E16AE8E" w14:textId="690DD93B" w:rsidR="00D836B3" w:rsidRDefault="00D836B3">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_Toc130544829 \h </w:instrText>
      </w:r>
      <w:r>
        <w:rPr>
          <w:noProof/>
        </w:rPr>
      </w:r>
      <w:r>
        <w:rPr>
          <w:noProof/>
        </w:rPr>
        <w:fldChar w:fldCharType="separate"/>
      </w:r>
      <w:r>
        <w:rPr>
          <w:noProof/>
        </w:rPr>
        <w:t>30</w:t>
      </w:r>
      <w:r>
        <w:rPr>
          <w:noProof/>
        </w:rPr>
        <w:fldChar w:fldCharType="end"/>
      </w:r>
    </w:p>
    <w:p w14:paraId="57336DE7" w14:textId="5864951A" w:rsidR="00D836B3" w:rsidRDefault="00D836B3">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_Toc130544830 \h </w:instrText>
      </w:r>
      <w:r>
        <w:rPr>
          <w:noProof/>
        </w:rPr>
      </w:r>
      <w:r>
        <w:rPr>
          <w:noProof/>
        </w:rPr>
        <w:fldChar w:fldCharType="separate"/>
      </w:r>
      <w:r>
        <w:rPr>
          <w:noProof/>
        </w:rPr>
        <w:t>30</w:t>
      </w:r>
      <w:r>
        <w:rPr>
          <w:noProof/>
        </w:rPr>
        <w:fldChar w:fldCharType="end"/>
      </w:r>
    </w:p>
    <w:p w14:paraId="6B0C1B78" w14:textId="1B37F067" w:rsidR="00D836B3" w:rsidRDefault="00D836B3">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_Toc130544831 \h </w:instrText>
      </w:r>
      <w:r>
        <w:rPr>
          <w:noProof/>
        </w:rPr>
      </w:r>
      <w:r>
        <w:rPr>
          <w:noProof/>
        </w:rPr>
        <w:fldChar w:fldCharType="separate"/>
      </w:r>
      <w:r>
        <w:rPr>
          <w:noProof/>
        </w:rPr>
        <w:t>32</w:t>
      </w:r>
      <w:r>
        <w:rPr>
          <w:noProof/>
        </w:rPr>
        <w:fldChar w:fldCharType="end"/>
      </w:r>
    </w:p>
    <w:p w14:paraId="4A86C1A8" w14:textId="1F93C8A4" w:rsidR="00D836B3" w:rsidRDefault="00D836B3">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_Toc130544832 \h </w:instrText>
      </w:r>
      <w:r>
        <w:rPr>
          <w:noProof/>
        </w:rPr>
      </w:r>
      <w:r>
        <w:rPr>
          <w:noProof/>
        </w:rPr>
        <w:fldChar w:fldCharType="separate"/>
      </w:r>
      <w:r>
        <w:rPr>
          <w:noProof/>
        </w:rPr>
        <w:t>32</w:t>
      </w:r>
      <w:r>
        <w:rPr>
          <w:noProof/>
        </w:rPr>
        <w:fldChar w:fldCharType="end"/>
      </w:r>
    </w:p>
    <w:p w14:paraId="2EC015A3" w14:textId="176370AF" w:rsidR="00D836B3" w:rsidRDefault="00D836B3">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_Toc130544833 \h </w:instrText>
      </w:r>
      <w:r>
        <w:rPr>
          <w:noProof/>
        </w:rPr>
      </w:r>
      <w:r>
        <w:rPr>
          <w:noProof/>
        </w:rPr>
        <w:fldChar w:fldCharType="separate"/>
      </w:r>
      <w:r>
        <w:rPr>
          <w:noProof/>
        </w:rPr>
        <w:t>33</w:t>
      </w:r>
      <w:r>
        <w:rPr>
          <w:noProof/>
        </w:rPr>
        <w:fldChar w:fldCharType="end"/>
      </w:r>
    </w:p>
    <w:p w14:paraId="1A0ACC42" w14:textId="17D98306" w:rsidR="00D836B3" w:rsidRDefault="00D836B3">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_Toc130544834 \h </w:instrText>
      </w:r>
      <w:r>
        <w:rPr>
          <w:noProof/>
        </w:rPr>
      </w:r>
      <w:r>
        <w:rPr>
          <w:noProof/>
        </w:rPr>
        <w:fldChar w:fldCharType="separate"/>
      </w:r>
      <w:r>
        <w:rPr>
          <w:noProof/>
        </w:rPr>
        <w:t>35</w:t>
      </w:r>
      <w:r>
        <w:rPr>
          <w:noProof/>
        </w:rPr>
        <w:fldChar w:fldCharType="end"/>
      </w:r>
    </w:p>
    <w:p w14:paraId="2B4AC2BD" w14:textId="4AC6F16F" w:rsidR="00D836B3" w:rsidRDefault="00D836B3">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_Toc130544835 \h </w:instrText>
      </w:r>
      <w:r>
        <w:rPr>
          <w:noProof/>
        </w:rPr>
      </w:r>
      <w:r>
        <w:rPr>
          <w:noProof/>
        </w:rPr>
        <w:fldChar w:fldCharType="separate"/>
      </w:r>
      <w:r>
        <w:rPr>
          <w:noProof/>
        </w:rPr>
        <w:t>36</w:t>
      </w:r>
      <w:r>
        <w:rPr>
          <w:noProof/>
        </w:rPr>
        <w:fldChar w:fldCharType="end"/>
      </w:r>
    </w:p>
    <w:p w14:paraId="6E1DA06D" w14:textId="5D7E1700" w:rsidR="00D836B3" w:rsidRDefault="00D836B3">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_Toc130544836 \h </w:instrText>
      </w:r>
      <w:r>
        <w:rPr>
          <w:noProof/>
        </w:rPr>
      </w:r>
      <w:r>
        <w:rPr>
          <w:noProof/>
        </w:rPr>
        <w:fldChar w:fldCharType="separate"/>
      </w:r>
      <w:r>
        <w:rPr>
          <w:noProof/>
        </w:rPr>
        <w:t>41</w:t>
      </w:r>
      <w:r>
        <w:rPr>
          <w:noProof/>
        </w:rPr>
        <w:fldChar w:fldCharType="end"/>
      </w:r>
    </w:p>
    <w:p w14:paraId="01A078A7" w14:textId="6150E66B" w:rsidR="00D836B3" w:rsidRDefault="00D836B3">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_Toc130544837 \h </w:instrText>
      </w:r>
      <w:r>
        <w:rPr>
          <w:noProof/>
        </w:rPr>
      </w:r>
      <w:r>
        <w:rPr>
          <w:noProof/>
        </w:rPr>
        <w:fldChar w:fldCharType="separate"/>
      </w:r>
      <w:r>
        <w:rPr>
          <w:noProof/>
        </w:rPr>
        <w:t>41</w:t>
      </w:r>
      <w:r>
        <w:rPr>
          <w:noProof/>
        </w:rPr>
        <w:fldChar w:fldCharType="end"/>
      </w:r>
    </w:p>
    <w:p w14:paraId="0441464F" w14:textId="0DF1F58D" w:rsidR="00D836B3" w:rsidRDefault="00D836B3">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_Toc130544838 \h </w:instrText>
      </w:r>
      <w:r>
        <w:rPr>
          <w:noProof/>
        </w:rPr>
      </w:r>
      <w:r>
        <w:rPr>
          <w:noProof/>
        </w:rPr>
        <w:fldChar w:fldCharType="separate"/>
      </w:r>
      <w:r>
        <w:rPr>
          <w:noProof/>
        </w:rPr>
        <w:t>44</w:t>
      </w:r>
      <w:r>
        <w:rPr>
          <w:noProof/>
        </w:rPr>
        <w:fldChar w:fldCharType="end"/>
      </w:r>
    </w:p>
    <w:p w14:paraId="5732FB8C" w14:textId="79EB740C" w:rsidR="00D836B3" w:rsidRDefault="00D836B3">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_Toc130544839 \h </w:instrText>
      </w:r>
      <w:r>
        <w:rPr>
          <w:noProof/>
        </w:rPr>
      </w:r>
      <w:r>
        <w:rPr>
          <w:noProof/>
        </w:rPr>
        <w:fldChar w:fldCharType="separate"/>
      </w:r>
      <w:r>
        <w:rPr>
          <w:noProof/>
        </w:rPr>
        <w:t>45</w:t>
      </w:r>
      <w:r>
        <w:rPr>
          <w:noProof/>
        </w:rPr>
        <w:fldChar w:fldCharType="end"/>
      </w:r>
    </w:p>
    <w:p w14:paraId="59E90DB2" w14:textId="31E8E204" w:rsidR="00D836B3" w:rsidRDefault="00D836B3">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_Toc130544840 \h </w:instrText>
      </w:r>
      <w:r>
        <w:rPr>
          <w:noProof/>
        </w:rPr>
      </w:r>
      <w:r>
        <w:rPr>
          <w:noProof/>
        </w:rPr>
        <w:fldChar w:fldCharType="separate"/>
      </w:r>
      <w:r>
        <w:rPr>
          <w:noProof/>
        </w:rPr>
        <w:t>45</w:t>
      </w:r>
      <w:r>
        <w:rPr>
          <w:noProof/>
        </w:rPr>
        <w:fldChar w:fldCharType="end"/>
      </w:r>
    </w:p>
    <w:p w14:paraId="5CBF4C77" w14:textId="7CD07317" w:rsidR="00D836B3" w:rsidRDefault="00D836B3">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_Toc130544841 \h </w:instrText>
      </w:r>
      <w:r>
        <w:rPr>
          <w:noProof/>
        </w:rPr>
      </w:r>
      <w:r>
        <w:rPr>
          <w:noProof/>
        </w:rPr>
        <w:fldChar w:fldCharType="separate"/>
      </w:r>
      <w:r>
        <w:rPr>
          <w:noProof/>
        </w:rPr>
        <w:t>45</w:t>
      </w:r>
      <w:r>
        <w:rPr>
          <w:noProof/>
        </w:rPr>
        <w:fldChar w:fldCharType="end"/>
      </w:r>
    </w:p>
    <w:p w14:paraId="31E5532A" w14:textId="7EFB4091" w:rsidR="00D836B3" w:rsidRDefault="00D836B3">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_Toc130544842 \h </w:instrText>
      </w:r>
      <w:r>
        <w:rPr>
          <w:noProof/>
        </w:rPr>
      </w:r>
      <w:r>
        <w:rPr>
          <w:noProof/>
        </w:rPr>
        <w:fldChar w:fldCharType="separate"/>
      </w:r>
      <w:r>
        <w:rPr>
          <w:noProof/>
        </w:rPr>
        <w:t>45</w:t>
      </w:r>
      <w:r>
        <w:rPr>
          <w:noProof/>
        </w:rPr>
        <w:fldChar w:fldCharType="end"/>
      </w:r>
    </w:p>
    <w:p w14:paraId="45B4353E" w14:textId="124D0DBF" w:rsidR="00D836B3" w:rsidRDefault="00D836B3">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_Toc130544843 \h </w:instrText>
      </w:r>
      <w:r>
        <w:rPr>
          <w:noProof/>
        </w:rPr>
      </w:r>
      <w:r>
        <w:rPr>
          <w:noProof/>
        </w:rPr>
        <w:fldChar w:fldCharType="separate"/>
      </w:r>
      <w:r>
        <w:rPr>
          <w:noProof/>
        </w:rPr>
        <w:t>46</w:t>
      </w:r>
      <w:r>
        <w:rPr>
          <w:noProof/>
        </w:rPr>
        <w:fldChar w:fldCharType="end"/>
      </w:r>
    </w:p>
    <w:p w14:paraId="2D6B7433" w14:textId="741C6816" w:rsidR="00D836B3" w:rsidRDefault="00D836B3">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_Toc130544844 \h </w:instrText>
      </w:r>
      <w:r>
        <w:rPr>
          <w:noProof/>
        </w:rPr>
      </w:r>
      <w:r>
        <w:rPr>
          <w:noProof/>
        </w:rPr>
        <w:fldChar w:fldCharType="separate"/>
      </w:r>
      <w:r>
        <w:rPr>
          <w:noProof/>
        </w:rPr>
        <w:t>47</w:t>
      </w:r>
      <w:r>
        <w:rPr>
          <w:noProof/>
        </w:rPr>
        <w:fldChar w:fldCharType="end"/>
      </w:r>
    </w:p>
    <w:p w14:paraId="0E5598DB" w14:textId="21418D85" w:rsidR="00D836B3" w:rsidRDefault="00D836B3">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_Toc130544845 \h </w:instrText>
      </w:r>
      <w:r>
        <w:rPr>
          <w:noProof/>
        </w:rPr>
      </w:r>
      <w:r>
        <w:rPr>
          <w:noProof/>
        </w:rPr>
        <w:fldChar w:fldCharType="separate"/>
      </w:r>
      <w:r>
        <w:rPr>
          <w:noProof/>
        </w:rPr>
        <w:t>47</w:t>
      </w:r>
      <w:r>
        <w:rPr>
          <w:noProof/>
        </w:rPr>
        <w:fldChar w:fldCharType="end"/>
      </w:r>
    </w:p>
    <w:p w14:paraId="04D5B240" w14:textId="7A5E4F6C" w:rsidR="00D836B3" w:rsidRDefault="00D836B3">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_Toc130544846 \h </w:instrText>
      </w:r>
      <w:r>
        <w:rPr>
          <w:noProof/>
        </w:rPr>
      </w:r>
      <w:r>
        <w:rPr>
          <w:noProof/>
        </w:rPr>
        <w:fldChar w:fldCharType="separate"/>
      </w:r>
      <w:r>
        <w:rPr>
          <w:noProof/>
        </w:rPr>
        <w:t>48</w:t>
      </w:r>
      <w:r>
        <w:rPr>
          <w:noProof/>
        </w:rPr>
        <w:fldChar w:fldCharType="end"/>
      </w:r>
    </w:p>
    <w:p w14:paraId="1523E691" w14:textId="4FDA3441" w:rsidR="00D836B3" w:rsidRDefault="00D836B3">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_Toc130544847 \h </w:instrText>
      </w:r>
      <w:r>
        <w:rPr>
          <w:noProof/>
        </w:rPr>
      </w:r>
      <w:r>
        <w:rPr>
          <w:noProof/>
        </w:rPr>
        <w:fldChar w:fldCharType="separate"/>
      </w:r>
      <w:r>
        <w:rPr>
          <w:noProof/>
        </w:rPr>
        <w:t>48</w:t>
      </w:r>
      <w:r>
        <w:rPr>
          <w:noProof/>
        </w:rPr>
        <w:fldChar w:fldCharType="end"/>
      </w:r>
    </w:p>
    <w:p w14:paraId="1D510DB0" w14:textId="130610F6" w:rsidR="00D836B3" w:rsidRDefault="00D836B3">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_Toc130544848 \h </w:instrText>
      </w:r>
      <w:r>
        <w:rPr>
          <w:noProof/>
        </w:rPr>
      </w:r>
      <w:r>
        <w:rPr>
          <w:noProof/>
        </w:rPr>
        <w:fldChar w:fldCharType="separate"/>
      </w:r>
      <w:r>
        <w:rPr>
          <w:noProof/>
        </w:rPr>
        <w:t>48</w:t>
      </w:r>
      <w:r>
        <w:rPr>
          <w:noProof/>
        </w:rPr>
        <w:fldChar w:fldCharType="end"/>
      </w:r>
    </w:p>
    <w:p w14:paraId="4986D794" w14:textId="231D2CB1" w:rsidR="00D836B3" w:rsidRDefault="00D836B3">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_Toc130544849 \h </w:instrText>
      </w:r>
      <w:r>
        <w:rPr>
          <w:noProof/>
        </w:rPr>
      </w:r>
      <w:r>
        <w:rPr>
          <w:noProof/>
        </w:rPr>
        <w:fldChar w:fldCharType="separate"/>
      </w:r>
      <w:r>
        <w:rPr>
          <w:noProof/>
        </w:rPr>
        <w:t>48</w:t>
      </w:r>
      <w:r>
        <w:rPr>
          <w:noProof/>
        </w:rPr>
        <w:fldChar w:fldCharType="end"/>
      </w:r>
    </w:p>
    <w:p w14:paraId="55091CE9" w14:textId="765A2B2F" w:rsidR="00D836B3" w:rsidRDefault="00D836B3">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_Toc130544850 \h </w:instrText>
      </w:r>
      <w:r>
        <w:rPr>
          <w:noProof/>
        </w:rPr>
      </w:r>
      <w:r>
        <w:rPr>
          <w:noProof/>
        </w:rPr>
        <w:fldChar w:fldCharType="separate"/>
      </w:r>
      <w:r>
        <w:rPr>
          <w:noProof/>
        </w:rPr>
        <w:t>50</w:t>
      </w:r>
      <w:r>
        <w:rPr>
          <w:noProof/>
        </w:rPr>
        <w:fldChar w:fldCharType="end"/>
      </w:r>
    </w:p>
    <w:p w14:paraId="59A6EFCF" w14:textId="6EB6E6BD" w:rsidR="00D836B3" w:rsidRDefault="00D836B3">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_Toc130544851 \h </w:instrText>
      </w:r>
      <w:r>
        <w:rPr>
          <w:noProof/>
        </w:rPr>
      </w:r>
      <w:r>
        <w:rPr>
          <w:noProof/>
        </w:rPr>
        <w:fldChar w:fldCharType="separate"/>
      </w:r>
      <w:r>
        <w:rPr>
          <w:noProof/>
        </w:rPr>
        <w:t>50</w:t>
      </w:r>
      <w:r>
        <w:rPr>
          <w:noProof/>
        </w:rPr>
        <w:fldChar w:fldCharType="end"/>
      </w:r>
    </w:p>
    <w:p w14:paraId="744AB7E1" w14:textId="519851F4" w:rsidR="00D836B3" w:rsidRDefault="00D836B3">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_Toc130544852 \h </w:instrText>
      </w:r>
      <w:r>
        <w:rPr>
          <w:noProof/>
        </w:rPr>
      </w:r>
      <w:r>
        <w:rPr>
          <w:noProof/>
        </w:rPr>
        <w:fldChar w:fldCharType="separate"/>
      </w:r>
      <w:r>
        <w:rPr>
          <w:noProof/>
        </w:rPr>
        <w:t>51</w:t>
      </w:r>
      <w:r>
        <w:rPr>
          <w:noProof/>
        </w:rPr>
        <w:fldChar w:fldCharType="end"/>
      </w:r>
    </w:p>
    <w:p w14:paraId="717D3137" w14:textId="0D7E6760" w:rsidR="00D836B3" w:rsidRDefault="00D836B3">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_Toc130544853 \h </w:instrText>
      </w:r>
      <w:r>
        <w:rPr>
          <w:noProof/>
        </w:rPr>
      </w:r>
      <w:r>
        <w:rPr>
          <w:noProof/>
        </w:rPr>
        <w:fldChar w:fldCharType="separate"/>
      </w:r>
      <w:r>
        <w:rPr>
          <w:noProof/>
        </w:rPr>
        <w:t>51</w:t>
      </w:r>
      <w:r>
        <w:rPr>
          <w:noProof/>
        </w:rPr>
        <w:fldChar w:fldCharType="end"/>
      </w:r>
    </w:p>
    <w:p w14:paraId="6AD5FC32" w14:textId="1D2EBD1A" w:rsidR="00D836B3" w:rsidRDefault="00D836B3">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_Toc130544854 \h </w:instrText>
      </w:r>
      <w:r>
        <w:rPr>
          <w:noProof/>
        </w:rPr>
      </w:r>
      <w:r>
        <w:rPr>
          <w:noProof/>
        </w:rPr>
        <w:fldChar w:fldCharType="separate"/>
      </w:r>
      <w:r>
        <w:rPr>
          <w:noProof/>
        </w:rPr>
        <w:t>52</w:t>
      </w:r>
      <w:r>
        <w:rPr>
          <w:noProof/>
        </w:rPr>
        <w:fldChar w:fldCharType="end"/>
      </w:r>
    </w:p>
    <w:p w14:paraId="2E38F5B0" w14:textId="75161EF0" w:rsidR="00D836B3" w:rsidRDefault="00D836B3">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_Toc130544855 \h </w:instrText>
      </w:r>
      <w:r>
        <w:rPr>
          <w:noProof/>
        </w:rPr>
      </w:r>
      <w:r>
        <w:rPr>
          <w:noProof/>
        </w:rPr>
        <w:fldChar w:fldCharType="separate"/>
      </w:r>
      <w:r>
        <w:rPr>
          <w:noProof/>
        </w:rPr>
        <w:t>52</w:t>
      </w:r>
      <w:r>
        <w:rPr>
          <w:noProof/>
        </w:rPr>
        <w:fldChar w:fldCharType="end"/>
      </w:r>
    </w:p>
    <w:p w14:paraId="5A362D96" w14:textId="1B57121B" w:rsidR="00D836B3" w:rsidRDefault="00D836B3">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_Toc130544856 \h </w:instrText>
      </w:r>
      <w:r>
        <w:rPr>
          <w:noProof/>
        </w:rPr>
      </w:r>
      <w:r>
        <w:rPr>
          <w:noProof/>
        </w:rPr>
        <w:fldChar w:fldCharType="separate"/>
      </w:r>
      <w:r>
        <w:rPr>
          <w:noProof/>
        </w:rPr>
        <w:t>53</w:t>
      </w:r>
      <w:r>
        <w:rPr>
          <w:noProof/>
        </w:rPr>
        <w:fldChar w:fldCharType="end"/>
      </w:r>
    </w:p>
    <w:p w14:paraId="6B7FCCB9" w14:textId="0834ABF9" w:rsidR="00D836B3" w:rsidRDefault="00D836B3">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_Toc130544857 \h </w:instrText>
      </w:r>
      <w:r>
        <w:rPr>
          <w:noProof/>
        </w:rPr>
      </w:r>
      <w:r>
        <w:rPr>
          <w:noProof/>
        </w:rPr>
        <w:fldChar w:fldCharType="separate"/>
      </w:r>
      <w:r>
        <w:rPr>
          <w:noProof/>
        </w:rPr>
        <w:t>55</w:t>
      </w:r>
      <w:r>
        <w:rPr>
          <w:noProof/>
        </w:rPr>
        <w:fldChar w:fldCharType="end"/>
      </w:r>
    </w:p>
    <w:p w14:paraId="20DDD15E" w14:textId="7CC536D2" w:rsidR="00D836B3" w:rsidRDefault="00D836B3">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_Toc130544858 \h </w:instrText>
      </w:r>
      <w:r>
        <w:rPr>
          <w:noProof/>
        </w:rPr>
      </w:r>
      <w:r>
        <w:rPr>
          <w:noProof/>
        </w:rPr>
        <w:fldChar w:fldCharType="separate"/>
      </w:r>
      <w:r>
        <w:rPr>
          <w:noProof/>
        </w:rPr>
        <w:t>55</w:t>
      </w:r>
      <w:r>
        <w:rPr>
          <w:noProof/>
        </w:rPr>
        <w:fldChar w:fldCharType="end"/>
      </w:r>
    </w:p>
    <w:p w14:paraId="78B5B5DF" w14:textId="3943ED1D" w:rsidR="00D836B3" w:rsidRDefault="00D836B3">
      <w:pPr>
        <w:pStyle w:val="TOC4"/>
        <w:rPr>
          <w:rFonts w:asciiTheme="minorHAnsi" w:eastAsiaTheme="minorEastAsia" w:hAnsiTheme="minorHAnsi" w:cstheme="minorBidi"/>
          <w:noProof/>
          <w:sz w:val="22"/>
          <w:szCs w:val="22"/>
          <w:lang w:eastAsia="ja-JP"/>
        </w:rPr>
      </w:pPr>
      <w:r>
        <w:rPr>
          <w:noProof/>
        </w:rPr>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_Toc130544859 \h </w:instrText>
      </w:r>
      <w:r>
        <w:rPr>
          <w:noProof/>
        </w:rPr>
      </w:r>
      <w:r>
        <w:rPr>
          <w:noProof/>
        </w:rPr>
        <w:fldChar w:fldCharType="separate"/>
      </w:r>
      <w:r>
        <w:rPr>
          <w:noProof/>
        </w:rPr>
        <w:t>56</w:t>
      </w:r>
      <w:r>
        <w:rPr>
          <w:noProof/>
        </w:rPr>
        <w:fldChar w:fldCharType="end"/>
      </w:r>
    </w:p>
    <w:p w14:paraId="6E0F2B16" w14:textId="65EFA956" w:rsidR="00D836B3" w:rsidRDefault="00D836B3">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_Toc130544860 \h </w:instrText>
      </w:r>
      <w:r>
        <w:rPr>
          <w:noProof/>
        </w:rPr>
      </w:r>
      <w:r>
        <w:rPr>
          <w:noProof/>
        </w:rPr>
        <w:fldChar w:fldCharType="separate"/>
      </w:r>
      <w:r>
        <w:rPr>
          <w:noProof/>
        </w:rPr>
        <w:t>60</w:t>
      </w:r>
      <w:r>
        <w:rPr>
          <w:noProof/>
        </w:rPr>
        <w:fldChar w:fldCharType="end"/>
      </w:r>
    </w:p>
    <w:p w14:paraId="56F4ED97" w14:textId="0D575292" w:rsidR="00D836B3" w:rsidRDefault="00D836B3">
      <w:pPr>
        <w:pStyle w:val="TOC3"/>
        <w:rPr>
          <w:rFonts w:asciiTheme="minorHAnsi" w:eastAsiaTheme="minorEastAsia" w:hAnsiTheme="minorHAnsi" w:cstheme="minorBidi"/>
          <w:noProof/>
          <w:sz w:val="22"/>
          <w:szCs w:val="22"/>
          <w:lang w:eastAsia="ja-JP"/>
        </w:rPr>
      </w:pPr>
      <w:r>
        <w:rPr>
          <w:noProof/>
          <w:lang w:eastAsia="zh-CN"/>
        </w:rPr>
        <w:lastRenderedPageBreak/>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_Toc130544861 \h </w:instrText>
      </w:r>
      <w:r>
        <w:rPr>
          <w:noProof/>
        </w:rPr>
      </w:r>
      <w:r>
        <w:rPr>
          <w:noProof/>
        </w:rPr>
        <w:fldChar w:fldCharType="separate"/>
      </w:r>
      <w:r>
        <w:rPr>
          <w:noProof/>
        </w:rPr>
        <w:t>65</w:t>
      </w:r>
      <w:r>
        <w:rPr>
          <w:noProof/>
        </w:rPr>
        <w:fldChar w:fldCharType="end"/>
      </w:r>
    </w:p>
    <w:p w14:paraId="0D4BAAC7" w14:textId="5391846A" w:rsidR="00D836B3" w:rsidRDefault="00D836B3">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_Toc130544862 \h </w:instrText>
      </w:r>
      <w:r>
        <w:rPr>
          <w:noProof/>
        </w:rPr>
      </w:r>
      <w:r>
        <w:rPr>
          <w:noProof/>
        </w:rPr>
        <w:fldChar w:fldCharType="separate"/>
      </w:r>
      <w:r>
        <w:rPr>
          <w:noProof/>
        </w:rPr>
        <w:t>67</w:t>
      </w:r>
      <w:r>
        <w:rPr>
          <w:noProof/>
        </w:rPr>
        <w:fldChar w:fldCharType="end"/>
      </w:r>
    </w:p>
    <w:p w14:paraId="2AE33D81" w14:textId="5FF89029" w:rsidR="00D836B3" w:rsidRDefault="00D836B3">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_Toc130544863 \h </w:instrText>
      </w:r>
      <w:r>
        <w:rPr>
          <w:noProof/>
        </w:rPr>
      </w:r>
      <w:r>
        <w:rPr>
          <w:noProof/>
        </w:rPr>
        <w:fldChar w:fldCharType="separate"/>
      </w:r>
      <w:r>
        <w:rPr>
          <w:noProof/>
        </w:rPr>
        <w:t>70</w:t>
      </w:r>
      <w:r>
        <w:rPr>
          <w:noProof/>
        </w:rPr>
        <w:fldChar w:fldCharType="end"/>
      </w:r>
    </w:p>
    <w:p w14:paraId="6ABB53F4" w14:textId="2193477C" w:rsidR="00D836B3" w:rsidRDefault="00D836B3">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_Toc130544864 \h </w:instrText>
      </w:r>
      <w:r>
        <w:rPr>
          <w:noProof/>
        </w:rPr>
      </w:r>
      <w:r>
        <w:rPr>
          <w:noProof/>
        </w:rPr>
        <w:fldChar w:fldCharType="separate"/>
      </w:r>
      <w:r>
        <w:rPr>
          <w:noProof/>
        </w:rPr>
        <w:t>72</w:t>
      </w:r>
      <w:r>
        <w:rPr>
          <w:noProof/>
        </w:rPr>
        <w:fldChar w:fldCharType="end"/>
      </w:r>
    </w:p>
    <w:p w14:paraId="2F90AC88" w14:textId="72DDEAF7" w:rsidR="00D836B3" w:rsidRDefault="00D836B3">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_Toc130544865 \h </w:instrText>
      </w:r>
      <w:r>
        <w:rPr>
          <w:noProof/>
        </w:rPr>
      </w:r>
      <w:r>
        <w:rPr>
          <w:noProof/>
        </w:rPr>
        <w:fldChar w:fldCharType="separate"/>
      </w:r>
      <w:r>
        <w:rPr>
          <w:noProof/>
        </w:rPr>
        <w:t>74</w:t>
      </w:r>
      <w:r>
        <w:rPr>
          <w:noProof/>
        </w:rPr>
        <w:fldChar w:fldCharType="end"/>
      </w:r>
    </w:p>
    <w:p w14:paraId="5C379EAB" w14:textId="213A86D9" w:rsidR="00D836B3" w:rsidRDefault="00D836B3">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_Toc130544866 \h </w:instrText>
      </w:r>
      <w:r>
        <w:rPr>
          <w:noProof/>
        </w:rPr>
      </w:r>
      <w:r>
        <w:rPr>
          <w:noProof/>
        </w:rPr>
        <w:fldChar w:fldCharType="separate"/>
      </w:r>
      <w:r>
        <w:rPr>
          <w:noProof/>
        </w:rPr>
        <w:t>77</w:t>
      </w:r>
      <w:r>
        <w:rPr>
          <w:noProof/>
        </w:rPr>
        <w:fldChar w:fldCharType="end"/>
      </w:r>
    </w:p>
    <w:p w14:paraId="5CCEE7FA" w14:textId="7CC7BECB" w:rsidR="00D836B3" w:rsidRDefault="00D836B3">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_Toc130544867 \h </w:instrText>
      </w:r>
      <w:r>
        <w:rPr>
          <w:noProof/>
        </w:rPr>
      </w:r>
      <w:r>
        <w:rPr>
          <w:noProof/>
        </w:rPr>
        <w:fldChar w:fldCharType="separate"/>
      </w:r>
      <w:r>
        <w:rPr>
          <w:noProof/>
        </w:rPr>
        <w:t>80</w:t>
      </w:r>
      <w:r>
        <w:rPr>
          <w:noProof/>
        </w:rPr>
        <w:fldChar w:fldCharType="end"/>
      </w:r>
    </w:p>
    <w:p w14:paraId="08A64434" w14:textId="1BA8A408" w:rsidR="00D836B3" w:rsidRDefault="00D836B3">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_Toc130544868 \h </w:instrText>
      </w:r>
      <w:r>
        <w:rPr>
          <w:noProof/>
        </w:rPr>
      </w:r>
      <w:r>
        <w:rPr>
          <w:noProof/>
        </w:rPr>
        <w:fldChar w:fldCharType="separate"/>
      </w:r>
      <w:r>
        <w:rPr>
          <w:noProof/>
        </w:rPr>
        <w:t>80</w:t>
      </w:r>
      <w:r>
        <w:rPr>
          <w:noProof/>
        </w:rPr>
        <w:fldChar w:fldCharType="end"/>
      </w:r>
    </w:p>
    <w:p w14:paraId="6D934552" w14:textId="5707334B" w:rsidR="00D836B3" w:rsidRDefault="00D836B3">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_Toc130544869 \h </w:instrText>
      </w:r>
      <w:r>
        <w:rPr>
          <w:noProof/>
        </w:rPr>
      </w:r>
      <w:r>
        <w:rPr>
          <w:noProof/>
        </w:rPr>
        <w:fldChar w:fldCharType="separate"/>
      </w:r>
      <w:r>
        <w:rPr>
          <w:noProof/>
        </w:rPr>
        <w:t>80</w:t>
      </w:r>
      <w:r>
        <w:rPr>
          <w:noProof/>
        </w:rPr>
        <w:fldChar w:fldCharType="end"/>
      </w:r>
    </w:p>
    <w:p w14:paraId="45D7511A" w14:textId="46081075" w:rsidR="00D836B3" w:rsidRDefault="00D836B3">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_Toc130544870 \h </w:instrText>
      </w:r>
      <w:r>
        <w:rPr>
          <w:noProof/>
        </w:rPr>
      </w:r>
      <w:r>
        <w:rPr>
          <w:noProof/>
        </w:rPr>
        <w:fldChar w:fldCharType="separate"/>
      </w:r>
      <w:r>
        <w:rPr>
          <w:noProof/>
        </w:rPr>
        <w:t>84</w:t>
      </w:r>
      <w:r>
        <w:rPr>
          <w:noProof/>
        </w:rPr>
        <w:fldChar w:fldCharType="end"/>
      </w:r>
    </w:p>
    <w:p w14:paraId="704F2517" w14:textId="6BB65668" w:rsidR="00D836B3" w:rsidRDefault="00D836B3">
      <w:pPr>
        <w:pStyle w:val="TOC3"/>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Procedures for Time Synchronization Exposure</w:t>
      </w:r>
      <w:r>
        <w:rPr>
          <w:noProof/>
        </w:rPr>
        <w:tab/>
      </w:r>
      <w:r>
        <w:rPr>
          <w:noProof/>
        </w:rPr>
        <w:fldChar w:fldCharType="begin" w:fldLock="1"/>
      </w:r>
      <w:r>
        <w:rPr>
          <w:noProof/>
        </w:rPr>
        <w:instrText xml:space="preserve"> PAGEREF _Toc130544871 \h </w:instrText>
      </w:r>
      <w:r>
        <w:rPr>
          <w:noProof/>
        </w:rPr>
      </w:r>
      <w:r>
        <w:rPr>
          <w:noProof/>
        </w:rPr>
        <w:fldChar w:fldCharType="separate"/>
      </w:r>
      <w:r>
        <w:rPr>
          <w:noProof/>
        </w:rPr>
        <w:t>86</w:t>
      </w:r>
      <w:r>
        <w:rPr>
          <w:noProof/>
        </w:rPr>
        <w:fldChar w:fldCharType="end"/>
      </w:r>
    </w:p>
    <w:p w14:paraId="274ECA9C" w14:textId="3DD798DF" w:rsidR="00D836B3" w:rsidRDefault="00D836B3">
      <w:pPr>
        <w:pStyle w:val="TOC4"/>
        <w:rPr>
          <w:rFonts w:asciiTheme="minorHAnsi" w:eastAsiaTheme="minorEastAsia" w:hAnsiTheme="minorHAnsi" w:cstheme="minorBidi"/>
          <w:noProof/>
          <w:sz w:val="22"/>
          <w:szCs w:val="22"/>
          <w:lang w:eastAsia="ja-JP"/>
        </w:rPr>
      </w:pPr>
      <w:r>
        <w:rPr>
          <w:noProof/>
        </w:rPr>
        <w:t>5.5.11.1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_Toc130544872 \h </w:instrText>
      </w:r>
      <w:r>
        <w:rPr>
          <w:noProof/>
        </w:rPr>
      </w:r>
      <w:r>
        <w:rPr>
          <w:noProof/>
        </w:rPr>
        <w:fldChar w:fldCharType="separate"/>
      </w:r>
      <w:r>
        <w:rPr>
          <w:noProof/>
        </w:rPr>
        <w:t>86</w:t>
      </w:r>
      <w:r>
        <w:rPr>
          <w:noProof/>
        </w:rPr>
        <w:fldChar w:fldCharType="end"/>
      </w:r>
    </w:p>
    <w:p w14:paraId="14BF81D7" w14:textId="7027FCB2" w:rsidR="00D836B3" w:rsidRDefault="00D836B3">
      <w:pPr>
        <w:pStyle w:val="TOC4"/>
        <w:rPr>
          <w:rFonts w:asciiTheme="minorHAnsi" w:eastAsiaTheme="minorEastAsia" w:hAnsiTheme="minorHAnsi" w:cstheme="minorBidi"/>
          <w:noProof/>
          <w:sz w:val="22"/>
          <w:szCs w:val="22"/>
          <w:lang w:eastAsia="ja-JP"/>
        </w:rPr>
      </w:pPr>
      <w:r>
        <w:rPr>
          <w:noProof/>
        </w:rPr>
        <w:t>5.5.11.2</w:t>
      </w:r>
      <w:r>
        <w:rPr>
          <w:rFonts w:asciiTheme="minorHAnsi" w:eastAsiaTheme="minorEastAsia" w:hAnsiTheme="minorHAnsi" w:cstheme="minorBidi"/>
          <w:noProof/>
          <w:sz w:val="22"/>
          <w:szCs w:val="22"/>
          <w:lang w:eastAsia="ja-JP"/>
        </w:rPr>
        <w:tab/>
      </w:r>
      <w:r>
        <w:rPr>
          <w:noProof/>
        </w:rPr>
        <w:t>Exposure of UE availability and capabilities for Time Synchronization service</w:t>
      </w:r>
      <w:r>
        <w:rPr>
          <w:noProof/>
        </w:rPr>
        <w:tab/>
      </w:r>
      <w:r>
        <w:rPr>
          <w:noProof/>
        </w:rPr>
        <w:fldChar w:fldCharType="begin" w:fldLock="1"/>
      </w:r>
      <w:r>
        <w:rPr>
          <w:noProof/>
        </w:rPr>
        <w:instrText xml:space="preserve"> PAGEREF _Toc130544873 \h </w:instrText>
      </w:r>
      <w:r>
        <w:rPr>
          <w:noProof/>
        </w:rPr>
      </w:r>
      <w:r>
        <w:rPr>
          <w:noProof/>
        </w:rPr>
        <w:fldChar w:fldCharType="separate"/>
      </w:r>
      <w:r>
        <w:rPr>
          <w:noProof/>
        </w:rPr>
        <w:t>87</w:t>
      </w:r>
      <w:r>
        <w:rPr>
          <w:noProof/>
        </w:rPr>
        <w:fldChar w:fldCharType="end"/>
      </w:r>
    </w:p>
    <w:p w14:paraId="11E4CD4E" w14:textId="4480CF2C" w:rsidR="00D836B3" w:rsidRDefault="00D836B3">
      <w:pPr>
        <w:pStyle w:val="TOC4"/>
        <w:rPr>
          <w:rFonts w:asciiTheme="minorHAnsi" w:eastAsiaTheme="minorEastAsia" w:hAnsiTheme="minorHAnsi" w:cstheme="minorBidi"/>
          <w:noProof/>
          <w:sz w:val="22"/>
          <w:szCs w:val="22"/>
          <w:lang w:eastAsia="ja-JP"/>
        </w:rPr>
      </w:pPr>
      <w:r>
        <w:rPr>
          <w:noProof/>
        </w:rPr>
        <w:t>5.5.11.3</w:t>
      </w:r>
      <w:r>
        <w:rPr>
          <w:rFonts w:asciiTheme="minorHAnsi" w:eastAsiaTheme="minorEastAsia" w:hAnsiTheme="minorHAnsi" w:cstheme="minorBidi"/>
          <w:noProof/>
          <w:sz w:val="22"/>
          <w:szCs w:val="22"/>
          <w:lang w:eastAsia="ja-JP"/>
        </w:rPr>
        <w:tab/>
      </w:r>
      <w:r>
        <w:rPr>
          <w:noProof/>
        </w:rPr>
        <w:t>Time Synchronization service activation, modification, and deactivation</w:t>
      </w:r>
      <w:r>
        <w:rPr>
          <w:noProof/>
        </w:rPr>
        <w:tab/>
      </w:r>
      <w:r>
        <w:rPr>
          <w:noProof/>
        </w:rPr>
        <w:fldChar w:fldCharType="begin" w:fldLock="1"/>
      </w:r>
      <w:r>
        <w:rPr>
          <w:noProof/>
        </w:rPr>
        <w:instrText xml:space="preserve"> PAGEREF _Toc130544874 \h </w:instrText>
      </w:r>
      <w:r>
        <w:rPr>
          <w:noProof/>
        </w:rPr>
      </w:r>
      <w:r>
        <w:rPr>
          <w:noProof/>
        </w:rPr>
        <w:fldChar w:fldCharType="separate"/>
      </w:r>
      <w:r>
        <w:rPr>
          <w:noProof/>
        </w:rPr>
        <w:t>90</w:t>
      </w:r>
      <w:r>
        <w:rPr>
          <w:noProof/>
        </w:rPr>
        <w:fldChar w:fldCharType="end"/>
      </w:r>
    </w:p>
    <w:p w14:paraId="11A4E5A8" w14:textId="6A64AAEA" w:rsidR="00D836B3" w:rsidRDefault="00D836B3">
      <w:pPr>
        <w:pStyle w:val="TOC4"/>
        <w:rPr>
          <w:rFonts w:asciiTheme="minorHAnsi" w:eastAsiaTheme="minorEastAsia" w:hAnsiTheme="minorHAnsi" w:cstheme="minorBidi"/>
          <w:noProof/>
          <w:sz w:val="22"/>
          <w:szCs w:val="22"/>
          <w:lang w:eastAsia="ja-JP"/>
        </w:rPr>
      </w:pPr>
      <w:r>
        <w:rPr>
          <w:noProof/>
        </w:rPr>
        <w:t>5.5.11.4</w:t>
      </w:r>
      <w:r>
        <w:rPr>
          <w:rFonts w:asciiTheme="minorHAnsi" w:eastAsiaTheme="minorEastAsia" w:hAnsiTheme="minorHAnsi" w:cstheme="minorBidi"/>
          <w:noProof/>
          <w:sz w:val="22"/>
          <w:szCs w:val="22"/>
          <w:lang w:eastAsia="ja-JP"/>
        </w:rPr>
        <w:tab/>
      </w:r>
      <w:r>
        <w:rPr>
          <w:noProof/>
        </w:rPr>
        <w:t>Management of 5G Access Stratum Time distribution</w:t>
      </w:r>
      <w:r>
        <w:rPr>
          <w:noProof/>
        </w:rPr>
        <w:tab/>
      </w:r>
      <w:r>
        <w:rPr>
          <w:noProof/>
        </w:rPr>
        <w:fldChar w:fldCharType="begin" w:fldLock="1"/>
      </w:r>
      <w:r>
        <w:rPr>
          <w:noProof/>
        </w:rPr>
        <w:instrText xml:space="preserve"> PAGEREF _Toc130544875 \h </w:instrText>
      </w:r>
      <w:r>
        <w:rPr>
          <w:noProof/>
        </w:rPr>
      </w:r>
      <w:r>
        <w:rPr>
          <w:noProof/>
        </w:rPr>
        <w:fldChar w:fldCharType="separate"/>
      </w:r>
      <w:r>
        <w:rPr>
          <w:noProof/>
        </w:rPr>
        <w:t>94</w:t>
      </w:r>
      <w:r>
        <w:rPr>
          <w:noProof/>
        </w:rPr>
        <w:fldChar w:fldCharType="end"/>
      </w:r>
    </w:p>
    <w:p w14:paraId="7E0B19F8" w14:textId="53B7C619" w:rsidR="00D836B3" w:rsidRDefault="00D836B3">
      <w:pPr>
        <w:pStyle w:val="TOC3"/>
        <w:rPr>
          <w:rFonts w:asciiTheme="minorHAnsi" w:eastAsiaTheme="minorEastAsia" w:hAnsiTheme="minorHAnsi" w:cstheme="minorBidi"/>
          <w:noProof/>
          <w:sz w:val="22"/>
          <w:szCs w:val="22"/>
          <w:lang w:eastAsia="ja-JP"/>
        </w:rPr>
      </w:pPr>
      <w:r>
        <w:rPr>
          <w:noProof/>
        </w:rPr>
        <w:t>5.</w:t>
      </w:r>
      <w:r>
        <w:rPr>
          <w:noProof/>
          <w:lang w:eastAsia="zh-CN"/>
        </w:rPr>
        <w:t>5.12</w:t>
      </w:r>
      <w:r>
        <w:rPr>
          <w:rFonts w:asciiTheme="minorHAnsi" w:eastAsiaTheme="minorEastAsia" w:hAnsiTheme="minorHAnsi" w:cstheme="minorBidi"/>
          <w:noProof/>
          <w:sz w:val="22"/>
          <w:szCs w:val="22"/>
          <w:lang w:eastAsia="ja-JP"/>
        </w:rPr>
        <w:tab/>
      </w:r>
      <w:r>
        <w:rPr>
          <w:noProof/>
        </w:rPr>
        <w:t>Deterministic Networking specific parameter provisioning</w:t>
      </w:r>
      <w:r>
        <w:rPr>
          <w:noProof/>
        </w:rPr>
        <w:tab/>
      </w:r>
      <w:r>
        <w:rPr>
          <w:noProof/>
        </w:rPr>
        <w:fldChar w:fldCharType="begin" w:fldLock="1"/>
      </w:r>
      <w:r>
        <w:rPr>
          <w:noProof/>
        </w:rPr>
        <w:instrText xml:space="preserve"> PAGEREF _Toc130544876 \h </w:instrText>
      </w:r>
      <w:r>
        <w:rPr>
          <w:noProof/>
        </w:rPr>
      </w:r>
      <w:r>
        <w:rPr>
          <w:noProof/>
        </w:rPr>
        <w:fldChar w:fldCharType="separate"/>
      </w:r>
      <w:r>
        <w:rPr>
          <w:noProof/>
        </w:rPr>
        <w:t>98</w:t>
      </w:r>
      <w:r>
        <w:rPr>
          <w:noProof/>
        </w:rPr>
        <w:fldChar w:fldCharType="end"/>
      </w:r>
    </w:p>
    <w:p w14:paraId="0AF04B4A" w14:textId="582D0045" w:rsidR="00D836B3" w:rsidRDefault="00D836B3">
      <w:pPr>
        <w:pStyle w:val="TOC4"/>
        <w:rPr>
          <w:rFonts w:asciiTheme="minorHAnsi" w:eastAsiaTheme="minorEastAsia" w:hAnsiTheme="minorHAnsi" w:cstheme="minorBidi"/>
          <w:noProof/>
          <w:sz w:val="22"/>
          <w:szCs w:val="22"/>
          <w:lang w:eastAsia="ja-JP"/>
        </w:rPr>
      </w:pPr>
      <w:r>
        <w:rPr>
          <w:noProof/>
        </w:rPr>
        <w:t>5.5.12.1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_Toc130544877 \h </w:instrText>
      </w:r>
      <w:r>
        <w:rPr>
          <w:noProof/>
        </w:rPr>
      </w:r>
      <w:r>
        <w:rPr>
          <w:noProof/>
        </w:rPr>
        <w:fldChar w:fldCharType="separate"/>
      </w:r>
      <w:r>
        <w:rPr>
          <w:noProof/>
        </w:rPr>
        <w:t>98</w:t>
      </w:r>
      <w:r>
        <w:rPr>
          <w:noProof/>
        </w:rPr>
        <w:fldChar w:fldCharType="end"/>
      </w:r>
    </w:p>
    <w:p w14:paraId="3F8503AA" w14:textId="4CF4BE76" w:rsidR="00D836B3" w:rsidRDefault="00D836B3">
      <w:pPr>
        <w:pStyle w:val="TOC4"/>
        <w:rPr>
          <w:rFonts w:asciiTheme="minorHAnsi" w:eastAsiaTheme="minorEastAsia" w:hAnsiTheme="minorHAnsi" w:cstheme="minorBidi"/>
          <w:noProof/>
          <w:sz w:val="22"/>
          <w:szCs w:val="22"/>
          <w:lang w:eastAsia="ja-JP"/>
        </w:rPr>
      </w:pPr>
      <w:r>
        <w:rPr>
          <w:noProof/>
        </w:rPr>
        <w:t>5.5.12.2</w:t>
      </w:r>
      <w:r>
        <w:rPr>
          <w:rFonts w:asciiTheme="minorHAnsi" w:eastAsiaTheme="minorEastAsia" w:hAnsiTheme="minorHAnsi" w:cstheme="minorBidi"/>
          <w:noProof/>
          <w:sz w:val="22"/>
          <w:szCs w:val="22"/>
          <w:lang w:eastAsia="ja-JP"/>
        </w:rPr>
        <w:tab/>
      </w:r>
      <w:r>
        <w:rPr>
          <w:noProof/>
        </w:rPr>
        <w:t>5GS DetNet node information reporting</w:t>
      </w:r>
      <w:r>
        <w:rPr>
          <w:noProof/>
        </w:rPr>
        <w:tab/>
      </w:r>
      <w:r>
        <w:rPr>
          <w:noProof/>
        </w:rPr>
        <w:fldChar w:fldCharType="begin" w:fldLock="1"/>
      </w:r>
      <w:r>
        <w:rPr>
          <w:noProof/>
        </w:rPr>
        <w:instrText xml:space="preserve"> PAGEREF _Toc130544878 \h </w:instrText>
      </w:r>
      <w:r>
        <w:rPr>
          <w:noProof/>
        </w:rPr>
      </w:r>
      <w:r>
        <w:rPr>
          <w:noProof/>
        </w:rPr>
        <w:fldChar w:fldCharType="separate"/>
      </w:r>
      <w:r>
        <w:rPr>
          <w:noProof/>
        </w:rPr>
        <w:t>98</w:t>
      </w:r>
      <w:r>
        <w:rPr>
          <w:noProof/>
        </w:rPr>
        <w:fldChar w:fldCharType="end"/>
      </w:r>
    </w:p>
    <w:p w14:paraId="6CEA69EC" w14:textId="04E51E0E" w:rsidR="00D836B3" w:rsidRDefault="00D836B3">
      <w:pPr>
        <w:pStyle w:val="TOC4"/>
        <w:rPr>
          <w:rFonts w:asciiTheme="minorHAnsi" w:eastAsiaTheme="minorEastAsia" w:hAnsiTheme="minorHAnsi" w:cstheme="minorBidi"/>
          <w:noProof/>
          <w:sz w:val="22"/>
          <w:szCs w:val="22"/>
          <w:lang w:eastAsia="ja-JP"/>
        </w:rPr>
      </w:pPr>
      <w:r>
        <w:rPr>
          <w:noProof/>
        </w:rPr>
        <w:t>5.5.12.3</w:t>
      </w:r>
      <w:r>
        <w:rPr>
          <w:rFonts w:asciiTheme="minorHAnsi" w:eastAsiaTheme="minorEastAsia" w:hAnsiTheme="minorHAnsi" w:cstheme="minorBidi"/>
          <w:noProof/>
          <w:sz w:val="22"/>
          <w:szCs w:val="22"/>
          <w:lang w:eastAsia="ja-JP"/>
        </w:rPr>
        <w:tab/>
      </w:r>
      <w:r>
        <w:rPr>
          <w:noProof/>
        </w:rPr>
        <w:t>5GS DetNet node configuration</w:t>
      </w:r>
      <w:r>
        <w:rPr>
          <w:noProof/>
        </w:rPr>
        <w:tab/>
      </w:r>
      <w:r>
        <w:rPr>
          <w:noProof/>
        </w:rPr>
        <w:fldChar w:fldCharType="begin" w:fldLock="1"/>
      </w:r>
      <w:r>
        <w:rPr>
          <w:noProof/>
        </w:rPr>
        <w:instrText xml:space="preserve"> PAGEREF _Toc130544879 \h </w:instrText>
      </w:r>
      <w:r>
        <w:rPr>
          <w:noProof/>
        </w:rPr>
      </w:r>
      <w:r>
        <w:rPr>
          <w:noProof/>
        </w:rPr>
        <w:fldChar w:fldCharType="separate"/>
      </w:r>
      <w:r>
        <w:rPr>
          <w:noProof/>
        </w:rPr>
        <w:t>100</w:t>
      </w:r>
      <w:r>
        <w:rPr>
          <w:noProof/>
        </w:rPr>
        <w:fldChar w:fldCharType="end"/>
      </w:r>
    </w:p>
    <w:p w14:paraId="77EE626A" w14:textId="07B36735" w:rsidR="00D836B3" w:rsidRDefault="00D836B3">
      <w:pPr>
        <w:pStyle w:val="TOC4"/>
        <w:rPr>
          <w:rFonts w:asciiTheme="minorHAnsi" w:eastAsiaTheme="minorEastAsia" w:hAnsiTheme="minorHAnsi" w:cstheme="minorBidi"/>
          <w:noProof/>
          <w:sz w:val="22"/>
          <w:szCs w:val="22"/>
          <w:lang w:eastAsia="ja-JP"/>
        </w:rPr>
      </w:pPr>
      <w:r>
        <w:rPr>
          <w:noProof/>
        </w:rPr>
        <w:t>5.5.12.4</w:t>
      </w:r>
      <w:r>
        <w:rPr>
          <w:rFonts w:asciiTheme="minorHAnsi" w:eastAsiaTheme="minorEastAsia" w:hAnsiTheme="minorHAnsi" w:cstheme="minorBidi"/>
          <w:noProof/>
          <w:sz w:val="22"/>
          <w:szCs w:val="22"/>
          <w:lang w:eastAsia="ja-JP"/>
        </w:rPr>
        <w:tab/>
      </w:r>
      <w:r>
        <w:rPr>
          <w:noProof/>
        </w:rPr>
        <w:t>QoS parameter mapping functions at TSCTSF</w:t>
      </w:r>
      <w:r>
        <w:rPr>
          <w:noProof/>
        </w:rPr>
        <w:tab/>
      </w:r>
      <w:r>
        <w:rPr>
          <w:noProof/>
        </w:rPr>
        <w:fldChar w:fldCharType="begin" w:fldLock="1"/>
      </w:r>
      <w:r>
        <w:rPr>
          <w:noProof/>
        </w:rPr>
        <w:instrText xml:space="preserve"> PAGEREF _Toc130544880 \h </w:instrText>
      </w:r>
      <w:r>
        <w:rPr>
          <w:noProof/>
        </w:rPr>
      </w:r>
      <w:r>
        <w:rPr>
          <w:noProof/>
        </w:rPr>
        <w:fldChar w:fldCharType="separate"/>
      </w:r>
      <w:r>
        <w:rPr>
          <w:noProof/>
        </w:rPr>
        <w:t>101</w:t>
      </w:r>
      <w:r>
        <w:rPr>
          <w:noProof/>
        </w:rPr>
        <w:fldChar w:fldCharType="end"/>
      </w:r>
    </w:p>
    <w:p w14:paraId="0F427B11" w14:textId="3057A94B" w:rsidR="00D836B3" w:rsidRDefault="00D836B3">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_Toc130544881 \h </w:instrText>
      </w:r>
      <w:r>
        <w:rPr>
          <w:noProof/>
        </w:rPr>
      </w:r>
      <w:r>
        <w:rPr>
          <w:noProof/>
        </w:rPr>
        <w:fldChar w:fldCharType="separate"/>
      </w:r>
      <w:r>
        <w:rPr>
          <w:noProof/>
        </w:rPr>
        <w:t>101</w:t>
      </w:r>
      <w:r>
        <w:rPr>
          <w:noProof/>
        </w:rPr>
        <w:fldChar w:fldCharType="end"/>
      </w:r>
    </w:p>
    <w:p w14:paraId="0477E6B7" w14:textId="359BFA88" w:rsidR="00D836B3" w:rsidRDefault="00D836B3">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_Toc130544882 \h </w:instrText>
      </w:r>
      <w:r>
        <w:rPr>
          <w:noProof/>
        </w:rPr>
      </w:r>
      <w:r>
        <w:rPr>
          <w:noProof/>
        </w:rPr>
        <w:fldChar w:fldCharType="separate"/>
      </w:r>
      <w:r>
        <w:rPr>
          <w:noProof/>
        </w:rPr>
        <w:t>101</w:t>
      </w:r>
      <w:r>
        <w:rPr>
          <w:noProof/>
        </w:rPr>
        <w:fldChar w:fldCharType="end"/>
      </w:r>
    </w:p>
    <w:p w14:paraId="06DA9C0D" w14:textId="185CB53D" w:rsidR="00D836B3" w:rsidRDefault="00D836B3">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_Toc130544883 \h </w:instrText>
      </w:r>
      <w:r>
        <w:rPr>
          <w:noProof/>
        </w:rPr>
      </w:r>
      <w:r>
        <w:rPr>
          <w:noProof/>
        </w:rPr>
        <w:fldChar w:fldCharType="separate"/>
      </w:r>
      <w:r>
        <w:rPr>
          <w:noProof/>
        </w:rPr>
        <w:t>101</w:t>
      </w:r>
      <w:r>
        <w:rPr>
          <w:noProof/>
        </w:rPr>
        <w:fldChar w:fldCharType="end"/>
      </w:r>
    </w:p>
    <w:p w14:paraId="0BA16097" w14:textId="6D8B3158" w:rsidR="00D836B3" w:rsidRDefault="00D836B3">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_Toc130544884 \h </w:instrText>
      </w:r>
      <w:r>
        <w:rPr>
          <w:noProof/>
        </w:rPr>
      </w:r>
      <w:r>
        <w:rPr>
          <w:noProof/>
        </w:rPr>
        <w:fldChar w:fldCharType="separate"/>
      </w:r>
      <w:r>
        <w:rPr>
          <w:noProof/>
        </w:rPr>
        <w:t>102</w:t>
      </w:r>
      <w:r>
        <w:rPr>
          <w:noProof/>
        </w:rPr>
        <w:fldChar w:fldCharType="end"/>
      </w:r>
    </w:p>
    <w:p w14:paraId="4903275E" w14:textId="602C4EA6" w:rsidR="00D836B3" w:rsidRDefault="00D836B3">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_Toc130544885 \h </w:instrText>
      </w:r>
      <w:r>
        <w:rPr>
          <w:noProof/>
        </w:rPr>
      </w:r>
      <w:r>
        <w:rPr>
          <w:noProof/>
        </w:rPr>
        <w:fldChar w:fldCharType="separate"/>
      </w:r>
      <w:r>
        <w:rPr>
          <w:noProof/>
        </w:rPr>
        <w:t>105</w:t>
      </w:r>
      <w:r>
        <w:rPr>
          <w:noProof/>
        </w:rPr>
        <w:fldChar w:fldCharType="end"/>
      </w:r>
    </w:p>
    <w:p w14:paraId="190A28ED" w14:textId="768CADC6" w:rsidR="00D836B3" w:rsidRDefault="00D836B3">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_Toc130544886 \h </w:instrText>
      </w:r>
      <w:r>
        <w:rPr>
          <w:noProof/>
        </w:rPr>
      </w:r>
      <w:r>
        <w:rPr>
          <w:noProof/>
        </w:rPr>
        <w:fldChar w:fldCharType="separate"/>
      </w:r>
      <w:r>
        <w:rPr>
          <w:noProof/>
        </w:rPr>
        <w:t>108</w:t>
      </w:r>
      <w:r>
        <w:rPr>
          <w:noProof/>
        </w:rPr>
        <w:fldChar w:fldCharType="end"/>
      </w:r>
    </w:p>
    <w:p w14:paraId="35D0D587" w14:textId="01FF7981" w:rsidR="00D836B3" w:rsidRDefault="00D836B3">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_Toc130544887 \h </w:instrText>
      </w:r>
      <w:r>
        <w:rPr>
          <w:noProof/>
        </w:rPr>
      </w:r>
      <w:r>
        <w:rPr>
          <w:noProof/>
        </w:rPr>
        <w:fldChar w:fldCharType="separate"/>
      </w:r>
      <w:r>
        <w:rPr>
          <w:noProof/>
        </w:rPr>
        <w:t>108</w:t>
      </w:r>
      <w:r>
        <w:rPr>
          <w:noProof/>
        </w:rPr>
        <w:fldChar w:fldCharType="end"/>
      </w:r>
    </w:p>
    <w:p w14:paraId="279C762F" w14:textId="5820CA79" w:rsidR="00D836B3" w:rsidRDefault="00D836B3">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_Toc130544888 \h </w:instrText>
      </w:r>
      <w:r>
        <w:rPr>
          <w:noProof/>
        </w:rPr>
      </w:r>
      <w:r>
        <w:rPr>
          <w:noProof/>
        </w:rPr>
        <w:fldChar w:fldCharType="separate"/>
      </w:r>
      <w:r>
        <w:rPr>
          <w:noProof/>
        </w:rPr>
        <w:t>108</w:t>
      </w:r>
      <w:r>
        <w:rPr>
          <w:noProof/>
        </w:rPr>
        <w:fldChar w:fldCharType="end"/>
      </w:r>
    </w:p>
    <w:p w14:paraId="386EB042" w14:textId="28C2E7A4" w:rsidR="00D836B3" w:rsidRDefault="00D836B3">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_Toc130544889 \h </w:instrText>
      </w:r>
      <w:r>
        <w:rPr>
          <w:noProof/>
        </w:rPr>
      </w:r>
      <w:r>
        <w:rPr>
          <w:noProof/>
        </w:rPr>
        <w:fldChar w:fldCharType="separate"/>
      </w:r>
      <w:r>
        <w:rPr>
          <w:noProof/>
        </w:rPr>
        <w:t>108</w:t>
      </w:r>
      <w:r>
        <w:rPr>
          <w:noProof/>
        </w:rPr>
        <w:fldChar w:fldCharType="end"/>
      </w:r>
    </w:p>
    <w:p w14:paraId="096C9CE3" w14:textId="14BA5ACF" w:rsidR="00D836B3" w:rsidRDefault="00D836B3">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_Toc130544890 \h </w:instrText>
      </w:r>
      <w:r>
        <w:rPr>
          <w:noProof/>
        </w:rPr>
      </w:r>
      <w:r>
        <w:rPr>
          <w:noProof/>
        </w:rPr>
        <w:fldChar w:fldCharType="separate"/>
      </w:r>
      <w:r>
        <w:rPr>
          <w:noProof/>
        </w:rPr>
        <w:t>110</w:t>
      </w:r>
      <w:r>
        <w:rPr>
          <w:noProof/>
        </w:rPr>
        <w:fldChar w:fldCharType="end"/>
      </w:r>
    </w:p>
    <w:p w14:paraId="26CB59D4" w14:textId="24D5A146" w:rsidR="00D836B3" w:rsidRDefault="00D836B3">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_Toc130544891 \h </w:instrText>
      </w:r>
      <w:r>
        <w:rPr>
          <w:noProof/>
        </w:rPr>
      </w:r>
      <w:r>
        <w:rPr>
          <w:noProof/>
        </w:rPr>
        <w:fldChar w:fldCharType="separate"/>
      </w:r>
      <w:r>
        <w:rPr>
          <w:noProof/>
        </w:rPr>
        <w:t>111</w:t>
      </w:r>
      <w:r>
        <w:rPr>
          <w:noProof/>
        </w:rPr>
        <w:fldChar w:fldCharType="end"/>
      </w:r>
    </w:p>
    <w:p w14:paraId="6241D7AE" w14:textId="075EACB6" w:rsidR="00D836B3" w:rsidRDefault="00D836B3">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_Toc130544892 \h </w:instrText>
      </w:r>
      <w:r>
        <w:rPr>
          <w:noProof/>
        </w:rPr>
      </w:r>
      <w:r>
        <w:rPr>
          <w:noProof/>
        </w:rPr>
        <w:fldChar w:fldCharType="separate"/>
      </w:r>
      <w:r>
        <w:rPr>
          <w:noProof/>
        </w:rPr>
        <w:t>111</w:t>
      </w:r>
      <w:r>
        <w:rPr>
          <w:noProof/>
        </w:rPr>
        <w:fldChar w:fldCharType="end"/>
      </w:r>
    </w:p>
    <w:p w14:paraId="12FC1ADC" w14:textId="0A3B9373" w:rsidR="00D836B3" w:rsidRDefault="00D836B3">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_Toc130544893 \h </w:instrText>
      </w:r>
      <w:r>
        <w:rPr>
          <w:noProof/>
        </w:rPr>
      </w:r>
      <w:r>
        <w:rPr>
          <w:noProof/>
        </w:rPr>
        <w:fldChar w:fldCharType="separate"/>
      </w:r>
      <w:r>
        <w:rPr>
          <w:noProof/>
        </w:rPr>
        <w:t>112</w:t>
      </w:r>
      <w:r>
        <w:rPr>
          <w:noProof/>
        </w:rPr>
        <w:fldChar w:fldCharType="end"/>
      </w:r>
    </w:p>
    <w:p w14:paraId="6C9F2BEE" w14:textId="48121908" w:rsidR="00D836B3" w:rsidRDefault="00D836B3">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_Toc130544894 \h </w:instrText>
      </w:r>
      <w:r>
        <w:rPr>
          <w:noProof/>
        </w:rPr>
      </w:r>
      <w:r>
        <w:rPr>
          <w:noProof/>
        </w:rPr>
        <w:fldChar w:fldCharType="separate"/>
      </w:r>
      <w:r>
        <w:rPr>
          <w:noProof/>
        </w:rPr>
        <w:t>113</w:t>
      </w:r>
      <w:r>
        <w:rPr>
          <w:noProof/>
        </w:rPr>
        <w:fldChar w:fldCharType="end"/>
      </w:r>
    </w:p>
    <w:p w14:paraId="31654AA3" w14:textId="02D6E880" w:rsidR="00D836B3" w:rsidRDefault="00D836B3">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_Toc130544895 \h </w:instrText>
      </w:r>
      <w:r>
        <w:rPr>
          <w:noProof/>
        </w:rPr>
      </w:r>
      <w:r>
        <w:rPr>
          <w:noProof/>
        </w:rPr>
        <w:fldChar w:fldCharType="separate"/>
      </w:r>
      <w:r>
        <w:rPr>
          <w:noProof/>
        </w:rPr>
        <w:t>114</w:t>
      </w:r>
      <w:r>
        <w:rPr>
          <w:noProof/>
        </w:rPr>
        <w:fldChar w:fldCharType="end"/>
      </w:r>
    </w:p>
    <w:p w14:paraId="15ED2EC0" w14:textId="68AEFDD2" w:rsidR="00D836B3" w:rsidRDefault="00D836B3">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_Toc130544896 \h </w:instrText>
      </w:r>
      <w:r>
        <w:rPr>
          <w:noProof/>
        </w:rPr>
      </w:r>
      <w:r>
        <w:rPr>
          <w:noProof/>
        </w:rPr>
        <w:fldChar w:fldCharType="separate"/>
      </w:r>
      <w:r>
        <w:rPr>
          <w:noProof/>
        </w:rPr>
        <w:t>114</w:t>
      </w:r>
      <w:r>
        <w:rPr>
          <w:noProof/>
        </w:rPr>
        <w:fldChar w:fldCharType="end"/>
      </w:r>
    </w:p>
    <w:p w14:paraId="472745EE" w14:textId="1FA1E588" w:rsidR="00D836B3" w:rsidRDefault="00D836B3">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_Toc130544897 \h </w:instrText>
      </w:r>
      <w:r>
        <w:rPr>
          <w:noProof/>
        </w:rPr>
      </w:r>
      <w:r>
        <w:rPr>
          <w:noProof/>
        </w:rPr>
        <w:fldChar w:fldCharType="separate"/>
      </w:r>
      <w:r>
        <w:rPr>
          <w:noProof/>
        </w:rPr>
        <w:t>114</w:t>
      </w:r>
      <w:r>
        <w:rPr>
          <w:noProof/>
        </w:rPr>
        <w:fldChar w:fldCharType="end"/>
      </w:r>
    </w:p>
    <w:p w14:paraId="48B28E8E" w14:textId="28A37E4F" w:rsidR="00D836B3" w:rsidRDefault="00D836B3">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_Toc130544898 \h </w:instrText>
      </w:r>
      <w:r>
        <w:rPr>
          <w:noProof/>
        </w:rPr>
      </w:r>
      <w:r>
        <w:rPr>
          <w:noProof/>
        </w:rPr>
        <w:fldChar w:fldCharType="separate"/>
      </w:r>
      <w:r>
        <w:rPr>
          <w:noProof/>
        </w:rPr>
        <w:t>115</w:t>
      </w:r>
      <w:r>
        <w:rPr>
          <w:noProof/>
        </w:rPr>
        <w:fldChar w:fldCharType="end"/>
      </w:r>
    </w:p>
    <w:p w14:paraId="0513C84A" w14:textId="1B56B91A" w:rsidR="00D836B3" w:rsidRDefault="00D836B3">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_Toc130544899 \h </w:instrText>
      </w:r>
      <w:r>
        <w:rPr>
          <w:noProof/>
        </w:rPr>
      </w:r>
      <w:r>
        <w:rPr>
          <w:noProof/>
        </w:rPr>
        <w:fldChar w:fldCharType="separate"/>
      </w:r>
      <w:r>
        <w:rPr>
          <w:noProof/>
        </w:rPr>
        <w:t>116</w:t>
      </w:r>
      <w:r>
        <w:rPr>
          <w:noProof/>
        </w:rPr>
        <w:fldChar w:fldCharType="end"/>
      </w:r>
    </w:p>
    <w:p w14:paraId="62F7652B" w14:textId="043D3981" w:rsidR="00D836B3" w:rsidRDefault="00D836B3">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_Toc130544900 \h </w:instrText>
      </w:r>
      <w:r>
        <w:rPr>
          <w:noProof/>
        </w:rPr>
      </w:r>
      <w:r>
        <w:rPr>
          <w:noProof/>
        </w:rPr>
        <w:fldChar w:fldCharType="separate"/>
      </w:r>
      <w:r>
        <w:rPr>
          <w:noProof/>
        </w:rPr>
        <w:t>117</w:t>
      </w:r>
      <w:r>
        <w:rPr>
          <w:noProof/>
        </w:rPr>
        <w:fldChar w:fldCharType="end"/>
      </w:r>
    </w:p>
    <w:p w14:paraId="47F11BDB" w14:textId="3A90F38D" w:rsidR="00D836B3" w:rsidRDefault="00D836B3">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_Toc130544901 \h </w:instrText>
      </w:r>
      <w:r>
        <w:rPr>
          <w:noProof/>
        </w:rPr>
      </w:r>
      <w:r>
        <w:rPr>
          <w:noProof/>
        </w:rPr>
        <w:fldChar w:fldCharType="separate"/>
      </w:r>
      <w:r>
        <w:rPr>
          <w:noProof/>
        </w:rPr>
        <w:t>117</w:t>
      </w:r>
      <w:r>
        <w:rPr>
          <w:noProof/>
        </w:rPr>
        <w:fldChar w:fldCharType="end"/>
      </w:r>
    </w:p>
    <w:p w14:paraId="07C6765B" w14:textId="04743A45" w:rsidR="00D836B3" w:rsidRDefault="00D836B3">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_Toc130544902 \h </w:instrText>
      </w:r>
      <w:r>
        <w:rPr>
          <w:noProof/>
        </w:rPr>
      </w:r>
      <w:r>
        <w:rPr>
          <w:noProof/>
        </w:rPr>
        <w:fldChar w:fldCharType="separate"/>
      </w:r>
      <w:r>
        <w:rPr>
          <w:noProof/>
        </w:rPr>
        <w:t>117</w:t>
      </w:r>
      <w:r>
        <w:rPr>
          <w:noProof/>
        </w:rPr>
        <w:fldChar w:fldCharType="end"/>
      </w:r>
    </w:p>
    <w:p w14:paraId="63B733B5" w14:textId="153E721B" w:rsidR="00D836B3" w:rsidRDefault="00D836B3">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_Toc130544903 \h </w:instrText>
      </w:r>
      <w:r>
        <w:rPr>
          <w:noProof/>
        </w:rPr>
      </w:r>
      <w:r>
        <w:rPr>
          <w:noProof/>
        </w:rPr>
        <w:fldChar w:fldCharType="separate"/>
      </w:r>
      <w:r>
        <w:rPr>
          <w:noProof/>
        </w:rPr>
        <w:t>118</w:t>
      </w:r>
      <w:r>
        <w:rPr>
          <w:noProof/>
        </w:rPr>
        <w:fldChar w:fldCharType="end"/>
      </w:r>
    </w:p>
    <w:p w14:paraId="06479EDE" w14:textId="6DAA4283" w:rsidR="00D836B3" w:rsidRDefault="00D836B3">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_Toc130544904 \h </w:instrText>
      </w:r>
      <w:r>
        <w:rPr>
          <w:noProof/>
        </w:rPr>
      </w:r>
      <w:r>
        <w:rPr>
          <w:noProof/>
        </w:rPr>
        <w:fldChar w:fldCharType="separate"/>
      </w:r>
      <w:r>
        <w:rPr>
          <w:noProof/>
        </w:rPr>
        <w:t>119</w:t>
      </w:r>
      <w:r>
        <w:rPr>
          <w:noProof/>
        </w:rPr>
        <w:fldChar w:fldCharType="end"/>
      </w:r>
    </w:p>
    <w:p w14:paraId="04A664A6" w14:textId="69B648C5" w:rsidR="00D836B3" w:rsidRDefault="00D836B3">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_Toc130544905 \h </w:instrText>
      </w:r>
      <w:r>
        <w:rPr>
          <w:noProof/>
        </w:rPr>
      </w:r>
      <w:r>
        <w:rPr>
          <w:noProof/>
        </w:rPr>
        <w:fldChar w:fldCharType="separate"/>
      </w:r>
      <w:r>
        <w:rPr>
          <w:noProof/>
        </w:rPr>
        <w:t>119</w:t>
      </w:r>
      <w:r>
        <w:rPr>
          <w:noProof/>
        </w:rPr>
        <w:fldChar w:fldCharType="end"/>
      </w:r>
    </w:p>
    <w:p w14:paraId="7E6FD80B" w14:textId="154BCD12" w:rsidR="00D836B3" w:rsidRDefault="00D836B3">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_Toc130544906 \h </w:instrText>
      </w:r>
      <w:r>
        <w:rPr>
          <w:noProof/>
        </w:rPr>
      </w:r>
      <w:r>
        <w:rPr>
          <w:noProof/>
        </w:rPr>
        <w:fldChar w:fldCharType="separate"/>
      </w:r>
      <w:r>
        <w:rPr>
          <w:noProof/>
        </w:rPr>
        <w:t>119</w:t>
      </w:r>
      <w:r>
        <w:rPr>
          <w:noProof/>
        </w:rPr>
        <w:fldChar w:fldCharType="end"/>
      </w:r>
    </w:p>
    <w:p w14:paraId="23C0107D" w14:textId="752D7B9E" w:rsidR="00D836B3" w:rsidRDefault="00D836B3">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_Toc130544907 \h </w:instrText>
      </w:r>
      <w:r>
        <w:rPr>
          <w:noProof/>
        </w:rPr>
      </w:r>
      <w:r>
        <w:rPr>
          <w:noProof/>
        </w:rPr>
        <w:fldChar w:fldCharType="separate"/>
      </w:r>
      <w:r>
        <w:rPr>
          <w:noProof/>
        </w:rPr>
        <w:t>122</w:t>
      </w:r>
      <w:r>
        <w:rPr>
          <w:noProof/>
        </w:rPr>
        <w:fldChar w:fldCharType="end"/>
      </w:r>
    </w:p>
    <w:p w14:paraId="1A4553DE" w14:textId="517AE1BA" w:rsidR="00D836B3" w:rsidRDefault="00D836B3">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_Toc130544908 \h </w:instrText>
      </w:r>
      <w:r>
        <w:rPr>
          <w:noProof/>
        </w:rPr>
      </w:r>
      <w:r>
        <w:rPr>
          <w:noProof/>
        </w:rPr>
        <w:fldChar w:fldCharType="separate"/>
      </w:r>
      <w:r>
        <w:rPr>
          <w:noProof/>
        </w:rPr>
        <w:t>122</w:t>
      </w:r>
      <w:r>
        <w:rPr>
          <w:noProof/>
        </w:rPr>
        <w:fldChar w:fldCharType="end"/>
      </w:r>
    </w:p>
    <w:p w14:paraId="70AF37EC" w14:textId="29A67B33" w:rsidR="00D836B3" w:rsidRDefault="00D836B3">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_Toc130544909 \h </w:instrText>
      </w:r>
      <w:r>
        <w:rPr>
          <w:noProof/>
        </w:rPr>
      </w:r>
      <w:r>
        <w:rPr>
          <w:noProof/>
        </w:rPr>
        <w:fldChar w:fldCharType="separate"/>
      </w:r>
      <w:r>
        <w:rPr>
          <w:noProof/>
        </w:rPr>
        <w:t>122</w:t>
      </w:r>
      <w:r>
        <w:rPr>
          <w:noProof/>
        </w:rPr>
        <w:fldChar w:fldCharType="end"/>
      </w:r>
    </w:p>
    <w:p w14:paraId="0D01557E" w14:textId="4F5AC882" w:rsidR="00D836B3" w:rsidRDefault="00D836B3">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_Toc130544910 \h </w:instrText>
      </w:r>
      <w:r>
        <w:rPr>
          <w:noProof/>
        </w:rPr>
      </w:r>
      <w:r>
        <w:rPr>
          <w:noProof/>
        </w:rPr>
        <w:fldChar w:fldCharType="separate"/>
      </w:r>
      <w:r>
        <w:rPr>
          <w:noProof/>
        </w:rPr>
        <w:t>123</w:t>
      </w:r>
      <w:r>
        <w:rPr>
          <w:noProof/>
        </w:rPr>
        <w:fldChar w:fldCharType="end"/>
      </w:r>
    </w:p>
    <w:p w14:paraId="073986E3" w14:textId="1C7590D7" w:rsidR="00D836B3" w:rsidRDefault="00D836B3">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_Toc130544911 \h </w:instrText>
      </w:r>
      <w:r>
        <w:rPr>
          <w:noProof/>
        </w:rPr>
      </w:r>
      <w:r>
        <w:rPr>
          <w:noProof/>
        </w:rPr>
        <w:fldChar w:fldCharType="separate"/>
      </w:r>
      <w:r>
        <w:rPr>
          <w:noProof/>
        </w:rPr>
        <w:t>123</w:t>
      </w:r>
      <w:r>
        <w:rPr>
          <w:noProof/>
        </w:rPr>
        <w:fldChar w:fldCharType="end"/>
      </w:r>
    </w:p>
    <w:p w14:paraId="44F86A36" w14:textId="3D3247DE" w:rsidR="00D836B3" w:rsidRDefault="00D836B3">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_Toc130544912 \h </w:instrText>
      </w:r>
      <w:r>
        <w:rPr>
          <w:noProof/>
        </w:rPr>
      </w:r>
      <w:r>
        <w:rPr>
          <w:noProof/>
        </w:rPr>
        <w:fldChar w:fldCharType="separate"/>
      </w:r>
      <w:r>
        <w:rPr>
          <w:noProof/>
        </w:rPr>
        <w:t>123</w:t>
      </w:r>
      <w:r>
        <w:rPr>
          <w:noProof/>
        </w:rPr>
        <w:fldChar w:fldCharType="end"/>
      </w:r>
    </w:p>
    <w:p w14:paraId="090F78DB" w14:textId="46D5FDF8" w:rsidR="00D836B3" w:rsidRDefault="00D836B3">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_Toc130544913 \h </w:instrText>
      </w:r>
      <w:r>
        <w:rPr>
          <w:noProof/>
        </w:rPr>
      </w:r>
      <w:r>
        <w:rPr>
          <w:noProof/>
        </w:rPr>
        <w:fldChar w:fldCharType="separate"/>
      </w:r>
      <w:r>
        <w:rPr>
          <w:noProof/>
        </w:rPr>
        <w:t>123</w:t>
      </w:r>
      <w:r>
        <w:rPr>
          <w:noProof/>
        </w:rPr>
        <w:fldChar w:fldCharType="end"/>
      </w:r>
    </w:p>
    <w:p w14:paraId="319C17DE" w14:textId="4BC4AF09" w:rsidR="00D836B3" w:rsidRDefault="00D836B3">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_Toc130544914 \h </w:instrText>
      </w:r>
      <w:r>
        <w:rPr>
          <w:noProof/>
        </w:rPr>
      </w:r>
      <w:r>
        <w:rPr>
          <w:noProof/>
        </w:rPr>
        <w:fldChar w:fldCharType="separate"/>
      </w:r>
      <w:r>
        <w:rPr>
          <w:noProof/>
        </w:rPr>
        <w:t>125</w:t>
      </w:r>
      <w:r>
        <w:rPr>
          <w:noProof/>
        </w:rPr>
        <w:fldChar w:fldCharType="end"/>
      </w:r>
    </w:p>
    <w:p w14:paraId="4C4C5CDD" w14:textId="33EF5D4F" w:rsidR="00D836B3" w:rsidRDefault="00D836B3">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_Toc130544915 \h </w:instrText>
      </w:r>
      <w:r>
        <w:rPr>
          <w:noProof/>
        </w:rPr>
      </w:r>
      <w:r>
        <w:rPr>
          <w:noProof/>
        </w:rPr>
        <w:fldChar w:fldCharType="separate"/>
      </w:r>
      <w:r>
        <w:rPr>
          <w:noProof/>
        </w:rPr>
        <w:t>125</w:t>
      </w:r>
      <w:r>
        <w:rPr>
          <w:noProof/>
        </w:rPr>
        <w:fldChar w:fldCharType="end"/>
      </w:r>
    </w:p>
    <w:p w14:paraId="2893737C" w14:textId="1FE58173" w:rsidR="00D836B3" w:rsidRDefault="00D836B3">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_Toc130544916 \h </w:instrText>
      </w:r>
      <w:r>
        <w:rPr>
          <w:noProof/>
        </w:rPr>
      </w:r>
      <w:r>
        <w:rPr>
          <w:noProof/>
        </w:rPr>
        <w:fldChar w:fldCharType="separate"/>
      </w:r>
      <w:r>
        <w:rPr>
          <w:noProof/>
        </w:rPr>
        <w:t>125</w:t>
      </w:r>
      <w:r>
        <w:rPr>
          <w:noProof/>
        </w:rPr>
        <w:fldChar w:fldCharType="end"/>
      </w:r>
    </w:p>
    <w:p w14:paraId="3BC236C9" w14:textId="48FF2304" w:rsidR="00D836B3" w:rsidRDefault="00D836B3">
      <w:pPr>
        <w:pStyle w:val="TOC2"/>
        <w:rPr>
          <w:rFonts w:asciiTheme="minorHAnsi" w:eastAsiaTheme="minorEastAsia" w:hAnsiTheme="minorHAnsi" w:cstheme="minorBidi"/>
          <w:noProof/>
          <w:sz w:val="22"/>
          <w:szCs w:val="22"/>
          <w:lang w:eastAsia="ja-JP"/>
        </w:rPr>
      </w:pPr>
      <w:r>
        <w:rPr>
          <w:noProof/>
          <w:lang w:eastAsia="zh-CN"/>
        </w:rPr>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_Toc130544917 \h </w:instrText>
      </w:r>
      <w:r>
        <w:rPr>
          <w:noProof/>
        </w:rPr>
      </w:r>
      <w:r>
        <w:rPr>
          <w:noProof/>
        </w:rPr>
        <w:fldChar w:fldCharType="separate"/>
      </w:r>
      <w:r>
        <w:rPr>
          <w:noProof/>
        </w:rPr>
        <w:t>126</w:t>
      </w:r>
      <w:r>
        <w:rPr>
          <w:noProof/>
        </w:rPr>
        <w:fldChar w:fldCharType="end"/>
      </w:r>
    </w:p>
    <w:p w14:paraId="24BC9596" w14:textId="5A02CE40" w:rsidR="00D836B3" w:rsidRDefault="00D836B3">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_Toc130544918 \h </w:instrText>
      </w:r>
      <w:r>
        <w:rPr>
          <w:noProof/>
        </w:rPr>
      </w:r>
      <w:r>
        <w:rPr>
          <w:noProof/>
        </w:rPr>
        <w:fldChar w:fldCharType="separate"/>
      </w:r>
      <w:r>
        <w:rPr>
          <w:noProof/>
        </w:rPr>
        <w:t>127</w:t>
      </w:r>
      <w:r>
        <w:rPr>
          <w:noProof/>
        </w:rPr>
        <w:fldChar w:fldCharType="end"/>
      </w:r>
    </w:p>
    <w:p w14:paraId="71C369CA" w14:textId="70C8A6D5" w:rsidR="00D836B3" w:rsidRDefault="00D836B3">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_Toc130544919 \h </w:instrText>
      </w:r>
      <w:r>
        <w:rPr>
          <w:noProof/>
        </w:rPr>
      </w:r>
      <w:r>
        <w:rPr>
          <w:noProof/>
        </w:rPr>
        <w:fldChar w:fldCharType="separate"/>
      </w:r>
      <w:r>
        <w:rPr>
          <w:noProof/>
        </w:rPr>
        <w:t>129</w:t>
      </w:r>
      <w:r>
        <w:rPr>
          <w:noProof/>
        </w:rPr>
        <w:fldChar w:fldCharType="end"/>
      </w:r>
    </w:p>
    <w:p w14:paraId="70BE6377" w14:textId="6723B41F" w:rsidR="00D836B3" w:rsidRDefault="00D836B3">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Session Binding</w:t>
      </w:r>
      <w:r>
        <w:rPr>
          <w:noProof/>
        </w:rPr>
        <w:tab/>
      </w:r>
      <w:r>
        <w:rPr>
          <w:noProof/>
        </w:rPr>
        <w:fldChar w:fldCharType="begin" w:fldLock="1"/>
      </w:r>
      <w:r>
        <w:rPr>
          <w:noProof/>
        </w:rPr>
        <w:instrText xml:space="preserve"> PAGEREF _Toc130544920 \h </w:instrText>
      </w:r>
      <w:r>
        <w:rPr>
          <w:noProof/>
        </w:rPr>
      </w:r>
      <w:r>
        <w:rPr>
          <w:noProof/>
        </w:rPr>
        <w:fldChar w:fldCharType="separate"/>
      </w:r>
      <w:r>
        <w:rPr>
          <w:noProof/>
        </w:rPr>
        <w:t>129</w:t>
      </w:r>
      <w:r>
        <w:rPr>
          <w:noProof/>
        </w:rPr>
        <w:fldChar w:fldCharType="end"/>
      </w:r>
    </w:p>
    <w:p w14:paraId="52FABA73" w14:textId="74246B4C" w:rsidR="00D836B3" w:rsidRDefault="00D836B3">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_Toc130544921 \h </w:instrText>
      </w:r>
      <w:r>
        <w:rPr>
          <w:noProof/>
        </w:rPr>
      </w:r>
      <w:r>
        <w:rPr>
          <w:noProof/>
        </w:rPr>
        <w:fldChar w:fldCharType="separate"/>
      </w:r>
      <w:r>
        <w:rPr>
          <w:noProof/>
        </w:rPr>
        <w:t>129</w:t>
      </w:r>
      <w:r>
        <w:rPr>
          <w:noProof/>
        </w:rPr>
        <w:fldChar w:fldCharType="end"/>
      </w:r>
    </w:p>
    <w:p w14:paraId="77CFAF1B" w14:textId="5C21EE22" w:rsidR="00D836B3" w:rsidRDefault="00D836B3">
      <w:pPr>
        <w:pStyle w:val="TOC3"/>
        <w:rPr>
          <w:rFonts w:asciiTheme="minorHAnsi" w:eastAsiaTheme="minorEastAsia" w:hAnsiTheme="minorHAnsi" w:cstheme="minorBidi"/>
          <w:noProof/>
          <w:sz w:val="22"/>
          <w:szCs w:val="22"/>
          <w:lang w:eastAsia="ja-JP"/>
        </w:rPr>
      </w:pPr>
      <w:r w:rsidRPr="006C0150">
        <w:rPr>
          <w:rFonts w:eastAsiaTheme="minorEastAsia"/>
          <w:noProof/>
          <w:lang w:eastAsia="ja-JP"/>
        </w:rPr>
        <w:lastRenderedPageBreak/>
        <w:t>6.5.3</w:t>
      </w:r>
      <w:r>
        <w:rPr>
          <w:rFonts w:asciiTheme="minorHAnsi" w:eastAsiaTheme="minorEastAsia" w:hAnsiTheme="minorHAnsi" w:cstheme="minorBidi"/>
          <w:noProof/>
          <w:sz w:val="22"/>
          <w:szCs w:val="22"/>
          <w:lang w:eastAsia="ja-JP"/>
        </w:rPr>
        <w:tab/>
      </w:r>
      <w:r w:rsidRPr="006C0150">
        <w:rPr>
          <w:rFonts w:eastAsiaTheme="minorEastAsia"/>
          <w:noProof/>
          <w:lang w:eastAsia="ja-JP"/>
        </w:rPr>
        <w:t>QoS flow binding within an MBS session</w:t>
      </w:r>
      <w:r>
        <w:rPr>
          <w:noProof/>
        </w:rPr>
        <w:tab/>
      </w:r>
      <w:r>
        <w:rPr>
          <w:noProof/>
        </w:rPr>
        <w:fldChar w:fldCharType="begin" w:fldLock="1"/>
      </w:r>
      <w:r>
        <w:rPr>
          <w:noProof/>
        </w:rPr>
        <w:instrText xml:space="preserve"> PAGEREF _Toc130544922 \h </w:instrText>
      </w:r>
      <w:r>
        <w:rPr>
          <w:noProof/>
        </w:rPr>
      </w:r>
      <w:r>
        <w:rPr>
          <w:noProof/>
        </w:rPr>
        <w:fldChar w:fldCharType="separate"/>
      </w:r>
      <w:r>
        <w:rPr>
          <w:noProof/>
        </w:rPr>
        <w:t>129</w:t>
      </w:r>
      <w:r>
        <w:rPr>
          <w:noProof/>
        </w:rPr>
        <w:fldChar w:fldCharType="end"/>
      </w:r>
    </w:p>
    <w:p w14:paraId="757D9D23" w14:textId="294E9ADD" w:rsidR="00D836B3" w:rsidRDefault="00D836B3">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_Toc130544923 \h </w:instrText>
      </w:r>
      <w:r>
        <w:rPr>
          <w:noProof/>
        </w:rPr>
      </w:r>
      <w:r>
        <w:rPr>
          <w:noProof/>
        </w:rPr>
        <w:fldChar w:fldCharType="separate"/>
      </w:r>
      <w:r>
        <w:rPr>
          <w:noProof/>
        </w:rPr>
        <w:t>130</w:t>
      </w:r>
      <w:r>
        <w:rPr>
          <w:noProof/>
        </w:rPr>
        <w:fldChar w:fldCharType="end"/>
      </w:r>
    </w:p>
    <w:p w14:paraId="6F022B24" w14:textId="06001F73" w:rsidR="00D836B3" w:rsidRDefault="00D836B3">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_Toc130544924 \h </w:instrText>
      </w:r>
      <w:r>
        <w:rPr>
          <w:noProof/>
        </w:rPr>
      </w:r>
      <w:r>
        <w:rPr>
          <w:noProof/>
        </w:rPr>
        <w:fldChar w:fldCharType="separate"/>
      </w:r>
      <w:r>
        <w:rPr>
          <w:noProof/>
        </w:rPr>
        <w:t>130</w:t>
      </w:r>
      <w:r>
        <w:rPr>
          <w:noProof/>
        </w:rPr>
        <w:fldChar w:fldCharType="end"/>
      </w:r>
    </w:p>
    <w:p w14:paraId="413E05C7" w14:textId="2D8D0F24" w:rsidR="00D836B3" w:rsidRDefault="00D836B3">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_Toc130544925 \h </w:instrText>
      </w:r>
      <w:r>
        <w:rPr>
          <w:noProof/>
        </w:rPr>
      </w:r>
      <w:r>
        <w:rPr>
          <w:noProof/>
        </w:rPr>
        <w:fldChar w:fldCharType="separate"/>
      </w:r>
      <w:r>
        <w:rPr>
          <w:noProof/>
        </w:rPr>
        <w:t>132</w:t>
      </w:r>
      <w:r>
        <w:rPr>
          <w:noProof/>
        </w:rPr>
        <w:fldChar w:fldCharType="end"/>
      </w:r>
    </w:p>
    <w:p w14:paraId="03708D52" w14:textId="329D996B" w:rsidR="00D836B3" w:rsidRDefault="00D836B3">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_Toc130544926 \h </w:instrText>
      </w:r>
      <w:r>
        <w:rPr>
          <w:noProof/>
        </w:rPr>
      </w:r>
      <w:r>
        <w:rPr>
          <w:noProof/>
        </w:rPr>
        <w:fldChar w:fldCharType="separate"/>
      </w:r>
      <w:r>
        <w:rPr>
          <w:noProof/>
        </w:rPr>
        <w:t>132</w:t>
      </w:r>
      <w:r>
        <w:rPr>
          <w:noProof/>
        </w:rPr>
        <w:fldChar w:fldCharType="end"/>
      </w:r>
    </w:p>
    <w:p w14:paraId="0FEA3718" w14:textId="0BF937F5" w:rsidR="00D836B3" w:rsidRDefault="00D836B3">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_Toc130544927 \h </w:instrText>
      </w:r>
      <w:r>
        <w:rPr>
          <w:noProof/>
        </w:rPr>
      </w:r>
      <w:r>
        <w:rPr>
          <w:noProof/>
        </w:rPr>
        <w:fldChar w:fldCharType="separate"/>
      </w:r>
      <w:r>
        <w:rPr>
          <w:noProof/>
        </w:rPr>
        <w:t>132</w:t>
      </w:r>
      <w:r>
        <w:rPr>
          <w:noProof/>
        </w:rPr>
        <w:fldChar w:fldCharType="end"/>
      </w:r>
    </w:p>
    <w:p w14:paraId="27503EF4" w14:textId="6F967238" w:rsidR="00D836B3" w:rsidRDefault="00D836B3">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_Toc130544928 \h </w:instrText>
      </w:r>
      <w:r>
        <w:rPr>
          <w:noProof/>
        </w:rPr>
      </w:r>
      <w:r>
        <w:rPr>
          <w:noProof/>
        </w:rPr>
        <w:fldChar w:fldCharType="separate"/>
      </w:r>
      <w:r>
        <w:rPr>
          <w:noProof/>
        </w:rPr>
        <w:t>132</w:t>
      </w:r>
      <w:r>
        <w:rPr>
          <w:noProof/>
        </w:rPr>
        <w:fldChar w:fldCharType="end"/>
      </w:r>
    </w:p>
    <w:p w14:paraId="4C8BE910" w14:textId="6E0E5377" w:rsidR="00D836B3" w:rsidRDefault="00D836B3">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_Toc130544929 \h </w:instrText>
      </w:r>
      <w:r>
        <w:rPr>
          <w:noProof/>
        </w:rPr>
      </w:r>
      <w:r>
        <w:rPr>
          <w:noProof/>
        </w:rPr>
        <w:fldChar w:fldCharType="separate"/>
      </w:r>
      <w:r>
        <w:rPr>
          <w:noProof/>
        </w:rPr>
        <w:t>145</w:t>
      </w:r>
      <w:r>
        <w:rPr>
          <w:noProof/>
        </w:rPr>
        <w:fldChar w:fldCharType="end"/>
      </w:r>
    </w:p>
    <w:p w14:paraId="2E78DD29" w14:textId="0DB28FE1" w:rsidR="00D836B3" w:rsidRDefault="00D836B3">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_Toc130544930 \h </w:instrText>
      </w:r>
      <w:r>
        <w:rPr>
          <w:noProof/>
        </w:rPr>
      </w:r>
      <w:r>
        <w:rPr>
          <w:noProof/>
        </w:rPr>
        <w:fldChar w:fldCharType="separate"/>
      </w:r>
      <w:r>
        <w:rPr>
          <w:noProof/>
        </w:rPr>
        <w:t>145</w:t>
      </w:r>
      <w:r>
        <w:rPr>
          <w:noProof/>
        </w:rPr>
        <w:fldChar w:fldCharType="end"/>
      </w:r>
    </w:p>
    <w:p w14:paraId="6DC93945" w14:textId="67C4B15D" w:rsidR="00D836B3" w:rsidRDefault="00D836B3">
      <w:pPr>
        <w:pStyle w:val="TOC3"/>
        <w:rPr>
          <w:rFonts w:asciiTheme="minorHAnsi" w:eastAsiaTheme="minorEastAsia" w:hAnsiTheme="minorHAnsi" w:cstheme="minorBidi"/>
          <w:noProof/>
          <w:sz w:val="22"/>
          <w:szCs w:val="22"/>
          <w:lang w:eastAsia="ja-JP"/>
        </w:rPr>
      </w:pPr>
      <w:r>
        <w:rPr>
          <w:noProof/>
          <w:lang w:eastAsia="ja-JP"/>
        </w:rPr>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_Toc130544931 \h </w:instrText>
      </w:r>
      <w:r>
        <w:rPr>
          <w:noProof/>
        </w:rPr>
      </w:r>
      <w:r>
        <w:rPr>
          <w:noProof/>
        </w:rPr>
        <w:fldChar w:fldCharType="separate"/>
      </w:r>
      <w:r>
        <w:rPr>
          <w:noProof/>
        </w:rPr>
        <w:t>145</w:t>
      </w:r>
      <w:r>
        <w:rPr>
          <w:noProof/>
        </w:rPr>
        <w:fldChar w:fldCharType="end"/>
      </w:r>
    </w:p>
    <w:p w14:paraId="5BA701ED" w14:textId="2BB7B51C" w:rsidR="00D836B3" w:rsidRDefault="00D836B3">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_Toc130544932 \h </w:instrText>
      </w:r>
      <w:r>
        <w:rPr>
          <w:noProof/>
        </w:rPr>
      </w:r>
      <w:r>
        <w:rPr>
          <w:noProof/>
        </w:rPr>
        <w:fldChar w:fldCharType="separate"/>
      </w:r>
      <w:r>
        <w:rPr>
          <w:noProof/>
        </w:rPr>
        <w:t>153</w:t>
      </w:r>
      <w:r>
        <w:rPr>
          <w:noProof/>
        </w:rPr>
        <w:fldChar w:fldCharType="end"/>
      </w:r>
    </w:p>
    <w:p w14:paraId="3101D6A9" w14:textId="01A18496" w:rsidR="00D836B3" w:rsidRDefault="00D836B3">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_Toc130544933 \h </w:instrText>
      </w:r>
      <w:r>
        <w:rPr>
          <w:noProof/>
        </w:rPr>
      </w:r>
      <w:r>
        <w:rPr>
          <w:noProof/>
        </w:rPr>
        <w:fldChar w:fldCharType="separate"/>
      </w:r>
      <w:r>
        <w:rPr>
          <w:noProof/>
        </w:rPr>
        <w:t>162</w:t>
      </w:r>
      <w:r>
        <w:rPr>
          <w:noProof/>
        </w:rPr>
        <w:fldChar w:fldCharType="end"/>
      </w:r>
    </w:p>
    <w:p w14:paraId="2E94EB03" w14:textId="604CBDD8" w:rsidR="00D836B3" w:rsidRDefault="00D836B3">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_Toc130544934 \h </w:instrText>
      </w:r>
      <w:r>
        <w:rPr>
          <w:noProof/>
        </w:rPr>
      </w:r>
      <w:r>
        <w:rPr>
          <w:noProof/>
        </w:rPr>
        <w:fldChar w:fldCharType="separate"/>
      </w:r>
      <w:r>
        <w:rPr>
          <w:noProof/>
        </w:rPr>
        <w:t>162</w:t>
      </w:r>
      <w:r>
        <w:rPr>
          <w:noProof/>
        </w:rPr>
        <w:fldChar w:fldCharType="end"/>
      </w:r>
    </w:p>
    <w:p w14:paraId="22088EDC" w14:textId="35220049" w:rsidR="00D836B3" w:rsidRDefault="00D836B3">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_Toc130544935 \h </w:instrText>
      </w:r>
      <w:r>
        <w:rPr>
          <w:noProof/>
        </w:rPr>
      </w:r>
      <w:r>
        <w:rPr>
          <w:noProof/>
        </w:rPr>
        <w:fldChar w:fldCharType="separate"/>
      </w:r>
      <w:r>
        <w:rPr>
          <w:noProof/>
        </w:rPr>
        <w:t>163</w:t>
      </w:r>
      <w:r>
        <w:rPr>
          <w:noProof/>
        </w:rPr>
        <w:fldChar w:fldCharType="end"/>
      </w:r>
    </w:p>
    <w:p w14:paraId="3D5D4D50" w14:textId="41823AB1" w:rsidR="00D836B3" w:rsidRDefault="00D836B3">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_Toc130544936 \h </w:instrText>
      </w:r>
      <w:r>
        <w:rPr>
          <w:noProof/>
        </w:rPr>
      </w:r>
      <w:r>
        <w:rPr>
          <w:noProof/>
        </w:rPr>
        <w:fldChar w:fldCharType="separate"/>
      </w:r>
      <w:r>
        <w:rPr>
          <w:noProof/>
        </w:rPr>
        <w:t>163</w:t>
      </w:r>
      <w:r>
        <w:rPr>
          <w:noProof/>
        </w:rPr>
        <w:fldChar w:fldCharType="end"/>
      </w:r>
    </w:p>
    <w:p w14:paraId="3F6BC32A" w14:textId="6D46B6F1" w:rsidR="00D836B3" w:rsidRDefault="00D836B3">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_Toc130544937 \h </w:instrText>
      </w:r>
      <w:r>
        <w:rPr>
          <w:noProof/>
        </w:rPr>
      </w:r>
      <w:r>
        <w:rPr>
          <w:noProof/>
        </w:rPr>
        <w:fldChar w:fldCharType="separate"/>
      </w:r>
      <w:r>
        <w:rPr>
          <w:noProof/>
        </w:rPr>
        <w:t>163</w:t>
      </w:r>
      <w:r>
        <w:rPr>
          <w:noProof/>
        </w:rPr>
        <w:fldChar w:fldCharType="end"/>
      </w:r>
    </w:p>
    <w:p w14:paraId="242AF894" w14:textId="27D3FE36" w:rsidR="00D836B3" w:rsidRDefault="00D836B3">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_Toc130544938 \h </w:instrText>
      </w:r>
      <w:r>
        <w:rPr>
          <w:noProof/>
        </w:rPr>
      </w:r>
      <w:r>
        <w:rPr>
          <w:noProof/>
        </w:rPr>
        <w:fldChar w:fldCharType="separate"/>
      </w:r>
      <w:r>
        <w:rPr>
          <w:noProof/>
        </w:rPr>
        <w:t>163</w:t>
      </w:r>
      <w:r>
        <w:rPr>
          <w:noProof/>
        </w:rPr>
        <w:fldChar w:fldCharType="end"/>
      </w:r>
    </w:p>
    <w:p w14:paraId="1F8F02D6" w14:textId="28C1FD65" w:rsidR="00D836B3" w:rsidRDefault="00D836B3">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_Toc130544939 \h </w:instrText>
      </w:r>
      <w:r>
        <w:rPr>
          <w:noProof/>
        </w:rPr>
      </w:r>
      <w:r>
        <w:rPr>
          <w:noProof/>
        </w:rPr>
        <w:fldChar w:fldCharType="separate"/>
      </w:r>
      <w:r>
        <w:rPr>
          <w:noProof/>
        </w:rPr>
        <w:t>167</w:t>
      </w:r>
      <w:r>
        <w:rPr>
          <w:noProof/>
        </w:rPr>
        <w:fldChar w:fldCharType="end"/>
      </w:r>
    </w:p>
    <w:p w14:paraId="4C6C80A4" w14:textId="0945A6E3" w:rsidR="00D836B3" w:rsidRDefault="00D836B3">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_Toc130544940 \h </w:instrText>
      </w:r>
      <w:r>
        <w:rPr>
          <w:noProof/>
        </w:rPr>
      </w:r>
      <w:r>
        <w:rPr>
          <w:noProof/>
        </w:rPr>
        <w:fldChar w:fldCharType="separate"/>
      </w:r>
      <w:r>
        <w:rPr>
          <w:noProof/>
        </w:rPr>
        <w:t>168</w:t>
      </w:r>
      <w:r>
        <w:rPr>
          <w:noProof/>
        </w:rPr>
        <w:fldChar w:fldCharType="end"/>
      </w:r>
    </w:p>
    <w:p w14:paraId="798FF68E" w14:textId="67C3FA38" w:rsidR="00D836B3" w:rsidRDefault="00D836B3">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_Toc130544941 \h </w:instrText>
      </w:r>
      <w:r>
        <w:rPr>
          <w:noProof/>
        </w:rPr>
      </w:r>
      <w:r>
        <w:rPr>
          <w:noProof/>
        </w:rPr>
        <w:fldChar w:fldCharType="separate"/>
      </w:r>
      <w:r>
        <w:rPr>
          <w:noProof/>
        </w:rPr>
        <w:t>168</w:t>
      </w:r>
      <w:r>
        <w:rPr>
          <w:noProof/>
        </w:rPr>
        <w:fldChar w:fldCharType="end"/>
      </w:r>
    </w:p>
    <w:p w14:paraId="22F2A3C4" w14:textId="6214383F" w:rsidR="00D836B3" w:rsidRDefault="00D836B3">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_Toc130544942 \h </w:instrText>
      </w:r>
      <w:r>
        <w:rPr>
          <w:noProof/>
        </w:rPr>
      </w:r>
      <w:r>
        <w:rPr>
          <w:noProof/>
        </w:rPr>
        <w:fldChar w:fldCharType="separate"/>
      </w:r>
      <w:r>
        <w:rPr>
          <w:noProof/>
        </w:rPr>
        <w:t>168</w:t>
      </w:r>
      <w:r>
        <w:rPr>
          <w:noProof/>
        </w:rPr>
        <w:fldChar w:fldCharType="end"/>
      </w:r>
    </w:p>
    <w:p w14:paraId="51816B8C" w14:textId="0B0ED739" w:rsidR="00D836B3" w:rsidRDefault="00D836B3">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_Toc130544943 \h </w:instrText>
      </w:r>
      <w:r>
        <w:rPr>
          <w:noProof/>
        </w:rPr>
      </w:r>
      <w:r>
        <w:rPr>
          <w:noProof/>
        </w:rPr>
        <w:fldChar w:fldCharType="separate"/>
      </w:r>
      <w:r>
        <w:rPr>
          <w:noProof/>
        </w:rPr>
        <w:t>170</w:t>
      </w:r>
      <w:r>
        <w:rPr>
          <w:noProof/>
        </w:rPr>
        <w:fldChar w:fldCharType="end"/>
      </w:r>
    </w:p>
    <w:p w14:paraId="6D07AF6D" w14:textId="63A49E36" w:rsidR="00D836B3" w:rsidRDefault="00D836B3">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_Toc130544944 \h </w:instrText>
      </w:r>
      <w:r>
        <w:rPr>
          <w:noProof/>
        </w:rPr>
      </w:r>
      <w:r>
        <w:rPr>
          <w:noProof/>
        </w:rPr>
        <w:fldChar w:fldCharType="separate"/>
      </w:r>
      <w:r>
        <w:rPr>
          <w:noProof/>
        </w:rPr>
        <w:t>171</w:t>
      </w:r>
      <w:r>
        <w:rPr>
          <w:noProof/>
        </w:rPr>
        <w:fldChar w:fldCharType="end"/>
      </w:r>
    </w:p>
    <w:p w14:paraId="5AE1D312" w14:textId="712CFDE3" w:rsidR="00D836B3" w:rsidRDefault="00D836B3">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_Toc130544945 \h </w:instrText>
      </w:r>
      <w:r>
        <w:rPr>
          <w:noProof/>
        </w:rPr>
      </w:r>
      <w:r>
        <w:rPr>
          <w:noProof/>
        </w:rPr>
        <w:fldChar w:fldCharType="separate"/>
      </w:r>
      <w:r>
        <w:rPr>
          <w:noProof/>
        </w:rPr>
        <w:t>171</w:t>
      </w:r>
      <w:r>
        <w:rPr>
          <w:noProof/>
        </w:rPr>
        <w:fldChar w:fldCharType="end"/>
      </w:r>
    </w:p>
    <w:p w14:paraId="246B37BA" w14:textId="03ABCBAB" w:rsidR="00D836B3" w:rsidRDefault="00D836B3">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_Toc130544946 \h </w:instrText>
      </w:r>
      <w:r>
        <w:rPr>
          <w:noProof/>
        </w:rPr>
      </w:r>
      <w:r>
        <w:rPr>
          <w:noProof/>
        </w:rPr>
        <w:fldChar w:fldCharType="separate"/>
      </w:r>
      <w:r>
        <w:rPr>
          <w:noProof/>
        </w:rPr>
        <w:t>171</w:t>
      </w:r>
      <w:r>
        <w:rPr>
          <w:noProof/>
        </w:rPr>
        <w:fldChar w:fldCharType="end"/>
      </w:r>
    </w:p>
    <w:p w14:paraId="40459A69" w14:textId="06BAD666" w:rsidR="00D836B3" w:rsidRDefault="00D836B3">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_Toc130544947 \h </w:instrText>
      </w:r>
      <w:r>
        <w:rPr>
          <w:noProof/>
        </w:rPr>
      </w:r>
      <w:r>
        <w:rPr>
          <w:noProof/>
        </w:rPr>
        <w:fldChar w:fldCharType="separate"/>
      </w:r>
      <w:r>
        <w:rPr>
          <w:noProof/>
        </w:rPr>
        <w:t>172</w:t>
      </w:r>
      <w:r>
        <w:rPr>
          <w:noProof/>
        </w:rPr>
        <w:fldChar w:fldCharType="end"/>
      </w:r>
    </w:p>
    <w:p w14:paraId="49417EB1" w14:textId="5EAA6F82" w:rsidR="00D836B3" w:rsidRDefault="00D836B3">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_Toc130544948 \h </w:instrText>
      </w:r>
      <w:r>
        <w:rPr>
          <w:noProof/>
        </w:rPr>
      </w:r>
      <w:r>
        <w:rPr>
          <w:noProof/>
        </w:rPr>
        <w:fldChar w:fldCharType="separate"/>
      </w:r>
      <w:r>
        <w:rPr>
          <w:noProof/>
        </w:rPr>
        <w:t>172</w:t>
      </w:r>
      <w:r>
        <w:rPr>
          <w:noProof/>
        </w:rPr>
        <w:fldChar w:fldCharType="end"/>
      </w:r>
    </w:p>
    <w:p w14:paraId="70A63041" w14:textId="525B9F7A" w:rsidR="00D836B3" w:rsidRDefault="00D836B3">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_Toc130544949 \h </w:instrText>
      </w:r>
      <w:r>
        <w:rPr>
          <w:noProof/>
        </w:rPr>
      </w:r>
      <w:r>
        <w:rPr>
          <w:noProof/>
        </w:rPr>
        <w:fldChar w:fldCharType="separate"/>
      </w:r>
      <w:r>
        <w:rPr>
          <w:noProof/>
        </w:rPr>
        <w:t>173</w:t>
      </w:r>
      <w:r>
        <w:rPr>
          <w:noProof/>
        </w:rPr>
        <w:fldChar w:fldCharType="end"/>
      </w:r>
    </w:p>
    <w:p w14:paraId="3296134B" w14:textId="78ABAB44" w:rsidR="00D836B3" w:rsidRDefault="00D836B3">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_Toc130544950 \h </w:instrText>
      </w:r>
      <w:r>
        <w:rPr>
          <w:noProof/>
        </w:rPr>
      </w:r>
      <w:r>
        <w:rPr>
          <w:noProof/>
        </w:rPr>
        <w:fldChar w:fldCharType="separate"/>
      </w:r>
      <w:r>
        <w:rPr>
          <w:noProof/>
        </w:rPr>
        <w:t>173</w:t>
      </w:r>
      <w:r>
        <w:rPr>
          <w:noProof/>
        </w:rPr>
        <w:fldChar w:fldCharType="end"/>
      </w:r>
    </w:p>
    <w:p w14:paraId="426EEA74" w14:textId="0B73F1F4" w:rsidR="00D836B3" w:rsidRDefault="00D836B3">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_Toc130544951 \h </w:instrText>
      </w:r>
      <w:r>
        <w:rPr>
          <w:noProof/>
        </w:rPr>
      </w:r>
      <w:r>
        <w:rPr>
          <w:noProof/>
        </w:rPr>
        <w:fldChar w:fldCharType="separate"/>
      </w:r>
      <w:r>
        <w:rPr>
          <w:noProof/>
        </w:rPr>
        <w:t>173</w:t>
      </w:r>
      <w:r>
        <w:rPr>
          <w:noProof/>
        </w:rPr>
        <w:fldChar w:fldCharType="end"/>
      </w:r>
    </w:p>
    <w:p w14:paraId="3425458C" w14:textId="4E469FF5" w:rsidR="00D836B3" w:rsidRDefault="00D836B3">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_Toc130544952 \h </w:instrText>
      </w:r>
      <w:r>
        <w:rPr>
          <w:noProof/>
        </w:rPr>
      </w:r>
      <w:r>
        <w:rPr>
          <w:noProof/>
        </w:rPr>
        <w:fldChar w:fldCharType="separate"/>
      </w:r>
      <w:r>
        <w:rPr>
          <w:noProof/>
        </w:rPr>
        <w:t>174</w:t>
      </w:r>
      <w:r>
        <w:rPr>
          <w:noProof/>
        </w:rPr>
        <w:fldChar w:fldCharType="end"/>
      </w:r>
    </w:p>
    <w:p w14:paraId="14E9EACC" w14:textId="1A5C3314" w:rsidR="00D836B3" w:rsidRDefault="00D836B3">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_Toc130544953 \h </w:instrText>
      </w:r>
      <w:r>
        <w:rPr>
          <w:noProof/>
        </w:rPr>
      </w:r>
      <w:r>
        <w:rPr>
          <w:noProof/>
        </w:rPr>
        <w:fldChar w:fldCharType="separate"/>
      </w:r>
      <w:r>
        <w:rPr>
          <w:noProof/>
        </w:rPr>
        <w:t>174</w:t>
      </w:r>
      <w:r>
        <w:rPr>
          <w:noProof/>
        </w:rPr>
        <w:fldChar w:fldCharType="end"/>
      </w:r>
    </w:p>
    <w:p w14:paraId="6CE14CE7" w14:textId="07549411" w:rsidR="00D836B3" w:rsidRDefault="00D836B3">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_Toc130544954 \h </w:instrText>
      </w:r>
      <w:r>
        <w:rPr>
          <w:noProof/>
        </w:rPr>
      </w:r>
      <w:r>
        <w:rPr>
          <w:noProof/>
        </w:rPr>
        <w:fldChar w:fldCharType="separate"/>
      </w:r>
      <w:r>
        <w:rPr>
          <w:noProof/>
        </w:rPr>
        <w:t>175</w:t>
      </w:r>
      <w:r>
        <w:rPr>
          <w:noProof/>
        </w:rPr>
        <w:fldChar w:fldCharType="end"/>
      </w:r>
    </w:p>
    <w:p w14:paraId="1A502DFC" w14:textId="756F1FF0" w:rsidR="00D836B3" w:rsidRDefault="00D836B3">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_Toc130544955 \h </w:instrText>
      </w:r>
      <w:r>
        <w:rPr>
          <w:noProof/>
        </w:rPr>
      </w:r>
      <w:r>
        <w:rPr>
          <w:noProof/>
        </w:rPr>
        <w:fldChar w:fldCharType="separate"/>
      </w:r>
      <w:r>
        <w:rPr>
          <w:noProof/>
        </w:rPr>
        <w:t>175</w:t>
      </w:r>
      <w:r>
        <w:rPr>
          <w:noProof/>
        </w:rPr>
        <w:fldChar w:fldCharType="end"/>
      </w:r>
    </w:p>
    <w:p w14:paraId="1100DDF6" w14:textId="2BC49DF9" w:rsidR="00D836B3" w:rsidRDefault="00D836B3">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_Toc130544956 \h </w:instrText>
      </w:r>
      <w:r>
        <w:rPr>
          <w:noProof/>
        </w:rPr>
      </w:r>
      <w:r>
        <w:rPr>
          <w:noProof/>
        </w:rPr>
        <w:fldChar w:fldCharType="separate"/>
      </w:r>
      <w:r>
        <w:rPr>
          <w:noProof/>
        </w:rPr>
        <w:t>175</w:t>
      </w:r>
      <w:r>
        <w:rPr>
          <w:noProof/>
        </w:rPr>
        <w:fldChar w:fldCharType="end"/>
      </w:r>
    </w:p>
    <w:p w14:paraId="694FEFCB" w14:textId="01BA3A1A" w:rsidR="00D836B3" w:rsidRDefault="00D836B3">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_Toc130544957 \h </w:instrText>
      </w:r>
      <w:r>
        <w:rPr>
          <w:noProof/>
        </w:rPr>
      </w:r>
      <w:r>
        <w:rPr>
          <w:noProof/>
        </w:rPr>
        <w:fldChar w:fldCharType="separate"/>
      </w:r>
      <w:r>
        <w:rPr>
          <w:noProof/>
        </w:rPr>
        <w:t>175</w:t>
      </w:r>
      <w:r>
        <w:rPr>
          <w:noProof/>
        </w:rPr>
        <w:fldChar w:fldCharType="end"/>
      </w:r>
    </w:p>
    <w:p w14:paraId="3AAF3F40" w14:textId="260DC2EF" w:rsidR="00D836B3" w:rsidRDefault="00D836B3">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_Toc130544958 \h </w:instrText>
      </w:r>
      <w:r>
        <w:rPr>
          <w:noProof/>
        </w:rPr>
      </w:r>
      <w:r>
        <w:rPr>
          <w:noProof/>
        </w:rPr>
        <w:fldChar w:fldCharType="separate"/>
      </w:r>
      <w:r>
        <w:rPr>
          <w:noProof/>
        </w:rPr>
        <w:t>175</w:t>
      </w:r>
      <w:r>
        <w:rPr>
          <w:noProof/>
        </w:rPr>
        <w:fldChar w:fldCharType="end"/>
      </w:r>
    </w:p>
    <w:p w14:paraId="701A416E" w14:textId="453725CE" w:rsidR="00D836B3" w:rsidRDefault="00D836B3">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_Toc130544959 \h </w:instrText>
      </w:r>
      <w:r>
        <w:rPr>
          <w:noProof/>
        </w:rPr>
      </w:r>
      <w:r>
        <w:rPr>
          <w:noProof/>
        </w:rPr>
        <w:fldChar w:fldCharType="separate"/>
      </w:r>
      <w:r>
        <w:rPr>
          <w:noProof/>
        </w:rPr>
        <w:t>176</w:t>
      </w:r>
      <w:r>
        <w:rPr>
          <w:noProof/>
        </w:rPr>
        <w:fldChar w:fldCharType="end"/>
      </w:r>
    </w:p>
    <w:p w14:paraId="3A4D083B" w14:textId="2C59813A" w:rsidR="00D836B3" w:rsidRDefault="00D836B3">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_Toc130544960 \h </w:instrText>
      </w:r>
      <w:r>
        <w:rPr>
          <w:noProof/>
        </w:rPr>
      </w:r>
      <w:r>
        <w:rPr>
          <w:noProof/>
        </w:rPr>
        <w:fldChar w:fldCharType="separate"/>
      </w:r>
      <w:r>
        <w:rPr>
          <w:noProof/>
        </w:rPr>
        <w:t>176</w:t>
      </w:r>
      <w:r>
        <w:rPr>
          <w:noProof/>
        </w:rPr>
        <w:fldChar w:fldCharType="end"/>
      </w:r>
    </w:p>
    <w:p w14:paraId="38418F3C" w14:textId="5FFA4E4A" w:rsidR="00D836B3" w:rsidRDefault="00D836B3">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_Toc130544961 \h </w:instrText>
      </w:r>
      <w:r>
        <w:rPr>
          <w:noProof/>
        </w:rPr>
      </w:r>
      <w:r>
        <w:rPr>
          <w:noProof/>
        </w:rPr>
        <w:fldChar w:fldCharType="separate"/>
      </w:r>
      <w:r>
        <w:rPr>
          <w:noProof/>
        </w:rPr>
        <w:t>176</w:t>
      </w:r>
      <w:r>
        <w:rPr>
          <w:noProof/>
        </w:rPr>
        <w:fldChar w:fldCharType="end"/>
      </w:r>
    </w:p>
    <w:p w14:paraId="4620B56E" w14:textId="51ADEDC5" w:rsidR="00D836B3" w:rsidRDefault="00D836B3">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_Toc130544962 \h </w:instrText>
      </w:r>
      <w:r>
        <w:rPr>
          <w:noProof/>
        </w:rPr>
      </w:r>
      <w:r>
        <w:rPr>
          <w:noProof/>
        </w:rPr>
        <w:fldChar w:fldCharType="separate"/>
      </w:r>
      <w:r>
        <w:rPr>
          <w:noProof/>
        </w:rPr>
        <w:t>177</w:t>
      </w:r>
      <w:r>
        <w:rPr>
          <w:noProof/>
        </w:rPr>
        <w:fldChar w:fldCharType="end"/>
      </w:r>
    </w:p>
    <w:p w14:paraId="6FDD257C" w14:textId="3E7018B1" w:rsidR="00D836B3" w:rsidRDefault="00D836B3">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_Toc130544963 \h </w:instrText>
      </w:r>
      <w:r>
        <w:rPr>
          <w:noProof/>
        </w:rPr>
      </w:r>
      <w:r>
        <w:rPr>
          <w:noProof/>
        </w:rPr>
        <w:fldChar w:fldCharType="separate"/>
      </w:r>
      <w:r>
        <w:rPr>
          <w:noProof/>
        </w:rPr>
        <w:t>177</w:t>
      </w:r>
      <w:r>
        <w:rPr>
          <w:noProof/>
        </w:rPr>
        <w:fldChar w:fldCharType="end"/>
      </w:r>
    </w:p>
    <w:p w14:paraId="11F3EECD" w14:textId="41D652F1" w:rsidR="00D836B3" w:rsidRDefault="00D836B3">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_Toc130544964 \h </w:instrText>
      </w:r>
      <w:r>
        <w:rPr>
          <w:noProof/>
        </w:rPr>
      </w:r>
      <w:r>
        <w:rPr>
          <w:noProof/>
        </w:rPr>
        <w:fldChar w:fldCharType="separate"/>
      </w:r>
      <w:r>
        <w:rPr>
          <w:noProof/>
        </w:rPr>
        <w:t>177</w:t>
      </w:r>
      <w:r>
        <w:rPr>
          <w:noProof/>
        </w:rPr>
        <w:fldChar w:fldCharType="end"/>
      </w:r>
    </w:p>
    <w:p w14:paraId="561CDF8D" w14:textId="1F38C1BB" w:rsidR="00D836B3" w:rsidRDefault="00D836B3">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_Toc130544965 \h </w:instrText>
      </w:r>
      <w:r>
        <w:rPr>
          <w:noProof/>
        </w:rPr>
      </w:r>
      <w:r>
        <w:rPr>
          <w:noProof/>
        </w:rPr>
        <w:fldChar w:fldCharType="separate"/>
      </w:r>
      <w:r>
        <w:rPr>
          <w:noProof/>
        </w:rPr>
        <w:t>178</w:t>
      </w:r>
      <w:r>
        <w:rPr>
          <w:noProof/>
        </w:rPr>
        <w:fldChar w:fldCharType="end"/>
      </w:r>
    </w:p>
    <w:p w14:paraId="2CB8FD17" w14:textId="33288C00" w:rsidR="00D836B3" w:rsidRDefault="00D836B3">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_Toc130544966 \h </w:instrText>
      </w:r>
      <w:r>
        <w:rPr>
          <w:noProof/>
        </w:rPr>
      </w:r>
      <w:r>
        <w:rPr>
          <w:noProof/>
        </w:rPr>
        <w:fldChar w:fldCharType="separate"/>
      </w:r>
      <w:r>
        <w:rPr>
          <w:noProof/>
        </w:rPr>
        <w:t>178</w:t>
      </w:r>
      <w:r>
        <w:rPr>
          <w:noProof/>
        </w:rPr>
        <w:fldChar w:fldCharType="end"/>
      </w:r>
    </w:p>
    <w:p w14:paraId="4FD21F2A" w14:textId="466740FB" w:rsidR="00D836B3" w:rsidRDefault="00D836B3">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_Toc130544967 \h </w:instrText>
      </w:r>
      <w:r>
        <w:rPr>
          <w:noProof/>
        </w:rPr>
      </w:r>
      <w:r>
        <w:rPr>
          <w:noProof/>
        </w:rPr>
        <w:fldChar w:fldCharType="separate"/>
      </w:r>
      <w:r>
        <w:rPr>
          <w:noProof/>
        </w:rPr>
        <w:t>179</w:t>
      </w:r>
      <w:r>
        <w:rPr>
          <w:noProof/>
        </w:rPr>
        <w:fldChar w:fldCharType="end"/>
      </w:r>
    </w:p>
    <w:p w14:paraId="4B0276DB" w14:textId="2DE3B21A" w:rsidR="00D836B3" w:rsidRDefault="00D836B3">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_Toc130544968 \h </w:instrText>
      </w:r>
      <w:r>
        <w:rPr>
          <w:noProof/>
        </w:rPr>
      </w:r>
      <w:r>
        <w:rPr>
          <w:noProof/>
        </w:rPr>
        <w:fldChar w:fldCharType="separate"/>
      </w:r>
      <w:r>
        <w:rPr>
          <w:noProof/>
        </w:rPr>
        <w:t>179</w:t>
      </w:r>
      <w:r>
        <w:rPr>
          <w:noProof/>
        </w:rPr>
        <w:fldChar w:fldCharType="end"/>
      </w:r>
    </w:p>
    <w:p w14:paraId="38969F47" w14:textId="2E560D22" w:rsidR="00D836B3" w:rsidRDefault="00D836B3">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_Toc130544969 \h </w:instrText>
      </w:r>
      <w:r>
        <w:rPr>
          <w:noProof/>
        </w:rPr>
      </w:r>
      <w:r>
        <w:rPr>
          <w:noProof/>
        </w:rPr>
        <w:fldChar w:fldCharType="separate"/>
      </w:r>
      <w:r>
        <w:rPr>
          <w:noProof/>
        </w:rPr>
        <w:t>180</w:t>
      </w:r>
      <w:r>
        <w:rPr>
          <w:noProof/>
        </w:rPr>
        <w:fldChar w:fldCharType="end"/>
      </w:r>
    </w:p>
    <w:p w14:paraId="056939F8" w14:textId="31C51311" w:rsidR="00D836B3" w:rsidRDefault="00D836B3">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_Toc130544970 \h </w:instrText>
      </w:r>
      <w:r>
        <w:rPr>
          <w:noProof/>
        </w:rPr>
      </w:r>
      <w:r>
        <w:rPr>
          <w:noProof/>
        </w:rPr>
        <w:fldChar w:fldCharType="separate"/>
      </w:r>
      <w:r>
        <w:rPr>
          <w:noProof/>
        </w:rPr>
        <w:t>180</w:t>
      </w:r>
      <w:r>
        <w:rPr>
          <w:noProof/>
        </w:rPr>
        <w:fldChar w:fldCharType="end"/>
      </w:r>
    </w:p>
    <w:p w14:paraId="30E18409" w14:textId="3D858AA0" w:rsidR="00D836B3" w:rsidRDefault="00D836B3">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_Toc130544971 \h </w:instrText>
      </w:r>
      <w:r>
        <w:rPr>
          <w:noProof/>
        </w:rPr>
      </w:r>
      <w:r>
        <w:rPr>
          <w:noProof/>
        </w:rPr>
        <w:fldChar w:fldCharType="separate"/>
      </w:r>
      <w:r>
        <w:rPr>
          <w:noProof/>
        </w:rPr>
        <w:t>180</w:t>
      </w:r>
      <w:r>
        <w:rPr>
          <w:noProof/>
        </w:rPr>
        <w:fldChar w:fldCharType="end"/>
      </w:r>
    </w:p>
    <w:p w14:paraId="569315CD" w14:textId="76AEFB34" w:rsidR="00D836B3" w:rsidRDefault="00D836B3">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_Toc130544972 \h </w:instrText>
      </w:r>
      <w:r>
        <w:rPr>
          <w:noProof/>
        </w:rPr>
      </w:r>
      <w:r>
        <w:rPr>
          <w:noProof/>
        </w:rPr>
        <w:fldChar w:fldCharType="separate"/>
      </w:r>
      <w:r>
        <w:rPr>
          <w:noProof/>
        </w:rPr>
        <w:t>180</w:t>
      </w:r>
      <w:r>
        <w:rPr>
          <w:noProof/>
        </w:rPr>
        <w:fldChar w:fldCharType="end"/>
      </w:r>
    </w:p>
    <w:p w14:paraId="63B82CB7" w14:textId="1B449A73" w:rsidR="00D836B3" w:rsidRDefault="00D836B3">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_Toc130544973 \h </w:instrText>
      </w:r>
      <w:r>
        <w:rPr>
          <w:noProof/>
        </w:rPr>
      </w:r>
      <w:r>
        <w:rPr>
          <w:noProof/>
        </w:rPr>
        <w:fldChar w:fldCharType="separate"/>
      </w:r>
      <w:r>
        <w:rPr>
          <w:noProof/>
        </w:rPr>
        <w:t>180</w:t>
      </w:r>
      <w:r>
        <w:rPr>
          <w:noProof/>
        </w:rPr>
        <w:fldChar w:fldCharType="end"/>
      </w:r>
    </w:p>
    <w:p w14:paraId="2B98611E" w14:textId="35E2E5D4" w:rsidR="00D836B3" w:rsidRDefault="00D836B3">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_Toc130544974 \h </w:instrText>
      </w:r>
      <w:r>
        <w:rPr>
          <w:noProof/>
        </w:rPr>
      </w:r>
      <w:r>
        <w:rPr>
          <w:noProof/>
        </w:rPr>
        <w:fldChar w:fldCharType="separate"/>
      </w:r>
      <w:r>
        <w:rPr>
          <w:noProof/>
        </w:rPr>
        <w:t>181</w:t>
      </w:r>
      <w:r>
        <w:rPr>
          <w:noProof/>
        </w:rPr>
        <w:fldChar w:fldCharType="end"/>
      </w:r>
    </w:p>
    <w:p w14:paraId="0FD28050" w14:textId="4F99794E" w:rsidR="00D836B3" w:rsidRDefault="00D836B3">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_Toc130544975 \h </w:instrText>
      </w:r>
      <w:r>
        <w:rPr>
          <w:noProof/>
        </w:rPr>
      </w:r>
      <w:r>
        <w:rPr>
          <w:noProof/>
        </w:rPr>
        <w:fldChar w:fldCharType="separate"/>
      </w:r>
      <w:r>
        <w:rPr>
          <w:noProof/>
        </w:rPr>
        <w:t>181</w:t>
      </w:r>
      <w:r>
        <w:rPr>
          <w:noProof/>
        </w:rPr>
        <w:fldChar w:fldCharType="end"/>
      </w:r>
    </w:p>
    <w:p w14:paraId="19912A52" w14:textId="5C057F96" w:rsidR="00D836B3" w:rsidRDefault="00D836B3">
      <w:pPr>
        <w:pStyle w:val="TOC4"/>
        <w:rPr>
          <w:rFonts w:asciiTheme="minorHAnsi" w:eastAsiaTheme="minorEastAsia" w:hAnsiTheme="minorHAnsi" w:cstheme="minorBidi"/>
          <w:noProof/>
          <w:sz w:val="22"/>
          <w:szCs w:val="22"/>
          <w:lang w:eastAsia="ja-JP"/>
        </w:rPr>
      </w:pPr>
      <w:r>
        <w:rPr>
          <w:noProof/>
          <w:lang w:eastAsia="zh-CN"/>
        </w:rPr>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_Toc130544976 \h </w:instrText>
      </w:r>
      <w:r>
        <w:rPr>
          <w:noProof/>
        </w:rPr>
      </w:r>
      <w:r>
        <w:rPr>
          <w:noProof/>
        </w:rPr>
        <w:fldChar w:fldCharType="separate"/>
      </w:r>
      <w:r>
        <w:rPr>
          <w:noProof/>
        </w:rPr>
        <w:t>181</w:t>
      </w:r>
      <w:r>
        <w:rPr>
          <w:noProof/>
        </w:rPr>
        <w:fldChar w:fldCharType="end"/>
      </w:r>
    </w:p>
    <w:p w14:paraId="71115A89" w14:textId="22277772" w:rsidR="00D836B3" w:rsidRDefault="00D836B3">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_Toc130544977 \h </w:instrText>
      </w:r>
      <w:r>
        <w:rPr>
          <w:noProof/>
        </w:rPr>
      </w:r>
      <w:r>
        <w:rPr>
          <w:noProof/>
        </w:rPr>
        <w:fldChar w:fldCharType="separate"/>
      </w:r>
      <w:r>
        <w:rPr>
          <w:noProof/>
        </w:rPr>
        <w:t>182</w:t>
      </w:r>
      <w:r>
        <w:rPr>
          <w:noProof/>
        </w:rPr>
        <w:fldChar w:fldCharType="end"/>
      </w:r>
    </w:p>
    <w:p w14:paraId="41CB364D" w14:textId="11A52900" w:rsidR="00D836B3" w:rsidRDefault="00D836B3">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_Toc130544978 \h </w:instrText>
      </w:r>
      <w:r>
        <w:rPr>
          <w:noProof/>
        </w:rPr>
      </w:r>
      <w:r>
        <w:rPr>
          <w:noProof/>
        </w:rPr>
        <w:fldChar w:fldCharType="separate"/>
      </w:r>
      <w:r>
        <w:rPr>
          <w:noProof/>
        </w:rPr>
        <w:t>182</w:t>
      </w:r>
      <w:r>
        <w:rPr>
          <w:noProof/>
        </w:rPr>
        <w:fldChar w:fldCharType="end"/>
      </w:r>
    </w:p>
    <w:p w14:paraId="2BEEFD9E" w14:textId="2BCE0415" w:rsidR="00D836B3" w:rsidRDefault="00D836B3">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_Toc130544979 \h </w:instrText>
      </w:r>
      <w:r>
        <w:rPr>
          <w:noProof/>
        </w:rPr>
      </w:r>
      <w:r>
        <w:rPr>
          <w:noProof/>
        </w:rPr>
        <w:fldChar w:fldCharType="separate"/>
      </w:r>
      <w:r>
        <w:rPr>
          <w:noProof/>
        </w:rPr>
        <w:t>182</w:t>
      </w:r>
      <w:r>
        <w:rPr>
          <w:noProof/>
        </w:rPr>
        <w:fldChar w:fldCharType="end"/>
      </w:r>
    </w:p>
    <w:p w14:paraId="0A84617B" w14:textId="09F5DC25" w:rsidR="00D836B3" w:rsidRDefault="00D836B3">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_Toc130544980 \h </w:instrText>
      </w:r>
      <w:r>
        <w:rPr>
          <w:noProof/>
        </w:rPr>
      </w:r>
      <w:r>
        <w:rPr>
          <w:noProof/>
        </w:rPr>
        <w:fldChar w:fldCharType="separate"/>
      </w:r>
      <w:r>
        <w:rPr>
          <w:noProof/>
        </w:rPr>
        <w:t>183</w:t>
      </w:r>
      <w:r>
        <w:rPr>
          <w:noProof/>
        </w:rPr>
        <w:fldChar w:fldCharType="end"/>
      </w:r>
    </w:p>
    <w:p w14:paraId="139C5F50" w14:textId="19B307A9" w:rsidR="00D836B3" w:rsidRDefault="00D836B3">
      <w:pPr>
        <w:pStyle w:val="TOC1"/>
        <w:rPr>
          <w:rFonts w:asciiTheme="minorHAnsi" w:eastAsiaTheme="minorEastAsia" w:hAnsiTheme="minorHAnsi" w:cstheme="minorBidi"/>
          <w:noProof/>
          <w:szCs w:val="22"/>
          <w:lang w:eastAsia="ja-JP"/>
        </w:rPr>
      </w:pPr>
      <w:r>
        <w:rPr>
          <w:noProof/>
          <w:lang w:eastAsia="zh-CN"/>
        </w:rPr>
        <w:lastRenderedPageBreak/>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_Toc130544981 \h </w:instrText>
      </w:r>
      <w:r>
        <w:rPr>
          <w:noProof/>
        </w:rPr>
      </w:r>
      <w:r>
        <w:rPr>
          <w:noProof/>
        </w:rPr>
        <w:fldChar w:fldCharType="separate"/>
      </w:r>
      <w:r>
        <w:rPr>
          <w:noProof/>
        </w:rPr>
        <w:t>183</w:t>
      </w:r>
      <w:r>
        <w:rPr>
          <w:noProof/>
        </w:rPr>
        <w:fldChar w:fldCharType="end"/>
      </w:r>
    </w:p>
    <w:p w14:paraId="7101394E" w14:textId="0F0F4141" w:rsidR="00D836B3" w:rsidRDefault="00D836B3">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_Toc130544982 \h </w:instrText>
      </w:r>
      <w:r>
        <w:rPr>
          <w:noProof/>
        </w:rPr>
      </w:r>
      <w:r>
        <w:rPr>
          <w:noProof/>
        </w:rPr>
        <w:fldChar w:fldCharType="separate"/>
      </w:r>
      <w:r>
        <w:rPr>
          <w:noProof/>
        </w:rPr>
        <w:t>183</w:t>
      </w:r>
      <w:r>
        <w:rPr>
          <w:noProof/>
        </w:rPr>
        <w:fldChar w:fldCharType="end"/>
      </w:r>
    </w:p>
    <w:p w14:paraId="57005CD8" w14:textId="097F614A" w:rsidR="00D836B3" w:rsidRDefault="00D836B3">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_Toc130544983 \h </w:instrText>
      </w:r>
      <w:r>
        <w:rPr>
          <w:noProof/>
        </w:rPr>
      </w:r>
      <w:r>
        <w:rPr>
          <w:noProof/>
        </w:rPr>
        <w:fldChar w:fldCharType="separate"/>
      </w:r>
      <w:r>
        <w:rPr>
          <w:noProof/>
        </w:rPr>
        <w:t>183</w:t>
      </w:r>
      <w:r>
        <w:rPr>
          <w:noProof/>
        </w:rPr>
        <w:fldChar w:fldCharType="end"/>
      </w:r>
    </w:p>
    <w:p w14:paraId="43F6BFE2" w14:textId="346AA202" w:rsidR="00D836B3" w:rsidRDefault="00D836B3">
      <w:pPr>
        <w:pStyle w:val="TOC8"/>
        <w:rPr>
          <w:rFonts w:asciiTheme="minorHAnsi" w:eastAsiaTheme="minorEastAsia" w:hAnsiTheme="minorHAnsi" w:cstheme="minorBidi"/>
          <w:b w:val="0"/>
          <w:noProof/>
          <w:szCs w:val="22"/>
          <w:lang w:eastAsia="ja-JP"/>
        </w:rPr>
      </w:pPr>
      <w:r>
        <w:rPr>
          <w:noProof/>
        </w:rPr>
        <w:t>Annex A (informative): DRA and BSF coexistence</w:t>
      </w:r>
      <w:r>
        <w:rPr>
          <w:noProof/>
        </w:rPr>
        <w:tab/>
      </w:r>
      <w:r>
        <w:rPr>
          <w:noProof/>
        </w:rPr>
        <w:fldChar w:fldCharType="begin" w:fldLock="1"/>
      </w:r>
      <w:r>
        <w:rPr>
          <w:noProof/>
        </w:rPr>
        <w:instrText xml:space="preserve"> PAGEREF _Toc130544984 \h </w:instrText>
      </w:r>
      <w:r>
        <w:rPr>
          <w:noProof/>
        </w:rPr>
      </w:r>
      <w:r>
        <w:rPr>
          <w:noProof/>
        </w:rPr>
        <w:fldChar w:fldCharType="separate"/>
      </w:r>
      <w:r>
        <w:rPr>
          <w:noProof/>
        </w:rPr>
        <w:t>185</w:t>
      </w:r>
      <w:r>
        <w:rPr>
          <w:noProof/>
        </w:rPr>
        <w:fldChar w:fldCharType="end"/>
      </w:r>
    </w:p>
    <w:p w14:paraId="6C2C0CC7" w14:textId="22FAC728" w:rsidR="00D836B3" w:rsidRDefault="00D836B3">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_Toc130544985 \h </w:instrText>
      </w:r>
      <w:r>
        <w:rPr>
          <w:noProof/>
        </w:rPr>
      </w:r>
      <w:r>
        <w:rPr>
          <w:noProof/>
        </w:rPr>
        <w:fldChar w:fldCharType="separate"/>
      </w:r>
      <w:r>
        <w:rPr>
          <w:noProof/>
        </w:rPr>
        <w:t>185</w:t>
      </w:r>
      <w:r>
        <w:rPr>
          <w:noProof/>
        </w:rPr>
        <w:fldChar w:fldCharType="end"/>
      </w:r>
    </w:p>
    <w:p w14:paraId="70F319AA" w14:textId="2C2C7908" w:rsidR="00D836B3" w:rsidRDefault="00D836B3">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_Toc130544986 \h </w:instrText>
      </w:r>
      <w:r>
        <w:rPr>
          <w:noProof/>
        </w:rPr>
      </w:r>
      <w:r>
        <w:rPr>
          <w:noProof/>
        </w:rPr>
        <w:fldChar w:fldCharType="separate"/>
      </w:r>
      <w:r>
        <w:rPr>
          <w:noProof/>
        </w:rPr>
        <w:t>186</w:t>
      </w:r>
      <w:r>
        <w:rPr>
          <w:noProof/>
        </w:rPr>
        <w:fldChar w:fldCharType="end"/>
      </w:r>
    </w:p>
    <w:p w14:paraId="392C73D6" w14:textId="30D13BAE" w:rsidR="00D836B3" w:rsidRDefault="00D836B3">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_Toc130544987 \h </w:instrText>
      </w:r>
      <w:r>
        <w:rPr>
          <w:noProof/>
        </w:rPr>
      </w:r>
      <w:r>
        <w:rPr>
          <w:noProof/>
        </w:rPr>
        <w:fldChar w:fldCharType="separate"/>
      </w:r>
      <w:r>
        <w:rPr>
          <w:noProof/>
        </w:rPr>
        <w:t>186</w:t>
      </w:r>
      <w:r>
        <w:rPr>
          <w:noProof/>
        </w:rPr>
        <w:fldChar w:fldCharType="end"/>
      </w:r>
    </w:p>
    <w:p w14:paraId="7964B3ED" w14:textId="25AF973D" w:rsidR="00D836B3" w:rsidRDefault="00D836B3">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_Toc130544988 \h </w:instrText>
      </w:r>
      <w:r>
        <w:rPr>
          <w:noProof/>
        </w:rPr>
      </w:r>
      <w:r>
        <w:rPr>
          <w:noProof/>
        </w:rPr>
        <w:fldChar w:fldCharType="separate"/>
      </w:r>
      <w:r>
        <w:rPr>
          <w:noProof/>
        </w:rPr>
        <w:t>186</w:t>
      </w:r>
      <w:r>
        <w:rPr>
          <w:noProof/>
        </w:rPr>
        <w:fldChar w:fldCharType="end"/>
      </w:r>
    </w:p>
    <w:p w14:paraId="27578D7A" w14:textId="20B5C8AF" w:rsidR="00D836B3" w:rsidRDefault="00D836B3">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_Toc130544989 \h </w:instrText>
      </w:r>
      <w:r>
        <w:rPr>
          <w:noProof/>
        </w:rPr>
      </w:r>
      <w:r>
        <w:rPr>
          <w:noProof/>
        </w:rPr>
        <w:fldChar w:fldCharType="separate"/>
      </w:r>
      <w:r>
        <w:rPr>
          <w:noProof/>
        </w:rPr>
        <w:t>191</w:t>
      </w:r>
      <w:r>
        <w:rPr>
          <w:noProof/>
        </w:rPr>
        <w:fldChar w:fldCharType="end"/>
      </w:r>
    </w:p>
    <w:p w14:paraId="64DB36E4" w14:textId="6260E62C" w:rsidR="00D836B3" w:rsidRDefault="00D836B3">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_Toc130544990 \h </w:instrText>
      </w:r>
      <w:r>
        <w:rPr>
          <w:noProof/>
        </w:rPr>
      </w:r>
      <w:r>
        <w:rPr>
          <w:noProof/>
        </w:rPr>
        <w:fldChar w:fldCharType="separate"/>
      </w:r>
      <w:r>
        <w:rPr>
          <w:noProof/>
        </w:rPr>
        <w:t>196</w:t>
      </w:r>
      <w:r>
        <w:rPr>
          <w:noProof/>
        </w:rPr>
        <w:fldChar w:fldCharType="end"/>
      </w:r>
    </w:p>
    <w:p w14:paraId="48D5C429" w14:textId="5D762866" w:rsidR="00D836B3" w:rsidRDefault="00D836B3">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_Toc130544991 \h </w:instrText>
      </w:r>
      <w:r>
        <w:rPr>
          <w:noProof/>
        </w:rPr>
      </w:r>
      <w:r>
        <w:rPr>
          <w:noProof/>
        </w:rPr>
        <w:fldChar w:fldCharType="separate"/>
      </w:r>
      <w:r>
        <w:rPr>
          <w:noProof/>
        </w:rPr>
        <w:t>196</w:t>
      </w:r>
      <w:r>
        <w:rPr>
          <w:noProof/>
        </w:rPr>
        <w:fldChar w:fldCharType="end"/>
      </w:r>
    </w:p>
    <w:p w14:paraId="4BD331FC" w14:textId="2BE94DF0" w:rsidR="00D836B3" w:rsidRDefault="00D836B3">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_Toc130544992 \h </w:instrText>
      </w:r>
      <w:r>
        <w:rPr>
          <w:noProof/>
        </w:rPr>
      </w:r>
      <w:r>
        <w:rPr>
          <w:noProof/>
        </w:rPr>
        <w:fldChar w:fldCharType="separate"/>
      </w:r>
      <w:r>
        <w:rPr>
          <w:noProof/>
        </w:rPr>
        <w:t>202</w:t>
      </w:r>
      <w:r>
        <w:rPr>
          <w:noProof/>
        </w:rPr>
        <w:fldChar w:fldCharType="end"/>
      </w:r>
    </w:p>
    <w:p w14:paraId="00316944" w14:textId="525F6D8F" w:rsidR="00D836B3" w:rsidRDefault="00D836B3">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_Toc130544993 \h </w:instrText>
      </w:r>
      <w:r>
        <w:rPr>
          <w:noProof/>
        </w:rPr>
      </w:r>
      <w:r>
        <w:rPr>
          <w:noProof/>
        </w:rPr>
        <w:fldChar w:fldCharType="separate"/>
      </w:r>
      <w:r>
        <w:rPr>
          <w:noProof/>
        </w:rPr>
        <w:t>203</w:t>
      </w:r>
      <w:r>
        <w:rPr>
          <w:noProof/>
        </w:rPr>
        <w:fldChar w:fldCharType="end"/>
      </w:r>
    </w:p>
    <w:p w14:paraId="02A00B95" w14:textId="79F09F73" w:rsidR="00D836B3" w:rsidRDefault="00D836B3">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_Toc130544994 \h </w:instrText>
      </w:r>
      <w:r>
        <w:rPr>
          <w:noProof/>
        </w:rPr>
      </w:r>
      <w:r>
        <w:rPr>
          <w:noProof/>
        </w:rPr>
        <w:fldChar w:fldCharType="separate"/>
      </w:r>
      <w:r>
        <w:rPr>
          <w:noProof/>
        </w:rPr>
        <w:t>204</w:t>
      </w:r>
      <w:r>
        <w:rPr>
          <w:noProof/>
        </w:rPr>
        <w:fldChar w:fldCharType="end"/>
      </w:r>
    </w:p>
    <w:p w14:paraId="50E8F73F" w14:textId="4585F3EA" w:rsidR="00D836B3" w:rsidRDefault="00D836B3">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_Toc130544995 \h </w:instrText>
      </w:r>
      <w:r>
        <w:rPr>
          <w:noProof/>
        </w:rPr>
      </w:r>
      <w:r>
        <w:rPr>
          <w:noProof/>
        </w:rPr>
        <w:fldChar w:fldCharType="separate"/>
      </w:r>
      <w:r>
        <w:rPr>
          <w:noProof/>
        </w:rPr>
        <w:t>205</w:t>
      </w:r>
      <w:r>
        <w:rPr>
          <w:noProof/>
        </w:rPr>
        <w:fldChar w:fldCharType="end"/>
      </w:r>
    </w:p>
    <w:p w14:paraId="146202DF" w14:textId="469754FF" w:rsidR="00D836B3" w:rsidRDefault="00D836B3">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_Toc130544996 \h </w:instrText>
      </w:r>
      <w:r>
        <w:rPr>
          <w:noProof/>
        </w:rPr>
      </w:r>
      <w:r>
        <w:rPr>
          <w:noProof/>
        </w:rPr>
        <w:fldChar w:fldCharType="separate"/>
      </w:r>
      <w:r>
        <w:rPr>
          <w:noProof/>
        </w:rPr>
        <w:t>205</w:t>
      </w:r>
      <w:r>
        <w:rPr>
          <w:noProof/>
        </w:rPr>
        <w:fldChar w:fldCharType="end"/>
      </w:r>
    </w:p>
    <w:p w14:paraId="0F14D425" w14:textId="16ACD460" w:rsidR="00D836B3" w:rsidRDefault="00D836B3">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_Toc130544997 \h </w:instrText>
      </w:r>
      <w:r>
        <w:rPr>
          <w:noProof/>
        </w:rPr>
      </w:r>
      <w:r>
        <w:rPr>
          <w:noProof/>
        </w:rPr>
        <w:fldChar w:fldCharType="separate"/>
      </w:r>
      <w:r>
        <w:rPr>
          <w:noProof/>
        </w:rPr>
        <w:t>207</w:t>
      </w:r>
      <w:r>
        <w:rPr>
          <w:noProof/>
        </w:rPr>
        <w:fldChar w:fldCharType="end"/>
      </w:r>
    </w:p>
    <w:p w14:paraId="2D1B4C96" w14:textId="5933F302" w:rsidR="00D836B3" w:rsidRDefault="00D836B3">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_Toc130544998 \h </w:instrText>
      </w:r>
      <w:r>
        <w:rPr>
          <w:noProof/>
        </w:rPr>
      </w:r>
      <w:r>
        <w:rPr>
          <w:noProof/>
        </w:rPr>
        <w:fldChar w:fldCharType="separate"/>
      </w:r>
      <w:r>
        <w:rPr>
          <w:noProof/>
        </w:rPr>
        <w:t>207</w:t>
      </w:r>
      <w:r>
        <w:rPr>
          <w:noProof/>
        </w:rPr>
        <w:fldChar w:fldCharType="end"/>
      </w:r>
    </w:p>
    <w:p w14:paraId="0B55D25D" w14:textId="3B4ED507" w:rsidR="00D836B3" w:rsidRDefault="00D836B3">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_Toc130544999 \h </w:instrText>
      </w:r>
      <w:r>
        <w:rPr>
          <w:noProof/>
        </w:rPr>
      </w:r>
      <w:r>
        <w:rPr>
          <w:noProof/>
        </w:rPr>
        <w:fldChar w:fldCharType="separate"/>
      </w:r>
      <w:r>
        <w:rPr>
          <w:noProof/>
        </w:rPr>
        <w:t>209</w:t>
      </w:r>
      <w:r>
        <w:rPr>
          <w:noProof/>
        </w:rPr>
        <w:fldChar w:fldCharType="end"/>
      </w:r>
    </w:p>
    <w:p w14:paraId="7673F247" w14:textId="38CB4B42" w:rsidR="00D836B3" w:rsidRDefault="00D836B3">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_Toc130545000 \h </w:instrText>
      </w:r>
      <w:r>
        <w:rPr>
          <w:noProof/>
        </w:rPr>
      </w:r>
      <w:r>
        <w:rPr>
          <w:noProof/>
        </w:rPr>
        <w:fldChar w:fldCharType="separate"/>
      </w:r>
      <w:r>
        <w:rPr>
          <w:noProof/>
        </w:rPr>
        <w:t>210</w:t>
      </w:r>
      <w:r>
        <w:rPr>
          <w:noProof/>
        </w:rPr>
        <w:fldChar w:fldCharType="end"/>
      </w:r>
    </w:p>
    <w:p w14:paraId="59228C58" w14:textId="762FF71A" w:rsidR="00D836B3" w:rsidRDefault="00D836B3">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_Toc130545001 \h </w:instrText>
      </w:r>
      <w:r>
        <w:rPr>
          <w:noProof/>
        </w:rPr>
      </w:r>
      <w:r>
        <w:rPr>
          <w:noProof/>
        </w:rPr>
        <w:fldChar w:fldCharType="separate"/>
      </w:r>
      <w:r>
        <w:rPr>
          <w:noProof/>
        </w:rPr>
        <w:t>211</w:t>
      </w:r>
      <w:r>
        <w:rPr>
          <w:noProof/>
        </w:rPr>
        <w:fldChar w:fldCharType="end"/>
      </w:r>
    </w:p>
    <w:p w14:paraId="1D6F043B" w14:textId="484F7585" w:rsidR="00D836B3" w:rsidRDefault="00D836B3">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_Toc130545002 \h </w:instrText>
      </w:r>
      <w:r>
        <w:rPr>
          <w:noProof/>
        </w:rPr>
      </w:r>
      <w:r>
        <w:rPr>
          <w:noProof/>
        </w:rPr>
        <w:fldChar w:fldCharType="separate"/>
      </w:r>
      <w:r>
        <w:rPr>
          <w:noProof/>
        </w:rPr>
        <w:t>212</w:t>
      </w:r>
      <w:r>
        <w:rPr>
          <w:noProof/>
        </w:rPr>
        <w:fldChar w:fldCharType="end"/>
      </w:r>
    </w:p>
    <w:p w14:paraId="4702135D" w14:textId="296E3636" w:rsidR="00D836B3" w:rsidRDefault="00D836B3">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_Toc130545003 \h </w:instrText>
      </w:r>
      <w:r>
        <w:rPr>
          <w:noProof/>
        </w:rPr>
      </w:r>
      <w:r>
        <w:rPr>
          <w:noProof/>
        </w:rPr>
        <w:fldChar w:fldCharType="separate"/>
      </w:r>
      <w:r>
        <w:rPr>
          <w:noProof/>
        </w:rPr>
        <w:t>213</w:t>
      </w:r>
      <w:r>
        <w:rPr>
          <w:noProof/>
        </w:rPr>
        <w:fldChar w:fldCharType="end"/>
      </w:r>
    </w:p>
    <w:p w14:paraId="35ADBF03" w14:textId="2DA1785E" w:rsidR="00D836B3" w:rsidRDefault="00D836B3">
      <w:pPr>
        <w:pStyle w:val="TOC1"/>
        <w:rPr>
          <w:rFonts w:asciiTheme="minorHAnsi" w:eastAsiaTheme="minorEastAsia" w:hAnsiTheme="minorHAnsi" w:cstheme="minorBidi"/>
          <w:noProof/>
          <w:szCs w:val="22"/>
          <w:lang w:eastAsia="ja-JP"/>
        </w:rPr>
      </w:pPr>
      <w:r w:rsidRPr="006C0150">
        <w:rPr>
          <w:rFonts w:eastAsia="Batang"/>
          <w:noProof/>
          <w:lang w:eastAsia="ja-JP"/>
        </w:rPr>
        <w:t>B.11</w:t>
      </w:r>
      <w:r>
        <w:rPr>
          <w:rFonts w:asciiTheme="minorHAnsi" w:eastAsiaTheme="minorEastAsia" w:hAnsiTheme="minorHAnsi" w:cstheme="minorBidi"/>
          <w:noProof/>
          <w:szCs w:val="22"/>
          <w:lang w:eastAsia="ja-JP"/>
        </w:rPr>
        <w:tab/>
      </w:r>
      <w:r w:rsidRPr="006C0150">
        <w:rPr>
          <w:rFonts w:eastAsia="Batang"/>
          <w:noProof/>
          <w:lang w:eastAsia="ja-JP"/>
        </w:rPr>
        <w:t xml:space="preserve">Retrieval of Network Provided Location Information for </w:t>
      </w:r>
      <w:r w:rsidRPr="006C0150">
        <w:rPr>
          <w:rFonts w:eastAsia="Batang"/>
          <w:noProof/>
        </w:rPr>
        <w:t>SMS over IP at Originating side</w:t>
      </w:r>
      <w:r>
        <w:rPr>
          <w:noProof/>
        </w:rPr>
        <w:tab/>
      </w:r>
      <w:r>
        <w:rPr>
          <w:noProof/>
        </w:rPr>
        <w:fldChar w:fldCharType="begin" w:fldLock="1"/>
      </w:r>
      <w:r>
        <w:rPr>
          <w:noProof/>
        </w:rPr>
        <w:instrText xml:space="preserve"> PAGEREF _Toc130545004 \h </w:instrText>
      </w:r>
      <w:r>
        <w:rPr>
          <w:noProof/>
        </w:rPr>
      </w:r>
      <w:r>
        <w:rPr>
          <w:noProof/>
        </w:rPr>
        <w:fldChar w:fldCharType="separate"/>
      </w:r>
      <w:r>
        <w:rPr>
          <w:noProof/>
        </w:rPr>
        <w:t>213</w:t>
      </w:r>
      <w:r>
        <w:rPr>
          <w:noProof/>
        </w:rPr>
        <w:fldChar w:fldCharType="end"/>
      </w:r>
    </w:p>
    <w:p w14:paraId="6585A2F7" w14:textId="24F9DCAD" w:rsidR="00D836B3" w:rsidRDefault="00D836B3">
      <w:pPr>
        <w:pStyle w:val="TOC1"/>
        <w:rPr>
          <w:rFonts w:asciiTheme="minorHAnsi" w:eastAsiaTheme="minorEastAsia" w:hAnsiTheme="minorHAnsi" w:cstheme="minorBidi"/>
          <w:noProof/>
          <w:szCs w:val="22"/>
          <w:lang w:eastAsia="ja-JP"/>
        </w:rPr>
      </w:pPr>
      <w:r w:rsidRPr="006C0150">
        <w:rPr>
          <w:rFonts w:eastAsia="Batang"/>
          <w:noProof/>
          <w:lang w:eastAsia="ja-JP"/>
        </w:rPr>
        <w:t>B.12</w:t>
      </w:r>
      <w:r>
        <w:rPr>
          <w:rFonts w:asciiTheme="minorHAnsi" w:eastAsiaTheme="minorEastAsia" w:hAnsiTheme="minorHAnsi" w:cstheme="minorBidi"/>
          <w:noProof/>
          <w:szCs w:val="22"/>
          <w:lang w:eastAsia="ja-JP"/>
        </w:rPr>
        <w:tab/>
      </w:r>
      <w:r w:rsidRPr="006C0150">
        <w:rPr>
          <w:rFonts w:eastAsia="Batang"/>
          <w:noProof/>
          <w:lang w:eastAsia="ja-JP"/>
        </w:rPr>
        <w:t xml:space="preserve">Retrieval of Network Provided Location Information for </w:t>
      </w:r>
      <w:r w:rsidRPr="006C0150">
        <w:rPr>
          <w:rFonts w:eastAsia="Batang"/>
          <w:noProof/>
        </w:rPr>
        <w:t>SMS over IP at Terminating side</w:t>
      </w:r>
      <w:r>
        <w:rPr>
          <w:noProof/>
        </w:rPr>
        <w:tab/>
      </w:r>
      <w:r>
        <w:rPr>
          <w:noProof/>
        </w:rPr>
        <w:fldChar w:fldCharType="begin" w:fldLock="1"/>
      </w:r>
      <w:r>
        <w:rPr>
          <w:noProof/>
        </w:rPr>
        <w:instrText xml:space="preserve"> PAGEREF _Toc130545005 \h </w:instrText>
      </w:r>
      <w:r>
        <w:rPr>
          <w:noProof/>
        </w:rPr>
      </w:r>
      <w:r>
        <w:rPr>
          <w:noProof/>
        </w:rPr>
        <w:fldChar w:fldCharType="separate"/>
      </w:r>
      <w:r>
        <w:rPr>
          <w:noProof/>
        </w:rPr>
        <w:t>215</w:t>
      </w:r>
      <w:r>
        <w:rPr>
          <w:noProof/>
        </w:rPr>
        <w:fldChar w:fldCharType="end"/>
      </w:r>
    </w:p>
    <w:p w14:paraId="52C9C581" w14:textId="712771CB" w:rsidR="00D836B3" w:rsidRDefault="00D836B3">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_Toc130545006 \h </w:instrText>
      </w:r>
      <w:r>
        <w:rPr>
          <w:noProof/>
        </w:rPr>
      </w:r>
      <w:r>
        <w:rPr>
          <w:noProof/>
        </w:rPr>
        <w:fldChar w:fldCharType="separate"/>
      </w:r>
      <w:r>
        <w:rPr>
          <w:noProof/>
        </w:rPr>
        <w:t>216</w:t>
      </w:r>
      <w:r>
        <w:rPr>
          <w:noProof/>
        </w:rPr>
        <w:fldChar w:fldCharType="end"/>
      </w:r>
    </w:p>
    <w:p w14:paraId="21AAD5A9" w14:textId="0EF7F928" w:rsidR="00D836B3" w:rsidRDefault="00D836B3">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_Toc130545007 \h </w:instrText>
      </w:r>
      <w:r>
        <w:rPr>
          <w:noProof/>
        </w:rPr>
      </w:r>
      <w:r>
        <w:rPr>
          <w:noProof/>
        </w:rPr>
        <w:fldChar w:fldCharType="separate"/>
      </w:r>
      <w:r>
        <w:rPr>
          <w:noProof/>
        </w:rPr>
        <w:t>216</w:t>
      </w:r>
      <w:r>
        <w:rPr>
          <w:noProof/>
        </w:rPr>
        <w:fldChar w:fldCharType="end"/>
      </w:r>
    </w:p>
    <w:p w14:paraId="31D3682C" w14:textId="1E710B8A" w:rsidR="00D836B3" w:rsidRDefault="00D836B3">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_Toc130545008 \h </w:instrText>
      </w:r>
      <w:r>
        <w:rPr>
          <w:noProof/>
        </w:rPr>
      </w:r>
      <w:r>
        <w:rPr>
          <w:noProof/>
        </w:rPr>
        <w:fldChar w:fldCharType="separate"/>
      </w:r>
      <w:r>
        <w:rPr>
          <w:noProof/>
        </w:rPr>
        <w:t>216</w:t>
      </w:r>
      <w:r>
        <w:rPr>
          <w:noProof/>
        </w:rPr>
        <w:fldChar w:fldCharType="end"/>
      </w:r>
    </w:p>
    <w:p w14:paraId="1650272B" w14:textId="07B832DC" w:rsidR="00D836B3" w:rsidRDefault="00D836B3">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_Toc130545009 \h </w:instrText>
      </w:r>
      <w:r>
        <w:rPr>
          <w:noProof/>
        </w:rPr>
      </w:r>
      <w:r>
        <w:rPr>
          <w:noProof/>
        </w:rPr>
        <w:fldChar w:fldCharType="separate"/>
      </w:r>
      <w:r>
        <w:rPr>
          <w:noProof/>
        </w:rPr>
        <w:t>217</w:t>
      </w:r>
      <w:r>
        <w:rPr>
          <w:noProof/>
        </w:rPr>
        <w:fldChar w:fldCharType="end"/>
      </w:r>
    </w:p>
    <w:p w14:paraId="1BFB6587" w14:textId="405549BD" w:rsidR="00D836B3" w:rsidRDefault="00D836B3">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_Toc130545010 \h </w:instrText>
      </w:r>
      <w:r>
        <w:rPr>
          <w:noProof/>
        </w:rPr>
      </w:r>
      <w:r>
        <w:rPr>
          <w:noProof/>
        </w:rPr>
        <w:fldChar w:fldCharType="separate"/>
      </w:r>
      <w:r>
        <w:rPr>
          <w:noProof/>
        </w:rPr>
        <w:t>218</w:t>
      </w:r>
      <w:r>
        <w:rPr>
          <w:noProof/>
        </w:rPr>
        <w:fldChar w:fldCharType="end"/>
      </w:r>
    </w:p>
    <w:p w14:paraId="1672BBC5" w14:textId="371E7E39" w:rsidR="00D836B3" w:rsidRDefault="00D836B3">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_Toc130545011 \h </w:instrText>
      </w:r>
      <w:r>
        <w:rPr>
          <w:noProof/>
        </w:rPr>
      </w:r>
      <w:r>
        <w:rPr>
          <w:noProof/>
        </w:rPr>
        <w:fldChar w:fldCharType="separate"/>
      </w:r>
      <w:r>
        <w:rPr>
          <w:noProof/>
        </w:rPr>
        <w:t>219</w:t>
      </w:r>
      <w:r>
        <w:rPr>
          <w:noProof/>
        </w:rPr>
        <w:fldChar w:fldCharType="end"/>
      </w:r>
    </w:p>
    <w:p w14:paraId="4A9A323B" w14:textId="49BEEF0C" w:rsidR="00D836B3" w:rsidRDefault="00D836B3">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_Toc130545012 \h </w:instrText>
      </w:r>
      <w:r>
        <w:rPr>
          <w:noProof/>
        </w:rPr>
      </w:r>
      <w:r>
        <w:rPr>
          <w:noProof/>
        </w:rPr>
        <w:fldChar w:fldCharType="separate"/>
      </w:r>
      <w:r>
        <w:rPr>
          <w:noProof/>
        </w:rPr>
        <w:t>222</w:t>
      </w:r>
      <w:r>
        <w:rPr>
          <w:noProof/>
        </w:rPr>
        <w:fldChar w:fldCharType="end"/>
      </w:r>
    </w:p>
    <w:p w14:paraId="183F0B5D" w14:textId="1885EE15"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30544806"/>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30544807"/>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30544808"/>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E06CEE3" w14:textId="77777777" w:rsidR="001F4140" w:rsidRPr="00BF2298" w:rsidRDefault="001F4140" w:rsidP="001F4140">
      <w:pPr>
        <w:pStyle w:val="EditorsNote"/>
      </w:pPr>
      <w:r w:rsidRPr="00D836B3">
        <w:rPr>
          <w:rStyle w:val="ui-provider"/>
        </w:rPr>
        <w:t xml:space="preserve">Editor's note:    The reference to </w:t>
      </w:r>
      <w:r w:rsidRPr="00D836B3">
        <w:t>draft-ietf-detnet-yang</w:t>
      </w:r>
      <w:r w:rsidRPr="00D836B3">
        <w:rPr>
          <w:rStyle w:val="ui-provider"/>
        </w:rPr>
        <w:t xml:space="preserve"> will be revised to RFC when finalized by IETF.</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0A354EEA" w14:textId="77777777" w:rsidR="004428CF" w:rsidRDefault="004428CF">
      <w:pPr>
        <w:pStyle w:val="Heading1"/>
      </w:pPr>
      <w:bookmarkStart w:id="37" w:name="_Toc130544809"/>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30544810"/>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30544811"/>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lastRenderedPageBreak/>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CE9A08D" w14:textId="77777777" w:rsidR="002108F3" w:rsidRDefault="004428CF" w:rsidP="002108F3">
      <w:pPr>
        <w:pStyle w:val="EW"/>
      </w:pPr>
      <w:r>
        <w:t>SCP</w:t>
      </w:r>
      <w:r>
        <w:tab/>
        <w:t>Service Communication Proxy</w:t>
      </w:r>
    </w:p>
    <w:p w14:paraId="434F8619" w14:textId="39C12E78" w:rsidR="004428CF" w:rsidRDefault="002108F3" w:rsidP="002108F3">
      <w:pPr>
        <w:pStyle w:val="EW"/>
      </w:pPr>
      <w:r>
        <w:t>SFC</w:t>
      </w:r>
      <w:r>
        <w:tab/>
        <w:t>Service Function Chaining</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30544812"/>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75pt;height:3in" o:ole="">
            <v:imagedata r:id="rId12" o:title=""/>
          </v:shape>
          <o:OLEObject Type="Embed" ProgID="Visio.Drawing.15" ShapeID="_x0000_i1026" DrawAspect="Content" ObjectID="_1741172792"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pt" o:ole="">
            <v:imagedata r:id="rId14" o:title=""/>
          </v:shape>
          <o:OLEObject Type="Embed" ProgID="Visio.Drawing.15" ShapeID="_x0000_i1027" DrawAspect="Content" ObjectID="_1741172793"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5pt" o:ole="">
            <v:imagedata r:id="rId16" o:title=""/>
          </v:shape>
          <o:OLEObject Type="Embed" ProgID="Word.Picture.8" ShapeID="_x0000_i1028" DrawAspect="Content" ObjectID="_1741172794"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5pt;height:251.25pt" o:ole="">
            <v:imagedata r:id="rId18" o:title=""/>
          </v:shape>
          <o:OLEObject Type="Embed" ProgID="Word.Picture.8" ShapeID="_x0000_i1029" DrawAspect="Content" ObjectID="_1741172795"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5pt" o:ole="">
            <v:imagedata r:id="rId20" o:title=""/>
          </v:shape>
          <o:OLEObject Type="Embed" ProgID="Word.Picture.8" ShapeID="_x0000_i1030" DrawAspect="Content" ObjectID="_1741172796"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5pt;height:251.25pt" o:ole="">
            <v:imagedata r:id="rId22" o:title=""/>
          </v:shape>
          <o:OLEObject Type="Embed" ProgID="Word.Picture.8" ShapeID="_x0000_i1031" DrawAspect="Content" ObjectID="_1741172797"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25pt;height:73.5pt" o:ole="">
            <v:imagedata r:id="rId24" o:title="" croptop="6065f"/>
          </v:shape>
          <o:OLEObject Type="Embed" ProgID="Word.Picture.8" ShapeID="_x0000_i1032" DrawAspect="Content" ObjectID="_1741172798"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05E57FE5" w14:textId="7ECA652E" w:rsidR="001F4140" w:rsidRDefault="001F4140" w:rsidP="001F4140">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w:t>
      </w:r>
      <w:r w:rsidR="005E499D">
        <w:t>66</w:t>
      </w:r>
      <w:r>
        <w:t>])</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rsidR="005E499D">
        <w:t>65</w:t>
      </w:r>
      <w:r w:rsidRPr="0038088D">
        <w:t>]</w:t>
      </w:r>
      <w:r>
        <w:t xml:space="preserve">) interfaces to access to the schema defined by the </w:t>
      </w:r>
      <w:r w:rsidRPr="00694E39">
        <w:t>Deterministic Networking (DetNet) YANG Model</w:t>
      </w:r>
      <w:r>
        <w:t>, as specified in IETF </w:t>
      </w:r>
      <w:r w:rsidRPr="00694E39">
        <w:t>draft-ietf-detnet-yang</w:t>
      </w:r>
      <w:r>
        <w:t> [</w:t>
      </w:r>
      <w:r w:rsidR="005E499D">
        <w:t>64</w:t>
      </w:r>
      <w:r>
        <w:t xml:space="preserve">],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w:t>
      </w:r>
      <w:r w:rsidR="005E499D">
        <w:t>63</w:t>
      </w:r>
      <w:r>
        <w:t>] as a logical DetNet transit router (see 3GPP TS 23.501 [2], clause 4.4.8.4). The TSCTSF performs mapping in the control plane between the 5GS internal functions and the DetNet controller.</w:t>
      </w:r>
    </w:p>
    <w:bookmarkStart w:id="71" w:name="_MON_1738072452"/>
    <w:bookmarkEnd w:id="71"/>
    <w:p w14:paraId="50681AA1" w14:textId="77777777" w:rsidR="001F4140" w:rsidRDefault="001F4140" w:rsidP="001F4140">
      <w:pPr>
        <w:pStyle w:val="TH"/>
        <w:rPr>
          <w:rFonts w:eastAsia="DengXian"/>
        </w:rPr>
      </w:pPr>
      <w:r>
        <w:object w:dxaOrig="10906" w:dyaOrig="1855" w14:anchorId="0376F6C4">
          <v:shape id="_x0000_i1033" type="#_x0000_t75" style="width:468pt;height:1in" o:ole="">
            <v:imagedata r:id="rId26" o:title="" croptop="6065f"/>
          </v:shape>
          <o:OLEObject Type="Embed" ProgID="Word.Picture.8" ShapeID="_x0000_i1033" DrawAspect="Content" ObjectID="_1741172799"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30544813"/>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130544814"/>
      <w:bookmarkStart w:id="74" w:name="_Toc28005430"/>
      <w:bookmarkStart w:id="75" w:name="_Toc36038102"/>
      <w:bookmarkStart w:id="76" w:name="_Toc45133299"/>
      <w:bookmarkStart w:id="77" w:name="_Toc51762127"/>
      <w:bookmarkStart w:id="78" w:name="_Toc59016532"/>
      <w:bookmarkStart w:id="79" w:name="_Toc68167501"/>
      <w:r>
        <w:t>5.0</w:t>
      </w:r>
      <w:r>
        <w:tab/>
        <w:t>General</w:t>
      </w:r>
      <w:bookmarkEnd w:id="73"/>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30544815"/>
      <w:r>
        <w:t>5.1</w:t>
      </w:r>
      <w:r>
        <w:rPr>
          <w:lang w:eastAsia="ja-JP"/>
        </w:rPr>
        <w:tab/>
      </w:r>
      <w:r>
        <w:rPr>
          <w:lang w:eastAsia="zh-CN"/>
        </w:rPr>
        <w:t>AM Policy Association</w:t>
      </w:r>
      <w:r>
        <w:t xml:space="preserve"> Management</w:t>
      </w:r>
      <w:bookmarkEnd w:id="74"/>
      <w:bookmarkEnd w:id="75"/>
      <w:bookmarkEnd w:id="76"/>
      <w:bookmarkEnd w:id="77"/>
      <w:bookmarkEnd w:id="78"/>
      <w:bookmarkEnd w:id="79"/>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30544816"/>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8" w:name="_MON_1690952170"/>
    <w:bookmarkEnd w:id="88"/>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4" type="#_x0000_t75" style="width:422.25pt;height:294.75pt" o:ole="">
            <v:imagedata r:id="rId28" o:title=""/>
          </v:shape>
          <o:OLEObject Type="Embed" ProgID="Word.Picture.8" ShapeID="_x0000_i1034" DrawAspect="Content" ObjectID="_1741172800" r:id="rId29"/>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571EAB4B"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w:t>
      </w:r>
      <w:r>
        <w:rPr>
          <w:lang w:eastAsia="zh-CN"/>
        </w:rPr>
        <w:t xml:space="preserve"> when the UE is registered in the 3GPP access</w:t>
      </w:r>
      <w:r>
        <w:t>.</w:t>
      </w:r>
    </w:p>
    <w:p w14:paraId="0BC51AE1" w14:textId="77777777" w:rsidR="004E58CA" w:rsidRDefault="004E58CA" w:rsidP="004E58CA">
      <w:pPr>
        <w:pStyle w:val="NO"/>
      </w:pPr>
      <w:r>
        <w:rPr>
          <w:lang w:eastAsia="zh-CN"/>
        </w:rPr>
        <w:t>NOTE 1:</w:t>
      </w:r>
      <w:r>
        <w:rPr>
          <w:lang w:eastAsia="zh-CN"/>
        </w:rPr>
        <w:tab/>
        <w:t xml:space="preserve">The AMF can decide that the RFSP Index in use is the same as the RFSP index authorized by the PCF or can also use configured operator policies, the Allowed NSSAI and the UE related context information available at the AMF in its derivation. </w:t>
      </w:r>
    </w:p>
    <w:p w14:paraId="23A4F0FF" w14:textId="77777777" w:rsidR="004E58CA" w:rsidRPr="005A3EA5" w:rsidRDefault="004E58CA" w:rsidP="004E58CA">
      <w:pPr>
        <w:pStyle w:val="NO"/>
      </w:pPr>
      <w:r>
        <w:rPr>
          <w:lang w:eastAsia="zh-CN"/>
        </w:rPr>
        <w:t>NOTE 2:</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Allowed NSSAI and the UE related context information available at the AMF can also be used.</w:t>
      </w:r>
    </w:p>
    <w:p w14:paraId="49222776" w14:textId="77777777" w:rsidR="004428CF" w:rsidRDefault="004428CF">
      <w:pPr>
        <w:pStyle w:val="Heading3"/>
        <w:rPr>
          <w:lang w:eastAsia="zh-CN"/>
        </w:rPr>
      </w:pPr>
      <w:bookmarkStart w:id="95" w:name="_Toc130544817"/>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30544818"/>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30544819"/>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7F0EB0A" w14:textId="77777777" w:rsidR="004428CF" w:rsidRDefault="004428CF">
      <w:r>
        <w:rPr>
          <w:lang w:eastAsia="ja-JP"/>
        </w:rPr>
        <w:t>This procedure is performed</w:t>
      </w:r>
      <w:r>
        <w:t xml:space="preserve"> when a Policy Control Request Trigger condition is met.</w:t>
      </w:r>
    </w:p>
    <w:bookmarkStart w:id="110" w:name="_MON_1712158118"/>
    <w:bookmarkEnd w:id="110"/>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5" type="#_x0000_t75" style="width:360.75pt;height:285.75pt" o:ole="">
            <v:imagedata r:id="rId30" o:title="" cropbottom="8312f"/>
          </v:shape>
          <o:OLEObject Type="Embed" ProgID="Word.Picture.8" ShapeID="_x0000_i1035" DrawAspect="Content" ObjectID="_1741172801" r:id="rId31"/>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77777777"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t xml:space="preserve">The AMF deploys the Access and Mobility control policy if received, which includes, e.g. storing the Service Area Restrictions, provisioning the Service Area Restrictions to the NG-RAN and UE, and/or </w:t>
      </w:r>
      <w:r>
        <w:t>choosing the RFSP index in use and</w:t>
      </w:r>
      <w:r>
        <w:rPr>
          <w:lang w:eastAsia="zh-CN"/>
        </w:rPr>
        <w:t xml:space="preserve"> provisioning the chosen RFSP index to the NG-RAN when the UE is registered in the 3GPP access.</w:t>
      </w:r>
    </w:p>
    <w:p w14:paraId="340EEAF9" w14:textId="77777777" w:rsidR="004428CF" w:rsidRDefault="004428CF">
      <w:pPr>
        <w:pStyle w:val="Heading5"/>
        <w:rPr>
          <w:lang w:eastAsia="zh-CN"/>
        </w:rPr>
      </w:pPr>
      <w:bookmarkStart w:id="117" w:name="_Toc130544820"/>
      <w:r>
        <w:rPr>
          <w:lang w:eastAsia="zh-CN"/>
        </w:rPr>
        <w:lastRenderedPageBreak/>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8" w:name="_MON_1712158361"/>
    <w:bookmarkEnd w:id="118"/>
    <w:p w14:paraId="644D9094" w14:textId="11A8670A" w:rsidR="004428CF" w:rsidRDefault="005614B1">
      <w:pPr>
        <w:pStyle w:val="TH"/>
      </w:pPr>
      <w:r>
        <w:object w:dxaOrig="7655" w:dyaOrig="4817" w14:anchorId="777F711A">
          <v:shape id="_x0000_i1036" type="#_x0000_t75" style="width:382.5pt;height:242.25pt" o:ole="">
            <v:imagedata r:id="rId32" o:title=""/>
          </v:shape>
          <o:OLEObject Type="Embed" ProgID="Word.Picture.8" ShapeID="_x0000_i1036" DrawAspect="Content" ObjectID="_1741172802" r:id="rId33"/>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126105B" w14:textId="55DF2134" w:rsidR="002972B5" w:rsidRDefault="002972B5" w:rsidP="002972B5">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sidR="00C81A1E">
        <w:rPr>
          <w:lang w:eastAsia="zh-CN"/>
        </w:rPr>
        <w:t xml:space="preserve"> or equivalent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3D3840EB" w14:textId="77777777" w:rsidR="00911F03" w:rsidRDefault="00911F03" w:rsidP="00911F0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321F5E53" w14:textId="77777777" w:rsidR="00911F03" w:rsidRDefault="00911F03" w:rsidP="00911F03">
      <w:pPr>
        <w:pStyle w:val="B10"/>
      </w:pPr>
      <w:r>
        <w:rPr>
          <w:lang w:eastAsia="zh-CN"/>
        </w:rPr>
        <w:tab/>
        <w:t xml:space="preserve">When the feature </w:t>
      </w:r>
      <w:r>
        <w:t xml:space="preserve">"FeatureRenegotiation" is supported, the HTTP POST request </w:t>
      </w:r>
      <w:r>
        <w:rPr>
          <w:rStyle w:val="B1Char"/>
        </w:rPr>
        <w:t xml:space="preserve">to the </w:t>
      </w:r>
      <w:r>
        <w:t>"Individual AM Policy Association" resource also contains the features supported by the new AMF and the feature related information, if applicable.</w:t>
      </w:r>
    </w:p>
    <w:p w14:paraId="78725FA7" w14:textId="77777777" w:rsidR="00911F03" w:rsidRDefault="00911F03" w:rsidP="00493789">
      <w:pPr>
        <w:pStyle w:val="EditorsNote"/>
        <w:rPr>
          <w:lang w:eastAsia="zh-CN"/>
        </w:rPr>
      </w:pPr>
      <w:r>
        <w:t>Editor's Note: It is FFS whether additional information is required in the feature renegotiation procedure.</w:t>
      </w:r>
    </w:p>
    <w:p w14:paraId="56CC9123" w14:textId="60449552" w:rsidR="00911F03" w:rsidRDefault="00911F03" w:rsidP="00911F0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0E8D525" w14:textId="77777777" w:rsidR="00911F03" w:rsidRDefault="00911F03" w:rsidP="00911F03">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F458F5B" w14:textId="77777777" w:rsidR="00911F03" w:rsidRDefault="00911F03" w:rsidP="00911F03">
      <w:pPr>
        <w:pStyle w:val="B10"/>
      </w:pPr>
      <w:r>
        <w:rPr>
          <w:lang w:eastAsia="zh-CN"/>
        </w:rPr>
        <w:t>5.</w:t>
      </w:r>
      <w:r>
        <w:rPr>
          <w:lang w:eastAsia="zh-CN"/>
        </w:rPr>
        <w:tab/>
      </w:r>
      <w:r>
        <w:t>The PCF sends an HTTP "200 OK" response to the AMF with:</w:t>
      </w:r>
    </w:p>
    <w:p w14:paraId="2A9988A0" w14:textId="77777777" w:rsidR="00911F03" w:rsidRDefault="00911F03" w:rsidP="00911F03">
      <w:pPr>
        <w:pStyle w:val="B2"/>
      </w:pPr>
      <w:r>
        <w:lastRenderedPageBreak/>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5F1B3D29" w14:textId="77777777" w:rsidR="00911F03" w:rsidRDefault="00911F03" w:rsidP="00493789">
      <w:pPr>
        <w:pStyle w:val="B2"/>
      </w:pPr>
      <w:r>
        <w:rPr>
          <w:lang w:eastAsia="zh-CN"/>
        </w:rPr>
        <w:t>b.</w:t>
      </w:r>
      <w:r>
        <w:rPr>
          <w:lang w:eastAsia="zh-CN"/>
        </w:rPr>
        <w:tab/>
        <w:t xml:space="preserve">When the feature </w:t>
      </w:r>
      <w:r>
        <w:t>"FeatureRenegotiation" is supported,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77777777"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choosing the RFSP index in use and provisioning the chosen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25" w:name="_Toc130544821"/>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2A41A045" w14:textId="77777777" w:rsidR="004428CF" w:rsidRDefault="004428CF">
      <w:r>
        <w:t>This procedure is performed when the Access and Mobility control policies are changed.</w:t>
      </w:r>
    </w:p>
    <w:bookmarkStart w:id="126" w:name="_MON_1712158562"/>
    <w:bookmarkEnd w:id="126"/>
    <w:p w14:paraId="32AE4AC3" w14:textId="7BC4C434" w:rsidR="004428CF" w:rsidRDefault="00FB7FD6">
      <w:pPr>
        <w:pStyle w:val="TH"/>
      </w:pPr>
      <w:r>
        <w:object w:dxaOrig="7937" w:dyaOrig="5555" w14:anchorId="4671D6AC">
          <v:shape id="_x0000_i1037" type="#_x0000_t75" style="width:398.25pt;height:280.5pt" o:ole="">
            <v:imagedata r:id="rId34" o:title=""/>
          </v:shape>
          <o:OLEObject Type="Embed" ProgID="Word.Picture.8" ShapeID="_x0000_i1037" DrawAspect="Content" ObjectID="_1741172803" r:id="rId35"/>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lastRenderedPageBreak/>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77777777"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t>The AMF deploys the Access and Mobility control policy information if received which includes, e.g. storing the Service Area Restrictions, provisioning the Service Area Restrictions to the UE and/or</w:t>
      </w:r>
      <w:r w:rsidRPr="001163EF">
        <w:t xml:space="preserve"> </w:t>
      </w:r>
      <w:r>
        <w:t>choosing the RFSP index in use and</w:t>
      </w:r>
      <w:r>
        <w:rPr>
          <w:lang w:eastAsia="zh-CN"/>
        </w:rPr>
        <w:t xml:space="preserve"> provisioning the chosen RFSP index and Service Area Restrictions to the NG-RAN when the UE is registered in the 3GPP access.</w:t>
      </w:r>
    </w:p>
    <w:p w14:paraId="428DE330" w14:textId="77777777" w:rsidR="004428CF" w:rsidRDefault="004428CF">
      <w:pPr>
        <w:pStyle w:val="Heading3"/>
        <w:rPr>
          <w:lang w:eastAsia="zh-CN"/>
        </w:rPr>
      </w:pPr>
      <w:bookmarkStart w:id="133" w:name="_Toc130544822"/>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30544823"/>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78B0DABF" w14:textId="77777777" w:rsidR="00F4186D" w:rsidRDefault="00F4186D" w:rsidP="00493789">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p w14:paraId="3C0CB982" w14:textId="3D7CBFC0" w:rsidR="004428CF" w:rsidRDefault="00B5391B">
      <w:pPr>
        <w:pStyle w:val="TH"/>
      </w:pPr>
      <w:r w:rsidRPr="00F80CB2">
        <w:rPr>
          <w:rFonts w:eastAsia="Times New Roman"/>
        </w:rPr>
        <w:object w:dxaOrig="8408" w:dyaOrig="6893" w14:anchorId="7A8A09B5">
          <v:shape id="_x0000_i1038" type="#_x0000_t75" style="width:421.5pt;height:344.25pt" o:ole="">
            <v:imagedata r:id="rId36" o:title=""/>
          </v:shape>
          <o:OLEObject Type="Embed" ProgID="Word.Picture.8" ShapeID="_x0000_i1038" DrawAspect="Content" ObjectID="_1741172804" r:id="rId37"/>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1" w:name="_Toc28005439"/>
      <w:bookmarkStart w:id="142" w:name="_Toc36038111"/>
      <w:bookmarkStart w:id="143" w:name="_Toc45133308"/>
      <w:bookmarkStart w:id="144" w:name="_Toc51762136"/>
      <w:bookmarkStart w:id="145" w:name="_Toc59016541"/>
      <w:bookmarkStart w:id="146" w:name="_Toc68167510"/>
      <w:r>
        <w:rPr>
          <w:rFonts w:hint="eastAsia"/>
          <w:lang w:eastAsia="zh-CN"/>
        </w:rPr>
        <w:lastRenderedPageBreak/>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7" w:name="_Toc130544824"/>
      <w:r>
        <w:rPr>
          <w:lang w:eastAsia="zh-CN"/>
        </w:rPr>
        <w:t>5.1.3.2</w:t>
      </w:r>
      <w:r>
        <w:rPr>
          <w:lang w:eastAsia="zh-CN"/>
        </w:rPr>
        <w:tab/>
      </w:r>
      <w:r>
        <w:t>AM Policy Association Termination initiated by the PCF</w:t>
      </w:r>
      <w:bookmarkEnd w:id="141"/>
      <w:bookmarkEnd w:id="142"/>
      <w:bookmarkEnd w:id="143"/>
      <w:bookmarkEnd w:id="144"/>
      <w:bookmarkEnd w:id="145"/>
      <w:bookmarkEnd w:id="146"/>
      <w:bookmarkEnd w:id="147"/>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8" w:name="_MON_1712325156"/>
    <w:bookmarkEnd w:id="148"/>
    <w:p w14:paraId="000C2CB0" w14:textId="5C83502B" w:rsidR="004428CF" w:rsidRDefault="00511791">
      <w:pPr>
        <w:pStyle w:val="TH"/>
      </w:pPr>
      <w:r>
        <w:object w:dxaOrig="8789" w:dyaOrig="5951" w14:anchorId="09A101DD">
          <v:shape id="_x0000_i1039" type="#_x0000_t75" style="width:438pt;height:300pt" o:ole="">
            <v:imagedata r:id="rId38" o:title=""/>
          </v:shape>
          <o:OLEObject Type="Embed" ProgID="Word.Picture.8" ShapeID="_x0000_i1039" DrawAspect="Content" ObjectID="_1741172805"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lastRenderedPageBreak/>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9" w:name="_Toc28005440"/>
      <w:bookmarkStart w:id="150" w:name="_Toc36038112"/>
      <w:bookmarkStart w:id="151" w:name="_Toc45133309"/>
      <w:bookmarkStart w:id="152" w:name="_Toc51762137"/>
      <w:bookmarkStart w:id="153" w:name="_Toc59016542"/>
      <w:bookmarkStart w:id="154" w:name="_Toc68167511"/>
      <w:bookmarkStart w:id="155" w:name="_Toc130544825"/>
      <w:r>
        <w:rPr>
          <w:lang w:eastAsia="zh-CN"/>
        </w:rPr>
        <w:t>5</w:t>
      </w:r>
      <w:r>
        <w:t>.</w:t>
      </w:r>
      <w:r>
        <w:rPr>
          <w:lang w:eastAsia="zh-CN"/>
        </w:rPr>
        <w:t>2</w:t>
      </w:r>
      <w:r>
        <w:rPr>
          <w:lang w:eastAsia="ja-JP"/>
        </w:rPr>
        <w:tab/>
      </w:r>
      <w:r>
        <w:rPr>
          <w:lang w:eastAsia="zh-CN"/>
        </w:rPr>
        <w:t>SM Policy Association Management</w:t>
      </w:r>
      <w:bookmarkEnd w:id="149"/>
      <w:bookmarkEnd w:id="150"/>
      <w:bookmarkEnd w:id="151"/>
      <w:bookmarkEnd w:id="152"/>
      <w:bookmarkEnd w:id="153"/>
      <w:bookmarkEnd w:id="154"/>
      <w:bookmarkEnd w:id="155"/>
    </w:p>
    <w:p w14:paraId="32B14E4C" w14:textId="77777777" w:rsidR="004428CF" w:rsidRDefault="004428CF">
      <w:pPr>
        <w:pStyle w:val="Heading3"/>
        <w:rPr>
          <w:lang w:eastAsia="zh-CN"/>
        </w:rPr>
      </w:pPr>
      <w:bookmarkStart w:id="156" w:name="_Toc28005441"/>
      <w:bookmarkStart w:id="157" w:name="_Toc36038113"/>
      <w:bookmarkStart w:id="158" w:name="_Toc45133310"/>
      <w:bookmarkStart w:id="159" w:name="_Toc51762138"/>
      <w:bookmarkStart w:id="160" w:name="_Toc59016543"/>
      <w:bookmarkStart w:id="161" w:name="_Toc68167512"/>
      <w:bookmarkStart w:id="162" w:name="_Toc130544826"/>
      <w:r>
        <w:rPr>
          <w:lang w:eastAsia="zh-CN"/>
        </w:rPr>
        <w:t>5.2.1</w:t>
      </w:r>
      <w:r>
        <w:rPr>
          <w:lang w:eastAsia="ja-JP"/>
        </w:rPr>
        <w:tab/>
      </w:r>
      <w:r>
        <w:rPr>
          <w:lang w:eastAsia="zh-CN"/>
        </w:rPr>
        <w:t>SM Policy Association Establishment</w:t>
      </w:r>
      <w:bookmarkEnd w:id="156"/>
      <w:bookmarkEnd w:id="157"/>
      <w:bookmarkEnd w:id="158"/>
      <w:bookmarkEnd w:id="159"/>
      <w:bookmarkEnd w:id="160"/>
      <w:bookmarkEnd w:id="161"/>
      <w:bookmarkEnd w:id="162"/>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pt" o:ole="">
            <v:imagedata r:id="rId40" o:title=""/>
          </v:shape>
          <o:OLEObject Type="Embed" ProgID="Visio.Drawing.15" ShapeID="_x0000_i1040" DrawAspect="Content" ObjectID="_1741172806"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3" w:name="_Hlk489346276"/>
      <w:r>
        <w:t xml:space="preserve"> </w:t>
      </w:r>
      <w:bookmarkEnd w:id="163"/>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7449DB98" w14:textId="77777777" w:rsidR="00963467" w:rsidRDefault="00963467" w:rsidP="00963467">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w:t>
      </w:r>
      <w:r>
        <w:rPr>
          <w:lang w:eastAsia="zh-CN"/>
        </w:rPr>
        <w:lastRenderedPageBreak/>
        <w:t>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260BF5BC" w14:textId="4A05C168" w:rsidR="001F4140" w:rsidRDefault="001F4140" w:rsidP="001F4140">
      <w:pPr>
        <w:pStyle w:val="B10"/>
        <w:rPr>
          <w:lang w:val="en-US" w:eastAsia="zh-CN"/>
        </w:rPr>
      </w:pPr>
      <w:r>
        <w:tab/>
      </w:r>
      <w:r>
        <w:rPr>
          <w:lang w:eastAsia="zh-CN"/>
        </w:rPr>
        <w:t xml:space="preserve">When the feature "TimeSensitiveNetworking" or "TimeSensitiveCommunication" is supported and the PCF detects that the request relates </w:t>
      </w:r>
      <w:r>
        <w:t xml:space="preserve">to SM Policy Association enabling integration with TSN or TSC or Deterministic Networking </w:t>
      </w:r>
      <w:r>
        <w:rPr>
          <w:lang w:eastAsia="zh-CN"/>
        </w:rPr>
        <w:t>based on local configuration (e.g. the received DNN and S-NSSAI), the PCF provides the "TSN_BRIDGE_INFO" policy control request trigger to the SMF to receive TSC user plane node information (5GS Bridge/Router information)</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xml:space="preserve"> 4, 5 did </w:t>
      </w:r>
      <w:r>
        <w:rPr>
          <w:lang w:eastAsia="zh-CN"/>
        </w:rPr>
        <w:lastRenderedPageBreak/>
        <w:t>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4" w:name="_Toc28005442"/>
      <w:bookmarkStart w:id="165" w:name="_Toc36038114"/>
      <w:bookmarkStart w:id="166" w:name="_Toc45133311"/>
      <w:bookmarkStart w:id="167" w:name="_Toc51762139"/>
      <w:bookmarkStart w:id="168" w:name="_Toc59016544"/>
      <w:bookmarkStart w:id="169" w:name="_Toc68167513"/>
      <w:bookmarkStart w:id="170" w:name="_Toc130544827"/>
      <w:r>
        <w:rPr>
          <w:lang w:eastAsia="zh-CN"/>
        </w:rPr>
        <w:t>5.2.2</w:t>
      </w:r>
      <w:r>
        <w:rPr>
          <w:lang w:eastAsia="ja-JP"/>
        </w:rPr>
        <w:tab/>
      </w:r>
      <w:r>
        <w:rPr>
          <w:lang w:eastAsia="zh-CN"/>
        </w:rPr>
        <w:t>SM Policy Association Modification</w:t>
      </w:r>
      <w:bookmarkEnd w:id="164"/>
      <w:bookmarkEnd w:id="165"/>
      <w:bookmarkEnd w:id="166"/>
      <w:bookmarkEnd w:id="167"/>
      <w:bookmarkEnd w:id="168"/>
      <w:bookmarkEnd w:id="169"/>
      <w:bookmarkEnd w:id="170"/>
    </w:p>
    <w:p w14:paraId="46DC92DE" w14:textId="77777777" w:rsidR="004428CF" w:rsidRDefault="004428CF">
      <w:pPr>
        <w:pStyle w:val="Heading4"/>
        <w:rPr>
          <w:lang w:eastAsia="zh-CN"/>
        </w:rPr>
      </w:pPr>
      <w:bookmarkStart w:id="171" w:name="_Toc28005443"/>
      <w:bookmarkStart w:id="172" w:name="_Toc36038115"/>
      <w:bookmarkStart w:id="173" w:name="_Toc45133312"/>
      <w:bookmarkStart w:id="174" w:name="_Toc51762140"/>
      <w:bookmarkStart w:id="175" w:name="_Toc59016545"/>
      <w:bookmarkStart w:id="176" w:name="_Toc68167514"/>
      <w:bookmarkStart w:id="177" w:name="_Toc130544828"/>
      <w:r>
        <w:rPr>
          <w:lang w:eastAsia="zh-CN"/>
        </w:rPr>
        <w:t>5.2.2.1</w:t>
      </w:r>
      <w:r>
        <w:rPr>
          <w:lang w:eastAsia="ja-JP"/>
        </w:rPr>
        <w:tab/>
      </w:r>
      <w:r>
        <w:rPr>
          <w:lang w:eastAsia="zh-CN"/>
        </w:rPr>
        <w:t>General</w:t>
      </w:r>
      <w:bookmarkEnd w:id="171"/>
      <w:bookmarkEnd w:id="172"/>
      <w:bookmarkEnd w:id="173"/>
      <w:bookmarkEnd w:id="174"/>
      <w:bookmarkEnd w:id="175"/>
      <w:bookmarkEnd w:id="176"/>
      <w:bookmarkEnd w:id="177"/>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8" w:name="_Toc28005444"/>
      <w:bookmarkStart w:id="179" w:name="_Toc36038116"/>
      <w:bookmarkStart w:id="180" w:name="_Toc45133313"/>
      <w:bookmarkStart w:id="181" w:name="_Toc51762141"/>
      <w:bookmarkStart w:id="182" w:name="_Toc59016546"/>
      <w:bookmarkStart w:id="183" w:name="_Toc68167515"/>
      <w:bookmarkStart w:id="184" w:name="_Toc130544829"/>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8"/>
      <w:bookmarkEnd w:id="179"/>
      <w:bookmarkEnd w:id="180"/>
      <w:bookmarkEnd w:id="181"/>
      <w:bookmarkEnd w:id="182"/>
      <w:bookmarkEnd w:id="183"/>
      <w:bookmarkEnd w:id="184"/>
    </w:p>
    <w:p w14:paraId="32B0EAE2" w14:textId="77777777" w:rsidR="004428CF" w:rsidRDefault="004428CF">
      <w:pPr>
        <w:pStyle w:val="Heading5"/>
      </w:pPr>
      <w:bookmarkStart w:id="185" w:name="_Toc28005445"/>
      <w:bookmarkStart w:id="186" w:name="_Toc36038117"/>
      <w:bookmarkStart w:id="187" w:name="_Toc45133314"/>
      <w:bookmarkStart w:id="188" w:name="_Toc51762142"/>
      <w:bookmarkStart w:id="189" w:name="_Toc59016547"/>
      <w:bookmarkStart w:id="190" w:name="_Toc68167516"/>
      <w:bookmarkStart w:id="191" w:name="_Toc130544830"/>
      <w:r>
        <w:t>5.2.2.2.1</w:t>
      </w:r>
      <w:r>
        <w:rPr>
          <w:lang w:eastAsia="ja-JP"/>
        </w:rPr>
        <w:tab/>
      </w:r>
      <w:r>
        <w:t>Interactions between SMF, PCF and CHF</w:t>
      </w:r>
      <w:bookmarkEnd w:id="185"/>
      <w:bookmarkEnd w:id="186"/>
      <w:bookmarkEnd w:id="187"/>
      <w:bookmarkEnd w:id="188"/>
      <w:bookmarkEnd w:id="189"/>
      <w:bookmarkEnd w:id="190"/>
      <w:bookmarkEnd w:id="191"/>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2" w:name="_MON_1694289324"/>
    <w:bookmarkEnd w:id="192"/>
    <w:p w14:paraId="66990B47" w14:textId="4F781BF1" w:rsidR="004428CF" w:rsidRDefault="006C17D1">
      <w:pPr>
        <w:pStyle w:val="TH"/>
        <w:rPr>
          <w:lang w:eastAsia="ja-JP"/>
        </w:rPr>
      </w:pPr>
      <w:r>
        <w:rPr>
          <w:lang w:eastAsia="ja-JP"/>
        </w:rPr>
        <w:object w:dxaOrig="9645" w:dyaOrig="8679" w14:anchorId="3D517FBB">
          <v:shape id="_x0000_i1041" type="#_x0000_t75" style="width:405.75pt;height:316.5pt" o:ole="">
            <v:imagedata r:id="rId42" o:title="" cropbottom="21330f"/>
          </v:shape>
          <o:OLEObject Type="Embed" ProgID="Word.Picture.8" ShapeID="_x0000_i1041" DrawAspect="Content" ObjectID="_1741172807" r:id="rId43"/>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3" w:name="_Toc28005446"/>
      <w:bookmarkStart w:id="194" w:name="_Toc36038118"/>
      <w:bookmarkStart w:id="195" w:name="_Toc45133315"/>
      <w:bookmarkStart w:id="196" w:name="_Toc51762143"/>
      <w:bookmarkStart w:id="197" w:name="_Toc59016548"/>
      <w:bookmarkStart w:id="198" w:name="_Toc68167517"/>
      <w:bookmarkStart w:id="199" w:name="_Toc130544831"/>
      <w:r>
        <w:rPr>
          <w:lang w:eastAsia="zh-CN"/>
        </w:rPr>
        <w:t>5.2.</w:t>
      </w:r>
      <w:r>
        <w:t>2.2.2</w:t>
      </w:r>
      <w:r>
        <w:rPr>
          <w:lang w:eastAsia="ja-JP"/>
        </w:rPr>
        <w:tab/>
      </w:r>
      <w:r>
        <w:t xml:space="preserve">Interactions between </w:t>
      </w:r>
      <w:r>
        <w:rPr>
          <w:lang w:eastAsia="zh-CN"/>
        </w:rPr>
        <w:t>PCF, AF and UDR</w:t>
      </w:r>
      <w:bookmarkEnd w:id="193"/>
      <w:bookmarkEnd w:id="194"/>
      <w:bookmarkEnd w:id="195"/>
      <w:bookmarkEnd w:id="196"/>
      <w:bookmarkEnd w:id="197"/>
      <w:bookmarkEnd w:id="198"/>
      <w:bookmarkEnd w:id="199"/>
    </w:p>
    <w:p w14:paraId="0EB62461" w14:textId="77777777" w:rsidR="004428CF" w:rsidRDefault="004428CF">
      <w:pPr>
        <w:pStyle w:val="Heading6"/>
      </w:pPr>
      <w:bookmarkStart w:id="200" w:name="_Toc28005447"/>
      <w:bookmarkStart w:id="201" w:name="_Toc36038119"/>
      <w:bookmarkStart w:id="202" w:name="_Toc45133316"/>
      <w:bookmarkStart w:id="203" w:name="_Toc51762144"/>
      <w:bookmarkStart w:id="204" w:name="_Toc59016549"/>
      <w:bookmarkStart w:id="205" w:name="_Toc68167518"/>
      <w:bookmarkStart w:id="206" w:name="_Toc130544832"/>
      <w:r>
        <w:t>5.2.2.2.2.1</w:t>
      </w:r>
      <w:r>
        <w:rPr>
          <w:lang w:eastAsia="ja-JP"/>
        </w:rPr>
        <w:tab/>
      </w:r>
      <w:r>
        <w:t>AF Session Establishment</w:t>
      </w:r>
      <w:bookmarkEnd w:id="200"/>
      <w:bookmarkEnd w:id="201"/>
      <w:bookmarkEnd w:id="202"/>
      <w:bookmarkEnd w:id="203"/>
      <w:bookmarkEnd w:id="204"/>
      <w:bookmarkEnd w:id="205"/>
      <w:bookmarkEnd w:id="206"/>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25pt;height:413.25pt" o:ole="">
            <v:imagedata r:id="rId44" o:title=""/>
          </v:shape>
          <o:OLEObject Type="Embed" ProgID="Word.Picture.8" ShapeID="_x0000_i1042" DrawAspect="Content" ObjectID="_1741172808"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5473784" w14:textId="0C58C5E4" w:rsidR="00963467" w:rsidRDefault="00963467" w:rsidP="00963467">
      <w:pPr>
        <w:pStyle w:val="B10"/>
      </w:pPr>
      <w:r>
        <w:tab/>
        <w:t xml:space="preserve">If the "TimeSensitiveNetworking" feature is supported the TSN AF or TSCTSF may subscribe to notification of DS-TT PMIC and/or NW-TT PMIC(s) and/or </w:t>
      </w:r>
      <w:r>
        <w:rPr>
          <w:rFonts w:hint="eastAsia"/>
          <w:lang w:eastAsia="zh-CN"/>
        </w:rPr>
        <w:t>U</w:t>
      </w:r>
      <w:r>
        <w:t xml:space="preserve">MIC availability. The TSN AF or TSCTSF may also provide TSC Assistance Container and QoS related data and/or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7" w:name="_Toc28005448"/>
      <w:bookmarkStart w:id="208" w:name="_Toc36038120"/>
      <w:bookmarkStart w:id="209" w:name="_Toc45133317"/>
      <w:bookmarkStart w:id="210" w:name="_Toc51762145"/>
      <w:bookmarkStart w:id="211" w:name="_Toc59016550"/>
      <w:bookmarkStart w:id="212" w:name="_Toc68167519"/>
      <w:bookmarkStart w:id="213" w:name="_Toc130544833"/>
      <w:r>
        <w:rPr>
          <w:lang w:eastAsia="zh-CN"/>
        </w:rPr>
        <w:t>5.2.2.2.2.2</w:t>
      </w:r>
      <w:r>
        <w:rPr>
          <w:lang w:eastAsia="ja-JP"/>
        </w:rPr>
        <w:tab/>
      </w:r>
      <w:r>
        <w:rPr>
          <w:lang w:eastAsia="zh-CN"/>
        </w:rPr>
        <w:t>AF Session Modification</w:t>
      </w:r>
      <w:bookmarkEnd w:id="207"/>
      <w:bookmarkEnd w:id="208"/>
      <w:bookmarkEnd w:id="209"/>
      <w:bookmarkEnd w:id="210"/>
      <w:bookmarkEnd w:id="211"/>
      <w:bookmarkEnd w:id="212"/>
      <w:bookmarkEnd w:id="213"/>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rPr>
          <w:lang w:eastAsia="ja-JP"/>
        </w:rPr>
        <w:object w:dxaOrig="9639" w:dyaOrig="8786" w14:anchorId="014191A1">
          <v:shape id="_x0000_i1043" type="#_x0000_t75" style="width:413.25pt;height:413.25pt" o:ole="">
            <v:imagedata r:id="rId46" o:title=""/>
          </v:shape>
          <o:OLEObject Type="Embed" ProgID="Word.Picture.8" ShapeID="_x0000_i1043" DrawAspect="Content" ObjectID="_1741172809"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44AC736D" w:rsidR="00963467" w:rsidRDefault="00963467" w:rsidP="00963467">
      <w:pPr>
        <w:pStyle w:val="B10"/>
        <w:ind w:hanging="1"/>
      </w:pPr>
      <w:r>
        <w:t xml:space="preserve">If the "TimeSensitiveNetworking" feature is supported the AF may also update the TSC Assistance Container and QoS related data and/or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5" w:name="_Toc28005449"/>
      <w:bookmarkStart w:id="216" w:name="_Toc36038121"/>
      <w:bookmarkStart w:id="217" w:name="_Toc45133318"/>
      <w:bookmarkStart w:id="218" w:name="_Toc51762146"/>
      <w:bookmarkStart w:id="219" w:name="_Toc59016551"/>
      <w:bookmarkStart w:id="220" w:name="_Toc68167520"/>
      <w:bookmarkStart w:id="221" w:name="_Toc130544834"/>
      <w:r>
        <w:t>5.2.2.2.2.3</w:t>
      </w:r>
      <w:r>
        <w:rPr>
          <w:lang w:eastAsia="ja-JP"/>
        </w:rPr>
        <w:tab/>
      </w:r>
      <w:r>
        <w:t>AF Session Termination</w:t>
      </w:r>
      <w:bookmarkEnd w:id="215"/>
      <w:bookmarkEnd w:id="216"/>
      <w:bookmarkEnd w:id="217"/>
      <w:bookmarkEnd w:id="218"/>
      <w:bookmarkEnd w:id="219"/>
      <w:bookmarkEnd w:id="220"/>
      <w:bookmarkEnd w:id="221"/>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2" w:name="_MON_1713076310"/>
    <w:bookmarkEnd w:id="222"/>
    <w:p w14:paraId="360F64B8" w14:textId="52F169E9" w:rsidR="004428CF" w:rsidRDefault="00720C29">
      <w:pPr>
        <w:pStyle w:val="TH"/>
        <w:rPr>
          <w:lang w:eastAsia="zh-CN"/>
        </w:rPr>
      </w:pPr>
      <w:r>
        <w:rPr>
          <w:lang w:eastAsia="ja-JP"/>
        </w:rPr>
        <w:object w:dxaOrig="9638" w:dyaOrig="6405" w14:anchorId="19246321">
          <v:shape id="_x0000_i1044" type="#_x0000_t75" style="width:482.25pt;height:321pt" o:ole="">
            <v:imagedata r:id="rId48" o:title=""/>
          </v:shape>
          <o:OLEObject Type="Embed" ProgID="Word.Picture.8" ShapeID="_x0000_i1044" DrawAspect="Content" ObjectID="_1741172810"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3" w:name="_Toc28005450"/>
      <w:bookmarkStart w:id="224" w:name="_Toc36038122"/>
      <w:bookmarkStart w:id="225" w:name="_Toc45133319"/>
      <w:bookmarkStart w:id="226" w:name="_Toc51762147"/>
      <w:bookmarkStart w:id="227" w:name="_Toc59016552"/>
      <w:bookmarkStart w:id="228" w:name="_Toc68167521"/>
      <w:bookmarkStart w:id="229" w:name="_Toc13054483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3"/>
      <w:bookmarkEnd w:id="224"/>
      <w:bookmarkEnd w:id="225"/>
      <w:bookmarkEnd w:id="226"/>
      <w:bookmarkEnd w:id="227"/>
      <w:bookmarkEnd w:id="228"/>
      <w:bookmarkEnd w:id="229"/>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5" type="#_x0000_t75" style="width:417pt;height:661.5pt" o:ole="">
            <v:imagedata r:id="rId50" o:title=""/>
          </v:shape>
          <o:OLEObject Type="Embed" ProgID="Word.Picture.8" ShapeID="_x0000_i1045" DrawAspect="Content" ObjectID="_1741172811" r:id="rId51"/>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0" w:name="_Hlk51254431"/>
      <w:r>
        <w:t>or an error is reported</w:t>
      </w:r>
      <w:bookmarkEnd w:id="230"/>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55AF5426" w14:textId="51B7471A" w:rsidR="001F4140" w:rsidRDefault="001F4140" w:rsidP="001F4140">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during PDU session establishment </w:t>
      </w:r>
      <w:r>
        <w:t>TSC user plane node</w:t>
      </w:r>
      <w:r>
        <w:rPr>
          <w:lang w:eastAsia="zh-CN"/>
        </w:rPr>
        <w:t xml:space="preserve"> information (port number for the device side corresponding to the PDU session, DS-TT MAC address, if applicable, </w:t>
      </w:r>
      <w:r w:rsidRPr="009D25C0">
        <w:rPr>
          <w:lang w:eastAsia="zh-CN"/>
        </w:rPr>
        <w:t>TSC</w:t>
      </w:r>
      <w:r>
        <w:rPr>
          <w:lang w:eastAsia="zh-CN"/>
        </w:rPr>
        <w:t xml:space="preserve">user plane </w:t>
      </w:r>
      <w:r>
        <w:rPr>
          <w:rFonts w:hint="eastAsia"/>
          <w:lang w:eastAsia="zh-CN"/>
        </w:rPr>
        <w:t>n</w:t>
      </w:r>
      <w:r>
        <w:rPr>
          <w:lang w:eastAsia="zh-CN"/>
        </w:rPr>
        <w:t xml:space="preserve">ode Id and UE-DS-TT residence time, if available), and, if available, a UMIC and/or one or more PMIC(s) to the PCF, or, during PDU session modification procedures, updated </w:t>
      </w:r>
      <w:r>
        <w:rPr>
          <w:rFonts w:hint="eastAsia"/>
          <w:lang w:eastAsia="zh-CN"/>
        </w:rPr>
        <w:t>U</w:t>
      </w:r>
      <w:r>
        <w:rPr>
          <w:lang w:eastAsia="zh-CN"/>
        </w:rPr>
        <w:t>MIC and/or PMIC(s). In case of Deterministic Networking, the SMF may also provide the MTU size for IPv4 and the MTU size for IPv6 as part of TSC user plane node information.</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31"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31"/>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645AB98A" w14:textId="7F2F9346" w:rsidR="001F4140" w:rsidRDefault="001F4140" w:rsidP="001F4140">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lastRenderedPageBreak/>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2" w:name="_Toc28005451"/>
      <w:bookmarkStart w:id="233" w:name="_Toc36038123"/>
      <w:bookmarkStart w:id="234" w:name="_Toc45133320"/>
      <w:bookmarkStart w:id="235" w:name="_Toc51762148"/>
      <w:bookmarkStart w:id="236" w:name="_Toc59016553"/>
      <w:bookmarkStart w:id="237" w:name="_Toc68167522"/>
      <w:bookmarkStart w:id="238" w:name="_Toc130544836"/>
      <w:r>
        <w:rPr>
          <w:lang w:eastAsia="zh-CN"/>
        </w:rPr>
        <w:t>5.2.3</w:t>
      </w:r>
      <w:r>
        <w:rPr>
          <w:lang w:eastAsia="ja-JP"/>
        </w:rPr>
        <w:tab/>
      </w:r>
      <w:r>
        <w:rPr>
          <w:lang w:eastAsia="zh-CN"/>
        </w:rPr>
        <w:t>SM Policy Association Termination</w:t>
      </w:r>
      <w:bookmarkEnd w:id="232"/>
      <w:bookmarkEnd w:id="233"/>
      <w:bookmarkEnd w:id="234"/>
      <w:bookmarkEnd w:id="235"/>
      <w:bookmarkEnd w:id="236"/>
      <w:bookmarkEnd w:id="237"/>
      <w:bookmarkEnd w:id="238"/>
    </w:p>
    <w:p w14:paraId="42A595C9" w14:textId="77777777" w:rsidR="004428CF" w:rsidRDefault="004428CF">
      <w:pPr>
        <w:pStyle w:val="Heading4"/>
        <w:rPr>
          <w:lang w:eastAsia="zh-CN"/>
        </w:rPr>
      </w:pPr>
      <w:bookmarkStart w:id="239" w:name="_Toc28005452"/>
      <w:bookmarkStart w:id="240" w:name="_Toc36038124"/>
      <w:bookmarkStart w:id="241" w:name="_Toc45133321"/>
      <w:bookmarkStart w:id="242" w:name="_Toc51762149"/>
      <w:bookmarkStart w:id="243" w:name="_Toc59016554"/>
      <w:bookmarkStart w:id="244" w:name="_Toc68167523"/>
      <w:bookmarkStart w:id="245" w:name="_Toc130544837"/>
      <w:r>
        <w:rPr>
          <w:lang w:eastAsia="zh-CN"/>
        </w:rPr>
        <w:t>5.2.3.1</w:t>
      </w:r>
      <w:r>
        <w:rPr>
          <w:lang w:eastAsia="ja-JP"/>
        </w:rPr>
        <w:tab/>
      </w:r>
      <w:r>
        <w:rPr>
          <w:lang w:eastAsia="zh-CN"/>
        </w:rPr>
        <w:t>SM Policy Association Termination initiated</w:t>
      </w:r>
      <w:r>
        <w:t xml:space="preserve"> by the </w:t>
      </w:r>
      <w:r>
        <w:rPr>
          <w:lang w:eastAsia="zh-CN"/>
        </w:rPr>
        <w:t>SMF</w:t>
      </w:r>
      <w:bookmarkEnd w:id="239"/>
      <w:bookmarkEnd w:id="240"/>
      <w:bookmarkEnd w:id="241"/>
      <w:bookmarkEnd w:id="242"/>
      <w:bookmarkEnd w:id="243"/>
      <w:bookmarkEnd w:id="244"/>
      <w:bookmarkEnd w:id="245"/>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6" type="#_x0000_t75" style="width:450.75pt;height:603.75pt" o:ole="">
            <v:imagedata r:id="rId52" o:title=""/>
          </v:shape>
          <o:OLEObject Type="Embed" ProgID="Visio.Drawing.15" ShapeID="_x0000_i1046" DrawAspect="Content" ObjectID="_1741172812" r:id="rId53"/>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6" w:name="_Toc28005453"/>
      <w:bookmarkStart w:id="247" w:name="_Toc36038125"/>
      <w:bookmarkStart w:id="248" w:name="_Toc45133322"/>
      <w:bookmarkStart w:id="249" w:name="_Toc51762150"/>
      <w:bookmarkStart w:id="250" w:name="_Toc59016555"/>
      <w:bookmarkStart w:id="251" w:name="_Toc68167524"/>
      <w:bookmarkStart w:id="252" w:name="_Toc130544838"/>
      <w:r>
        <w:rPr>
          <w:lang w:eastAsia="zh-CN"/>
        </w:rPr>
        <w:t>5.2.3.2</w:t>
      </w:r>
      <w:r>
        <w:rPr>
          <w:lang w:eastAsia="ja-JP"/>
        </w:rPr>
        <w:tab/>
      </w:r>
      <w:r>
        <w:rPr>
          <w:lang w:eastAsia="zh-CN"/>
        </w:rPr>
        <w:t>SM Policy Association Termination initiated</w:t>
      </w:r>
      <w:r>
        <w:t xml:space="preserve"> by the </w:t>
      </w:r>
      <w:r>
        <w:rPr>
          <w:lang w:eastAsia="zh-CN"/>
        </w:rPr>
        <w:t>PCF</w:t>
      </w:r>
      <w:bookmarkEnd w:id="246"/>
      <w:bookmarkEnd w:id="247"/>
      <w:bookmarkEnd w:id="248"/>
      <w:bookmarkEnd w:id="249"/>
      <w:bookmarkEnd w:id="250"/>
      <w:bookmarkEnd w:id="251"/>
      <w:bookmarkEnd w:id="252"/>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3" w:name="_MON_1603787937"/>
    <w:bookmarkEnd w:id="253"/>
    <w:p w14:paraId="354D4445" w14:textId="77777777" w:rsidR="004428CF" w:rsidRDefault="004428CF">
      <w:pPr>
        <w:pStyle w:val="TH"/>
        <w:rPr>
          <w:lang w:eastAsia="zh-CN"/>
        </w:rPr>
      </w:pPr>
      <w:r>
        <w:rPr>
          <w:lang w:eastAsia="ja-JP"/>
        </w:rPr>
        <w:object w:dxaOrig="9923" w:dyaOrig="6518" w14:anchorId="00ABE995">
          <v:shape id="_x0000_i1047" type="#_x0000_t75" style="width:414pt;height:201pt" o:ole="">
            <v:imagedata r:id="rId54" o:title="" cropbottom="17101f"/>
          </v:shape>
          <o:OLEObject Type="Embed" ProgID="Word.Picture.8" ShapeID="_x0000_i1047" DrawAspect="Content" ObjectID="_1741172813" r:id="rId55"/>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4" w:name="_Hlk489274230"/>
      <w:r>
        <w:rPr>
          <w:lang w:eastAsia="zh-CN"/>
        </w:rPr>
        <w:t>terminate a PDU session</w:t>
      </w:r>
      <w:bookmarkEnd w:id="254"/>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5" w:name="_Toc28005454"/>
      <w:bookmarkStart w:id="256" w:name="_Toc36038126"/>
      <w:bookmarkStart w:id="257" w:name="_Toc45133323"/>
      <w:bookmarkStart w:id="258" w:name="_Toc51762151"/>
      <w:bookmarkStart w:id="259" w:name="_Toc59016556"/>
      <w:bookmarkStart w:id="260" w:name="_Toc68167525"/>
      <w:bookmarkStart w:id="261" w:name="_Toc130544839"/>
      <w:r>
        <w:rPr>
          <w:lang w:eastAsia="zh-CN"/>
        </w:rPr>
        <w:t>5</w:t>
      </w:r>
      <w:r>
        <w:t>.</w:t>
      </w:r>
      <w:r>
        <w:rPr>
          <w:lang w:eastAsia="zh-CN"/>
        </w:rPr>
        <w:t>3</w:t>
      </w:r>
      <w:r>
        <w:rPr>
          <w:lang w:eastAsia="ja-JP"/>
        </w:rPr>
        <w:tab/>
      </w:r>
      <w:r>
        <w:rPr>
          <w:lang w:eastAsia="zh-CN"/>
        </w:rPr>
        <w:t xml:space="preserve">Spending Limit </w:t>
      </w:r>
      <w:r>
        <w:t>Procedures</w:t>
      </w:r>
      <w:bookmarkEnd w:id="255"/>
      <w:bookmarkEnd w:id="256"/>
      <w:bookmarkEnd w:id="257"/>
      <w:bookmarkEnd w:id="258"/>
      <w:bookmarkEnd w:id="259"/>
      <w:bookmarkEnd w:id="260"/>
      <w:bookmarkEnd w:id="261"/>
    </w:p>
    <w:p w14:paraId="3E4EB260" w14:textId="77777777" w:rsidR="004428CF" w:rsidRDefault="004428CF">
      <w:pPr>
        <w:pStyle w:val="Heading3"/>
        <w:rPr>
          <w:lang w:eastAsia="zh-CN"/>
        </w:rPr>
      </w:pPr>
      <w:bookmarkStart w:id="262" w:name="_Toc28005455"/>
      <w:bookmarkStart w:id="263" w:name="_Toc36038127"/>
      <w:bookmarkStart w:id="264" w:name="_Toc45133324"/>
      <w:bookmarkStart w:id="265" w:name="_Toc51762152"/>
      <w:bookmarkStart w:id="266" w:name="_Toc59016557"/>
      <w:bookmarkStart w:id="267" w:name="_Toc68167526"/>
      <w:bookmarkStart w:id="268" w:name="_Toc130544840"/>
      <w:r>
        <w:rPr>
          <w:lang w:eastAsia="zh-CN"/>
        </w:rPr>
        <w:t>5.3.1</w:t>
      </w:r>
      <w:r>
        <w:rPr>
          <w:lang w:eastAsia="zh-CN"/>
        </w:rPr>
        <w:tab/>
        <w:t>General</w:t>
      </w:r>
      <w:bookmarkEnd w:id="262"/>
      <w:bookmarkEnd w:id="263"/>
      <w:bookmarkEnd w:id="264"/>
      <w:bookmarkEnd w:id="265"/>
      <w:bookmarkEnd w:id="266"/>
      <w:bookmarkEnd w:id="267"/>
      <w:bookmarkEnd w:id="268"/>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9" w:name="_Toc28005456"/>
      <w:bookmarkStart w:id="270" w:name="_Toc36038128"/>
      <w:bookmarkStart w:id="271" w:name="_Toc45133325"/>
      <w:bookmarkStart w:id="272" w:name="_Toc51762153"/>
      <w:bookmarkStart w:id="273" w:name="_Toc59016558"/>
      <w:bookmarkStart w:id="274" w:name="_Toc68167527"/>
      <w:bookmarkStart w:id="275" w:name="_Toc130544841"/>
      <w:r>
        <w:rPr>
          <w:lang w:eastAsia="zh-CN"/>
        </w:rPr>
        <w:t>5</w:t>
      </w:r>
      <w:r>
        <w:t>.</w:t>
      </w:r>
      <w:r>
        <w:rPr>
          <w:lang w:eastAsia="zh-CN"/>
        </w:rPr>
        <w:t>3</w:t>
      </w:r>
      <w:r>
        <w:t>.</w:t>
      </w:r>
      <w:r>
        <w:rPr>
          <w:lang w:eastAsia="zh-CN"/>
        </w:rPr>
        <w:t>2</w:t>
      </w:r>
      <w:r>
        <w:tab/>
        <w:t>Initial Spending Limit Report Request</w:t>
      </w:r>
      <w:bookmarkEnd w:id="269"/>
      <w:bookmarkEnd w:id="270"/>
      <w:bookmarkEnd w:id="271"/>
      <w:bookmarkEnd w:id="272"/>
      <w:bookmarkEnd w:id="273"/>
      <w:bookmarkEnd w:id="274"/>
      <w:bookmarkEnd w:id="275"/>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6" w:name="_MON_1587576185"/>
    <w:bookmarkEnd w:id="276"/>
    <w:p w14:paraId="6D8D6B2E" w14:textId="77777777" w:rsidR="004428CF" w:rsidRDefault="004428CF">
      <w:pPr>
        <w:pStyle w:val="TH"/>
        <w:rPr>
          <w:lang w:eastAsia="zh-CN"/>
        </w:rPr>
      </w:pPr>
      <w:r>
        <w:object w:dxaOrig="7245" w:dyaOrig="3821" w14:anchorId="5E2CAE54">
          <v:shape id="_x0000_i1048" type="#_x0000_t75" style="width:363pt;height:189.75pt" o:ole="">
            <v:imagedata r:id="rId56" o:title=""/>
          </v:shape>
          <o:OLEObject Type="Embed" ProgID="Word.Document.8" ShapeID="_x0000_i1048" DrawAspect="Content" ObjectID="_1741172814" r:id="rId57">
            <o:FieldCodes>\s</o:FieldCodes>
          </o:OLEObject>
        </w:object>
      </w:r>
    </w:p>
    <w:p w14:paraId="6555BD2B" w14:textId="77777777" w:rsidR="004428CF" w:rsidRDefault="004428CF">
      <w:pPr>
        <w:pStyle w:val="TF"/>
        <w:rPr>
          <w:lang w:eastAsia="zh-CN"/>
        </w:rPr>
      </w:pPr>
      <w:bookmarkStart w:id="277" w:name="OLE_LINK9"/>
      <w:bookmarkStart w:id="278" w:name="OLE_LINK10"/>
      <w:r>
        <w:t>Figure 5.3.2-1: Initial Spending Limit Report Request</w:t>
      </w:r>
      <w:bookmarkEnd w:id="277"/>
      <w:bookmarkEnd w:id="278"/>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9" w:name="_Toc28005457"/>
      <w:bookmarkStart w:id="280" w:name="_Toc36038129"/>
      <w:bookmarkStart w:id="281" w:name="_Toc45133326"/>
      <w:bookmarkStart w:id="282" w:name="_Toc51762154"/>
      <w:bookmarkStart w:id="283" w:name="_Toc59016559"/>
      <w:bookmarkStart w:id="284" w:name="_Toc68167528"/>
      <w:bookmarkStart w:id="285" w:name="_Toc130544842"/>
      <w:r>
        <w:rPr>
          <w:lang w:eastAsia="zh-CN"/>
        </w:rPr>
        <w:t>5.3</w:t>
      </w:r>
      <w:r>
        <w:t>.</w:t>
      </w:r>
      <w:r>
        <w:rPr>
          <w:lang w:eastAsia="zh-CN"/>
        </w:rPr>
        <w:t>3</w:t>
      </w:r>
      <w:r>
        <w:tab/>
        <w:t>Intermediate Spending Limit Report Request</w:t>
      </w:r>
      <w:bookmarkEnd w:id="279"/>
      <w:bookmarkEnd w:id="280"/>
      <w:bookmarkEnd w:id="281"/>
      <w:bookmarkEnd w:id="282"/>
      <w:bookmarkEnd w:id="283"/>
      <w:bookmarkEnd w:id="284"/>
      <w:bookmarkEnd w:id="285"/>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9" type="#_x0000_t75" style="width:363pt;height:189.75pt" o:ole="">
            <v:imagedata r:id="rId58" o:title=""/>
          </v:shape>
          <o:OLEObject Type="Embed" ProgID="Word.Document.8" ShapeID="_x0000_i1049" DrawAspect="Content" ObjectID="_1741172815" r:id="rId59">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6" w:name="_Toc28005458"/>
      <w:bookmarkStart w:id="287" w:name="_Toc36038130"/>
      <w:bookmarkStart w:id="288" w:name="_Toc45133327"/>
      <w:bookmarkStart w:id="289" w:name="_Toc51762155"/>
      <w:bookmarkStart w:id="290" w:name="_Toc59016560"/>
      <w:bookmarkStart w:id="291" w:name="_Toc68167529"/>
      <w:bookmarkStart w:id="292" w:name="_Toc130544843"/>
      <w:r>
        <w:rPr>
          <w:lang w:eastAsia="zh-CN"/>
        </w:rPr>
        <w:t>5.3</w:t>
      </w:r>
      <w:r>
        <w:t>.</w:t>
      </w:r>
      <w:r>
        <w:rPr>
          <w:lang w:eastAsia="zh-CN"/>
        </w:rPr>
        <w:t>4</w:t>
      </w:r>
      <w:r>
        <w:tab/>
        <w:t>Final Spending Limit Report Request</w:t>
      </w:r>
      <w:bookmarkEnd w:id="286"/>
      <w:bookmarkEnd w:id="287"/>
      <w:bookmarkEnd w:id="288"/>
      <w:bookmarkEnd w:id="289"/>
      <w:bookmarkEnd w:id="290"/>
      <w:bookmarkEnd w:id="291"/>
      <w:bookmarkEnd w:id="292"/>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3" w:name="_MON_1589113312"/>
    <w:bookmarkEnd w:id="293"/>
    <w:p w14:paraId="43C8AF99" w14:textId="77777777" w:rsidR="004428CF" w:rsidRDefault="004428CF">
      <w:pPr>
        <w:pStyle w:val="TH"/>
        <w:rPr>
          <w:lang w:eastAsia="zh-CN"/>
        </w:rPr>
      </w:pPr>
      <w:r>
        <w:object w:dxaOrig="7245" w:dyaOrig="3821" w14:anchorId="794F1085">
          <v:shape id="_x0000_i1050" type="#_x0000_t75" style="width:363pt;height:189.75pt" o:ole="">
            <v:imagedata r:id="rId60" o:title=""/>
          </v:shape>
          <o:OLEObject Type="Embed" ProgID="Word.Document.8" ShapeID="_x0000_i1050" DrawAspect="Content" ObjectID="_1741172816" r:id="rId61">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4" w:name="_Toc28005459"/>
      <w:bookmarkStart w:id="295" w:name="_Toc36038131"/>
      <w:bookmarkStart w:id="296" w:name="_Toc45133328"/>
      <w:bookmarkStart w:id="297" w:name="_Toc51762156"/>
      <w:bookmarkStart w:id="298" w:name="_Toc59016561"/>
      <w:bookmarkStart w:id="299" w:name="_Toc68167530"/>
      <w:bookmarkStart w:id="300" w:name="_Toc130544844"/>
      <w:r>
        <w:rPr>
          <w:lang w:eastAsia="zh-CN"/>
        </w:rPr>
        <w:t>5.3</w:t>
      </w:r>
      <w:r>
        <w:t>.</w:t>
      </w:r>
      <w:r>
        <w:rPr>
          <w:lang w:eastAsia="zh-CN"/>
        </w:rPr>
        <w:t>5</w:t>
      </w:r>
      <w:r>
        <w:tab/>
        <w:t>Spending Limit Report</w:t>
      </w:r>
      <w:bookmarkEnd w:id="294"/>
      <w:bookmarkEnd w:id="295"/>
      <w:bookmarkEnd w:id="296"/>
      <w:bookmarkEnd w:id="297"/>
      <w:bookmarkEnd w:id="298"/>
      <w:bookmarkEnd w:id="299"/>
      <w:bookmarkEnd w:id="300"/>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1" w:name="_MON_1589113164"/>
    <w:bookmarkEnd w:id="301"/>
    <w:p w14:paraId="2DE8DE80" w14:textId="77777777" w:rsidR="004428CF" w:rsidRDefault="004428CF">
      <w:pPr>
        <w:pStyle w:val="TH"/>
        <w:rPr>
          <w:lang w:eastAsia="zh-CN"/>
        </w:rPr>
      </w:pPr>
      <w:r>
        <w:object w:dxaOrig="7245" w:dyaOrig="3821" w14:anchorId="6939B394">
          <v:shape id="_x0000_i1051" type="#_x0000_t75" style="width:363pt;height:189.75pt" o:ole="">
            <v:imagedata r:id="rId62" o:title=""/>
          </v:shape>
          <o:OLEObject Type="Embed" ProgID="Word.Document.8" ShapeID="_x0000_i1051" DrawAspect="Content" ObjectID="_1741172817" r:id="rId63">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2" w:name="_Toc28005460"/>
      <w:bookmarkStart w:id="303" w:name="_Toc36038132"/>
      <w:bookmarkStart w:id="304" w:name="_Toc45133329"/>
      <w:bookmarkStart w:id="305" w:name="_Toc51762157"/>
      <w:bookmarkStart w:id="306" w:name="_Toc59016562"/>
      <w:bookmarkStart w:id="307" w:name="_Toc68167531"/>
      <w:bookmarkStart w:id="308" w:name="_Toc130544845"/>
      <w:r>
        <w:rPr>
          <w:lang w:eastAsia="zh-CN"/>
        </w:rPr>
        <w:t>5.3</w:t>
      </w:r>
      <w:r>
        <w:t>.</w:t>
      </w:r>
      <w:r>
        <w:rPr>
          <w:lang w:eastAsia="zh-CN"/>
        </w:rPr>
        <w:t>6</w:t>
      </w:r>
      <w:r>
        <w:tab/>
      </w:r>
      <w:bookmarkStart w:id="309" w:name="_Hlk525045533"/>
      <w:r>
        <w:t>Subscription termination request by CHF</w:t>
      </w:r>
      <w:bookmarkEnd w:id="302"/>
      <w:bookmarkEnd w:id="303"/>
      <w:bookmarkEnd w:id="304"/>
      <w:bookmarkEnd w:id="305"/>
      <w:bookmarkEnd w:id="306"/>
      <w:bookmarkEnd w:id="307"/>
      <w:bookmarkEnd w:id="309"/>
      <w:bookmarkEnd w:id="308"/>
    </w:p>
    <w:p w14:paraId="4EF3CBFD" w14:textId="77777777" w:rsidR="004428CF" w:rsidRDefault="004428CF">
      <w:r>
        <w:t>This clause describes the signalling flow for the CHF to report the removal of the subscriber to every PCF.</w:t>
      </w:r>
    </w:p>
    <w:bookmarkStart w:id="310" w:name="_MON_1598856354"/>
    <w:bookmarkEnd w:id="310"/>
    <w:p w14:paraId="79E58FC9" w14:textId="77777777" w:rsidR="004428CF" w:rsidRDefault="004428CF">
      <w:pPr>
        <w:pStyle w:val="TH"/>
      </w:pPr>
      <w:r>
        <w:object w:dxaOrig="7245" w:dyaOrig="3821" w14:anchorId="65AB18F1">
          <v:shape id="_x0000_i1052" type="#_x0000_t75" style="width:363pt;height:189.75pt" o:ole="">
            <v:imagedata r:id="rId64" o:title=""/>
          </v:shape>
          <o:OLEObject Type="Embed" ProgID="Word.Document.8" ShapeID="_x0000_i1052" DrawAspect="Content" ObjectID="_1741172818" r:id="rId65">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1" w:name="_Toc28005461"/>
      <w:bookmarkStart w:id="312" w:name="_Toc36038133"/>
      <w:bookmarkStart w:id="313" w:name="_Toc45133330"/>
      <w:bookmarkStart w:id="314" w:name="_Toc51762158"/>
      <w:bookmarkStart w:id="315" w:name="_Toc59016563"/>
      <w:bookmarkStart w:id="316" w:name="_Toc68167532"/>
      <w:bookmarkStart w:id="317" w:name="_Toc130544846"/>
      <w:r>
        <w:rPr>
          <w:lang w:eastAsia="zh-CN"/>
        </w:rPr>
        <w:t>5.4</w:t>
      </w:r>
      <w:r>
        <w:rPr>
          <w:lang w:eastAsia="zh-CN"/>
        </w:rPr>
        <w:tab/>
        <w:t>Network Data Analytics Procedures</w:t>
      </w:r>
      <w:bookmarkEnd w:id="311"/>
      <w:bookmarkEnd w:id="312"/>
      <w:bookmarkEnd w:id="313"/>
      <w:bookmarkEnd w:id="314"/>
      <w:bookmarkEnd w:id="315"/>
      <w:bookmarkEnd w:id="316"/>
      <w:bookmarkEnd w:id="317"/>
    </w:p>
    <w:p w14:paraId="6FB3FEF6" w14:textId="6F3AEE02" w:rsidR="000859B0" w:rsidRPr="000859B0" w:rsidRDefault="000859B0" w:rsidP="00A34FD9">
      <w:pPr>
        <w:pStyle w:val="Heading3"/>
      </w:pPr>
      <w:bookmarkStart w:id="318" w:name="_Toc130544847"/>
      <w:r>
        <w:t>5.4.1</w:t>
      </w:r>
      <w:r>
        <w:tab/>
        <w:t>General</w:t>
      </w:r>
      <w:bookmarkEnd w:id="318"/>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9" w:name="_Toc130544848"/>
      <w:r>
        <w:t>5.4.</w:t>
      </w:r>
      <w:r w:rsidR="00FB7C2E">
        <w:t>2</w:t>
      </w:r>
      <w:r>
        <w:tab/>
        <w:t>NWDAF Discovery and Selection by the PCF</w:t>
      </w:r>
      <w:bookmarkEnd w:id="319"/>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0" w:name="_Toc130544849"/>
      <w:r>
        <w:t>5.4.</w:t>
      </w:r>
      <w:r w:rsidR="00F679C6">
        <w:t>3</w:t>
      </w:r>
      <w:r>
        <w:tab/>
        <w:t>Policy decisions based on Network Analytics</w:t>
      </w:r>
      <w:bookmarkEnd w:id="320"/>
    </w:p>
    <w:p w14:paraId="603D9CE7" w14:textId="77777777" w:rsidR="0004103F" w:rsidRDefault="0004103F" w:rsidP="0004103F">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1" w:name="_Toc28005465"/>
      <w:bookmarkStart w:id="322" w:name="_Toc36038137"/>
      <w:bookmarkStart w:id="323" w:name="_Toc45133334"/>
      <w:bookmarkStart w:id="324" w:name="_Toc51762162"/>
      <w:bookmarkStart w:id="325" w:name="_Toc59016567"/>
      <w:bookmarkStart w:id="326"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27" w:name="_Toc130544850"/>
      <w:r w:rsidRPr="00CF2E33">
        <w:rPr>
          <w:lang w:eastAsia="zh-CN"/>
        </w:rPr>
        <w:t>5.5</w:t>
      </w:r>
      <w:r w:rsidRPr="005A3EA5">
        <w:rPr>
          <w:lang w:eastAsia="ja-JP"/>
        </w:rPr>
        <w:tab/>
      </w:r>
      <w:r w:rsidRPr="005A3EA5">
        <w:rPr>
          <w:lang w:eastAsia="zh-CN"/>
        </w:rPr>
        <w:t xml:space="preserve">Service Capability Exposure </w:t>
      </w:r>
      <w:r w:rsidRPr="005A3EA5">
        <w:t>Procedures</w:t>
      </w:r>
      <w:bookmarkEnd w:id="321"/>
      <w:bookmarkEnd w:id="322"/>
      <w:bookmarkEnd w:id="323"/>
      <w:bookmarkEnd w:id="324"/>
      <w:bookmarkEnd w:id="325"/>
      <w:bookmarkEnd w:id="326"/>
      <w:bookmarkEnd w:id="327"/>
    </w:p>
    <w:p w14:paraId="49FE72E7" w14:textId="77777777" w:rsidR="004428CF" w:rsidRPr="005A3EA5" w:rsidRDefault="004428CF">
      <w:pPr>
        <w:pStyle w:val="Heading3"/>
        <w:rPr>
          <w:lang w:eastAsia="zh-CN"/>
        </w:rPr>
      </w:pPr>
      <w:bookmarkStart w:id="328" w:name="_Toc28005466"/>
      <w:bookmarkStart w:id="329" w:name="_Toc36038138"/>
      <w:bookmarkStart w:id="330" w:name="_Toc45133335"/>
      <w:bookmarkStart w:id="331" w:name="_Toc51762163"/>
      <w:bookmarkStart w:id="332" w:name="_Toc59016568"/>
      <w:bookmarkStart w:id="333" w:name="_Toc68167537"/>
      <w:bookmarkStart w:id="334" w:name="_Toc130544851"/>
      <w:r w:rsidRPr="005A3EA5">
        <w:rPr>
          <w:lang w:eastAsia="zh-CN"/>
        </w:rPr>
        <w:t>5.5.1</w:t>
      </w:r>
      <w:r w:rsidRPr="005A3EA5">
        <w:rPr>
          <w:lang w:eastAsia="ja-JP"/>
        </w:rPr>
        <w:tab/>
      </w:r>
      <w:r w:rsidRPr="005A3EA5">
        <w:rPr>
          <w:lang w:eastAsia="zh-CN"/>
        </w:rPr>
        <w:t>General</w:t>
      </w:r>
      <w:bookmarkEnd w:id="328"/>
      <w:bookmarkEnd w:id="329"/>
      <w:bookmarkEnd w:id="330"/>
      <w:bookmarkEnd w:id="331"/>
      <w:bookmarkEnd w:id="332"/>
      <w:bookmarkEnd w:id="333"/>
      <w:bookmarkEnd w:id="334"/>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lastRenderedPageBreak/>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5" w:name="_Toc28005467"/>
      <w:bookmarkStart w:id="336" w:name="_Toc36038139"/>
      <w:bookmarkStart w:id="337" w:name="_Toc45133336"/>
      <w:bookmarkStart w:id="338" w:name="_Toc51762164"/>
      <w:bookmarkStart w:id="339" w:name="_Toc59016569"/>
      <w:bookmarkStart w:id="340" w:name="_Toc68167538"/>
      <w:bookmarkStart w:id="341" w:name="_Toc130544852"/>
      <w:r w:rsidRPr="005A3EA5">
        <w:rPr>
          <w:lang w:eastAsia="zh-CN"/>
        </w:rPr>
        <w:t>5.5.2</w:t>
      </w:r>
      <w:r w:rsidRPr="005A3EA5">
        <w:rPr>
          <w:lang w:eastAsia="ja-JP"/>
        </w:rPr>
        <w:tab/>
      </w:r>
      <w:r w:rsidRPr="005A3EA5">
        <w:rPr>
          <w:lang w:eastAsia="zh-CN"/>
        </w:rPr>
        <w:t>Management of Packet Flow Descriptions</w:t>
      </w:r>
      <w:bookmarkEnd w:id="335"/>
      <w:bookmarkEnd w:id="336"/>
      <w:bookmarkEnd w:id="337"/>
      <w:bookmarkEnd w:id="338"/>
      <w:bookmarkEnd w:id="339"/>
      <w:bookmarkEnd w:id="340"/>
      <w:bookmarkEnd w:id="341"/>
    </w:p>
    <w:p w14:paraId="4C4215B7" w14:textId="77777777" w:rsidR="004428CF" w:rsidRPr="005A3EA5" w:rsidRDefault="004428CF">
      <w:pPr>
        <w:pStyle w:val="Heading4"/>
        <w:rPr>
          <w:lang w:eastAsia="zh-CN"/>
        </w:rPr>
      </w:pPr>
      <w:bookmarkStart w:id="342" w:name="_Toc28005468"/>
      <w:bookmarkStart w:id="343" w:name="_Toc36038140"/>
      <w:bookmarkStart w:id="344" w:name="_Toc45133337"/>
      <w:bookmarkStart w:id="345" w:name="_Toc51762165"/>
      <w:bookmarkStart w:id="346" w:name="_Toc59016570"/>
      <w:bookmarkStart w:id="347" w:name="_Toc68167539"/>
      <w:bookmarkStart w:id="348" w:name="_Toc130544853"/>
      <w:r w:rsidRPr="005A3EA5">
        <w:rPr>
          <w:lang w:eastAsia="zh-CN"/>
        </w:rPr>
        <w:t>5.5.2.1</w:t>
      </w:r>
      <w:r w:rsidRPr="005A3EA5">
        <w:rPr>
          <w:lang w:eastAsia="zh-CN"/>
        </w:rPr>
        <w:tab/>
        <w:t>AF-initiated PFD management procedure</w:t>
      </w:r>
      <w:bookmarkEnd w:id="342"/>
      <w:bookmarkEnd w:id="343"/>
      <w:bookmarkEnd w:id="344"/>
      <w:bookmarkEnd w:id="345"/>
      <w:bookmarkEnd w:id="346"/>
      <w:bookmarkEnd w:id="347"/>
      <w:bookmarkEnd w:id="348"/>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3" type="#_x0000_t75" style="width:465.75pt;height:327pt" o:ole="">
            <v:imagedata r:id="rId66" o:title=""/>
          </v:shape>
          <o:OLEObject Type="Embed" ProgID="Visio.Drawing.15" ShapeID="_x0000_i1053" DrawAspect="Content" ObjectID="_1741172819" r:id="rId67"/>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lastRenderedPageBreak/>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9"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9"/>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50" w:name="_Toc28005469"/>
      <w:bookmarkStart w:id="351" w:name="_Toc36038141"/>
      <w:bookmarkStart w:id="352" w:name="_Toc45133338"/>
      <w:bookmarkStart w:id="353" w:name="_Toc51762166"/>
      <w:bookmarkStart w:id="354" w:name="_Toc59016571"/>
      <w:bookmarkStart w:id="355" w:name="_Toc68167540"/>
      <w:bookmarkStart w:id="356" w:name="_Toc130544854"/>
      <w:r w:rsidRPr="005A3EA5">
        <w:rPr>
          <w:lang w:eastAsia="zh-CN"/>
        </w:rPr>
        <w:t>5.5.2.2</w:t>
      </w:r>
      <w:r w:rsidRPr="005A3EA5">
        <w:rPr>
          <w:lang w:eastAsia="zh-CN"/>
        </w:rPr>
        <w:tab/>
        <w:t>PFD management towards SMF</w:t>
      </w:r>
      <w:bookmarkEnd w:id="350"/>
      <w:bookmarkEnd w:id="351"/>
      <w:bookmarkEnd w:id="352"/>
      <w:bookmarkEnd w:id="353"/>
      <w:bookmarkEnd w:id="354"/>
      <w:bookmarkEnd w:id="355"/>
      <w:bookmarkEnd w:id="356"/>
    </w:p>
    <w:p w14:paraId="64AA7BE8" w14:textId="77777777" w:rsidR="004428CF" w:rsidRPr="005A3EA5" w:rsidRDefault="004428CF">
      <w:pPr>
        <w:pStyle w:val="Heading5"/>
        <w:rPr>
          <w:lang w:eastAsia="zh-CN"/>
        </w:rPr>
      </w:pPr>
      <w:bookmarkStart w:id="357" w:name="_Toc28005470"/>
      <w:bookmarkStart w:id="358" w:name="_Toc36038142"/>
      <w:bookmarkStart w:id="359" w:name="_Toc45133339"/>
      <w:bookmarkStart w:id="360" w:name="_Toc51762167"/>
      <w:bookmarkStart w:id="361" w:name="_Toc59016572"/>
      <w:bookmarkStart w:id="362" w:name="_Toc68167541"/>
      <w:bookmarkStart w:id="363" w:name="_Toc130544855"/>
      <w:r w:rsidRPr="005A3EA5">
        <w:rPr>
          <w:lang w:eastAsia="zh-CN"/>
        </w:rPr>
        <w:t>5.5.2.2.1</w:t>
      </w:r>
      <w:r w:rsidRPr="005A3EA5">
        <w:rPr>
          <w:lang w:eastAsia="zh-CN"/>
        </w:rPr>
        <w:tab/>
        <w:t>PFD retrieval</w:t>
      </w:r>
      <w:bookmarkEnd w:id="357"/>
      <w:bookmarkEnd w:id="358"/>
      <w:bookmarkEnd w:id="359"/>
      <w:bookmarkEnd w:id="360"/>
      <w:bookmarkEnd w:id="361"/>
      <w:bookmarkEnd w:id="362"/>
      <w:bookmarkEnd w:id="363"/>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4" type="#_x0000_t75" style="width:380.25pt;height:120.75pt" o:ole="">
            <v:imagedata r:id="rId68" o:title=""/>
          </v:shape>
          <o:OLEObject Type="Embed" ProgID="Visio.Drawing.11" ShapeID="_x0000_i1054" DrawAspect="Content" ObjectID="_1741172820" r:id="rId69"/>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4" w:name="_Toc28005471"/>
      <w:bookmarkStart w:id="365" w:name="_Toc36038143"/>
      <w:bookmarkStart w:id="366" w:name="_Toc45133340"/>
      <w:bookmarkStart w:id="367" w:name="_Toc51762168"/>
      <w:bookmarkStart w:id="368" w:name="_Toc59016573"/>
      <w:bookmarkStart w:id="369" w:name="_Toc68167542"/>
      <w:bookmarkStart w:id="370" w:name="_Toc130544856"/>
      <w:r w:rsidRPr="005A3EA5">
        <w:rPr>
          <w:lang w:eastAsia="zh-CN"/>
        </w:rPr>
        <w:t>5.5.2.2.2</w:t>
      </w:r>
      <w:r w:rsidRPr="005A3EA5">
        <w:rPr>
          <w:lang w:eastAsia="zh-CN"/>
        </w:rPr>
        <w:tab/>
        <w:t>PFD management</w:t>
      </w:r>
      <w:bookmarkEnd w:id="364"/>
      <w:bookmarkEnd w:id="365"/>
      <w:bookmarkEnd w:id="366"/>
      <w:bookmarkEnd w:id="367"/>
      <w:bookmarkEnd w:id="368"/>
      <w:bookmarkEnd w:id="369"/>
      <w:bookmarkEnd w:id="370"/>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5" type="#_x0000_t75" style="width:380.25pt;height:197.25pt" o:ole="">
            <v:imagedata r:id="rId70" o:title=""/>
          </v:shape>
          <o:OLEObject Type="Embed" ProgID="Visio.Drawing.11" ShapeID="_x0000_i1055" DrawAspect="Content" ObjectID="_1741172821" r:id="rId71"/>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1" w:name="_Toc28005472"/>
      <w:bookmarkStart w:id="372" w:name="_Toc36038144"/>
      <w:bookmarkStart w:id="373" w:name="_Toc45133341"/>
      <w:bookmarkStart w:id="374" w:name="_Toc51762169"/>
      <w:bookmarkStart w:id="375" w:name="_Toc59016574"/>
      <w:bookmarkStart w:id="376" w:name="_Toc68167543"/>
      <w:bookmarkStart w:id="377" w:name="_Toc130544857"/>
      <w:r w:rsidRPr="005A3EA5">
        <w:lastRenderedPageBreak/>
        <w:t>5.</w:t>
      </w:r>
      <w:r w:rsidRPr="005A3EA5">
        <w:rPr>
          <w:lang w:eastAsia="zh-CN"/>
        </w:rPr>
        <w:t>5.3</w:t>
      </w:r>
      <w:r w:rsidRPr="005A3EA5">
        <w:rPr>
          <w:lang w:eastAsia="zh-CN"/>
        </w:rPr>
        <w:tab/>
        <w:t>Traffic</w:t>
      </w:r>
      <w:r w:rsidRPr="005A3EA5">
        <w:t xml:space="preserve"> influence procedures</w:t>
      </w:r>
      <w:bookmarkEnd w:id="371"/>
      <w:bookmarkEnd w:id="372"/>
      <w:bookmarkEnd w:id="373"/>
      <w:bookmarkEnd w:id="374"/>
      <w:bookmarkEnd w:id="375"/>
      <w:bookmarkEnd w:id="376"/>
      <w:bookmarkEnd w:id="377"/>
    </w:p>
    <w:p w14:paraId="5907B275" w14:textId="77777777" w:rsidR="004428CF" w:rsidRPr="005A3EA5" w:rsidRDefault="004428CF">
      <w:pPr>
        <w:pStyle w:val="Heading4"/>
        <w:rPr>
          <w:lang w:eastAsia="zh-CN"/>
        </w:rPr>
      </w:pPr>
      <w:bookmarkStart w:id="378" w:name="_Toc28005473"/>
      <w:bookmarkStart w:id="379" w:name="_Toc36038145"/>
      <w:bookmarkStart w:id="380" w:name="_Toc45133342"/>
      <w:bookmarkStart w:id="381" w:name="_Toc51762170"/>
      <w:bookmarkStart w:id="382" w:name="_Toc59016575"/>
      <w:bookmarkStart w:id="383" w:name="_Toc68167544"/>
      <w:bookmarkStart w:id="384" w:name="_Toc130544858"/>
      <w:r w:rsidRPr="005A3EA5">
        <w:rPr>
          <w:lang w:eastAsia="zh-CN"/>
        </w:rPr>
        <w:t>5.5.3.1</w:t>
      </w:r>
      <w:r w:rsidRPr="005A3EA5">
        <w:rPr>
          <w:lang w:eastAsia="zh-CN"/>
        </w:rPr>
        <w:tab/>
        <w:t>General</w:t>
      </w:r>
      <w:bookmarkEnd w:id="378"/>
      <w:bookmarkEnd w:id="379"/>
      <w:bookmarkEnd w:id="380"/>
      <w:bookmarkEnd w:id="381"/>
      <w:bookmarkEnd w:id="382"/>
      <w:bookmarkEnd w:id="383"/>
      <w:bookmarkEnd w:id="384"/>
    </w:p>
    <w:p w14:paraId="7A6D36B6" w14:textId="77777777" w:rsidR="002108F3" w:rsidRPr="00CF2E33" w:rsidRDefault="002108F3" w:rsidP="002108F3">
      <w:r w:rsidRPr="005A3EA5">
        <w:t xml:space="preserve">As described in 3GPP TS 23.501 [2] </w:t>
      </w:r>
      <w:r>
        <w:t>clause</w:t>
      </w:r>
      <w:r w:rsidRPr="005A3EA5">
        <w:t> 5.6.7</w:t>
      </w:r>
      <w:r>
        <w:t xml:space="preserve"> and clause  5.6.</w:t>
      </w:r>
      <w:r w:rsidRPr="007366EB">
        <w:rPr>
          <w:highlight w:val="yellow"/>
        </w:rPr>
        <w:t>x</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1E3862C" w14:textId="7ABB9AA5" w:rsidR="002108F3" w:rsidRPr="005A3EA5" w:rsidRDefault="002108F3" w:rsidP="002108F3">
      <w:pPr>
        <w:pStyle w:val="NO"/>
      </w:pPr>
      <w:r w:rsidRPr="005A3EA5">
        <w:t>NOTE 3:</w:t>
      </w:r>
      <w:r w:rsidRPr="005A3EA5">
        <w:tab/>
        <w:t>The 5GC functions used in the procedures</w:t>
      </w:r>
      <w:r>
        <w:t xml:space="preserve"> to influence SMF routing decisions</w:t>
      </w:r>
      <w:r w:rsidRPr="005A3EA5">
        <w:t xml:space="preserve"> are assumed to all belong to the same PLMN (HPLMN in non-roaming case or VPLMN in the case of a PDU Session in LBO mode) or to the same SNPN.</w:t>
      </w:r>
      <w:r>
        <w:t xml:space="preserve">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5" w:name="_Toc28005474"/>
      <w:bookmarkStart w:id="386" w:name="_Toc36038146"/>
      <w:bookmarkStart w:id="387" w:name="_Toc45133343"/>
      <w:bookmarkStart w:id="388" w:name="_Toc51762171"/>
      <w:bookmarkStart w:id="389" w:name="_Toc59016576"/>
      <w:bookmarkStart w:id="390" w:name="_Toc68167545"/>
      <w:bookmarkStart w:id="391" w:name="_Toc130544859"/>
      <w:r w:rsidRPr="005A3EA5">
        <w:lastRenderedPageBreak/>
        <w:t>5.5.3.</w:t>
      </w:r>
      <w:r w:rsidRPr="005A3EA5">
        <w:rPr>
          <w:lang w:eastAsia="zh-CN"/>
        </w:rPr>
        <w:t>2</w:t>
      </w:r>
      <w:r w:rsidRPr="005A3EA5">
        <w:tab/>
        <w:t>AF requests targeting an individual UE address</w:t>
      </w:r>
      <w:bookmarkEnd w:id="385"/>
      <w:bookmarkEnd w:id="386"/>
      <w:bookmarkEnd w:id="387"/>
      <w:bookmarkEnd w:id="388"/>
      <w:bookmarkEnd w:id="389"/>
      <w:bookmarkEnd w:id="390"/>
      <w:bookmarkEnd w:id="391"/>
    </w:p>
    <w:bookmarkStart w:id="392" w:name="_MON_1651587000"/>
    <w:bookmarkEnd w:id="392"/>
    <w:p w14:paraId="415397A7" w14:textId="77777777" w:rsidR="004428CF" w:rsidRPr="009931F0" w:rsidRDefault="004428CF">
      <w:pPr>
        <w:pStyle w:val="TH"/>
        <w:rPr>
          <w:b w:val="0"/>
        </w:rPr>
      </w:pPr>
      <w:r w:rsidRPr="00CF2E33">
        <w:object w:dxaOrig="10773" w:dyaOrig="14541" w14:anchorId="2F729109">
          <v:shape id="_x0000_i1056" type="#_x0000_t75" style="width:480.75pt;height:9in" o:ole="">
            <v:imagedata r:id="rId72" o:title=""/>
          </v:shape>
          <o:OLEObject Type="Embed" ProgID="Word.Picture.8" ShapeID="_x0000_i1056" DrawAspect="Content" ObjectID="_1741172822" r:id="rId73"/>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0E509460" w14:textId="77777777" w:rsidR="00E76DBD" w:rsidRPr="005A3EA5" w:rsidRDefault="00E76DBD" w:rsidP="00E76DBD">
      <w:pPr>
        <w:pStyle w:val="B2"/>
      </w:pPr>
      <w:r w:rsidRPr="005A3EA5">
        <w:t>1e-1f.</w:t>
      </w:r>
      <w:r w:rsidRPr="005A3EA5">
        <w:tab/>
        <w:t>The NEF forwards the AF request to the PCF.</w:t>
      </w:r>
    </w:p>
    <w:p w14:paraId="4458CD3D" w14:textId="2C82FB2C" w:rsidR="00E76DBD" w:rsidRPr="005A3EA5" w:rsidRDefault="00E76DBD" w:rsidP="00E76DBD">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w:t>
      </w:r>
      <w:r w:rsidRPr="005A3EA5">
        <w:t xml:space="preserve"> </w:t>
      </w:r>
      <w:r w:rsidRPr="005A3EA5">
        <w:rPr>
          <w:lang w:eastAsia="zh-CN"/>
        </w:rPr>
        <w:t>the NEF</w:t>
      </w:r>
      <w:r w:rsidRPr="005A3EA5">
        <w:t xml:space="preserve"> forwards the received indication(s)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and,</w:t>
      </w:r>
      <w:r w:rsidRPr="005A3EA5">
        <w:t xml:space="preserve"> the indication of the EAS rediscovery is</w:t>
      </w:r>
      <w:r w:rsidRPr="005A3EA5">
        <w:rPr>
          <w:lang w:eastAsia="zh-CN"/>
        </w:rPr>
        <w:t xml:space="preserve"> received from the AF request,</w:t>
      </w:r>
      <w:r w:rsidRPr="005A3EA5">
        <w:t xml:space="preserve"> </w:t>
      </w:r>
      <w:r w:rsidRPr="005A3EA5">
        <w:rPr>
          <w:lang w:eastAsia="zh-CN"/>
        </w:rPr>
        <w:t>the NEF</w:t>
      </w:r>
      <w:r w:rsidRPr="005A3EA5">
        <w:t xml:space="preserve"> forwards the received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and</w:t>
      </w:r>
      <w:r w:rsidRPr="005A3EA5">
        <w:t xml:space="preserve"> the </w:t>
      </w:r>
      <w:r w:rsidRPr="005A3EA5">
        <w:rPr>
          <w:rFonts w:eastAsia="Malgun Gothic"/>
          <w:szCs w:val="18"/>
          <w:lang w:eastAsia="ko-KR"/>
        </w:rPr>
        <w:t>EAS IP replacement information</w:t>
      </w:r>
      <w:r w:rsidRPr="005A3EA5">
        <w:rPr>
          <w:lang w:eastAsia="zh-CN"/>
        </w:rPr>
        <w:t xml:space="preserve"> is received in the AF request,</w:t>
      </w:r>
      <w:r w:rsidRPr="005A3EA5">
        <w:t xml:space="preserve"> </w:t>
      </w:r>
      <w:r w:rsidRPr="005A3EA5">
        <w:rPr>
          <w:lang w:eastAsia="zh-CN"/>
        </w:rPr>
        <w:t>the NEF</w:t>
      </w:r>
      <w:r w:rsidRPr="005A3EA5">
        <w:t xml:space="preserve"> forwards the received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If the "CommonEASDNAI" feature 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w:t>
      </w:r>
      <w:r>
        <w:rPr>
          <w:rFonts w:eastAsia="Batang"/>
        </w:rPr>
        <w:t xml:space="preserve">the </w:t>
      </w:r>
      <w:r>
        <w:t>t</w:t>
      </w:r>
      <w:r>
        <w:rPr>
          <w:rFonts w:cs="Arial"/>
          <w:szCs w:val="18"/>
          <w:lang w:eastAsia="zh-CN"/>
        </w:rPr>
        <w:t>raffic correlation information</w:t>
      </w:r>
      <w:r w:rsidRPr="005A3EA5">
        <w:rPr>
          <w:lang w:eastAsia="zh-CN"/>
        </w:rPr>
        <w:t xml:space="preserve"> </w:t>
      </w:r>
      <w:r>
        <w:rPr>
          <w:lang w:eastAsia="zh-CN"/>
        </w:rPr>
        <w:t>was</w:t>
      </w:r>
      <w:r w:rsidRPr="005A3EA5">
        <w:rPr>
          <w:lang w:eastAsia="zh-CN"/>
        </w:rPr>
        <w:t xml:space="preserve"> received from the AF request,</w:t>
      </w:r>
      <w:r w:rsidRPr="005A3EA5">
        <w:t xml:space="preserve"> </w:t>
      </w:r>
      <w:r w:rsidRPr="005A3EA5">
        <w:rPr>
          <w:lang w:eastAsia="zh-CN"/>
        </w:rPr>
        <w:t>the NEF</w:t>
      </w:r>
      <w:r w:rsidRPr="005A3EA5">
        <w:t xml:space="preserve"> forwards </w:t>
      </w:r>
      <w:r>
        <w:t>them</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2108F3" w:rsidRPr="009D22D8">
        <w:rPr>
          <w:rFonts w:eastAsia="DengXian"/>
          <w:lang w:eastAsia="zh-CN"/>
        </w:rPr>
        <w:t xml:space="preserve"> </w:t>
      </w:r>
      <w:r w:rsidR="002108F3" w:rsidRPr="005A3EA5">
        <w:t>I</w:t>
      </w:r>
      <w:r w:rsidR="002108F3" w:rsidRPr="005A3EA5">
        <w:rPr>
          <w:rFonts w:eastAsia="Malgun Gothic"/>
          <w:szCs w:val="18"/>
          <w:lang w:eastAsia="ko-KR"/>
        </w:rPr>
        <w:t>f the "</w:t>
      </w:r>
      <w:r w:rsidR="002108F3">
        <w:rPr>
          <w:rFonts w:eastAsia="Malgun Gothic"/>
          <w:szCs w:val="18"/>
          <w:lang w:eastAsia="ko-KR"/>
        </w:rPr>
        <w:t>SFC</w:t>
      </w:r>
      <w:r w:rsidR="002108F3" w:rsidRPr="005A3EA5">
        <w:rPr>
          <w:rFonts w:eastAsia="Malgun Gothic"/>
          <w:szCs w:val="18"/>
          <w:lang w:eastAsia="ko-KR"/>
        </w:rPr>
        <w:t>" feature</w:t>
      </w:r>
      <w:r w:rsidR="002108F3" w:rsidRPr="005A3EA5">
        <w:rPr>
          <w:lang w:eastAsia="zh-CN"/>
        </w:rPr>
        <w:t xml:space="preserve"> defined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2108F3" w:rsidRPr="005A3EA5">
        <w:rPr>
          <w:rFonts w:eastAsia="Malgun Gothic"/>
          <w:szCs w:val="18"/>
          <w:lang w:eastAsia="ko-KR"/>
        </w:rPr>
        <w:t xml:space="preserve"> is supported</w:t>
      </w:r>
      <w:r w:rsidR="002108F3">
        <w:rPr>
          <w:rFonts w:eastAsia="Malgun Gothic"/>
          <w:szCs w:val="18"/>
          <w:lang w:eastAsia="ko-KR"/>
        </w:rPr>
        <w:t xml:space="preserve"> and the AF provides traffic steering information for Service Function Chaining, the NEF forwards this information to the PCF </w:t>
      </w:r>
      <w:r w:rsidR="002108F3" w:rsidRPr="005A3EA5">
        <w:rPr>
          <w:lang w:eastAsia="zh-CN"/>
        </w:rPr>
        <w:t xml:space="preserve">as described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916D7B">
        <w:rPr>
          <w:rFonts w:eastAsia="DengXian"/>
          <w:lang w:eastAsia="zh-CN"/>
        </w:rPr>
        <w:t xml:space="preserve"> If the </w:t>
      </w:r>
      <w:r w:rsidR="00916D7B" w:rsidRPr="00F3636F">
        <w:rPr>
          <w:rFonts w:eastAsia="Malgun Gothic"/>
          <w:szCs w:val="18"/>
          <w:lang w:eastAsia="ko-KR"/>
        </w:rPr>
        <w:t>"</w:t>
      </w:r>
      <w:r w:rsidR="00916D7B">
        <w:rPr>
          <w:rFonts w:eastAsia="DengXian"/>
          <w:lang w:eastAsia="zh-CN"/>
        </w:rPr>
        <w:t>AF_latency</w:t>
      </w:r>
      <w:r w:rsidR="00916D7B" w:rsidRPr="00F3636F">
        <w:rPr>
          <w:rFonts w:eastAsia="Malgun Gothic"/>
          <w:szCs w:val="18"/>
          <w:lang w:eastAsia="ko-KR"/>
        </w:rPr>
        <w:t>"</w:t>
      </w:r>
      <w:r w:rsidR="00916D7B">
        <w:rPr>
          <w:rFonts w:eastAsia="DengXian"/>
          <w:lang w:eastAsia="zh-CN"/>
        </w:rPr>
        <w:t xml:space="preserve"> feature defined in 3GPP TS 29.514[10] is supported, and the indication of the maximum allowed user plane latency is received from the AF request, the NEF forwards the received indication to the PCF as described in </w:t>
      </w:r>
      <w:r w:rsidR="00916D7B" w:rsidRPr="005A3EA5">
        <w:rPr>
          <w:rFonts w:eastAsia="DengXian"/>
        </w:rPr>
        <w:t>3GPP TS </w:t>
      </w:r>
      <w:r w:rsidR="00916D7B" w:rsidRPr="005A3EA5">
        <w:rPr>
          <w:rFonts w:eastAsia="DengXian"/>
          <w:lang w:eastAsia="zh-CN"/>
        </w:rPr>
        <w:t>29.514</w:t>
      </w:r>
      <w:r w:rsidR="00916D7B" w:rsidRPr="005A3EA5">
        <w:rPr>
          <w:rFonts w:eastAsia="DengXian"/>
        </w:rPr>
        <w:t> </w:t>
      </w:r>
      <w:r w:rsidR="00916D7B" w:rsidRPr="005A3EA5">
        <w:rPr>
          <w:rFonts w:eastAsia="DengXian"/>
          <w:lang w:eastAsia="zh-CN"/>
        </w:rPr>
        <w:t>[10].</w:t>
      </w:r>
    </w:p>
    <w:p w14:paraId="1DC67700" w14:textId="7DD23D4D" w:rsidR="00E76DBD" w:rsidRPr="005A3EA5" w:rsidRDefault="00E76DBD" w:rsidP="00E76DBD">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w:t>
      </w:r>
      <w:r w:rsidRPr="005A3EA5">
        <w:t xml:space="preserve"> </w:t>
      </w:r>
      <w:r w:rsidRPr="005A3EA5">
        <w:rPr>
          <w:lang w:eastAsia="zh-CN"/>
        </w:rPr>
        <w:t>the NEF</w:t>
      </w:r>
      <w:r w:rsidRPr="005A3EA5">
        <w:t xml:space="preserve"> forwards the received indication(s)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t xml:space="preserve"> </w:t>
      </w:r>
      <w:r>
        <w:rPr>
          <w:rFonts w:eastAsia="DengXian"/>
          <w:lang w:eastAsia="zh-CN"/>
        </w:rPr>
        <w:t xml:space="preserve">If the "CommonEASDNAI" feature 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w:t>
      </w:r>
      <w:r>
        <w:rPr>
          <w:rFonts w:eastAsia="Batang"/>
        </w:rPr>
        <w:t xml:space="preserve">the </w:t>
      </w:r>
      <w:r>
        <w:t>t</w:t>
      </w:r>
      <w:r>
        <w:rPr>
          <w:rFonts w:cs="Arial"/>
          <w:szCs w:val="18"/>
          <w:lang w:eastAsia="zh-CN"/>
        </w:rPr>
        <w:t>raffic correlation information was</w:t>
      </w:r>
      <w:r w:rsidRPr="005A3EA5">
        <w:rPr>
          <w:lang w:eastAsia="zh-CN"/>
        </w:rPr>
        <w:t xml:space="preserve"> received from the AF request,</w:t>
      </w:r>
      <w:r w:rsidRPr="005A3EA5">
        <w:t xml:space="preserve"> </w:t>
      </w:r>
      <w:r w:rsidRPr="005A3EA5">
        <w:rPr>
          <w:lang w:eastAsia="zh-CN"/>
        </w:rPr>
        <w:t>the NEF</w:t>
      </w:r>
      <w:r w:rsidRPr="005A3EA5">
        <w:t xml:space="preserve"> forwards </w:t>
      </w:r>
      <w:r>
        <w:t>them</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2108F3" w:rsidRPr="0071493E">
        <w:t xml:space="preserve"> </w:t>
      </w:r>
      <w:r w:rsidR="002108F3" w:rsidRPr="005A3EA5">
        <w:t>I</w:t>
      </w:r>
      <w:r w:rsidR="002108F3" w:rsidRPr="005A3EA5">
        <w:rPr>
          <w:rFonts w:eastAsia="Malgun Gothic"/>
          <w:szCs w:val="18"/>
          <w:lang w:eastAsia="ko-KR"/>
        </w:rPr>
        <w:t>f the "</w:t>
      </w:r>
      <w:r w:rsidR="002108F3">
        <w:rPr>
          <w:rFonts w:eastAsia="Malgun Gothic"/>
          <w:szCs w:val="18"/>
          <w:lang w:eastAsia="ko-KR"/>
        </w:rPr>
        <w:t>SFC</w:t>
      </w:r>
      <w:r w:rsidR="002108F3" w:rsidRPr="005A3EA5">
        <w:rPr>
          <w:rFonts w:eastAsia="Malgun Gothic"/>
          <w:szCs w:val="18"/>
          <w:lang w:eastAsia="ko-KR"/>
        </w:rPr>
        <w:t>" feature</w:t>
      </w:r>
      <w:r w:rsidR="002108F3" w:rsidRPr="005A3EA5">
        <w:rPr>
          <w:lang w:eastAsia="zh-CN"/>
        </w:rPr>
        <w:t xml:space="preserve"> defined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2108F3" w:rsidRPr="005A3EA5">
        <w:rPr>
          <w:rFonts w:eastAsia="Malgun Gothic"/>
          <w:szCs w:val="18"/>
          <w:lang w:eastAsia="ko-KR"/>
        </w:rPr>
        <w:t xml:space="preserve"> is supported</w:t>
      </w:r>
      <w:r w:rsidR="002108F3">
        <w:rPr>
          <w:rFonts w:eastAsia="Malgun Gothic"/>
          <w:szCs w:val="18"/>
          <w:lang w:eastAsia="ko-KR"/>
        </w:rPr>
        <w:t xml:space="preserve"> and the AF provides modified traffic steering information for Service Function Chaining, the NEF forwards this information to the PCF </w:t>
      </w:r>
      <w:r w:rsidR="002108F3" w:rsidRPr="005A3EA5">
        <w:rPr>
          <w:lang w:eastAsia="zh-CN"/>
        </w:rPr>
        <w:t xml:space="preserve">as described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916D7B">
        <w:t xml:space="preserve"> </w:t>
      </w:r>
      <w:r w:rsidR="00916D7B" w:rsidRPr="00F3636F">
        <w:t>I</w:t>
      </w:r>
      <w:r w:rsidR="00916D7B" w:rsidRPr="00F3636F">
        <w:rPr>
          <w:rFonts w:eastAsia="Malgun Gothic"/>
          <w:szCs w:val="18"/>
          <w:lang w:eastAsia="ko-KR"/>
        </w:rPr>
        <w:t>f the "EASDiscovery" feature</w:t>
      </w:r>
      <w:r w:rsidR="00916D7B" w:rsidRPr="00F3636F">
        <w:rPr>
          <w:lang w:eastAsia="zh-CN"/>
        </w:rPr>
        <w:t xml:space="preserve"> defined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[10]</w:t>
      </w:r>
      <w:r w:rsidR="00916D7B" w:rsidRPr="00F3636F">
        <w:rPr>
          <w:rFonts w:eastAsia="Malgun Gothic"/>
          <w:szCs w:val="18"/>
          <w:lang w:eastAsia="ko-KR"/>
        </w:rPr>
        <w:t xml:space="preserve"> is supported,</w:t>
      </w:r>
      <w:r w:rsidR="00916D7B">
        <w:rPr>
          <w:rFonts w:eastAsia="Malgun Gothic"/>
          <w:szCs w:val="18"/>
          <w:lang w:eastAsia="ko-KR"/>
        </w:rPr>
        <w:t xml:space="preserve"> and the indication of the AF acknowledgement was received from</w:t>
      </w:r>
      <w:r w:rsidR="00916D7B" w:rsidRPr="00F3636F">
        <w:rPr>
          <w:rFonts w:eastAsia="Malgun Gothic"/>
          <w:szCs w:val="18"/>
          <w:lang w:eastAsia="ko-KR"/>
        </w:rPr>
        <w:t xml:space="preserve"> the AF</w:t>
      </w:r>
      <w:r w:rsidR="00916D7B">
        <w:rPr>
          <w:rFonts w:eastAsia="Malgun Gothic"/>
          <w:szCs w:val="18"/>
          <w:lang w:eastAsia="ko-KR"/>
        </w:rPr>
        <w:t>, the NEF forwards the</w:t>
      </w:r>
      <w:r w:rsidR="00916D7B" w:rsidRPr="00F3636F">
        <w:t xml:space="preserve"> indication of the EAS rediscovery to the PCF</w:t>
      </w:r>
      <w:r w:rsidR="00916D7B" w:rsidRPr="00F3636F">
        <w:rPr>
          <w:lang w:eastAsia="zh-CN"/>
        </w:rPr>
        <w:t xml:space="preserve"> as described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[10].</w:t>
      </w:r>
      <w:r w:rsidR="00916D7B" w:rsidRPr="00F3636F">
        <w:t xml:space="preserve"> I</w:t>
      </w:r>
      <w:r w:rsidR="00916D7B" w:rsidRPr="00F3636F">
        <w:rPr>
          <w:rFonts w:eastAsia="Malgun Gothic"/>
          <w:szCs w:val="18"/>
          <w:lang w:eastAsia="ko-KR"/>
        </w:rPr>
        <w:t>f the "</w:t>
      </w:r>
      <w:r w:rsidR="00916D7B" w:rsidRPr="00F3636F">
        <w:rPr>
          <w:lang w:eastAsia="zh-CN"/>
        </w:rPr>
        <w:t>EASIPreplacement</w:t>
      </w:r>
      <w:r w:rsidR="00916D7B" w:rsidRPr="00F3636F">
        <w:rPr>
          <w:rFonts w:eastAsia="Malgun Gothic"/>
          <w:szCs w:val="18"/>
          <w:lang w:eastAsia="ko-KR"/>
        </w:rPr>
        <w:t>" feature</w:t>
      </w:r>
      <w:r w:rsidR="00916D7B" w:rsidRPr="00F3636F">
        <w:rPr>
          <w:lang w:eastAsia="zh-CN"/>
        </w:rPr>
        <w:t xml:space="preserve"> defined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[10]</w:t>
      </w:r>
      <w:r w:rsidR="00916D7B" w:rsidRPr="00F3636F">
        <w:rPr>
          <w:rFonts w:eastAsia="Malgun Gothic"/>
          <w:szCs w:val="18"/>
          <w:lang w:eastAsia="ko-KR"/>
        </w:rPr>
        <w:t xml:space="preserve"> is supported,</w:t>
      </w:r>
      <w:r w:rsidR="00916D7B">
        <w:rPr>
          <w:rFonts w:eastAsia="Malgun Gothic"/>
          <w:szCs w:val="18"/>
          <w:lang w:eastAsia="ko-KR"/>
        </w:rPr>
        <w:t xml:space="preserve"> and the EAS IP information is received in the AF request, </w:t>
      </w:r>
      <w:r w:rsidR="00916D7B" w:rsidRPr="00F3636F">
        <w:rPr>
          <w:rFonts w:eastAsia="Malgun Gothic"/>
          <w:szCs w:val="18"/>
          <w:lang w:eastAsia="ko-KR"/>
        </w:rPr>
        <w:t>the</w:t>
      </w:r>
      <w:r w:rsidR="00916D7B">
        <w:rPr>
          <w:rFonts w:eastAsia="Malgun Gothic"/>
          <w:szCs w:val="18"/>
          <w:lang w:eastAsia="ko-KR"/>
        </w:rPr>
        <w:t xml:space="preserve"> NEF forwards</w:t>
      </w:r>
      <w:r w:rsidR="00916D7B" w:rsidRPr="00F3636F">
        <w:t xml:space="preserve"> the </w:t>
      </w:r>
      <w:r w:rsidR="00916D7B">
        <w:t xml:space="preserve">received </w:t>
      </w:r>
      <w:r w:rsidR="00916D7B" w:rsidRPr="00F3636F">
        <w:rPr>
          <w:rFonts w:eastAsia="Malgun Gothic"/>
          <w:szCs w:val="18"/>
          <w:lang w:eastAsia="ko-KR"/>
        </w:rPr>
        <w:t>EAS IP replacement information</w:t>
      </w:r>
      <w:r w:rsidR="00916D7B" w:rsidRPr="00F3636F">
        <w:t xml:space="preserve"> to the PCF</w:t>
      </w:r>
      <w:r w:rsidR="00916D7B" w:rsidRPr="00F3636F">
        <w:rPr>
          <w:lang w:eastAsia="zh-CN"/>
        </w:rPr>
        <w:t xml:space="preserve"> as described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 xml:space="preserve">[10]. </w:t>
      </w:r>
      <w:r w:rsidR="00916D7B" w:rsidRPr="00F3636F">
        <w:t>I</w:t>
      </w:r>
      <w:r w:rsidR="00916D7B" w:rsidRPr="00F3636F">
        <w:rPr>
          <w:rFonts w:eastAsia="Malgun Gothic"/>
          <w:szCs w:val="18"/>
          <w:lang w:eastAsia="ko-KR"/>
        </w:rPr>
        <w:t>f the "</w:t>
      </w:r>
      <w:r w:rsidR="00916D7B" w:rsidRPr="00F3636F">
        <w:rPr>
          <w:lang w:eastAsia="zh-CN"/>
        </w:rPr>
        <w:t>AF_latency</w:t>
      </w:r>
      <w:r w:rsidR="00916D7B" w:rsidRPr="00F3636F">
        <w:rPr>
          <w:rFonts w:eastAsia="Malgun Gothic"/>
          <w:szCs w:val="18"/>
          <w:lang w:eastAsia="ko-KR"/>
        </w:rPr>
        <w:t>" feature</w:t>
      </w:r>
      <w:r w:rsidR="00916D7B" w:rsidRPr="00F3636F">
        <w:rPr>
          <w:lang w:eastAsia="zh-CN"/>
        </w:rPr>
        <w:t xml:space="preserve"> defined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[10]</w:t>
      </w:r>
      <w:r w:rsidR="00916D7B" w:rsidRPr="00F3636F">
        <w:rPr>
          <w:rFonts w:eastAsia="Malgun Gothic"/>
          <w:szCs w:val="18"/>
          <w:lang w:eastAsia="ko-KR"/>
        </w:rPr>
        <w:t xml:space="preserve"> is supported</w:t>
      </w:r>
      <w:r w:rsidR="00916D7B">
        <w:rPr>
          <w:rFonts w:eastAsia="Malgun Gothic"/>
          <w:szCs w:val="18"/>
          <w:lang w:eastAsia="ko-KR"/>
        </w:rPr>
        <w:t xml:space="preserve"> and </w:t>
      </w:r>
      <w:r w:rsidR="00916D7B" w:rsidRPr="00F3636F">
        <w:rPr>
          <w:rFonts w:eastAsia="Malgun Gothic"/>
          <w:szCs w:val="18"/>
          <w:lang w:eastAsia="ko-KR"/>
        </w:rPr>
        <w:t xml:space="preserve">the </w:t>
      </w:r>
      <w:r w:rsidR="00916D7B">
        <w:rPr>
          <w:rFonts w:eastAsia="Malgun Gothic"/>
          <w:szCs w:val="18"/>
          <w:lang w:eastAsia="ko-KR"/>
        </w:rPr>
        <w:t>indication is received, the NEF forwards</w:t>
      </w:r>
      <w:r w:rsidR="00916D7B" w:rsidRPr="00F3636F">
        <w:rPr>
          <w:rFonts w:eastAsia="Malgun Gothic"/>
          <w:szCs w:val="18"/>
          <w:lang w:eastAsia="ko-KR"/>
        </w:rPr>
        <w:t xml:space="preserve"> the</w:t>
      </w:r>
      <w:r w:rsidR="00916D7B">
        <w:rPr>
          <w:rFonts w:eastAsia="Malgun Gothic"/>
          <w:szCs w:val="18"/>
          <w:lang w:eastAsia="ko-KR"/>
        </w:rPr>
        <w:t xml:space="preserve"> received</w:t>
      </w:r>
      <w:r w:rsidR="00916D7B" w:rsidRPr="00F3636F">
        <w:rPr>
          <w:rFonts w:eastAsia="Malgun Gothic"/>
          <w:szCs w:val="18"/>
          <w:lang w:eastAsia="ko-KR"/>
        </w:rPr>
        <w:t xml:space="preserve"> </w:t>
      </w:r>
      <w:r w:rsidR="00916D7B" w:rsidRPr="00F3636F">
        <w:t>maximum allowed user plane latency to the PCF</w:t>
      </w:r>
      <w:r w:rsidR="00916D7B" w:rsidRPr="00F3636F">
        <w:rPr>
          <w:lang w:eastAsia="zh-CN"/>
        </w:rPr>
        <w:t xml:space="preserve"> as described in </w:t>
      </w:r>
      <w:r w:rsidR="00916D7B" w:rsidRPr="00F3636F">
        <w:rPr>
          <w:rFonts w:eastAsia="DengXian"/>
        </w:rPr>
        <w:t>3GPP TS </w:t>
      </w:r>
      <w:r w:rsidR="00916D7B" w:rsidRPr="00F3636F">
        <w:rPr>
          <w:rFonts w:eastAsia="DengXian"/>
          <w:lang w:eastAsia="zh-CN"/>
        </w:rPr>
        <w:t>29.514</w:t>
      </w:r>
      <w:r w:rsidR="00916D7B" w:rsidRPr="00F3636F">
        <w:rPr>
          <w:rFonts w:eastAsia="DengXian"/>
        </w:rPr>
        <w:t> </w:t>
      </w:r>
      <w:r w:rsidR="00916D7B" w:rsidRPr="00F3636F">
        <w:rPr>
          <w:rFonts w:eastAsia="DengXian"/>
          <w:lang w:eastAsia="zh-CN"/>
        </w:rPr>
        <w:t>[10].</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lastRenderedPageBreak/>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690339BB" w14:textId="77A0C4F5" w:rsidR="00E76DBD" w:rsidRPr="005A3EA5" w:rsidRDefault="00E76DBD" w:rsidP="00E76DBD">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If the "CommonEASDNAI" feature 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w:t>
      </w:r>
      <w:r w:rsidRPr="005A3EA5">
        <w:rPr>
          <w:rFonts w:eastAsia="Malgun Gothic"/>
          <w:szCs w:val="18"/>
          <w:lang w:eastAsia="ko-KR"/>
        </w:rPr>
        <w:t>the AF may provide</w:t>
      </w:r>
      <w:r w:rsidRPr="005A3EA5">
        <w:rPr>
          <w:rFonts w:eastAsia="Batang"/>
        </w:rPr>
        <w:t xml:space="preserve"> </w:t>
      </w:r>
      <w:r>
        <w:rPr>
          <w:rFonts w:eastAsia="Batang"/>
        </w:rPr>
        <w:t xml:space="preserve">the </w:t>
      </w:r>
      <w:r>
        <w:t>t</w:t>
      </w:r>
      <w:r>
        <w:rPr>
          <w:rFonts w:cs="Arial"/>
          <w:szCs w:val="18"/>
          <w:lang w:eastAsia="zh-CN"/>
        </w:rPr>
        <w:t>raffic correlation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2108F3" w:rsidRPr="0071493E">
        <w:t xml:space="preserve"> </w:t>
      </w:r>
      <w:r w:rsidR="002108F3" w:rsidRPr="005A3EA5">
        <w:t>I</w:t>
      </w:r>
      <w:r w:rsidR="002108F3" w:rsidRPr="005A3EA5">
        <w:rPr>
          <w:rFonts w:eastAsia="Malgun Gothic"/>
          <w:szCs w:val="18"/>
          <w:lang w:eastAsia="ko-KR"/>
        </w:rPr>
        <w:t>f the "</w:t>
      </w:r>
      <w:r w:rsidR="002108F3">
        <w:rPr>
          <w:rFonts w:eastAsia="Malgun Gothic"/>
          <w:szCs w:val="18"/>
          <w:lang w:eastAsia="ko-KR"/>
        </w:rPr>
        <w:t>SFC</w:t>
      </w:r>
      <w:r w:rsidR="002108F3" w:rsidRPr="005A3EA5">
        <w:rPr>
          <w:rFonts w:eastAsia="Malgun Gothic"/>
          <w:szCs w:val="18"/>
          <w:lang w:eastAsia="ko-KR"/>
        </w:rPr>
        <w:t>" feature</w:t>
      </w:r>
      <w:r w:rsidR="002108F3" w:rsidRPr="005A3EA5">
        <w:rPr>
          <w:lang w:eastAsia="zh-CN"/>
        </w:rPr>
        <w:t xml:space="preserve"> defined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2108F3" w:rsidRPr="005A3EA5">
        <w:rPr>
          <w:rFonts w:eastAsia="Malgun Gothic"/>
          <w:szCs w:val="18"/>
          <w:lang w:eastAsia="ko-KR"/>
        </w:rPr>
        <w:t xml:space="preserve"> is supported</w:t>
      </w:r>
      <w:r w:rsidR="002108F3">
        <w:rPr>
          <w:rFonts w:eastAsia="Malgun Gothic"/>
          <w:szCs w:val="18"/>
          <w:lang w:eastAsia="ko-KR"/>
        </w:rPr>
        <w:t xml:space="preserve">, the AF may provide traffic steering information for Service Function Chaining to the PCF </w:t>
      </w:r>
      <w:r w:rsidR="002108F3" w:rsidRPr="005A3EA5">
        <w:rPr>
          <w:lang w:eastAsia="zh-CN"/>
        </w:rPr>
        <w:t xml:space="preserve">as described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p>
    <w:p w14:paraId="3BCAB597" w14:textId="6DA909F4" w:rsidR="00E76DBD" w:rsidRPr="00CA62F2" w:rsidRDefault="00E76DBD" w:rsidP="00E76DBD">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If the "CommonEASDNAI" feature 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w:t>
      </w:r>
      <w:r w:rsidRPr="005A3EA5">
        <w:rPr>
          <w:rFonts w:eastAsia="Malgun Gothic"/>
          <w:szCs w:val="18"/>
          <w:lang w:eastAsia="ko-KR"/>
        </w:rPr>
        <w:t>the AF may provide</w:t>
      </w:r>
      <w:r w:rsidRPr="005A3EA5">
        <w:rPr>
          <w:rFonts w:eastAsia="Batang"/>
        </w:rPr>
        <w:t xml:space="preserve"> </w:t>
      </w:r>
      <w:r>
        <w:rPr>
          <w:rFonts w:eastAsia="Batang"/>
        </w:rPr>
        <w:t xml:space="preserve">the </w:t>
      </w:r>
      <w:r>
        <w:t>t</w:t>
      </w:r>
      <w:r>
        <w:rPr>
          <w:rFonts w:cs="Arial"/>
          <w:szCs w:val="18"/>
          <w:lang w:eastAsia="zh-CN"/>
        </w:rPr>
        <w:t>raffic correlation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2108F3" w:rsidRPr="0071493E">
        <w:rPr>
          <w:rFonts w:eastAsia="DengXian"/>
          <w:lang w:eastAsia="zh-CN"/>
        </w:rPr>
        <w:t xml:space="preserve"> </w:t>
      </w:r>
      <w:r w:rsidR="002108F3" w:rsidRPr="005A3EA5">
        <w:t>I</w:t>
      </w:r>
      <w:r w:rsidR="002108F3" w:rsidRPr="005A3EA5">
        <w:rPr>
          <w:rFonts w:eastAsia="Malgun Gothic"/>
          <w:szCs w:val="18"/>
          <w:lang w:eastAsia="ko-KR"/>
        </w:rPr>
        <w:t>f the "</w:t>
      </w:r>
      <w:r w:rsidR="002108F3">
        <w:rPr>
          <w:rFonts w:eastAsia="Malgun Gothic"/>
          <w:szCs w:val="18"/>
          <w:lang w:eastAsia="ko-KR"/>
        </w:rPr>
        <w:t>SFC</w:t>
      </w:r>
      <w:r w:rsidR="002108F3" w:rsidRPr="005A3EA5">
        <w:rPr>
          <w:rFonts w:eastAsia="Malgun Gothic"/>
          <w:szCs w:val="18"/>
          <w:lang w:eastAsia="ko-KR"/>
        </w:rPr>
        <w:t>" feature</w:t>
      </w:r>
      <w:r w:rsidR="002108F3" w:rsidRPr="005A3EA5">
        <w:rPr>
          <w:lang w:eastAsia="zh-CN"/>
        </w:rPr>
        <w:t xml:space="preserve"> defined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r w:rsidR="002108F3" w:rsidRPr="005A3EA5">
        <w:rPr>
          <w:rFonts w:eastAsia="Malgun Gothic"/>
          <w:szCs w:val="18"/>
          <w:lang w:eastAsia="ko-KR"/>
        </w:rPr>
        <w:t xml:space="preserve"> is supported</w:t>
      </w:r>
      <w:r w:rsidR="002108F3">
        <w:rPr>
          <w:rFonts w:eastAsia="Malgun Gothic"/>
          <w:szCs w:val="18"/>
          <w:lang w:eastAsia="ko-KR"/>
        </w:rPr>
        <w:t xml:space="preserve">, the AF may provide modified traffic steering information for Service Function Chaining to the PCF </w:t>
      </w:r>
      <w:r w:rsidR="002108F3" w:rsidRPr="005A3EA5">
        <w:rPr>
          <w:lang w:eastAsia="zh-CN"/>
        </w:rPr>
        <w:t xml:space="preserve">as described in </w:t>
      </w:r>
      <w:r w:rsidR="002108F3" w:rsidRPr="005A3EA5">
        <w:rPr>
          <w:rFonts w:eastAsia="DengXian"/>
        </w:rPr>
        <w:t>3GPP TS </w:t>
      </w:r>
      <w:r w:rsidR="002108F3" w:rsidRPr="005A3EA5">
        <w:rPr>
          <w:rFonts w:eastAsia="DengXian"/>
          <w:lang w:eastAsia="zh-CN"/>
        </w:rPr>
        <w:t>29.514</w:t>
      </w:r>
      <w:r w:rsidR="002108F3" w:rsidRPr="005A3EA5">
        <w:rPr>
          <w:rFonts w:eastAsia="DengXian"/>
        </w:rPr>
        <w:t> </w:t>
      </w:r>
      <w:r w:rsidR="002108F3"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28005EA0" w14:textId="3B35A57C" w:rsidR="00E76DBD" w:rsidRPr="00D41350" w:rsidRDefault="00E76DBD" w:rsidP="00E76DBD">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rFonts w:eastAsia="Malgun Gothic"/>
          <w:szCs w:val="18"/>
          <w:lang w:eastAsia="ko-KR"/>
        </w:rPr>
        <w:t xml:space="preserve"> is supported, and the </w:t>
      </w:r>
      <w:r w:rsidRPr="005A3EA5">
        <w:t>indication of the EAS rediscovery was received in the AF request, the PCF includes within the PCC rule(s) the received indication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rPr>
          <w:rFonts w:eastAsia="DengXian"/>
          <w:lang w:eastAsia="zh-CN"/>
        </w:rPr>
        <w:t xml:space="preserve">.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rFonts w:eastAsia="Malgun Gothic"/>
          <w:szCs w:val="18"/>
          <w:lang w:eastAsia="ko-KR"/>
        </w:rPr>
        <w:t xml:space="preserve"> is supported, and the EAS IP replacement information</w:t>
      </w:r>
      <w:r w:rsidRPr="005A3EA5">
        <w:t xml:space="preserve"> was received in the AF request, the PCF includes within the PCC rule(s) the received information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rPr>
          <w:rFonts w:eastAsia="DengXian"/>
          <w:lang w:eastAsia="zh-CN"/>
        </w:rPr>
        <w:t>.</w:t>
      </w:r>
      <w:r>
        <w:rPr>
          <w:rFonts w:eastAsia="DengXian"/>
          <w:lang w:eastAsia="zh-CN"/>
        </w:rPr>
        <w:t xml:space="preserve"> </w:t>
      </w: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received</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 xml:space="preserve">]. </w:t>
      </w:r>
      <w:r>
        <w:rPr>
          <w:rFonts w:eastAsia="DengXian"/>
          <w:lang w:eastAsia="zh-CN"/>
        </w:rPr>
        <w:t xml:space="preserve">If the "CommonEASDNAI" feature 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rPr>
          <w:lang w:eastAsia="zh-CN"/>
        </w:rPr>
        <w:t xml:space="preserve"> </w:t>
      </w:r>
      <w:r w:rsidRPr="005A3EA5">
        <w:rPr>
          <w:rFonts w:eastAsia="Batang"/>
        </w:rPr>
        <w:t xml:space="preserve">is supported, </w:t>
      </w:r>
      <w:r>
        <w:rPr>
          <w:rFonts w:eastAsia="Batang"/>
        </w:rPr>
        <w:t xml:space="preserve">the </w:t>
      </w:r>
      <w:r>
        <w:t>t</w:t>
      </w:r>
      <w:r>
        <w:rPr>
          <w:rFonts w:cs="Arial"/>
          <w:szCs w:val="18"/>
          <w:lang w:eastAsia="zh-CN"/>
        </w:rPr>
        <w:t>raffic correlation information</w:t>
      </w:r>
      <w:r>
        <w:rPr>
          <w:noProof/>
          <w:lang w:eastAsia="zh-CN"/>
        </w:rPr>
        <w:t xml:space="preserve"> was received in the AF request, </w:t>
      </w:r>
      <w:r w:rsidRPr="005A3EA5">
        <w:t>the PCF</w:t>
      </w:r>
      <w:r>
        <w:t xml:space="preserve"> shall include the PCC rule </w:t>
      </w:r>
      <w:r>
        <w:lastRenderedPageBreak/>
        <w:t>the received information</w:t>
      </w:r>
      <w:r w:rsidRPr="005A3EA5">
        <w:rPr>
          <w:lang w:eastAsia="zh-CN"/>
        </w:rPr>
        <w:t xml:space="preserve"> as described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w:t>
      </w:r>
      <w:r w:rsidR="002108F3" w:rsidRPr="00EF7BF9">
        <w:t xml:space="preserve"> </w:t>
      </w:r>
      <w:r w:rsidR="002108F3" w:rsidRPr="005A3EA5">
        <w:t>I</w:t>
      </w:r>
      <w:r w:rsidR="002108F3" w:rsidRPr="005A3EA5">
        <w:rPr>
          <w:rFonts w:eastAsia="Malgun Gothic"/>
          <w:szCs w:val="18"/>
          <w:lang w:eastAsia="ko-KR"/>
        </w:rPr>
        <w:t>f the "</w:t>
      </w:r>
      <w:r w:rsidR="002108F3">
        <w:rPr>
          <w:lang w:eastAsia="zh-CN"/>
        </w:rPr>
        <w:t>SFC</w:t>
      </w:r>
      <w:r w:rsidR="002108F3" w:rsidRPr="005A3EA5">
        <w:rPr>
          <w:rFonts w:eastAsia="Malgun Gothic"/>
          <w:szCs w:val="18"/>
          <w:lang w:eastAsia="ko-KR"/>
        </w:rPr>
        <w:t>" feature</w:t>
      </w:r>
      <w:r w:rsidR="002108F3" w:rsidRPr="005A3EA5">
        <w:rPr>
          <w:lang w:eastAsia="zh-CN"/>
        </w:rPr>
        <w:t xml:space="preserve"> defined in </w:t>
      </w:r>
      <w:r w:rsidR="002108F3" w:rsidRPr="005A3EA5">
        <w:rPr>
          <w:rFonts w:eastAsia="DengXian"/>
        </w:rPr>
        <w:t>3GPP TS </w:t>
      </w:r>
      <w:r w:rsidR="002108F3" w:rsidRPr="005A3EA5">
        <w:rPr>
          <w:rFonts w:eastAsia="DengXian"/>
          <w:lang w:eastAsia="zh-CN"/>
        </w:rPr>
        <w:t>29.512</w:t>
      </w:r>
      <w:r w:rsidR="002108F3" w:rsidRPr="005A3EA5">
        <w:rPr>
          <w:rFonts w:eastAsia="DengXian"/>
        </w:rPr>
        <w:t> </w:t>
      </w:r>
      <w:r w:rsidR="002108F3" w:rsidRPr="005A3EA5">
        <w:rPr>
          <w:rFonts w:eastAsia="DengXian"/>
          <w:lang w:eastAsia="zh-CN"/>
        </w:rPr>
        <w:t>[9]</w:t>
      </w:r>
      <w:r w:rsidR="002108F3" w:rsidRPr="005A3EA5">
        <w:rPr>
          <w:rFonts w:eastAsia="Malgun Gothic"/>
          <w:szCs w:val="18"/>
          <w:lang w:eastAsia="ko-KR"/>
        </w:rPr>
        <w:t xml:space="preserve"> is supported, and </w:t>
      </w:r>
      <w:r w:rsidR="002108F3">
        <w:rPr>
          <w:rFonts w:eastAsia="Malgun Gothic"/>
          <w:szCs w:val="18"/>
          <w:lang w:eastAsia="ko-KR"/>
        </w:rPr>
        <w:t>service function chaining</w:t>
      </w:r>
      <w:r w:rsidR="002108F3" w:rsidRPr="005A3EA5">
        <w:rPr>
          <w:rFonts w:eastAsia="Malgun Gothic"/>
          <w:szCs w:val="18"/>
          <w:lang w:eastAsia="ko-KR"/>
        </w:rPr>
        <w:t xml:space="preserve"> information</w:t>
      </w:r>
      <w:r w:rsidR="002108F3" w:rsidRPr="005A3EA5">
        <w:t xml:space="preserve"> was received in the AF request, the PCF includes </w:t>
      </w:r>
      <w:r w:rsidR="002108F3">
        <w:t xml:space="preserve">the derived information </w:t>
      </w:r>
      <w:r w:rsidR="002108F3" w:rsidRPr="005A3EA5">
        <w:t>within the PCC rule(s) as specified in 3GPP </w:t>
      </w:r>
      <w:r w:rsidR="002108F3" w:rsidRPr="005A3EA5">
        <w:rPr>
          <w:lang w:eastAsia="ja-JP"/>
        </w:rPr>
        <w:t>TS 29.</w:t>
      </w:r>
      <w:r w:rsidR="002108F3" w:rsidRPr="005A3EA5">
        <w:rPr>
          <w:lang w:eastAsia="zh-CN"/>
        </w:rPr>
        <w:t>512</w:t>
      </w:r>
      <w:r w:rsidR="002108F3" w:rsidRPr="005A3EA5">
        <w:rPr>
          <w:lang w:eastAsia="ja-JP"/>
        </w:rPr>
        <w:t> [</w:t>
      </w:r>
      <w:r w:rsidR="002108F3" w:rsidRPr="005A3EA5">
        <w:rPr>
          <w:lang w:eastAsia="zh-CN"/>
        </w:rPr>
        <w:t>9</w:t>
      </w:r>
      <w:r w:rsidR="002108F3" w:rsidRPr="005A3EA5">
        <w:rPr>
          <w:lang w:eastAsia="ja-JP"/>
        </w:rPr>
        <w:t>]</w:t>
      </w:r>
      <w:r w:rsidR="002108F3" w:rsidRPr="005A3EA5">
        <w:rPr>
          <w:rFonts w:eastAsia="DengXian"/>
          <w:lang w:eastAsia="zh-CN"/>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328BAC2" w14:textId="25E110E5" w:rsidR="00EB22FF" w:rsidRPr="005A3EA5" w:rsidRDefault="00EB22FF" w:rsidP="00EB22FF">
      <w:pPr>
        <w:pStyle w:val="B2"/>
      </w:pPr>
      <w:bookmarkStart w:id="393" w:name="_Toc28005475"/>
      <w:bookmarkStart w:id="394" w:name="_Toc36038147"/>
      <w:bookmarkStart w:id="395" w:name="_Toc45133344"/>
      <w:bookmarkStart w:id="396" w:name="_Toc51762172"/>
      <w:bookmarkStart w:id="397" w:name="_Toc59016577"/>
      <w:bookmarkStart w:id="398"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w:t>
      </w:r>
      <w:r w:rsidRPr="005A3EA5">
        <w:rPr>
          <w:lang w:eastAsia="zh-CN"/>
        </w:rPr>
        <w:lastRenderedPageBreak/>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Malgun Gothic"/>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Malgun Gothic"/>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rPr>
          <w:lang w:eastAsia="zh-CN"/>
        </w:rPr>
        <w:t>EASIPreplacement</w:t>
      </w:r>
      <w:r w:rsidRPr="005A3EA5">
        <w:rPr>
          <w:rFonts w:eastAsia="Malgun Gothic"/>
          <w:szCs w:val="18"/>
          <w:lang w:eastAsia="ko-KR"/>
        </w:rPr>
        <w:t>" feature</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Malgun Gothic"/>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rPr>
          <w:rFonts w:eastAsia="DengXian"/>
          <w:lang w:eastAsia="zh-CN"/>
        </w:rPr>
        <w:t xml:space="preserve"> </w:t>
      </w:r>
    </w:p>
    <w:p w14:paraId="5C918941" w14:textId="77777777" w:rsidR="00EB22FF" w:rsidRPr="005A3EA5" w:rsidRDefault="00EB22FF" w:rsidP="00EB22FF">
      <w:pPr>
        <w:pStyle w:val="B10"/>
      </w:pPr>
      <w:r w:rsidRPr="005A3EA5">
        <w:tab/>
        <w:t>The step is the same as steps 7-14 in Figure 5.5.3.3-1.</w:t>
      </w:r>
    </w:p>
    <w:p w14:paraId="564B6837" w14:textId="77777777" w:rsidR="00EB22FF" w:rsidRPr="005A3EA5" w:rsidRDefault="00EB22FF" w:rsidP="00EB22F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25E9EB83" w14:textId="77777777" w:rsidR="00EB22FF" w:rsidRPr="005A3EA5" w:rsidRDefault="00EB22FF" w:rsidP="00EB22F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9FCB8CA" w14:textId="69D25E49" w:rsidR="00EB22FF" w:rsidRPr="005A3EA5" w:rsidRDefault="00EB22FF" w:rsidP="00EB22FF">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r w:rsidRPr="005A3EA5">
        <w:rPr>
          <w:rFonts w:eastAsia="Malgun Gothic"/>
          <w:szCs w:val="18"/>
          <w:lang w:eastAsia="ko-KR"/>
        </w:rPr>
        <w:t xml:space="preserve">The AF may provide the </w:t>
      </w:r>
      <w:r w:rsidRPr="005A3EA5">
        <w:rPr>
          <w:lang w:eastAsia="zh-CN"/>
        </w:rPr>
        <w:t xml:space="preserve">EAS IP replacement information to the SMF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AF determines that the SMF supports the</w:t>
      </w:r>
      <w:r w:rsidRPr="005A3EA5">
        <w:t xml:space="preserve"> </w:t>
      </w:r>
      <w:r w:rsidRPr="005A3EA5">
        <w:rPr>
          <w:rFonts w:eastAsia="Malgun Gothic"/>
          <w:szCs w:val="18"/>
          <w:lang w:eastAsia="ko-KR"/>
        </w:rPr>
        <w:t>"</w:t>
      </w:r>
      <w:r w:rsidRPr="005A3EA5">
        <w:rPr>
          <w:lang w:eastAsia="zh-CN"/>
        </w:rPr>
        <w:t>EASIPreplacement</w:t>
      </w:r>
      <w:r w:rsidRPr="005A3EA5">
        <w:rPr>
          <w:rFonts w:eastAsia="Malgun Gothic"/>
          <w:szCs w:val="18"/>
          <w:lang w:eastAsia="ko-KR"/>
        </w:rPr>
        <w:t>" feature</w:t>
      </w:r>
      <w:r w:rsidRPr="000A65CF">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rPr>
          <w:lang w:eastAsia="zh-CN"/>
        </w:rPr>
        <w:t>. T</w:t>
      </w:r>
      <w:r w:rsidRPr="005A3EA5">
        <w:rPr>
          <w:rFonts w:eastAsia="Malgun Gothic"/>
          <w:szCs w:val="18"/>
          <w:lang w:eastAsia="ko-KR"/>
        </w:rPr>
        <w:t xml:space="preserve">he AF may provide </w:t>
      </w:r>
      <w:r w:rsidRPr="005A3EA5">
        <w:t>an indication that buffering of uplink traffic to the target DNAI is needed</w:t>
      </w:r>
      <w:r w:rsidRPr="005A3EA5">
        <w:rPr>
          <w:lang w:eastAsia="zh-CN"/>
        </w:rPr>
        <w:t xml:space="preserve"> to the SMF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AF 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sidRPr="000A65CF">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0021EF27" w14:textId="77777777" w:rsidR="004428CF" w:rsidRPr="005A3EA5" w:rsidRDefault="004428CF">
      <w:pPr>
        <w:pStyle w:val="Heading4"/>
      </w:pPr>
      <w:bookmarkStart w:id="399" w:name="_Toc130544860"/>
      <w:r w:rsidRPr="005A3EA5">
        <w:t>5.5.3.3</w:t>
      </w:r>
      <w:r w:rsidRPr="005A3EA5">
        <w:tab/>
        <w:t>AF requests targeting PDU Sessions not identified by an UE address</w:t>
      </w:r>
      <w:bookmarkEnd w:id="393"/>
      <w:bookmarkEnd w:id="394"/>
      <w:bookmarkEnd w:id="395"/>
      <w:bookmarkEnd w:id="396"/>
      <w:bookmarkEnd w:id="397"/>
      <w:bookmarkEnd w:id="398"/>
      <w:bookmarkEnd w:id="399"/>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400" w:name="_MON_1651587827"/>
    <w:bookmarkEnd w:id="400"/>
    <w:p w14:paraId="2CC398C9" w14:textId="77777777" w:rsidR="004428CF" w:rsidRPr="009931F0" w:rsidRDefault="004428CF">
      <w:pPr>
        <w:pStyle w:val="TH"/>
      </w:pPr>
      <w:r w:rsidRPr="00CF2E33">
        <w:object w:dxaOrig="10065" w:dyaOrig="8786" w14:anchorId="5932C97B">
          <v:shape id="_x0000_i1057" type="#_x0000_t75" style="width:449.25pt;height:390.75pt" o:ole="">
            <v:imagedata r:id="rId74" o:title=""/>
          </v:shape>
          <o:OLEObject Type="Embed" ProgID="Word.Picture.8" ShapeID="_x0000_i1057" DrawAspect="Content" ObjectID="_1741172823" r:id="rId75"/>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46C00DB5"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r w:rsidR="00E76DBD">
        <w:t xml:space="preserve"> If the "</w:t>
      </w:r>
      <w:r w:rsidR="00E76DBD">
        <w:rPr>
          <w:rFonts w:cs="Arial"/>
          <w:szCs w:val="18"/>
          <w:lang w:eastAsia="zh-CN"/>
        </w:rPr>
        <w:t>FinerGranUEs</w:t>
      </w:r>
      <w:r w:rsidR="00E76DBD">
        <w:t xml:space="preserve">" feature defined in </w:t>
      </w:r>
      <w:r w:rsidR="00E76DBD" w:rsidRPr="005A3EA5">
        <w:rPr>
          <w:rFonts w:eastAsia="DengXian"/>
        </w:rPr>
        <w:t>3GPP TS </w:t>
      </w:r>
      <w:r w:rsidR="00E76DBD" w:rsidRPr="005A3EA5">
        <w:rPr>
          <w:rFonts w:eastAsia="DengXian"/>
          <w:lang w:eastAsia="zh-CN"/>
        </w:rPr>
        <w:t>29.522</w:t>
      </w:r>
      <w:r w:rsidR="00E76DBD" w:rsidRPr="005A3EA5">
        <w:rPr>
          <w:rFonts w:eastAsia="DengXian"/>
        </w:rPr>
        <w:t> </w:t>
      </w:r>
      <w:r w:rsidR="00E76DBD" w:rsidRPr="005A3EA5">
        <w:rPr>
          <w:rFonts w:eastAsia="DengXian"/>
          <w:lang w:eastAsia="zh-CN"/>
        </w:rPr>
        <w:t>[24]</w:t>
      </w:r>
      <w:r w:rsidR="00E76DBD" w:rsidRPr="005A3EA5">
        <w:rPr>
          <w:lang w:eastAsia="zh-CN"/>
        </w:rPr>
        <w:t xml:space="preserve"> </w:t>
      </w:r>
      <w:r w:rsidR="00E76DBD" w:rsidRPr="005A3EA5">
        <w:rPr>
          <w:rFonts w:eastAsia="Batang"/>
        </w:rPr>
        <w:t>is supported</w:t>
      </w:r>
      <w:r w:rsidR="00E76DBD">
        <w:rPr>
          <w:rFonts w:eastAsia="Batang"/>
        </w:rPr>
        <w:t xml:space="preserve">, the AF may provide external group identifiers </w:t>
      </w:r>
      <w:r w:rsidR="00E76DBD">
        <w:t>or any UE and additionally suscriber categories to identify finer granular sets of UEs</w:t>
      </w:r>
      <w:r w:rsidR="00E76DBD">
        <w:rPr>
          <w:rFonts w:eastAsia="Batang"/>
        </w:rPr>
        <w:t>.</w:t>
      </w:r>
      <w:r w:rsidR="00E76DBD">
        <w:t xml:space="preserve"> </w:t>
      </w:r>
      <w:r w:rsidR="00E76DBD">
        <w:rPr>
          <w:lang w:eastAsia="zh-CN"/>
        </w:rPr>
        <w:t>If the feature "</w:t>
      </w:r>
      <w:r w:rsidR="00E76DBD">
        <w:rPr>
          <w:rFonts w:cs="Arial"/>
          <w:szCs w:val="18"/>
          <w:lang w:eastAsia="zh-CN"/>
        </w:rPr>
        <w:t>CommonEASDNAI" as</w:t>
      </w:r>
      <w:r w:rsidR="00E76DBD" w:rsidRPr="00697680">
        <w:rPr>
          <w:lang w:eastAsia="zh-CN"/>
        </w:rPr>
        <w:t xml:space="preserve"> </w:t>
      </w:r>
      <w:r w:rsidR="00E76DBD" w:rsidRPr="005A3EA5">
        <w:rPr>
          <w:lang w:eastAsia="zh-CN"/>
        </w:rPr>
        <w:t xml:space="preserve">defined in </w:t>
      </w:r>
      <w:r w:rsidR="00E76DBD" w:rsidRPr="005A3EA5">
        <w:rPr>
          <w:rFonts w:eastAsia="DengXian"/>
        </w:rPr>
        <w:t>3GPP TS </w:t>
      </w:r>
      <w:r w:rsidR="00E76DBD" w:rsidRPr="005A3EA5">
        <w:rPr>
          <w:rFonts w:eastAsia="DengXian"/>
          <w:lang w:eastAsia="zh-CN"/>
        </w:rPr>
        <w:t>29.522</w:t>
      </w:r>
      <w:r w:rsidR="00E76DBD" w:rsidRPr="005A3EA5">
        <w:rPr>
          <w:rFonts w:eastAsia="DengXian"/>
        </w:rPr>
        <w:t> </w:t>
      </w:r>
      <w:r w:rsidR="00E76DBD" w:rsidRPr="005A3EA5">
        <w:rPr>
          <w:rFonts w:eastAsia="DengXian"/>
          <w:lang w:eastAsia="zh-CN"/>
        </w:rPr>
        <w:t>[24]</w:t>
      </w:r>
      <w:r w:rsidR="00E76DBD">
        <w:rPr>
          <w:rFonts w:cs="Arial"/>
          <w:szCs w:val="18"/>
          <w:lang w:eastAsia="zh-CN"/>
        </w:rPr>
        <w:t xml:space="preserve"> is supported, the AF may provide the traffic correlation information</w:t>
      </w:r>
      <w:r w:rsidR="00E76DBD">
        <w:rPr>
          <w:noProof/>
          <w:lang w:eastAsia="zh-CN"/>
        </w:rPr>
        <w:t>.</w:t>
      </w:r>
      <w:r w:rsidR="00E075F0" w:rsidRPr="0071493E">
        <w:t xml:space="preserve"> </w:t>
      </w:r>
      <w:r w:rsidR="00E075F0" w:rsidRPr="005A3EA5">
        <w:t>I</w:t>
      </w:r>
      <w:r w:rsidR="00E075F0" w:rsidRPr="005A3EA5">
        <w:rPr>
          <w:rFonts w:eastAsia="Malgun Gothic"/>
          <w:szCs w:val="18"/>
          <w:lang w:eastAsia="ko-KR"/>
        </w:rPr>
        <w:t>f the "</w:t>
      </w:r>
      <w:r w:rsidR="00E075F0">
        <w:rPr>
          <w:rFonts w:eastAsia="Malgun Gothic"/>
          <w:szCs w:val="18"/>
          <w:lang w:eastAsia="ko-KR"/>
        </w:rPr>
        <w:t>SFC</w:t>
      </w:r>
      <w:r w:rsidR="00E075F0" w:rsidRPr="005A3EA5">
        <w:rPr>
          <w:rFonts w:eastAsia="Malgun Gothic"/>
          <w:szCs w:val="18"/>
          <w:lang w:eastAsia="ko-KR"/>
        </w:rPr>
        <w:t>" feature</w:t>
      </w:r>
      <w:r w:rsidR="00E075F0" w:rsidRPr="005A3EA5">
        <w:rPr>
          <w:lang w:eastAsia="zh-CN"/>
        </w:rPr>
        <w:t xml:space="preserve"> defined in </w:t>
      </w:r>
      <w:r w:rsidR="00E075F0" w:rsidRPr="005A3EA5">
        <w:rPr>
          <w:rFonts w:eastAsia="DengXian"/>
        </w:rPr>
        <w:t>3GPP TS </w:t>
      </w:r>
      <w:r w:rsidR="00E075F0" w:rsidRPr="005A3EA5">
        <w:rPr>
          <w:rFonts w:eastAsia="DengXian"/>
          <w:lang w:eastAsia="zh-CN"/>
        </w:rPr>
        <w:t>29.5</w:t>
      </w:r>
      <w:r w:rsidR="00E075F0">
        <w:rPr>
          <w:rFonts w:eastAsia="DengXian"/>
          <w:lang w:eastAsia="zh-CN"/>
        </w:rPr>
        <w:t>22</w:t>
      </w:r>
      <w:r w:rsidR="00E075F0" w:rsidRPr="005A3EA5">
        <w:rPr>
          <w:rFonts w:eastAsia="DengXian"/>
        </w:rPr>
        <w:t> </w:t>
      </w:r>
      <w:r w:rsidR="00E075F0" w:rsidRPr="005A3EA5">
        <w:rPr>
          <w:rFonts w:eastAsia="DengXian"/>
          <w:lang w:eastAsia="zh-CN"/>
        </w:rPr>
        <w:t>[</w:t>
      </w:r>
      <w:r w:rsidR="00E075F0">
        <w:rPr>
          <w:rFonts w:eastAsia="DengXian"/>
          <w:lang w:eastAsia="zh-CN"/>
        </w:rPr>
        <w:t>24</w:t>
      </w:r>
      <w:r w:rsidR="00E075F0" w:rsidRPr="005A3EA5">
        <w:rPr>
          <w:rFonts w:eastAsia="DengXian"/>
          <w:lang w:eastAsia="zh-CN"/>
        </w:rPr>
        <w:t>]</w:t>
      </w:r>
      <w:r w:rsidR="00E075F0" w:rsidRPr="005A3EA5">
        <w:rPr>
          <w:rFonts w:eastAsia="Malgun Gothic"/>
          <w:szCs w:val="18"/>
          <w:lang w:eastAsia="ko-KR"/>
        </w:rPr>
        <w:t xml:space="preserve"> is supported</w:t>
      </w:r>
      <w:r w:rsidR="00E075F0">
        <w:rPr>
          <w:rFonts w:eastAsia="Malgun Gothic"/>
          <w:szCs w:val="18"/>
          <w:lang w:eastAsia="ko-KR"/>
        </w:rPr>
        <w:t>, the AF may provide traffic steering information for Service Function Chaining.</w:t>
      </w:r>
    </w:p>
    <w:p w14:paraId="1A26E843" w14:textId="419EEAEC"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r w:rsidR="00E76DBD" w:rsidRPr="00861494">
        <w:t xml:space="preserve"> </w:t>
      </w:r>
      <w:r w:rsidR="00E76DBD">
        <w:t>If the "</w:t>
      </w:r>
      <w:r w:rsidR="00E76DBD">
        <w:rPr>
          <w:rFonts w:cs="Arial"/>
          <w:szCs w:val="18"/>
          <w:lang w:eastAsia="zh-CN"/>
        </w:rPr>
        <w:t>FinerGranUEs</w:t>
      </w:r>
      <w:r w:rsidR="00E76DBD">
        <w:t xml:space="preserve">" feature defined in </w:t>
      </w:r>
      <w:r w:rsidR="00E76DBD" w:rsidRPr="005A3EA5">
        <w:rPr>
          <w:rFonts w:eastAsia="DengXian"/>
        </w:rPr>
        <w:lastRenderedPageBreak/>
        <w:t>3GPP TS </w:t>
      </w:r>
      <w:r w:rsidR="00E76DBD" w:rsidRPr="005A3EA5">
        <w:rPr>
          <w:rFonts w:eastAsia="DengXian"/>
          <w:lang w:eastAsia="zh-CN"/>
        </w:rPr>
        <w:t>29.522</w:t>
      </w:r>
      <w:r w:rsidR="00E76DBD" w:rsidRPr="005A3EA5">
        <w:rPr>
          <w:rFonts w:eastAsia="DengXian"/>
        </w:rPr>
        <w:t> </w:t>
      </w:r>
      <w:r w:rsidR="00E76DBD" w:rsidRPr="005A3EA5">
        <w:rPr>
          <w:rFonts w:eastAsia="DengXian"/>
          <w:lang w:eastAsia="zh-CN"/>
        </w:rPr>
        <w:t>[24]</w:t>
      </w:r>
      <w:r w:rsidR="00E76DBD" w:rsidRPr="005A3EA5">
        <w:rPr>
          <w:lang w:eastAsia="zh-CN"/>
        </w:rPr>
        <w:t xml:space="preserve"> </w:t>
      </w:r>
      <w:r w:rsidR="00E76DBD" w:rsidRPr="005A3EA5">
        <w:rPr>
          <w:rFonts w:eastAsia="Batang"/>
        </w:rPr>
        <w:t>is supported</w:t>
      </w:r>
      <w:r w:rsidR="00E76DBD">
        <w:rPr>
          <w:rFonts w:eastAsia="Batang"/>
        </w:rPr>
        <w:t xml:space="preserve">, the AF may provide external group identifiers </w:t>
      </w:r>
      <w:r w:rsidR="00E76DBD">
        <w:t>or any UE and additionally suscriber categories to identify finer granular sets of UEs</w:t>
      </w:r>
      <w:r w:rsidR="00E76DBD">
        <w:rPr>
          <w:rFonts w:eastAsia="Batang"/>
        </w:rPr>
        <w:t>.</w:t>
      </w:r>
      <w:r w:rsidR="00E76DBD">
        <w:t xml:space="preserve"> </w:t>
      </w:r>
      <w:r w:rsidR="00E76DBD">
        <w:rPr>
          <w:lang w:eastAsia="zh-CN"/>
        </w:rPr>
        <w:t>If the feature "</w:t>
      </w:r>
      <w:r w:rsidR="00E76DBD">
        <w:rPr>
          <w:rFonts w:cs="Arial"/>
          <w:szCs w:val="18"/>
          <w:lang w:eastAsia="zh-CN"/>
        </w:rPr>
        <w:t xml:space="preserve">CommonEASDNAI" as </w:t>
      </w:r>
      <w:r w:rsidR="00E76DBD" w:rsidRPr="005A3EA5">
        <w:rPr>
          <w:lang w:eastAsia="zh-CN"/>
        </w:rPr>
        <w:t xml:space="preserve">defined in </w:t>
      </w:r>
      <w:r w:rsidR="00E76DBD" w:rsidRPr="005A3EA5">
        <w:rPr>
          <w:rFonts w:eastAsia="DengXian"/>
        </w:rPr>
        <w:t>3GPP TS </w:t>
      </w:r>
      <w:r w:rsidR="00E76DBD" w:rsidRPr="005A3EA5">
        <w:rPr>
          <w:rFonts w:eastAsia="DengXian"/>
          <w:lang w:eastAsia="zh-CN"/>
        </w:rPr>
        <w:t>29.522</w:t>
      </w:r>
      <w:r w:rsidR="00E76DBD" w:rsidRPr="005A3EA5">
        <w:rPr>
          <w:rFonts w:eastAsia="DengXian"/>
        </w:rPr>
        <w:t> </w:t>
      </w:r>
      <w:r w:rsidR="00E76DBD" w:rsidRPr="005A3EA5">
        <w:rPr>
          <w:rFonts w:eastAsia="DengXian"/>
          <w:lang w:eastAsia="zh-CN"/>
        </w:rPr>
        <w:t>[24]</w:t>
      </w:r>
      <w:r w:rsidR="00E76DBD">
        <w:rPr>
          <w:rFonts w:cs="Arial"/>
          <w:szCs w:val="18"/>
          <w:lang w:eastAsia="zh-CN"/>
        </w:rPr>
        <w:t xml:space="preserve"> is supported, the AF may provide the traffic correlation information</w:t>
      </w:r>
      <w:r w:rsidR="00E76DBD">
        <w:rPr>
          <w:noProof/>
          <w:lang w:eastAsia="zh-CN"/>
        </w:rPr>
        <w:t>.</w:t>
      </w:r>
      <w:r w:rsidR="00E075F0" w:rsidRPr="0071493E">
        <w:t xml:space="preserve"> </w:t>
      </w:r>
      <w:r w:rsidR="00E075F0" w:rsidRPr="005A3EA5">
        <w:t>I</w:t>
      </w:r>
      <w:r w:rsidR="00E075F0" w:rsidRPr="005A3EA5">
        <w:rPr>
          <w:rFonts w:eastAsia="Malgun Gothic"/>
          <w:szCs w:val="18"/>
          <w:lang w:eastAsia="ko-KR"/>
        </w:rPr>
        <w:t>f the "</w:t>
      </w:r>
      <w:r w:rsidR="00E075F0">
        <w:rPr>
          <w:rFonts w:eastAsia="Malgun Gothic"/>
          <w:szCs w:val="18"/>
          <w:lang w:eastAsia="ko-KR"/>
        </w:rPr>
        <w:t>SFC</w:t>
      </w:r>
      <w:r w:rsidR="00E075F0" w:rsidRPr="005A3EA5">
        <w:rPr>
          <w:rFonts w:eastAsia="Malgun Gothic"/>
          <w:szCs w:val="18"/>
          <w:lang w:eastAsia="ko-KR"/>
        </w:rPr>
        <w:t>" feature</w:t>
      </w:r>
      <w:r w:rsidR="00E075F0" w:rsidRPr="005A3EA5">
        <w:rPr>
          <w:lang w:eastAsia="zh-CN"/>
        </w:rPr>
        <w:t xml:space="preserve"> defined in </w:t>
      </w:r>
      <w:r w:rsidR="00E075F0" w:rsidRPr="005A3EA5">
        <w:rPr>
          <w:rFonts w:eastAsia="DengXian"/>
        </w:rPr>
        <w:t>3GPP TS </w:t>
      </w:r>
      <w:r w:rsidR="00E075F0" w:rsidRPr="005A3EA5">
        <w:rPr>
          <w:rFonts w:eastAsia="DengXian"/>
          <w:lang w:eastAsia="zh-CN"/>
        </w:rPr>
        <w:t>29.5</w:t>
      </w:r>
      <w:r w:rsidR="00E075F0">
        <w:rPr>
          <w:rFonts w:eastAsia="DengXian"/>
          <w:lang w:eastAsia="zh-CN"/>
        </w:rPr>
        <w:t>22</w:t>
      </w:r>
      <w:r w:rsidR="00E075F0" w:rsidRPr="005A3EA5">
        <w:rPr>
          <w:rFonts w:eastAsia="DengXian"/>
        </w:rPr>
        <w:t> </w:t>
      </w:r>
      <w:r w:rsidR="00E075F0" w:rsidRPr="005A3EA5">
        <w:rPr>
          <w:rFonts w:eastAsia="DengXian"/>
          <w:lang w:eastAsia="zh-CN"/>
        </w:rPr>
        <w:t>[</w:t>
      </w:r>
      <w:r w:rsidR="00E075F0">
        <w:rPr>
          <w:rFonts w:eastAsia="DengXian"/>
          <w:lang w:eastAsia="zh-CN"/>
        </w:rPr>
        <w:t>24</w:t>
      </w:r>
      <w:r w:rsidR="00E075F0" w:rsidRPr="005A3EA5">
        <w:rPr>
          <w:rFonts w:eastAsia="DengXian"/>
          <w:lang w:eastAsia="zh-CN"/>
        </w:rPr>
        <w:t>]</w:t>
      </w:r>
      <w:r w:rsidR="00E075F0" w:rsidRPr="005A3EA5">
        <w:rPr>
          <w:rFonts w:eastAsia="Malgun Gothic"/>
          <w:szCs w:val="18"/>
          <w:lang w:eastAsia="ko-KR"/>
        </w:rPr>
        <w:t xml:space="preserve"> is supported</w:t>
      </w:r>
      <w:r w:rsidR="00E075F0">
        <w:rPr>
          <w:rFonts w:eastAsia="Malgun Gothic"/>
          <w:szCs w:val="18"/>
          <w:lang w:eastAsia="ko-KR"/>
        </w:rPr>
        <w:t>, the AF may provide modified traffic steering information for Service Function Chaining.</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22A02D76"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r w:rsidR="00E76DBD" w:rsidRPr="00861494">
        <w:t xml:space="preserve"> </w:t>
      </w:r>
      <w:r w:rsidR="00E76DBD">
        <w:t>If the "</w:t>
      </w:r>
      <w:r w:rsidR="00E76DBD">
        <w:rPr>
          <w:rFonts w:cs="Arial"/>
          <w:szCs w:val="18"/>
          <w:lang w:eastAsia="zh-CN"/>
        </w:rPr>
        <w:t>FinerGranUEs</w:t>
      </w:r>
      <w:r w:rsidR="00E76DBD">
        <w:t xml:space="preserve">" feature defined in </w:t>
      </w:r>
      <w:r w:rsidR="00E76DBD" w:rsidRPr="005A3EA5">
        <w:rPr>
          <w:rFonts w:eastAsia="DengXian"/>
        </w:rPr>
        <w:t>3GPP TS </w:t>
      </w:r>
      <w:r w:rsidR="00E76DBD" w:rsidRPr="005A3EA5">
        <w:rPr>
          <w:rFonts w:eastAsia="DengXian"/>
          <w:lang w:eastAsia="zh-CN"/>
        </w:rPr>
        <w:t>29.5</w:t>
      </w:r>
      <w:r w:rsidR="00E76DBD">
        <w:rPr>
          <w:rFonts w:eastAsia="DengXian"/>
          <w:lang w:eastAsia="zh-CN"/>
        </w:rPr>
        <w:t>19</w:t>
      </w:r>
      <w:r w:rsidR="00E76DBD" w:rsidRPr="005A3EA5">
        <w:rPr>
          <w:rFonts w:eastAsia="DengXian"/>
        </w:rPr>
        <w:t> </w:t>
      </w:r>
      <w:r w:rsidR="00E76DBD" w:rsidRPr="005A3EA5">
        <w:rPr>
          <w:rFonts w:eastAsia="DengXian"/>
          <w:lang w:eastAsia="zh-CN"/>
        </w:rPr>
        <w:t>[</w:t>
      </w:r>
      <w:r w:rsidR="00E76DBD">
        <w:rPr>
          <w:rFonts w:eastAsia="DengXian"/>
          <w:lang w:eastAsia="zh-CN"/>
        </w:rPr>
        <w:t>12</w:t>
      </w:r>
      <w:r w:rsidR="00E76DBD" w:rsidRPr="005A3EA5">
        <w:rPr>
          <w:rFonts w:eastAsia="DengXian"/>
          <w:lang w:eastAsia="zh-CN"/>
        </w:rPr>
        <w:t>]</w:t>
      </w:r>
      <w:r w:rsidR="00E76DBD" w:rsidRPr="005A3EA5">
        <w:rPr>
          <w:lang w:eastAsia="zh-CN"/>
        </w:rPr>
        <w:t xml:space="preserve"> </w:t>
      </w:r>
      <w:r w:rsidR="00E76DBD" w:rsidRPr="005A3EA5">
        <w:rPr>
          <w:rFonts w:eastAsia="Batang"/>
        </w:rPr>
        <w:t>is supported</w:t>
      </w:r>
      <w:r w:rsidR="00E76DBD">
        <w:rPr>
          <w:rFonts w:eastAsia="Batang"/>
        </w:rPr>
        <w:t xml:space="preserve">, the NEF may provide internal group identifiers </w:t>
      </w:r>
      <w:r w:rsidR="00E76DBD">
        <w:t>or any UE and additionally suscriber categories to identify finer granular sets of UEs</w:t>
      </w:r>
      <w:r w:rsidR="00E76DBD">
        <w:rPr>
          <w:rFonts w:eastAsia="Batang"/>
        </w:rPr>
        <w:t>.</w:t>
      </w:r>
      <w:r w:rsidR="00E76DBD">
        <w:rPr>
          <w:lang w:eastAsia="ja-JP"/>
        </w:rPr>
        <w:t xml:space="preserve"> </w:t>
      </w:r>
      <w:r w:rsidR="00E76DBD">
        <w:rPr>
          <w:lang w:eastAsia="zh-CN"/>
        </w:rPr>
        <w:t>If the feature "</w:t>
      </w:r>
      <w:r w:rsidR="00E76DBD">
        <w:rPr>
          <w:rFonts w:cs="Arial"/>
          <w:szCs w:val="18"/>
          <w:lang w:eastAsia="zh-CN"/>
        </w:rPr>
        <w:t xml:space="preserve">CommonEASDNAI" as </w:t>
      </w:r>
      <w:r w:rsidR="00E76DBD">
        <w:rPr>
          <w:lang w:eastAsia="zh-CN"/>
        </w:rPr>
        <w:t xml:space="preserve">defined in </w:t>
      </w:r>
      <w:r w:rsidR="00E76DBD">
        <w:rPr>
          <w:rFonts w:eastAsia="DengXian"/>
        </w:rPr>
        <w:t>3GPP TS </w:t>
      </w:r>
      <w:r w:rsidR="00E76DBD">
        <w:rPr>
          <w:rFonts w:eastAsia="DengXian"/>
          <w:lang w:eastAsia="zh-CN"/>
        </w:rPr>
        <w:t>29.519</w:t>
      </w:r>
      <w:r w:rsidR="00E76DBD">
        <w:rPr>
          <w:rFonts w:eastAsia="DengXian"/>
        </w:rPr>
        <w:t> </w:t>
      </w:r>
      <w:r w:rsidR="00E76DBD">
        <w:rPr>
          <w:rFonts w:eastAsia="DengXian"/>
          <w:lang w:eastAsia="zh-CN"/>
        </w:rPr>
        <w:t>[12] is supported</w:t>
      </w:r>
      <w:r w:rsidR="00E76DBD">
        <w:rPr>
          <w:rFonts w:cs="Arial"/>
          <w:szCs w:val="18"/>
          <w:lang w:eastAsia="zh-CN"/>
        </w:rPr>
        <w:t>, and traffic correlation information</w:t>
      </w:r>
      <w:r w:rsidR="00E76DBD">
        <w:rPr>
          <w:noProof/>
          <w:lang w:eastAsia="zh-CN"/>
        </w:rPr>
        <w:t xml:space="preserve"> was received from the AF request, </w:t>
      </w:r>
      <w:r w:rsidR="00E76DBD">
        <w:t>the NEF include</w:t>
      </w:r>
      <w:r w:rsidR="00E76DBD">
        <w:rPr>
          <w:rFonts w:eastAsia="Times New Roman"/>
        </w:rPr>
        <w:t>s</w:t>
      </w:r>
      <w:r w:rsidR="00E76DBD">
        <w:t xml:space="preserve"> within the creation request the received information as specified in 3GPP </w:t>
      </w:r>
      <w:r w:rsidR="00E76DBD">
        <w:rPr>
          <w:lang w:eastAsia="ja-JP"/>
        </w:rPr>
        <w:t>TS 29.</w:t>
      </w:r>
      <w:r w:rsidR="00E76DBD">
        <w:rPr>
          <w:lang w:eastAsia="zh-CN"/>
        </w:rPr>
        <w:t>519</w:t>
      </w:r>
      <w:r w:rsidR="00E76DBD">
        <w:rPr>
          <w:lang w:eastAsia="ja-JP"/>
        </w:rPr>
        <w:t> [</w:t>
      </w:r>
      <w:r w:rsidR="00E76DBD">
        <w:rPr>
          <w:lang w:eastAsia="zh-CN"/>
        </w:rPr>
        <w:t>12</w:t>
      </w:r>
      <w:r w:rsidR="00E76DBD">
        <w:rPr>
          <w:lang w:eastAsia="ja-JP"/>
        </w:rPr>
        <w:t>].</w:t>
      </w:r>
      <w:r w:rsidR="00E075F0" w:rsidRPr="0071493E">
        <w:t xml:space="preserve"> </w:t>
      </w:r>
      <w:r w:rsidR="00E075F0" w:rsidRPr="005A3EA5">
        <w:t>I</w:t>
      </w:r>
      <w:r w:rsidR="00E075F0" w:rsidRPr="005A3EA5">
        <w:rPr>
          <w:rFonts w:eastAsia="Malgun Gothic"/>
          <w:szCs w:val="18"/>
          <w:lang w:eastAsia="ko-KR"/>
        </w:rPr>
        <w:t>f the "</w:t>
      </w:r>
      <w:r w:rsidR="00E075F0">
        <w:rPr>
          <w:rFonts w:eastAsia="Malgun Gothic"/>
          <w:szCs w:val="18"/>
          <w:lang w:eastAsia="ko-KR"/>
        </w:rPr>
        <w:t>SFC</w:t>
      </w:r>
      <w:r w:rsidR="00E075F0" w:rsidRPr="005A3EA5">
        <w:rPr>
          <w:rFonts w:eastAsia="Malgun Gothic"/>
          <w:szCs w:val="18"/>
          <w:lang w:eastAsia="ko-KR"/>
        </w:rPr>
        <w:t>" feature</w:t>
      </w:r>
      <w:r w:rsidR="00E075F0" w:rsidRPr="005A3EA5">
        <w:rPr>
          <w:lang w:eastAsia="zh-CN"/>
        </w:rPr>
        <w:t xml:space="preserve"> </w:t>
      </w:r>
      <w:r w:rsidR="00E075F0">
        <w:rPr>
          <w:lang w:eastAsia="zh-CN"/>
        </w:rPr>
        <w:t xml:space="preserve">defined in </w:t>
      </w:r>
      <w:r w:rsidR="00E075F0" w:rsidRPr="005A3EA5">
        <w:rPr>
          <w:rFonts w:eastAsia="DengXian"/>
        </w:rPr>
        <w:t>3GPP TS </w:t>
      </w:r>
      <w:r w:rsidR="00E075F0" w:rsidRPr="005A3EA5">
        <w:rPr>
          <w:rFonts w:eastAsia="DengXian"/>
          <w:lang w:eastAsia="zh-CN"/>
        </w:rPr>
        <w:t>29.5</w:t>
      </w:r>
      <w:r w:rsidR="00E075F0">
        <w:rPr>
          <w:rFonts w:eastAsia="DengXian"/>
          <w:lang w:eastAsia="zh-CN"/>
        </w:rPr>
        <w:t>19</w:t>
      </w:r>
      <w:r w:rsidR="00E075F0" w:rsidRPr="005A3EA5">
        <w:rPr>
          <w:rFonts w:eastAsia="DengXian"/>
        </w:rPr>
        <w:t> </w:t>
      </w:r>
      <w:r w:rsidR="00E075F0" w:rsidRPr="005A3EA5">
        <w:rPr>
          <w:rFonts w:eastAsia="DengXian"/>
          <w:lang w:eastAsia="zh-CN"/>
        </w:rPr>
        <w:t>[</w:t>
      </w:r>
      <w:r w:rsidR="00E075F0">
        <w:rPr>
          <w:rFonts w:eastAsia="DengXian"/>
          <w:lang w:eastAsia="zh-CN"/>
        </w:rPr>
        <w:t>12</w:t>
      </w:r>
      <w:r w:rsidR="00E075F0" w:rsidRPr="005A3EA5">
        <w:rPr>
          <w:rFonts w:eastAsia="DengXian"/>
          <w:lang w:eastAsia="zh-CN"/>
        </w:rPr>
        <w:t>]</w:t>
      </w:r>
      <w:r w:rsidR="00E075F0" w:rsidRPr="005A3EA5">
        <w:rPr>
          <w:rFonts w:eastAsia="Malgun Gothic"/>
          <w:szCs w:val="18"/>
          <w:lang w:eastAsia="ko-KR"/>
        </w:rPr>
        <w:t xml:space="preserve"> is supported</w:t>
      </w:r>
      <w:r w:rsidR="00E075F0">
        <w:rPr>
          <w:rFonts w:eastAsia="Malgun Gothic"/>
          <w:szCs w:val="18"/>
          <w:lang w:eastAsia="ko-KR"/>
        </w:rPr>
        <w:t xml:space="preserve"> and the AF provided traffic steering information for Service Function Chaining, the NEF includes within the creation request the received information.</w:t>
      </w:r>
    </w:p>
    <w:p w14:paraId="18A9EEFE" w14:textId="4B45319D" w:rsidR="00E76DBD" w:rsidRPr="005A3EA5" w:rsidRDefault="00E76DBD" w:rsidP="00E76DBD">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01" w:name="_Hlk19526727"/>
      <w:r w:rsidRPr="005A3EA5">
        <w:rPr>
          <w:lang w:eastAsia="zh-CN"/>
        </w:rPr>
        <w:t>or "204 No Content"</w:t>
      </w:r>
      <w:bookmarkEnd w:id="401"/>
      <w:r w:rsidRPr="005A3EA5">
        <w:rPr>
          <w:lang w:eastAsia="zh-CN"/>
        </w:rPr>
        <w:t xml:space="preserve"> response accordingly</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29.519</w:t>
      </w:r>
      <w:r w:rsidRPr="005A3EA5">
        <w:rPr>
          <w:rFonts w:eastAsia="DengXian"/>
        </w:rPr>
        <w:t> </w:t>
      </w:r>
      <w:r w:rsidRPr="005A3EA5">
        <w:rPr>
          <w:rFonts w:eastAsia="DengXian"/>
          <w:lang w:eastAsia="zh-CN"/>
        </w:rPr>
        <w:t>[12]</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w:t>
      </w:r>
      <w:r w:rsidRPr="005A3EA5">
        <w:t>, the NEF includes within the update request the received indication(s) as specified in 3GPP </w:t>
      </w:r>
      <w:r w:rsidRPr="005A3EA5">
        <w:rPr>
          <w:lang w:eastAsia="ja-JP"/>
        </w:rPr>
        <w:t>TS 29.</w:t>
      </w:r>
      <w:r w:rsidRPr="005A3EA5">
        <w:rPr>
          <w:lang w:eastAsia="zh-CN"/>
        </w:rPr>
        <w:t>519</w:t>
      </w:r>
      <w:r w:rsidRPr="005A3EA5">
        <w:rPr>
          <w:lang w:eastAsia="ja-JP"/>
        </w:rPr>
        <w:t> [</w:t>
      </w:r>
      <w:r w:rsidRPr="005A3EA5">
        <w:rPr>
          <w:lang w:eastAsia="zh-CN"/>
        </w:rPr>
        <w:t>12</w:t>
      </w:r>
      <w:r w:rsidRPr="005A3EA5">
        <w:rPr>
          <w:lang w:eastAsia="ja-JP"/>
        </w:rPr>
        <w:t>].</w:t>
      </w:r>
      <w:r>
        <w:rPr>
          <w:lang w:eastAsia="ja-JP"/>
        </w:rPr>
        <w:t xml:space="preserve"> </w:t>
      </w: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29.519</w:t>
      </w:r>
      <w:r>
        <w:rPr>
          <w:rFonts w:eastAsia="DengXian"/>
        </w:rPr>
        <w:t> </w:t>
      </w:r>
      <w:r>
        <w:rPr>
          <w:rFonts w:eastAsia="DengXian"/>
          <w:lang w:eastAsia="zh-CN"/>
        </w:rPr>
        <w:t>[12]</w:t>
      </w:r>
      <w:r>
        <w:rPr>
          <w:lang w:eastAsia="zh-CN"/>
        </w:rPr>
        <w:t xml:space="preserve"> </w:t>
      </w:r>
      <w:r>
        <w:rPr>
          <w:rFonts w:eastAsia="Batang"/>
        </w:rPr>
        <w:t>is supported</w:t>
      </w:r>
      <w:r>
        <w:t>, and the</w:t>
      </w:r>
      <w:r w:rsidRPr="00827B29">
        <w:rPr>
          <w:rFonts w:eastAsia="Malgun Gothic"/>
          <w:szCs w:val="18"/>
          <w:lang w:eastAsia="ko-KR"/>
        </w:rPr>
        <w:t xml:space="preserve"> </w:t>
      </w:r>
      <w:r>
        <w:t>maximum allowed user plane latency was received from the AF request, the NEF includes within the update request the received maximum allowed user plane latency as specified in 3GPP </w:t>
      </w:r>
      <w:r>
        <w:rPr>
          <w:lang w:eastAsia="ja-JP"/>
        </w:rPr>
        <w:t>TS 29.</w:t>
      </w:r>
      <w:r>
        <w:rPr>
          <w:lang w:eastAsia="zh-CN"/>
        </w:rPr>
        <w:t>519</w:t>
      </w:r>
      <w:r>
        <w:rPr>
          <w:lang w:eastAsia="ja-JP"/>
        </w:rPr>
        <w:t> [</w:t>
      </w:r>
      <w:r>
        <w:rPr>
          <w:lang w:eastAsia="zh-CN"/>
        </w:rPr>
        <w:t>12</w:t>
      </w:r>
      <w:r>
        <w:rPr>
          <w:lang w:eastAsia="ja-JP"/>
        </w:rPr>
        <w:t>].</w:t>
      </w:r>
      <w:r w:rsidRPr="00165764">
        <w:t xml:space="preserve"> </w:t>
      </w:r>
      <w:r w:rsidRPr="00165764">
        <w:rPr>
          <w:lang w:eastAsia="ja-JP"/>
        </w:rPr>
        <w:t xml:space="preserve">If the "FinerGranUEs" feature 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165764">
        <w:rPr>
          <w:lang w:eastAsia="ja-JP"/>
        </w:rPr>
        <w:t>] is supported, the NEF may provide updated information related to the internal group identifiers or any UE and additionally suscriber categories to identify finer granular sets of UEs.</w:t>
      </w:r>
      <w:r>
        <w:rPr>
          <w:lang w:eastAsia="ja-JP"/>
        </w:rPr>
        <w:t xml:space="preserve"> </w:t>
      </w:r>
      <w:r>
        <w:rPr>
          <w:lang w:eastAsia="zh-CN"/>
        </w:rPr>
        <w:t>If the feature "</w:t>
      </w:r>
      <w:r>
        <w:rPr>
          <w:rFonts w:cs="Arial"/>
          <w:szCs w:val="18"/>
          <w:lang w:eastAsia="zh-CN"/>
        </w:rPr>
        <w:t xml:space="preserve">CommonEASDNAI" as </w:t>
      </w:r>
      <w:r>
        <w:rPr>
          <w:lang w:eastAsia="zh-CN"/>
        </w:rPr>
        <w:t xml:space="preserve">defined in </w:t>
      </w:r>
      <w:r>
        <w:rPr>
          <w:rFonts w:eastAsia="DengXian"/>
        </w:rPr>
        <w:t>3GPP TS </w:t>
      </w:r>
      <w:r>
        <w:rPr>
          <w:rFonts w:eastAsia="DengXian"/>
          <w:lang w:eastAsia="zh-CN"/>
        </w:rPr>
        <w:t>29.519</w:t>
      </w:r>
      <w:r>
        <w:rPr>
          <w:rFonts w:eastAsia="DengXian"/>
        </w:rPr>
        <w:t> </w:t>
      </w:r>
      <w:r>
        <w:rPr>
          <w:rFonts w:eastAsia="DengXian"/>
          <w:lang w:eastAsia="zh-CN"/>
        </w:rPr>
        <w:t>[12] is supported</w:t>
      </w:r>
      <w:r>
        <w:rPr>
          <w:rFonts w:cs="Arial"/>
          <w:szCs w:val="18"/>
          <w:lang w:eastAsia="zh-CN"/>
        </w:rPr>
        <w:t xml:space="preserve">, and traffic correlation information </w:t>
      </w:r>
      <w:r>
        <w:rPr>
          <w:noProof/>
          <w:lang w:eastAsia="zh-CN"/>
        </w:rPr>
        <w:t xml:space="preserve">was received from the AF request, </w:t>
      </w:r>
      <w:r>
        <w:t>the NEF include</w:t>
      </w:r>
      <w:r>
        <w:rPr>
          <w:rFonts w:eastAsia="Times New Roman"/>
        </w:rPr>
        <w:t>s</w:t>
      </w:r>
      <w:r>
        <w:t xml:space="preserve"> within the </w:t>
      </w:r>
      <w:r>
        <w:rPr>
          <w:rFonts w:hint="eastAsia"/>
          <w:lang w:eastAsia="zh-CN"/>
        </w:rPr>
        <w:t>update</w:t>
      </w:r>
      <w:r>
        <w:t xml:space="preserve"> request the received information as specified in 3GPP </w:t>
      </w:r>
      <w:r>
        <w:rPr>
          <w:lang w:eastAsia="ja-JP"/>
        </w:rPr>
        <w:t>TS 29.</w:t>
      </w:r>
      <w:r>
        <w:rPr>
          <w:lang w:eastAsia="zh-CN"/>
        </w:rPr>
        <w:t>519</w:t>
      </w:r>
      <w:r>
        <w:rPr>
          <w:lang w:eastAsia="ja-JP"/>
        </w:rPr>
        <w:t> [</w:t>
      </w:r>
      <w:r>
        <w:rPr>
          <w:lang w:eastAsia="zh-CN"/>
        </w:rPr>
        <w:t>12</w:t>
      </w:r>
      <w:r>
        <w:rPr>
          <w:lang w:eastAsia="ja-JP"/>
        </w:rPr>
        <w:t>].</w:t>
      </w:r>
      <w:r w:rsidR="00E075F0" w:rsidRPr="007E0235">
        <w:t xml:space="preserve"> </w:t>
      </w:r>
      <w:r w:rsidR="00E075F0" w:rsidRPr="005A3EA5">
        <w:t>I</w:t>
      </w:r>
      <w:r w:rsidR="00E075F0" w:rsidRPr="005A3EA5">
        <w:rPr>
          <w:rFonts w:eastAsia="Malgun Gothic"/>
          <w:szCs w:val="18"/>
          <w:lang w:eastAsia="ko-KR"/>
        </w:rPr>
        <w:t>f the "</w:t>
      </w:r>
      <w:r w:rsidR="00E075F0">
        <w:rPr>
          <w:rFonts w:eastAsia="Malgun Gothic"/>
          <w:szCs w:val="18"/>
          <w:lang w:eastAsia="ko-KR"/>
        </w:rPr>
        <w:t>SFC</w:t>
      </w:r>
      <w:r w:rsidR="00E075F0" w:rsidRPr="005A3EA5">
        <w:rPr>
          <w:rFonts w:eastAsia="Malgun Gothic"/>
          <w:szCs w:val="18"/>
          <w:lang w:eastAsia="ko-KR"/>
        </w:rPr>
        <w:t>" feature</w:t>
      </w:r>
      <w:r w:rsidR="00E075F0" w:rsidRPr="005A3EA5">
        <w:rPr>
          <w:lang w:eastAsia="zh-CN"/>
        </w:rPr>
        <w:t xml:space="preserve"> </w:t>
      </w:r>
      <w:r w:rsidR="00E075F0">
        <w:rPr>
          <w:lang w:eastAsia="zh-CN"/>
        </w:rPr>
        <w:t xml:space="preserve">defined in </w:t>
      </w:r>
      <w:r w:rsidR="00E075F0" w:rsidRPr="005A3EA5">
        <w:rPr>
          <w:rFonts w:eastAsia="DengXian"/>
        </w:rPr>
        <w:t>3GPP TS </w:t>
      </w:r>
      <w:r w:rsidR="00E075F0" w:rsidRPr="005A3EA5">
        <w:rPr>
          <w:rFonts w:eastAsia="DengXian"/>
          <w:lang w:eastAsia="zh-CN"/>
        </w:rPr>
        <w:t>29.5</w:t>
      </w:r>
      <w:r w:rsidR="00E075F0">
        <w:rPr>
          <w:rFonts w:eastAsia="DengXian"/>
          <w:lang w:eastAsia="zh-CN"/>
        </w:rPr>
        <w:t>19</w:t>
      </w:r>
      <w:r w:rsidR="00E075F0" w:rsidRPr="005A3EA5">
        <w:rPr>
          <w:rFonts w:eastAsia="DengXian"/>
        </w:rPr>
        <w:t> </w:t>
      </w:r>
      <w:r w:rsidR="00E075F0" w:rsidRPr="005A3EA5">
        <w:rPr>
          <w:rFonts w:eastAsia="DengXian"/>
          <w:lang w:eastAsia="zh-CN"/>
        </w:rPr>
        <w:t>[</w:t>
      </w:r>
      <w:r w:rsidR="00E075F0">
        <w:rPr>
          <w:rFonts w:eastAsia="DengXian"/>
          <w:lang w:eastAsia="zh-CN"/>
        </w:rPr>
        <w:t>12</w:t>
      </w:r>
      <w:r w:rsidR="00E075F0" w:rsidRPr="005A3EA5">
        <w:rPr>
          <w:rFonts w:eastAsia="DengXian"/>
          <w:lang w:eastAsia="zh-CN"/>
        </w:rPr>
        <w:t>]</w:t>
      </w:r>
      <w:r w:rsidR="00E075F0" w:rsidRPr="005A3EA5">
        <w:rPr>
          <w:rFonts w:eastAsia="Malgun Gothic"/>
          <w:szCs w:val="18"/>
          <w:lang w:eastAsia="ko-KR"/>
        </w:rPr>
        <w:t xml:space="preserve"> is supported</w:t>
      </w:r>
      <w:r w:rsidR="00E075F0">
        <w:rPr>
          <w:rFonts w:eastAsia="Malgun Gothic"/>
          <w:szCs w:val="18"/>
          <w:lang w:eastAsia="ko-KR"/>
        </w:rPr>
        <w:t xml:space="preserve"> and the AF provided modified traffic steering information for Service Function Chaining, the NEF includes within the update request the received information.</w:t>
      </w:r>
    </w:p>
    <w:p w14:paraId="4A4256E5" w14:textId="77777777" w:rsidR="00E76DBD" w:rsidRPr="005A3EA5" w:rsidRDefault="00E76DBD" w:rsidP="00E76DBD">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6E0C7A1D" w14:textId="77777777" w:rsidR="00E76DBD" w:rsidRPr="005A3EA5" w:rsidRDefault="00E76DBD" w:rsidP="00E76DBD">
      <w:pPr>
        <w:pStyle w:val="B10"/>
      </w:pPr>
      <w:r w:rsidRPr="005A3EA5">
        <w:rPr>
          <w:lang w:eastAsia="zh-CN"/>
        </w:rPr>
        <w:t>5.</w:t>
      </w:r>
      <w:r w:rsidRPr="005A3EA5">
        <w:rPr>
          <w:lang w:eastAsia="zh-CN"/>
        </w:rPr>
        <w:tab/>
      </w:r>
      <w:r w:rsidRPr="005A3EA5">
        <w:t>The NEF sends the HTTP response message to the AF correspondingly.</w:t>
      </w:r>
    </w:p>
    <w:p w14:paraId="6FB58C17" w14:textId="77777777" w:rsidR="00E76DBD" w:rsidRPr="001F31A0" w:rsidRDefault="00E76DBD" w:rsidP="00E76DBD">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5823B400" w14:textId="77777777" w:rsidR="00E075F0" w:rsidRDefault="00E76DBD" w:rsidP="00E075F0">
      <w:pPr>
        <w:pStyle w:val="B10"/>
      </w:pPr>
      <w:bookmarkStart w:id="402" w:name="_Hlk127795800"/>
      <w:r w:rsidRPr="005A3EA5">
        <w:tab/>
        <w:t>The PCF generates the PCC rule(s) based on the AF request and provides it to the SMF</w:t>
      </w:r>
      <w: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22CC3B61" w14:textId="775AF21A" w:rsidR="00E76DBD" w:rsidRPr="005A3EA5" w:rsidRDefault="00BF2298" w:rsidP="00E075F0">
      <w:pPr>
        <w:pStyle w:val="B10"/>
      </w:pPr>
      <w:r>
        <w:lastRenderedPageBreak/>
        <w:tab/>
      </w:r>
      <w:r w:rsidR="00E075F0">
        <w:t xml:space="preserve">If the </w:t>
      </w:r>
      <w:r w:rsidR="00E075F0">
        <w:rPr>
          <w:lang w:eastAsia="zh-CN"/>
        </w:rPr>
        <w:t>"SFC"</w:t>
      </w:r>
      <w:r w:rsidR="00E075F0">
        <w:t xml:space="preserve"> </w:t>
      </w:r>
      <w:r w:rsidR="00E075F0">
        <w:rPr>
          <w:lang w:eastAsia="zh-CN"/>
        </w:rPr>
        <w:t xml:space="preserve">feature defined in </w:t>
      </w:r>
      <w:r w:rsidR="00E075F0">
        <w:rPr>
          <w:rFonts w:eastAsia="DengXian"/>
        </w:rPr>
        <w:t>3GPP TS </w:t>
      </w:r>
      <w:r w:rsidR="00E075F0">
        <w:rPr>
          <w:rFonts w:eastAsia="DengXian"/>
          <w:lang w:eastAsia="zh-CN"/>
        </w:rPr>
        <w:t>29.512</w:t>
      </w:r>
      <w:r w:rsidR="00E075F0">
        <w:rPr>
          <w:rFonts w:eastAsia="DengXian"/>
        </w:rPr>
        <w:t> </w:t>
      </w:r>
      <w:r w:rsidR="00E075F0">
        <w:rPr>
          <w:rFonts w:eastAsia="DengXian"/>
          <w:lang w:eastAsia="zh-CN"/>
        </w:rPr>
        <w:t>[9]</w:t>
      </w:r>
      <w:r w:rsidR="00E075F0">
        <w:rPr>
          <w:lang w:eastAsia="zh-CN"/>
        </w:rPr>
        <w:t xml:space="preserve"> </w:t>
      </w:r>
      <w:r w:rsidR="00E075F0">
        <w:rPr>
          <w:rFonts w:eastAsia="Batang"/>
        </w:rPr>
        <w:t xml:space="preserve">is supported, and </w:t>
      </w:r>
      <w:r w:rsidR="00E075F0">
        <w:t>traffic steering information for Service Function Chaining was received, the PCF include</w:t>
      </w:r>
      <w:r w:rsidR="00E075F0">
        <w:rPr>
          <w:rFonts w:eastAsia="Times New Roman"/>
        </w:rPr>
        <w:t>s</w:t>
      </w:r>
      <w:r w:rsidR="00E075F0">
        <w:t xml:space="preserve"> the corresponding information within the Traffic Control Data decision refered by the PCC rule(s) as specified in 3GPP </w:t>
      </w:r>
      <w:r w:rsidR="00E075F0">
        <w:rPr>
          <w:lang w:eastAsia="ja-JP"/>
        </w:rPr>
        <w:t>TS 29.</w:t>
      </w:r>
      <w:r w:rsidR="00E075F0">
        <w:rPr>
          <w:lang w:eastAsia="zh-CN"/>
        </w:rPr>
        <w:t>512</w:t>
      </w:r>
      <w:r w:rsidR="00E075F0">
        <w:rPr>
          <w:lang w:eastAsia="ja-JP"/>
        </w:rPr>
        <w:t> [</w:t>
      </w:r>
      <w:r w:rsidR="00E075F0">
        <w:rPr>
          <w:lang w:eastAsia="zh-CN"/>
        </w:rPr>
        <w:t>9</w:t>
      </w:r>
      <w:r w:rsidR="00E075F0">
        <w:rPr>
          <w:lang w:eastAsia="ja-JP"/>
        </w:rPr>
        <w:t>].</w:t>
      </w:r>
    </w:p>
    <w:bookmarkEnd w:id="402"/>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4080212C" w14:textId="77777777" w:rsidR="00E76DBD" w:rsidRDefault="004B21CC" w:rsidP="00E76DBD">
      <w:pPr>
        <w:pStyle w:val="B10"/>
        <w:ind w:firstLine="0"/>
        <w:rPr>
          <w:lang w:eastAsia="ja-JP"/>
        </w:rPr>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E948A2C" w14:textId="491DB4AA" w:rsidR="00314DB1" w:rsidRPr="005A3EA5" w:rsidRDefault="00BF2298" w:rsidP="00D836B3">
      <w:pPr>
        <w:pStyle w:val="B10"/>
      </w:pPr>
      <w:r>
        <w:rPr>
          <w:rFonts w:eastAsia="DengXian"/>
          <w:lang w:eastAsia="zh-CN"/>
        </w:rPr>
        <w:tab/>
      </w:r>
      <w:r w:rsidR="00E76DBD">
        <w:rPr>
          <w:rFonts w:eastAsia="DengXian"/>
          <w:lang w:eastAsia="zh-CN"/>
        </w:rPr>
        <w:t xml:space="preserve">If the "CommonEASDNAI" feature as </w:t>
      </w:r>
      <w:r w:rsidR="00E76DBD" w:rsidRPr="005A3EA5">
        <w:rPr>
          <w:lang w:eastAsia="zh-CN"/>
        </w:rPr>
        <w:t xml:space="preserve">defined in </w:t>
      </w:r>
      <w:r w:rsidR="00E76DBD" w:rsidRPr="005A3EA5">
        <w:rPr>
          <w:rFonts w:eastAsia="DengXian"/>
        </w:rPr>
        <w:t>3GPP TS </w:t>
      </w:r>
      <w:r w:rsidR="00E76DBD" w:rsidRPr="005A3EA5">
        <w:rPr>
          <w:rFonts w:eastAsia="DengXian"/>
          <w:lang w:eastAsia="zh-CN"/>
        </w:rPr>
        <w:t>29.51</w:t>
      </w:r>
      <w:r w:rsidR="00E76DBD">
        <w:rPr>
          <w:rFonts w:eastAsia="DengXian"/>
          <w:lang w:eastAsia="zh-CN"/>
        </w:rPr>
        <w:t>2</w:t>
      </w:r>
      <w:r w:rsidR="00E76DBD" w:rsidRPr="005A3EA5">
        <w:rPr>
          <w:rFonts w:eastAsia="DengXian"/>
        </w:rPr>
        <w:t> </w:t>
      </w:r>
      <w:r w:rsidR="00E76DBD" w:rsidRPr="005A3EA5">
        <w:rPr>
          <w:rFonts w:eastAsia="DengXian"/>
          <w:lang w:eastAsia="zh-CN"/>
        </w:rPr>
        <w:t>[</w:t>
      </w:r>
      <w:r w:rsidR="00E76DBD">
        <w:rPr>
          <w:rFonts w:eastAsia="DengXian"/>
          <w:lang w:eastAsia="zh-CN"/>
        </w:rPr>
        <w:t>9</w:t>
      </w:r>
      <w:r w:rsidR="00E76DBD" w:rsidRPr="005A3EA5">
        <w:rPr>
          <w:rFonts w:eastAsia="DengXian"/>
          <w:lang w:eastAsia="zh-CN"/>
        </w:rPr>
        <w:t>]</w:t>
      </w:r>
      <w:r w:rsidR="00E76DBD" w:rsidRPr="005A3EA5">
        <w:rPr>
          <w:lang w:eastAsia="zh-CN"/>
        </w:rPr>
        <w:t xml:space="preserve"> </w:t>
      </w:r>
      <w:r w:rsidR="00E76DBD" w:rsidRPr="005A3EA5">
        <w:rPr>
          <w:rFonts w:eastAsia="Batang"/>
        </w:rPr>
        <w:t xml:space="preserve">is supported, </w:t>
      </w:r>
      <w:r w:rsidR="00E76DBD">
        <w:rPr>
          <w:rFonts w:eastAsia="Batang"/>
        </w:rPr>
        <w:t xml:space="preserve">the </w:t>
      </w:r>
      <w:r w:rsidR="00E76DBD">
        <w:t>t</w:t>
      </w:r>
      <w:r w:rsidR="00E76DBD">
        <w:rPr>
          <w:rFonts w:cs="Arial"/>
          <w:szCs w:val="18"/>
          <w:lang w:eastAsia="zh-CN"/>
        </w:rPr>
        <w:t>raffic correlation information</w:t>
      </w:r>
      <w:r w:rsidR="00E76DBD">
        <w:rPr>
          <w:noProof/>
          <w:lang w:eastAsia="zh-CN"/>
        </w:rPr>
        <w:t xml:space="preserve"> was received in the AF request, </w:t>
      </w:r>
      <w:r w:rsidR="00E76DBD" w:rsidRPr="005A3EA5">
        <w:t>the PCF</w:t>
      </w:r>
      <w:r w:rsidR="00E76DBD">
        <w:t xml:space="preserve"> shall include the PCC rule the received information</w:t>
      </w:r>
      <w:r w:rsidR="00E76DBD" w:rsidRPr="005A3EA5">
        <w:rPr>
          <w:lang w:eastAsia="zh-CN"/>
        </w:rPr>
        <w:t xml:space="preserve"> as described in </w:t>
      </w:r>
      <w:r w:rsidR="00E76DBD" w:rsidRPr="005A3EA5">
        <w:rPr>
          <w:rFonts w:eastAsia="DengXian"/>
        </w:rPr>
        <w:t>3GPP TS </w:t>
      </w:r>
      <w:r w:rsidR="00E76DBD" w:rsidRPr="005A3EA5">
        <w:rPr>
          <w:rFonts w:eastAsia="DengXian"/>
          <w:lang w:eastAsia="zh-CN"/>
        </w:rPr>
        <w:t>29.51</w:t>
      </w:r>
      <w:r w:rsidR="00E76DBD">
        <w:rPr>
          <w:rFonts w:eastAsia="DengXian"/>
          <w:lang w:eastAsia="zh-CN"/>
        </w:rPr>
        <w:t>2</w:t>
      </w:r>
      <w:r w:rsidR="00E76DBD" w:rsidRPr="005A3EA5">
        <w:rPr>
          <w:rFonts w:eastAsia="DengXian"/>
        </w:rPr>
        <w:t> </w:t>
      </w:r>
      <w:r w:rsidR="00E76DBD" w:rsidRPr="005A3EA5">
        <w:rPr>
          <w:rFonts w:eastAsia="DengXian"/>
          <w:lang w:eastAsia="zh-CN"/>
        </w:rPr>
        <w:t>[</w:t>
      </w:r>
      <w:r w:rsidR="00E76DBD">
        <w:rPr>
          <w:rFonts w:eastAsia="DengXian"/>
          <w:lang w:eastAsia="zh-CN"/>
        </w:rPr>
        <w:t>9</w:t>
      </w:r>
      <w:r w:rsidR="00E76DBD" w:rsidRPr="005A3EA5">
        <w:rPr>
          <w:rFonts w:eastAsia="DengXian"/>
          <w:lang w:eastAsia="zh-CN"/>
        </w:rPr>
        <w:t>]</w:t>
      </w:r>
      <w:r w:rsidR="00E76DBD" w:rsidRPr="005A3EA5">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0137193B" w14:textId="38A7FC52" w:rsidR="00EB22FF" w:rsidRPr="005A3EA5" w:rsidRDefault="00EB22FF" w:rsidP="00EB22F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3" w:name="_MON_1651588045"/>
    <w:bookmarkEnd w:id="403"/>
    <w:p w14:paraId="492EC8A9" w14:textId="77777777" w:rsidR="004428CF" w:rsidRPr="009931F0" w:rsidRDefault="004428CF">
      <w:pPr>
        <w:pStyle w:val="TH"/>
      </w:pPr>
      <w:r w:rsidRPr="001F31A0">
        <w:object w:dxaOrig="10064" w:dyaOrig="10289" w14:anchorId="0C684AE7">
          <v:shape id="_x0000_i1058" type="#_x0000_t75" style="width:448.5pt;height:456.75pt" o:ole="">
            <v:imagedata r:id="rId76" o:title=""/>
          </v:shape>
          <o:OLEObject Type="Embed" ProgID="Word.Picture.8" ShapeID="_x0000_i1058" DrawAspect="Content" ObjectID="_1741172824" r:id="rId77"/>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lastRenderedPageBreak/>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5D569B11" w14:textId="77777777" w:rsidR="00E76DBD" w:rsidRDefault="009603AD" w:rsidP="00E76DBD">
      <w:pPr>
        <w:pStyle w:val="B10"/>
        <w:ind w:firstLine="0"/>
        <w:rPr>
          <w:lang w:eastAsia="ja-JP"/>
        </w:rPr>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3621A18A" w14:textId="70FAA2A3" w:rsidR="00AD0434" w:rsidRPr="005A3EA5" w:rsidRDefault="00BF2298" w:rsidP="00D836B3">
      <w:pPr>
        <w:pStyle w:val="B10"/>
      </w:pPr>
      <w:r>
        <w:rPr>
          <w:rFonts w:eastAsia="DengXian"/>
          <w:lang w:eastAsia="zh-CN"/>
        </w:rPr>
        <w:tab/>
      </w:r>
      <w:r w:rsidR="00E76DBD">
        <w:rPr>
          <w:rFonts w:eastAsia="DengXian"/>
          <w:lang w:eastAsia="zh-CN"/>
        </w:rPr>
        <w:t xml:space="preserve">If the "CommonEASDNAI" feature as </w:t>
      </w:r>
      <w:r w:rsidR="00E76DBD" w:rsidRPr="005A3EA5">
        <w:rPr>
          <w:lang w:eastAsia="zh-CN"/>
        </w:rPr>
        <w:t xml:space="preserve">defined in </w:t>
      </w:r>
      <w:r w:rsidR="00E76DBD" w:rsidRPr="005A3EA5">
        <w:rPr>
          <w:rFonts w:eastAsia="DengXian"/>
        </w:rPr>
        <w:t>3GPP TS </w:t>
      </w:r>
      <w:r w:rsidR="00E76DBD" w:rsidRPr="005A3EA5">
        <w:rPr>
          <w:rFonts w:eastAsia="DengXian"/>
          <w:lang w:eastAsia="zh-CN"/>
        </w:rPr>
        <w:t>29.51</w:t>
      </w:r>
      <w:r w:rsidR="00E76DBD">
        <w:rPr>
          <w:rFonts w:eastAsia="DengXian"/>
          <w:lang w:eastAsia="zh-CN"/>
        </w:rPr>
        <w:t>2</w:t>
      </w:r>
      <w:r w:rsidR="00E76DBD" w:rsidRPr="005A3EA5">
        <w:rPr>
          <w:rFonts w:eastAsia="DengXian"/>
        </w:rPr>
        <w:t> </w:t>
      </w:r>
      <w:r w:rsidR="00E76DBD" w:rsidRPr="005A3EA5">
        <w:rPr>
          <w:rFonts w:eastAsia="DengXian"/>
          <w:lang w:eastAsia="zh-CN"/>
        </w:rPr>
        <w:t>[</w:t>
      </w:r>
      <w:r w:rsidR="00E76DBD">
        <w:rPr>
          <w:rFonts w:eastAsia="DengXian"/>
          <w:lang w:eastAsia="zh-CN"/>
        </w:rPr>
        <w:t>9</w:t>
      </w:r>
      <w:r w:rsidR="00E76DBD" w:rsidRPr="005A3EA5">
        <w:rPr>
          <w:rFonts w:eastAsia="DengXian"/>
          <w:lang w:eastAsia="zh-CN"/>
        </w:rPr>
        <w:t>]</w:t>
      </w:r>
      <w:r w:rsidR="00E76DBD" w:rsidRPr="005A3EA5">
        <w:rPr>
          <w:lang w:eastAsia="zh-CN"/>
        </w:rPr>
        <w:t xml:space="preserve"> </w:t>
      </w:r>
      <w:r w:rsidR="00E76DBD" w:rsidRPr="005A3EA5">
        <w:rPr>
          <w:rFonts w:eastAsia="Batang"/>
        </w:rPr>
        <w:t xml:space="preserve">is supported, </w:t>
      </w:r>
      <w:r w:rsidR="00E76DBD">
        <w:rPr>
          <w:rFonts w:eastAsia="Batang"/>
        </w:rPr>
        <w:t xml:space="preserve">the </w:t>
      </w:r>
      <w:r w:rsidR="00E76DBD">
        <w:t>t</w:t>
      </w:r>
      <w:r w:rsidR="00E76DBD">
        <w:rPr>
          <w:rFonts w:cs="Arial"/>
          <w:szCs w:val="18"/>
          <w:lang w:eastAsia="zh-CN"/>
        </w:rPr>
        <w:t>raffic correlation information</w:t>
      </w:r>
      <w:r w:rsidR="00E76DBD">
        <w:rPr>
          <w:noProof/>
          <w:lang w:eastAsia="zh-CN"/>
        </w:rPr>
        <w:t xml:space="preserve"> was received in the AF request, </w:t>
      </w:r>
      <w:r w:rsidR="00E76DBD" w:rsidRPr="005A3EA5">
        <w:t>the PCF</w:t>
      </w:r>
      <w:r w:rsidR="00E76DBD">
        <w:t xml:space="preserve"> shall include in the PCC rule the received information</w:t>
      </w:r>
      <w:r w:rsidR="00E76DBD" w:rsidRPr="005A3EA5">
        <w:rPr>
          <w:lang w:eastAsia="zh-CN"/>
        </w:rPr>
        <w:t xml:space="preserve"> as described in </w:t>
      </w:r>
      <w:r w:rsidR="00E76DBD" w:rsidRPr="005A3EA5">
        <w:rPr>
          <w:rFonts w:eastAsia="DengXian"/>
        </w:rPr>
        <w:t>3GPP TS </w:t>
      </w:r>
      <w:r w:rsidR="00E76DBD" w:rsidRPr="005A3EA5">
        <w:rPr>
          <w:rFonts w:eastAsia="DengXian"/>
          <w:lang w:eastAsia="zh-CN"/>
        </w:rPr>
        <w:t>29.51</w:t>
      </w:r>
      <w:r w:rsidR="00E76DBD">
        <w:rPr>
          <w:rFonts w:eastAsia="DengXian"/>
          <w:lang w:eastAsia="zh-CN"/>
        </w:rPr>
        <w:t>2</w:t>
      </w:r>
      <w:r w:rsidR="00E76DBD" w:rsidRPr="005A3EA5">
        <w:rPr>
          <w:rFonts w:eastAsia="DengXian"/>
        </w:rPr>
        <w:t> </w:t>
      </w:r>
      <w:r w:rsidR="00E76DBD" w:rsidRPr="005A3EA5">
        <w:rPr>
          <w:rFonts w:eastAsia="DengXian"/>
          <w:lang w:eastAsia="zh-CN"/>
        </w:rPr>
        <w:t>[</w:t>
      </w:r>
      <w:r w:rsidR="00E76DBD">
        <w:rPr>
          <w:rFonts w:eastAsia="DengXian"/>
          <w:lang w:eastAsia="zh-CN"/>
        </w:rPr>
        <w:t>9</w:t>
      </w:r>
      <w:r w:rsidR="00E76DBD" w:rsidRPr="005A3EA5">
        <w:rPr>
          <w:rFonts w:eastAsia="DengXian"/>
          <w:lang w:eastAsia="zh-CN"/>
        </w:rPr>
        <w:t>]</w:t>
      </w:r>
      <w:r w:rsidR="00E76DBD" w:rsidRPr="005A3EA5">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4" w:name="_Toc28005476"/>
      <w:bookmarkStart w:id="405" w:name="_Toc36038148"/>
      <w:bookmarkStart w:id="406" w:name="_Toc45133345"/>
      <w:bookmarkStart w:id="407" w:name="_Toc51762173"/>
      <w:bookmarkStart w:id="408" w:name="_Toc59016578"/>
      <w:bookmarkStart w:id="409" w:name="_Toc68167547"/>
      <w:bookmarkStart w:id="410" w:name="_Toc130544861"/>
      <w:r w:rsidRPr="005A3EA5">
        <w:rPr>
          <w:lang w:eastAsia="zh-CN"/>
        </w:rPr>
        <w:t>5.5.4</w:t>
      </w:r>
      <w:r w:rsidRPr="005A3EA5">
        <w:rPr>
          <w:lang w:eastAsia="zh-CN"/>
        </w:rPr>
        <w:tab/>
        <w:t>Negotiation for future background data transfer</w:t>
      </w:r>
      <w:r w:rsidRPr="005A3EA5">
        <w:t xml:space="preserve"> procedure</w:t>
      </w:r>
      <w:bookmarkEnd w:id="404"/>
      <w:bookmarkEnd w:id="405"/>
      <w:bookmarkEnd w:id="406"/>
      <w:bookmarkEnd w:id="407"/>
      <w:bookmarkEnd w:id="408"/>
      <w:bookmarkEnd w:id="409"/>
      <w:bookmarkEnd w:id="410"/>
    </w:p>
    <w:bookmarkStart w:id="411" w:name="_MON_1604085522"/>
    <w:bookmarkEnd w:id="411"/>
    <w:p w14:paraId="7140184E" w14:textId="77777777" w:rsidR="004428CF" w:rsidRPr="009931F0" w:rsidRDefault="004428CF">
      <w:pPr>
        <w:pStyle w:val="TH"/>
      </w:pPr>
      <w:r w:rsidRPr="001F31A0">
        <w:object w:dxaOrig="9639" w:dyaOrig="6802" w14:anchorId="180E43E1">
          <v:shape id="_x0000_i1059" type="#_x0000_t75" style="width:459.75pt;height:325.5pt" o:ole="">
            <v:imagedata r:id="rId78" o:title=""/>
          </v:shape>
          <o:OLEObject Type="Embed" ProgID="Word.Picture.8" ShapeID="_x0000_i1059" DrawAspect="Content" ObjectID="_1741172825" r:id="rId79"/>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lastRenderedPageBreak/>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12" w:name="_Hlk274753"/>
      <w:r w:rsidRPr="005A3EA5">
        <w:t xml:space="preserve"> network area</w:t>
      </w:r>
      <w:bookmarkStart w:id="413" w:name="_Hlk781034"/>
      <w:r w:rsidRPr="005A3EA5">
        <w:t xml:space="preserve"> information,</w:t>
      </w:r>
      <w:r w:rsidRPr="005A3EA5">
        <w:rPr>
          <w:lang w:eastAsia="zh-CN"/>
        </w:rPr>
        <w:t xml:space="preserve"> network performance information from the NWDAF</w:t>
      </w:r>
      <w:r w:rsidRPr="005A3EA5">
        <w:t xml:space="preserve"> </w:t>
      </w:r>
      <w:bookmarkEnd w:id="412"/>
      <w:r w:rsidRPr="005A3EA5">
        <w:t>and</w:t>
      </w:r>
      <w:bookmarkEnd w:id="413"/>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4" w:name="_Hlk275076"/>
      <w:r w:rsidRPr="005A3EA5">
        <w:t>does not</w:t>
      </w:r>
      <w:bookmarkEnd w:id="414"/>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5" w:name="_Toc28005477"/>
      <w:bookmarkStart w:id="416" w:name="_Toc36038149"/>
      <w:bookmarkStart w:id="417" w:name="_Toc45133346"/>
      <w:bookmarkStart w:id="418" w:name="_Toc51762174"/>
      <w:bookmarkStart w:id="419" w:name="_Toc59016579"/>
      <w:bookmarkStart w:id="420" w:name="_Toc68167548"/>
      <w:bookmarkStart w:id="421" w:name="_Toc130544862"/>
      <w:r w:rsidRPr="005A3EA5">
        <w:lastRenderedPageBreak/>
        <w:t>5.5.5</w:t>
      </w:r>
      <w:r w:rsidRPr="005A3EA5">
        <w:tab/>
        <w:t>BDT warning notification procedure</w:t>
      </w:r>
      <w:bookmarkEnd w:id="415"/>
      <w:bookmarkEnd w:id="416"/>
      <w:bookmarkEnd w:id="417"/>
      <w:bookmarkEnd w:id="418"/>
      <w:bookmarkEnd w:id="419"/>
      <w:bookmarkEnd w:id="420"/>
      <w:bookmarkEnd w:id="421"/>
    </w:p>
    <w:p w14:paraId="41A574FC" w14:textId="77777777" w:rsidR="004428CF" w:rsidRPr="009931F0" w:rsidRDefault="004428CF">
      <w:pPr>
        <w:pStyle w:val="TH"/>
      </w:pPr>
      <w:r w:rsidRPr="001F31A0">
        <w:object w:dxaOrig="12231" w:dyaOrig="16061" w14:anchorId="764EDEE9">
          <v:shape id="_x0000_i1060" type="#_x0000_t75" style="width:459pt;height:602.25pt" o:ole="">
            <v:imagedata r:id="rId80" o:title=""/>
          </v:shape>
          <o:OLEObject Type="Embed" ProgID="Visio.Drawing.15" ShapeID="_x0000_i1060" DrawAspect="Content" ObjectID="_1741172826" r:id="rId8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22" w:name="_Hlk61605950"/>
      <w:r w:rsidRPr="005A3EA5">
        <w:t>initiates</w:t>
      </w:r>
      <w:bookmarkEnd w:id="422"/>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3"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4" w:name="_Toc36038150"/>
      <w:bookmarkStart w:id="425" w:name="_Toc45133347"/>
      <w:bookmarkStart w:id="426" w:name="_Toc51762175"/>
      <w:bookmarkStart w:id="427"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61" type="#_x0000_t75" style="width:6in;height:153.75pt" o:ole="">
            <v:imagedata r:id="rId82" o:title=""/>
          </v:shape>
          <o:OLEObject Type="Embed" ProgID="Visio.Drawing.15" ShapeID="_x0000_i1061" DrawAspect="Content" ObjectID="_1741172827" r:id="rId83"/>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8" w:name="_Toc68167549"/>
      <w:bookmarkStart w:id="429" w:name="_Toc130544863"/>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3"/>
      <w:bookmarkEnd w:id="424"/>
      <w:bookmarkEnd w:id="425"/>
      <w:bookmarkEnd w:id="426"/>
      <w:bookmarkEnd w:id="427"/>
      <w:bookmarkEnd w:id="428"/>
      <w:bookmarkEnd w:id="429"/>
    </w:p>
    <w:bookmarkStart w:id="430" w:name="_MON_1635061781"/>
    <w:bookmarkEnd w:id="430"/>
    <w:p w14:paraId="5774912A" w14:textId="77777777" w:rsidR="004428CF" w:rsidRPr="009931F0" w:rsidRDefault="004428CF">
      <w:pPr>
        <w:pStyle w:val="TH"/>
      </w:pPr>
      <w:r w:rsidRPr="001F31A0">
        <w:object w:dxaOrig="10065" w:dyaOrig="9778" w14:anchorId="546F1141">
          <v:shape id="_x0000_i1062" type="#_x0000_t75" style="width:449.25pt;height:435.75pt" o:ole="">
            <v:imagedata r:id="rId84" o:title=""/>
          </v:shape>
          <o:OLEObject Type="Embed" ProgID="Word.Picture.8" ShapeID="_x0000_i1062" DrawAspect="Content" ObjectID="_1741172828" r:id="rId85"/>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31" w:name="_Toc51762176"/>
      <w:bookmarkStart w:id="432" w:name="_Toc59016581"/>
      <w:bookmarkStart w:id="433" w:name="_Toc68167550"/>
      <w:bookmarkStart w:id="434" w:name="_Toc130544864"/>
      <w:r w:rsidRPr="005A3EA5">
        <w:rPr>
          <w:lang w:eastAsia="zh-CN"/>
        </w:rPr>
        <w:lastRenderedPageBreak/>
        <w:t>5.5.7</w:t>
      </w:r>
      <w:r w:rsidRPr="005A3EA5">
        <w:rPr>
          <w:lang w:eastAsia="zh-CN"/>
        </w:rPr>
        <w:tab/>
      </w:r>
      <w:r w:rsidRPr="005A3EA5">
        <w:rPr>
          <w:lang w:eastAsia="ko-KR"/>
        </w:rPr>
        <w:t>IPTV configuration provisioning</w:t>
      </w:r>
      <w:bookmarkEnd w:id="431"/>
      <w:bookmarkEnd w:id="432"/>
      <w:bookmarkEnd w:id="433"/>
      <w:bookmarkEnd w:id="434"/>
    </w:p>
    <w:p w14:paraId="324C266B" w14:textId="77777777" w:rsidR="004428CF" w:rsidRPr="009931F0" w:rsidRDefault="004428CF">
      <w:pPr>
        <w:pStyle w:val="TH"/>
      </w:pPr>
      <w:r w:rsidRPr="001F31A0">
        <w:object w:dxaOrig="10065" w:dyaOrig="8219" w14:anchorId="43F5DC34">
          <v:shape id="_x0000_i1063" type="#_x0000_t75" style="width:449.25pt;height:366pt" o:ole="">
            <v:imagedata r:id="rId86" o:title=""/>
          </v:shape>
          <o:OLEObject Type="Embed" ProgID="Word.Picture.8" ShapeID="_x0000_i1063" DrawAspect="Content" ObjectID="_1741172829" r:id="rId87"/>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5" w:name="_Toc51762177"/>
      <w:bookmarkStart w:id="436" w:name="_Toc59016582"/>
      <w:bookmarkStart w:id="437" w:name="_Toc68167551"/>
      <w:bookmarkStart w:id="438" w:name="_Toc130544865"/>
      <w:r w:rsidRPr="005A3EA5">
        <w:rPr>
          <w:lang w:eastAsia="zh-CN"/>
        </w:rPr>
        <w:lastRenderedPageBreak/>
        <w:t>5.5.8</w:t>
      </w:r>
      <w:r w:rsidRPr="005A3EA5">
        <w:rPr>
          <w:lang w:eastAsia="zh-CN"/>
        </w:rPr>
        <w:tab/>
      </w:r>
      <w:r w:rsidRPr="005A3EA5">
        <w:rPr>
          <w:lang w:eastAsia="ko-KR"/>
        </w:rPr>
        <w:t>AF-based service parameter provisioning</w:t>
      </w:r>
      <w:bookmarkEnd w:id="435"/>
      <w:bookmarkEnd w:id="436"/>
      <w:bookmarkEnd w:id="437"/>
      <w:bookmarkEnd w:id="438"/>
    </w:p>
    <w:p w14:paraId="6F04ECE9" w14:textId="1F87B2B4" w:rsidR="0045193D" w:rsidRPr="009931F0" w:rsidRDefault="0045193D" w:rsidP="0045193D">
      <w:pPr>
        <w:pStyle w:val="TH"/>
      </w:pPr>
    </w:p>
    <w:p w14:paraId="2B018AFA" w14:textId="77777777" w:rsidR="0045193D" w:rsidRPr="005A3EA5" w:rsidRDefault="0045193D" w:rsidP="0045193D">
      <w:pPr>
        <w:pStyle w:val="TF"/>
        <w:rPr>
          <w:lang w:eastAsia="zh-CN"/>
        </w:rPr>
      </w:pPr>
      <w:r w:rsidRPr="001F31A0">
        <w:object w:dxaOrig="11391" w:dyaOrig="11391" w14:anchorId="517E22AB">
          <v:shape id="_x0000_i1064" type="#_x0000_t75" style="width:474.75pt;height:474.75pt" o:ole="">
            <v:imagedata r:id="rId88" o:title=""/>
          </v:shape>
          <o:OLEObject Type="Embed" ProgID="Visio.Drawing.15" ShapeID="_x0000_i1064" DrawAspect="Content" ObjectID="_1741172830" r:id="rId89"/>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4F9C6FE8" w14:textId="77777777" w:rsidR="0045193D" w:rsidRPr="005A3EA5" w:rsidRDefault="0045193D" w:rsidP="0045193D">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F7DFB50" w14:textId="77777777" w:rsidR="0045193D" w:rsidRDefault="0045193D" w:rsidP="0045193D">
      <w:pPr>
        <w:pStyle w:val="B10"/>
        <w:rPr>
          <w:lang w:eastAsia="zh-CN"/>
        </w:rPr>
      </w:pPr>
      <w:r w:rsidRPr="005A3EA5">
        <w:rPr>
          <w:lang w:eastAsia="zh-CN"/>
        </w:rPr>
        <w:t>6B.</w:t>
      </w:r>
    </w:p>
    <w:p w14:paraId="5F1EF258" w14:textId="3CD16820" w:rsidR="0045193D" w:rsidRPr="001F31A0" w:rsidRDefault="0045193D" w:rsidP="00D836B3">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ProSeP) to the UE and corresponding V2X N2 PC5 and/or ProSe N2 PC5 policy to the NG-RAN</w:t>
      </w:r>
      <w:r w:rsidRPr="009931F0">
        <w:rPr>
          <w:lang w:eastAsia="zh-CN"/>
        </w:rPr>
        <w:t>.</w:t>
      </w:r>
    </w:p>
    <w:p w14:paraId="41440258" w14:textId="77777777" w:rsidR="0045193D" w:rsidRDefault="0045193D" w:rsidP="0045193D">
      <w:pPr>
        <w:pStyle w:val="B2"/>
        <w:rPr>
          <w:lang w:eastAsia="zh-CN"/>
        </w:rPr>
      </w:pPr>
      <w:r>
        <w:rPr>
          <w:lang w:eastAsia="zh-CN"/>
        </w:rPr>
        <w:t>6B2.</w:t>
      </w:r>
      <w:r>
        <w:rPr>
          <w:lang w:eastAsia="zh-CN"/>
        </w:rPr>
        <w:tab/>
        <w:t xml:space="preserve">After registration, when the UE requests V2XP and/or 5G ProSeP, the AMF sends to the PCF an </w:t>
      </w:r>
      <w:r>
        <w:t>N</w:t>
      </w:r>
      <w:r>
        <w:rPr>
          <w:lang w:eastAsia="ko-KR"/>
        </w:rPr>
        <w:t>amf_Communication_N1MessageNotify</w:t>
      </w:r>
      <w:r>
        <w:t xml:space="preserve"> service operation with the requested V2XP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and/or 5G ProSeP based on the retrieved </w:t>
      </w:r>
      <w:r>
        <w:rPr>
          <w:lang w:eastAsia="ko-KR"/>
        </w:rPr>
        <w:t>service parameter</w:t>
      </w:r>
      <w:r w:rsidRPr="00207EB7">
        <w:rPr>
          <w:lang w:eastAsia="ko-KR"/>
        </w:rPr>
        <w:t xml:space="preserve"> from the UDR</w:t>
      </w:r>
      <w:r>
        <w:rPr>
          <w:lang w:eastAsia="ko-KR"/>
        </w:rPr>
        <w:t xml:space="preserve">, the received requested V2XP and/or 5G ProSeP, UE subscription data, local operator policies </w:t>
      </w:r>
      <w:r w:rsidRPr="00207EB7">
        <w:t xml:space="preserve">and </w:t>
      </w:r>
      <w:r>
        <w:t xml:space="preserve">the </w:t>
      </w:r>
      <w:r w:rsidRPr="00207EB7">
        <w:t>UE capabilities (e.g., V2X 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 and/or 5G ProSeP</w:t>
      </w:r>
      <w:r>
        <w:t xml:space="preserve"> </w:t>
      </w:r>
      <w:r w:rsidRPr="00207EB7">
        <w:t xml:space="preserve">to the UE </w:t>
      </w:r>
      <w:r>
        <w:t xml:space="preserve">and the corresponding V2X N2 PC5 and/or ProSe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9"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9"/>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40" w:name="_Toc68167552"/>
      <w:bookmarkStart w:id="441" w:name="_Toc130544866"/>
      <w:bookmarkStart w:id="442" w:name="_Toc28005479"/>
      <w:bookmarkStart w:id="443" w:name="_Toc36038151"/>
      <w:bookmarkStart w:id="444" w:name="_Toc45133348"/>
      <w:bookmarkStart w:id="445" w:name="_Toc51762178"/>
      <w:bookmarkStart w:id="446" w:name="_Toc59016583"/>
      <w:r w:rsidRPr="005A3EA5">
        <w:rPr>
          <w:lang w:eastAsia="zh-CN"/>
        </w:rPr>
        <w:lastRenderedPageBreak/>
        <w:t>5.5.9</w:t>
      </w:r>
      <w:r w:rsidRPr="005A3EA5">
        <w:rPr>
          <w:lang w:eastAsia="zh-CN"/>
        </w:rPr>
        <w:tab/>
      </w:r>
      <w:r w:rsidRPr="005A3EA5">
        <w:t>QoS monitoring procedure</w:t>
      </w:r>
      <w:bookmarkEnd w:id="440"/>
      <w:bookmarkEnd w:id="441"/>
    </w:p>
    <w:p w14:paraId="43914CB0" w14:textId="48945EC7" w:rsidR="00071768" w:rsidRPr="009931F0" w:rsidRDefault="00071768" w:rsidP="00071768">
      <w:pPr>
        <w:pStyle w:val="TH"/>
      </w:pPr>
    </w:p>
    <w:bookmarkStart w:id="447" w:name="_MON_1734788555"/>
    <w:bookmarkEnd w:id="447"/>
    <w:p w14:paraId="3837CFEF" w14:textId="77777777" w:rsidR="00071768" w:rsidRDefault="00071768" w:rsidP="00D836B3">
      <w:pPr>
        <w:pStyle w:val="TH"/>
        <w:rPr>
          <w:lang w:eastAsia="zh-CN"/>
        </w:rPr>
      </w:pPr>
      <w:r w:rsidRPr="001F31A0">
        <w:object w:dxaOrig="10773" w:dyaOrig="14031" w14:anchorId="2BB46B9E">
          <v:shape id="_x0000_i1065" type="#_x0000_t75" style="width:480.75pt;height:624.75pt" o:ole="">
            <v:imagedata r:id="rId90" o:title=""/>
          </v:shape>
          <o:OLEObject Type="Embed" ProgID="Word.Picture.8" ShapeID="_x0000_i1065" DrawAspect="Content" ObjectID="_1741172831" r:id="rId91"/>
        </w:object>
      </w:r>
    </w:p>
    <w:p w14:paraId="5030CF0D" w14:textId="77777777" w:rsidR="00071768" w:rsidRPr="005A3EA5" w:rsidRDefault="00071768" w:rsidP="00071768">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lastRenderedPageBreak/>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226F3218" w:rsidR="0031614C" w:rsidRDefault="008A03BD" w:rsidP="00D836B3">
      <w:pPr>
        <w:pStyle w:val="B10"/>
      </w:pPr>
      <w:r>
        <w:tab/>
      </w:r>
      <w:r w:rsidR="0031614C">
        <w:t xml:space="preserve">If the PCF determines that the QoS monitoring event notification shall be sent to the NEF via the PCF, the PCF provides the </w:t>
      </w:r>
      <w:r w:rsidR="0031614C" w:rsidRPr="00CF09A2">
        <w:t>"</w:t>
      </w:r>
      <w:r w:rsidR="0031614C">
        <w:t>QOS_MONITORING</w:t>
      </w:r>
      <w:r w:rsidR="0031614C" w:rsidRPr="00CF09A2">
        <w:t>"</w:t>
      </w:r>
      <w:r w:rsidR="0031614C">
        <w:t xml:space="preserve"> policy control request trigger if not previously provided,</w:t>
      </w:r>
      <w:r w:rsidR="0031614C" w:rsidRPr="0089540E">
        <w:t xml:space="preserve"> </w:t>
      </w:r>
      <w:r w:rsidR="0031614C">
        <w:t>as specified in 3GPP TS 29.512 [9].</w:t>
      </w:r>
    </w:p>
    <w:p w14:paraId="46EB8311" w14:textId="6FEC1034" w:rsidR="00F8690C" w:rsidRDefault="008A03BD" w:rsidP="00D836B3">
      <w:pPr>
        <w:pStyle w:val="B10"/>
      </w:pPr>
      <w:r>
        <w:tab/>
      </w:r>
      <w:r w:rsidR="00F8690C">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ACC2D90" w14:textId="7D3FEF41" w:rsidR="00071768" w:rsidRPr="005A3EA5" w:rsidRDefault="008A03BD" w:rsidP="00D836B3">
      <w:pPr>
        <w:pStyle w:val="B10"/>
      </w:pPr>
      <w:r>
        <w:tab/>
      </w:r>
      <w:r w:rsidR="00071768">
        <w:t>W</w:t>
      </w:r>
      <w:r w:rsidR="00071768" w:rsidRPr="008047A3">
        <w:t>hen the feature "</w:t>
      </w:r>
      <w:r w:rsidR="00071768" w:rsidRPr="00684530">
        <w:t>ExposureToEAS</w:t>
      </w:r>
      <w:r w:rsidR="00071768" w:rsidRPr="008047A3">
        <w:t>" is supported</w:t>
      </w:r>
      <w:r w:rsidR="00071768">
        <w:t xml:space="preserve"> and if</w:t>
      </w:r>
      <w:r w:rsidR="00071768" w:rsidRPr="008047A3">
        <w:t xml:space="preserve"> the PCF received </w:t>
      </w:r>
      <w:r w:rsidR="00071768">
        <w:t xml:space="preserve">from the NEF </w:t>
      </w:r>
      <w:r w:rsidR="00071768" w:rsidRPr="008047A3">
        <w:t>the indication of direct QoS monitoring event notification,</w:t>
      </w:r>
      <w:r w:rsidR="00071768" w:rsidRPr="00684530">
        <w:t xml:space="preserve"> the PCF includes the notificati</w:t>
      </w:r>
      <w:r w:rsidR="00071768" w:rsidRPr="00904EC9">
        <w:t>on URI pointing to the NEF within the "notif</w:t>
      </w:r>
      <w:r w:rsidR="00071768">
        <w:t>y</w:t>
      </w:r>
      <w:r w:rsidR="00071768" w:rsidRPr="00904EC9">
        <w:t xml:space="preserve">Uri" attribute, the notification </w:t>
      </w:r>
      <w:r w:rsidR="00071768" w:rsidRPr="00684530">
        <w:t>correlation id assigned by the NEF within the "notif</w:t>
      </w:r>
      <w:r w:rsidR="00071768">
        <w:t>y</w:t>
      </w:r>
      <w:r w:rsidR="00071768" w:rsidRPr="00684530">
        <w:t>CorreId" attribute and</w:t>
      </w:r>
      <w:r w:rsidR="00071768" w:rsidRPr="008047A3">
        <w:t xml:space="preserve"> the </w:t>
      </w:r>
      <w:r w:rsidR="00071768">
        <w:t xml:space="preserve">indication of </w:t>
      </w:r>
      <w:r w:rsidR="00071768" w:rsidRPr="008047A3">
        <w:t>direct QoS monitoring event notification within the "directNotifInd"</w:t>
      </w:r>
      <w:r w:rsidR="00071768" w:rsidRPr="00684530">
        <w:t xml:space="preserve"> attribute</w:t>
      </w:r>
      <w:r w:rsidR="00071768" w:rsidRPr="008047A3">
        <w:t>, if available,</w:t>
      </w:r>
      <w:r w:rsidR="00071768" w:rsidRPr="00684530">
        <w:t xml:space="preserve"> as spe</w:t>
      </w:r>
      <w:r w:rsidR="00071768" w:rsidRPr="00904EC9">
        <w:t>cified in 3GPP TS 29.512 [9].</w:t>
      </w:r>
      <w:r w:rsidR="00071768">
        <w:t xml:space="preserve"> The PCF may also determine that duplicated notification is required, i.e. both</w:t>
      </w:r>
      <w:r w:rsidR="00071768" w:rsidRPr="00653491">
        <w:t xml:space="preserve"> </w:t>
      </w:r>
      <w:r w:rsidR="00071768" w:rsidRPr="009A7D54">
        <w:t xml:space="preserve">direct </w:t>
      </w:r>
      <w:r w:rsidR="00071768" w:rsidRPr="008646CA">
        <w:t xml:space="preserve">notification to the </w:t>
      </w:r>
      <w:r w:rsidR="00071768">
        <w:t>NE</w:t>
      </w:r>
      <w:r w:rsidR="00071768" w:rsidRPr="008646CA">
        <w:t xml:space="preserve">F (i.e. sent from UPF) and notification </w:t>
      </w:r>
      <w:r w:rsidR="00071768">
        <w:t>to t</w:t>
      </w:r>
      <w:r w:rsidR="00071768" w:rsidRPr="008646CA">
        <w:t xml:space="preserve"> the PCF is required</w:t>
      </w:r>
      <w:r w:rsidR="00071768">
        <w:t xml:space="preserve">, </w:t>
      </w:r>
      <w:r w:rsidR="00071768" w:rsidRPr="009708BE">
        <w:t>as specified in 3GPP TS 23.548 [5</w:t>
      </w:r>
      <w:r w:rsidR="00071768">
        <w:t>7</w:t>
      </w:r>
      <w:r w:rsidR="00071768" w:rsidRPr="009708BE">
        <w:t>].</w:t>
      </w:r>
      <w:r w:rsidR="00071768">
        <w:t xml:space="preserve"> In this case, the PCF also provides the </w:t>
      </w:r>
      <w:r w:rsidR="00071768" w:rsidRPr="00CF09A2">
        <w:t>"</w:t>
      </w:r>
      <w:r w:rsidR="00071768">
        <w:t>QOS_MONITORING</w:t>
      </w:r>
      <w:r w:rsidR="00071768" w:rsidRPr="00CF09A2">
        <w:t>"</w:t>
      </w:r>
      <w:r w:rsidR="00071768">
        <w:t xml:space="preserve"> policy control request trigger if not previously provided,</w:t>
      </w:r>
      <w:r w:rsidR="00071768" w:rsidRPr="0089540E">
        <w:t xml:space="preserve"> </w:t>
      </w:r>
      <w:r w:rsidR="00071768">
        <w:t>as specified in 3GPP TS 29.512 [9].</w:t>
      </w:r>
    </w:p>
    <w:p w14:paraId="65FCDDC7" w14:textId="77777777" w:rsidR="00071768" w:rsidRPr="005A3EA5" w:rsidRDefault="00071768" w:rsidP="00071768">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30D50DC9" w14:textId="77777777" w:rsidR="00071768" w:rsidRPr="005A3EA5" w:rsidRDefault="00071768" w:rsidP="00071768">
      <w:pPr>
        <w:pStyle w:val="B10"/>
      </w:pPr>
      <w:r w:rsidRPr="005A3EA5">
        <w:t xml:space="preserve">9. The SMF sends an HTTP </w:t>
      </w:r>
      <w:r>
        <w:t>200 OK</w:t>
      </w:r>
      <w:r w:rsidRPr="005A3EA5" w:rsidDel="00C7159C">
        <w:t xml:space="preserve"> </w:t>
      </w:r>
      <w:r w:rsidRPr="005A3EA5">
        <w:t>response message to the PCF.</w:t>
      </w:r>
    </w:p>
    <w:p w14:paraId="787EA079" w14:textId="77777777" w:rsidR="00071768" w:rsidRPr="005A3EA5" w:rsidRDefault="00071768" w:rsidP="00071768">
      <w:pPr>
        <w:pStyle w:val="B10"/>
      </w:pPr>
      <w:r w:rsidRPr="005A3EA5">
        <w:lastRenderedPageBreak/>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CDF3499" w14:textId="77777777" w:rsidR="00071768" w:rsidRPr="005A3EA5" w:rsidRDefault="00071768" w:rsidP="00071768">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09F1A821" w14:textId="18CA897A" w:rsidR="00071768" w:rsidRPr="005A3EA5" w:rsidRDefault="00071768" w:rsidP="00071768">
      <w:pPr>
        <w:pStyle w:val="B10"/>
      </w:pPr>
      <w:r w:rsidRPr="005A3EA5">
        <w:t>11A.</w:t>
      </w:r>
      <w:r w:rsidRPr="005A3EA5">
        <w:tab/>
        <w:t>In case in step 8 the PCF determines that the notification shall be sent to the PCF:</w:t>
      </w:r>
    </w:p>
    <w:p w14:paraId="16CBA599" w14:textId="77777777" w:rsidR="00071768" w:rsidRPr="005A3EA5" w:rsidRDefault="00071768" w:rsidP="00071768">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1D9CAD7C" w14:textId="77777777" w:rsidR="00071768" w:rsidRPr="005A3EA5" w:rsidRDefault="00071768" w:rsidP="00071768">
      <w:pPr>
        <w:pStyle w:val="B2"/>
      </w:pPr>
      <w:r w:rsidRPr="005A3EA5">
        <w:t>11c-11d.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62104F82" w14:textId="77777777" w:rsidR="004428CF" w:rsidRPr="005A3EA5" w:rsidRDefault="004428CF">
      <w:pPr>
        <w:pStyle w:val="B10"/>
      </w:pPr>
      <w:r w:rsidRPr="005A3EA5">
        <w:t>11B.</w:t>
      </w:r>
      <w:r w:rsidRPr="005A3EA5">
        <w:tab/>
        <w:t>In case in step 8 the PCF determines that the notification shall be sent to the NEF directly from the SMF:</w:t>
      </w:r>
    </w:p>
    <w:p w14:paraId="26C729EF" w14:textId="77777777" w:rsidR="004428CF" w:rsidRPr="005A3EA5" w:rsidRDefault="004428CF">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41A08B64" w14:textId="77777777" w:rsidR="004428CF" w:rsidRPr="005A3EA5" w:rsidRDefault="004428CF">
      <w:pPr>
        <w:pStyle w:val="B10"/>
        <w:rPr>
          <w:rFonts w:cs="Arial"/>
          <w:szCs w:val="18"/>
          <w:lang w:eastAsia="es-ES"/>
        </w:rPr>
      </w:pPr>
      <w:r w:rsidRPr="005A3EA5">
        <w:t>11C.</w:t>
      </w:r>
      <w:r w:rsidRPr="005A3EA5">
        <w:tab/>
        <w:t>If the AF indicated to be notified of QoS Monitoring</w:t>
      </w:r>
      <w:r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8" w:name="_Toc130544867"/>
      <w:bookmarkStart w:id="449" w:name="_Toc19197341"/>
      <w:bookmarkStart w:id="450" w:name="_Toc27896494"/>
      <w:bookmarkStart w:id="451" w:name="_Toc36192662"/>
      <w:bookmarkStart w:id="452" w:name="_Toc19197354"/>
      <w:bookmarkStart w:id="453" w:name="_Toc27896507"/>
      <w:bookmarkStart w:id="454" w:name="_Toc36192675"/>
      <w:bookmarkStart w:id="455" w:name="_Toc37076406"/>
      <w:bookmarkStart w:id="456" w:name="_Toc19197330"/>
      <w:bookmarkStart w:id="457" w:name="_Toc27896483"/>
      <w:bookmarkStart w:id="458" w:name="_Toc36192651"/>
      <w:r w:rsidRPr="005A3EA5">
        <w:lastRenderedPageBreak/>
        <w:t>5.</w:t>
      </w:r>
      <w:r w:rsidRPr="005A3EA5">
        <w:rPr>
          <w:lang w:eastAsia="zh-CN"/>
        </w:rPr>
        <w:t>5.10</w:t>
      </w:r>
      <w:r w:rsidRPr="005A3EA5">
        <w:rPr>
          <w:lang w:eastAsia="zh-CN"/>
        </w:rPr>
        <w:tab/>
      </w:r>
      <w:r w:rsidRPr="005A3EA5">
        <w:t>AF-triggered dynamically changing AM policies</w:t>
      </w:r>
      <w:bookmarkEnd w:id="448"/>
    </w:p>
    <w:p w14:paraId="46DC6A7E" w14:textId="67C6EB51" w:rsidR="00223F0D" w:rsidRPr="005A3EA5" w:rsidRDefault="00223F0D" w:rsidP="00223F0D">
      <w:pPr>
        <w:pStyle w:val="Heading4"/>
        <w:rPr>
          <w:lang w:eastAsia="zh-CN"/>
        </w:rPr>
      </w:pPr>
      <w:bookmarkStart w:id="459" w:name="_Toc130544868"/>
      <w:r w:rsidRPr="005A3EA5">
        <w:rPr>
          <w:lang w:eastAsia="zh-CN"/>
        </w:rPr>
        <w:t>5.5.10.1</w:t>
      </w:r>
      <w:r w:rsidRPr="005A3EA5">
        <w:rPr>
          <w:lang w:eastAsia="zh-CN"/>
        </w:rPr>
        <w:tab/>
        <w:t>General</w:t>
      </w:r>
      <w:bookmarkEnd w:id="459"/>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60" w:name="_Toc130544869"/>
      <w:r w:rsidRPr="001F31A0">
        <w:t>5.5.10.2</w:t>
      </w:r>
      <w:r w:rsidRPr="001F31A0">
        <w:tab/>
        <w:t>Access and Mobility policy authorization requests targeting an individual UE</w:t>
      </w:r>
      <w:bookmarkEnd w:id="460"/>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6" type="#_x0000_t75" style="width:455.25pt;height:422.25pt" o:ole="">
            <v:imagedata r:id="rId92" o:title=""/>
          </v:shape>
          <o:OLEObject Type="Embed" ProgID="Mscgen.Chart" ShapeID="_x0000_i1066" DrawAspect="Content" ObjectID="_1741172832" r:id="rId93"/>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61"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61"/>
    </w:p>
    <w:p w14:paraId="60199630" w14:textId="588F2610" w:rsidR="00223F0D" w:rsidRPr="005A3EA5" w:rsidRDefault="00223F0D" w:rsidP="00223F0D">
      <w:pPr>
        <w:pStyle w:val="B10"/>
      </w:pPr>
      <w:bookmarkStart w:id="462"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62"/>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7" type="#_x0000_t75" style="width:365.25pt;height:303pt" o:ole="">
            <v:imagedata r:id="rId94" o:title=""/>
          </v:shape>
          <o:OLEObject Type="Embed" ProgID="Mscgen.Chart" ShapeID="_x0000_i1067" DrawAspect="Content" ObjectID="_1741172833" r:id="rId95"/>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3" w:name="_Toc130544870"/>
      <w:bookmarkEnd w:id="449"/>
      <w:bookmarkEnd w:id="450"/>
      <w:bookmarkEnd w:id="451"/>
      <w:bookmarkEnd w:id="452"/>
      <w:bookmarkEnd w:id="453"/>
      <w:bookmarkEnd w:id="454"/>
      <w:bookmarkEnd w:id="455"/>
      <w:bookmarkEnd w:id="456"/>
      <w:bookmarkEnd w:id="457"/>
      <w:bookmarkEnd w:id="458"/>
      <w:r w:rsidRPr="005A3EA5">
        <w:rPr>
          <w:lang w:eastAsia="zh-CN"/>
        </w:rPr>
        <w:t>5.5.10.3</w:t>
      </w:r>
      <w:r w:rsidRPr="005A3EA5">
        <w:rPr>
          <w:lang w:eastAsia="zh-CN"/>
        </w:rPr>
        <w:tab/>
      </w:r>
      <w:r w:rsidRPr="005A3EA5">
        <w:t>AF requests to influence AM policies</w:t>
      </w:r>
      <w:bookmarkEnd w:id="463"/>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8" type="#_x0000_t75" style="width:441.75pt;height:492pt" o:ole="">
            <v:imagedata r:id="rId96" o:title=""/>
          </v:shape>
          <o:OLEObject Type="Embed" ProgID="Mscgen.Chart" ShapeID="_x0000_i1068" DrawAspect="Content" ObjectID="_1741172834" r:id="rId97"/>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64" w:name="_Toc130544871"/>
      <w:bookmarkStart w:id="465" w:name="_Toc68167553"/>
      <w:r>
        <w:t>5.5.11</w:t>
      </w:r>
      <w:r>
        <w:tab/>
        <w:t>Procedures for Time Synchronization Exposure</w:t>
      </w:r>
      <w:bookmarkEnd w:id="464"/>
    </w:p>
    <w:p w14:paraId="3200D0E2" w14:textId="77777777" w:rsidR="001F4140" w:rsidRDefault="001F4140" w:rsidP="001F4140">
      <w:pPr>
        <w:pStyle w:val="Heading4"/>
      </w:pPr>
      <w:bookmarkStart w:id="466" w:name="_Toc130544872"/>
      <w:r>
        <w:t>5.5.11.1</w:t>
      </w:r>
      <w:r>
        <w:tab/>
        <w:t>General</w:t>
      </w:r>
      <w:bookmarkEnd w:id="466"/>
    </w:p>
    <w:p w14:paraId="645A2E2A" w14:textId="77777777" w:rsidR="001F4140" w:rsidRDefault="001F4140" w:rsidP="001F4140">
      <w:r>
        <w:t xml:space="preserve">Time synchronization exposure allows an AF to configure time synchronization in 5GS. </w:t>
      </w:r>
    </w:p>
    <w:p w14:paraId="72A9E6B5" w14:textId="77777777" w:rsidR="001F4140" w:rsidRDefault="001F4140" w:rsidP="001F4140">
      <w:r>
        <w:lastRenderedPageBreak/>
        <w:t>For (g)PTP operation, the Time synchronization service allows an AF to subscribe to the UE and 5GC capabilities and availability for time synchronization service and to configure the (g)PTP instance in 5GS as described in clauses 5.5.11.2 and 5.5.11.3.</w:t>
      </w:r>
    </w:p>
    <w:p w14:paraId="7B04ABB5" w14:textId="77777777" w:rsidR="001F4140" w:rsidRDefault="001F4140" w:rsidP="001F4140">
      <w:r>
        <w:t>For 5G access stratum time distribution, the AF can influence the 5G access stratum time distribution as described in clause 5.5.11.4.</w:t>
      </w:r>
    </w:p>
    <w:p w14:paraId="7D3C25A1" w14:textId="77777777" w:rsidR="001F4140" w:rsidRDefault="001F4140" w:rsidP="001F4140">
      <w:r>
        <w:t>The time synchronization exposure is provided by NEF that uses the services provided by TSCTSF. The AF that is part of operator's trust domain may invoke the services directly with TSCTSF and TSCTSF responds/notifies directly to the AF, accordingly.</w:t>
      </w:r>
    </w:p>
    <w:p w14:paraId="077C7A77" w14:textId="77777777" w:rsidR="001F4140" w:rsidRDefault="001F4140" w:rsidP="001F4140">
      <w:pPr>
        <w:pStyle w:val="Heading4"/>
      </w:pPr>
      <w:bookmarkStart w:id="467" w:name="_Toc130544873"/>
      <w:r>
        <w:t>5.5.11.2</w:t>
      </w:r>
      <w:r>
        <w:tab/>
        <w:t>Exposure of UE availability and capabilities for Time Synchronization service</w:t>
      </w:r>
      <w:bookmarkEnd w:id="467"/>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1F4140">
      <w:r w:rsidRPr="001F31A0">
        <w:rPr>
          <w:noProof/>
        </w:rPr>
        <w:object w:dxaOrig="13161" w:dyaOrig="12381" w14:anchorId="48F24248">
          <v:shape id="_x0000_i1069" type="#_x0000_t75" alt="" style="width:494.25pt;height:464.25pt" o:ole="">
            <v:imagedata r:id="rId98" o:title=""/>
          </v:shape>
          <o:OLEObject Type="Embed" ProgID="Visio.Drawing.15" ShapeID="_x0000_i1069" DrawAspect="Content" ObjectID="_1741172835" r:id="rId99"/>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w:t>
      </w:r>
      <w:r>
        <w:lastRenderedPageBreak/>
        <w:t>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18C6A43E" w14:textId="2D08C059" w:rsidR="001F4140" w:rsidRDefault="001F4140" w:rsidP="001F4140">
      <w:pPr>
        <w:pStyle w:val="B10"/>
      </w:pPr>
      <w:r>
        <w:tab/>
        <w:t xml:space="preserve">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w:t>
      </w:r>
      <w:r w:rsidR="005E499D">
        <w:t>60</w:t>
      </w:r>
      <w:r>
        <w:t>].</w:t>
      </w:r>
    </w:p>
    <w:p w14:paraId="1797A5A2" w14:textId="77777777" w:rsidR="001F4140" w:rsidRDefault="001F4140" w:rsidP="001F4140">
      <w:pPr>
        <w:pStyle w:val="B10"/>
      </w:pPr>
      <w:r>
        <w:tab/>
        <w:t>The received PMIC(s)/UMIC, if available, may contain (g)PTP instance configuration for the reported DS-TT/NW-TT.</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4FBE8B26" w14:textId="77777777" w:rsidR="001F4140" w:rsidRDefault="001F4140" w:rsidP="001F4140">
      <w:pPr>
        <w:pStyle w:val="B10"/>
        <w:ind w:firstLine="0"/>
      </w:pPr>
      <w:r>
        <w:t>For the retrieved SUPI(s), the TSCTSF requests the Time Synchronization Subscription data from the UDM if not previously retrieved in step</w:t>
      </w:r>
      <w:r w:rsidRPr="005A3EA5">
        <w:t> </w:t>
      </w:r>
      <w:r>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07E4A9EA" w14:textId="77777777" w:rsidR="001F4140" w:rsidRDefault="001F4140" w:rsidP="001F4140">
      <w:pPr>
        <w:pStyle w:val="B10"/>
      </w:pPr>
      <w:r>
        <w:lastRenderedPageBreak/>
        <w:t>6.</w:t>
      </w:r>
      <w:r>
        <w:tab/>
        <w:t xml:space="preserve">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2F3AFEF0" w14:textId="77777777" w:rsidR="001F4140" w:rsidRDefault="001F4140" w:rsidP="001F4140">
      <w:pPr>
        <w:pStyle w:val="B10"/>
      </w:pPr>
      <w:r>
        <w:t>7.</w:t>
      </w:r>
      <w:r>
        <w:tab/>
        <w:t xml:space="preserve">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0B401D02" w14:textId="77777777" w:rsidR="001F4140" w:rsidRDefault="001F4140" w:rsidP="001F4140">
      <w:pPr>
        <w:pStyle w:val="B10"/>
      </w:pPr>
      <w:r>
        <w:t>10.</w:t>
      </w:r>
      <w:r>
        <w:tab/>
        <w:t xml:space="preserve">The TSCTSF receives UMIC/PMIC information from NW-TT/DS-TT ports from the PCF, with the notification of BRIDGE_INFO events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E638D47" w14:textId="77777777" w:rsidR="001F4140" w:rsidRDefault="001F4140" w:rsidP="001F4140">
      <w:r>
        <w:t>At PDU Session Establishment as defined is step 0, step 5 and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68" w:name="_Toc130544874"/>
      <w:r>
        <w:lastRenderedPageBreak/>
        <w:t>5.5.11.3</w:t>
      </w:r>
      <w:r>
        <w:tab/>
        <w:t>Time Synchronization service activation, modification, and deactivation</w:t>
      </w:r>
      <w:bookmarkEnd w:id="468"/>
    </w:p>
    <w:p w14:paraId="2C4D863C" w14:textId="77777777" w:rsidR="001F4140" w:rsidRDefault="001F4140" w:rsidP="001F4140">
      <w:r>
        <w:t xml:space="preserve">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 </w:t>
      </w:r>
    </w:p>
    <w:p w14:paraId="35236737" w14:textId="77777777" w:rsidR="001F4140" w:rsidRDefault="001F4140" w:rsidP="001F4140">
      <w:r>
        <w:t>The AF can use the user-plane node ID received in the Nnef_TimeSynchronization_CapsNotify service operation as a target of the configuration of a PTP instance in the Nnef_TimeSynchronization_ConfigCreate request.</w:t>
      </w:r>
    </w:p>
    <w:p w14:paraId="2A3B8465" w14:textId="77777777" w:rsidR="001F4140" w:rsidRDefault="001F4140" w:rsidP="00D836B3">
      <w:pPr>
        <w:pStyle w:val="TH"/>
      </w:pPr>
      <w:r w:rsidRPr="001F31A0">
        <w:rPr>
          <w:noProof/>
        </w:rPr>
        <w:object w:dxaOrig="12961" w:dyaOrig="20441" w14:anchorId="10E5A0B2">
          <v:shape id="_x0000_i1070" type="#_x0000_t75" alt="" style="width:486.75pt;height:766.5pt" o:ole="">
            <v:imagedata r:id="rId100" o:title=""/>
          </v:shape>
          <o:OLEObject Type="Embed" ProgID="Visio.Drawing.15" ShapeID="_x0000_i1070" DrawAspect="Content" ObjectID="_1741172836" r:id="rId101"/>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7E36DF6" w14:textId="77777777" w:rsidR="001F4140" w:rsidRPr="00140E21" w:rsidRDefault="001F4140" w:rsidP="001F4140">
      <w:pPr>
        <w:pStyle w:val="EditorsNote"/>
      </w:pPr>
      <w:r w:rsidRPr="00140E21">
        <w:t>Editor's note:</w:t>
      </w:r>
      <w:r w:rsidRPr="00140E21">
        <w:tab/>
        <w:t xml:space="preserve">It is </w:t>
      </w:r>
      <w:r>
        <w:t>FFS the further updates to the Nnef_TimeSynchronization service to support the definition of a coverage area</w:t>
      </w:r>
      <w:r w:rsidRPr="00140E21">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57A5C674" w14:textId="77777777" w:rsidR="001F4140" w:rsidRPr="005A3EA5" w:rsidRDefault="001F4140" w:rsidP="001F4140">
      <w:pPr>
        <w:pStyle w:val="B10"/>
      </w:pPr>
      <w:r>
        <w:tab/>
      </w:r>
      <w:r w:rsidRPr="005A3EA5">
        <w:t xml:space="preserve">To remove 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0DBB3200" w14:textId="77777777" w:rsidR="001F4140" w:rsidRPr="005A3EA5" w:rsidRDefault="001F4140" w:rsidP="001F4140">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6179E604" w14:textId="77777777" w:rsidR="001F4140" w:rsidRDefault="001F4140" w:rsidP="001F4140">
      <w:pPr>
        <w:pStyle w:val="B10"/>
      </w:pPr>
      <w:r>
        <w:tab/>
        <w:t>The Nnef_TimeSynchronization_ConfigCreate request creates also a subscription to notifications for the changes in the time synchronization service configuration.</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lastRenderedPageBreak/>
        <w:t>5.</w:t>
      </w:r>
      <w:r>
        <w:rPr>
          <w:lang w:eastAsia="zh-CN"/>
        </w:rPr>
        <w:tab/>
        <w:t xml:space="preserve">The </w:t>
      </w:r>
      <w:r>
        <w:t>TSCTSF checks with the UDM if the concerned UE(s) are allowed to receive the time sync service configuration.</w:t>
      </w:r>
    </w:p>
    <w:p w14:paraId="1A3F8176" w14:textId="02A74D7D" w:rsidR="001F4140" w:rsidRDefault="001F4140" w:rsidP="001F4140">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whose subscription is retrieved from the UDM</w:t>
      </w:r>
      <w:r w:rsidRPr="00101334">
        <w:t xml:space="preserve"> </w:t>
      </w:r>
      <w:r>
        <w:t>by invoking the Nudm_SDM_Get request as specified in 3GPP TS 29.503 [</w:t>
      </w:r>
      <w:r w:rsidR="005E499D">
        <w:t>61</w:t>
      </w:r>
      <w:r>
        <w:t>].</w:t>
      </w:r>
    </w:p>
    <w:p w14:paraId="115656E0" w14:textId="77777777" w:rsidR="001F4140" w:rsidRDefault="001F4140" w:rsidP="001F4140">
      <w:pPr>
        <w:pStyle w:val="B10"/>
      </w:pPr>
      <w:r>
        <w:tab/>
        <w:t>If the "AF request Authorization" in the Time Synchronization Subscription Data for the affected SUPI indicates that the AF is allowed to request PTP instance configuration, the TSCTSF proceeds with the configuration. Otherwise, if the AF is not authorized, steps 4 and steps 7-19 are skipped for this UE.</w:t>
      </w:r>
    </w:p>
    <w:p w14:paraId="384F7C08" w14:textId="77777777" w:rsidR="001F4140" w:rsidRDefault="001F4140" w:rsidP="001F4140">
      <w:pPr>
        <w:pStyle w:val="NO"/>
      </w:pPr>
      <w:r>
        <w:t>NOTE 1:</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5C5622A2" w14:textId="77777777" w:rsidR="001F4140" w:rsidRDefault="001F4140" w:rsidP="001F4140">
      <w:pPr>
        <w:pStyle w:val="B10"/>
      </w:pPr>
      <w:r>
        <w:t>6.</w:t>
      </w:r>
      <w:r>
        <w:tab/>
        <w:t xml:space="preserve">If the "CoverageAreaSupport" </w:t>
      </w:r>
      <w:r>
        <w:rPr>
          <w:noProof/>
          <w:lang w:eastAsia="zh-CN"/>
        </w:rPr>
        <w:t xml:space="preserve">feature is supported, the NEF may include the coverage area where the indicated service configuration applies. When </w:t>
      </w:r>
      <w:r>
        <w:t>Ntsctsf_TimeSynchronization_ConfigCreate/Update request in step 2 contains a time synchronization coverage area, then 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70E54848" w14:textId="77777777" w:rsidR="001F4140" w:rsidRDefault="001F4140" w:rsidP="001F4140">
      <w:pPr>
        <w:pStyle w:val="B3"/>
      </w:pPr>
      <w:r>
        <w:t>b.</w:t>
      </w:r>
      <w:r>
        <w:tab/>
        <w:t>If the UE presence is not within any of the TAs from the time synchronization coverage area, the TSCTSF determines to set to inactive the received PTP insance configuration for the authorized UE.</w:t>
      </w:r>
    </w:p>
    <w:p w14:paraId="2712EB51" w14:textId="77777777" w:rsidR="001F4140" w:rsidRDefault="001F4140" w:rsidP="001F4140">
      <w:pPr>
        <w:pStyle w:val="B10"/>
      </w:pPr>
      <w:r>
        <w:t>7.</w:t>
      </w:r>
      <w:r>
        <w:tab/>
        <w:t xml:space="preserve">For each authorized UE (in step 3 and step 4) and matched AF-session, the TSCTSF uses the procedures described in clause K.2.2 of TS 23.501 [2]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 </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AE11CB6" w14:textId="2D13B647" w:rsidR="001F4140" w:rsidRDefault="001F4140" w:rsidP="001F4140">
      <w:pPr>
        <w:pStyle w:val="B10"/>
      </w:pPr>
      <w:r>
        <w:lastRenderedPageBreak/>
        <w:t>16.</w:t>
      </w:r>
      <w:r>
        <w:tab/>
        <w:t>For an active PTP instance, the TSCTSF notifies the NEF (or AF), with the Ntsctsf_TimeSynchronization_ConfigUpdateNotify service operation, by sending to the NEF (or AF) callback URI the HTTP POST request containing notification correlation identifer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43CF0487" w14:textId="77777777" w:rsidR="001F4140" w:rsidRDefault="001F4140" w:rsidP="001F4140">
      <w:pPr>
        <w:pStyle w:val="B10"/>
      </w:pPr>
      <w:r>
        <w:t>20.</w:t>
      </w:r>
      <w:r>
        <w:tab/>
        <w:t>If TSCTSF received a time synchronization coverage area as part of the Ntsctsf_TimeSynchronization_ConfigCreate request in step 2, upon the reception of a change in the UE presence in Area of Interest notification, the TSCTSF determines if the time synchronization coverage area condition shall trigger an activation or deactivation of the PTI instance configuration:</w:t>
      </w:r>
    </w:p>
    <w:p w14:paraId="77ED8941" w14:textId="77777777" w:rsidR="001F4140" w:rsidRDefault="001F4140" w:rsidP="001F4140">
      <w:pPr>
        <w:pStyle w:val="B2"/>
      </w:pPr>
      <w:r>
        <w:t>-</w:t>
      </w:r>
      <w:r>
        <w:tab/>
        <w:t>If the UE moves within any of the TAs from the time synchronization coverage area, then the TSCTSF adds the UE/DS-TT port to the PTP instance.</w:t>
      </w:r>
    </w:p>
    <w:p w14:paraId="6EB77720" w14:textId="77777777" w:rsidR="001F4140" w:rsidRDefault="001F4140" w:rsidP="001F4140">
      <w:pPr>
        <w:pStyle w:val="B2"/>
      </w:pPr>
      <w:r>
        <w:t>-</w:t>
      </w:r>
      <w:r>
        <w:tab/>
        <w:t>If the UE moves outside all of the TAs from the time synchronization coverage area, then the TSCTSF removes the UE/DS-TT port rom the PTP instance.</w:t>
      </w:r>
    </w:p>
    <w:p w14:paraId="0F61F1DA" w14:textId="68448AEC" w:rsidR="001F4140" w:rsidRDefault="001F4140" w:rsidP="001F4140">
      <w:pPr>
        <w:pStyle w:val="B10"/>
      </w:pPr>
      <w:r>
        <w:tab/>
        <w:t>The TSCTSF configures the Grandmaster functionality, as applicable, as specified in 3GPP TS 29.565 [</w:t>
      </w:r>
      <w:r w:rsidR="005E499D">
        <w:t>60</w:t>
      </w:r>
      <w:r>
        <w:t>].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69" w:name="_Toc130544875"/>
      <w:r>
        <w:t>5.5.11.4</w:t>
      </w:r>
      <w:r>
        <w:tab/>
        <w:t>Management of 5G Access Stratum Time distribution</w:t>
      </w:r>
      <w:bookmarkEnd w:id="469"/>
    </w:p>
    <w:p w14:paraId="042C3071" w14:textId="77777777" w:rsidR="001F4140" w:rsidRDefault="001F4140" w:rsidP="001F4140">
      <w:r>
        <w:t>The AF can use the procedure to activate, update or delete the 5G access stratum time distribution for one UE or a group of UEs.</w:t>
      </w:r>
    </w:p>
    <w:p w14:paraId="2E4B0FD5" w14:textId="7826F88B" w:rsidR="001F4140" w:rsidRDefault="001F4140" w:rsidP="001F4140">
      <w:pPr>
        <w:rPr>
          <w:lang w:eastAsia="zh-CN"/>
        </w:rPr>
      </w:pPr>
      <w:r>
        <w:t>The AF may query the status of the 5G access stratum time distribution using Nnef_ASTI_Get service operation. The Nnef_ASTI service is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w:t>
      </w:r>
    </w:p>
    <w:p w14:paraId="10AB1B60" w14:textId="77777777" w:rsidR="001F4140" w:rsidRDefault="001F4140" w:rsidP="00D836B3">
      <w:pPr>
        <w:pStyle w:val="TH"/>
      </w:pPr>
      <w:r w:rsidRPr="001F31A0">
        <w:rPr>
          <w:noProof/>
        </w:rPr>
        <w:object w:dxaOrig="12961" w:dyaOrig="14861" w14:anchorId="54528CA7">
          <v:shape id="_x0000_i1071" type="#_x0000_t75" alt="" style="width:486.75pt;height:557.25pt" o:ole="">
            <v:imagedata r:id="rId102" o:title=""/>
          </v:shape>
          <o:OLEObject Type="Embed" ProgID="Visio.Drawing.15" ShapeID="_x0000_i1071" DrawAspect="Content" ObjectID="_1741172837" r:id="rId103"/>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56D8205" w14:textId="5510789F" w:rsidR="001F4140" w:rsidRDefault="001F4140" w:rsidP="00D836B3">
      <w:pPr>
        <w:pStyle w:val="ListNumber"/>
        <w:keepLines/>
        <w:ind w:left="1135" w:hanging="851"/>
      </w:pPr>
      <w:r w:rsidRPr="00140E21">
        <w:t>Editor's note:</w:t>
      </w:r>
      <w:r w:rsidRPr="00140E21">
        <w:tab/>
        <w:t xml:space="preserve">It is </w:t>
      </w:r>
      <w:r>
        <w:t>FFS the impacts in the Nnef_ASTI service to support the indication of the coverage area in the request(s)</w:t>
      </w:r>
      <w:r w:rsidRPr="00140E21">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97ED528" w14:textId="77777777" w:rsidR="001F4140" w:rsidRDefault="001F4140" w:rsidP="001F4140">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3-4 and 7-19 are skipped).</w:t>
      </w:r>
    </w:p>
    <w:p w14:paraId="11C46462" w14:textId="77777777" w:rsidR="001F4140" w:rsidRDefault="001F4140" w:rsidP="001F4140">
      <w:pPr>
        <w:pStyle w:val="B10"/>
      </w:pPr>
      <w:r>
        <w:tab/>
        <w:t>The AF that is part of operator's trust domain may invoke the services directly with the TSCTSF and identifies the targeted UE(s) using SUPI(s) or an Internal Group Identifier.</w:t>
      </w:r>
    </w:p>
    <w:p w14:paraId="364BB907" w14:textId="3CDAA204" w:rsidR="001F4140" w:rsidRDefault="001F4140" w:rsidP="001F4140">
      <w:pPr>
        <w:pStyle w:val="B10"/>
      </w:pPr>
      <w:r>
        <w:t>3.</w:t>
      </w:r>
      <w:r>
        <w:tab/>
        <w:t>If the targeted UE(s) are identified by GPSI(s) or External/Internal Group Identifier, the TSCTSF interacts with UDM by invoking the Nudm_SDM_Get request as specified in 3GPP TS 29.503 [</w:t>
      </w:r>
      <w:r w:rsidR="005E499D">
        <w:t>61</w:t>
      </w:r>
      <w:r>
        <w:t xml:space="preserve">] to retrieve the subscription information for each affected SUPI. </w:t>
      </w:r>
    </w:p>
    <w:p w14:paraId="12060894" w14:textId="77777777" w:rsidR="001F4140" w:rsidRDefault="001F4140" w:rsidP="001F4140">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0C83D0BD" w14:textId="77777777" w:rsidR="001F4140" w:rsidRDefault="001F4140" w:rsidP="001F4140">
      <w:pPr>
        <w:pStyle w:val="B10"/>
      </w:pPr>
      <w:r>
        <w:t>4.</w:t>
      </w:r>
      <w:r>
        <w:tab/>
        <w:t>If the feature "CoverageAreaSupport" is supported and the Ntsctsf_ASTI_Create request in step 2 contains a time synchronization coverage area, then the TSCTSF performs the following operations:</w:t>
      </w:r>
    </w:p>
    <w:p w14:paraId="37EB9443" w14:textId="2A863C49" w:rsidR="001F4140" w:rsidRDefault="001F4140" w:rsidP="001F4140">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3A3B19E" w14:textId="77777777" w:rsidR="001F4140" w:rsidRDefault="001F4140" w:rsidP="001F4140">
      <w:pPr>
        <w:pStyle w:val="B2"/>
      </w:pPr>
      <w:r>
        <w:t>-</w:t>
      </w:r>
      <w:r>
        <w:tab/>
        <w:t>Based on the notification from the AMF and the time synchronization coverage area received in step 1, the TSCTSF determines whether to activate time synchronization service for this UE:</w:t>
      </w:r>
    </w:p>
    <w:p w14:paraId="19E1EE17" w14:textId="77777777" w:rsidR="001F4140" w:rsidRDefault="001F4140" w:rsidP="001F4140">
      <w:pPr>
        <w:pStyle w:val="B3"/>
      </w:pPr>
      <w:r>
        <w:t>-</w:t>
      </w:r>
      <w:r>
        <w:tab/>
        <w:t>If the UE location is within any of the TAs from the time synchronization coverage area, the TSCTSF determines to enable access stratum time distribution for the UE.</w:t>
      </w:r>
    </w:p>
    <w:p w14:paraId="0B77AD38" w14:textId="77777777" w:rsidR="001F4140" w:rsidRDefault="001F4140" w:rsidP="001F4140">
      <w:pPr>
        <w:pStyle w:val="B3"/>
      </w:pPr>
      <w:r>
        <w:t>-</w:t>
      </w:r>
      <w:r>
        <w:tab/>
        <w:t>If the UE location is is not within any of the TAs from the time synchronization coverage area, the TSCTSF determines to disable access stratum time distribution for the UE.</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7B906832" w14:textId="77777777" w:rsidR="001F4140" w:rsidRDefault="001F4140" w:rsidP="001F4140">
      <w:pPr>
        <w:pStyle w:val="B10"/>
      </w:pPr>
      <w:r>
        <w:lastRenderedPageBreak/>
        <w:t>7.</w:t>
      </w:r>
      <w:r>
        <w:tab/>
        <w:t xml:space="preserve">If the TSCTSF decides to enable the Access Stratum Time Distribution service for the UE, the TSCTSF calculates the Uu time synchronization error budget as described in clause 5.27.1.9 of TS 23.501 [2]. </w:t>
      </w:r>
    </w:p>
    <w:p w14:paraId="6DFA531A" w14:textId="77777777" w:rsidR="001F4140" w:rsidRDefault="001F4140" w:rsidP="001F4140">
      <w:pPr>
        <w:pStyle w:val="B10"/>
      </w:pPr>
      <w:r>
        <w:tab/>
        <w:t xml:space="preserve">When the procedure is triggered by PTP instance activation, modification, or deactivation in the TSCTSF as described in clause 5.5.11.3, the TSCTSF calculates the Uu time synchronization error budget as described in clause 5.27.1.9 of TS 23.501 [2] for the SUPIs that are part of the PTP instance. </w:t>
      </w:r>
    </w:p>
    <w:p w14:paraId="3752FFE9" w14:textId="77777777" w:rsidR="001F4140" w:rsidRDefault="001F4140" w:rsidP="001F4140">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w:t>
      </w:r>
    </w:p>
    <w:p w14:paraId="0630640A" w14:textId="77777777" w:rsidR="001F4140" w:rsidRDefault="001F4140" w:rsidP="001F4140">
      <w:pPr>
        <w:pStyle w:val="B10"/>
      </w:pPr>
      <w:r>
        <w:t>8.</w:t>
      </w:r>
      <w:r>
        <w:tab/>
        <w:t xml:space="preserve">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w:t>
      </w:r>
    </w:p>
    <w:p w14:paraId="097A97AC" w14:textId="39DCB695" w:rsidR="001F4140" w:rsidRDefault="001F4140" w:rsidP="001F4140">
      <w:pPr>
        <w:pStyle w:val="B10"/>
        <w:ind w:firstLine="0"/>
      </w:pPr>
      <w:r>
        <w:t>As part of this procedure, the AMF, if supported, stores the 5G access stratum time distribution indication (enable, disable) and the Uu time synchronization error budget in the UE context in the AMF and sends the 5G access stratum time distribution indication (enable, disable) and the Uu time synchronization error budget, when they are available, to NG-RAN (during mobility registration, AM policy modification, Service Request, N2 Handover and Xn handover) as specified in 3GPP TS 38.413 [</w:t>
      </w:r>
      <w:r w:rsidR="005E499D">
        <w:t>62</w:t>
      </w:r>
      <w:r>
        <w:t>]. The NG-RAN node, if supported, stores the information in the UE Context. Based on this information, the NG-RAN node provides the 5GS access stratum time to the UE according to the Uu time synchronization error budget as provided by the TSCTSF (if supported by UE and NG-RAN).</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7777777" w:rsidR="001F4140" w:rsidRDefault="001F4140" w:rsidP="001F4140">
      <w:pPr>
        <w:pStyle w:val="B10"/>
      </w:pPr>
      <w:r>
        <w:t>10.</w:t>
      </w:r>
      <w:r>
        <w:tab/>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77777777" w:rsidR="001F4140" w:rsidRDefault="001F4140" w:rsidP="001F4140">
      <w:pPr>
        <w:pStyle w:val="B10"/>
      </w:pPr>
      <w:r>
        <w:t>11.</w:t>
      </w:r>
      <w:r>
        <w:tab/>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7412CD1A" w14:textId="77777777" w:rsidR="001F4140" w:rsidRDefault="001F4140" w:rsidP="001F4140">
      <w:pPr>
        <w:pStyle w:val="B10"/>
      </w:pPr>
      <w:r>
        <w:t>12.</w:t>
      </w:r>
      <w:r>
        <w:tab/>
        <w:t>If TSCTSF received a time synchronization coverage area as part of the Ntsctsf_ASTI_Create request in step 2 or as part of the time synchronization service configuration, as described in clause 5.5.11.3, upon the reception of a change in the UE presence in Area of Interest notification, the TSCTSF determines if the time synchronization coverage area condition shall trigger an activation or deactivation of the access stratum time distribution:</w:t>
      </w:r>
    </w:p>
    <w:p w14:paraId="10535C41" w14:textId="77777777" w:rsidR="001F4140" w:rsidRDefault="001F4140" w:rsidP="001F4140">
      <w:pPr>
        <w:pStyle w:val="B2"/>
      </w:pPr>
      <w:r>
        <w:t>-</w:t>
      </w:r>
      <w:r>
        <w:tab/>
        <w:t>If the UE moves within any of the TAs from the time synchronization coverage area, then the TSCTSF determines to enable access stratum time distribution for the UE.</w:t>
      </w:r>
    </w:p>
    <w:p w14:paraId="6906DC30" w14:textId="77777777" w:rsidR="001F4140" w:rsidRDefault="001F4140" w:rsidP="001F4140">
      <w:pPr>
        <w:pStyle w:val="B2"/>
      </w:pPr>
      <w:r>
        <w:t>-</w:t>
      </w:r>
      <w:r>
        <w:tab/>
        <w:t>If the UE moves outside all of the TAs from the time synchronization coverage area, then the TSCTSF determines to disable access stratum time distribution for the UE.</w:t>
      </w:r>
    </w:p>
    <w:p w14:paraId="473A0E94" w14:textId="77777777" w:rsidR="001F4140" w:rsidRDefault="001F4140" w:rsidP="001F4140">
      <w:pPr>
        <w:pStyle w:val="B10"/>
      </w:pPr>
      <w:r>
        <w:tab/>
        <w:t>The TSCTSF updates the previously provided 5GS access stratum time distribution parameters as described in steps 7-9.</w:t>
      </w:r>
    </w:p>
    <w:p w14:paraId="194E283F" w14:textId="6355382F" w:rsidR="001F4140" w:rsidRDefault="001F4140" w:rsidP="001F4140">
      <w:pPr>
        <w:pStyle w:val="B10"/>
        <w:rPr>
          <w:rFonts w:eastAsia="DengXian"/>
          <w:lang w:eastAsia="zh-CN"/>
        </w:rPr>
      </w:pPr>
      <w:r>
        <w:t>13.</w:t>
      </w:r>
      <w:r>
        <w:tab/>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666AC29D" w14:textId="77777777" w:rsidR="001F4140" w:rsidRDefault="001F4140" w:rsidP="001F4140">
      <w:pPr>
        <w:pStyle w:val="B10"/>
      </w:pPr>
      <w:r w:rsidRPr="00A55425">
        <w:t>14.</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77777777" w:rsidR="001F4140" w:rsidRDefault="001F4140" w:rsidP="001F4140">
      <w:pPr>
        <w:pStyle w:val="B10"/>
      </w:pPr>
      <w:r>
        <w:t>15.</w:t>
      </w:r>
      <w:r>
        <w:tab/>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77777777" w:rsidR="001F4140" w:rsidRDefault="001F4140" w:rsidP="001F4140">
      <w:pPr>
        <w:pStyle w:val="B10"/>
      </w:pPr>
      <w:r w:rsidRPr="00A55425">
        <w:t>1</w:t>
      </w:r>
      <w:r>
        <w:t>6</w:t>
      </w:r>
      <w:r w:rsidRPr="00A55425">
        <w:t>.</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569B0AD4" w14:textId="77777777" w:rsidR="001F4140" w:rsidRDefault="001F4140" w:rsidP="001F4140">
      <w:pPr>
        <w:pStyle w:val="Heading3"/>
      </w:pPr>
      <w:bookmarkStart w:id="470" w:name="_Toc130544876"/>
      <w:r w:rsidRPr="005A3EA5">
        <w:lastRenderedPageBreak/>
        <w:t>5.</w:t>
      </w:r>
      <w:r w:rsidRPr="005A3EA5">
        <w:rPr>
          <w:lang w:eastAsia="zh-CN"/>
        </w:rPr>
        <w:t>5.1</w:t>
      </w:r>
      <w:r>
        <w:rPr>
          <w:lang w:eastAsia="zh-CN"/>
        </w:rPr>
        <w:t>2</w:t>
      </w:r>
      <w:r w:rsidRPr="005A3EA5">
        <w:rPr>
          <w:lang w:eastAsia="zh-CN"/>
        </w:rPr>
        <w:tab/>
      </w:r>
      <w:r>
        <w:t>Deterministic Networking specific parameter provisioning</w:t>
      </w:r>
      <w:bookmarkEnd w:id="470"/>
    </w:p>
    <w:p w14:paraId="14FB51F1" w14:textId="77777777" w:rsidR="001F4140" w:rsidRDefault="001F4140" w:rsidP="001F4140">
      <w:pPr>
        <w:pStyle w:val="Heading4"/>
      </w:pPr>
      <w:bookmarkStart w:id="471" w:name="_Toc130544877"/>
      <w:r>
        <w:t>5.5.12.1</w:t>
      </w:r>
      <w:r>
        <w:tab/>
        <w:t>General</w:t>
      </w:r>
      <w:bookmarkEnd w:id="471"/>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72" w:name="_Toc130544878"/>
      <w:r>
        <w:t>5.5.12.2</w:t>
      </w:r>
      <w:r>
        <w:tab/>
        <w:t>5GS DetNet node information reporting</w:t>
      </w:r>
      <w:bookmarkEnd w:id="472"/>
    </w:p>
    <w:p w14:paraId="78856A6B" w14:textId="77777777" w:rsidR="001F4140" w:rsidRDefault="001F4140" w:rsidP="00D836B3">
      <w:pPr>
        <w:pStyle w:val="TH"/>
      </w:pPr>
      <w:r w:rsidRPr="001F31A0">
        <w:rPr>
          <w:noProof/>
        </w:rPr>
        <w:object w:dxaOrig="11271" w:dyaOrig="9431" w14:anchorId="6EEFACE3">
          <v:shape id="_x0000_i1072" type="#_x0000_t75" alt="" style="width:426.75pt;height:354.75pt" o:ole="">
            <v:imagedata r:id="rId104" o:title=""/>
          </v:shape>
          <o:OLEObject Type="Embed" ProgID="Visio.Drawing.15" ShapeID="_x0000_i1072" DrawAspect="Content" ObjectID="_1741172838" r:id="rId105"/>
        </w:object>
      </w:r>
    </w:p>
    <w:p w14:paraId="315070DA" w14:textId="77777777" w:rsidR="001F4140" w:rsidRDefault="001F4140" w:rsidP="001F4140">
      <w:pPr>
        <w:pStyle w:val="TF"/>
      </w:pPr>
      <w:r w:rsidRPr="001F31A0">
        <w:t>Figure</w:t>
      </w:r>
      <w:r>
        <w:t> </w:t>
      </w:r>
      <w:r w:rsidRPr="001F31A0">
        <w:t>5.5</w:t>
      </w:r>
      <w:r>
        <w:t>.12.2-1: 5GS DetNet node information reporting</w:t>
      </w:r>
    </w:p>
    <w:p w14:paraId="760616E9" w14:textId="77777777" w:rsidR="001F4140" w:rsidRDefault="001F4140" w:rsidP="001F4140">
      <w:pPr>
        <w:pStyle w:val="B10"/>
      </w:pPr>
      <w:r>
        <w:t>1.</w:t>
      </w:r>
      <w:r>
        <w:tab/>
        <w:t xml:space="preserve">During SM Policy Association establishment, the PCF based on local configuration determines that the SM Policy Association enables Deterministic Networking and provides to the SMF the </w:t>
      </w:r>
      <w:r>
        <w:rPr>
          <w:lang w:eastAsia="zh-CN"/>
        </w:rPr>
        <w:t>"TSN_BRIDGE_INFO" policy control request trigger</w:t>
      </w:r>
      <w:r>
        <w:t xml:space="preserve"> as described in figure 5.2.1-1, step 11.</w:t>
      </w:r>
    </w:p>
    <w:p w14:paraId="62A9DFEE" w14:textId="77777777" w:rsidR="001F4140" w:rsidRDefault="001F4140" w:rsidP="001F4140">
      <w:pPr>
        <w:pStyle w:val="B10"/>
      </w:pPr>
      <w:r>
        <w:tab/>
        <w:t xml:space="preserve">When the trigger is met, the PCF receives TSC User Plane information (for DetNet it represents 5GS Router information): port number, User Plane node ID and, if available, MTU size for IPv4 and MTU size for IPv6 </w:t>
      </w:r>
      <w:r>
        <w:rPr>
          <w:lang w:eastAsia="zh-CN"/>
        </w:rPr>
        <w:t xml:space="preserve">as described in </w:t>
      </w:r>
      <w:r>
        <w:t xml:space="preserve">figure 5.2.2.3-1, step 2. The PCF may also receive NW-TT PMIC (with network side interface configuration information) The PCF invokes the Npcf_PolicyAuthorization_Notify service operation to notify to the TSCTSF the received TSC User Plane information, and if available, NW-TT PMIC, </w:t>
      </w:r>
      <w:r>
        <w:rPr>
          <w:lang w:eastAsia="zh-CN"/>
        </w:rPr>
        <w:t xml:space="preserve">as described in </w:t>
      </w:r>
      <w:r>
        <w:t>figure 5.2.2.3-1, step 5 and includes the UE IP address to identify the PDU session.</w:t>
      </w:r>
    </w:p>
    <w:p w14:paraId="2A008DE5" w14:textId="77777777" w:rsidR="001F4140" w:rsidRDefault="001F4140" w:rsidP="001F4140">
      <w:pPr>
        <w:pStyle w:val="B10"/>
      </w:pPr>
      <w:r>
        <w:lastRenderedPageBreak/>
        <w:t>2.</w:t>
      </w:r>
      <w:r>
        <w:tab/>
        <w:t xml:space="preserve">The TSCTSF then invokes the Npcf_PolicyAuthorization_Create request message to the PCF </w:t>
      </w:r>
      <w:r>
        <w:rPr>
          <w:lang w:eastAsia="zh-CN"/>
        </w:rPr>
        <w:t xml:space="preserve">as described in </w:t>
      </w:r>
      <w:r>
        <w:t xml:space="preserve">clause 5.2.2.2.2.1 to create an AF-session. The TSCTSF shall subscribe with the PCF to the "TSN_BRIDGE_INFO" event, to get notifications abut NW-TT PMIC/UMIC updates as specified in </w:t>
      </w:r>
      <w:r w:rsidRPr="005A3EA5">
        <w:rPr>
          <w:lang w:eastAsia="ja-JP"/>
        </w:rPr>
        <w:t>3GPP </w:t>
      </w:r>
      <w:r w:rsidRPr="005A3EA5">
        <w:t>TS 29.514 [10]</w:t>
      </w:r>
      <w:r>
        <w:t xml:space="preserve"> and if the "AdditionalAddresses" feature is supported, to the "ADDITIONAL_ADDR" event to receive information about the one or more Framed Routes available for the PDU session or about the IPv6 prefixes delegated to the UE by IPv6 Prefix Delegation.</w:t>
      </w:r>
    </w:p>
    <w:p w14:paraId="72505B43" w14:textId="77777777" w:rsidR="001F4140" w:rsidRDefault="001F4140" w:rsidP="001F4140">
      <w:pPr>
        <w:pStyle w:val="B10"/>
      </w:pPr>
      <w:r>
        <w:t>3.</w:t>
      </w:r>
      <w:r>
        <w:tab/>
        <w:t>If the information is available in the PCF, the PCF returns the event related information in the Npcf_PolicyAuthorization_Create response (e.g. TSC User Plane information (5GS Router information), additional addresses, if subscribed and available, and PMIC(s) if available).</w:t>
      </w:r>
    </w:p>
    <w:p w14:paraId="0FCA07B6" w14:textId="1A4E1776" w:rsidR="001F4140" w:rsidRDefault="001F4140" w:rsidP="001F4140">
      <w:pPr>
        <w:pStyle w:val="B10"/>
      </w:pPr>
      <w:r>
        <w:tab/>
        <w:t>The TSCTSF stores the DNN, S-NSSAI and IP address(es) as received from PCF and associates them with the AF-session, as described in 3GPP TS 29.565 [</w:t>
      </w:r>
      <w:r w:rsidR="005E499D">
        <w:t>60</w:t>
      </w:r>
      <w:r>
        <w:t>].</w:t>
      </w:r>
    </w:p>
    <w:p w14:paraId="54969A06" w14:textId="77777777" w:rsidR="001F4140" w:rsidRDefault="001F4140" w:rsidP="001F4140">
      <w:pPr>
        <w:pStyle w:val="B10"/>
      </w:pPr>
      <w:r>
        <w:tab/>
        <w:t>If the TSCTSF determines the interface configuration information for the created AF-session is complete, the TSCTSF may report to the DetNet controller the collected interface(s) information as described in step 10.</w:t>
      </w:r>
    </w:p>
    <w:p w14:paraId="309FA7E8" w14:textId="77777777" w:rsidR="001F4140" w:rsidRPr="00855378" w:rsidRDefault="001F4140" w:rsidP="001F4140">
      <w:pPr>
        <w:pStyle w:val="B10"/>
      </w:pPr>
      <w:r>
        <w:t>4.</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retrieve PMIC information, if not available in the TSCTSF, from the NW-TT to read </w:t>
      </w:r>
      <w:r>
        <w:t>network interface configuration, as specified</w:t>
      </w:r>
      <w:r w:rsidRPr="00855378">
        <w:t xml:space="preserve"> in 3GPP TS 23.501 [2]</w:t>
      </w:r>
      <w:r>
        <w:t>.</w:t>
      </w:r>
    </w:p>
    <w:p w14:paraId="77F92CF2" w14:textId="465A1C2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2D3E2C90" w14:textId="77777777" w:rsidR="001F4140" w:rsidRDefault="001F4140" w:rsidP="001F4140">
      <w:pPr>
        <w:pStyle w:val="B10"/>
      </w:pPr>
      <w:r>
        <w:t>6.</w:t>
      </w:r>
      <w:r>
        <w:tab/>
        <w:t>The PCF provides to the SMF the PMIC information received from the TSCTSF as described in clause 5.2.2.2.2.2, which sends the received PMIC to the NW-TT/UPF.</w:t>
      </w:r>
    </w:p>
    <w:p w14:paraId="45405279" w14:textId="77777777" w:rsidR="001F4140" w:rsidRDefault="001F4140" w:rsidP="001F4140">
      <w:pPr>
        <w:pStyle w:val="B10"/>
      </w:pPr>
      <w:r>
        <w:t>7.</w:t>
      </w:r>
      <w:r>
        <w:tab/>
        <w:t>When the SMF detects PMIC changes for the NW-TT, the SMF provides the received PMIC information to the PCF as described in clause 5.2.2.3.</w:t>
      </w:r>
    </w:p>
    <w:p w14:paraId="4FA8D4B5" w14:textId="77777777" w:rsidR="001F4140" w:rsidRDefault="001F4140" w:rsidP="001F4140">
      <w:pPr>
        <w:pStyle w:val="B10"/>
      </w:pPr>
      <w:r>
        <w:t>8.</w:t>
      </w:r>
      <w:r>
        <w:tab/>
        <w:t xml:space="preserve">The TSCTSF receives the PMIC information from NW-TT ports from the PCF with the notification of 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1AF4FB0C" w14:textId="77777777" w:rsidR="001F4140" w:rsidRDefault="001F4140" w:rsidP="001F4140">
      <w:pPr>
        <w:pStyle w:val="B10"/>
        <w:rPr>
          <w:lang w:eastAsia="zh-CN"/>
        </w:rPr>
      </w:pPr>
      <w:r>
        <w:t>9.</w:t>
      </w:r>
      <w:r>
        <w:tab/>
        <w:t xml:space="preserve">The TSCTSF responds to the PCF with a </w:t>
      </w:r>
      <w:r>
        <w:rPr>
          <w:lang w:eastAsia="zh-CN"/>
        </w:rPr>
        <w:t>"204 No Content" status code.</w:t>
      </w:r>
    </w:p>
    <w:p w14:paraId="434FC64A" w14:textId="77777777" w:rsidR="001F4140" w:rsidRDefault="001F4140" w:rsidP="001F4140">
      <w:pPr>
        <w:pStyle w:val="B10"/>
      </w:pPr>
      <w:r>
        <w:rPr>
          <w:lang w:eastAsia="zh-CN"/>
        </w:rPr>
        <w:t>10.</w:t>
      </w:r>
      <w:r>
        <w:rPr>
          <w:lang w:eastAsia="zh-CN"/>
        </w:rPr>
        <w:tab/>
        <w:t xml:space="preserve">The TSCTSF determines that the interface information for the AF session is complete and may provide the collected network and device side interface configuration to the DetNet controller as defined in </w:t>
      </w:r>
      <w:r w:rsidRPr="00855378">
        <w:t>3GPP TS 23.501 [2]</w:t>
      </w:r>
      <w:r>
        <w:t>.</w:t>
      </w:r>
    </w:p>
    <w:p w14:paraId="6676D0EF" w14:textId="77777777" w:rsidR="001F4140" w:rsidRDefault="001F4140" w:rsidP="001F4140">
      <w:pPr>
        <w:pStyle w:val="Heading4"/>
      </w:pPr>
      <w:bookmarkStart w:id="473" w:name="_Toc130544879"/>
      <w:r>
        <w:lastRenderedPageBreak/>
        <w:t>5.5.12.3</w:t>
      </w:r>
      <w:r>
        <w:tab/>
        <w:t>5GS DetNet node configuration</w:t>
      </w:r>
      <w:bookmarkEnd w:id="473"/>
    </w:p>
    <w:p w14:paraId="773A48AC" w14:textId="77777777" w:rsidR="001F4140" w:rsidRDefault="001F4140" w:rsidP="00D836B3">
      <w:pPr>
        <w:pStyle w:val="TH"/>
      </w:pPr>
      <w:r w:rsidRPr="001F31A0">
        <w:rPr>
          <w:noProof/>
        </w:rPr>
        <w:object w:dxaOrig="11271" w:dyaOrig="9781" w14:anchorId="7BC884C9">
          <v:shape id="_x0000_i1073" type="#_x0000_t75" alt="" style="width:426.75pt;height:364.5pt" o:ole="">
            <v:imagedata r:id="rId106" o:title=""/>
          </v:shape>
          <o:OLEObject Type="Embed" ProgID="Visio.Drawing.15" ShapeID="_x0000_i1073" DrawAspect="Content" ObjectID="_1741172839" r:id="rId107"/>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6304A6B5" w14:textId="77777777" w:rsidR="001F4140" w:rsidRPr="00601C05" w:rsidRDefault="001F4140" w:rsidP="001F4140">
      <w:pPr>
        <w:pStyle w:val="B10"/>
      </w:pPr>
      <w:r>
        <w:t>2</w:t>
      </w:r>
      <w:r w:rsidRPr="00601C05">
        <w:t>.</w:t>
      </w:r>
      <w:r>
        <w:tab/>
      </w:r>
      <w:r w:rsidRPr="00601C05">
        <w:t xml:space="preserve">The TSCTSF </w:t>
      </w:r>
      <w:r>
        <w:t xml:space="preserve">determines the 5GS requirements for the DetNet flow. When the DetNet YANG configuration includes </w:t>
      </w:r>
      <w:r w:rsidRPr="00601C05">
        <w:t>the E2E traffic requirements, based on pre-configured mapping,</w:t>
      </w:r>
      <w:r w:rsidRPr="002B7033">
        <w:t xml:space="preserve"> </w:t>
      </w:r>
      <w:r>
        <w:t xml:space="preserve">the TSCTSF </w:t>
      </w:r>
      <w:r w:rsidRPr="00601C05">
        <w:t>deriv</w:t>
      </w:r>
      <w:r>
        <w:t>es</w:t>
      </w:r>
      <w:r w:rsidRPr="00601C05">
        <w:t xml:space="preserve"> 5GS requirements as described in clause</w:t>
      </w:r>
      <w:r w:rsidRPr="00695C92">
        <w:t> </w:t>
      </w:r>
      <w:r w:rsidRPr="00601C05">
        <w:t xml:space="preserve">6.1.3.23b in </w:t>
      </w:r>
      <w:r w:rsidRPr="00695C92">
        <w:t>3GPP TS 23.503 </w:t>
      </w:r>
      <w:r w:rsidRPr="00601C05">
        <w:t xml:space="preserve">[4]. 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w:t>
      </w:r>
      <w:r w:rsidRPr="00601C05">
        <w:lastRenderedPageBreak/>
        <w:t>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58345F5D" w14:textId="77777777" w:rsidR="001F4140" w:rsidRDefault="001F4140" w:rsidP="001F4140">
      <w:pPr>
        <w:pStyle w:val="B10"/>
      </w:pPr>
      <w:r>
        <w:t>9.</w:t>
      </w:r>
      <w:r>
        <w:tab/>
        <w:t>The TSCTSF responds to the DetNet controller.</w:t>
      </w:r>
    </w:p>
    <w:p w14:paraId="6C3B67BF" w14:textId="77777777" w:rsidR="001F4140" w:rsidRDefault="001F4140" w:rsidP="001F4140">
      <w:pPr>
        <w:pStyle w:val="Heading4"/>
      </w:pPr>
      <w:bookmarkStart w:id="474" w:name="_Toc130544880"/>
      <w:r>
        <w:t>5.5.12.4</w:t>
      </w:r>
      <w:r>
        <w:tab/>
        <w:t>QoS parameter mapping functions at TSCTSF</w:t>
      </w:r>
      <w:bookmarkEnd w:id="474"/>
    </w:p>
    <w:p w14:paraId="3E07F8FB" w14:textId="6FAA02C0" w:rsidR="001F4140" w:rsidRDefault="001F4140" w:rsidP="001F4140">
      <w:r>
        <w:rPr>
          <w:lang w:eastAsia="zh-CN"/>
        </w:rPr>
        <w:t xml:space="preserve">The TSCTSF may receive </w:t>
      </w:r>
      <w:r>
        <w:rPr>
          <w:lang w:val="hu-HU" w:eastAsia="zh-CN"/>
        </w:rPr>
        <w:t>DetNet YANG configuration</w:t>
      </w:r>
      <w:r>
        <w:rPr>
          <w:lang w:eastAsia="zh-CN"/>
        </w:rPr>
        <w:t xml:space="preserve"> </w:t>
      </w:r>
      <w:r>
        <w:rPr>
          <w:lang w:eastAsia="ja-JP"/>
        </w:rPr>
        <w:t xml:space="preserve">as described in </w:t>
      </w:r>
      <w:r w:rsidRPr="00073638">
        <w:rPr>
          <w:lang w:eastAsia="ja-JP"/>
        </w:rPr>
        <w:t>IETF draft-ietf-detnet-yang</w:t>
      </w:r>
      <w:r w:rsidR="005E499D">
        <w:rPr>
          <w:lang w:eastAsia="ja-JP"/>
        </w:rPr>
        <w:t> </w:t>
      </w:r>
      <w:r>
        <w:rPr>
          <w:lang w:eastAsia="ja-JP"/>
        </w:rPr>
        <w:t>[</w:t>
      </w:r>
      <w:r w:rsidR="005E499D">
        <w:rPr>
          <w:lang w:eastAsia="ja-JP"/>
        </w:rPr>
        <w:t>64</w:t>
      </w:r>
      <w:r>
        <w:rPr>
          <w:lang w:eastAsia="ja-JP"/>
        </w:rPr>
        <w:t>]</w:t>
      </w:r>
      <w:r>
        <w:rPr>
          <w:lang w:eastAsia="zh-CN"/>
        </w:rPr>
        <w:t xml:space="preserve"> from a DetNet Controller that describe the traffic characteristics. If so, </w:t>
      </w:r>
      <w:r>
        <w:rPr>
          <w:lang w:val="hu-HU" w:eastAsia="zh-CN"/>
        </w:rPr>
        <w:t>t</w:t>
      </w:r>
      <w:r>
        <w:rPr>
          <w:lang w:eastAsia="zh-CN"/>
        </w:rPr>
        <w:t xml:space="preserve">he TSCTSF provides the Flow Descriptions, the TSC Assistance Container </w:t>
      </w:r>
      <w:r w:rsidRPr="00522F77">
        <w:rPr>
          <w:lang w:eastAsia="zh-CN"/>
        </w:rPr>
        <w:t xml:space="preserve">and the related QoS information to the PCF as specified in </w:t>
      </w:r>
      <w:r>
        <w:t>3GPP TS 23.503 [4], clause 6.1.3.23b.</w:t>
      </w:r>
    </w:p>
    <w:p w14:paraId="52E792EB" w14:textId="77777777" w:rsidR="001F4140" w:rsidRDefault="001F4140" w:rsidP="001F4140">
      <w:pPr>
        <w:pStyle w:val="EditorsNote"/>
        <w:rPr>
          <w:lang w:eastAsia="zh-CN"/>
        </w:rPr>
      </w:pPr>
      <w:r>
        <w:rPr>
          <w:lang w:eastAsia="zh-CN"/>
        </w:rPr>
        <w:t>Editor's note:</w:t>
      </w:r>
      <w:r>
        <w:rPr>
          <w:lang w:eastAsia="zh-CN"/>
        </w:rPr>
        <w:tab/>
        <w:t>Whether further detailed information is required in this clause is FFS.</w:t>
      </w:r>
    </w:p>
    <w:p w14:paraId="503D39D6" w14:textId="77777777" w:rsidR="004428CF" w:rsidRPr="005A3EA5" w:rsidRDefault="004428CF">
      <w:pPr>
        <w:pStyle w:val="Heading2"/>
      </w:pPr>
      <w:bookmarkStart w:id="475" w:name="_Toc130544881"/>
      <w:r w:rsidRPr="005A3EA5">
        <w:t>5.6</w:t>
      </w:r>
      <w:r w:rsidRPr="005A3EA5">
        <w:rPr>
          <w:lang w:eastAsia="ja-JP"/>
        </w:rPr>
        <w:tab/>
      </w:r>
      <w:r w:rsidRPr="005A3EA5">
        <w:rPr>
          <w:lang w:eastAsia="zh-CN"/>
        </w:rPr>
        <w:t>UE Policy Association</w:t>
      </w:r>
      <w:r w:rsidRPr="005A3EA5">
        <w:t xml:space="preserve"> Management</w:t>
      </w:r>
      <w:bookmarkEnd w:id="442"/>
      <w:bookmarkEnd w:id="443"/>
      <w:bookmarkEnd w:id="444"/>
      <w:bookmarkEnd w:id="445"/>
      <w:bookmarkEnd w:id="446"/>
      <w:bookmarkEnd w:id="465"/>
      <w:bookmarkEnd w:id="475"/>
      <w:r w:rsidRPr="005A3EA5">
        <w:t xml:space="preserve"> </w:t>
      </w:r>
    </w:p>
    <w:p w14:paraId="57E0A7FF" w14:textId="77777777" w:rsidR="004428CF" w:rsidRPr="005A3EA5" w:rsidRDefault="004428CF">
      <w:pPr>
        <w:pStyle w:val="Heading3"/>
        <w:rPr>
          <w:lang w:eastAsia="zh-CN"/>
        </w:rPr>
      </w:pPr>
      <w:bookmarkStart w:id="476" w:name="_Toc28005480"/>
      <w:bookmarkStart w:id="477" w:name="_Toc36038152"/>
      <w:bookmarkStart w:id="478" w:name="_Toc45133349"/>
      <w:bookmarkStart w:id="479" w:name="_Toc51762179"/>
      <w:bookmarkStart w:id="480" w:name="_Toc59016584"/>
      <w:bookmarkStart w:id="481" w:name="_Toc68167554"/>
      <w:bookmarkStart w:id="482" w:name="_Toc130544882"/>
      <w:r w:rsidRPr="005A3EA5">
        <w:rPr>
          <w:lang w:eastAsia="zh-CN"/>
        </w:rPr>
        <w:t>5.6.1</w:t>
      </w:r>
      <w:r w:rsidRPr="005A3EA5">
        <w:rPr>
          <w:lang w:eastAsia="ja-JP"/>
        </w:rPr>
        <w:tab/>
      </w:r>
      <w:r w:rsidRPr="005A3EA5">
        <w:rPr>
          <w:lang w:eastAsia="zh-CN"/>
        </w:rPr>
        <w:t>UE Policy Association Establishment</w:t>
      </w:r>
      <w:bookmarkEnd w:id="476"/>
      <w:bookmarkEnd w:id="477"/>
      <w:bookmarkEnd w:id="478"/>
      <w:bookmarkEnd w:id="479"/>
      <w:bookmarkEnd w:id="480"/>
      <w:bookmarkEnd w:id="481"/>
      <w:bookmarkEnd w:id="482"/>
    </w:p>
    <w:p w14:paraId="6099D8FF" w14:textId="77777777" w:rsidR="004428CF" w:rsidRPr="005A3EA5" w:rsidRDefault="004428CF">
      <w:pPr>
        <w:pStyle w:val="Heading4"/>
        <w:rPr>
          <w:lang w:eastAsia="zh-CN"/>
        </w:rPr>
      </w:pPr>
      <w:bookmarkStart w:id="483" w:name="_Toc28005481"/>
      <w:bookmarkStart w:id="484" w:name="_Toc36038153"/>
      <w:bookmarkStart w:id="485" w:name="_Toc45133350"/>
      <w:bookmarkStart w:id="486" w:name="_Toc51762180"/>
      <w:bookmarkStart w:id="487" w:name="_Toc59016585"/>
      <w:bookmarkStart w:id="488" w:name="_Toc68167555"/>
      <w:bookmarkStart w:id="489" w:name="_Toc130544883"/>
      <w:r w:rsidRPr="005A3EA5">
        <w:rPr>
          <w:lang w:eastAsia="zh-CN"/>
        </w:rPr>
        <w:t>5.6.1.1</w:t>
      </w:r>
      <w:r w:rsidRPr="005A3EA5">
        <w:rPr>
          <w:lang w:eastAsia="zh-CN"/>
        </w:rPr>
        <w:tab/>
        <w:t>General</w:t>
      </w:r>
      <w:bookmarkEnd w:id="483"/>
      <w:bookmarkEnd w:id="484"/>
      <w:bookmarkEnd w:id="485"/>
      <w:bookmarkEnd w:id="486"/>
      <w:bookmarkEnd w:id="487"/>
      <w:bookmarkEnd w:id="488"/>
      <w:bookmarkEnd w:id="489"/>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90" w:name="_Toc28005482"/>
      <w:bookmarkStart w:id="491" w:name="_Toc36038154"/>
      <w:bookmarkStart w:id="492" w:name="_Toc45133351"/>
      <w:bookmarkStart w:id="493" w:name="_Toc51762181"/>
      <w:bookmarkStart w:id="494" w:name="_Toc59016586"/>
      <w:bookmarkStart w:id="495" w:name="_Toc68167556"/>
      <w:bookmarkStart w:id="496" w:name="_Toc130544884"/>
      <w:r w:rsidRPr="005A3EA5">
        <w:rPr>
          <w:lang w:eastAsia="zh-CN"/>
        </w:rPr>
        <w:lastRenderedPageBreak/>
        <w:t>5.6.1.2</w:t>
      </w:r>
      <w:r w:rsidRPr="005A3EA5">
        <w:rPr>
          <w:lang w:eastAsia="zh-CN"/>
        </w:rPr>
        <w:tab/>
        <w:t>Non-roaming</w:t>
      </w:r>
      <w:bookmarkEnd w:id="490"/>
      <w:bookmarkEnd w:id="491"/>
      <w:bookmarkEnd w:id="492"/>
      <w:bookmarkEnd w:id="493"/>
      <w:bookmarkEnd w:id="494"/>
      <w:bookmarkEnd w:id="495"/>
      <w:bookmarkEnd w:id="496"/>
    </w:p>
    <w:bookmarkStart w:id="497" w:name="_MON_1697302735"/>
    <w:bookmarkEnd w:id="497"/>
    <w:p w14:paraId="0F7B3405" w14:textId="605CD0A5" w:rsidR="004428CF" w:rsidRPr="009931F0" w:rsidRDefault="00ED3E5F">
      <w:pPr>
        <w:pStyle w:val="TH"/>
      </w:pPr>
      <w:r w:rsidRPr="001F31A0">
        <w:object w:dxaOrig="10898" w:dyaOrig="8665" w14:anchorId="3A06D990">
          <v:shape id="_x0000_i1074" type="#_x0000_t75" style="width:449.25pt;height:358.5pt" o:ole="">
            <v:imagedata r:id="rId108" o:title=""/>
          </v:shape>
          <o:OLEObject Type="Embed" ProgID="Word.Picture.8" ShapeID="_x0000_i1074" DrawAspect="Content" ObjectID="_1741172840" r:id="rId109"/>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 xml:space="preserve">Service </w:t>
      </w:r>
      <w:r w:rsidRPr="005A3EA5">
        <w:rPr>
          <w:rFonts w:eastAsia="DengXian"/>
        </w:rPr>
        <w:lastRenderedPageBreak/>
        <w:t>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lastRenderedPageBreak/>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98" w:name="_Hlk19527090"/>
      <w:r w:rsidRPr="005A3EA5">
        <w:rPr>
          <w:lang w:eastAsia="zh-CN"/>
        </w:rPr>
        <w:t>accordingly</w:t>
      </w:r>
      <w:bookmarkEnd w:id="498"/>
      <w:r w:rsidRPr="005A3EA5">
        <w:rPr>
          <w:lang w:eastAsia="zh-CN"/>
        </w:rPr>
        <w:t>.</w:t>
      </w:r>
    </w:p>
    <w:p w14:paraId="29337787" w14:textId="77777777" w:rsidR="004428CF" w:rsidRPr="005A3EA5" w:rsidRDefault="004428CF">
      <w:pPr>
        <w:pStyle w:val="Heading4"/>
        <w:rPr>
          <w:lang w:eastAsia="zh-CN"/>
        </w:rPr>
      </w:pPr>
      <w:bookmarkStart w:id="499" w:name="_Toc28005483"/>
      <w:bookmarkStart w:id="500" w:name="_Toc36038155"/>
      <w:bookmarkStart w:id="501" w:name="_Toc45133352"/>
      <w:bookmarkStart w:id="502" w:name="_Toc51762182"/>
      <w:bookmarkStart w:id="503" w:name="_Toc59016587"/>
      <w:bookmarkStart w:id="504" w:name="_Toc68167557"/>
      <w:bookmarkStart w:id="505" w:name="_Toc130544885"/>
      <w:r w:rsidRPr="005A3EA5">
        <w:rPr>
          <w:lang w:eastAsia="zh-CN"/>
        </w:rPr>
        <w:lastRenderedPageBreak/>
        <w:t>5.6.1.3</w:t>
      </w:r>
      <w:r w:rsidRPr="005A3EA5">
        <w:rPr>
          <w:lang w:eastAsia="zh-CN"/>
        </w:rPr>
        <w:tab/>
        <w:t>Roaming</w:t>
      </w:r>
      <w:bookmarkEnd w:id="499"/>
      <w:bookmarkEnd w:id="500"/>
      <w:bookmarkEnd w:id="501"/>
      <w:bookmarkEnd w:id="502"/>
      <w:bookmarkEnd w:id="503"/>
      <w:bookmarkEnd w:id="504"/>
      <w:bookmarkEnd w:id="505"/>
    </w:p>
    <w:p w14:paraId="367D4159" w14:textId="15471AF4" w:rsidR="004428CF" w:rsidRPr="009931F0" w:rsidRDefault="000504FB">
      <w:pPr>
        <w:pStyle w:val="TH"/>
      </w:pPr>
      <w:r w:rsidRPr="001F31A0">
        <w:object w:dxaOrig="11200" w:dyaOrig="10637" w14:anchorId="77B48CB0">
          <v:shape id="_x0000_i1075" type="#_x0000_t75" style="width:462pt;height:438.75pt" o:ole="">
            <v:imagedata r:id="rId110" o:title=""/>
          </v:shape>
          <o:OLEObject Type="Embed" ProgID="Word.Picture.8" ShapeID="_x0000_i1075" DrawAspect="Content" ObjectID="_1741172841" r:id="rId111"/>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w:t>
      </w:r>
      <w:r w:rsidR="0004103F">
        <w:lastRenderedPageBreak/>
        <w:t xml:space="preserve">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77777777" w:rsidR="0083719F" w:rsidRDefault="003669DA" w:rsidP="0083719F">
      <w:pPr>
        <w:pStyle w:val="B10"/>
      </w:pPr>
      <w:r>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lastRenderedPageBreak/>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3A02AB" w14:textId="429D0B27" w:rsidR="003669DA" w:rsidRPr="005A3EA5" w:rsidRDefault="003669DA" w:rsidP="003669DA">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06" w:name="_Hlk19527191"/>
      <w:r w:rsidRPr="005A3EA5">
        <w:rPr>
          <w:lang w:eastAsia="zh-CN"/>
        </w:rPr>
        <w:t>accordingly</w:t>
      </w:r>
      <w:bookmarkEnd w:id="506"/>
      <w:r w:rsidRPr="005A3EA5">
        <w:rPr>
          <w:lang w:eastAsia="zh-CN"/>
        </w:rPr>
        <w:t>.</w:t>
      </w:r>
    </w:p>
    <w:p w14:paraId="09AC9A7F" w14:textId="77777777" w:rsidR="004428CF" w:rsidRPr="005A3EA5" w:rsidRDefault="004428CF">
      <w:pPr>
        <w:pStyle w:val="Heading3"/>
        <w:rPr>
          <w:lang w:eastAsia="zh-CN"/>
        </w:rPr>
      </w:pPr>
      <w:bookmarkStart w:id="507" w:name="_Toc28005484"/>
      <w:bookmarkStart w:id="508" w:name="_Toc36038156"/>
      <w:bookmarkStart w:id="509" w:name="_Toc45133353"/>
      <w:bookmarkStart w:id="510" w:name="_Toc51762183"/>
      <w:bookmarkStart w:id="511" w:name="_Toc59016588"/>
      <w:bookmarkStart w:id="512" w:name="_Toc68167558"/>
      <w:bookmarkStart w:id="513" w:name="_Toc130544886"/>
      <w:r w:rsidRPr="005A3EA5">
        <w:rPr>
          <w:lang w:eastAsia="zh-CN"/>
        </w:rPr>
        <w:lastRenderedPageBreak/>
        <w:t>5.6.2</w:t>
      </w:r>
      <w:r w:rsidRPr="005A3EA5">
        <w:rPr>
          <w:lang w:eastAsia="ja-JP"/>
        </w:rPr>
        <w:tab/>
      </w:r>
      <w:r w:rsidRPr="005A3EA5">
        <w:rPr>
          <w:lang w:eastAsia="zh-CN"/>
        </w:rPr>
        <w:t>UE Policy Association Modification</w:t>
      </w:r>
      <w:bookmarkEnd w:id="507"/>
      <w:bookmarkEnd w:id="508"/>
      <w:bookmarkEnd w:id="509"/>
      <w:bookmarkEnd w:id="510"/>
      <w:bookmarkEnd w:id="511"/>
      <w:bookmarkEnd w:id="512"/>
      <w:bookmarkEnd w:id="513"/>
    </w:p>
    <w:p w14:paraId="3DAFAAD7" w14:textId="77777777" w:rsidR="004428CF" w:rsidRPr="005A3EA5" w:rsidRDefault="004428CF">
      <w:pPr>
        <w:pStyle w:val="Heading4"/>
        <w:rPr>
          <w:lang w:eastAsia="zh-CN"/>
        </w:rPr>
      </w:pPr>
      <w:bookmarkStart w:id="514" w:name="_Toc28005485"/>
      <w:bookmarkStart w:id="515" w:name="_Toc36038157"/>
      <w:bookmarkStart w:id="516" w:name="_Toc45133354"/>
      <w:bookmarkStart w:id="517" w:name="_Toc51762184"/>
      <w:bookmarkStart w:id="518" w:name="_Toc59016589"/>
      <w:bookmarkStart w:id="519" w:name="_Toc68167559"/>
      <w:bookmarkStart w:id="520" w:name="_Toc130544887"/>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14"/>
      <w:bookmarkEnd w:id="515"/>
      <w:bookmarkEnd w:id="516"/>
      <w:bookmarkEnd w:id="517"/>
      <w:bookmarkEnd w:id="518"/>
      <w:bookmarkEnd w:id="519"/>
      <w:bookmarkEnd w:id="520"/>
    </w:p>
    <w:p w14:paraId="1739D67F" w14:textId="77777777" w:rsidR="004428CF" w:rsidRPr="005A3EA5" w:rsidRDefault="004428CF">
      <w:pPr>
        <w:pStyle w:val="Heading5"/>
        <w:rPr>
          <w:lang w:eastAsia="zh-CN"/>
        </w:rPr>
      </w:pPr>
      <w:bookmarkStart w:id="521" w:name="_Toc28005486"/>
      <w:bookmarkStart w:id="522" w:name="_Toc36038158"/>
      <w:bookmarkStart w:id="523" w:name="_Toc45133355"/>
      <w:bookmarkStart w:id="524" w:name="_Toc51762185"/>
      <w:bookmarkStart w:id="525" w:name="_Toc59016590"/>
      <w:bookmarkStart w:id="526" w:name="_Toc68167560"/>
      <w:bookmarkStart w:id="527" w:name="_Toc130544888"/>
      <w:r w:rsidRPr="005A3EA5">
        <w:rPr>
          <w:lang w:eastAsia="zh-CN"/>
        </w:rPr>
        <w:t>5.6.2.1.1</w:t>
      </w:r>
      <w:r w:rsidRPr="005A3EA5">
        <w:rPr>
          <w:lang w:eastAsia="zh-CN"/>
        </w:rPr>
        <w:tab/>
        <w:t>General</w:t>
      </w:r>
      <w:bookmarkEnd w:id="521"/>
      <w:bookmarkEnd w:id="522"/>
      <w:bookmarkEnd w:id="523"/>
      <w:bookmarkEnd w:id="524"/>
      <w:bookmarkEnd w:id="525"/>
      <w:bookmarkEnd w:id="526"/>
      <w:bookmarkEnd w:id="527"/>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28" w:name="_Toc28005487"/>
      <w:bookmarkStart w:id="529" w:name="_Toc36038159"/>
      <w:bookmarkStart w:id="530" w:name="_Toc45133356"/>
      <w:bookmarkStart w:id="531" w:name="_Toc51762186"/>
      <w:bookmarkStart w:id="532" w:name="_Toc59016591"/>
      <w:bookmarkStart w:id="533" w:name="_Toc68167561"/>
      <w:bookmarkStart w:id="534" w:name="_Toc130544889"/>
      <w:r w:rsidRPr="005A3EA5">
        <w:rPr>
          <w:lang w:eastAsia="zh-CN"/>
        </w:rPr>
        <w:t>5.6.2.1.2</w:t>
      </w:r>
      <w:r w:rsidRPr="005A3EA5">
        <w:rPr>
          <w:lang w:eastAsia="zh-CN"/>
        </w:rPr>
        <w:tab/>
        <w:t>Non-roaming</w:t>
      </w:r>
      <w:bookmarkEnd w:id="528"/>
      <w:bookmarkEnd w:id="529"/>
      <w:bookmarkEnd w:id="530"/>
      <w:bookmarkEnd w:id="531"/>
      <w:bookmarkEnd w:id="532"/>
      <w:bookmarkEnd w:id="533"/>
      <w:bookmarkEnd w:id="534"/>
    </w:p>
    <w:bookmarkStart w:id="535" w:name="_MON_1714431140"/>
    <w:bookmarkEnd w:id="535"/>
    <w:p w14:paraId="3A2BC000" w14:textId="19D0369D" w:rsidR="004428CF" w:rsidRPr="001F31A0" w:rsidRDefault="00712CA4">
      <w:pPr>
        <w:pStyle w:val="TH"/>
      </w:pPr>
      <w:r>
        <w:object w:dxaOrig="8507" w:dyaOrig="5367" w14:anchorId="4EABA3C9">
          <v:shape id="_x0000_i1076" type="#_x0000_t75" style="width:426.75pt;height:267pt" o:ole="">
            <v:imagedata r:id="rId112" o:title=""/>
          </v:shape>
          <o:OLEObject Type="Embed" ProgID="Word.Picture.8" ShapeID="_x0000_i1076" DrawAspect="Content" ObjectID="_1741172842" r:id="rId113"/>
        </w:object>
      </w:r>
    </w:p>
    <w:p w14:paraId="3B719F89" w14:textId="77777777" w:rsidR="004428CF" w:rsidRPr="005A3EA5" w:rsidRDefault="004428CF">
      <w:pPr>
        <w:pStyle w:val="TF"/>
      </w:pPr>
      <w:r w:rsidRPr="005A3EA5">
        <w:t>Figure 5.6.2.1.2-1: AMF-initiated UE Policy Association Modification procedure – Non-roaming</w:t>
      </w:r>
    </w:p>
    <w:p w14:paraId="47F10EE6" w14:textId="5D7D0E1A" w:rsidR="00061CAC" w:rsidRDefault="00106980" w:rsidP="00061CAC">
      <w:pPr>
        <w:pStyle w:val="B10"/>
        <w:rPr>
          <w:lang w:eastAsia="zh-CN"/>
        </w:rPr>
      </w:pPr>
      <w:bookmarkStart w:id="536" w:name="_Toc28005488"/>
      <w:bookmarkStart w:id="537" w:name="_Toc36038160"/>
      <w:bookmarkStart w:id="538" w:name="_Toc45133357"/>
      <w:bookmarkStart w:id="539" w:name="_Toc51762187"/>
      <w:bookmarkStart w:id="540" w:name="_Toc59016592"/>
      <w:bookmarkStart w:id="541" w:name="_Toc68167562"/>
      <w:r w:rsidRPr="005A3EA5">
        <w:rPr>
          <w:lang w:eastAsia="zh-CN"/>
        </w:rPr>
        <w:t>1.</w:t>
      </w:r>
      <w:r w:rsidRPr="005A3EA5">
        <w:rPr>
          <w:lang w:eastAsia="zh-CN"/>
        </w:rPr>
        <w:tab/>
        <w:t>When the AMF detects a Policy Control Request Trigger condition is met</w:t>
      </w:r>
      <w:r w:rsidR="00591687">
        <w:rPr>
          <w:lang w:eastAsia="zh-CN"/>
        </w:rPr>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7EFBFBE0" w14:textId="77777777" w:rsidR="00106980" w:rsidRDefault="00106980" w:rsidP="0010698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Pr>
          <w:lang w:eastAsia="zh-CN"/>
        </w:rPr>
        <w:t>.</w:t>
      </w:r>
    </w:p>
    <w:p w14:paraId="23FAAB99" w14:textId="77777777" w:rsidR="00106980" w:rsidRDefault="00106980" w:rsidP="00493789">
      <w:pPr>
        <w:pStyle w:val="B2"/>
        <w:rPr>
          <w:lang w:eastAsia="zh-CN"/>
        </w:rPr>
      </w:pPr>
      <w:r>
        <w:rPr>
          <w:lang w:eastAsia="zh-CN"/>
        </w:rPr>
        <w:lastRenderedPageBreak/>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2B4E1390" w14:textId="77777777" w:rsidR="00106980" w:rsidRDefault="00106980" w:rsidP="00106980">
      <w:pPr>
        <w:pStyle w:val="B10"/>
      </w:pPr>
      <w:r>
        <w:tab/>
        <w:t>The policy decision contains the applicable Policy Control Request Trigger(s)</w:t>
      </w:r>
      <w:r w:rsidRPr="005A3EA5">
        <w:t xml:space="preserve">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2B462B4F" w14:textId="77777777" w:rsidR="003669DA" w:rsidRPr="005A3EA5" w:rsidRDefault="003669DA" w:rsidP="003669DA">
      <w:pPr>
        <w:pStyle w:val="B10"/>
      </w:pPr>
      <w:r>
        <w:tab/>
        <w:t>The PCF determines whether and which ANDSP and/or URSP has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77777777"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p>
    <w:p w14:paraId="12602E5C" w14:textId="77777777" w:rsidR="00106980" w:rsidRPr="005A3EA5" w:rsidRDefault="00106980" w:rsidP="00493789">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2978C19F" w14:textId="77777777" w:rsidR="003669DA" w:rsidRDefault="00005467" w:rsidP="003669DA">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42" w:name="_Toc130544890"/>
      <w:r w:rsidRPr="005A3EA5">
        <w:rPr>
          <w:lang w:eastAsia="zh-CN"/>
        </w:rPr>
        <w:lastRenderedPageBreak/>
        <w:t>5.6.2.1.3</w:t>
      </w:r>
      <w:r w:rsidRPr="005A3EA5">
        <w:rPr>
          <w:lang w:eastAsia="zh-CN"/>
        </w:rPr>
        <w:tab/>
        <w:t>Roaming</w:t>
      </w:r>
      <w:bookmarkEnd w:id="536"/>
      <w:bookmarkEnd w:id="537"/>
      <w:bookmarkEnd w:id="538"/>
      <w:bookmarkEnd w:id="539"/>
      <w:bookmarkEnd w:id="540"/>
      <w:bookmarkEnd w:id="541"/>
      <w:bookmarkEnd w:id="542"/>
    </w:p>
    <w:bookmarkStart w:id="543" w:name="_MON_1714550359"/>
    <w:bookmarkEnd w:id="543"/>
    <w:p w14:paraId="6BE27B45" w14:textId="67E53C09" w:rsidR="004428CF" w:rsidRPr="001F31A0" w:rsidRDefault="006950F6">
      <w:pPr>
        <w:pStyle w:val="TH"/>
      </w:pPr>
      <w:r>
        <w:object w:dxaOrig="8505" w:dyaOrig="5526" w14:anchorId="4CC0419D">
          <v:shape id="_x0000_i1077" type="#_x0000_t75" style="width:424.5pt;height:277.5pt" o:ole="">
            <v:imagedata r:id="rId114" o:title=""/>
          </v:shape>
          <o:OLEObject Type="Embed" ProgID="Word.Picture.8" ShapeID="_x0000_i1077" DrawAspect="Content" ObjectID="_1741172843" r:id="rId11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44" w:name="_Toc28005489"/>
      <w:bookmarkStart w:id="545" w:name="_Toc36038161"/>
      <w:bookmarkStart w:id="546" w:name="_Toc45133358"/>
      <w:bookmarkStart w:id="547" w:name="_Toc51762188"/>
      <w:bookmarkStart w:id="548" w:name="_Toc59016593"/>
      <w:bookmarkStart w:id="549"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1E2E7719" w14:textId="77777777" w:rsidR="00B57B67" w:rsidRDefault="00B57B67" w:rsidP="00B57B67">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291D049C" w14:textId="77777777" w:rsidR="000263F9" w:rsidRDefault="00B57B67" w:rsidP="000263F9">
      <w:pPr>
        <w:pStyle w:val="B10"/>
      </w:pPr>
      <w:r w:rsidRPr="005A3EA5">
        <w:t>3.</w:t>
      </w:r>
      <w:r w:rsidRPr="005A3EA5">
        <w:tab/>
        <w:t xml:space="preserve">The H-PCF makes the policy decision including the applicable updated Policy Control Request Trigger(s) and/or updated UE Policy and/or, if the "V2X" feature is supported, updated V2XP within the updated UE Policy </w:t>
      </w:r>
      <w:r w:rsidRPr="005A3EA5">
        <w:lastRenderedPageBreak/>
        <w:t>and/or V2X N2 PC5 policy, and/or, if the "ProSe" feature is supported, updated ProSeP within the updated UE Policy and/or 5G ProSe N2 PC5 policy.</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0D98678E" w14:textId="77777777" w:rsidR="003669DA" w:rsidRPr="005A3EA5" w:rsidRDefault="003669DA" w:rsidP="003669DA">
      <w:pPr>
        <w:pStyle w:val="B10"/>
      </w:pPr>
      <w:r>
        <w:tab/>
        <w:t>The H-PCF determines whether and which ANDSP and/or URSP has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6DA3330" w14:textId="77777777" w:rsidR="00B57B67" w:rsidRPr="005A3EA5" w:rsidRDefault="00B57B67" w:rsidP="00B57B67">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A362E9E" w14:textId="77777777" w:rsidR="003669DA" w:rsidRPr="005A3EA5" w:rsidRDefault="003669DA" w:rsidP="003669DA">
      <w:pPr>
        <w:pStyle w:val="B10"/>
        <w:ind w:firstLine="0"/>
      </w:pPr>
      <w:r>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7B4D70D6" w14:textId="77777777" w:rsidR="00B57B67" w:rsidRPr="005A3EA5" w:rsidRDefault="00B57B67" w:rsidP="00B57B67">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0240FD66" w14:textId="77777777" w:rsidR="003669DA" w:rsidRDefault="00B57B67" w:rsidP="003669DA">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the V-PCF received the UE Policy, V2X N2 PC5 policy and/or 5G ProSe N2 PC5 policy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355FA06D" w14:textId="77777777" w:rsidR="00B57B67" w:rsidRPr="005A3EA5" w:rsidRDefault="00B57B67" w:rsidP="00B57B67">
      <w:pPr>
        <w:pStyle w:val="B10"/>
        <w:rPr>
          <w:lang w:eastAsia="zh-CN"/>
        </w:rPr>
      </w:pPr>
      <w:r w:rsidRPr="005A3EA5">
        <w:t>8-9.</w:t>
      </w:r>
      <w:r w:rsidRPr="005A3EA5">
        <w:tab/>
        <w:t xml:space="preserve">If the H-PCF decided to update the UE policy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50" w:name="_Toc130544891"/>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44"/>
      <w:bookmarkEnd w:id="545"/>
      <w:bookmarkEnd w:id="546"/>
      <w:bookmarkEnd w:id="547"/>
      <w:bookmarkEnd w:id="548"/>
      <w:bookmarkEnd w:id="549"/>
      <w:bookmarkEnd w:id="550"/>
    </w:p>
    <w:p w14:paraId="36229AFD" w14:textId="77777777" w:rsidR="004428CF" w:rsidRPr="005A3EA5" w:rsidRDefault="004428CF">
      <w:pPr>
        <w:pStyle w:val="Heading5"/>
        <w:rPr>
          <w:lang w:eastAsia="zh-CN"/>
        </w:rPr>
      </w:pPr>
      <w:bookmarkStart w:id="551" w:name="_Toc28005490"/>
      <w:bookmarkStart w:id="552" w:name="_Toc36038162"/>
      <w:bookmarkStart w:id="553" w:name="_Toc45133359"/>
      <w:bookmarkStart w:id="554" w:name="_Toc51762189"/>
      <w:bookmarkStart w:id="555" w:name="_Toc59016594"/>
      <w:bookmarkStart w:id="556" w:name="_Toc68167564"/>
      <w:bookmarkStart w:id="557" w:name="_Toc130544892"/>
      <w:r w:rsidRPr="005A3EA5">
        <w:rPr>
          <w:lang w:eastAsia="zh-CN"/>
        </w:rPr>
        <w:t>5.6.2.2.1</w:t>
      </w:r>
      <w:r w:rsidRPr="005A3EA5">
        <w:rPr>
          <w:lang w:eastAsia="zh-CN"/>
        </w:rPr>
        <w:tab/>
        <w:t>General</w:t>
      </w:r>
      <w:bookmarkEnd w:id="551"/>
      <w:bookmarkEnd w:id="552"/>
      <w:bookmarkEnd w:id="553"/>
      <w:bookmarkEnd w:id="554"/>
      <w:bookmarkEnd w:id="555"/>
      <w:bookmarkEnd w:id="556"/>
      <w:bookmarkEnd w:id="557"/>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58" w:name="_Toc28005491"/>
      <w:bookmarkStart w:id="559" w:name="_Toc36038163"/>
      <w:bookmarkStart w:id="560" w:name="_Toc45133360"/>
      <w:bookmarkStart w:id="561" w:name="_Toc51762190"/>
      <w:bookmarkStart w:id="562" w:name="_Toc59016595"/>
      <w:bookmarkStart w:id="563" w:name="_Toc68167565"/>
      <w:bookmarkStart w:id="564" w:name="_Toc130544893"/>
      <w:r w:rsidRPr="005A3EA5">
        <w:rPr>
          <w:lang w:eastAsia="zh-CN"/>
        </w:rPr>
        <w:lastRenderedPageBreak/>
        <w:t>5.6.2.2.2</w:t>
      </w:r>
      <w:r w:rsidRPr="005A3EA5">
        <w:rPr>
          <w:lang w:eastAsia="zh-CN"/>
        </w:rPr>
        <w:tab/>
        <w:t>Non-roaming</w:t>
      </w:r>
      <w:bookmarkEnd w:id="558"/>
      <w:bookmarkEnd w:id="559"/>
      <w:bookmarkEnd w:id="560"/>
      <w:bookmarkEnd w:id="561"/>
      <w:bookmarkEnd w:id="562"/>
      <w:bookmarkEnd w:id="563"/>
      <w:bookmarkEnd w:id="564"/>
    </w:p>
    <w:bookmarkStart w:id="565" w:name="_MON_1714431960"/>
    <w:bookmarkEnd w:id="565"/>
    <w:p w14:paraId="133CA1E2" w14:textId="7412B8AF" w:rsidR="004428CF" w:rsidRPr="001F31A0" w:rsidRDefault="00BC3B35">
      <w:pPr>
        <w:pStyle w:val="TH"/>
      </w:pPr>
      <w:r>
        <w:object w:dxaOrig="8505" w:dyaOrig="5668" w14:anchorId="16FF9A2E">
          <v:shape id="_x0000_i1078" type="#_x0000_t75" style="width:424.5pt;height:283.5pt" o:ole="">
            <v:imagedata r:id="rId116" o:title=""/>
          </v:shape>
          <o:OLEObject Type="Embed" ProgID="Word.Picture.8" ShapeID="_x0000_i1078" DrawAspect="Content" ObjectID="_1741172844" r:id="rId117"/>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66" w:name="_Toc28005492"/>
      <w:bookmarkStart w:id="567" w:name="_Toc36038164"/>
      <w:bookmarkStart w:id="568" w:name="_Toc45133361"/>
      <w:bookmarkStart w:id="569" w:name="_Toc51762191"/>
      <w:bookmarkStart w:id="570" w:name="_Toc59016596"/>
      <w:bookmarkStart w:id="571" w:name="_Toc68167566"/>
      <w:bookmarkStart w:id="572" w:name="_Toc130544894"/>
      <w:r w:rsidRPr="005A3EA5">
        <w:rPr>
          <w:lang w:eastAsia="zh-CN"/>
        </w:rPr>
        <w:lastRenderedPageBreak/>
        <w:t>5.6.2.2.3</w:t>
      </w:r>
      <w:r w:rsidRPr="005A3EA5">
        <w:rPr>
          <w:lang w:eastAsia="zh-CN"/>
        </w:rPr>
        <w:tab/>
        <w:t>Roaming</w:t>
      </w:r>
      <w:bookmarkEnd w:id="566"/>
      <w:bookmarkEnd w:id="567"/>
      <w:bookmarkEnd w:id="568"/>
      <w:bookmarkEnd w:id="569"/>
      <w:bookmarkEnd w:id="570"/>
      <w:bookmarkEnd w:id="571"/>
      <w:bookmarkEnd w:id="572"/>
    </w:p>
    <w:bookmarkStart w:id="573" w:name="_MON_1714432109"/>
    <w:bookmarkEnd w:id="573"/>
    <w:p w14:paraId="44D15437" w14:textId="7E591992" w:rsidR="004428CF" w:rsidRPr="001F31A0" w:rsidRDefault="003F3613">
      <w:pPr>
        <w:pStyle w:val="TH"/>
      </w:pPr>
      <w:r>
        <w:object w:dxaOrig="9072" w:dyaOrig="7369" w14:anchorId="1F58F95E">
          <v:shape id="_x0000_i1079" type="#_x0000_t75" style="width:453.75pt;height:368.25pt" o:ole="">
            <v:imagedata r:id="rId118" o:title=""/>
          </v:shape>
          <o:OLEObject Type="Embed" ProgID="Word.Picture.8" ShapeID="_x0000_i1079" DrawAspect="Content" ObjectID="_1741172845" r:id="rId11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w:t>
      </w:r>
      <w:r w:rsidRPr="005A3EA5">
        <w:rPr>
          <w:lang w:eastAsia="zh-CN"/>
        </w:rPr>
        <w:lastRenderedPageBreak/>
        <w:t xml:space="preserve">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74" w:name="_Toc28005493"/>
      <w:bookmarkStart w:id="575" w:name="_Toc36038165"/>
      <w:bookmarkStart w:id="576" w:name="_Toc45133362"/>
      <w:bookmarkStart w:id="577" w:name="_Toc51762192"/>
      <w:bookmarkStart w:id="578" w:name="_Toc59016597"/>
      <w:bookmarkStart w:id="579" w:name="_Toc68167567"/>
      <w:bookmarkStart w:id="580" w:name="_Toc130544895"/>
      <w:r w:rsidRPr="005A3EA5">
        <w:rPr>
          <w:lang w:eastAsia="zh-CN"/>
        </w:rPr>
        <w:t>5.6.3</w:t>
      </w:r>
      <w:r w:rsidRPr="005A3EA5">
        <w:rPr>
          <w:lang w:eastAsia="ja-JP"/>
        </w:rPr>
        <w:tab/>
      </w:r>
      <w:r w:rsidRPr="005A3EA5">
        <w:rPr>
          <w:lang w:eastAsia="zh-CN"/>
        </w:rPr>
        <w:t>UE Policy Association Termination</w:t>
      </w:r>
      <w:bookmarkEnd w:id="574"/>
      <w:bookmarkEnd w:id="575"/>
      <w:bookmarkEnd w:id="576"/>
      <w:bookmarkEnd w:id="577"/>
      <w:bookmarkEnd w:id="578"/>
      <w:bookmarkEnd w:id="579"/>
      <w:bookmarkEnd w:id="580"/>
    </w:p>
    <w:p w14:paraId="54218BDC" w14:textId="77777777" w:rsidR="004428CF" w:rsidRPr="005A3EA5" w:rsidRDefault="004428CF">
      <w:pPr>
        <w:pStyle w:val="Heading4"/>
        <w:rPr>
          <w:lang w:eastAsia="zh-CN"/>
        </w:rPr>
      </w:pPr>
      <w:bookmarkStart w:id="581" w:name="_Toc28005494"/>
      <w:bookmarkStart w:id="582" w:name="_Toc36038166"/>
      <w:bookmarkStart w:id="583" w:name="_Toc45133363"/>
      <w:bookmarkStart w:id="584" w:name="_Toc51762193"/>
      <w:bookmarkStart w:id="585" w:name="_Toc59016598"/>
      <w:bookmarkStart w:id="586" w:name="_Toc68167568"/>
      <w:bookmarkStart w:id="587" w:name="_Toc130544896"/>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81"/>
      <w:bookmarkEnd w:id="582"/>
      <w:bookmarkEnd w:id="583"/>
      <w:bookmarkEnd w:id="584"/>
      <w:bookmarkEnd w:id="585"/>
      <w:bookmarkEnd w:id="586"/>
      <w:bookmarkEnd w:id="587"/>
    </w:p>
    <w:p w14:paraId="25FF4A05" w14:textId="77777777" w:rsidR="004428CF" w:rsidRPr="005A3EA5" w:rsidRDefault="004428CF">
      <w:pPr>
        <w:pStyle w:val="Heading5"/>
        <w:rPr>
          <w:lang w:eastAsia="zh-CN"/>
        </w:rPr>
      </w:pPr>
      <w:bookmarkStart w:id="588" w:name="_Toc28005495"/>
      <w:bookmarkStart w:id="589" w:name="_Toc36038167"/>
      <w:bookmarkStart w:id="590" w:name="_Toc45133364"/>
      <w:bookmarkStart w:id="591" w:name="_Toc51762194"/>
      <w:bookmarkStart w:id="592" w:name="_Toc59016599"/>
      <w:bookmarkStart w:id="593" w:name="_Toc68167569"/>
      <w:bookmarkStart w:id="594" w:name="_Toc130544897"/>
      <w:r w:rsidRPr="005A3EA5">
        <w:rPr>
          <w:lang w:eastAsia="zh-CN"/>
        </w:rPr>
        <w:t>5.6.3.1.1</w:t>
      </w:r>
      <w:r w:rsidRPr="005A3EA5">
        <w:rPr>
          <w:lang w:eastAsia="zh-CN"/>
        </w:rPr>
        <w:tab/>
        <w:t>General</w:t>
      </w:r>
      <w:bookmarkEnd w:id="588"/>
      <w:bookmarkEnd w:id="589"/>
      <w:bookmarkEnd w:id="590"/>
      <w:bookmarkEnd w:id="591"/>
      <w:bookmarkEnd w:id="592"/>
      <w:bookmarkEnd w:id="593"/>
      <w:bookmarkEnd w:id="594"/>
    </w:p>
    <w:p w14:paraId="25643FD2" w14:textId="77777777" w:rsidR="00D02B47" w:rsidRPr="005A3EA5" w:rsidRDefault="00D02B47" w:rsidP="00D02B47">
      <w:bookmarkStart w:id="595" w:name="_Toc28005496"/>
      <w:bookmarkStart w:id="596" w:name="_Toc36038168"/>
      <w:bookmarkStart w:id="597" w:name="_Toc45133365"/>
      <w:bookmarkStart w:id="598" w:name="_Toc51762195"/>
      <w:bookmarkStart w:id="599" w:name="_Toc59016600"/>
      <w:bookmarkStart w:id="600" w:name="_Toc68167570"/>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lastRenderedPageBreak/>
        <w:t>NOTE </w:t>
      </w:r>
      <w:r>
        <w:t>3</w:t>
      </w:r>
      <w:r w:rsidRPr="005A3EA5">
        <w:t>:</w:t>
      </w:r>
      <w:r w:rsidRPr="005A3EA5">
        <w:tab/>
        <w:t>For details of the Npcf_UEPolicyControl_Delete service operation refer to 3GPP TS 29.525 [31].</w:t>
      </w:r>
    </w:p>
    <w:p w14:paraId="50CFBB88" w14:textId="1AD2D712" w:rsidR="00D02B47" w:rsidRPr="005A3EA5" w:rsidRDefault="00D02B47" w:rsidP="00D02B47">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601" w:name="_Toc130544898"/>
      <w:r w:rsidRPr="005A3EA5">
        <w:rPr>
          <w:lang w:eastAsia="zh-CN"/>
        </w:rPr>
        <w:t>5.6.3.1.2</w:t>
      </w:r>
      <w:r w:rsidRPr="005A3EA5">
        <w:rPr>
          <w:lang w:eastAsia="zh-CN"/>
        </w:rPr>
        <w:tab/>
        <w:t>Non-roaming</w:t>
      </w:r>
      <w:bookmarkEnd w:id="595"/>
      <w:bookmarkEnd w:id="596"/>
      <w:bookmarkEnd w:id="597"/>
      <w:bookmarkEnd w:id="598"/>
      <w:bookmarkEnd w:id="599"/>
      <w:bookmarkEnd w:id="600"/>
      <w:bookmarkEnd w:id="601"/>
    </w:p>
    <w:bookmarkStart w:id="602" w:name="_MON_1690108301"/>
    <w:bookmarkEnd w:id="602"/>
    <w:p w14:paraId="43F0A12B" w14:textId="60916A36" w:rsidR="004428CF" w:rsidRPr="001F31A0" w:rsidRDefault="004C26C0">
      <w:pPr>
        <w:pStyle w:val="TH"/>
      </w:pPr>
      <w:r w:rsidRPr="00DB0624">
        <w:object w:dxaOrig="9184" w:dyaOrig="4215" w14:anchorId="3A0F9E5D">
          <v:shape id="_x0000_i1080" type="#_x0000_t75" style="width:457.5pt;height:212.25pt" o:ole="">
            <v:imagedata r:id="rId120" o:title=""/>
          </v:shape>
          <o:OLEObject Type="Embed" ProgID="Word.Picture.8" ShapeID="_x0000_i1080" DrawAspect="Content" ObjectID="_1741172846" r:id="rId121"/>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4D826F26" w14:textId="581B488B"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7C3E6ABD"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lastRenderedPageBreak/>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603" w:name="_Toc28005497"/>
      <w:bookmarkStart w:id="604" w:name="_Toc36038169"/>
      <w:bookmarkStart w:id="605" w:name="_Toc45133366"/>
      <w:bookmarkStart w:id="606" w:name="_Toc51762196"/>
      <w:bookmarkStart w:id="607" w:name="_Toc59016601"/>
      <w:bookmarkStart w:id="608" w:name="_Toc68167571"/>
      <w:bookmarkStart w:id="609" w:name="_Toc130544899"/>
      <w:r w:rsidRPr="005A3EA5">
        <w:t>5.6.3.1.3</w:t>
      </w:r>
      <w:r w:rsidRPr="005A3EA5">
        <w:tab/>
        <w:t>Roaming</w:t>
      </w:r>
      <w:bookmarkEnd w:id="603"/>
      <w:bookmarkEnd w:id="604"/>
      <w:bookmarkEnd w:id="605"/>
      <w:bookmarkEnd w:id="606"/>
      <w:bookmarkEnd w:id="607"/>
      <w:bookmarkEnd w:id="608"/>
      <w:bookmarkEnd w:id="609"/>
    </w:p>
    <w:bookmarkStart w:id="610" w:name="_MON_1690051601"/>
    <w:bookmarkEnd w:id="610"/>
    <w:p w14:paraId="1623E4D4" w14:textId="71E406D1" w:rsidR="004428CF" w:rsidRPr="00DB0624" w:rsidRDefault="006E3E47" w:rsidP="00A34FD9">
      <w:pPr>
        <w:pStyle w:val="TH"/>
      </w:pPr>
      <w:r w:rsidRPr="00DB0624">
        <w:object w:dxaOrig="9904" w:dyaOrig="5655" w14:anchorId="0C782713">
          <v:shape id="_x0000_i1081" type="#_x0000_t75" style="width:495pt;height:284.25pt" o:ole="">
            <v:imagedata r:id="rId122" o:title=""/>
          </v:shape>
          <o:OLEObject Type="Embed" ProgID="Word.Picture.8" ShapeID="_x0000_i1081" DrawAspect="Content" ObjectID="_1741172847" r:id="rId12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lastRenderedPageBreak/>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11" w:name="_Toc28005498"/>
      <w:bookmarkStart w:id="612" w:name="_Toc36038170"/>
      <w:bookmarkStart w:id="613" w:name="_Toc45133367"/>
      <w:bookmarkStart w:id="614" w:name="_Toc51762197"/>
      <w:bookmarkStart w:id="615" w:name="_Toc59016602"/>
      <w:bookmarkStart w:id="616" w:name="_Toc68167572"/>
      <w:bookmarkStart w:id="617" w:name="_Toc130544900"/>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11"/>
      <w:bookmarkEnd w:id="612"/>
      <w:bookmarkEnd w:id="613"/>
      <w:bookmarkEnd w:id="614"/>
      <w:bookmarkEnd w:id="615"/>
      <w:bookmarkEnd w:id="616"/>
      <w:bookmarkEnd w:id="617"/>
    </w:p>
    <w:p w14:paraId="3E5D13BE" w14:textId="77777777" w:rsidR="004428CF" w:rsidRPr="005A3EA5" w:rsidRDefault="004428CF">
      <w:pPr>
        <w:pStyle w:val="Heading5"/>
        <w:rPr>
          <w:lang w:eastAsia="zh-CN"/>
        </w:rPr>
      </w:pPr>
      <w:bookmarkStart w:id="618" w:name="_Toc28005499"/>
      <w:bookmarkStart w:id="619" w:name="_Toc36038171"/>
      <w:bookmarkStart w:id="620" w:name="_Toc45133368"/>
      <w:bookmarkStart w:id="621" w:name="_Toc51762198"/>
      <w:bookmarkStart w:id="622" w:name="_Toc59016603"/>
      <w:bookmarkStart w:id="623" w:name="_Toc68167573"/>
      <w:bookmarkStart w:id="624" w:name="_Toc130544901"/>
      <w:r w:rsidRPr="005A3EA5">
        <w:rPr>
          <w:lang w:eastAsia="zh-CN"/>
        </w:rPr>
        <w:t>5.6.3.2.1</w:t>
      </w:r>
      <w:r w:rsidRPr="005A3EA5">
        <w:rPr>
          <w:lang w:eastAsia="zh-CN"/>
        </w:rPr>
        <w:tab/>
        <w:t>General</w:t>
      </w:r>
      <w:bookmarkEnd w:id="618"/>
      <w:bookmarkEnd w:id="619"/>
      <w:bookmarkEnd w:id="620"/>
      <w:bookmarkEnd w:id="621"/>
      <w:bookmarkEnd w:id="622"/>
      <w:bookmarkEnd w:id="623"/>
      <w:bookmarkEnd w:id="624"/>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25" w:name="_Toc28005500"/>
      <w:bookmarkStart w:id="626" w:name="_Toc36038172"/>
      <w:bookmarkStart w:id="627" w:name="_Toc45133369"/>
      <w:bookmarkStart w:id="628" w:name="_Toc51762199"/>
      <w:bookmarkStart w:id="629" w:name="_Toc59016604"/>
      <w:bookmarkStart w:id="630" w:name="_Toc68167574"/>
      <w:bookmarkStart w:id="631" w:name="_Toc130544902"/>
      <w:r w:rsidRPr="005A3EA5">
        <w:rPr>
          <w:lang w:eastAsia="zh-CN"/>
        </w:rPr>
        <w:t>5.6.3.2.2</w:t>
      </w:r>
      <w:r w:rsidRPr="005A3EA5">
        <w:rPr>
          <w:lang w:eastAsia="zh-CN"/>
        </w:rPr>
        <w:tab/>
        <w:t>Non-roaming</w:t>
      </w:r>
      <w:bookmarkEnd w:id="625"/>
      <w:bookmarkEnd w:id="626"/>
      <w:bookmarkEnd w:id="627"/>
      <w:bookmarkEnd w:id="628"/>
      <w:bookmarkEnd w:id="629"/>
      <w:bookmarkEnd w:id="630"/>
      <w:bookmarkEnd w:id="631"/>
    </w:p>
    <w:bookmarkStart w:id="632" w:name="_MON_1605118486"/>
    <w:bookmarkEnd w:id="632"/>
    <w:p w14:paraId="2378AEB2" w14:textId="77777777" w:rsidR="004428CF" w:rsidRPr="001F31A0" w:rsidRDefault="004428CF">
      <w:pPr>
        <w:pStyle w:val="TH"/>
      </w:pPr>
      <w:r w:rsidRPr="00DB0624">
        <w:object w:dxaOrig="9762" w:dyaOrig="4250" w14:anchorId="025285B2">
          <v:shape id="_x0000_i1082" type="#_x0000_t75" style="width:429.75pt;height:214.5pt" o:ole="">
            <v:imagedata r:id="rId124" o:title="" cropright="8121f"/>
          </v:shape>
          <o:OLEObject Type="Embed" ProgID="Word.Picture.8" ShapeID="_x0000_i1082" DrawAspect="Content" ObjectID="_1741172848" r:id="rId12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lastRenderedPageBreak/>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33" w:name="_Toc28005501"/>
      <w:bookmarkStart w:id="634" w:name="_Toc36038173"/>
      <w:bookmarkStart w:id="635" w:name="_Toc45133370"/>
      <w:bookmarkStart w:id="636" w:name="_Toc51762200"/>
      <w:bookmarkStart w:id="637" w:name="_Toc59016605"/>
      <w:bookmarkStart w:id="638" w:name="_Toc68167575"/>
      <w:bookmarkStart w:id="639" w:name="_Toc130544903"/>
      <w:r w:rsidRPr="005A3EA5">
        <w:t>5.6.3.2.3</w:t>
      </w:r>
      <w:r w:rsidRPr="005A3EA5">
        <w:tab/>
        <w:t>Roaming</w:t>
      </w:r>
      <w:bookmarkEnd w:id="633"/>
      <w:bookmarkEnd w:id="634"/>
      <w:bookmarkEnd w:id="635"/>
      <w:bookmarkEnd w:id="636"/>
      <w:bookmarkEnd w:id="637"/>
      <w:bookmarkEnd w:id="638"/>
      <w:bookmarkEnd w:id="639"/>
    </w:p>
    <w:bookmarkStart w:id="640" w:name="_MON_1605131465"/>
    <w:bookmarkEnd w:id="640"/>
    <w:p w14:paraId="1661CCFF" w14:textId="77777777" w:rsidR="004428CF" w:rsidRPr="001F31A0" w:rsidRDefault="004428CF">
      <w:pPr>
        <w:pStyle w:val="TH"/>
      </w:pPr>
      <w:r w:rsidRPr="00DB0624">
        <w:object w:dxaOrig="9762" w:dyaOrig="5951" w14:anchorId="32DFA707">
          <v:shape id="_x0000_i1083" type="#_x0000_t75" style="width:429.75pt;height:300.75pt" o:ole="">
            <v:imagedata r:id="rId126" o:title="" cropright="8121f"/>
          </v:shape>
          <o:OLEObject Type="Embed" ProgID="Word.Picture.8" ShapeID="_x0000_i1083" DrawAspect="Content" ObjectID="_1741172849" r:id="rId12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lastRenderedPageBreak/>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41" w:name="_Toc130544904"/>
      <w:bookmarkStart w:id="642" w:name="_Hlk101533014"/>
      <w:bookmarkStart w:id="643" w:name="_Toc28005502"/>
      <w:bookmarkStart w:id="644" w:name="_Toc36038174"/>
      <w:bookmarkStart w:id="645" w:name="_Toc45133371"/>
      <w:bookmarkStart w:id="646" w:name="_Toc51762201"/>
      <w:bookmarkStart w:id="647" w:name="_Toc59016606"/>
      <w:bookmarkStart w:id="648" w:name="_Toc68167576"/>
      <w:r>
        <w:t>5.7</w:t>
      </w:r>
      <w:r>
        <w:rPr>
          <w:lang w:eastAsia="ja-JP"/>
        </w:rPr>
        <w:tab/>
      </w:r>
      <w:r>
        <w:rPr>
          <w:lang w:eastAsia="zh-CN"/>
        </w:rPr>
        <w:t>MBS Policy Association Management</w:t>
      </w:r>
      <w:bookmarkEnd w:id="641"/>
      <w:r>
        <w:t xml:space="preserve"> </w:t>
      </w:r>
    </w:p>
    <w:p w14:paraId="3B9C7D95" w14:textId="77777777" w:rsidR="00FE2612" w:rsidRDefault="00FE2612" w:rsidP="00FE2612">
      <w:pPr>
        <w:pStyle w:val="Heading3"/>
        <w:rPr>
          <w:lang w:eastAsia="zh-CN"/>
        </w:rPr>
      </w:pPr>
      <w:bookmarkStart w:id="649" w:name="_Toc130544905"/>
      <w:r>
        <w:rPr>
          <w:lang w:eastAsia="zh-CN"/>
        </w:rPr>
        <w:t>5.7.1</w:t>
      </w:r>
      <w:r>
        <w:rPr>
          <w:lang w:eastAsia="ja-JP"/>
        </w:rPr>
        <w:tab/>
      </w:r>
      <w:r>
        <w:rPr>
          <w:lang w:eastAsia="zh-CN"/>
        </w:rPr>
        <w:t>General</w:t>
      </w:r>
      <w:bookmarkEnd w:id="649"/>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50" w:name="_Toc130544906"/>
      <w:bookmarkStart w:id="651" w:name="_Toc97203870"/>
      <w:bookmarkEnd w:id="642"/>
      <w:r>
        <w:rPr>
          <w:lang w:eastAsia="zh-CN"/>
        </w:rPr>
        <w:t>5.7.2</w:t>
      </w:r>
      <w:r>
        <w:rPr>
          <w:lang w:eastAsia="ja-JP"/>
        </w:rPr>
        <w:tab/>
      </w:r>
      <w:r>
        <w:rPr>
          <w:lang w:eastAsia="zh-CN"/>
        </w:rPr>
        <w:t>MBS Policy Association Establishment</w:t>
      </w:r>
      <w:bookmarkEnd w:id="650"/>
    </w:p>
    <w:bookmarkEnd w:id="651"/>
    <w:p w14:paraId="6B91E29E" w14:textId="77777777" w:rsidR="00653940" w:rsidRDefault="00653940" w:rsidP="00653940">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56AFA4E8" w14:textId="77777777" w:rsidR="00653940" w:rsidRDefault="00653940" w:rsidP="00653940">
      <w:pPr>
        <w:ind w:left="1420"/>
      </w:pPr>
    </w:p>
    <w:p w14:paraId="2B564C7F" w14:textId="4D3B0BD6" w:rsidR="00653940" w:rsidRDefault="00653940" w:rsidP="00653940">
      <w:pPr>
        <w:pStyle w:val="TH"/>
      </w:pPr>
    </w:p>
    <w:p w14:paraId="1C777044" w14:textId="52E3BA5F" w:rsidR="00EB22FF" w:rsidRDefault="00EB22FF" w:rsidP="00EB22FF">
      <w:pPr>
        <w:pStyle w:val="TH"/>
      </w:pPr>
    </w:p>
    <w:bookmarkStart w:id="652" w:name="_MON_1732445519"/>
    <w:bookmarkEnd w:id="652"/>
    <w:p w14:paraId="2D1A9887" w14:textId="77777777" w:rsidR="00EB22FF" w:rsidRDefault="00EB22FF" w:rsidP="00EB22FF">
      <w:pPr>
        <w:pStyle w:val="TH"/>
      </w:pPr>
      <w:r>
        <w:object w:dxaOrig="10101" w:dyaOrig="10788" w14:anchorId="08255D42">
          <v:shape id="_x0000_i1084" type="#_x0000_t75" style="width:504.75pt;height:540pt" o:ole="">
            <v:imagedata r:id="rId128" o:title=""/>
          </v:shape>
          <o:OLEObject Type="Embed" ProgID="Word.Document.8" ShapeID="_x0000_i1084" DrawAspect="Content" ObjectID="_1741172850" r:id="rId12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527FB594" w14:textId="77777777" w:rsidR="00653940" w:rsidRDefault="00653940" w:rsidP="00653940">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4F920993" w14:textId="77777777" w:rsidR="00EB22FF" w:rsidRDefault="00EB22FF" w:rsidP="00EB22FF">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w:t>
      </w:r>
      <w:r w:rsidRPr="004360CF">
        <w:lastRenderedPageBreak/>
        <w:t>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30863D9F" w14:textId="77777777" w:rsidR="00EB22FF" w:rsidRDefault="00EB22FF" w:rsidP="00EB22FF">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28F6C1D9" w14:textId="296885FA" w:rsidR="00EB22FF" w:rsidRDefault="00EB22FF" w:rsidP="00EB22FF">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1D776771" w14:textId="77777777" w:rsidR="00EB22FF" w:rsidRDefault="00EB22FF" w:rsidP="00EB22FF">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08C82A14" w14:textId="77777777" w:rsidR="00EB22FF" w:rsidRDefault="00EB22FF" w:rsidP="00EB22FF">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0202F472" w14:textId="77777777" w:rsidR="00EB22FF" w:rsidRDefault="00EB22FF" w:rsidP="00EB22FF">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6686F36" w14:textId="29E894A0" w:rsidR="00EB22FF" w:rsidRDefault="00EB22FF" w:rsidP="00EB22FF">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F7F547F" w14:textId="77777777" w:rsidR="00EB22FF" w:rsidRDefault="00EB22FF" w:rsidP="00EB22FF">
      <w:pPr>
        <w:pStyle w:val="B10"/>
      </w:pPr>
      <w:r>
        <w:rPr>
          <w:lang w:eastAsia="zh-CN"/>
        </w:rPr>
        <w:t>9.</w:t>
      </w:r>
      <w:r>
        <w:rPr>
          <w:lang w:eastAsia="zh-CN"/>
        </w:rPr>
        <w:tab/>
      </w:r>
      <w:r>
        <w:t>The BSF responds with "201 Created" if the registration of the PCF was successful.</w:t>
      </w:r>
    </w:p>
    <w:p w14:paraId="42D94981" w14:textId="5A9A7891" w:rsidR="00EB22FF" w:rsidRDefault="00EB22FF" w:rsidP="00EB22FF">
      <w:pPr>
        <w:pStyle w:val="B10"/>
      </w:pPr>
      <w:r>
        <w:t>10.</w:t>
      </w:r>
      <w:r>
        <w:tab/>
        <w:t>The PCF sends an Npcf_MBSPolicyAuthorization_Create Response to the NEF/MBSF.</w:t>
      </w:r>
    </w:p>
    <w:p w14:paraId="24E5AAA3" w14:textId="77777777" w:rsidR="00EB22FF" w:rsidRDefault="00EB22FF" w:rsidP="00EB22FF">
      <w:pPr>
        <w:pStyle w:val="B10"/>
      </w:pPr>
      <w:r>
        <w:t>11. AF/NEF/MBSF selects the MB-SMF and sends Nmbsmf_MBSSession_Create Request to the MB-SMF as defined in clause 5.3.2.2 of 3GPP TS 29.532 [58].</w:t>
      </w:r>
    </w:p>
    <w:p w14:paraId="19D001B7" w14:textId="5098E69D" w:rsidR="00EB22FF" w:rsidRDefault="00EB22FF" w:rsidP="00EB22FF">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5BDE7C6E" w14:textId="14D4007C" w:rsidR="00EB22FF" w:rsidRDefault="00EB22FF" w:rsidP="00EB22FF">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Nbsf_Management_Register service as described in 3GPP TS 29.521 [22].</w:t>
      </w:r>
    </w:p>
    <w:p w14:paraId="01587596" w14:textId="77777777" w:rsidR="00EB22FF" w:rsidRDefault="00EB22FF" w:rsidP="00EB22FF">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39A3A501" w14:textId="7B59AF0D" w:rsidR="00EB22FF" w:rsidRDefault="00EB22FF" w:rsidP="00EB22FF">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5FDE2F7" w14:textId="77777777" w:rsidR="00EB22FF" w:rsidRDefault="00EB22FF" w:rsidP="00EB22FF">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07F90D9A" w14:textId="77777777" w:rsidR="00EB22FF" w:rsidRDefault="00EB22FF" w:rsidP="00EB22FF">
      <w:pPr>
        <w:pStyle w:val="B10"/>
      </w:pPr>
      <w:r>
        <w:t>17.</w:t>
      </w:r>
      <w:r>
        <w:tab/>
        <w:t xml:space="preserve">The PCF determines whether the request is authorized and if the request is authorized the PCF derives the MBS policies based on the received information and packages them into an MBS policy decision as described in </w:t>
      </w:r>
      <w:r>
        <w:lastRenderedPageBreak/>
        <w:t>clause 5.2.2 of 3GPP TS 29.537 [55]. If steps 2-10 were performed and MBS policies were derived in step 7, this step is not needed.</w:t>
      </w:r>
    </w:p>
    <w:p w14:paraId="788B87B0" w14:textId="77777777" w:rsidR="00EB22FF" w:rsidRDefault="00EB22FF" w:rsidP="00EB22FF">
      <w:pPr>
        <w:pStyle w:val="B10"/>
      </w:pPr>
      <w:r>
        <w:t>18.</w:t>
      </w:r>
      <w:r>
        <w:tab/>
        <w:t>The PCF then responds to the MB-SMF. Following responses are returned to the MB-SMF:</w:t>
      </w:r>
    </w:p>
    <w:p w14:paraId="1BE1545D" w14:textId="77777777" w:rsidR="00EB22FF" w:rsidRDefault="00EB22FF" w:rsidP="00EB22FF">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2E6E3D24" w14:textId="3A9D85A0" w:rsidR="00EB22FF" w:rsidRDefault="00EB22FF" w:rsidP="00EB22FF">
      <w:pPr>
        <w:pStyle w:val="B10"/>
        <w:ind w:left="851"/>
      </w:pPr>
      <w:r>
        <w:t>-</w:t>
      </w:r>
      <w:r>
        <w:tab/>
        <w:t>If the PCF receives the HTTP "201 Created " in step 14 and the request is authorized, the PCF responds to the MB-SMF with an HTTP "201 Created" status code with the response body including the derived MBS policy as described in clause 5.2.2 of 3GPP TS 29.537 [55].</w:t>
      </w:r>
    </w:p>
    <w:p w14:paraId="562C613F" w14:textId="77777777" w:rsidR="00EB22FF" w:rsidRDefault="00EB22FF" w:rsidP="00EB22FF">
      <w:pPr>
        <w:pStyle w:val="B10"/>
      </w:pPr>
      <w:r>
        <w:t>19.</w:t>
      </w:r>
      <w:r>
        <w:tab/>
        <w:t>The MB-SMF sends Nmbsmf_MBSSession_Create Response to the NEF/MBSF as defined in clause 5.3.2.2 of 3GPP TS 29.532 [58].</w:t>
      </w:r>
    </w:p>
    <w:p w14:paraId="7F9B9F8D" w14:textId="481C275D" w:rsidR="00EB22FF" w:rsidRDefault="00EB22FF" w:rsidP="00EB22FF">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653" w:name="_Toc130544907"/>
      <w:r>
        <w:rPr>
          <w:lang w:eastAsia="zh-CN"/>
        </w:rPr>
        <w:t>5.7.3</w:t>
      </w:r>
      <w:r>
        <w:rPr>
          <w:lang w:eastAsia="ja-JP"/>
        </w:rPr>
        <w:tab/>
      </w:r>
      <w:r>
        <w:rPr>
          <w:lang w:eastAsia="zh-CN"/>
        </w:rPr>
        <w:t>MBS Policy Association Modification</w:t>
      </w:r>
      <w:bookmarkEnd w:id="653"/>
    </w:p>
    <w:p w14:paraId="667F5E1C" w14:textId="77777777" w:rsidR="00653940" w:rsidRDefault="00653940" w:rsidP="00653940">
      <w:pPr>
        <w:pStyle w:val="Heading4"/>
        <w:rPr>
          <w:lang w:eastAsia="zh-CN"/>
        </w:rPr>
      </w:pPr>
      <w:bookmarkStart w:id="654" w:name="_Toc130544908"/>
      <w:r>
        <w:rPr>
          <w:lang w:eastAsia="zh-CN"/>
        </w:rPr>
        <w:t>5.7.3.1</w:t>
      </w:r>
      <w:r>
        <w:rPr>
          <w:lang w:eastAsia="ja-JP"/>
        </w:rPr>
        <w:tab/>
      </w:r>
      <w:r>
        <w:rPr>
          <w:lang w:eastAsia="zh-CN"/>
        </w:rPr>
        <w:t>General</w:t>
      </w:r>
      <w:bookmarkEnd w:id="654"/>
    </w:p>
    <w:p w14:paraId="3F4A50E2" w14:textId="71459888" w:rsidR="00653940" w:rsidRDefault="00653940" w:rsidP="00653940">
      <w:pPr>
        <w:rPr>
          <w:lang w:eastAsia="zh-CN"/>
        </w:rPr>
      </w:pPr>
      <w:r>
        <w:rPr>
          <w:lang w:eastAsia="zh-CN"/>
        </w:rPr>
        <w:t>The MBS Policy Association Modification procedure may be initiated by the AF.</w:t>
      </w:r>
    </w:p>
    <w:p w14:paraId="2691732F" w14:textId="7F80926C" w:rsidR="00653940" w:rsidRDefault="00653940" w:rsidP="00653940">
      <w:pPr>
        <w:pStyle w:val="Heading4"/>
        <w:rPr>
          <w:lang w:eastAsia="zh-CN"/>
        </w:rPr>
      </w:pPr>
      <w:bookmarkStart w:id="655" w:name="_Toc130544909"/>
      <w:r w:rsidRPr="002A6E16">
        <w:t>5.7.3.2</w:t>
      </w:r>
      <w:r>
        <w:rPr>
          <w:lang w:eastAsia="ja-JP"/>
        </w:rPr>
        <w:tab/>
      </w:r>
      <w:r>
        <w:rPr>
          <w:lang w:eastAsia="zh-CN"/>
        </w:rPr>
        <w:t xml:space="preserve">MBS Policy Association Modification </w:t>
      </w:r>
      <w:r>
        <w:t>initiated</w:t>
      </w:r>
      <w:r>
        <w:rPr>
          <w:lang w:eastAsia="zh-CN"/>
        </w:rPr>
        <w:t xml:space="preserve"> by the AF</w:t>
      </w:r>
      <w:bookmarkEnd w:id="655"/>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85" type="#_x0000_t75" style="width:427.5pt;height:304.5pt;mso-position-horizontal:absolute" o:ole="">
            <v:imagedata r:id="rId130" o:title=""/>
          </v:shape>
          <o:OLEObject Type="Embed" ProgID="Visio.Drawing.15" ShapeID="_x0000_i1085" DrawAspect="Content" ObjectID="_1741172851" r:id="rId13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lastRenderedPageBreak/>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656" w:name="_Toc130544910"/>
      <w:r w:rsidRPr="002A6E16">
        <w:t>5.7.4</w:t>
      </w:r>
      <w:r>
        <w:rPr>
          <w:lang w:eastAsia="ja-JP"/>
        </w:rPr>
        <w:tab/>
      </w:r>
      <w:r>
        <w:rPr>
          <w:lang w:eastAsia="zh-CN"/>
        </w:rPr>
        <w:t>MBS Policy Association Termination</w:t>
      </w:r>
      <w:bookmarkEnd w:id="656"/>
    </w:p>
    <w:p w14:paraId="6F281DDF" w14:textId="77777777" w:rsidR="00653940" w:rsidRDefault="00653940" w:rsidP="00653940">
      <w:pPr>
        <w:pStyle w:val="Heading4"/>
        <w:rPr>
          <w:lang w:eastAsia="zh-CN"/>
        </w:rPr>
      </w:pPr>
      <w:bookmarkStart w:id="657" w:name="_Toc130544911"/>
      <w:r w:rsidRPr="002A6E16">
        <w:t>5.7.4.1</w:t>
      </w:r>
      <w:r>
        <w:rPr>
          <w:lang w:eastAsia="ja-JP"/>
        </w:rPr>
        <w:tab/>
      </w:r>
      <w:r>
        <w:rPr>
          <w:lang w:eastAsia="zh-CN"/>
        </w:rPr>
        <w:t>General</w:t>
      </w:r>
      <w:bookmarkEnd w:id="657"/>
    </w:p>
    <w:p w14:paraId="710EF5EF" w14:textId="20DA0EDF" w:rsidR="00653940" w:rsidRDefault="00653940" w:rsidP="00653940">
      <w:pPr>
        <w:rPr>
          <w:lang w:eastAsia="zh-CN"/>
        </w:rPr>
      </w:pPr>
      <w:r>
        <w:rPr>
          <w:lang w:eastAsia="zh-CN"/>
        </w:rPr>
        <w:t>The MBS Policy Association Termination procedure isinitiated by the AF..</w:t>
      </w:r>
    </w:p>
    <w:p w14:paraId="65FDD0D3" w14:textId="77777777" w:rsidR="00653940" w:rsidRDefault="00653940" w:rsidP="00653940">
      <w:pPr>
        <w:pStyle w:val="Heading4"/>
        <w:rPr>
          <w:lang w:eastAsia="zh-CN"/>
        </w:rPr>
      </w:pPr>
      <w:bookmarkStart w:id="658" w:name="_Toc130544912"/>
      <w:r w:rsidRPr="002A6E16">
        <w:t>5.7.4.2</w:t>
      </w:r>
      <w:r>
        <w:rPr>
          <w:lang w:eastAsia="ja-JP"/>
        </w:rPr>
        <w:tab/>
      </w:r>
      <w:r>
        <w:rPr>
          <w:lang w:eastAsia="zh-CN"/>
        </w:rPr>
        <w:t>MBS Policy Association Termination initiated</w:t>
      </w:r>
      <w:r>
        <w:t xml:space="preserve"> by the </w:t>
      </w:r>
      <w:r>
        <w:rPr>
          <w:lang w:eastAsia="zh-CN"/>
        </w:rPr>
        <w:t>PCF</w:t>
      </w:r>
      <w:bookmarkEnd w:id="658"/>
    </w:p>
    <w:p w14:paraId="55412A5C" w14:textId="77777777" w:rsidR="00653940" w:rsidRDefault="00653940" w:rsidP="00653940">
      <w:pPr>
        <w:rPr>
          <w:lang w:eastAsia="ja-JP"/>
        </w:rPr>
      </w:pPr>
      <w:r>
        <w:rPr>
          <w:lang w:eastAsia="ja-JP"/>
        </w:rPr>
        <w:t>Void</w:t>
      </w:r>
    </w:p>
    <w:p w14:paraId="27CB1AF8" w14:textId="75E3C4F4" w:rsidR="00653940" w:rsidRDefault="00653940" w:rsidP="00653940">
      <w:pPr>
        <w:pStyle w:val="Heading4"/>
        <w:rPr>
          <w:lang w:eastAsia="zh-CN"/>
        </w:rPr>
      </w:pPr>
      <w:bookmarkStart w:id="659" w:name="_Toc130544913"/>
      <w:r w:rsidRPr="002A6E16">
        <w:t>5.7.4.3</w:t>
      </w:r>
      <w:r>
        <w:rPr>
          <w:lang w:eastAsia="ja-JP"/>
        </w:rPr>
        <w:tab/>
      </w:r>
      <w:r>
        <w:rPr>
          <w:lang w:eastAsia="zh-CN"/>
        </w:rPr>
        <w:t>MBS Policy Association Termination initiated</w:t>
      </w:r>
      <w:r>
        <w:t xml:space="preserve"> by the AF</w:t>
      </w:r>
      <w:bookmarkEnd w:id="659"/>
    </w:p>
    <w:p w14:paraId="35D663F3" w14:textId="36EE0F01"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69652C5" w14:textId="77777777" w:rsidR="00653940" w:rsidRDefault="00653940" w:rsidP="00653940">
      <w:pPr>
        <w:rPr>
          <w:lang w:eastAsia="zh-CN"/>
        </w:rPr>
      </w:pPr>
    </w:p>
    <w:p w14:paraId="3FF210AE" w14:textId="1BD45C6E" w:rsidR="00653940" w:rsidRDefault="00653940" w:rsidP="00653940">
      <w:pPr>
        <w:pStyle w:val="TH"/>
      </w:pPr>
    </w:p>
    <w:bookmarkStart w:id="660" w:name="_MON_1728371048"/>
    <w:bookmarkEnd w:id="660"/>
    <w:p w14:paraId="4476B721" w14:textId="77777777" w:rsidR="00653940" w:rsidRDefault="00653940" w:rsidP="00653940">
      <w:pPr>
        <w:pStyle w:val="TH"/>
        <w:rPr>
          <w:lang w:eastAsia="zh-CN"/>
        </w:rPr>
      </w:pPr>
      <w:r>
        <w:object w:dxaOrig="11927" w:dyaOrig="7034" w14:anchorId="57AEE4F1">
          <v:shape id="_x0000_i1086" type="#_x0000_t75" style="width:597pt;height:351pt" o:ole="">
            <v:imagedata r:id="rId132" o:title=""/>
          </v:shape>
          <o:OLEObject Type="Embed" ProgID="Word.Document.8" ShapeID="_x0000_i1086" DrawAspect="Content" ObjectID="_1741172852" r:id="rId13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0DAE558D" w14:textId="77777777" w:rsidR="00653940" w:rsidRDefault="00653940" w:rsidP="00653940">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61" w:name="_Toc130544914"/>
      <w:r w:rsidRPr="005A3EA5">
        <w:rPr>
          <w:lang w:eastAsia="zh-CN"/>
        </w:rPr>
        <w:t>6</w:t>
      </w:r>
      <w:r w:rsidRPr="005A3EA5">
        <w:tab/>
        <w:t>Binding Mechanism</w:t>
      </w:r>
      <w:bookmarkEnd w:id="643"/>
      <w:bookmarkEnd w:id="644"/>
      <w:bookmarkEnd w:id="645"/>
      <w:bookmarkEnd w:id="646"/>
      <w:bookmarkEnd w:id="647"/>
      <w:bookmarkEnd w:id="648"/>
      <w:bookmarkEnd w:id="661"/>
    </w:p>
    <w:p w14:paraId="1EA2A1A2" w14:textId="77777777" w:rsidR="004428CF" w:rsidRPr="005A3EA5" w:rsidRDefault="004428CF">
      <w:pPr>
        <w:pStyle w:val="Heading2"/>
        <w:ind w:left="0" w:firstLine="0"/>
        <w:rPr>
          <w:lang w:eastAsia="zh-CN"/>
        </w:rPr>
      </w:pPr>
      <w:bookmarkStart w:id="662" w:name="_Toc28005503"/>
      <w:bookmarkStart w:id="663" w:name="_Toc36038175"/>
      <w:bookmarkStart w:id="664" w:name="_Toc45133372"/>
      <w:bookmarkStart w:id="665" w:name="_Toc51762202"/>
      <w:bookmarkStart w:id="666" w:name="_Toc59016607"/>
      <w:bookmarkStart w:id="667" w:name="_Toc68167577"/>
      <w:bookmarkStart w:id="668" w:name="_Toc130544915"/>
      <w:r w:rsidRPr="005A3EA5">
        <w:rPr>
          <w:lang w:eastAsia="zh-CN"/>
        </w:rPr>
        <w:t>6</w:t>
      </w:r>
      <w:r w:rsidRPr="005A3EA5">
        <w:rPr>
          <w:lang w:eastAsia="ja-JP"/>
        </w:rPr>
        <w:t>.1</w:t>
      </w:r>
      <w:r w:rsidRPr="005A3EA5">
        <w:rPr>
          <w:lang w:eastAsia="ja-JP"/>
        </w:rPr>
        <w:tab/>
      </w:r>
      <w:r w:rsidRPr="005A3EA5">
        <w:t>Overview</w:t>
      </w:r>
      <w:bookmarkEnd w:id="662"/>
      <w:bookmarkEnd w:id="663"/>
      <w:bookmarkEnd w:id="664"/>
      <w:bookmarkEnd w:id="665"/>
      <w:bookmarkEnd w:id="666"/>
      <w:bookmarkEnd w:id="667"/>
      <w:bookmarkEnd w:id="668"/>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69" w:name="_Toc28005504"/>
      <w:bookmarkStart w:id="670" w:name="_Toc36038176"/>
      <w:bookmarkStart w:id="671" w:name="_Toc45133373"/>
      <w:bookmarkStart w:id="672" w:name="_Toc51762203"/>
      <w:bookmarkStart w:id="673" w:name="_Toc59016608"/>
      <w:bookmarkStart w:id="674" w:name="_Toc68167578"/>
      <w:bookmarkStart w:id="675" w:name="_Toc130544916"/>
      <w:r w:rsidRPr="005A3EA5">
        <w:rPr>
          <w:lang w:eastAsia="zh-CN"/>
        </w:rPr>
        <w:t>6</w:t>
      </w:r>
      <w:r w:rsidRPr="005A3EA5">
        <w:rPr>
          <w:lang w:eastAsia="ja-JP"/>
        </w:rPr>
        <w:t>.2</w:t>
      </w:r>
      <w:r w:rsidRPr="005A3EA5">
        <w:rPr>
          <w:lang w:eastAsia="ja-JP"/>
        </w:rPr>
        <w:tab/>
      </w:r>
      <w:r w:rsidRPr="005A3EA5">
        <w:t>Session Binding</w:t>
      </w:r>
      <w:bookmarkEnd w:id="669"/>
      <w:bookmarkEnd w:id="670"/>
      <w:bookmarkEnd w:id="671"/>
      <w:bookmarkEnd w:id="672"/>
      <w:bookmarkEnd w:id="673"/>
      <w:bookmarkEnd w:id="674"/>
      <w:bookmarkEnd w:id="675"/>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lastRenderedPageBreak/>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77777777" w:rsidR="005F1349" w:rsidRPr="0096325F" w:rsidRDefault="005F1349" w:rsidP="00493789">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76" w:name="_Toc28005505"/>
      <w:bookmarkStart w:id="677" w:name="_Toc36038177"/>
      <w:bookmarkStart w:id="678" w:name="_Toc45133374"/>
      <w:bookmarkStart w:id="679" w:name="_Toc51762204"/>
      <w:bookmarkStart w:id="680" w:name="_Toc59016609"/>
      <w:bookmarkStart w:id="681" w:name="_Toc68167579"/>
      <w:bookmarkStart w:id="682" w:name="_Toc130544917"/>
      <w:r w:rsidRPr="005A3EA5">
        <w:rPr>
          <w:lang w:eastAsia="zh-CN"/>
        </w:rPr>
        <w:t>6.3</w:t>
      </w:r>
      <w:r w:rsidRPr="005A3EA5">
        <w:rPr>
          <w:lang w:eastAsia="zh-CN"/>
        </w:rPr>
        <w:tab/>
        <w:t>PCC rule Authorization</w:t>
      </w:r>
      <w:bookmarkEnd w:id="676"/>
      <w:bookmarkEnd w:id="677"/>
      <w:bookmarkEnd w:id="678"/>
      <w:bookmarkEnd w:id="679"/>
      <w:bookmarkEnd w:id="680"/>
      <w:bookmarkEnd w:id="681"/>
      <w:bookmarkEnd w:id="682"/>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lastRenderedPageBreak/>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7CBD0375" w14:textId="24DBA3C0" w:rsidR="00141644" w:rsidRPr="005A3EA5" w:rsidRDefault="00141644" w:rsidP="00141644">
      <w:pPr>
        <w:rPr>
          <w:lang w:eastAsia="zh-CN"/>
        </w:rPr>
      </w:pPr>
      <w:bookmarkStart w:id="683" w:name="_Toc28005506"/>
      <w:bookmarkStart w:id="684" w:name="_Toc36038178"/>
      <w:bookmarkStart w:id="685" w:name="_Toc45133375"/>
      <w:bookmarkStart w:id="686" w:name="_Toc51762205"/>
      <w:bookmarkStart w:id="687" w:name="_Toc59016610"/>
      <w:bookmarkStart w:id="688"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7A3AA5FF" w14:textId="77777777" w:rsidR="00141644" w:rsidRDefault="00141644" w:rsidP="00141644">
      <w:r>
        <w:t xml:space="preserve">When the feature </w:t>
      </w:r>
      <w:r w:rsidRPr="003107D3">
        <w:t>AuthorizationWithRequiredQoS</w:t>
      </w:r>
      <w:r>
        <w:t xml:space="preserve"> is supported in the Npcf_SMPolicyControl API, and the AF service information contains Alternative Service Requirements or Alternative Service Requirements Data, the PCF shall assign the Alternative QoS parameter set that can be supported by the access network, to each PCC rule.</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89" w:name="_Toc130544918"/>
      <w:r w:rsidRPr="005A3EA5">
        <w:rPr>
          <w:lang w:eastAsia="zh-CN"/>
        </w:rPr>
        <w:t>6.4</w:t>
      </w:r>
      <w:r w:rsidRPr="005A3EA5">
        <w:rPr>
          <w:lang w:eastAsia="zh-CN"/>
        </w:rPr>
        <w:tab/>
        <w:t>QoS flow binding</w:t>
      </w:r>
      <w:bookmarkEnd w:id="683"/>
      <w:bookmarkEnd w:id="684"/>
      <w:bookmarkEnd w:id="685"/>
      <w:bookmarkEnd w:id="686"/>
      <w:bookmarkEnd w:id="687"/>
      <w:bookmarkEnd w:id="688"/>
      <w:bookmarkEnd w:id="689"/>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 xml:space="preserve">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w:t>
      </w:r>
      <w:r w:rsidRPr="005A3EA5">
        <w:lastRenderedPageBreak/>
        <w:t>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lastRenderedPageBreak/>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6C9EFCF5" w14:textId="77777777" w:rsidR="00CD4FCE" w:rsidRDefault="00CD4FCE" w:rsidP="00CD4FCE">
      <w:pPr>
        <w:pStyle w:val="Heading2"/>
        <w:rPr>
          <w:lang w:eastAsia="zh-CN"/>
        </w:rPr>
      </w:pPr>
      <w:bookmarkStart w:id="690" w:name="_Toc130544919"/>
      <w:bookmarkStart w:id="691" w:name="_Toc28005507"/>
      <w:bookmarkStart w:id="692" w:name="_Toc36038179"/>
      <w:bookmarkStart w:id="693" w:name="_Toc45133376"/>
      <w:bookmarkStart w:id="694" w:name="_Toc51762206"/>
      <w:bookmarkStart w:id="695" w:name="_Toc59016611"/>
      <w:bookmarkStart w:id="696" w:name="_Toc68167581"/>
      <w:r w:rsidRPr="005A3EA5">
        <w:rPr>
          <w:lang w:eastAsia="zh-CN"/>
        </w:rPr>
        <w:t>6.</w:t>
      </w:r>
      <w:r>
        <w:rPr>
          <w:lang w:eastAsia="zh-CN"/>
        </w:rPr>
        <w:t>5</w:t>
      </w:r>
      <w:r w:rsidRPr="005A3EA5">
        <w:rPr>
          <w:lang w:eastAsia="zh-CN"/>
        </w:rPr>
        <w:tab/>
      </w:r>
      <w:r>
        <w:rPr>
          <w:lang w:eastAsia="zh-CN"/>
        </w:rPr>
        <w:t>Binding mechanism in MBS deployments</w:t>
      </w:r>
      <w:bookmarkEnd w:id="690"/>
    </w:p>
    <w:p w14:paraId="2A5B45C1" w14:textId="77777777" w:rsidR="00CD4FCE" w:rsidRDefault="00CD4FCE" w:rsidP="00CD4FCE">
      <w:pPr>
        <w:pStyle w:val="Heading3"/>
        <w:rPr>
          <w:lang w:eastAsia="zh-CN"/>
        </w:rPr>
      </w:pPr>
      <w:bookmarkStart w:id="697" w:name="_Toc130544920"/>
      <w:r>
        <w:rPr>
          <w:lang w:eastAsia="zh-CN"/>
        </w:rPr>
        <w:t>6.5.1</w:t>
      </w:r>
      <w:r>
        <w:rPr>
          <w:lang w:eastAsia="zh-CN"/>
        </w:rPr>
        <w:tab/>
        <w:t>Session Binding</w:t>
      </w:r>
      <w:bookmarkEnd w:id="697"/>
    </w:p>
    <w:p w14:paraId="0A8FD59B" w14:textId="77777777" w:rsidR="00CD4FCE" w:rsidRPr="00AE4C70" w:rsidRDefault="00CD4FCE" w:rsidP="00CD4FCE">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4B0262A4" w14:textId="77777777" w:rsidR="00CD4FCE" w:rsidRDefault="00CD4FCE" w:rsidP="00CD4FCE">
      <w:pPr>
        <w:pStyle w:val="Heading3"/>
        <w:rPr>
          <w:lang w:eastAsia="zh-CN"/>
        </w:rPr>
      </w:pPr>
      <w:bookmarkStart w:id="698" w:name="_Toc130544921"/>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98"/>
    </w:p>
    <w:p w14:paraId="4AA96AB7" w14:textId="366E380C" w:rsidR="00CD4FCE" w:rsidRDefault="00CD4FCE" w:rsidP="00CD4FCE">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35749491" w14:textId="22B4C0AB" w:rsidR="00EB22FF" w:rsidRDefault="00EB22FF" w:rsidP="00EB22FF">
      <w:pPr>
        <w:pStyle w:val="B10"/>
      </w:pPr>
      <w:r>
        <w:t>-</w:t>
      </w:r>
      <w:r>
        <w:tab/>
        <w:t xml:space="preserve">When the MBS Service Information is received from the AF/NEF/MBSF. In this case, the MBS PCC rule authorization occurs at the reception of the information from the AF/NEF/MBSF. </w:t>
      </w:r>
    </w:p>
    <w:p w14:paraId="54745B79" w14:textId="1AB63EA0" w:rsidR="00EB22FF" w:rsidRDefault="00EB22FF" w:rsidP="00EB22FF">
      <w:pPr>
        <w:pStyle w:val="B10"/>
      </w:pPr>
      <w:r>
        <w:t>-</w:t>
      </w:r>
      <w:r>
        <w:tab/>
        <w:t>When the MBS Service Information is received from the MB-SMF. In this case, no session binding is performed.</w:t>
      </w:r>
    </w:p>
    <w:p w14:paraId="07D3C34C" w14:textId="77777777" w:rsidR="00CD4FCE" w:rsidRPr="005A3EA5" w:rsidRDefault="00CD4FCE" w:rsidP="00CD4FCE">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61F7F2CE" w14:textId="77777777" w:rsidR="00CD4FCE" w:rsidRDefault="00CD4FCE" w:rsidP="00CD4FCE">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002AAB85" w14:textId="77777777" w:rsidR="00CD4FCE" w:rsidRDefault="00CD4FCE" w:rsidP="00CD4FCE">
      <w:pPr>
        <w:pStyle w:val="Heading3"/>
        <w:rPr>
          <w:rFonts w:eastAsiaTheme="minorEastAsia"/>
          <w:lang w:eastAsia="ja-JP"/>
        </w:rPr>
      </w:pPr>
      <w:bookmarkStart w:id="699" w:name="_Toc130544922"/>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99"/>
    </w:p>
    <w:p w14:paraId="0002C943" w14:textId="77777777" w:rsidR="00CD4FCE" w:rsidRPr="005A3EA5" w:rsidRDefault="00CD4FCE" w:rsidP="00CD4FCE">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5EFCECF" w14:textId="77777777" w:rsidR="00CD4FCE" w:rsidRPr="005A3EA5" w:rsidRDefault="00CD4FCE" w:rsidP="00CD4FCE">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5BDD9747" w14:textId="77777777" w:rsidR="00CD4FCE" w:rsidRPr="005A3EA5" w:rsidRDefault="00CD4FCE" w:rsidP="00CD4FCE">
      <w:pPr>
        <w:pStyle w:val="B10"/>
      </w:pPr>
      <w:r w:rsidRPr="005A3EA5">
        <w:t>-</w:t>
      </w:r>
      <w:r w:rsidRPr="005A3EA5">
        <w:tab/>
        <w:t>5QI;</w:t>
      </w:r>
    </w:p>
    <w:p w14:paraId="5F016C61" w14:textId="77777777" w:rsidR="00CD4FCE" w:rsidRPr="005A3EA5" w:rsidRDefault="00CD4FCE" w:rsidP="00CD4FCE">
      <w:pPr>
        <w:pStyle w:val="B10"/>
      </w:pPr>
      <w:r w:rsidRPr="005A3EA5">
        <w:t>-</w:t>
      </w:r>
      <w:r w:rsidRPr="005A3EA5">
        <w:tab/>
        <w:t>ARP;</w:t>
      </w:r>
    </w:p>
    <w:p w14:paraId="54A7AC6A" w14:textId="77777777" w:rsidR="00CD4FCE" w:rsidRPr="005A3EA5" w:rsidRDefault="00CD4FCE" w:rsidP="00CD4FCE">
      <w:pPr>
        <w:pStyle w:val="B10"/>
      </w:pPr>
      <w:r w:rsidRPr="005A3EA5">
        <w:lastRenderedPageBreak/>
        <w:t>-</w:t>
      </w:r>
      <w:r w:rsidRPr="005A3EA5">
        <w:tab/>
        <w:t xml:space="preserve">Priority Level (if available in the </w:t>
      </w:r>
      <w:r>
        <w:t xml:space="preserve">MBS </w:t>
      </w:r>
      <w:r w:rsidRPr="005A3EA5">
        <w:t>PCC rule);</w:t>
      </w:r>
    </w:p>
    <w:p w14:paraId="3F8E3CEB" w14:textId="77777777" w:rsidR="00CD4FCE" w:rsidRPr="005A3EA5" w:rsidRDefault="00CD4FCE" w:rsidP="00CD4FCE">
      <w:pPr>
        <w:pStyle w:val="B10"/>
      </w:pPr>
      <w:r w:rsidRPr="005A3EA5">
        <w:t>-</w:t>
      </w:r>
      <w:r w:rsidRPr="005A3EA5">
        <w:tab/>
        <w:t xml:space="preserve">Averaging Window (if available in the </w:t>
      </w:r>
      <w:r>
        <w:t xml:space="preserve">MBS </w:t>
      </w:r>
      <w:r w:rsidRPr="005A3EA5">
        <w:t>PCC rule); and</w:t>
      </w:r>
    </w:p>
    <w:p w14:paraId="4EC3D81D" w14:textId="77777777" w:rsidR="00CD4FCE" w:rsidRPr="005A3EA5" w:rsidRDefault="00CD4FCE" w:rsidP="00CD4FCE">
      <w:pPr>
        <w:pStyle w:val="B10"/>
      </w:pPr>
      <w:r w:rsidRPr="005A3EA5">
        <w:t>-</w:t>
      </w:r>
      <w:r w:rsidRPr="005A3EA5">
        <w:tab/>
        <w:t xml:space="preserve">Maximum Data Burst Volume (if available in the </w:t>
      </w:r>
      <w:r>
        <w:t xml:space="preserve">MBS </w:t>
      </w:r>
      <w:r w:rsidRPr="005A3EA5">
        <w:t>PCC rule).</w:t>
      </w:r>
    </w:p>
    <w:p w14:paraId="4A46BB15" w14:textId="77777777" w:rsidR="00CD4FCE" w:rsidRPr="005A3EA5" w:rsidRDefault="00CD4FCE" w:rsidP="00CD4FCE">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1683F9B6" w14:textId="77777777" w:rsidR="00CD4FCE" w:rsidRPr="005A3EA5" w:rsidRDefault="00CD4FCE" w:rsidP="00CD4FCE">
      <w:pPr>
        <w:rPr>
          <w:lang w:eastAsia="zh-CN"/>
        </w:rPr>
      </w:pPr>
      <w:r w:rsidRPr="005A3EA5">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600F6FDD" w14:textId="77777777" w:rsidR="00CD4FCE" w:rsidRPr="005A3EA5" w:rsidRDefault="00CD4FCE" w:rsidP="00CD4FCE">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4B436CB1" w14:textId="77777777" w:rsidR="00CD4FCE" w:rsidRPr="005A3EA5" w:rsidRDefault="00CD4FCE" w:rsidP="00CD4FCE">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74ADA25B" w14:textId="77777777" w:rsidR="00CD4FCE" w:rsidRDefault="00CD4FCE" w:rsidP="00CD4FCE">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700" w:name="_Toc130544923"/>
      <w:r w:rsidRPr="005A3EA5">
        <w:rPr>
          <w:lang w:eastAsia="zh-CN"/>
        </w:rPr>
        <w:t>7</w:t>
      </w:r>
      <w:r w:rsidRPr="005A3EA5">
        <w:tab/>
        <w:t>QoS Parameters Mapping</w:t>
      </w:r>
      <w:bookmarkEnd w:id="691"/>
      <w:bookmarkEnd w:id="692"/>
      <w:bookmarkEnd w:id="693"/>
      <w:bookmarkEnd w:id="694"/>
      <w:bookmarkEnd w:id="695"/>
      <w:bookmarkEnd w:id="696"/>
      <w:bookmarkEnd w:id="700"/>
    </w:p>
    <w:p w14:paraId="70B45546" w14:textId="77777777" w:rsidR="004428CF" w:rsidRPr="005A3EA5" w:rsidRDefault="004428CF">
      <w:pPr>
        <w:pStyle w:val="Heading2"/>
      </w:pPr>
      <w:bookmarkStart w:id="701" w:name="_Toc28005508"/>
      <w:bookmarkStart w:id="702" w:name="_Toc36038180"/>
      <w:bookmarkStart w:id="703" w:name="_Toc45133377"/>
      <w:bookmarkStart w:id="704" w:name="_Toc51762207"/>
      <w:bookmarkStart w:id="705" w:name="_Toc59016612"/>
      <w:bookmarkStart w:id="706" w:name="_Toc68167582"/>
      <w:bookmarkStart w:id="707" w:name="_Toc130544924"/>
      <w:bookmarkStart w:id="708" w:name="_Hlk4059768"/>
      <w:r w:rsidRPr="005A3EA5">
        <w:rPr>
          <w:lang w:eastAsia="zh-CN"/>
        </w:rPr>
        <w:t>7</w:t>
      </w:r>
      <w:r w:rsidRPr="005A3EA5">
        <w:rPr>
          <w:lang w:eastAsia="ja-JP"/>
        </w:rPr>
        <w:t>.1</w:t>
      </w:r>
      <w:r w:rsidRPr="005A3EA5">
        <w:rPr>
          <w:lang w:eastAsia="ja-JP"/>
        </w:rPr>
        <w:tab/>
      </w:r>
      <w:r w:rsidRPr="005A3EA5">
        <w:t>Overview</w:t>
      </w:r>
      <w:bookmarkEnd w:id="701"/>
      <w:bookmarkEnd w:id="702"/>
      <w:bookmarkEnd w:id="703"/>
      <w:bookmarkEnd w:id="704"/>
      <w:bookmarkEnd w:id="705"/>
      <w:bookmarkEnd w:id="706"/>
      <w:bookmarkEnd w:id="707"/>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08"/>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lastRenderedPageBreak/>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09" w:name="_MON_1280789988"/>
    <w:bookmarkEnd w:id="709"/>
    <w:bookmarkStart w:id="710" w:name="_MON_1280789908"/>
    <w:bookmarkEnd w:id="710"/>
    <w:p w14:paraId="1A09CF86" w14:textId="77777777" w:rsidR="004428CF" w:rsidRPr="001F31A0" w:rsidRDefault="004428CF">
      <w:pPr>
        <w:pStyle w:val="TH"/>
        <w:rPr>
          <w:lang w:eastAsia="ja-JP"/>
        </w:rPr>
      </w:pPr>
      <w:r w:rsidRPr="001F31A0">
        <w:rPr>
          <w:lang w:eastAsia="ja-JP"/>
        </w:rPr>
        <w:object w:dxaOrig="10800" w:dyaOrig="9375" w14:anchorId="49177536">
          <v:shape id="_x0000_i1087" type="#_x0000_t75" style="width:466.5pt;height:405pt" o:ole="">
            <v:imagedata r:id="rId134" o:title=""/>
          </v:shape>
          <o:OLEObject Type="Embed" ProgID="Word.Picture.8" ShapeID="_x0000_i1087" DrawAspect="Content" ObjectID="_1741172853" r:id="rId135"/>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11" w:name="_Toc28005509"/>
      <w:bookmarkStart w:id="712" w:name="_Toc36038181"/>
      <w:bookmarkStart w:id="713" w:name="_Toc45133378"/>
      <w:bookmarkStart w:id="714" w:name="_Toc51762208"/>
      <w:bookmarkStart w:id="715" w:name="_Toc59016613"/>
      <w:bookmarkStart w:id="716" w:name="_Toc68167583"/>
      <w:bookmarkStart w:id="717" w:name="_Toc130544925"/>
      <w:r w:rsidRPr="005A3EA5">
        <w:rPr>
          <w:lang w:eastAsia="zh-CN"/>
        </w:rPr>
        <w:lastRenderedPageBreak/>
        <w:t>7</w:t>
      </w:r>
      <w:r w:rsidRPr="005A3EA5">
        <w:t>.2</w:t>
      </w:r>
      <w:r w:rsidRPr="005A3EA5">
        <w:tab/>
        <w:t>QoS parameter mapping Functions at AF</w:t>
      </w:r>
      <w:bookmarkEnd w:id="711"/>
      <w:bookmarkEnd w:id="712"/>
      <w:bookmarkEnd w:id="713"/>
      <w:bookmarkEnd w:id="714"/>
      <w:bookmarkEnd w:id="715"/>
      <w:bookmarkEnd w:id="716"/>
      <w:bookmarkEnd w:id="717"/>
    </w:p>
    <w:p w14:paraId="439A6951" w14:textId="77777777" w:rsidR="004428CF" w:rsidRPr="005A3EA5" w:rsidRDefault="004428CF">
      <w:pPr>
        <w:pStyle w:val="Heading3"/>
        <w:rPr>
          <w:lang w:eastAsia="ja-JP"/>
        </w:rPr>
      </w:pPr>
      <w:bookmarkStart w:id="718" w:name="_Toc28005510"/>
      <w:bookmarkStart w:id="719" w:name="_Toc36038182"/>
      <w:bookmarkStart w:id="720" w:name="_Toc45133379"/>
      <w:bookmarkStart w:id="721" w:name="_Toc51762209"/>
      <w:bookmarkStart w:id="722" w:name="_Toc59016614"/>
      <w:bookmarkStart w:id="723" w:name="_Toc68167584"/>
      <w:bookmarkStart w:id="724" w:name="_Toc130544926"/>
      <w:r w:rsidRPr="005A3EA5">
        <w:rPr>
          <w:lang w:eastAsia="ja-JP"/>
        </w:rPr>
        <w:t>7.2.1</w:t>
      </w:r>
      <w:r w:rsidRPr="005A3EA5">
        <w:rPr>
          <w:lang w:eastAsia="ja-JP"/>
        </w:rPr>
        <w:tab/>
        <w:t>Introduction</w:t>
      </w:r>
      <w:bookmarkEnd w:id="718"/>
      <w:bookmarkEnd w:id="719"/>
      <w:bookmarkEnd w:id="720"/>
      <w:bookmarkEnd w:id="721"/>
      <w:bookmarkEnd w:id="722"/>
      <w:bookmarkEnd w:id="723"/>
      <w:bookmarkEnd w:id="724"/>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25" w:name="_Toc28005511"/>
      <w:bookmarkStart w:id="726" w:name="_Toc36038183"/>
      <w:bookmarkStart w:id="727" w:name="_Toc45133380"/>
      <w:bookmarkStart w:id="728" w:name="_Toc51762210"/>
      <w:bookmarkStart w:id="729" w:name="_Toc59016615"/>
      <w:bookmarkStart w:id="730" w:name="_Toc68167585"/>
      <w:bookmarkStart w:id="731" w:name="_Toc130544927"/>
      <w:r w:rsidRPr="005A3EA5">
        <w:rPr>
          <w:lang w:eastAsia="ja-JP"/>
        </w:rPr>
        <w:t>7.2.2</w:t>
      </w:r>
      <w:r w:rsidRPr="005A3EA5">
        <w:rPr>
          <w:lang w:eastAsia="ja-JP"/>
        </w:rPr>
        <w:tab/>
        <w:t>AF supporting Rx interface</w:t>
      </w:r>
      <w:bookmarkEnd w:id="725"/>
      <w:bookmarkEnd w:id="726"/>
      <w:bookmarkEnd w:id="727"/>
      <w:bookmarkEnd w:id="728"/>
      <w:bookmarkEnd w:id="729"/>
      <w:bookmarkEnd w:id="730"/>
      <w:bookmarkEnd w:id="731"/>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32" w:name="_Toc28005512"/>
      <w:bookmarkStart w:id="733" w:name="_Toc36038184"/>
      <w:bookmarkStart w:id="734" w:name="_Toc45133381"/>
      <w:bookmarkStart w:id="735" w:name="_Toc51762211"/>
      <w:bookmarkStart w:id="736" w:name="_Toc59016616"/>
      <w:bookmarkStart w:id="737" w:name="_Toc68167586"/>
      <w:bookmarkStart w:id="738" w:name="_Toc130544928"/>
      <w:r w:rsidRPr="005A3EA5">
        <w:rPr>
          <w:lang w:eastAsia="ja-JP"/>
        </w:rPr>
        <w:t>7.2.3</w:t>
      </w:r>
      <w:r w:rsidRPr="005A3EA5">
        <w:rPr>
          <w:lang w:eastAsia="ja-JP"/>
        </w:rPr>
        <w:tab/>
        <w:t>AF supporting N5 interface</w:t>
      </w:r>
      <w:bookmarkEnd w:id="732"/>
      <w:bookmarkEnd w:id="733"/>
      <w:bookmarkEnd w:id="734"/>
      <w:bookmarkEnd w:id="735"/>
      <w:bookmarkEnd w:id="736"/>
      <w:bookmarkEnd w:id="737"/>
      <w:bookmarkEnd w:id="738"/>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39" w:name="_Toc28005513"/>
      <w:bookmarkStart w:id="740" w:name="_Toc36038185"/>
      <w:bookmarkStart w:id="741" w:name="_Toc45133382"/>
      <w:bookmarkStart w:id="742" w:name="_Toc51762212"/>
      <w:bookmarkStart w:id="743" w:name="_Toc59016617"/>
      <w:bookmarkStart w:id="744" w:name="_Toc68167587"/>
      <w:bookmarkStart w:id="745" w:name="_Toc130544929"/>
      <w:r w:rsidRPr="005A3EA5">
        <w:rPr>
          <w:lang w:eastAsia="zh-CN"/>
        </w:rPr>
        <w:t>7</w:t>
      </w:r>
      <w:r w:rsidRPr="005A3EA5">
        <w:t>.3</w:t>
      </w:r>
      <w:r w:rsidRPr="005A3EA5">
        <w:rPr>
          <w:lang w:eastAsia="ja-JP"/>
        </w:rPr>
        <w:tab/>
      </w:r>
      <w:r w:rsidRPr="005A3EA5">
        <w:t>QoS parameter mapping Functions at PCF</w:t>
      </w:r>
      <w:bookmarkEnd w:id="739"/>
      <w:bookmarkEnd w:id="740"/>
      <w:bookmarkEnd w:id="741"/>
      <w:bookmarkEnd w:id="742"/>
      <w:bookmarkEnd w:id="743"/>
      <w:bookmarkEnd w:id="744"/>
      <w:bookmarkEnd w:id="745"/>
    </w:p>
    <w:p w14:paraId="3D929693" w14:textId="77777777" w:rsidR="004428CF" w:rsidRPr="005A3EA5" w:rsidRDefault="004428CF">
      <w:pPr>
        <w:pStyle w:val="Heading3"/>
        <w:rPr>
          <w:lang w:eastAsia="ja-JP"/>
        </w:rPr>
      </w:pPr>
      <w:bookmarkStart w:id="746" w:name="_Toc28005514"/>
      <w:bookmarkStart w:id="747" w:name="_Toc36038186"/>
      <w:bookmarkStart w:id="748" w:name="_Toc45133383"/>
      <w:bookmarkStart w:id="749" w:name="_Toc51762213"/>
      <w:bookmarkStart w:id="750" w:name="_Toc59016618"/>
      <w:bookmarkStart w:id="751" w:name="_Toc68167588"/>
      <w:bookmarkStart w:id="752" w:name="_Toc130544930"/>
      <w:r w:rsidRPr="005A3EA5">
        <w:rPr>
          <w:lang w:eastAsia="ja-JP"/>
        </w:rPr>
        <w:t>7.3.1</w:t>
      </w:r>
      <w:r w:rsidRPr="005A3EA5">
        <w:rPr>
          <w:lang w:eastAsia="ja-JP"/>
        </w:rPr>
        <w:tab/>
        <w:t>Introduction</w:t>
      </w:r>
      <w:bookmarkEnd w:id="746"/>
      <w:bookmarkEnd w:id="747"/>
      <w:bookmarkEnd w:id="748"/>
      <w:bookmarkEnd w:id="749"/>
      <w:bookmarkEnd w:id="750"/>
      <w:bookmarkEnd w:id="751"/>
      <w:bookmarkEnd w:id="752"/>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53" w:name="_Toc28005515"/>
      <w:bookmarkStart w:id="754" w:name="_Toc36038187"/>
      <w:bookmarkStart w:id="755" w:name="_Toc45133384"/>
      <w:bookmarkStart w:id="756" w:name="_Toc51762214"/>
      <w:bookmarkStart w:id="757" w:name="_Toc59016619"/>
      <w:bookmarkStart w:id="758" w:name="_Toc68167589"/>
      <w:bookmarkStart w:id="759" w:name="_Toc130544931"/>
      <w:r w:rsidRPr="005A3EA5">
        <w:rPr>
          <w:lang w:eastAsia="ja-JP"/>
        </w:rPr>
        <w:t>7.3.2</w:t>
      </w:r>
      <w:r w:rsidRPr="005A3EA5">
        <w:rPr>
          <w:lang w:eastAsia="ja-JP"/>
        </w:rPr>
        <w:tab/>
        <w:t>PCF Interworking with an AF supporting Rx interface</w:t>
      </w:r>
      <w:bookmarkEnd w:id="753"/>
      <w:bookmarkEnd w:id="754"/>
      <w:bookmarkEnd w:id="755"/>
      <w:bookmarkEnd w:id="756"/>
      <w:bookmarkEnd w:id="757"/>
      <w:bookmarkEnd w:id="758"/>
      <w:bookmarkEnd w:id="759"/>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60" w:name="_Toc28005516"/>
      <w:bookmarkStart w:id="761" w:name="_Toc36038188"/>
      <w:bookmarkStart w:id="762" w:name="_Toc45133385"/>
      <w:bookmarkStart w:id="763" w:name="_Toc51762215"/>
      <w:bookmarkStart w:id="764" w:name="_Toc59016620"/>
      <w:bookmarkStart w:id="765" w:name="_Toc68167590"/>
      <w:bookmarkStart w:id="766" w:name="_Toc130544932"/>
      <w:r w:rsidRPr="005A3EA5">
        <w:rPr>
          <w:lang w:eastAsia="ja-JP"/>
        </w:rPr>
        <w:t>7.3.3</w:t>
      </w:r>
      <w:r w:rsidRPr="005A3EA5">
        <w:rPr>
          <w:lang w:eastAsia="ja-JP"/>
        </w:rPr>
        <w:tab/>
        <w:t>PCF Interworking with an AF supporting N5 interface</w:t>
      </w:r>
      <w:bookmarkEnd w:id="760"/>
      <w:bookmarkEnd w:id="761"/>
      <w:bookmarkEnd w:id="762"/>
      <w:bookmarkEnd w:id="763"/>
      <w:bookmarkEnd w:id="764"/>
      <w:bookmarkEnd w:id="765"/>
      <w:bookmarkEnd w:id="766"/>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51B101A5" w14:textId="77777777" w:rsidR="00A85372" w:rsidRPr="00DB0624" w:rsidRDefault="00A85372" w:rsidP="00A85372">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A85372" w:rsidRPr="005A3EA5" w:rsidRDefault="00A85372" w:rsidP="00A85372">
            <w:pPr>
              <w:pStyle w:val="PL"/>
            </w:pPr>
            <w:r w:rsidRPr="005A3EA5">
              <w:t xml:space="preserve">  </w:t>
            </w:r>
            <w:r>
              <w:t>Gua</w:t>
            </w:r>
            <w:r w:rsidRPr="005A3EA5">
              <w:t xml:space="preserve">_DR_UL:= </w:t>
            </w:r>
            <w:r w:rsidRPr="005A3EA5">
              <w:rPr>
                <w:bCs/>
              </w:rPr>
              <w:t>0</w:t>
            </w:r>
            <w:r w:rsidRPr="005A3EA5">
              <w:t>;</w:t>
            </w:r>
          </w:p>
          <w:p w14:paraId="1E8A811D" w14:textId="18631BF5" w:rsidR="00A85372" w:rsidRPr="005A3EA5" w:rsidRDefault="00A85372" w:rsidP="00A85372">
            <w:pPr>
              <w:pStyle w:val="PL"/>
            </w:pPr>
            <w:r w:rsidRPr="005A3EA5">
              <w:t xml:space="preserve">  </w:t>
            </w:r>
            <w:r>
              <w:t>Gua</w:t>
            </w:r>
            <w:r w:rsidRPr="005A3EA5">
              <w:t>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9F0058" w:rsidRPr="005A3EA5" w:rsidRDefault="009F0058" w:rsidP="009F0058">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67"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67"/>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68" w:name="_Toc28005517"/>
      <w:bookmarkStart w:id="769" w:name="_Toc36038189"/>
      <w:bookmarkStart w:id="770" w:name="_Toc45133386"/>
      <w:bookmarkStart w:id="771" w:name="_Toc51762216"/>
      <w:bookmarkStart w:id="772" w:name="_Toc59016621"/>
      <w:bookmarkStart w:id="773" w:name="_Toc68167591"/>
      <w:bookmarkStart w:id="774" w:name="_Toc130544933"/>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68"/>
      <w:bookmarkEnd w:id="769"/>
      <w:bookmarkEnd w:id="770"/>
      <w:bookmarkEnd w:id="771"/>
      <w:bookmarkEnd w:id="772"/>
      <w:bookmarkEnd w:id="773"/>
      <w:bookmarkEnd w:id="774"/>
    </w:p>
    <w:p w14:paraId="7C4AC409" w14:textId="77777777" w:rsidR="00736A11" w:rsidRPr="005A3EA5" w:rsidRDefault="00736A11" w:rsidP="00736A11">
      <w:pPr>
        <w:pStyle w:val="Heading3"/>
        <w:rPr>
          <w:lang w:eastAsia="ja-JP"/>
        </w:rPr>
      </w:pPr>
      <w:bookmarkStart w:id="775" w:name="_Toc130544934"/>
      <w:r w:rsidRPr="005A3EA5">
        <w:rPr>
          <w:lang w:eastAsia="ja-JP"/>
        </w:rPr>
        <w:t>7.4.1</w:t>
      </w:r>
      <w:r w:rsidRPr="005A3EA5">
        <w:rPr>
          <w:lang w:eastAsia="ja-JP"/>
        </w:rPr>
        <w:tab/>
        <w:t>QoS parameter mapping Functions in 5GC</w:t>
      </w:r>
      <w:bookmarkEnd w:id="775"/>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ED00AF">
            <w:pPr>
              <w:pStyle w:val="TAL"/>
              <w:rPr>
                <w:b/>
              </w:rPr>
            </w:pPr>
            <w:r>
              <w:rPr>
                <w:b/>
              </w:rPr>
              <w:t>Alternative QoS Profiles</w:t>
            </w:r>
          </w:p>
        </w:tc>
        <w:tc>
          <w:tcPr>
            <w:tcW w:w="7779" w:type="dxa"/>
            <w:shd w:val="clear" w:color="auto" w:fill="FFFFFF"/>
          </w:tcPr>
          <w:p w14:paraId="2DA60E4D" w14:textId="77777777" w:rsidR="00387FCF" w:rsidRPr="005A3EA5" w:rsidRDefault="00387FCF" w:rsidP="00ED00A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4428CF" w:rsidRPr="005A3EA5" w14:paraId="4776905E" w14:textId="77777777" w:rsidTr="00387FCF">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76" w:name="_Toc130544935"/>
      <w:r w:rsidRPr="005A3EA5">
        <w:rPr>
          <w:lang w:eastAsia="ja-JP"/>
        </w:rPr>
        <w:lastRenderedPageBreak/>
        <w:t>7.4.2</w:t>
      </w:r>
      <w:r w:rsidRPr="005A3EA5">
        <w:rPr>
          <w:lang w:eastAsia="ja-JP"/>
        </w:rPr>
        <w:tab/>
        <w:t>QoS parameter mapping Functions at SMF+PGW-C for interworking scenario</w:t>
      </w:r>
      <w:bookmarkEnd w:id="776"/>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777" w:name="_Toc130544936"/>
      <w:bookmarkStart w:id="778" w:name="_Toc28005518"/>
      <w:bookmarkStart w:id="779" w:name="_Toc36038190"/>
      <w:bookmarkStart w:id="780" w:name="_Toc45133387"/>
      <w:bookmarkStart w:id="781" w:name="_Toc51762217"/>
      <w:bookmarkStart w:id="782" w:name="_Toc59016622"/>
      <w:bookmarkStart w:id="783" w:name="_Toc68167592"/>
      <w:r>
        <w:rPr>
          <w:lang w:eastAsia="zh-CN"/>
        </w:rPr>
        <w:t>7</w:t>
      </w:r>
      <w:r>
        <w:rPr>
          <w:lang w:eastAsia="ja-JP"/>
        </w:rPr>
        <w:t>.5</w:t>
      </w:r>
      <w:r>
        <w:rPr>
          <w:lang w:eastAsia="ja-JP"/>
        </w:rPr>
        <w:tab/>
      </w:r>
      <w:r>
        <w:t>QoS Parameters Mapping in MBS deployments</w:t>
      </w:r>
      <w:bookmarkEnd w:id="777"/>
    </w:p>
    <w:p w14:paraId="4501852A" w14:textId="77777777" w:rsidR="00533043" w:rsidRPr="004C7743" w:rsidRDefault="00533043" w:rsidP="00533043">
      <w:pPr>
        <w:pStyle w:val="Heading3"/>
      </w:pPr>
      <w:bookmarkStart w:id="784" w:name="_Toc130544937"/>
      <w:r>
        <w:t>7.5.1</w:t>
      </w:r>
      <w:r>
        <w:tab/>
      </w:r>
      <w:r>
        <w:rPr>
          <w:lang w:eastAsia="ja-JP"/>
        </w:rPr>
        <w:t>Introduction</w:t>
      </w:r>
      <w:bookmarkEnd w:id="784"/>
    </w:p>
    <w:p w14:paraId="665E86E1" w14:textId="32CE9C93" w:rsidR="00533043" w:rsidRDefault="00533043" w:rsidP="00533043">
      <w:pPr>
        <w:rPr>
          <w:lang w:eastAsia="ja-JP"/>
        </w:rPr>
      </w:pPr>
      <w:r>
        <w:rPr>
          <w:lang w:eastAsia="ja-JP"/>
        </w:rPr>
        <w:t xml:space="preserve">QoS parameters mapping functions are located at the PCF and MB-SMF. </w:t>
      </w:r>
    </w:p>
    <w:p w14:paraId="0A736304" w14:textId="77777777" w:rsidR="00533043" w:rsidRPr="005A3EA5" w:rsidRDefault="00533043" w:rsidP="00533043">
      <w:pPr>
        <w:pStyle w:val="Heading3"/>
        <w:rPr>
          <w:lang w:eastAsia="ja-JP"/>
        </w:rPr>
      </w:pPr>
      <w:bookmarkStart w:id="785" w:name="_Toc130544938"/>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85"/>
    </w:p>
    <w:p w14:paraId="07AA3F83" w14:textId="77777777" w:rsidR="00533043" w:rsidRPr="005A3EA5" w:rsidRDefault="00533043" w:rsidP="00533043">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9533AC4" w14:textId="77777777" w:rsidR="00533043" w:rsidRDefault="00533043" w:rsidP="00533043">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79023130" w14:textId="11126137" w:rsidR="00533043" w:rsidRDefault="00533043" w:rsidP="0053304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and</w:t>
      </w:r>
    </w:p>
    <w:p w14:paraId="64260349" w14:textId="0393C50E" w:rsidR="00533043" w:rsidRPr="005A3EA5" w:rsidRDefault="00533043" w:rsidP="00533043">
      <w:pPr>
        <w:pStyle w:val="B10"/>
        <w:rPr>
          <w:lang w:eastAsia="ja-JP"/>
        </w:rPr>
      </w:pPr>
      <w:r>
        <w:rPr>
          <w:lang w:eastAsia="ja-JP"/>
        </w:rPr>
        <w:t>-</w:t>
      </w:r>
      <w:r>
        <w:rPr>
          <w:lang w:eastAsia="ja-JP"/>
        </w:rPr>
        <w:tab/>
        <w:t>from an MB-SMF that interacts with the PCF via the Npcf_MBSPolicyControl service.</w:t>
      </w:r>
    </w:p>
    <w:p w14:paraId="2158E34F"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88639A">
        <w:trPr>
          <w:tblHeader/>
          <w:jc w:val="center"/>
        </w:trPr>
        <w:tc>
          <w:tcPr>
            <w:tcW w:w="2241" w:type="dxa"/>
            <w:shd w:val="clear" w:color="auto" w:fill="C0C0C0"/>
          </w:tcPr>
          <w:p w14:paraId="6A1514BB" w14:textId="77777777" w:rsidR="00533043" w:rsidRPr="005A3EA5" w:rsidRDefault="00533043" w:rsidP="0088639A">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88639A">
            <w:pPr>
              <w:pStyle w:val="TAH"/>
            </w:pPr>
            <w:r w:rsidRPr="005A3EA5">
              <w:t>Derivation from service information</w:t>
            </w:r>
            <w:r w:rsidRPr="005A3EA5">
              <w:br/>
              <w:t>(NOTE </w:t>
            </w:r>
            <w:r>
              <w:t>3</w:t>
            </w:r>
            <w:r w:rsidRPr="005A3EA5">
              <w:t>)</w:t>
            </w:r>
          </w:p>
        </w:tc>
      </w:tr>
      <w:tr w:rsidR="00533043" w:rsidRPr="005A3EA5" w14:paraId="38216D13" w14:textId="77777777" w:rsidTr="0088639A">
        <w:trPr>
          <w:jc w:val="center"/>
        </w:trPr>
        <w:tc>
          <w:tcPr>
            <w:tcW w:w="2241" w:type="dxa"/>
            <w:shd w:val="clear" w:color="auto" w:fill="FFFFFF"/>
          </w:tcPr>
          <w:p w14:paraId="42662E67" w14:textId="77777777" w:rsidR="00533043" w:rsidRPr="005A3EA5" w:rsidRDefault="00533043" w:rsidP="0088639A">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88639A">
            <w:pPr>
              <w:pStyle w:val="PL"/>
            </w:pPr>
            <w:r w:rsidRPr="005A3EA5">
              <w:t>IF operator special policy exists THEN;</w:t>
            </w:r>
          </w:p>
          <w:p w14:paraId="09834E40" w14:textId="77777777" w:rsidR="00533043" w:rsidRPr="005A3EA5" w:rsidRDefault="00533043" w:rsidP="0088639A">
            <w:pPr>
              <w:pStyle w:val="PL"/>
            </w:pPr>
            <w:r>
              <w:t xml:space="preserve"> -</w:t>
            </w:r>
            <w:r w:rsidRPr="005A3EA5">
              <w:t>Max_DR_DL:= as defined by operator specific algorithm;</w:t>
            </w:r>
          </w:p>
          <w:p w14:paraId="0D5D9DF5" w14:textId="77777777" w:rsidR="00533043" w:rsidRPr="005A3EA5" w:rsidRDefault="00533043" w:rsidP="0088639A">
            <w:pPr>
              <w:pStyle w:val="PL"/>
            </w:pPr>
            <w:r w:rsidRPr="005A3EA5">
              <w:t xml:space="preserve"> (NOTE </w:t>
            </w:r>
            <w:r>
              <w:t xml:space="preserve">7 </w:t>
            </w:r>
            <w:r w:rsidRPr="005A3EA5">
              <w:t>and 10)</w:t>
            </w:r>
          </w:p>
          <w:p w14:paraId="5B817607" w14:textId="77777777" w:rsidR="00533043" w:rsidRPr="005A3EA5" w:rsidRDefault="00533043" w:rsidP="0088639A">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88639A">
            <w:pPr>
              <w:pStyle w:val="PL"/>
            </w:pPr>
            <w:r w:rsidRPr="005A3EA5">
              <w:t>specific data rate handling THEN</w:t>
            </w:r>
          </w:p>
          <w:p w14:paraId="75D917BA" w14:textId="77777777" w:rsidR="00533043" w:rsidRDefault="00533043" w:rsidP="0088639A">
            <w:pPr>
              <w:pStyle w:val="PL"/>
            </w:pPr>
            <w:r>
              <w:t xml:space="preserve"> -</w:t>
            </w:r>
            <w:r w:rsidRPr="005A3EA5">
              <w:t>Max_DR_DL:= as defined by application specific algorithm;</w:t>
            </w:r>
          </w:p>
          <w:p w14:paraId="24703BE6" w14:textId="77777777" w:rsidR="00533043" w:rsidRDefault="00533043" w:rsidP="0088639A">
            <w:pPr>
              <w:pStyle w:val="PL"/>
            </w:pPr>
            <w:r>
              <w:t>ELSE IF mbsMediaInfo attribute is received</w:t>
            </w:r>
          </w:p>
          <w:p w14:paraId="00B6ADD1"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3D5F3EE7" w14:textId="77777777" w:rsidR="00533043" w:rsidRDefault="00533043" w:rsidP="0088639A">
            <w:pPr>
              <w:pStyle w:val="PL"/>
            </w:pPr>
            <w:r w:rsidRPr="005A3EA5">
              <w:t xml:space="preserve"> </w:t>
            </w:r>
            <w:r>
              <w:t xml:space="preserve">  </w:t>
            </w:r>
            <w:r w:rsidRPr="005A3EA5">
              <w:t>Max_DR_DL:= as defined by specific algorithm;</w:t>
            </w:r>
          </w:p>
          <w:p w14:paraId="09FCEC9A" w14:textId="77777777" w:rsidR="00533043" w:rsidRPr="005A3EA5" w:rsidRDefault="00533043" w:rsidP="0088639A">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88639A">
            <w:pPr>
              <w:pStyle w:val="PL"/>
            </w:pPr>
            <w:r w:rsidRPr="005A3EA5">
              <w:t xml:space="preserve">     Max_DR_DL:= ma</w:t>
            </w:r>
            <w:r>
              <w:t>xReqMbsBwDl</w:t>
            </w:r>
            <w:r w:rsidRPr="005A3EA5">
              <w:t xml:space="preserve"> value;</w:t>
            </w:r>
          </w:p>
          <w:p w14:paraId="6F491771" w14:textId="77777777" w:rsidR="00533043" w:rsidRPr="005A3EA5" w:rsidRDefault="00533043" w:rsidP="0088639A">
            <w:pPr>
              <w:pStyle w:val="PL"/>
            </w:pPr>
            <w:r w:rsidRPr="005A3EA5">
              <w:t xml:space="preserve">  ELSE</w:t>
            </w:r>
          </w:p>
          <w:p w14:paraId="62154B3A" w14:textId="77777777" w:rsidR="00533043" w:rsidRPr="005A3EA5" w:rsidRDefault="00533043" w:rsidP="0088639A">
            <w:pPr>
              <w:pStyle w:val="PL"/>
            </w:pPr>
            <w:r w:rsidRPr="005A3EA5">
              <w:t xml:space="preserve">     Max_DR_DL:= as set by the operator;</w:t>
            </w:r>
          </w:p>
          <w:p w14:paraId="65F3CF9A" w14:textId="77777777" w:rsidR="00533043" w:rsidRPr="005A3EA5" w:rsidRDefault="00533043" w:rsidP="0088639A">
            <w:pPr>
              <w:pStyle w:val="PL"/>
            </w:pPr>
            <w:r w:rsidRPr="005A3EA5">
              <w:t xml:space="preserve">  ENDIF;</w:t>
            </w:r>
          </w:p>
          <w:p w14:paraId="5570377D" w14:textId="77777777" w:rsidR="00533043" w:rsidRDefault="00533043" w:rsidP="0088639A">
            <w:pPr>
              <w:pStyle w:val="PL"/>
            </w:pPr>
            <w:r>
              <w:t>ELSE IF mbsQosReq attribute is received</w:t>
            </w:r>
          </w:p>
          <w:p w14:paraId="4D0D8981" w14:textId="77777777" w:rsidR="00533043" w:rsidRPr="005A3EA5" w:rsidRDefault="00533043" w:rsidP="0088639A">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88639A">
            <w:pPr>
              <w:pStyle w:val="PL"/>
            </w:pPr>
            <w:r w:rsidRPr="005A3EA5">
              <w:t xml:space="preserve">     Max_DR_DL:= ma</w:t>
            </w:r>
            <w:r>
              <w:t>xBitRate</w:t>
            </w:r>
            <w:r w:rsidRPr="005A3EA5">
              <w:t xml:space="preserve"> value;</w:t>
            </w:r>
          </w:p>
          <w:p w14:paraId="73F8D4F6" w14:textId="77777777" w:rsidR="00533043" w:rsidRPr="005A3EA5" w:rsidRDefault="00533043" w:rsidP="0088639A">
            <w:pPr>
              <w:pStyle w:val="PL"/>
            </w:pPr>
            <w:r w:rsidRPr="005A3EA5">
              <w:t xml:space="preserve">  ELSE</w:t>
            </w:r>
          </w:p>
          <w:p w14:paraId="2C0EDA9A" w14:textId="77777777" w:rsidR="00533043" w:rsidRPr="005A3EA5" w:rsidRDefault="00533043" w:rsidP="0088639A">
            <w:pPr>
              <w:pStyle w:val="PL"/>
            </w:pPr>
            <w:r w:rsidRPr="005A3EA5">
              <w:t xml:space="preserve">     Max_DR_DL:= as set by the operator;</w:t>
            </w:r>
          </w:p>
          <w:p w14:paraId="50E51BE3" w14:textId="77777777" w:rsidR="00533043" w:rsidRPr="005A3EA5" w:rsidRDefault="00533043" w:rsidP="0088639A">
            <w:pPr>
              <w:pStyle w:val="PL"/>
            </w:pPr>
            <w:r w:rsidRPr="005A3EA5">
              <w:t xml:space="preserve">  ENDIF;</w:t>
            </w:r>
          </w:p>
          <w:p w14:paraId="006BBA6C" w14:textId="77777777" w:rsidR="00533043" w:rsidRPr="005A3EA5" w:rsidRDefault="00533043" w:rsidP="0088639A">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88639A">
            <w:pPr>
              <w:pStyle w:val="PL"/>
            </w:pPr>
            <w:r>
              <w:t xml:space="preserve">  </w:t>
            </w:r>
            <w:r w:rsidRPr="005A3EA5">
              <w:t>Max_DR_DL:= as configured by operator;</w:t>
            </w:r>
          </w:p>
          <w:p w14:paraId="5EA697FB" w14:textId="77777777" w:rsidR="00533043" w:rsidRPr="00EB7104" w:rsidRDefault="00533043" w:rsidP="0088639A">
            <w:pPr>
              <w:pStyle w:val="PL"/>
            </w:pPr>
            <w:r>
              <w:t>ENDIF;</w:t>
            </w:r>
          </w:p>
        </w:tc>
      </w:tr>
      <w:tr w:rsidR="00533043" w:rsidRPr="005A3EA5" w14:paraId="66AF2870" w14:textId="77777777" w:rsidTr="0088639A">
        <w:trPr>
          <w:jc w:val="center"/>
        </w:trPr>
        <w:tc>
          <w:tcPr>
            <w:tcW w:w="2241" w:type="dxa"/>
            <w:shd w:val="clear" w:color="auto" w:fill="FFFFFF"/>
          </w:tcPr>
          <w:p w14:paraId="75623329" w14:textId="77777777" w:rsidR="00533043" w:rsidRPr="005A3EA5" w:rsidRDefault="00533043" w:rsidP="0088639A">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88639A">
            <w:pPr>
              <w:pStyle w:val="PL"/>
            </w:pPr>
            <w:r w:rsidRPr="005A3EA5">
              <w:t>IF operator special policy exists THEN;</w:t>
            </w:r>
          </w:p>
          <w:p w14:paraId="00779F12" w14:textId="77777777" w:rsidR="00533043" w:rsidRPr="005A3EA5" w:rsidRDefault="00533043" w:rsidP="0088639A">
            <w:pPr>
              <w:pStyle w:val="PL"/>
            </w:pPr>
            <w:r>
              <w:t xml:space="preserve"> -Gua_</w:t>
            </w:r>
            <w:r w:rsidRPr="005A3EA5">
              <w:t>DR_DL:= as defined by operator specific algorithm;</w:t>
            </w:r>
          </w:p>
          <w:p w14:paraId="081E238C" w14:textId="77777777" w:rsidR="00533043" w:rsidRPr="005A3EA5" w:rsidRDefault="00533043" w:rsidP="0088639A">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88639A">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88639A">
            <w:pPr>
              <w:pStyle w:val="PL"/>
            </w:pPr>
            <w:r w:rsidRPr="005A3EA5">
              <w:t>specific data rate handling THEN</w:t>
            </w:r>
          </w:p>
          <w:p w14:paraId="1E118607" w14:textId="77777777" w:rsidR="00533043" w:rsidRDefault="00533043" w:rsidP="0088639A">
            <w:pPr>
              <w:pStyle w:val="PL"/>
            </w:pPr>
            <w:r>
              <w:t xml:space="preserve"> -Gua</w:t>
            </w:r>
            <w:r w:rsidRPr="005A3EA5">
              <w:t>_DR_DL:= as defined by application specific algorithm;</w:t>
            </w:r>
          </w:p>
          <w:p w14:paraId="214F7B49" w14:textId="77777777" w:rsidR="00533043" w:rsidRDefault="00533043" w:rsidP="0088639A">
            <w:pPr>
              <w:pStyle w:val="PL"/>
            </w:pPr>
            <w:r>
              <w:t>ELSE IF mbsMediaInfo attribute is received</w:t>
            </w:r>
          </w:p>
          <w:p w14:paraId="0139509A"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17C61799" w14:textId="77777777" w:rsidR="00533043" w:rsidRDefault="00533043" w:rsidP="0088639A">
            <w:pPr>
              <w:pStyle w:val="PL"/>
            </w:pPr>
            <w:r w:rsidRPr="005A3EA5">
              <w:t xml:space="preserve"> </w:t>
            </w:r>
            <w:r>
              <w:t xml:space="preserve">  Gua</w:t>
            </w:r>
            <w:r w:rsidRPr="005A3EA5">
              <w:t>_DR_DL:= as defined by specific algorithm;</w:t>
            </w:r>
          </w:p>
          <w:p w14:paraId="2583FA30" w14:textId="77777777" w:rsidR="00533043" w:rsidRPr="005A3EA5" w:rsidRDefault="00533043" w:rsidP="0088639A">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88639A">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88639A">
            <w:pPr>
              <w:pStyle w:val="PL"/>
            </w:pPr>
            <w:r w:rsidRPr="005A3EA5">
              <w:t xml:space="preserve">  ELSE</w:t>
            </w:r>
            <w:r>
              <w:t xml:space="preserve"> IF correspnding operator policy exists</w:t>
            </w:r>
          </w:p>
          <w:p w14:paraId="50960AD3" w14:textId="77777777" w:rsidR="00533043" w:rsidRDefault="00533043" w:rsidP="0088639A">
            <w:pPr>
              <w:pStyle w:val="PL"/>
            </w:pPr>
            <w:r w:rsidRPr="005A3EA5">
              <w:t xml:space="preserve">     </w:t>
            </w:r>
            <w:r>
              <w:t>Gua</w:t>
            </w:r>
            <w:r w:rsidRPr="005A3EA5">
              <w:t>_DR_DL:= as set by the operator;</w:t>
            </w:r>
          </w:p>
          <w:p w14:paraId="272A17B9" w14:textId="77777777" w:rsidR="00533043" w:rsidRDefault="00533043" w:rsidP="0088639A">
            <w:pPr>
              <w:pStyle w:val="PL"/>
            </w:pPr>
            <w:r>
              <w:t xml:space="preserve">  ELSE IF service corresponds to a GBR 5QI THEN</w:t>
            </w:r>
          </w:p>
          <w:p w14:paraId="14DCCA3C" w14:textId="77777777" w:rsidR="00533043" w:rsidRDefault="00533043" w:rsidP="0088639A">
            <w:pPr>
              <w:pStyle w:val="PL"/>
            </w:pPr>
            <w:r>
              <w:t xml:space="preserve">    Gua_DR_DL:= Max_DR_DL;</w:t>
            </w:r>
          </w:p>
          <w:p w14:paraId="754711D9" w14:textId="77777777" w:rsidR="00533043" w:rsidRDefault="00533043" w:rsidP="0088639A">
            <w:pPr>
              <w:pStyle w:val="PL"/>
            </w:pPr>
            <w:r>
              <w:t xml:space="preserve">  ELSE</w:t>
            </w:r>
          </w:p>
          <w:p w14:paraId="4284988F" w14:textId="77777777" w:rsidR="00533043" w:rsidRPr="005A3EA5" w:rsidRDefault="00533043" w:rsidP="0088639A">
            <w:pPr>
              <w:pStyle w:val="PL"/>
            </w:pPr>
            <w:r>
              <w:t xml:space="preserve">    Gua_DR_DL:= 0; (NOTE 5)</w:t>
            </w:r>
          </w:p>
          <w:p w14:paraId="73DD80FC" w14:textId="77777777" w:rsidR="00533043" w:rsidRPr="005A3EA5" w:rsidRDefault="00533043" w:rsidP="0088639A">
            <w:pPr>
              <w:pStyle w:val="PL"/>
            </w:pPr>
            <w:r w:rsidRPr="005A3EA5">
              <w:t xml:space="preserve">  ENDIF;</w:t>
            </w:r>
          </w:p>
          <w:p w14:paraId="13AA37FD" w14:textId="77777777" w:rsidR="00533043" w:rsidRDefault="00533043" w:rsidP="0088639A">
            <w:pPr>
              <w:pStyle w:val="PL"/>
            </w:pPr>
            <w:r>
              <w:t>ELSE IF mbsQosReq attribute is received</w:t>
            </w:r>
          </w:p>
          <w:p w14:paraId="0432A2E1" w14:textId="77777777" w:rsidR="00533043" w:rsidRPr="005A3EA5" w:rsidRDefault="00533043" w:rsidP="0088639A">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88639A">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88639A">
            <w:pPr>
              <w:pStyle w:val="PL"/>
            </w:pPr>
            <w:r w:rsidRPr="005A3EA5">
              <w:t xml:space="preserve">  ELSE</w:t>
            </w:r>
            <w:r>
              <w:t xml:space="preserve"> IF correspnding operator policy exists</w:t>
            </w:r>
          </w:p>
          <w:p w14:paraId="7D8C69EB" w14:textId="77777777" w:rsidR="00533043" w:rsidRDefault="00533043" w:rsidP="0088639A">
            <w:pPr>
              <w:pStyle w:val="PL"/>
            </w:pPr>
            <w:r w:rsidRPr="005A3EA5">
              <w:t xml:space="preserve">     </w:t>
            </w:r>
            <w:r>
              <w:t>Gua</w:t>
            </w:r>
            <w:r w:rsidRPr="005A3EA5">
              <w:t>_DR_DL:= as set by the operator;</w:t>
            </w:r>
          </w:p>
          <w:p w14:paraId="0EC8542F" w14:textId="77777777" w:rsidR="00533043" w:rsidRDefault="00533043" w:rsidP="0088639A">
            <w:pPr>
              <w:pStyle w:val="PL"/>
            </w:pPr>
            <w:r>
              <w:t xml:space="preserve">  ELSE IF service corresponds to a GBR 5QI THEN</w:t>
            </w:r>
          </w:p>
          <w:p w14:paraId="365253A2" w14:textId="77777777" w:rsidR="00533043" w:rsidRDefault="00533043" w:rsidP="0088639A">
            <w:pPr>
              <w:pStyle w:val="PL"/>
            </w:pPr>
            <w:r>
              <w:t xml:space="preserve">    Gua_DR_DL:= Max_DR_DL;</w:t>
            </w:r>
          </w:p>
          <w:p w14:paraId="0F5F4F69" w14:textId="77777777" w:rsidR="00533043" w:rsidRDefault="00533043" w:rsidP="0088639A">
            <w:pPr>
              <w:pStyle w:val="PL"/>
            </w:pPr>
            <w:r>
              <w:t xml:space="preserve">  ELSE</w:t>
            </w:r>
          </w:p>
          <w:p w14:paraId="567635A7" w14:textId="77777777" w:rsidR="00533043" w:rsidRPr="005A3EA5" w:rsidRDefault="00533043" w:rsidP="0088639A">
            <w:pPr>
              <w:pStyle w:val="PL"/>
            </w:pPr>
            <w:r>
              <w:t xml:space="preserve">    Gua_DR_DL:= 0; (NOTE 5)</w:t>
            </w:r>
          </w:p>
          <w:p w14:paraId="0FF51E97" w14:textId="77777777" w:rsidR="00533043" w:rsidRPr="005A3EA5" w:rsidRDefault="00533043" w:rsidP="0088639A">
            <w:pPr>
              <w:pStyle w:val="PL"/>
            </w:pPr>
            <w:r w:rsidRPr="005A3EA5">
              <w:t xml:space="preserve">  ENDIF;</w:t>
            </w:r>
          </w:p>
          <w:p w14:paraId="49A32EF1" w14:textId="77777777" w:rsidR="00533043" w:rsidRPr="005A3EA5" w:rsidRDefault="00533043" w:rsidP="0088639A">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88639A">
            <w:pPr>
              <w:pStyle w:val="PL"/>
            </w:pPr>
            <w:r>
              <w:t xml:space="preserve">  Gua</w:t>
            </w:r>
            <w:r w:rsidRPr="005A3EA5">
              <w:t>_DR_DL:= as configured by operator;</w:t>
            </w:r>
          </w:p>
          <w:p w14:paraId="5DAA3B3B" w14:textId="77777777" w:rsidR="00533043" w:rsidRPr="005A3EA5" w:rsidRDefault="00533043" w:rsidP="0088639A">
            <w:pPr>
              <w:pStyle w:val="PL"/>
            </w:pPr>
            <w:r>
              <w:t>ENDIF;</w:t>
            </w:r>
          </w:p>
        </w:tc>
      </w:tr>
      <w:tr w:rsidR="00533043" w:rsidRPr="005A3EA5" w14:paraId="33047334" w14:textId="77777777" w:rsidTr="0088639A">
        <w:trPr>
          <w:jc w:val="center"/>
        </w:trPr>
        <w:tc>
          <w:tcPr>
            <w:tcW w:w="2241" w:type="dxa"/>
            <w:shd w:val="clear" w:color="auto" w:fill="FFFFFF"/>
          </w:tcPr>
          <w:p w14:paraId="68AF4101" w14:textId="77777777" w:rsidR="00533043" w:rsidRPr="005A3EA5" w:rsidRDefault="00533043" w:rsidP="0088639A">
            <w:pPr>
              <w:pStyle w:val="TAL"/>
              <w:rPr>
                <w:b/>
                <w:bCs/>
                <w:lang w:eastAsia="ja-JP"/>
              </w:rPr>
            </w:pPr>
            <w:r w:rsidRPr="005A3EA5">
              <w:rPr>
                <w:b/>
                <w:bCs/>
              </w:rPr>
              <w:lastRenderedPageBreak/>
              <w:t>Authorized</w:t>
            </w:r>
            <w:r w:rsidRPr="005A3EA5">
              <w:rPr>
                <w:b/>
                <w:bCs/>
                <w:lang w:eastAsia="ja-JP"/>
              </w:rPr>
              <w:t xml:space="preserve"> 5G QoS Identifier (5QI)</w:t>
            </w:r>
          </w:p>
          <w:p w14:paraId="265DA7EB" w14:textId="77777777" w:rsidR="00533043" w:rsidRPr="005A3EA5" w:rsidRDefault="00533043" w:rsidP="0088639A">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88639A">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88639A">
            <w:pPr>
              <w:pStyle w:val="PL"/>
            </w:pPr>
            <w:r w:rsidRPr="005A3EA5">
              <w:t xml:space="preserve"> 5QI:= as defined by operator specific algorithm; (NOTE 1</w:t>
            </w:r>
            <w:r>
              <w:t>0</w:t>
            </w:r>
            <w:r w:rsidRPr="005A3EA5">
              <w:t>)</w:t>
            </w:r>
          </w:p>
          <w:p w14:paraId="124EBA9D" w14:textId="77777777" w:rsidR="00533043" w:rsidRPr="005A3EA5" w:rsidRDefault="00533043" w:rsidP="0088639A">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88639A">
            <w:pPr>
              <w:pStyle w:val="PL"/>
            </w:pPr>
            <w:r w:rsidRPr="005A3EA5">
              <w:rPr>
                <w:lang w:eastAsia="ko-KR"/>
              </w:rPr>
              <w:t xml:space="preserve"> </w:t>
            </w:r>
            <w:r w:rsidRPr="005A3EA5">
              <w:t>5QI:= as defined by application specific algorithm;</w:t>
            </w:r>
          </w:p>
          <w:p w14:paraId="1FF2EDA4" w14:textId="77777777" w:rsidR="00533043" w:rsidRDefault="00533043" w:rsidP="0088639A">
            <w:pPr>
              <w:pStyle w:val="PL"/>
            </w:pPr>
            <w:r>
              <w:t>ELSE IF mbsMediaInfo attribute is received</w:t>
            </w:r>
          </w:p>
          <w:p w14:paraId="45936274" w14:textId="77777777" w:rsidR="00533043" w:rsidRPr="005A3EA5" w:rsidRDefault="00533043" w:rsidP="0088639A">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88639A">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88639A">
            <w:pPr>
              <w:pStyle w:val="PL"/>
            </w:pPr>
            <w:r w:rsidRPr="005A3EA5">
              <w:t xml:space="preserve"> </w:t>
            </w:r>
            <w:r>
              <w:t xml:space="preserve"> </w:t>
            </w:r>
            <w:r w:rsidRPr="005A3EA5">
              <w:t>(NOTE </w:t>
            </w:r>
            <w:r>
              <w:t>4</w:t>
            </w:r>
            <w:r w:rsidRPr="005A3EA5">
              <w:t>) THEN</w:t>
            </w:r>
          </w:p>
          <w:p w14:paraId="122D125D" w14:textId="77777777" w:rsidR="00533043" w:rsidRDefault="00533043" w:rsidP="0088639A">
            <w:pPr>
              <w:pStyle w:val="PL"/>
            </w:pPr>
            <w:r>
              <w:t xml:space="preserve">   </w:t>
            </w:r>
            <w:r w:rsidRPr="005A3EA5">
              <w:t>5QI:= as defined by specific algorithm;</w:t>
            </w:r>
          </w:p>
          <w:p w14:paraId="662647EF" w14:textId="77777777" w:rsidR="00533043" w:rsidRDefault="00533043" w:rsidP="0088639A">
            <w:pPr>
              <w:pStyle w:val="PL"/>
            </w:pPr>
            <w:r>
              <w:t xml:space="preserve">  ELSE</w:t>
            </w:r>
          </w:p>
          <w:p w14:paraId="65A286F8" w14:textId="77777777" w:rsidR="00533043" w:rsidRPr="005A3EA5" w:rsidRDefault="00533043" w:rsidP="0088639A">
            <w:pPr>
              <w:pStyle w:val="PL"/>
            </w:pPr>
            <w:r w:rsidRPr="005A3EA5">
              <w:t>/* The following 5QI derivation is an example of how to obtain the 5QI</w:t>
            </w:r>
          </w:p>
          <w:p w14:paraId="2720CE8F" w14:textId="77777777" w:rsidR="00533043" w:rsidRPr="005A3EA5" w:rsidRDefault="00533043" w:rsidP="0088639A">
            <w:pPr>
              <w:pStyle w:val="PL"/>
            </w:pPr>
            <w:r w:rsidRPr="005A3EA5">
              <w:rPr>
                <w:lang w:eastAsia="ko-KR"/>
              </w:rPr>
              <w:t xml:space="preserve">  </w:t>
            </w:r>
            <w:r w:rsidRPr="005A3EA5">
              <w:t xml:space="preserve"> values in a 5GS network */</w:t>
            </w:r>
          </w:p>
          <w:p w14:paraId="30A0FE18" w14:textId="77777777" w:rsidR="00533043" w:rsidRPr="005A3EA5" w:rsidRDefault="00533043" w:rsidP="0088639A">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88639A">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88639A">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88639A">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88639A">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88639A">
            <w:pPr>
              <w:pStyle w:val="PL"/>
            </w:pPr>
            <w:r w:rsidRPr="005A3EA5">
              <w:rPr>
                <w:lang w:eastAsia="ko-KR"/>
              </w:rPr>
              <w:t xml:space="preserve">   </w:t>
            </w:r>
            <w:r w:rsidRPr="005A3EA5">
              <w:t>OTHERWISE:   5QI := 9; /*e.g. for TCP-based generic traffic */</w:t>
            </w:r>
          </w:p>
          <w:p w14:paraId="54B1F987" w14:textId="77777777" w:rsidR="00533043" w:rsidRDefault="00533043" w:rsidP="0088639A">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88639A">
            <w:pPr>
              <w:pStyle w:val="PL"/>
            </w:pPr>
            <w:r>
              <w:t>ELSE IF mbsQosReq attribute is received</w:t>
            </w:r>
          </w:p>
          <w:p w14:paraId="0ADC135B" w14:textId="77777777" w:rsidR="00533043" w:rsidRPr="005A3EA5" w:rsidRDefault="00533043" w:rsidP="0088639A">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88639A">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88639A">
            <w:pPr>
              <w:pStyle w:val="PL"/>
            </w:pPr>
            <w:r w:rsidRPr="005A3EA5">
              <w:t xml:space="preserve"> 5QI:= as configured by operator;</w:t>
            </w:r>
          </w:p>
          <w:p w14:paraId="75860F43" w14:textId="77777777" w:rsidR="00533043" w:rsidRPr="005A3EA5" w:rsidRDefault="00533043" w:rsidP="0088639A">
            <w:pPr>
              <w:pStyle w:val="PL"/>
            </w:pPr>
            <w:r w:rsidRPr="005A3EA5">
              <w:t xml:space="preserve">ENDIF; </w:t>
            </w:r>
          </w:p>
        </w:tc>
      </w:tr>
      <w:tr w:rsidR="00533043" w:rsidRPr="005A3EA5" w14:paraId="272EFCD8" w14:textId="77777777" w:rsidTr="0088639A">
        <w:trPr>
          <w:jc w:val="center"/>
        </w:trPr>
        <w:tc>
          <w:tcPr>
            <w:tcW w:w="9752" w:type="dxa"/>
            <w:gridSpan w:val="2"/>
            <w:shd w:val="clear" w:color="auto" w:fill="FFFFFF"/>
          </w:tcPr>
          <w:p w14:paraId="4CC46117" w14:textId="77777777" w:rsidR="00533043" w:rsidRPr="005A3EA5" w:rsidRDefault="00533043" w:rsidP="0088639A">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88639A">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88639A">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88639A">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88639A">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88639A">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88639A">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88639A">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88639A">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88639A">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88639A">
        <w:trPr>
          <w:cantSplit/>
          <w:jc w:val="center"/>
        </w:trPr>
        <w:tc>
          <w:tcPr>
            <w:tcW w:w="1701" w:type="dxa"/>
            <w:shd w:val="clear" w:color="auto" w:fill="C0C0C0"/>
          </w:tcPr>
          <w:p w14:paraId="54FAD926" w14:textId="77777777" w:rsidR="00533043" w:rsidRPr="005A3EA5" w:rsidRDefault="00533043" w:rsidP="0088639A">
            <w:pPr>
              <w:pStyle w:val="TAH"/>
            </w:pPr>
            <w:r w:rsidRPr="00053C72">
              <w:t>Authorized QoS Parameter</w:t>
            </w:r>
          </w:p>
        </w:tc>
        <w:tc>
          <w:tcPr>
            <w:tcW w:w="7972" w:type="dxa"/>
            <w:shd w:val="clear" w:color="auto" w:fill="C0C0C0"/>
          </w:tcPr>
          <w:p w14:paraId="36696045" w14:textId="77777777" w:rsidR="00533043" w:rsidRPr="005A3EA5" w:rsidRDefault="00533043" w:rsidP="0088639A">
            <w:pPr>
              <w:pStyle w:val="TAH"/>
            </w:pPr>
            <w:r w:rsidRPr="005A3EA5">
              <w:t>Calculation Rule</w:t>
            </w:r>
          </w:p>
        </w:tc>
      </w:tr>
      <w:tr w:rsidR="00533043" w:rsidRPr="005A3EA5" w14:paraId="303A6390" w14:textId="77777777" w:rsidTr="0088639A">
        <w:trPr>
          <w:cantSplit/>
          <w:jc w:val="center"/>
        </w:trPr>
        <w:tc>
          <w:tcPr>
            <w:tcW w:w="1701" w:type="dxa"/>
            <w:shd w:val="clear" w:color="auto" w:fill="FFFFFF"/>
          </w:tcPr>
          <w:p w14:paraId="07A62DFA" w14:textId="77777777" w:rsidR="00533043" w:rsidRPr="005A3EA5" w:rsidRDefault="00533043" w:rsidP="0088639A">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88639A">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88639A">
        <w:trPr>
          <w:cantSplit/>
          <w:jc w:val="center"/>
        </w:trPr>
        <w:tc>
          <w:tcPr>
            <w:tcW w:w="1701" w:type="dxa"/>
            <w:shd w:val="clear" w:color="auto" w:fill="FFFFFF"/>
          </w:tcPr>
          <w:p w14:paraId="4B0A4B3A" w14:textId="77777777" w:rsidR="00533043" w:rsidRPr="005A3EA5" w:rsidRDefault="00533043" w:rsidP="0088639A">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88639A">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88639A">
        <w:trPr>
          <w:cantSplit/>
          <w:jc w:val="center"/>
        </w:trPr>
        <w:tc>
          <w:tcPr>
            <w:tcW w:w="1701" w:type="dxa"/>
            <w:shd w:val="clear" w:color="auto" w:fill="FFFFFF"/>
          </w:tcPr>
          <w:p w14:paraId="2A684735" w14:textId="77777777" w:rsidR="00533043" w:rsidRPr="005A3EA5" w:rsidRDefault="00533043" w:rsidP="0088639A">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88639A">
            <w:pPr>
              <w:pStyle w:val="PL"/>
            </w:pPr>
            <w:r w:rsidRPr="005A3EA5">
              <w:t>5QI = MAX [needed QoS parameters per service data flow (as operator's defined criteria) among all the service data flows]</w:t>
            </w:r>
          </w:p>
        </w:tc>
      </w:tr>
      <w:tr w:rsidR="00533043" w:rsidRPr="005A3EA5" w14:paraId="74B77708" w14:textId="77777777" w:rsidTr="0088639A">
        <w:trPr>
          <w:cantSplit/>
          <w:jc w:val="center"/>
        </w:trPr>
        <w:tc>
          <w:tcPr>
            <w:tcW w:w="1701" w:type="dxa"/>
            <w:shd w:val="clear" w:color="auto" w:fill="FFFFFF"/>
          </w:tcPr>
          <w:p w14:paraId="393DE39D" w14:textId="77777777" w:rsidR="00533043" w:rsidRPr="005A3EA5" w:rsidRDefault="00533043" w:rsidP="0088639A">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88639A">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88639A">
            <w:pPr>
              <w:pStyle w:val="PL"/>
            </w:pPr>
            <w:r w:rsidRPr="005A3EA5">
              <w:t xml:space="preserve"> ARP:= as defined by operator specific algorithm;</w:t>
            </w:r>
          </w:p>
          <w:p w14:paraId="6C1B8439" w14:textId="77777777" w:rsidR="00533043" w:rsidRPr="005A3EA5" w:rsidRDefault="00533043" w:rsidP="0088639A">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88639A">
            <w:pPr>
              <w:pStyle w:val="PL"/>
            </w:pPr>
            <w:r w:rsidRPr="005A3EA5">
              <w:rPr>
                <w:lang w:eastAsia="ko-KR"/>
              </w:rPr>
              <w:t xml:space="preserve"> </w:t>
            </w:r>
            <w:r w:rsidRPr="005A3EA5">
              <w:t>handling THEN</w:t>
            </w:r>
          </w:p>
          <w:p w14:paraId="52D27F49" w14:textId="77777777" w:rsidR="00533043" w:rsidRDefault="00533043" w:rsidP="0088639A">
            <w:pPr>
              <w:pStyle w:val="PL"/>
            </w:pPr>
            <w:r w:rsidRPr="005A3EA5">
              <w:rPr>
                <w:lang w:eastAsia="ko-KR"/>
              </w:rPr>
              <w:t xml:space="preserve"> </w:t>
            </w:r>
            <w:r w:rsidRPr="005A3EA5">
              <w:t>ARP:= as defined by application specific algorithm;</w:t>
            </w:r>
          </w:p>
          <w:p w14:paraId="706A0422" w14:textId="77777777" w:rsidR="00533043" w:rsidRDefault="00533043" w:rsidP="0088639A">
            <w:pPr>
              <w:pStyle w:val="PL"/>
            </w:pPr>
            <w:r>
              <w:t>ELSE IF mbsQosReq attribute is received</w:t>
            </w:r>
          </w:p>
          <w:p w14:paraId="2E2D8CC8" w14:textId="77777777" w:rsidR="00533043" w:rsidRPr="005A3EA5" w:rsidRDefault="00533043" w:rsidP="0088639A">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88639A">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88639A">
            <w:pPr>
              <w:pStyle w:val="PL"/>
            </w:pPr>
            <w:r>
              <w:t xml:space="preserve">  ENDIF;</w:t>
            </w:r>
          </w:p>
          <w:p w14:paraId="3A5BAEC4" w14:textId="77777777" w:rsidR="00533043" w:rsidRPr="005A3EA5" w:rsidRDefault="00533043" w:rsidP="0088639A">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88639A">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88639A">
            <w:pPr>
              <w:pStyle w:val="PL"/>
            </w:pPr>
            <w:r>
              <w:t>ELSE IF mbsQosReq attribute is received</w:t>
            </w:r>
          </w:p>
          <w:p w14:paraId="6049E863" w14:textId="77777777" w:rsidR="00533043" w:rsidRPr="005A3EA5" w:rsidRDefault="00533043" w:rsidP="0088639A">
            <w:pPr>
              <w:pStyle w:val="PL"/>
              <w:rPr>
                <w:lang w:eastAsia="ko-KR"/>
              </w:rPr>
            </w:pPr>
            <w:r w:rsidRPr="005A3EA5">
              <w:t xml:space="preserve"> ARP:= as configured by operator</w:t>
            </w:r>
          </w:p>
          <w:p w14:paraId="0E650E23" w14:textId="77777777" w:rsidR="00533043" w:rsidRPr="005A3EA5" w:rsidRDefault="00533043" w:rsidP="0088639A">
            <w:pPr>
              <w:pStyle w:val="PL"/>
            </w:pPr>
            <w:r w:rsidRPr="005A3EA5">
              <w:t>ENDIF;</w:t>
            </w:r>
          </w:p>
          <w:p w14:paraId="55DC04F8" w14:textId="77777777" w:rsidR="00533043" w:rsidRPr="005A3EA5" w:rsidRDefault="00533043" w:rsidP="0088639A">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88639A">
        <w:trPr>
          <w:cantSplit/>
          <w:jc w:val="center"/>
        </w:trPr>
        <w:tc>
          <w:tcPr>
            <w:tcW w:w="9673" w:type="dxa"/>
            <w:gridSpan w:val="2"/>
            <w:shd w:val="clear" w:color="auto" w:fill="FFFFFF"/>
          </w:tcPr>
          <w:p w14:paraId="3D5E5F0C" w14:textId="77777777" w:rsidR="00533043" w:rsidRPr="005A3EA5" w:rsidRDefault="00533043" w:rsidP="0088639A">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88639A">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86"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86"/>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787" w:name="_Toc130544939"/>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787"/>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88639A">
        <w:trPr>
          <w:cantSplit/>
          <w:jc w:val="center"/>
        </w:trPr>
        <w:tc>
          <w:tcPr>
            <w:tcW w:w="1894" w:type="dxa"/>
            <w:shd w:val="clear" w:color="auto" w:fill="C0C0C0"/>
          </w:tcPr>
          <w:p w14:paraId="55902FD2" w14:textId="77777777" w:rsidR="00533043" w:rsidRPr="005A3EA5" w:rsidRDefault="00533043" w:rsidP="0088639A">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88639A">
            <w:pPr>
              <w:pStyle w:val="TAH"/>
            </w:pPr>
            <w:r w:rsidRPr="005A3EA5">
              <w:t>Derivation from Authorized QoS Parameters</w:t>
            </w:r>
          </w:p>
        </w:tc>
      </w:tr>
      <w:tr w:rsidR="00533043" w:rsidRPr="005A3EA5" w14:paraId="1A7DDE91" w14:textId="77777777" w:rsidTr="0088639A">
        <w:trPr>
          <w:cantSplit/>
          <w:jc w:val="center"/>
        </w:trPr>
        <w:tc>
          <w:tcPr>
            <w:tcW w:w="1894" w:type="dxa"/>
            <w:shd w:val="clear" w:color="auto" w:fill="FFFFFF"/>
          </w:tcPr>
          <w:p w14:paraId="4F414897" w14:textId="77777777" w:rsidR="00533043" w:rsidRPr="005A3EA5" w:rsidRDefault="00533043" w:rsidP="0088639A">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88639A">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88639A">
            <w:pPr>
              <w:pStyle w:val="PL"/>
              <w:keepNext/>
              <w:keepLines/>
            </w:pPr>
          </w:p>
        </w:tc>
      </w:tr>
      <w:tr w:rsidR="00533043" w:rsidRPr="005A3EA5" w14:paraId="08BC7273" w14:textId="77777777" w:rsidTr="0088639A">
        <w:trPr>
          <w:cantSplit/>
          <w:jc w:val="center"/>
        </w:trPr>
        <w:tc>
          <w:tcPr>
            <w:tcW w:w="1894" w:type="dxa"/>
            <w:shd w:val="clear" w:color="auto" w:fill="FFFFFF"/>
          </w:tcPr>
          <w:p w14:paraId="69D017D2" w14:textId="77777777" w:rsidR="00533043" w:rsidRPr="005A3EA5" w:rsidRDefault="00533043" w:rsidP="0088639A">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88639A">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88639A">
            <w:pPr>
              <w:pStyle w:val="PL"/>
              <w:keepNext/>
              <w:keepLines/>
            </w:pPr>
          </w:p>
        </w:tc>
      </w:tr>
      <w:tr w:rsidR="00533043" w:rsidRPr="005A3EA5" w14:paraId="7F47F5D9" w14:textId="77777777" w:rsidTr="0088639A">
        <w:trPr>
          <w:cantSplit/>
          <w:jc w:val="center"/>
        </w:trPr>
        <w:tc>
          <w:tcPr>
            <w:tcW w:w="1894" w:type="dxa"/>
            <w:shd w:val="clear" w:color="auto" w:fill="FFFFFF"/>
          </w:tcPr>
          <w:p w14:paraId="407F6C6F" w14:textId="77777777" w:rsidR="00533043" w:rsidRPr="005A3EA5" w:rsidRDefault="00533043" w:rsidP="0088639A">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88639A">
            <w:pPr>
              <w:pStyle w:val="PL"/>
              <w:keepNext/>
              <w:keepLines/>
            </w:pPr>
            <w:r w:rsidRPr="005A3EA5">
              <w:t>For all non-GBR QoS flows, Session-AMBR DL is applied.</w:t>
            </w:r>
          </w:p>
          <w:p w14:paraId="219F81EC" w14:textId="77777777" w:rsidR="00533043" w:rsidRPr="005A3EA5" w:rsidRDefault="00533043" w:rsidP="0088639A">
            <w:pPr>
              <w:pStyle w:val="PL"/>
              <w:keepNext/>
              <w:keepLines/>
            </w:pPr>
          </w:p>
        </w:tc>
      </w:tr>
      <w:tr w:rsidR="00533043" w:rsidRPr="005A3EA5" w14:paraId="33990757" w14:textId="77777777" w:rsidTr="0088639A">
        <w:trPr>
          <w:cantSplit/>
          <w:jc w:val="center"/>
        </w:trPr>
        <w:tc>
          <w:tcPr>
            <w:tcW w:w="1894" w:type="dxa"/>
            <w:shd w:val="clear" w:color="auto" w:fill="FFFFFF"/>
          </w:tcPr>
          <w:p w14:paraId="06AF921A" w14:textId="77777777" w:rsidR="00533043" w:rsidRPr="005A3EA5" w:rsidRDefault="00533043" w:rsidP="0088639A">
            <w:pPr>
              <w:pStyle w:val="TAL"/>
              <w:rPr>
                <w:b/>
                <w:bCs/>
              </w:rPr>
            </w:pPr>
            <w:r w:rsidRPr="005A3EA5">
              <w:rPr>
                <w:b/>
                <w:bCs/>
              </w:rPr>
              <w:t>5QI</w:t>
            </w:r>
          </w:p>
        </w:tc>
        <w:tc>
          <w:tcPr>
            <w:tcW w:w="7779" w:type="dxa"/>
            <w:shd w:val="clear" w:color="auto" w:fill="FFFFFF"/>
          </w:tcPr>
          <w:p w14:paraId="1884A41F" w14:textId="77777777" w:rsidR="00533043" w:rsidRPr="005A3EA5" w:rsidRDefault="00533043" w:rsidP="0088639A">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88639A">
        <w:trPr>
          <w:cantSplit/>
          <w:jc w:val="center"/>
        </w:trPr>
        <w:tc>
          <w:tcPr>
            <w:tcW w:w="1894" w:type="dxa"/>
            <w:shd w:val="clear" w:color="auto" w:fill="FFFFFF"/>
          </w:tcPr>
          <w:p w14:paraId="10BB526D" w14:textId="77777777" w:rsidR="00533043" w:rsidRPr="005A3EA5" w:rsidRDefault="00533043" w:rsidP="0088639A">
            <w:pPr>
              <w:pStyle w:val="TAL"/>
              <w:rPr>
                <w:b/>
                <w:bCs/>
              </w:rPr>
            </w:pPr>
            <w:r w:rsidRPr="005A3EA5">
              <w:rPr>
                <w:b/>
                <w:bCs/>
              </w:rPr>
              <w:t>ARP</w:t>
            </w:r>
          </w:p>
        </w:tc>
        <w:tc>
          <w:tcPr>
            <w:tcW w:w="7779" w:type="dxa"/>
            <w:shd w:val="clear" w:color="auto" w:fill="FFFFFF"/>
          </w:tcPr>
          <w:p w14:paraId="7D55CD73" w14:textId="77777777" w:rsidR="00533043" w:rsidRPr="005A3EA5" w:rsidRDefault="00533043" w:rsidP="0088639A">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88639A">
            <w:pPr>
              <w:pStyle w:val="PL"/>
              <w:keepNext/>
              <w:keepLines/>
            </w:pPr>
            <w:r w:rsidRPr="005A3EA5">
              <w:t xml:space="preserve"> is used.</w:t>
            </w:r>
          </w:p>
        </w:tc>
      </w:tr>
      <w:tr w:rsidR="00533043" w:rsidRPr="005A3EA5" w14:paraId="691FA0E2" w14:textId="77777777" w:rsidTr="0088639A">
        <w:trPr>
          <w:cantSplit/>
          <w:jc w:val="center"/>
        </w:trPr>
        <w:tc>
          <w:tcPr>
            <w:tcW w:w="1894" w:type="dxa"/>
            <w:shd w:val="clear" w:color="auto" w:fill="FFFFFF"/>
          </w:tcPr>
          <w:p w14:paraId="3B1193A3" w14:textId="77777777" w:rsidR="00533043" w:rsidRPr="005A3EA5" w:rsidRDefault="00533043" w:rsidP="0088639A">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88639A">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88639A">
            <w:pPr>
              <w:pStyle w:val="PL"/>
              <w:keepNext/>
              <w:keepLines/>
            </w:pPr>
            <w:r w:rsidRPr="005A3EA5">
              <w:t xml:space="preserve"> is used.</w:t>
            </w:r>
          </w:p>
        </w:tc>
      </w:tr>
      <w:tr w:rsidR="00533043" w:rsidRPr="005A3EA5" w14:paraId="40CE98D6" w14:textId="77777777" w:rsidTr="0088639A">
        <w:trPr>
          <w:cantSplit/>
          <w:jc w:val="center"/>
        </w:trPr>
        <w:tc>
          <w:tcPr>
            <w:tcW w:w="1894" w:type="dxa"/>
            <w:shd w:val="clear" w:color="auto" w:fill="FFFFFF"/>
          </w:tcPr>
          <w:p w14:paraId="7D6BF4A2" w14:textId="77777777" w:rsidR="00533043" w:rsidRPr="005A3EA5" w:rsidRDefault="00533043" w:rsidP="0088639A">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88639A">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88639A">
            <w:pPr>
              <w:pStyle w:val="PL"/>
              <w:keepNext/>
              <w:keepLines/>
            </w:pPr>
            <w:r w:rsidRPr="005A3EA5">
              <w:t xml:space="preserve"> is used. Applicable for GBR or delay critical GBR QoS flow.</w:t>
            </w:r>
          </w:p>
        </w:tc>
      </w:tr>
      <w:tr w:rsidR="00533043" w:rsidRPr="005A3EA5" w14:paraId="11C63BB5" w14:textId="77777777" w:rsidTr="0088639A">
        <w:trPr>
          <w:cantSplit/>
          <w:jc w:val="center"/>
        </w:trPr>
        <w:tc>
          <w:tcPr>
            <w:tcW w:w="1894" w:type="dxa"/>
            <w:shd w:val="clear" w:color="auto" w:fill="FFFFFF"/>
          </w:tcPr>
          <w:p w14:paraId="50CA31AB" w14:textId="77777777" w:rsidR="00533043" w:rsidRPr="005A3EA5" w:rsidRDefault="00533043" w:rsidP="0088639A">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88639A">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88639A">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788" w:name="_Toc130544940"/>
      <w:r w:rsidRPr="005A3EA5">
        <w:rPr>
          <w:lang w:eastAsia="zh-CN"/>
        </w:rPr>
        <w:lastRenderedPageBreak/>
        <w:t>8</w:t>
      </w:r>
      <w:r w:rsidRPr="005A3EA5">
        <w:tab/>
        <w:t>PCF addressing</w:t>
      </w:r>
      <w:bookmarkEnd w:id="778"/>
      <w:bookmarkEnd w:id="779"/>
      <w:bookmarkEnd w:id="780"/>
      <w:bookmarkEnd w:id="781"/>
      <w:bookmarkEnd w:id="782"/>
      <w:bookmarkEnd w:id="783"/>
      <w:bookmarkEnd w:id="788"/>
    </w:p>
    <w:p w14:paraId="31554159" w14:textId="77777777" w:rsidR="004428CF" w:rsidRPr="005A3EA5" w:rsidRDefault="004428CF">
      <w:pPr>
        <w:pStyle w:val="Heading2"/>
        <w:rPr>
          <w:lang w:eastAsia="zh-CN"/>
        </w:rPr>
      </w:pPr>
      <w:bookmarkStart w:id="789" w:name="_Toc28005519"/>
      <w:bookmarkStart w:id="790" w:name="_Toc36038191"/>
      <w:bookmarkStart w:id="791" w:name="_Toc45133388"/>
      <w:bookmarkStart w:id="792" w:name="_Toc51762218"/>
      <w:bookmarkStart w:id="793" w:name="_Toc59016623"/>
      <w:bookmarkStart w:id="794" w:name="_Toc68167593"/>
      <w:bookmarkStart w:id="795" w:name="_Toc130544941"/>
      <w:r w:rsidRPr="005A3EA5">
        <w:rPr>
          <w:lang w:eastAsia="zh-CN"/>
        </w:rPr>
        <w:t>8.1</w:t>
      </w:r>
      <w:r w:rsidRPr="005A3EA5">
        <w:rPr>
          <w:lang w:eastAsia="ja-JP"/>
        </w:rPr>
        <w:tab/>
      </w:r>
      <w:r w:rsidRPr="005A3EA5">
        <w:t>General</w:t>
      </w:r>
      <w:bookmarkEnd w:id="789"/>
      <w:bookmarkEnd w:id="790"/>
      <w:bookmarkEnd w:id="791"/>
      <w:bookmarkEnd w:id="792"/>
      <w:bookmarkEnd w:id="793"/>
      <w:bookmarkEnd w:id="794"/>
      <w:bookmarkEnd w:id="795"/>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96" w:name="_Toc28005520"/>
      <w:bookmarkStart w:id="797" w:name="_Toc36038192"/>
      <w:bookmarkStart w:id="798" w:name="_Toc45133389"/>
      <w:bookmarkStart w:id="799" w:name="_Toc51762219"/>
      <w:bookmarkStart w:id="800" w:name="_Toc59016624"/>
      <w:bookmarkStart w:id="801" w:name="_Toc68167594"/>
      <w:bookmarkStart w:id="802" w:name="_Toc130544942"/>
      <w:r w:rsidRPr="005A3EA5">
        <w:rPr>
          <w:lang w:eastAsia="zh-CN"/>
        </w:rPr>
        <w:t>8.2</w:t>
      </w:r>
      <w:r w:rsidRPr="005A3EA5">
        <w:rPr>
          <w:lang w:eastAsia="ja-JP"/>
        </w:rPr>
        <w:tab/>
      </w:r>
      <w:r w:rsidRPr="005A3EA5">
        <w:rPr>
          <w:lang w:eastAsia="zh-CN"/>
        </w:rPr>
        <w:t>PCF discovery and selection by the AMF</w:t>
      </w:r>
      <w:bookmarkEnd w:id="796"/>
      <w:bookmarkEnd w:id="797"/>
      <w:bookmarkEnd w:id="798"/>
      <w:bookmarkEnd w:id="799"/>
      <w:bookmarkEnd w:id="800"/>
      <w:bookmarkEnd w:id="801"/>
      <w:bookmarkEnd w:id="802"/>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lastRenderedPageBreak/>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w:t>
      </w:r>
      <w:r w:rsidRPr="005A3EA5">
        <w:lastRenderedPageBreak/>
        <w:t xml:space="preserve">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803" w:name="_Toc28005521"/>
      <w:bookmarkStart w:id="804" w:name="_Toc36038193"/>
      <w:bookmarkStart w:id="805" w:name="_Toc45133390"/>
      <w:bookmarkStart w:id="806" w:name="_Toc51762220"/>
      <w:bookmarkStart w:id="807" w:name="_Toc59016625"/>
      <w:bookmarkStart w:id="808" w:name="_Toc68167595"/>
      <w:bookmarkStart w:id="809" w:name="_Toc130544943"/>
      <w:r w:rsidRPr="005A3EA5">
        <w:rPr>
          <w:lang w:eastAsia="zh-CN"/>
        </w:rPr>
        <w:t>8.3</w:t>
      </w:r>
      <w:r w:rsidRPr="005A3EA5">
        <w:rPr>
          <w:lang w:eastAsia="ja-JP"/>
        </w:rPr>
        <w:tab/>
      </w:r>
      <w:r w:rsidRPr="005A3EA5">
        <w:rPr>
          <w:lang w:eastAsia="zh-CN"/>
        </w:rPr>
        <w:t>PCF discovery and selection by the SMF</w:t>
      </w:r>
      <w:bookmarkEnd w:id="803"/>
      <w:bookmarkEnd w:id="804"/>
      <w:bookmarkEnd w:id="805"/>
      <w:bookmarkEnd w:id="806"/>
      <w:bookmarkEnd w:id="807"/>
      <w:bookmarkEnd w:id="808"/>
      <w:bookmarkEnd w:id="809"/>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10"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10"/>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lastRenderedPageBreak/>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11" w:name="_Toc28005522"/>
      <w:bookmarkStart w:id="812" w:name="_Toc36038194"/>
      <w:bookmarkStart w:id="813" w:name="_Toc45133391"/>
      <w:bookmarkStart w:id="814" w:name="_Toc51762221"/>
      <w:bookmarkStart w:id="815" w:name="_Toc59016626"/>
      <w:bookmarkStart w:id="816" w:name="_Toc68167596"/>
      <w:bookmarkStart w:id="817" w:name="_Toc130544944"/>
      <w:r w:rsidRPr="005A3EA5">
        <w:rPr>
          <w:lang w:eastAsia="zh-CN"/>
        </w:rPr>
        <w:t>8.4</w:t>
      </w:r>
      <w:r w:rsidRPr="005A3EA5">
        <w:rPr>
          <w:lang w:eastAsia="ja-JP"/>
        </w:rPr>
        <w:tab/>
      </w:r>
      <w:r w:rsidRPr="005A3EA5">
        <w:rPr>
          <w:lang w:eastAsia="zh-CN"/>
        </w:rPr>
        <w:t>PCF discovery and selection by the AF</w:t>
      </w:r>
      <w:bookmarkEnd w:id="811"/>
      <w:bookmarkEnd w:id="812"/>
      <w:bookmarkEnd w:id="813"/>
      <w:bookmarkEnd w:id="814"/>
      <w:bookmarkEnd w:id="815"/>
      <w:bookmarkEnd w:id="816"/>
      <w:bookmarkEnd w:id="817"/>
    </w:p>
    <w:p w14:paraId="5AB47ADE" w14:textId="77777777" w:rsidR="004428CF" w:rsidRPr="005A3EA5" w:rsidRDefault="004428CF">
      <w:pPr>
        <w:pStyle w:val="Heading3"/>
        <w:rPr>
          <w:lang w:eastAsia="zh-CN"/>
        </w:rPr>
      </w:pPr>
      <w:bookmarkStart w:id="818" w:name="_Toc28005523"/>
      <w:bookmarkStart w:id="819" w:name="_Toc36038195"/>
      <w:bookmarkStart w:id="820" w:name="_Toc45133392"/>
      <w:bookmarkStart w:id="821" w:name="_Toc51762222"/>
      <w:bookmarkStart w:id="822" w:name="_Toc59016627"/>
      <w:bookmarkStart w:id="823" w:name="_Toc68167597"/>
      <w:bookmarkStart w:id="824" w:name="_Toc130544945"/>
      <w:r w:rsidRPr="005A3EA5">
        <w:rPr>
          <w:lang w:eastAsia="zh-CN"/>
        </w:rPr>
        <w:t>8.4.1</w:t>
      </w:r>
      <w:r w:rsidRPr="005A3EA5">
        <w:rPr>
          <w:lang w:eastAsia="zh-CN"/>
        </w:rPr>
        <w:tab/>
        <w:t>General</w:t>
      </w:r>
      <w:bookmarkEnd w:id="818"/>
      <w:bookmarkEnd w:id="819"/>
      <w:bookmarkEnd w:id="820"/>
      <w:bookmarkEnd w:id="821"/>
      <w:bookmarkEnd w:id="822"/>
      <w:bookmarkEnd w:id="823"/>
      <w:bookmarkEnd w:id="824"/>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25" w:name="_Toc28005524"/>
      <w:bookmarkStart w:id="826" w:name="_Toc36038196"/>
      <w:bookmarkStart w:id="827" w:name="_Toc45133393"/>
      <w:bookmarkStart w:id="828" w:name="_Toc51762223"/>
      <w:bookmarkStart w:id="829" w:name="_Toc59016628"/>
      <w:bookmarkStart w:id="830" w:name="_Toc68167598"/>
      <w:bookmarkStart w:id="831" w:name="_Toc130544946"/>
      <w:r w:rsidRPr="005A3EA5">
        <w:rPr>
          <w:lang w:eastAsia="zh-CN"/>
        </w:rPr>
        <w:t>8.4.2</w:t>
      </w:r>
      <w:r w:rsidRPr="005A3EA5">
        <w:rPr>
          <w:lang w:eastAsia="ja-JP"/>
        </w:rPr>
        <w:tab/>
      </w:r>
      <w:r w:rsidRPr="005A3EA5">
        <w:rPr>
          <w:lang w:eastAsia="zh-CN"/>
        </w:rPr>
        <w:t>Binding Support Function (BSF)</w:t>
      </w:r>
      <w:bookmarkEnd w:id="825"/>
      <w:bookmarkEnd w:id="826"/>
      <w:bookmarkEnd w:id="827"/>
      <w:bookmarkEnd w:id="828"/>
      <w:bookmarkEnd w:id="829"/>
      <w:bookmarkEnd w:id="830"/>
      <w:bookmarkEnd w:id="831"/>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lastRenderedPageBreak/>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3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3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33" w:name="_Toc130544947"/>
      <w:bookmarkStart w:id="834" w:name="_Toc28005525"/>
      <w:bookmarkStart w:id="835" w:name="_Toc36038197"/>
      <w:bookmarkStart w:id="836" w:name="_Toc45133394"/>
      <w:bookmarkStart w:id="837" w:name="_Toc51762224"/>
      <w:bookmarkStart w:id="838" w:name="_Toc59016629"/>
      <w:bookmarkStart w:id="839" w:name="_Toc68167599"/>
      <w:r w:rsidRPr="005A3EA5">
        <w:rPr>
          <w:lang w:eastAsia="zh-CN"/>
        </w:rPr>
        <w:t>8.4.3</w:t>
      </w:r>
      <w:r w:rsidRPr="005A3EA5">
        <w:rPr>
          <w:lang w:eastAsia="zh-CN"/>
        </w:rPr>
        <w:tab/>
      </w:r>
      <w:r w:rsidR="003532E4" w:rsidRPr="005A3EA5">
        <w:rPr>
          <w:lang w:eastAsia="zh-CN"/>
        </w:rPr>
        <w:t>Void</w:t>
      </w:r>
      <w:bookmarkEnd w:id="833"/>
    </w:p>
    <w:p w14:paraId="379B7B2B" w14:textId="3C34B465" w:rsidR="003532E4" w:rsidRPr="005A3EA5" w:rsidRDefault="003532E4" w:rsidP="003532E4">
      <w:pPr>
        <w:pStyle w:val="Heading2"/>
        <w:rPr>
          <w:lang w:eastAsia="zh-CN"/>
        </w:rPr>
      </w:pPr>
      <w:bookmarkStart w:id="840" w:name="_Toc130544948"/>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40"/>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lastRenderedPageBreak/>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41" w:name="_Toc130544949"/>
      <w:r w:rsidRPr="005A3EA5">
        <w:t>8.5</w:t>
      </w:r>
      <w:r w:rsidRPr="005A3EA5">
        <w:tab/>
        <w:t>BSF procedures</w:t>
      </w:r>
      <w:bookmarkEnd w:id="834"/>
      <w:bookmarkEnd w:id="835"/>
      <w:bookmarkEnd w:id="836"/>
      <w:bookmarkEnd w:id="837"/>
      <w:bookmarkEnd w:id="838"/>
      <w:bookmarkEnd w:id="839"/>
      <w:bookmarkEnd w:id="841"/>
    </w:p>
    <w:p w14:paraId="6DE371E5" w14:textId="77777777" w:rsidR="004428CF" w:rsidRPr="005A3EA5" w:rsidRDefault="004428CF">
      <w:pPr>
        <w:pStyle w:val="Heading3"/>
        <w:rPr>
          <w:lang w:eastAsia="zh-CN"/>
        </w:rPr>
      </w:pPr>
      <w:bookmarkStart w:id="842" w:name="_Toc28005526"/>
      <w:bookmarkStart w:id="843" w:name="_Toc36038198"/>
      <w:bookmarkStart w:id="844" w:name="_Toc45133395"/>
      <w:bookmarkStart w:id="845" w:name="_Toc51762225"/>
      <w:bookmarkStart w:id="846" w:name="_Toc59016630"/>
      <w:bookmarkStart w:id="847" w:name="_Toc68167600"/>
      <w:bookmarkStart w:id="848" w:name="_Toc130544950"/>
      <w:r w:rsidRPr="005A3EA5">
        <w:rPr>
          <w:lang w:eastAsia="zh-CN"/>
        </w:rPr>
        <w:t>8.5.1</w:t>
      </w:r>
      <w:r w:rsidRPr="005A3EA5">
        <w:rPr>
          <w:lang w:eastAsia="zh-CN"/>
        </w:rPr>
        <w:tab/>
        <w:t>General</w:t>
      </w:r>
      <w:bookmarkEnd w:id="842"/>
      <w:bookmarkEnd w:id="843"/>
      <w:bookmarkEnd w:id="844"/>
      <w:bookmarkEnd w:id="845"/>
      <w:bookmarkEnd w:id="846"/>
      <w:bookmarkEnd w:id="847"/>
      <w:bookmarkEnd w:id="848"/>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49" w:name="_Toc28005527"/>
      <w:bookmarkStart w:id="850" w:name="_Toc36038199"/>
      <w:bookmarkStart w:id="851" w:name="_Toc45133396"/>
      <w:bookmarkStart w:id="852" w:name="_Toc51762226"/>
      <w:bookmarkStart w:id="853" w:name="_Toc59016631"/>
      <w:bookmarkStart w:id="854" w:name="_Toc68167601"/>
      <w:bookmarkStart w:id="855" w:name="_Toc130544951"/>
      <w:r w:rsidRPr="005A3EA5">
        <w:t>8.5.2</w:t>
      </w:r>
      <w:r w:rsidRPr="005A3EA5">
        <w:tab/>
      </w:r>
      <w:r w:rsidRPr="005A3EA5">
        <w:rPr>
          <w:lang w:eastAsia="zh-CN"/>
        </w:rPr>
        <w:t>Binding information Creation</w:t>
      </w:r>
      <w:bookmarkEnd w:id="849"/>
      <w:bookmarkEnd w:id="850"/>
      <w:bookmarkEnd w:id="851"/>
      <w:bookmarkEnd w:id="852"/>
      <w:bookmarkEnd w:id="853"/>
      <w:bookmarkEnd w:id="854"/>
      <w:bookmarkEnd w:id="855"/>
    </w:p>
    <w:bookmarkStart w:id="856" w:name="_MON_1600242509"/>
    <w:bookmarkEnd w:id="856"/>
    <w:p w14:paraId="05D6C9B4" w14:textId="77777777" w:rsidR="004428CF" w:rsidRPr="001F31A0" w:rsidRDefault="004428CF">
      <w:pPr>
        <w:pStyle w:val="TH"/>
        <w:rPr>
          <w:lang w:eastAsia="ja-JP"/>
        </w:rPr>
      </w:pPr>
      <w:r w:rsidRPr="00053C72">
        <w:rPr>
          <w:lang w:eastAsia="ja-JP"/>
        </w:rPr>
        <w:object w:dxaOrig="9923" w:dyaOrig="2549" w14:anchorId="23F875E8">
          <v:shape id="_x0000_i1088" type="#_x0000_t75" style="width:414pt;height:108pt" o:ole="">
            <v:imagedata r:id="rId136" o:title=""/>
          </v:shape>
          <o:OLEObject Type="Embed" ProgID="Word.Picture.8" ShapeID="_x0000_i1088" DrawAspect="Content" ObjectID="_1741172854" r:id="rId137"/>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57" w:name="_Toc28005528"/>
      <w:bookmarkStart w:id="858" w:name="_Toc36038200"/>
      <w:bookmarkStart w:id="859" w:name="_Toc45133397"/>
      <w:bookmarkStart w:id="860" w:name="_Toc51762227"/>
      <w:bookmarkStart w:id="861" w:name="_Toc59016632"/>
      <w:bookmarkStart w:id="862" w:name="_Toc68167602"/>
      <w:bookmarkStart w:id="863" w:name="_Toc130544952"/>
      <w:r w:rsidRPr="005A3EA5">
        <w:rPr>
          <w:lang w:eastAsia="zh-CN"/>
        </w:rPr>
        <w:lastRenderedPageBreak/>
        <w:t>8.5.3</w:t>
      </w:r>
      <w:r w:rsidRPr="005A3EA5">
        <w:rPr>
          <w:lang w:eastAsia="zh-CN"/>
        </w:rPr>
        <w:tab/>
        <w:t>Binding information Deletion</w:t>
      </w:r>
      <w:bookmarkEnd w:id="857"/>
      <w:bookmarkEnd w:id="858"/>
      <w:bookmarkEnd w:id="859"/>
      <w:bookmarkEnd w:id="860"/>
      <w:bookmarkEnd w:id="861"/>
      <w:bookmarkEnd w:id="862"/>
      <w:bookmarkEnd w:id="863"/>
    </w:p>
    <w:bookmarkStart w:id="864" w:name="_MON_1600242727"/>
    <w:bookmarkEnd w:id="864"/>
    <w:p w14:paraId="2C43A1A2" w14:textId="77777777" w:rsidR="004428CF" w:rsidRPr="001F31A0" w:rsidRDefault="004428CF">
      <w:pPr>
        <w:pStyle w:val="TH"/>
        <w:rPr>
          <w:lang w:eastAsia="ja-JP"/>
        </w:rPr>
      </w:pPr>
      <w:r w:rsidRPr="00053C72">
        <w:rPr>
          <w:lang w:eastAsia="ja-JP"/>
        </w:rPr>
        <w:object w:dxaOrig="9923" w:dyaOrig="2549" w14:anchorId="0DCFFE3B">
          <v:shape id="_x0000_i1089" type="#_x0000_t75" style="width:414pt;height:108pt" o:ole="">
            <v:imagedata r:id="rId138" o:title=""/>
          </v:shape>
          <o:OLEObject Type="Embed" ProgID="Word.Picture.8" ShapeID="_x0000_i1089" DrawAspect="Content" ObjectID="_1741172855" r:id="rId139"/>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65" w:name="_Toc28005529"/>
      <w:bookmarkStart w:id="866" w:name="_Toc36038201"/>
      <w:bookmarkStart w:id="867" w:name="_Toc45133398"/>
      <w:bookmarkStart w:id="868" w:name="_Toc51762228"/>
      <w:bookmarkStart w:id="869" w:name="_Toc59016633"/>
      <w:bookmarkStart w:id="870" w:name="_Toc68167603"/>
      <w:bookmarkStart w:id="871" w:name="_Toc130544953"/>
      <w:r w:rsidRPr="005A3EA5">
        <w:t>8.5.4</w:t>
      </w:r>
      <w:r w:rsidRPr="005A3EA5">
        <w:tab/>
        <w:t>Binding information Retrieval</w:t>
      </w:r>
      <w:bookmarkEnd w:id="865"/>
      <w:bookmarkEnd w:id="866"/>
      <w:bookmarkEnd w:id="867"/>
      <w:bookmarkEnd w:id="868"/>
      <w:bookmarkEnd w:id="869"/>
      <w:bookmarkEnd w:id="870"/>
      <w:bookmarkEnd w:id="871"/>
    </w:p>
    <w:bookmarkStart w:id="872" w:name="_MON_1600242766"/>
    <w:bookmarkEnd w:id="872"/>
    <w:p w14:paraId="494005A3" w14:textId="77777777" w:rsidR="004428CF" w:rsidRPr="001F31A0" w:rsidRDefault="004428CF">
      <w:pPr>
        <w:pStyle w:val="TH"/>
      </w:pPr>
      <w:r w:rsidRPr="00053C72">
        <w:rPr>
          <w:lang w:eastAsia="ja-JP"/>
        </w:rPr>
        <w:object w:dxaOrig="9923" w:dyaOrig="2549" w14:anchorId="7F58D2B4">
          <v:shape id="_x0000_i1090" type="#_x0000_t75" style="width:414pt;height:108pt" o:ole="">
            <v:imagedata r:id="rId140" o:title=""/>
          </v:shape>
          <o:OLEObject Type="Embed" ProgID="Word.Picture.8" ShapeID="_x0000_i1090" DrawAspect="Content" ObjectID="_1741172856" r:id="rId141"/>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73"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73"/>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74" w:name="_Toc28005530"/>
      <w:bookmarkStart w:id="875" w:name="_Toc36038202"/>
      <w:bookmarkStart w:id="876" w:name="_Toc45133399"/>
      <w:bookmarkStart w:id="877" w:name="_Toc51762229"/>
      <w:bookmarkStart w:id="878" w:name="_Toc59016634"/>
      <w:bookmarkStart w:id="879" w:name="_Toc68167604"/>
      <w:bookmarkStart w:id="880" w:name="_Toc130544954"/>
      <w:r w:rsidRPr="005A3EA5">
        <w:lastRenderedPageBreak/>
        <w:t>8.5.5</w:t>
      </w:r>
      <w:r w:rsidRPr="005A3EA5">
        <w:tab/>
        <w:t>Proxy BSF</w:t>
      </w:r>
      <w:bookmarkEnd w:id="874"/>
      <w:bookmarkEnd w:id="875"/>
      <w:bookmarkEnd w:id="876"/>
      <w:bookmarkEnd w:id="877"/>
      <w:bookmarkEnd w:id="878"/>
      <w:bookmarkEnd w:id="879"/>
      <w:bookmarkEnd w:id="880"/>
    </w:p>
    <w:p w14:paraId="67A2D1EF" w14:textId="77777777" w:rsidR="004428CF" w:rsidRPr="005A3EA5" w:rsidRDefault="004428CF">
      <w:pPr>
        <w:pStyle w:val="Heading4"/>
      </w:pPr>
      <w:bookmarkStart w:id="881" w:name="_Toc28005531"/>
      <w:bookmarkStart w:id="882" w:name="_Toc36038203"/>
      <w:bookmarkStart w:id="883" w:name="_Toc45133400"/>
      <w:bookmarkStart w:id="884" w:name="_Toc51762230"/>
      <w:bookmarkStart w:id="885" w:name="_Toc59016635"/>
      <w:bookmarkStart w:id="886" w:name="_Toc68167605"/>
      <w:bookmarkStart w:id="887" w:name="_Toc130544955"/>
      <w:r w:rsidRPr="005A3EA5">
        <w:t>8.5.5.1</w:t>
      </w:r>
      <w:r w:rsidRPr="005A3EA5">
        <w:tab/>
        <w:t>General</w:t>
      </w:r>
      <w:bookmarkEnd w:id="881"/>
      <w:bookmarkEnd w:id="882"/>
      <w:bookmarkEnd w:id="883"/>
      <w:bookmarkEnd w:id="884"/>
      <w:bookmarkEnd w:id="885"/>
      <w:bookmarkEnd w:id="886"/>
      <w:bookmarkEnd w:id="887"/>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88" w:name="_Toc28005532"/>
      <w:bookmarkStart w:id="889" w:name="_Toc36038204"/>
      <w:bookmarkStart w:id="890" w:name="_Toc45133401"/>
      <w:bookmarkStart w:id="891" w:name="_Toc51762231"/>
      <w:bookmarkStart w:id="892" w:name="_Toc59016636"/>
      <w:bookmarkStart w:id="893" w:name="_Toc68167606"/>
      <w:bookmarkStart w:id="894" w:name="_Toc130544956"/>
      <w:r w:rsidRPr="005A3EA5">
        <w:t>8.5.5.2</w:t>
      </w:r>
      <w:r w:rsidRPr="005A3EA5">
        <w:tab/>
        <w:t>Rx Session Establishment</w:t>
      </w:r>
      <w:bookmarkEnd w:id="888"/>
      <w:bookmarkEnd w:id="889"/>
      <w:bookmarkEnd w:id="890"/>
      <w:bookmarkEnd w:id="891"/>
      <w:bookmarkEnd w:id="892"/>
      <w:bookmarkEnd w:id="893"/>
      <w:bookmarkEnd w:id="894"/>
    </w:p>
    <w:bookmarkStart w:id="895" w:name="_MON_1591641977"/>
    <w:bookmarkEnd w:id="895"/>
    <w:p w14:paraId="62D066B6" w14:textId="77777777" w:rsidR="004428CF" w:rsidRPr="001F31A0" w:rsidRDefault="004428CF">
      <w:pPr>
        <w:pStyle w:val="TH"/>
        <w:rPr>
          <w:lang w:eastAsia="ja-JP"/>
        </w:rPr>
      </w:pPr>
      <w:r w:rsidRPr="00053C72">
        <w:rPr>
          <w:lang w:eastAsia="ja-JP"/>
        </w:rPr>
        <w:object w:dxaOrig="9923" w:dyaOrig="4250" w14:anchorId="0D984937">
          <v:shape id="_x0000_i1091" type="#_x0000_t75" style="width:414pt;height:177.75pt" o:ole="">
            <v:imagedata r:id="rId142" o:title=""/>
          </v:shape>
          <o:OLEObject Type="Embed" ProgID="Word.Picture.8" ShapeID="_x0000_i1091" DrawAspect="Content" ObjectID="_1741172857" r:id="rId143"/>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96" w:name="_Toc28005533"/>
      <w:bookmarkStart w:id="897" w:name="_Toc36038205"/>
      <w:bookmarkStart w:id="898" w:name="_Toc45133402"/>
      <w:bookmarkStart w:id="899" w:name="_Toc51762232"/>
      <w:bookmarkStart w:id="900" w:name="_Toc59016637"/>
      <w:bookmarkStart w:id="901" w:name="_Toc68167607"/>
      <w:bookmarkStart w:id="902" w:name="_Toc130544957"/>
      <w:r w:rsidRPr="005A3EA5">
        <w:t>8.5.5.3</w:t>
      </w:r>
      <w:r w:rsidRPr="005A3EA5">
        <w:tab/>
        <w:t>Rx Session Modification</w:t>
      </w:r>
      <w:bookmarkEnd w:id="896"/>
      <w:bookmarkEnd w:id="897"/>
      <w:bookmarkEnd w:id="898"/>
      <w:bookmarkEnd w:id="899"/>
      <w:bookmarkEnd w:id="900"/>
      <w:bookmarkEnd w:id="901"/>
      <w:bookmarkEnd w:id="902"/>
    </w:p>
    <w:p w14:paraId="69BD6138" w14:textId="77777777" w:rsidR="004428CF" w:rsidRPr="005A3EA5" w:rsidRDefault="004428CF">
      <w:pPr>
        <w:pStyle w:val="Heading5"/>
      </w:pPr>
      <w:bookmarkStart w:id="903" w:name="_Toc28005534"/>
      <w:bookmarkStart w:id="904" w:name="_Toc36038206"/>
      <w:bookmarkStart w:id="905" w:name="_Toc45133403"/>
      <w:bookmarkStart w:id="906" w:name="_Toc51762233"/>
      <w:bookmarkStart w:id="907" w:name="_Toc59016638"/>
      <w:bookmarkStart w:id="908" w:name="_Toc68167608"/>
      <w:bookmarkStart w:id="909" w:name="_Toc130544958"/>
      <w:r w:rsidRPr="005A3EA5">
        <w:t>8.5.5.3.1</w:t>
      </w:r>
      <w:r w:rsidRPr="005A3EA5">
        <w:tab/>
        <w:t>AF-initiated</w:t>
      </w:r>
      <w:bookmarkEnd w:id="903"/>
      <w:bookmarkEnd w:id="904"/>
      <w:bookmarkEnd w:id="905"/>
      <w:bookmarkEnd w:id="906"/>
      <w:bookmarkEnd w:id="907"/>
      <w:bookmarkEnd w:id="908"/>
      <w:bookmarkEnd w:id="909"/>
    </w:p>
    <w:bookmarkStart w:id="910" w:name="_MON_1591642884"/>
    <w:bookmarkEnd w:id="910"/>
    <w:p w14:paraId="2147A1B3" w14:textId="77777777" w:rsidR="004428CF" w:rsidRPr="001F31A0" w:rsidRDefault="004428CF">
      <w:pPr>
        <w:pStyle w:val="TH"/>
        <w:rPr>
          <w:lang w:eastAsia="ja-JP"/>
        </w:rPr>
      </w:pPr>
      <w:r w:rsidRPr="00053C72">
        <w:rPr>
          <w:lang w:eastAsia="ja-JP"/>
        </w:rPr>
        <w:object w:dxaOrig="9923" w:dyaOrig="3400" w14:anchorId="263D8658">
          <v:shape id="_x0000_i1092" type="#_x0000_t75" style="width:414pt;height:141.75pt" o:ole="">
            <v:imagedata r:id="rId144" o:title=""/>
          </v:shape>
          <o:OLEObject Type="Embed" ProgID="Word.Picture.8" ShapeID="_x0000_i1092" DrawAspect="Content" ObjectID="_1741172858" r:id="rId145"/>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lastRenderedPageBreak/>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11" w:name="_Toc28005535"/>
      <w:bookmarkStart w:id="912" w:name="_Toc36038207"/>
      <w:bookmarkStart w:id="913" w:name="_Toc45133404"/>
      <w:bookmarkStart w:id="914" w:name="_Toc51762234"/>
      <w:bookmarkStart w:id="915" w:name="_Toc59016639"/>
      <w:bookmarkStart w:id="916" w:name="_Toc68167609"/>
      <w:bookmarkStart w:id="917" w:name="_Toc130544959"/>
      <w:r w:rsidRPr="005A3EA5">
        <w:t>8.5.5.3.2</w:t>
      </w:r>
      <w:r w:rsidRPr="005A3EA5">
        <w:tab/>
        <w:t>PCF-initiated</w:t>
      </w:r>
      <w:bookmarkEnd w:id="911"/>
      <w:bookmarkEnd w:id="912"/>
      <w:bookmarkEnd w:id="913"/>
      <w:bookmarkEnd w:id="914"/>
      <w:bookmarkEnd w:id="915"/>
      <w:bookmarkEnd w:id="916"/>
      <w:bookmarkEnd w:id="917"/>
    </w:p>
    <w:bookmarkStart w:id="918" w:name="_MON_1591643903"/>
    <w:bookmarkEnd w:id="918"/>
    <w:p w14:paraId="7E629C23" w14:textId="77777777" w:rsidR="004428CF" w:rsidRPr="001F31A0" w:rsidRDefault="004428CF">
      <w:pPr>
        <w:pStyle w:val="TH"/>
        <w:rPr>
          <w:lang w:eastAsia="ja-JP"/>
        </w:rPr>
      </w:pPr>
      <w:r w:rsidRPr="00053C72">
        <w:rPr>
          <w:lang w:eastAsia="ja-JP"/>
        </w:rPr>
        <w:object w:dxaOrig="9923" w:dyaOrig="3399" w14:anchorId="21579CC3">
          <v:shape id="_x0000_i1093" type="#_x0000_t75" style="width:414pt;height:141.75pt" o:ole="">
            <v:imagedata r:id="rId146" o:title=""/>
          </v:shape>
          <o:OLEObject Type="Embed" ProgID="Word.Picture.8" ShapeID="_x0000_i1093" DrawAspect="Content" ObjectID="_1741172859" r:id="rId147"/>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19" w:name="_Toc28005536"/>
      <w:bookmarkStart w:id="920" w:name="_Toc36038208"/>
      <w:bookmarkStart w:id="921" w:name="_Toc45133405"/>
      <w:bookmarkStart w:id="922" w:name="_Toc51762235"/>
      <w:bookmarkStart w:id="923" w:name="_Toc59016640"/>
      <w:bookmarkStart w:id="924" w:name="_Toc68167610"/>
      <w:bookmarkStart w:id="925" w:name="_Toc130544960"/>
      <w:r w:rsidRPr="005A3EA5">
        <w:t>8.5.5.4</w:t>
      </w:r>
      <w:r w:rsidRPr="005A3EA5">
        <w:tab/>
        <w:t>Rx Session Termination</w:t>
      </w:r>
      <w:bookmarkEnd w:id="919"/>
      <w:bookmarkEnd w:id="920"/>
      <w:bookmarkEnd w:id="921"/>
      <w:bookmarkEnd w:id="922"/>
      <w:bookmarkEnd w:id="923"/>
      <w:bookmarkEnd w:id="924"/>
      <w:bookmarkEnd w:id="925"/>
    </w:p>
    <w:p w14:paraId="5E6346AB" w14:textId="77777777" w:rsidR="004428CF" w:rsidRPr="005A3EA5" w:rsidRDefault="004428CF">
      <w:pPr>
        <w:pStyle w:val="Heading5"/>
      </w:pPr>
      <w:bookmarkStart w:id="926" w:name="_Toc28005537"/>
      <w:bookmarkStart w:id="927" w:name="_Toc36038209"/>
      <w:bookmarkStart w:id="928" w:name="_Toc45133406"/>
      <w:bookmarkStart w:id="929" w:name="_Toc51762236"/>
      <w:bookmarkStart w:id="930" w:name="_Toc59016641"/>
      <w:bookmarkStart w:id="931" w:name="_Toc68167611"/>
      <w:bookmarkStart w:id="932" w:name="_Toc130544961"/>
      <w:r w:rsidRPr="005A3EA5">
        <w:t>8.5.5.4.1</w:t>
      </w:r>
      <w:r w:rsidRPr="005A3EA5">
        <w:tab/>
        <w:t>AF-initiated</w:t>
      </w:r>
      <w:bookmarkEnd w:id="926"/>
      <w:bookmarkEnd w:id="927"/>
      <w:bookmarkEnd w:id="928"/>
      <w:bookmarkEnd w:id="929"/>
      <w:bookmarkEnd w:id="930"/>
      <w:bookmarkEnd w:id="931"/>
      <w:bookmarkEnd w:id="932"/>
    </w:p>
    <w:bookmarkStart w:id="933" w:name="_MON_1591643094"/>
    <w:bookmarkEnd w:id="933"/>
    <w:p w14:paraId="219AE6C3" w14:textId="77777777" w:rsidR="004428CF" w:rsidRPr="001F31A0" w:rsidRDefault="004428CF">
      <w:pPr>
        <w:pStyle w:val="TH"/>
        <w:rPr>
          <w:lang w:eastAsia="ja-JP"/>
        </w:rPr>
      </w:pPr>
      <w:r w:rsidRPr="00053C72">
        <w:rPr>
          <w:lang w:eastAsia="ja-JP"/>
        </w:rPr>
        <w:object w:dxaOrig="9923" w:dyaOrig="3399" w14:anchorId="3925A08F">
          <v:shape id="_x0000_i1094" type="#_x0000_t75" style="width:414pt;height:141.75pt" o:ole="">
            <v:imagedata r:id="rId148" o:title=""/>
          </v:shape>
          <o:OLEObject Type="Embed" ProgID="Word.Picture.8" ShapeID="_x0000_i1094" DrawAspect="Content" ObjectID="_1741172860" r:id="rId149"/>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34" w:name="_Toc28005538"/>
      <w:bookmarkStart w:id="935" w:name="_Toc36038210"/>
      <w:bookmarkStart w:id="936" w:name="_Toc45133407"/>
      <w:bookmarkStart w:id="937" w:name="_Toc51762237"/>
      <w:bookmarkStart w:id="938" w:name="_Toc59016642"/>
      <w:bookmarkStart w:id="939" w:name="_Toc68167612"/>
      <w:bookmarkStart w:id="940" w:name="_Toc130544962"/>
      <w:r w:rsidRPr="005A3EA5">
        <w:t>8.5.5.4.2</w:t>
      </w:r>
      <w:r w:rsidRPr="005A3EA5">
        <w:tab/>
        <w:t>PCF-initiated</w:t>
      </w:r>
      <w:bookmarkEnd w:id="934"/>
      <w:bookmarkEnd w:id="935"/>
      <w:bookmarkEnd w:id="936"/>
      <w:bookmarkEnd w:id="937"/>
      <w:bookmarkEnd w:id="938"/>
      <w:bookmarkEnd w:id="939"/>
      <w:bookmarkEnd w:id="940"/>
    </w:p>
    <w:bookmarkStart w:id="941" w:name="_MON_1591694844"/>
    <w:bookmarkEnd w:id="941"/>
    <w:p w14:paraId="193F66D2" w14:textId="77777777" w:rsidR="004428CF" w:rsidRPr="001F31A0" w:rsidRDefault="004428CF">
      <w:pPr>
        <w:pStyle w:val="TH"/>
        <w:rPr>
          <w:lang w:eastAsia="ja-JP"/>
        </w:rPr>
      </w:pPr>
      <w:r w:rsidRPr="00053C72">
        <w:rPr>
          <w:lang w:eastAsia="ja-JP"/>
        </w:rPr>
        <w:object w:dxaOrig="9923" w:dyaOrig="3258" w14:anchorId="738D5EDE">
          <v:shape id="_x0000_i1095" type="#_x0000_t75" style="width:414pt;height:135pt" o:ole="">
            <v:imagedata r:id="rId150" o:title=""/>
          </v:shape>
          <o:OLEObject Type="Embed" ProgID="Word.Picture.8" ShapeID="_x0000_i1095" DrawAspect="Content" ObjectID="_1741172861" r:id="rId151"/>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42" w:name="_Toc28005539"/>
      <w:bookmarkStart w:id="943" w:name="_Toc36038211"/>
      <w:bookmarkStart w:id="944" w:name="_Toc45133408"/>
      <w:bookmarkStart w:id="945" w:name="_Toc51762238"/>
      <w:bookmarkStart w:id="946" w:name="_Toc59016643"/>
      <w:bookmarkStart w:id="947" w:name="_Toc68167613"/>
      <w:bookmarkStart w:id="948" w:name="_Toc130544963"/>
      <w:r w:rsidRPr="005A3EA5">
        <w:t>8.5.6</w:t>
      </w:r>
      <w:r w:rsidRPr="005A3EA5">
        <w:tab/>
        <w:t>Redirect BSF</w:t>
      </w:r>
      <w:bookmarkEnd w:id="942"/>
      <w:bookmarkEnd w:id="943"/>
      <w:bookmarkEnd w:id="944"/>
      <w:bookmarkEnd w:id="945"/>
      <w:bookmarkEnd w:id="946"/>
      <w:bookmarkEnd w:id="947"/>
      <w:bookmarkEnd w:id="948"/>
    </w:p>
    <w:p w14:paraId="250F5DA9" w14:textId="77777777" w:rsidR="004428CF" w:rsidRPr="005A3EA5" w:rsidRDefault="004428CF">
      <w:pPr>
        <w:pStyle w:val="Heading4"/>
      </w:pPr>
      <w:bookmarkStart w:id="949" w:name="_Toc28005540"/>
      <w:bookmarkStart w:id="950" w:name="_Toc36038212"/>
      <w:bookmarkStart w:id="951" w:name="_Toc45133409"/>
      <w:bookmarkStart w:id="952" w:name="_Toc51762239"/>
      <w:bookmarkStart w:id="953" w:name="_Toc59016644"/>
      <w:bookmarkStart w:id="954" w:name="_Toc68167614"/>
      <w:bookmarkStart w:id="955" w:name="_Toc130544964"/>
      <w:r w:rsidRPr="005A3EA5">
        <w:t>8.5.6.1</w:t>
      </w:r>
      <w:r w:rsidRPr="005A3EA5">
        <w:tab/>
        <w:t>General</w:t>
      </w:r>
      <w:bookmarkEnd w:id="949"/>
      <w:bookmarkEnd w:id="950"/>
      <w:bookmarkEnd w:id="951"/>
      <w:bookmarkEnd w:id="952"/>
      <w:bookmarkEnd w:id="953"/>
      <w:bookmarkEnd w:id="954"/>
      <w:bookmarkEnd w:id="955"/>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56" w:name="_Toc28005541"/>
      <w:bookmarkStart w:id="957" w:name="_Toc36038213"/>
      <w:bookmarkStart w:id="958" w:name="_Toc45133410"/>
      <w:bookmarkStart w:id="959" w:name="_Toc51762240"/>
      <w:bookmarkStart w:id="960" w:name="_Toc59016645"/>
      <w:bookmarkStart w:id="961" w:name="_Toc68167615"/>
      <w:bookmarkStart w:id="962" w:name="_Toc130544965"/>
      <w:r w:rsidRPr="005A3EA5">
        <w:lastRenderedPageBreak/>
        <w:t>8.5.6.2</w:t>
      </w:r>
      <w:r w:rsidRPr="005A3EA5">
        <w:tab/>
        <w:t>Rx Session Establishment</w:t>
      </w:r>
      <w:bookmarkEnd w:id="956"/>
      <w:bookmarkEnd w:id="957"/>
      <w:bookmarkEnd w:id="958"/>
      <w:bookmarkEnd w:id="959"/>
      <w:bookmarkEnd w:id="960"/>
      <w:bookmarkEnd w:id="961"/>
      <w:bookmarkEnd w:id="962"/>
    </w:p>
    <w:bookmarkStart w:id="963" w:name="_MON_1591644907"/>
    <w:bookmarkEnd w:id="963"/>
    <w:p w14:paraId="0B982B04" w14:textId="77777777" w:rsidR="004428CF" w:rsidRPr="001F31A0" w:rsidRDefault="004428CF">
      <w:pPr>
        <w:pStyle w:val="TH"/>
        <w:rPr>
          <w:lang w:eastAsia="ja-JP"/>
        </w:rPr>
      </w:pPr>
      <w:r w:rsidRPr="00053C72">
        <w:rPr>
          <w:lang w:eastAsia="ja-JP"/>
        </w:rPr>
        <w:object w:dxaOrig="9923" w:dyaOrig="3966" w14:anchorId="117D7173">
          <v:shape id="_x0000_i1096" type="#_x0000_t75" style="width:414pt;height:165.75pt" o:ole="">
            <v:imagedata r:id="rId152" o:title=""/>
          </v:shape>
          <o:OLEObject Type="Embed" ProgID="Word.Picture.8" ShapeID="_x0000_i1096" DrawAspect="Content" ObjectID="_1741172862" r:id="rId153"/>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64" w:name="_Toc28005542"/>
      <w:bookmarkStart w:id="965" w:name="_Toc36038214"/>
      <w:bookmarkStart w:id="966" w:name="_Toc45133411"/>
      <w:bookmarkStart w:id="967" w:name="_Toc51762241"/>
      <w:bookmarkStart w:id="968" w:name="_Toc59016646"/>
      <w:bookmarkStart w:id="969" w:name="_Toc68167616"/>
      <w:bookmarkStart w:id="970" w:name="_Toc130544966"/>
      <w:r w:rsidRPr="005A3EA5">
        <w:t>8.5.7</w:t>
      </w:r>
      <w:r w:rsidRPr="005A3EA5">
        <w:tab/>
      </w:r>
      <w:r w:rsidRPr="005A3EA5">
        <w:rPr>
          <w:lang w:eastAsia="zh-CN"/>
        </w:rPr>
        <w:t>Binding information Update</w:t>
      </w:r>
      <w:bookmarkEnd w:id="964"/>
      <w:bookmarkEnd w:id="965"/>
      <w:bookmarkEnd w:id="966"/>
      <w:bookmarkEnd w:id="967"/>
      <w:bookmarkEnd w:id="968"/>
      <w:bookmarkEnd w:id="969"/>
      <w:bookmarkEnd w:id="970"/>
    </w:p>
    <w:p w14:paraId="2CAA4C88" w14:textId="77777777" w:rsidR="004428CF" w:rsidRPr="001F31A0" w:rsidRDefault="004428CF">
      <w:pPr>
        <w:pStyle w:val="TH"/>
        <w:rPr>
          <w:lang w:eastAsia="ja-JP"/>
        </w:rPr>
      </w:pPr>
      <w:r w:rsidRPr="001F31A0">
        <w:rPr>
          <w:lang w:eastAsia="ja-JP"/>
        </w:rPr>
        <w:object w:dxaOrig="9923" w:dyaOrig="2549" w14:anchorId="1475F390">
          <v:shape id="_x0000_i1097" type="#_x0000_t75" style="width:414pt;height:108pt" o:ole="">
            <v:imagedata r:id="rId154" o:title=""/>
          </v:shape>
          <o:OLEObject Type="Embed" ProgID="Word.Picture.8" ShapeID="_x0000_i1097" DrawAspect="Content" ObjectID="_1741172863" r:id="rId155"/>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71" w:name="_Toc130544967"/>
      <w:r w:rsidRPr="005A3EA5">
        <w:t>8.5.</w:t>
      </w:r>
      <w:r w:rsidR="00DF1C46" w:rsidRPr="005A3EA5">
        <w:t>8</w:t>
      </w:r>
      <w:r w:rsidRPr="005A3EA5">
        <w:tab/>
        <w:t>Binding information Subscription</w:t>
      </w:r>
      <w:bookmarkEnd w:id="971"/>
    </w:p>
    <w:p w14:paraId="44A269BA" w14:textId="77777777" w:rsidR="00E063D1" w:rsidRPr="001F31A0" w:rsidRDefault="00E063D1" w:rsidP="00E063D1">
      <w:pPr>
        <w:pStyle w:val="TH"/>
        <w:rPr>
          <w:lang w:eastAsia="ja-JP"/>
        </w:rPr>
      </w:pPr>
      <w:r w:rsidRPr="001F31A0">
        <w:object w:dxaOrig="6171" w:dyaOrig="3671" w14:anchorId="4ED13187">
          <v:shape id="_x0000_i1098" type="#_x0000_t75" style="width:242.25pt;height:145.5pt" o:ole="">
            <v:imagedata r:id="rId156" o:title=""/>
          </v:shape>
          <o:OLEObject Type="Embed" ProgID="Visio.Drawing.15" ShapeID="_x0000_i1098" DrawAspect="Content" ObjectID="_1741172864" r:id="rId157"/>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72" w:name="_Toc130544968"/>
      <w:r w:rsidRPr="005A3EA5">
        <w:t>8.5.</w:t>
      </w:r>
      <w:r w:rsidR="00FC22AA" w:rsidRPr="005A3EA5">
        <w:t>9</w:t>
      </w:r>
      <w:r w:rsidRPr="005A3EA5">
        <w:tab/>
        <w:t>Binding information Unsubscription</w:t>
      </w:r>
      <w:bookmarkEnd w:id="972"/>
    </w:p>
    <w:p w14:paraId="0A1523C4" w14:textId="77777777" w:rsidR="00863618" w:rsidRPr="001F31A0" w:rsidRDefault="00863618" w:rsidP="00863618">
      <w:pPr>
        <w:pStyle w:val="TH"/>
      </w:pPr>
      <w:r w:rsidRPr="00CE3238">
        <w:object w:dxaOrig="6171" w:dyaOrig="3671" w14:anchorId="6D206D21">
          <v:shape id="_x0000_i1099" type="#_x0000_t75" style="width:242.25pt;height:145.5pt" o:ole="">
            <v:imagedata r:id="rId158" o:title=""/>
          </v:shape>
          <o:OLEObject Type="Embed" ProgID="Visio.Drawing.15" ShapeID="_x0000_i1099" DrawAspect="Content" ObjectID="_1741172865" r:id="rId159"/>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73" w:name="_Toc130544969"/>
      <w:r w:rsidRPr="005A3EA5">
        <w:t>8.5.</w:t>
      </w:r>
      <w:r w:rsidR="00FC22AA" w:rsidRPr="005A3EA5">
        <w:t>10</w:t>
      </w:r>
      <w:r w:rsidRPr="005A3EA5">
        <w:tab/>
      </w:r>
      <w:r w:rsidRPr="005A3EA5">
        <w:rPr>
          <w:lang w:eastAsia="zh-CN"/>
        </w:rPr>
        <w:t>Binding information Notification</w:t>
      </w:r>
      <w:bookmarkEnd w:id="973"/>
    </w:p>
    <w:p w14:paraId="178ED45E" w14:textId="77777777" w:rsidR="00243D86" w:rsidRPr="001F31A0" w:rsidRDefault="00243D86" w:rsidP="00243D86">
      <w:pPr>
        <w:pStyle w:val="TH"/>
        <w:rPr>
          <w:lang w:eastAsia="ja-JP"/>
        </w:rPr>
      </w:pPr>
      <w:r w:rsidRPr="00CE3238">
        <w:object w:dxaOrig="6171" w:dyaOrig="3671" w14:anchorId="10C06DBC">
          <v:shape id="_x0000_i1100" type="#_x0000_t75" style="width:242.25pt;height:145.5pt" o:ole="">
            <v:imagedata r:id="rId160" o:title=""/>
          </v:shape>
          <o:OLEObject Type="Embed" ProgID="Visio.Drawing.15" ShapeID="_x0000_i1100" DrawAspect="Content" ObjectID="_1741172866" r:id="rId161"/>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74" w:name="_Toc130544970"/>
      <w:bookmarkStart w:id="975" w:name="_Toc28005543"/>
      <w:bookmarkStart w:id="976" w:name="_Toc36038215"/>
      <w:bookmarkStart w:id="977" w:name="_Toc45133412"/>
      <w:bookmarkStart w:id="978" w:name="_Toc51762242"/>
      <w:bookmarkStart w:id="979" w:name="_Toc59016647"/>
      <w:bookmarkStart w:id="980" w:name="_Toc68167617"/>
      <w:r>
        <w:rPr>
          <w:lang w:eastAsia="zh-CN"/>
        </w:rPr>
        <w:t>8.6</w:t>
      </w:r>
      <w:r>
        <w:rPr>
          <w:lang w:eastAsia="ja-JP"/>
        </w:rPr>
        <w:tab/>
      </w:r>
      <w:r>
        <w:rPr>
          <w:lang w:eastAsia="zh-CN"/>
        </w:rPr>
        <w:t>PCF discovery and selection procedures in MBS deployments</w:t>
      </w:r>
      <w:bookmarkEnd w:id="974"/>
    </w:p>
    <w:p w14:paraId="2A5417C8" w14:textId="77777777" w:rsidR="00953699" w:rsidRPr="005A3EA5" w:rsidRDefault="00953699" w:rsidP="00953699">
      <w:pPr>
        <w:pStyle w:val="Heading3"/>
        <w:rPr>
          <w:lang w:eastAsia="zh-CN"/>
        </w:rPr>
      </w:pPr>
      <w:bookmarkStart w:id="981" w:name="_Toc130544971"/>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81"/>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982" w:name="_Toc130544972"/>
      <w:r w:rsidRPr="00493789">
        <w:t>8.6.2</w:t>
      </w:r>
      <w:r w:rsidRPr="005A3EA5">
        <w:rPr>
          <w:lang w:eastAsia="ja-JP"/>
        </w:rPr>
        <w:tab/>
      </w:r>
      <w:r w:rsidRPr="005A3EA5">
        <w:rPr>
          <w:lang w:eastAsia="zh-CN"/>
        </w:rPr>
        <w:t>PCF discovery and selection by the AF</w:t>
      </w:r>
      <w:r>
        <w:rPr>
          <w:lang w:eastAsia="zh-CN"/>
        </w:rPr>
        <w:t>/NEF/MBSF</w:t>
      </w:r>
      <w:bookmarkEnd w:id="982"/>
    </w:p>
    <w:p w14:paraId="610F64CB" w14:textId="77777777" w:rsidR="00953699" w:rsidRPr="005A3EA5" w:rsidRDefault="00953699" w:rsidP="00953699">
      <w:pPr>
        <w:pStyle w:val="Heading4"/>
        <w:rPr>
          <w:lang w:eastAsia="zh-CN"/>
        </w:rPr>
      </w:pPr>
      <w:bookmarkStart w:id="983" w:name="_Toc130544973"/>
      <w:r w:rsidRPr="005A3EA5">
        <w:rPr>
          <w:lang w:eastAsia="zh-CN"/>
        </w:rPr>
        <w:t>8.</w:t>
      </w:r>
      <w:r>
        <w:rPr>
          <w:lang w:eastAsia="zh-CN"/>
        </w:rPr>
        <w:t>6.2.1</w:t>
      </w:r>
      <w:r w:rsidRPr="005A3EA5">
        <w:rPr>
          <w:lang w:eastAsia="zh-CN"/>
        </w:rPr>
        <w:tab/>
        <w:t>General</w:t>
      </w:r>
      <w:bookmarkEnd w:id="983"/>
    </w:p>
    <w:p w14:paraId="269AA98C" w14:textId="77777777" w:rsidR="00953699" w:rsidRDefault="00953699" w:rsidP="00953699">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w:t>
      </w:r>
      <w:r w:rsidRPr="005A3EA5">
        <w:lastRenderedPageBreak/>
        <w:t xml:space="preserve">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667259F" w14:textId="77777777" w:rsidR="00953699" w:rsidRDefault="00953699" w:rsidP="00953699">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984" w:name="_Toc130544974"/>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84"/>
    </w:p>
    <w:p w14:paraId="69EA3DC1" w14:textId="77777777" w:rsidR="00953699" w:rsidRPr="005A3EA5" w:rsidRDefault="00953699" w:rsidP="00953699">
      <w:pPr>
        <w:rPr>
          <w:lang w:eastAsia="zh-CN"/>
        </w:rPr>
      </w:pPr>
      <w:r w:rsidRPr="005A3EA5">
        <w:rPr>
          <w:lang w:eastAsia="zh-CN"/>
        </w:rPr>
        <w:t>The BSF has the following characteristics:</w:t>
      </w:r>
    </w:p>
    <w:p w14:paraId="5A4FF7F1" w14:textId="77777777" w:rsidR="00953699" w:rsidRPr="005A3EA5" w:rsidRDefault="00953699" w:rsidP="00953699">
      <w:pPr>
        <w:pStyle w:val="B10"/>
      </w:pPr>
      <w:r w:rsidRPr="005A3EA5">
        <w:t>a)</w:t>
      </w:r>
      <w:r w:rsidRPr="005A3EA5">
        <w:tab/>
        <w:t>The BSF stores internally information about the corresponding selected PCF.</w:t>
      </w:r>
    </w:p>
    <w:p w14:paraId="48E7C8CB" w14:textId="77777777" w:rsidR="00953699" w:rsidRPr="005A3EA5" w:rsidRDefault="00953699" w:rsidP="00953699">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7F0EF154" w14:textId="77777777" w:rsidR="00953699" w:rsidRPr="005A3EA5" w:rsidRDefault="00953699" w:rsidP="00953699">
      <w:pPr>
        <w:pStyle w:val="NO"/>
      </w:pPr>
      <w:r w:rsidRPr="005C6278">
        <w:t>NOTE 1:</w:t>
      </w:r>
      <w:r w:rsidRPr="005C6278">
        <w:tab/>
        <w:t>Only NF instance or NF set of level of binding is supported at the BSF for SBA binding level of Npcf_MBSPolicyAuthorization service.</w:t>
      </w:r>
    </w:p>
    <w:p w14:paraId="7B4D1EB2" w14:textId="77777777" w:rsidR="00953699" w:rsidRDefault="00953699" w:rsidP="00953699">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589F842E" w14:textId="77777777" w:rsidR="00953699" w:rsidRPr="00053C72" w:rsidRDefault="00953699" w:rsidP="00953699">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7A9EB9BD" w14:textId="77777777" w:rsidR="00953699" w:rsidRPr="005A3EA5" w:rsidRDefault="00953699" w:rsidP="00953699">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648907B" w14:textId="77777777" w:rsidR="00953699" w:rsidRPr="005A3EA5" w:rsidRDefault="00953699" w:rsidP="00953699">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985" w:name="_Toc130544975"/>
      <w:r w:rsidRPr="005A3EA5">
        <w:t>8.</w:t>
      </w:r>
      <w:r>
        <w:t>6.3</w:t>
      </w:r>
      <w:r w:rsidRPr="005A3EA5">
        <w:tab/>
        <w:t>BSF procedures</w:t>
      </w:r>
      <w:bookmarkEnd w:id="985"/>
    </w:p>
    <w:p w14:paraId="3EB86604" w14:textId="77777777" w:rsidR="00953699" w:rsidRPr="005A3EA5" w:rsidRDefault="00953699" w:rsidP="00953699">
      <w:pPr>
        <w:pStyle w:val="Heading4"/>
        <w:rPr>
          <w:lang w:eastAsia="zh-CN"/>
        </w:rPr>
      </w:pPr>
      <w:bookmarkStart w:id="986" w:name="_Toc130544976"/>
      <w:r w:rsidRPr="005A3EA5">
        <w:rPr>
          <w:lang w:eastAsia="zh-CN"/>
        </w:rPr>
        <w:t>8.</w:t>
      </w:r>
      <w:r>
        <w:rPr>
          <w:lang w:eastAsia="zh-CN"/>
        </w:rPr>
        <w:t>6.3.1</w:t>
      </w:r>
      <w:r w:rsidRPr="005A3EA5">
        <w:rPr>
          <w:lang w:eastAsia="zh-CN"/>
        </w:rPr>
        <w:tab/>
        <w:t>General</w:t>
      </w:r>
      <w:bookmarkEnd w:id="986"/>
    </w:p>
    <w:p w14:paraId="432E84F7" w14:textId="77777777" w:rsidR="00953699" w:rsidRPr="005A3EA5" w:rsidRDefault="00953699" w:rsidP="00953699">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6AAFC594" w14:textId="77777777" w:rsidR="00953699" w:rsidRPr="005A3EA5" w:rsidRDefault="00953699" w:rsidP="00953699">
      <w:pPr>
        <w:pStyle w:val="Heading4"/>
      </w:pPr>
      <w:bookmarkStart w:id="987" w:name="_Toc130544977"/>
      <w:r w:rsidRPr="005A3EA5">
        <w:lastRenderedPageBreak/>
        <w:t>8</w:t>
      </w:r>
      <w:r>
        <w:t>.6.3.2</w:t>
      </w:r>
      <w:r w:rsidRPr="005A3EA5">
        <w:tab/>
      </w:r>
      <w:r w:rsidRPr="005A3EA5">
        <w:rPr>
          <w:lang w:eastAsia="zh-CN"/>
        </w:rPr>
        <w:t>Binding information Creation</w:t>
      </w:r>
      <w:bookmarkEnd w:id="987"/>
    </w:p>
    <w:p w14:paraId="743BB466" w14:textId="77777777" w:rsidR="00953699" w:rsidRPr="001F31A0" w:rsidRDefault="00953699" w:rsidP="00953699">
      <w:pPr>
        <w:pStyle w:val="TH"/>
        <w:rPr>
          <w:lang w:eastAsia="ja-JP"/>
        </w:rPr>
      </w:pPr>
      <w:r w:rsidRPr="00053C72">
        <w:rPr>
          <w:lang w:eastAsia="ja-JP"/>
        </w:rPr>
        <w:object w:dxaOrig="9923" w:dyaOrig="2549" w14:anchorId="0E2F8EC0">
          <v:shape id="_x0000_i1101" type="#_x0000_t75" style="width:414pt;height:108pt" o:ole="">
            <v:imagedata r:id="rId136" o:title=""/>
          </v:shape>
          <o:OLEObject Type="Embed" ProgID="Word.Picture.8" ShapeID="_x0000_i1101" DrawAspect="Content" ObjectID="_1741172867" r:id="rId162"/>
        </w:object>
      </w:r>
    </w:p>
    <w:p w14:paraId="3184B400" w14:textId="77777777" w:rsidR="00953699" w:rsidRPr="005A3EA5" w:rsidRDefault="00953699" w:rsidP="00953699">
      <w:pPr>
        <w:pStyle w:val="TF"/>
        <w:rPr>
          <w:lang w:eastAsia="ja-JP"/>
        </w:rPr>
      </w:pPr>
      <w:r w:rsidRPr="005A3EA5">
        <w:rPr>
          <w:lang w:eastAsia="ja-JP"/>
        </w:rPr>
        <w:t>Figure 8.</w:t>
      </w:r>
      <w:r>
        <w:rPr>
          <w:lang w:eastAsia="ja-JP"/>
        </w:rPr>
        <w:t>6.3</w:t>
      </w:r>
      <w:r w:rsidRPr="005A3EA5">
        <w:rPr>
          <w:lang w:eastAsia="ja-JP"/>
        </w:rPr>
        <w:t>.2-1: Binding information Creation procedure</w:t>
      </w:r>
    </w:p>
    <w:p w14:paraId="4AFA4315" w14:textId="77777777" w:rsidR="00953699" w:rsidRPr="005A3EA5" w:rsidRDefault="00953699" w:rsidP="00953699">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7DEC69B9" w14:textId="77777777" w:rsidR="00953699" w:rsidRDefault="00953699" w:rsidP="00953699">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71A0CA07" w14:textId="77777777" w:rsidR="00953699" w:rsidRPr="005A3EA5" w:rsidRDefault="00953699" w:rsidP="00953699">
      <w:pPr>
        <w:pStyle w:val="Heading4"/>
      </w:pPr>
      <w:bookmarkStart w:id="988" w:name="_Toc130544978"/>
      <w:r w:rsidRPr="005A3EA5">
        <w:t>8.</w:t>
      </w:r>
      <w:r>
        <w:t>6.3.3</w:t>
      </w:r>
      <w:r w:rsidRPr="005A3EA5">
        <w:tab/>
      </w:r>
      <w:r w:rsidRPr="005A3EA5">
        <w:rPr>
          <w:lang w:eastAsia="zh-CN"/>
        </w:rPr>
        <w:t>Binding information Update</w:t>
      </w:r>
      <w:bookmarkEnd w:id="988"/>
    </w:p>
    <w:p w14:paraId="40735711" w14:textId="77777777" w:rsidR="00953699" w:rsidRPr="001F31A0" w:rsidRDefault="00953699" w:rsidP="00953699">
      <w:pPr>
        <w:pStyle w:val="TH"/>
        <w:rPr>
          <w:lang w:eastAsia="ja-JP"/>
        </w:rPr>
      </w:pPr>
      <w:r w:rsidRPr="001F31A0">
        <w:rPr>
          <w:lang w:eastAsia="ja-JP"/>
        </w:rPr>
        <w:object w:dxaOrig="9923" w:dyaOrig="2549" w14:anchorId="51841BF6">
          <v:shape id="_x0000_i1102" type="#_x0000_t75" style="width:414pt;height:108pt" o:ole="">
            <v:imagedata r:id="rId154" o:title=""/>
          </v:shape>
          <o:OLEObject Type="Embed" ProgID="Word.Picture.8" ShapeID="_x0000_i1102" DrawAspect="Content" ObjectID="_1741172868" r:id="rId163"/>
        </w:object>
      </w:r>
    </w:p>
    <w:p w14:paraId="23E01001" w14:textId="77777777" w:rsidR="00953699" w:rsidRPr="005A3EA5" w:rsidRDefault="00953699" w:rsidP="00953699">
      <w:pPr>
        <w:pStyle w:val="TF"/>
        <w:rPr>
          <w:lang w:eastAsia="ja-JP"/>
        </w:rPr>
      </w:pPr>
      <w:r w:rsidRPr="005A3EA5">
        <w:rPr>
          <w:lang w:eastAsia="ja-JP"/>
        </w:rPr>
        <w:t>Figure 8.</w:t>
      </w:r>
      <w:r>
        <w:rPr>
          <w:lang w:eastAsia="ja-JP"/>
        </w:rPr>
        <w:t>6.3.3</w:t>
      </w:r>
      <w:r w:rsidRPr="005A3EA5">
        <w:rPr>
          <w:lang w:eastAsia="ja-JP"/>
        </w:rPr>
        <w:t>-1: Binding information Update procedure</w:t>
      </w:r>
    </w:p>
    <w:p w14:paraId="65D2AE42" w14:textId="77777777" w:rsidR="00953699" w:rsidRPr="00177407" w:rsidRDefault="00953699" w:rsidP="00953699">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5E740725"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2443093C" w14:textId="77777777" w:rsidR="00953699" w:rsidRPr="005A3EA5" w:rsidRDefault="00953699" w:rsidP="00953699">
      <w:pPr>
        <w:pStyle w:val="Heading4"/>
        <w:rPr>
          <w:lang w:eastAsia="zh-CN"/>
        </w:rPr>
      </w:pPr>
      <w:bookmarkStart w:id="989" w:name="_Toc130544979"/>
      <w:r w:rsidRPr="005A3EA5">
        <w:rPr>
          <w:lang w:eastAsia="zh-CN"/>
        </w:rPr>
        <w:t>8.</w:t>
      </w:r>
      <w:r>
        <w:rPr>
          <w:lang w:eastAsia="zh-CN"/>
        </w:rPr>
        <w:t>6.3.4</w:t>
      </w:r>
      <w:r w:rsidRPr="005A3EA5">
        <w:rPr>
          <w:lang w:eastAsia="zh-CN"/>
        </w:rPr>
        <w:tab/>
        <w:t>Binding information Deletion</w:t>
      </w:r>
      <w:bookmarkEnd w:id="989"/>
    </w:p>
    <w:p w14:paraId="3AC600C3" w14:textId="77777777" w:rsidR="00953699" w:rsidRPr="001F31A0" w:rsidRDefault="00953699" w:rsidP="00953699">
      <w:pPr>
        <w:pStyle w:val="TH"/>
        <w:rPr>
          <w:lang w:eastAsia="ja-JP"/>
        </w:rPr>
      </w:pPr>
      <w:r w:rsidRPr="00053C72">
        <w:rPr>
          <w:lang w:eastAsia="ja-JP"/>
        </w:rPr>
        <w:object w:dxaOrig="9923" w:dyaOrig="2549" w14:anchorId="54319FC1">
          <v:shape id="_x0000_i1103" type="#_x0000_t75" style="width:414pt;height:108pt" o:ole="">
            <v:imagedata r:id="rId138" o:title=""/>
          </v:shape>
          <o:OLEObject Type="Embed" ProgID="Word.Picture.8" ShapeID="_x0000_i1103" DrawAspect="Content" ObjectID="_1741172869" r:id="rId164"/>
        </w:object>
      </w:r>
    </w:p>
    <w:p w14:paraId="59181AFF" w14:textId="77777777" w:rsidR="00953699" w:rsidRPr="005A3EA5" w:rsidRDefault="00953699" w:rsidP="00953699">
      <w:pPr>
        <w:pStyle w:val="TF"/>
      </w:pPr>
      <w:r w:rsidRPr="005A3EA5">
        <w:rPr>
          <w:lang w:eastAsia="ja-JP"/>
        </w:rPr>
        <w:t>Figure 8.</w:t>
      </w:r>
      <w:r>
        <w:rPr>
          <w:lang w:eastAsia="ja-JP"/>
        </w:rPr>
        <w:t>6.3.4</w:t>
      </w:r>
      <w:r w:rsidRPr="005A3EA5">
        <w:rPr>
          <w:lang w:eastAsia="ja-JP"/>
        </w:rPr>
        <w:t>-1: Binding information Deletion procedure</w:t>
      </w:r>
    </w:p>
    <w:p w14:paraId="0CD08088" w14:textId="77777777" w:rsidR="00953699" w:rsidRPr="005A3EA5" w:rsidRDefault="00953699" w:rsidP="00953699">
      <w:pPr>
        <w:pStyle w:val="B10"/>
        <w:rPr>
          <w:rFonts w:eastAsia="DengXian"/>
        </w:rPr>
      </w:pPr>
      <w:r w:rsidRPr="005A3EA5">
        <w:rPr>
          <w:lang w:eastAsia="zh-CN"/>
        </w:rPr>
        <w:lastRenderedPageBreak/>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35DF975B" w14:textId="77777777" w:rsidR="00953699" w:rsidRPr="005A3EA5" w:rsidRDefault="00953699" w:rsidP="00953699">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5DBE4F81" w14:textId="77777777" w:rsidR="00953699" w:rsidRPr="005A3EA5" w:rsidRDefault="00953699" w:rsidP="00953699">
      <w:pPr>
        <w:pStyle w:val="Heading4"/>
      </w:pPr>
      <w:bookmarkStart w:id="990" w:name="_Toc130544980"/>
      <w:r w:rsidRPr="005A3EA5">
        <w:t>8.</w:t>
      </w:r>
      <w:r>
        <w:t>6.3.5</w:t>
      </w:r>
      <w:r w:rsidRPr="005A3EA5">
        <w:tab/>
        <w:t>Binding information Retrieval</w:t>
      </w:r>
      <w:bookmarkEnd w:id="990"/>
    </w:p>
    <w:p w14:paraId="68FCF2B5" w14:textId="77777777" w:rsidR="00953699" w:rsidRPr="001F31A0" w:rsidRDefault="00953699" w:rsidP="00953699">
      <w:pPr>
        <w:pStyle w:val="TH"/>
      </w:pPr>
      <w:r w:rsidRPr="00053C72">
        <w:rPr>
          <w:lang w:eastAsia="ja-JP"/>
        </w:rPr>
        <w:object w:dxaOrig="9923" w:dyaOrig="2549" w14:anchorId="0ECAA4D4">
          <v:shape id="_x0000_i1104" type="#_x0000_t75" style="width:414pt;height:108pt" o:ole="">
            <v:imagedata r:id="rId165" o:title=""/>
          </v:shape>
          <o:OLEObject Type="Embed" ProgID="Word.Picture.8" ShapeID="_x0000_i1104" DrawAspect="Content" ObjectID="_1741172870" r:id="rId166"/>
        </w:object>
      </w:r>
    </w:p>
    <w:p w14:paraId="4AF80AB5" w14:textId="77777777" w:rsidR="00953699" w:rsidRPr="005A3EA5" w:rsidRDefault="00953699" w:rsidP="00953699">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28BF8C62" w14:textId="77777777" w:rsidR="00953699" w:rsidRDefault="00953699" w:rsidP="00953699">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7796225" w14:textId="77777777" w:rsidR="00953699" w:rsidRPr="005A3EA5" w:rsidRDefault="00953699" w:rsidP="00953699">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91" w:name="_Toc130544981"/>
      <w:r w:rsidRPr="001F31A0">
        <w:rPr>
          <w:lang w:eastAsia="zh-CN"/>
        </w:rPr>
        <w:t>9</w:t>
      </w:r>
      <w:r w:rsidRPr="005A3EA5">
        <w:tab/>
      </w:r>
      <w:r w:rsidRPr="009931F0">
        <w:t>Race condition handling</w:t>
      </w:r>
      <w:bookmarkEnd w:id="975"/>
      <w:bookmarkEnd w:id="976"/>
      <w:bookmarkEnd w:id="977"/>
      <w:bookmarkEnd w:id="978"/>
      <w:bookmarkEnd w:id="979"/>
      <w:bookmarkEnd w:id="980"/>
      <w:bookmarkEnd w:id="991"/>
    </w:p>
    <w:p w14:paraId="053FFADB" w14:textId="77777777" w:rsidR="004428CF" w:rsidRPr="005A3EA5" w:rsidRDefault="004428CF">
      <w:pPr>
        <w:pStyle w:val="Heading2"/>
      </w:pPr>
      <w:bookmarkStart w:id="992" w:name="_Toc28005544"/>
      <w:bookmarkStart w:id="993" w:name="_Toc36038216"/>
      <w:bookmarkStart w:id="994" w:name="_Toc45133413"/>
      <w:bookmarkStart w:id="995" w:name="_Toc51762243"/>
      <w:bookmarkStart w:id="996" w:name="_Toc59016648"/>
      <w:bookmarkStart w:id="997" w:name="_Toc68167618"/>
      <w:bookmarkStart w:id="998" w:name="_Toc130544982"/>
      <w:r w:rsidRPr="005A3EA5">
        <w:rPr>
          <w:lang w:eastAsia="ko-KR"/>
        </w:rPr>
        <w:t>9</w:t>
      </w:r>
      <w:r w:rsidRPr="005A3EA5">
        <w:rPr>
          <w:lang w:eastAsia="ja-JP"/>
        </w:rPr>
        <w:t>.1</w:t>
      </w:r>
      <w:r w:rsidRPr="005A3EA5">
        <w:rPr>
          <w:lang w:eastAsia="ja-JP"/>
        </w:rPr>
        <w:tab/>
      </w:r>
      <w:r w:rsidRPr="005A3EA5">
        <w:t>Overview</w:t>
      </w:r>
      <w:bookmarkEnd w:id="992"/>
      <w:bookmarkEnd w:id="993"/>
      <w:bookmarkEnd w:id="994"/>
      <w:bookmarkEnd w:id="995"/>
      <w:bookmarkEnd w:id="996"/>
      <w:bookmarkEnd w:id="997"/>
      <w:bookmarkEnd w:id="998"/>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99" w:name="_Toc28005545"/>
      <w:bookmarkStart w:id="1000" w:name="_Toc36038217"/>
      <w:bookmarkStart w:id="1001" w:name="_Toc45133414"/>
      <w:bookmarkStart w:id="1002" w:name="_Toc51762244"/>
      <w:bookmarkStart w:id="1003" w:name="_Toc59016649"/>
      <w:bookmarkStart w:id="1004" w:name="_Toc68167619"/>
      <w:bookmarkStart w:id="1005" w:name="_Toc130544983"/>
      <w:r w:rsidRPr="005A3EA5">
        <w:rPr>
          <w:lang w:eastAsia="ko-KR"/>
        </w:rPr>
        <w:t>9</w:t>
      </w:r>
      <w:r w:rsidRPr="005A3EA5">
        <w:rPr>
          <w:lang w:eastAsia="ja-JP"/>
        </w:rPr>
        <w:t>.2</w:t>
      </w:r>
      <w:r w:rsidRPr="005A3EA5">
        <w:rPr>
          <w:lang w:eastAsia="ja-JP"/>
        </w:rPr>
        <w:tab/>
      </w:r>
      <w:r w:rsidRPr="005A3EA5">
        <w:t>Procedures</w:t>
      </w:r>
      <w:bookmarkEnd w:id="999"/>
      <w:bookmarkEnd w:id="1000"/>
      <w:bookmarkEnd w:id="1001"/>
      <w:bookmarkEnd w:id="1002"/>
      <w:bookmarkEnd w:id="1003"/>
      <w:bookmarkEnd w:id="1004"/>
      <w:bookmarkEnd w:id="1005"/>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lastRenderedPageBreak/>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06" w:name="historyclause"/>
      <w:r w:rsidRPr="005A3EA5">
        <w:br w:type="page"/>
      </w:r>
      <w:bookmarkStart w:id="1007" w:name="_Toc28005546"/>
      <w:bookmarkStart w:id="1008" w:name="_Toc36038218"/>
      <w:bookmarkStart w:id="1009" w:name="_Toc45133415"/>
      <w:bookmarkStart w:id="1010" w:name="_Toc51762245"/>
      <w:bookmarkStart w:id="1011" w:name="_Toc59016650"/>
      <w:bookmarkStart w:id="1012" w:name="_Toc68167620"/>
      <w:bookmarkStart w:id="1013" w:name="_Toc130544984"/>
      <w:r w:rsidRPr="005A3EA5">
        <w:lastRenderedPageBreak/>
        <w:t>Annex A (informative):</w:t>
      </w:r>
      <w:r w:rsidRPr="005A3EA5">
        <w:br/>
        <w:t>DRA and BSF coexistence</w:t>
      </w:r>
      <w:bookmarkEnd w:id="1007"/>
      <w:bookmarkEnd w:id="1008"/>
      <w:bookmarkEnd w:id="1009"/>
      <w:bookmarkEnd w:id="1010"/>
      <w:bookmarkEnd w:id="1011"/>
      <w:bookmarkEnd w:id="1012"/>
      <w:bookmarkEnd w:id="1013"/>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05" type="#_x0000_t75" style="width:414pt;height:147.75pt" o:ole="">
            <v:imagedata r:id="rId167" o:title=""/>
          </v:shape>
          <o:OLEObject Type="Embed" ProgID="Word.Picture.8" ShapeID="_x0000_i1105" DrawAspect="Content" ObjectID="_1741172871" r:id="rId168"/>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14" w:name="_Toc28005547"/>
      <w:bookmarkStart w:id="1015" w:name="_Toc36038219"/>
      <w:bookmarkStart w:id="1016" w:name="_Toc45133416"/>
      <w:bookmarkStart w:id="1017" w:name="_Toc51762246"/>
      <w:bookmarkStart w:id="1018" w:name="_Toc59016651"/>
      <w:bookmarkStart w:id="1019" w:name="_Toc68167621"/>
      <w:bookmarkStart w:id="1020" w:name="_Toc130544985"/>
      <w:r w:rsidRPr="005A3EA5">
        <w:t>Annex B (normative):</w:t>
      </w:r>
      <w:r w:rsidRPr="005A3EA5">
        <w:br/>
        <w:t>Signalling Flows for IMS</w:t>
      </w:r>
      <w:bookmarkEnd w:id="1014"/>
      <w:bookmarkEnd w:id="1015"/>
      <w:bookmarkEnd w:id="1016"/>
      <w:bookmarkEnd w:id="1017"/>
      <w:bookmarkEnd w:id="1018"/>
      <w:bookmarkEnd w:id="1019"/>
      <w:bookmarkEnd w:id="1020"/>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21"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22" w:name="_Toc36038220"/>
      <w:bookmarkStart w:id="1023" w:name="_Toc45133417"/>
      <w:bookmarkStart w:id="1024" w:name="_Toc51762247"/>
      <w:bookmarkStart w:id="1025" w:name="_Toc59016652"/>
      <w:bookmarkStart w:id="1026" w:name="_Toc68167622"/>
      <w:bookmarkStart w:id="1027" w:name="_Toc130544986"/>
      <w:r w:rsidRPr="005A3EA5">
        <w:rPr>
          <w:lang w:eastAsia="ja-JP"/>
        </w:rPr>
        <w:lastRenderedPageBreak/>
        <w:t>B.</w:t>
      </w:r>
      <w:r w:rsidRPr="005A3EA5">
        <w:rPr>
          <w:lang w:eastAsia="ko-KR"/>
        </w:rPr>
        <w:t>1</w:t>
      </w:r>
      <w:r w:rsidRPr="005A3EA5">
        <w:rPr>
          <w:lang w:eastAsia="ja-JP"/>
        </w:rPr>
        <w:tab/>
      </w:r>
      <w:r w:rsidRPr="005A3EA5">
        <w:t>General</w:t>
      </w:r>
      <w:bookmarkEnd w:id="1021"/>
      <w:bookmarkEnd w:id="1022"/>
      <w:bookmarkEnd w:id="1023"/>
      <w:bookmarkEnd w:id="1024"/>
      <w:bookmarkEnd w:id="1025"/>
      <w:bookmarkEnd w:id="1026"/>
      <w:bookmarkEnd w:id="1027"/>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28" w:name="_Toc28005549"/>
      <w:bookmarkStart w:id="1029" w:name="_Toc36038221"/>
      <w:bookmarkStart w:id="1030" w:name="_Toc45133418"/>
      <w:bookmarkStart w:id="1031" w:name="_Toc51762248"/>
      <w:bookmarkStart w:id="1032" w:name="_Toc59016653"/>
      <w:bookmarkStart w:id="1033" w:name="_Toc68167623"/>
      <w:bookmarkStart w:id="1034" w:name="_Toc130544987"/>
      <w:r w:rsidRPr="005A3EA5">
        <w:rPr>
          <w:lang w:eastAsia="ja-JP"/>
        </w:rPr>
        <w:t>B.2</w:t>
      </w:r>
      <w:r w:rsidRPr="005A3EA5">
        <w:rPr>
          <w:lang w:eastAsia="ja-JP"/>
        </w:rPr>
        <w:tab/>
      </w:r>
      <w:r w:rsidRPr="005A3EA5">
        <w:t>IMS Session Establishment</w:t>
      </w:r>
      <w:bookmarkEnd w:id="1028"/>
      <w:bookmarkEnd w:id="1029"/>
      <w:bookmarkEnd w:id="1030"/>
      <w:bookmarkEnd w:id="1031"/>
      <w:bookmarkEnd w:id="1032"/>
      <w:bookmarkEnd w:id="1033"/>
      <w:bookmarkEnd w:id="1034"/>
    </w:p>
    <w:p w14:paraId="07A4C16A" w14:textId="77777777" w:rsidR="004428CF" w:rsidRPr="005A3EA5" w:rsidRDefault="004428CF">
      <w:pPr>
        <w:pStyle w:val="Heading2"/>
        <w:rPr>
          <w:lang w:eastAsia="ja-JP"/>
        </w:rPr>
      </w:pPr>
      <w:bookmarkStart w:id="1035" w:name="_Toc28005550"/>
      <w:bookmarkStart w:id="1036" w:name="_Toc36038222"/>
      <w:bookmarkStart w:id="1037" w:name="_Toc45133419"/>
      <w:bookmarkStart w:id="1038" w:name="_Toc51762249"/>
      <w:bookmarkStart w:id="1039" w:name="_Toc59016654"/>
      <w:bookmarkStart w:id="1040" w:name="_Toc68167624"/>
      <w:bookmarkStart w:id="1041" w:name="_Toc130544988"/>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35"/>
      <w:bookmarkEnd w:id="1036"/>
      <w:bookmarkEnd w:id="1037"/>
      <w:bookmarkEnd w:id="1038"/>
      <w:bookmarkEnd w:id="1039"/>
      <w:bookmarkEnd w:id="1040"/>
      <w:bookmarkEnd w:id="1041"/>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06" type="#_x0000_t75" style="width:459.75pt;height:552pt" o:ole="">
            <v:imagedata r:id="rId169" o:title=""/>
          </v:shape>
          <o:OLEObject Type="Embed" ProgID="Visio.Drawing.11" ShapeID="_x0000_i1106" DrawAspect="Content" ObjectID="_1741172872" r:id="rId170"/>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7" type="#_x0000_t75" style="width:474pt;height:643.5pt" o:ole="">
            <v:imagedata r:id="rId171" o:title=""/>
          </v:shape>
          <o:OLEObject Type="Embed" ProgID="Visio.Drawing.11" ShapeID="_x0000_i1107" DrawAspect="Content" ObjectID="_1741172873" r:id="rId172"/>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42" w:name="_Toc28005551"/>
      <w:bookmarkStart w:id="1043" w:name="_Toc36038223"/>
      <w:bookmarkStart w:id="1044" w:name="_Toc45133420"/>
      <w:bookmarkStart w:id="1045" w:name="_Toc51762250"/>
      <w:bookmarkStart w:id="1046" w:name="_Toc59016655"/>
      <w:bookmarkStart w:id="1047" w:name="_Toc68167625"/>
      <w:bookmarkStart w:id="1048" w:name="_Toc130544989"/>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42"/>
      <w:bookmarkEnd w:id="1043"/>
      <w:bookmarkEnd w:id="1044"/>
      <w:bookmarkEnd w:id="1045"/>
      <w:bookmarkEnd w:id="1046"/>
      <w:bookmarkEnd w:id="1047"/>
      <w:bookmarkEnd w:id="1048"/>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8" type="#_x0000_t75" style="width:465pt;height:581.25pt" o:ole="">
            <v:imagedata r:id="rId173" o:title=""/>
          </v:shape>
          <o:OLEObject Type="Embed" ProgID="Visio.Drawing.11" ShapeID="_x0000_i1108" DrawAspect="Content" ObjectID="_1741172874" r:id="rId174"/>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9" type="#_x0000_t75" style="width:473.25pt;height:785.25pt" o:ole="">
            <v:imagedata r:id="rId175" o:title=""/>
          </v:shape>
          <o:OLEObject Type="Embed" ProgID="Visio.Drawing.11" ShapeID="_x0000_i1109" DrawAspect="Content" ObjectID="_1741172875" r:id="rId176"/>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49" w:name="_Toc28005552"/>
      <w:bookmarkStart w:id="1050" w:name="_Toc36038224"/>
      <w:bookmarkStart w:id="1051" w:name="_Toc45133421"/>
      <w:bookmarkStart w:id="1052" w:name="_Toc51762251"/>
      <w:bookmarkStart w:id="1053" w:name="_Toc59016656"/>
      <w:bookmarkStart w:id="1054" w:name="_Toc68167626"/>
      <w:bookmarkStart w:id="1055" w:name="_Toc130544990"/>
      <w:r w:rsidRPr="005A3EA5">
        <w:rPr>
          <w:lang w:eastAsia="ja-JP"/>
        </w:rPr>
        <w:t>B.3</w:t>
      </w:r>
      <w:r w:rsidRPr="005A3EA5">
        <w:rPr>
          <w:lang w:eastAsia="ja-JP"/>
        </w:rPr>
        <w:tab/>
      </w:r>
      <w:r w:rsidRPr="005A3EA5">
        <w:t>IMS Session Modification</w:t>
      </w:r>
      <w:bookmarkEnd w:id="1049"/>
      <w:bookmarkEnd w:id="1050"/>
      <w:bookmarkEnd w:id="1051"/>
      <w:bookmarkEnd w:id="1052"/>
      <w:bookmarkEnd w:id="1053"/>
      <w:bookmarkEnd w:id="1054"/>
      <w:bookmarkEnd w:id="1055"/>
    </w:p>
    <w:p w14:paraId="73215FE9" w14:textId="77777777" w:rsidR="004428CF" w:rsidRPr="005A3EA5" w:rsidRDefault="004428CF">
      <w:pPr>
        <w:pStyle w:val="Heading2"/>
        <w:rPr>
          <w:lang w:eastAsia="ja-JP"/>
        </w:rPr>
      </w:pPr>
      <w:bookmarkStart w:id="1056" w:name="_Toc28005553"/>
      <w:bookmarkStart w:id="1057" w:name="_Toc36038225"/>
      <w:bookmarkStart w:id="1058" w:name="_Toc45133422"/>
      <w:bookmarkStart w:id="1059" w:name="_Toc51762252"/>
      <w:bookmarkStart w:id="1060" w:name="_Toc59016657"/>
      <w:bookmarkStart w:id="1061" w:name="_Toc68167627"/>
      <w:bookmarkStart w:id="1062" w:name="_Toc130544991"/>
      <w:r w:rsidRPr="005A3EA5">
        <w:rPr>
          <w:lang w:eastAsia="ja-JP"/>
        </w:rPr>
        <w:t>B.3.1</w:t>
      </w:r>
      <w:r w:rsidRPr="005A3EA5">
        <w:tab/>
      </w:r>
      <w:r w:rsidRPr="005A3EA5">
        <w:rPr>
          <w:lang w:eastAsia="ja-JP"/>
        </w:rPr>
        <w:t>Provisioning of service information</w:t>
      </w:r>
      <w:bookmarkEnd w:id="1056"/>
      <w:bookmarkEnd w:id="1057"/>
      <w:bookmarkEnd w:id="1058"/>
      <w:bookmarkEnd w:id="1059"/>
      <w:bookmarkEnd w:id="1060"/>
      <w:bookmarkEnd w:id="1061"/>
      <w:bookmarkEnd w:id="1062"/>
    </w:p>
    <w:p w14:paraId="3ABC3E88" w14:textId="4CE0CC80" w:rsidR="00B863C9" w:rsidRPr="005A3EA5" w:rsidRDefault="00B863C9" w:rsidP="00B863C9">
      <w:pPr>
        <w:rPr>
          <w:lang w:eastAsia="ja-JP"/>
        </w:rPr>
      </w:pPr>
      <w:bookmarkStart w:id="1063" w:name="_Toc28005554"/>
      <w:bookmarkStart w:id="1064" w:name="_Toc36038226"/>
      <w:bookmarkStart w:id="1065" w:name="_Toc45133423"/>
      <w:bookmarkStart w:id="1066" w:name="_Toc51762253"/>
      <w:bookmarkStart w:id="1067" w:name="_Toc59016658"/>
      <w:bookmarkStart w:id="1068"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10" type="#_x0000_t75" style="width:444pt;height:642.75pt" o:ole="">
            <v:imagedata r:id="rId177" o:title=""/>
          </v:shape>
          <o:OLEObject Type="Embed" ProgID="Visio.Drawing.11" ShapeID="_x0000_i1110" DrawAspect="Content" ObjectID="_1741172876" r:id="rId178"/>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lastRenderedPageBreak/>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11" type="#_x0000_t75" style="width:461.25pt;height:831pt" o:ole="">
            <v:imagedata r:id="rId179" o:title=""/>
          </v:shape>
          <o:OLEObject Type="Embed" ProgID="Visio.Drawing.11" ShapeID="_x0000_i1111" DrawAspect="Content" ObjectID="_1741172877" r:id="rId180"/>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69" w:name="_Toc130544992"/>
      <w:r w:rsidRPr="005A3EA5">
        <w:rPr>
          <w:lang w:eastAsia="ja-JP"/>
        </w:rPr>
        <w:lastRenderedPageBreak/>
        <w:t>B.3.2</w:t>
      </w:r>
      <w:r w:rsidRPr="005A3EA5">
        <w:rPr>
          <w:lang w:eastAsia="ja-JP"/>
        </w:rPr>
        <w:tab/>
        <w:t>Enabling of IP Flows</w:t>
      </w:r>
      <w:bookmarkEnd w:id="1063"/>
      <w:bookmarkEnd w:id="1064"/>
      <w:bookmarkEnd w:id="1065"/>
      <w:bookmarkEnd w:id="1066"/>
      <w:bookmarkEnd w:id="1067"/>
      <w:bookmarkEnd w:id="1068"/>
      <w:bookmarkEnd w:id="1069"/>
    </w:p>
    <w:p w14:paraId="19DBF5DD" w14:textId="77777777" w:rsidR="004428CF" w:rsidRPr="005A3EA5" w:rsidRDefault="004428CF">
      <w:bookmarkStart w:id="1070"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12" type="#_x0000_t75" style="width:419.25pt;height:342pt" o:ole="">
            <v:imagedata r:id="rId181" o:title=""/>
          </v:shape>
          <o:OLEObject Type="Embed" ProgID="Visio.Drawing.11" ShapeID="_x0000_i1112" DrawAspect="Content" ObjectID="_1741172878" r:id="rId182"/>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71" w:name="_Toc36038227"/>
      <w:bookmarkStart w:id="1072" w:name="_Toc45133424"/>
      <w:bookmarkStart w:id="1073" w:name="_Toc51762254"/>
      <w:bookmarkStart w:id="1074" w:name="_Toc59016659"/>
      <w:bookmarkStart w:id="1075" w:name="_Toc68167629"/>
      <w:bookmarkStart w:id="1076" w:name="_Toc130544993"/>
      <w:r w:rsidRPr="005A3EA5">
        <w:rPr>
          <w:lang w:eastAsia="ja-JP"/>
        </w:rPr>
        <w:t>B.3.3</w:t>
      </w:r>
      <w:r w:rsidRPr="005A3EA5">
        <w:rPr>
          <w:lang w:eastAsia="ja-JP"/>
        </w:rPr>
        <w:tab/>
        <w:t>Disabling of IP Flows</w:t>
      </w:r>
      <w:bookmarkEnd w:id="1070"/>
      <w:bookmarkEnd w:id="1071"/>
      <w:bookmarkEnd w:id="1072"/>
      <w:bookmarkEnd w:id="1073"/>
      <w:bookmarkEnd w:id="1074"/>
      <w:bookmarkEnd w:id="1075"/>
      <w:bookmarkEnd w:id="1076"/>
    </w:p>
    <w:p w14:paraId="33179FC7" w14:textId="77777777" w:rsidR="004428CF" w:rsidRPr="005A3EA5" w:rsidRDefault="004428CF">
      <w:bookmarkStart w:id="1077"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13" type="#_x0000_t75" style="width:439.5pt;height:339.75pt" o:ole="">
            <v:imagedata r:id="rId183" o:title=""/>
          </v:shape>
          <o:OLEObject Type="Embed" ProgID="Visio.Drawing.11" ShapeID="_x0000_i1113" DrawAspect="Content" ObjectID="_1741172879" r:id="rId184"/>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78" w:name="_Toc36038228"/>
      <w:bookmarkStart w:id="1079" w:name="_Toc45133425"/>
      <w:bookmarkStart w:id="1080" w:name="_Toc51762255"/>
      <w:bookmarkStart w:id="1081" w:name="_Toc59016660"/>
      <w:bookmarkStart w:id="1082" w:name="_Toc68167630"/>
      <w:bookmarkStart w:id="1083" w:name="_Toc130544994"/>
      <w:r w:rsidRPr="005A3EA5">
        <w:rPr>
          <w:lang w:eastAsia="ja-JP"/>
        </w:rPr>
        <w:t>B.3.4</w:t>
      </w:r>
      <w:r w:rsidRPr="005A3EA5">
        <w:rPr>
          <w:lang w:eastAsia="ja-JP"/>
        </w:rPr>
        <w:tab/>
        <w:t>Media Component Removal</w:t>
      </w:r>
      <w:bookmarkEnd w:id="1077"/>
      <w:bookmarkEnd w:id="1078"/>
      <w:bookmarkEnd w:id="1079"/>
      <w:bookmarkEnd w:id="1080"/>
      <w:bookmarkEnd w:id="1081"/>
      <w:bookmarkEnd w:id="1082"/>
      <w:bookmarkEnd w:id="1083"/>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14" type="#_x0000_t75" style="width:441pt;height:303pt" o:ole="">
            <v:imagedata r:id="rId185" o:title=""/>
          </v:shape>
          <o:OLEObject Type="Embed" ProgID="Visio.Drawing.11" ShapeID="_x0000_i1114" DrawAspect="Content" ObjectID="_1741172880" r:id="rId186"/>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84" w:name="_Toc28005557"/>
      <w:bookmarkStart w:id="1085" w:name="_Toc36038229"/>
      <w:bookmarkStart w:id="1086" w:name="_Toc45133426"/>
      <w:bookmarkStart w:id="1087" w:name="_Toc51762256"/>
      <w:bookmarkStart w:id="1088" w:name="_Toc59016661"/>
      <w:bookmarkStart w:id="1089" w:name="_Toc68167631"/>
      <w:bookmarkStart w:id="1090" w:name="_Toc130544995"/>
      <w:r w:rsidRPr="005A3EA5">
        <w:rPr>
          <w:lang w:eastAsia="ja-JP"/>
        </w:rPr>
        <w:t>B.4</w:t>
      </w:r>
      <w:r w:rsidRPr="005A3EA5">
        <w:rPr>
          <w:lang w:eastAsia="ja-JP"/>
        </w:rPr>
        <w:tab/>
      </w:r>
      <w:r w:rsidRPr="005A3EA5">
        <w:t>IMS Session Termination</w:t>
      </w:r>
      <w:bookmarkEnd w:id="1084"/>
      <w:bookmarkEnd w:id="1085"/>
      <w:bookmarkEnd w:id="1086"/>
      <w:bookmarkEnd w:id="1087"/>
      <w:bookmarkEnd w:id="1088"/>
      <w:bookmarkEnd w:id="1089"/>
      <w:bookmarkEnd w:id="1090"/>
    </w:p>
    <w:p w14:paraId="7FD90847" w14:textId="77777777" w:rsidR="004428CF" w:rsidRPr="005A3EA5" w:rsidRDefault="004428CF">
      <w:pPr>
        <w:pStyle w:val="Heading2"/>
      </w:pPr>
      <w:bookmarkStart w:id="1091" w:name="_Toc28005558"/>
      <w:bookmarkStart w:id="1092" w:name="_Toc36038230"/>
      <w:bookmarkStart w:id="1093" w:name="_Toc45133427"/>
      <w:bookmarkStart w:id="1094" w:name="_Toc51762257"/>
      <w:bookmarkStart w:id="1095" w:name="_Toc59016662"/>
      <w:bookmarkStart w:id="1096" w:name="_Toc68167632"/>
      <w:bookmarkStart w:id="1097" w:name="_Toc130544996"/>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91"/>
      <w:bookmarkEnd w:id="1092"/>
      <w:bookmarkEnd w:id="1093"/>
      <w:bookmarkEnd w:id="1094"/>
      <w:bookmarkEnd w:id="1095"/>
      <w:bookmarkEnd w:id="1096"/>
      <w:bookmarkEnd w:id="1097"/>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98" w:name="_MON_1430755432"/>
    <w:bookmarkEnd w:id="1098"/>
    <w:p w14:paraId="779540EA" w14:textId="77777777" w:rsidR="004428CF" w:rsidRPr="001F31A0" w:rsidRDefault="004428CF">
      <w:pPr>
        <w:pStyle w:val="TH"/>
        <w:rPr>
          <w:lang w:eastAsia="ja-JP"/>
        </w:rPr>
      </w:pPr>
      <w:r w:rsidRPr="001F31A0">
        <w:rPr>
          <w:lang w:eastAsia="ja-JP"/>
        </w:rPr>
        <w:object w:dxaOrig="7590" w:dyaOrig="3075" w14:anchorId="272BA25D">
          <v:shape id="_x0000_i1115" type="#_x0000_t75" style="width:380.25pt;height:153pt" o:ole="">
            <v:imagedata r:id="rId187" o:title=""/>
          </v:shape>
          <o:OLEObject Type="Embed" ProgID="Word.Picture.8" ShapeID="_x0000_i1115" DrawAspect="Content" ObjectID="_1741172881" r:id="rId188"/>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16" type="#_x0000_t75" style="width:375pt;height:242.25pt" o:ole="">
            <v:imagedata r:id="rId189" o:title=""/>
          </v:shape>
          <o:OLEObject Type="Embed" ProgID="Visio.Drawing.11" ShapeID="_x0000_i1116" DrawAspect="Content" ObjectID="_1741172882" r:id="rId190"/>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7" type="#_x0000_t75" style="width:465pt;height:179.25pt" o:ole="">
            <v:imagedata r:id="rId191" o:title=""/>
          </v:shape>
          <o:OLEObject Type="Embed" ProgID="Visio.Drawing.11" ShapeID="_x0000_i1117" DrawAspect="Content" ObjectID="_1741172883" r:id="rId192"/>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99" w:name="_Toc28005559"/>
      <w:bookmarkStart w:id="1100" w:name="_Toc36038231"/>
      <w:bookmarkStart w:id="1101" w:name="_Toc45133428"/>
      <w:bookmarkStart w:id="1102" w:name="_Toc51762258"/>
      <w:bookmarkStart w:id="1103" w:name="_Toc59016663"/>
      <w:bookmarkStart w:id="1104" w:name="_Toc68167633"/>
      <w:bookmarkStart w:id="1105" w:name="_Toc130544997"/>
      <w:r w:rsidRPr="005A3EA5">
        <w:rPr>
          <w:lang w:eastAsia="ja-JP"/>
        </w:rPr>
        <w:t>B.4.2</w:t>
      </w:r>
      <w:r w:rsidRPr="005A3EA5">
        <w:rPr>
          <w:lang w:eastAsia="ja-JP"/>
        </w:rPr>
        <w:tab/>
      </w:r>
      <w:r w:rsidRPr="005A3EA5">
        <w:t>QoS Flow Release/Loss</w:t>
      </w:r>
      <w:bookmarkEnd w:id="1099"/>
      <w:bookmarkEnd w:id="1100"/>
      <w:bookmarkEnd w:id="1101"/>
      <w:bookmarkEnd w:id="1102"/>
      <w:bookmarkEnd w:id="1103"/>
      <w:bookmarkEnd w:id="1104"/>
      <w:bookmarkEnd w:id="1105"/>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06" w:name="_Toc28005560"/>
      <w:bookmarkStart w:id="1107" w:name="_Toc36038232"/>
      <w:bookmarkStart w:id="1108" w:name="_Toc45133429"/>
      <w:bookmarkStart w:id="1109" w:name="_Toc51762259"/>
      <w:bookmarkStart w:id="1110" w:name="_Toc59016664"/>
      <w:bookmarkStart w:id="1111" w:name="_Toc68167634"/>
      <w:bookmarkStart w:id="1112" w:name="_Toc130544998"/>
      <w:r w:rsidRPr="005A3EA5">
        <w:rPr>
          <w:lang w:eastAsia="ja-JP"/>
        </w:rPr>
        <w:t>B.5</w:t>
      </w:r>
      <w:r w:rsidRPr="005A3EA5">
        <w:rPr>
          <w:lang w:eastAsia="ja-JP"/>
        </w:rPr>
        <w:tab/>
        <w:t>Subscription to Notification of Signalling Path Status at IMS Registration</w:t>
      </w:r>
      <w:bookmarkEnd w:id="1106"/>
      <w:bookmarkEnd w:id="1107"/>
      <w:bookmarkEnd w:id="1108"/>
      <w:bookmarkEnd w:id="1109"/>
      <w:bookmarkEnd w:id="1110"/>
      <w:bookmarkEnd w:id="1111"/>
      <w:bookmarkEnd w:id="1112"/>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13" w:name="_MON_1286190913"/>
    <w:bookmarkStart w:id="1114" w:name="_MON_1286193171"/>
    <w:bookmarkStart w:id="1115" w:name="_MON_1286193250"/>
    <w:bookmarkStart w:id="1116" w:name="_MON_1286193272"/>
    <w:bookmarkStart w:id="1117" w:name="_MON_1286193310"/>
    <w:bookmarkStart w:id="1118" w:name="_MON_1286268440"/>
    <w:bookmarkStart w:id="1119" w:name="_MON_1286268521"/>
    <w:bookmarkEnd w:id="1113"/>
    <w:bookmarkEnd w:id="1114"/>
    <w:bookmarkEnd w:id="1115"/>
    <w:bookmarkEnd w:id="1116"/>
    <w:bookmarkEnd w:id="1117"/>
    <w:bookmarkEnd w:id="1118"/>
    <w:bookmarkEnd w:id="1119"/>
    <w:bookmarkStart w:id="1120" w:name="_MON_1286280605"/>
    <w:bookmarkEnd w:id="1120"/>
    <w:p w14:paraId="758F940F" w14:textId="77777777" w:rsidR="004428CF" w:rsidRPr="001F31A0" w:rsidRDefault="004428CF">
      <w:pPr>
        <w:pStyle w:val="TH"/>
        <w:rPr>
          <w:lang w:eastAsia="ja-JP"/>
        </w:rPr>
      </w:pPr>
      <w:r w:rsidRPr="001F31A0">
        <w:rPr>
          <w:lang w:eastAsia="ja-JP"/>
        </w:rPr>
        <w:object w:dxaOrig="8313" w:dyaOrig="6793" w14:anchorId="6DD034B7">
          <v:shape id="_x0000_i1118" type="#_x0000_t75" style="width:480.75pt;height:393pt" o:ole="">
            <v:imagedata r:id="rId193" o:title=""/>
          </v:shape>
          <o:OLEObject Type="Embed" ProgID="Word.Picture.8" ShapeID="_x0000_i1118" DrawAspect="Content" ObjectID="_1741172884" r:id="rId194"/>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21" w:name="_Toc28005561"/>
      <w:bookmarkStart w:id="1122" w:name="_Toc36038233"/>
      <w:bookmarkStart w:id="1123" w:name="_Toc45133430"/>
      <w:bookmarkStart w:id="1124" w:name="_Toc51762260"/>
      <w:bookmarkStart w:id="1125" w:name="_Toc59016665"/>
      <w:bookmarkStart w:id="1126" w:name="_Toc68167635"/>
      <w:bookmarkStart w:id="1127" w:name="_Toc130544999"/>
      <w:r w:rsidRPr="005A3EA5">
        <w:rPr>
          <w:lang w:eastAsia="ja-JP"/>
        </w:rPr>
        <w:lastRenderedPageBreak/>
        <w:t>B.6</w:t>
      </w:r>
      <w:r w:rsidRPr="005A3EA5">
        <w:rPr>
          <w:lang w:eastAsia="ja-JP"/>
        </w:rPr>
        <w:tab/>
      </w:r>
      <w:r w:rsidRPr="005A3EA5">
        <w:t>Provisioning of SIP signalling flow information at IMS Registration</w:t>
      </w:r>
      <w:bookmarkEnd w:id="1121"/>
      <w:bookmarkEnd w:id="1122"/>
      <w:bookmarkEnd w:id="1123"/>
      <w:bookmarkEnd w:id="1124"/>
      <w:bookmarkEnd w:id="1125"/>
      <w:bookmarkEnd w:id="1126"/>
      <w:bookmarkEnd w:id="1127"/>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9" type="#_x0000_t75" style="width:387pt;height:364.5pt" o:ole="">
            <v:imagedata r:id="rId195" o:title=""/>
          </v:shape>
          <o:OLEObject Type="Embed" ProgID="Visio.Drawing.11" ShapeID="_x0000_i1119" DrawAspect="Content" ObjectID="_1741172885" r:id="rId196"/>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28" w:name="_Toc28005562"/>
      <w:bookmarkStart w:id="1129" w:name="_Toc36038234"/>
      <w:bookmarkStart w:id="1130" w:name="_Toc45133431"/>
      <w:bookmarkStart w:id="1131" w:name="_Toc51762261"/>
      <w:bookmarkStart w:id="1132" w:name="_Toc59016666"/>
      <w:bookmarkStart w:id="1133" w:name="_Toc68167636"/>
      <w:bookmarkStart w:id="1134" w:name="_Toc130545000"/>
      <w:r w:rsidRPr="005A3EA5">
        <w:rPr>
          <w:lang w:eastAsia="ja-JP"/>
        </w:rPr>
        <w:lastRenderedPageBreak/>
        <w:t>B.7</w:t>
      </w:r>
      <w:r w:rsidRPr="005A3EA5">
        <w:rPr>
          <w:lang w:eastAsia="ja-JP"/>
        </w:rPr>
        <w:tab/>
      </w:r>
      <w:r w:rsidRPr="005A3EA5">
        <w:t>Subscription to Notification of Change of Access Type at IMS Registration</w:t>
      </w:r>
      <w:bookmarkEnd w:id="1128"/>
      <w:bookmarkEnd w:id="1129"/>
      <w:bookmarkEnd w:id="1130"/>
      <w:bookmarkEnd w:id="1131"/>
      <w:bookmarkEnd w:id="1132"/>
      <w:bookmarkEnd w:id="1133"/>
      <w:bookmarkEnd w:id="1134"/>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20" type="#_x0000_t75" style="width:419.25pt;height:339.75pt" o:ole="">
            <v:imagedata r:id="rId197" o:title=""/>
          </v:shape>
          <o:OLEObject Type="Embed" ProgID="Visio.Drawing.11" ShapeID="_x0000_i1120" DrawAspect="Content" ObjectID="_1741172886" r:id="rId198"/>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35" w:name="_Hlk32429769"/>
      <w:r w:rsidRPr="005A3EA5">
        <w:t>figure 5.2.2.2.2.1-1</w:t>
      </w:r>
      <w:bookmarkEnd w:id="1135"/>
      <w:r w:rsidRPr="005A3EA5">
        <w:t>.</w:t>
      </w:r>
    </w:p>
    <w:p w14:paraId="31BB750D" w14:textId="77777777" w:rsidR="004428CF" w:rsidRPr="005A3EA5" w:rsidRDefault="004428CF">
      <w:pPr>
        <w:pStyle w:val="Heading1"/>
      </w:pPr>
      <w:bookmarkStart w:id="1136" w:name="_Toc28005563"/>
      <w:bookmarkStart w:id="1137" w:name="_Toc36038235"/>
      <w:bookmarkStart w:id="1138" w:name="_Toc45133432"/>
      <w:bookmarkStart w:id="1139" w:name="_Toc51762262"/>
      <w:bookmarkStart w:id="1140" w:name="_Toc59016667"/>
      <w:bookmarkStart w:id="1141" w:name="_Toc68167637"/>
      <w:bookmarkStart w:id="1142" w:name="_Toc130545001"/>
      <w:r w:rsidRPr="005A3EA5">
        <w:rPr>
          <w:lang w:eastAsia="ja-JP"/>
        </w:rPr>
        <w:t>B.8</w:t>
      </w:r>
      <w:r w:rsidRPr="005A3EA5">
        <w:rPr>
          <w:lang w:eastAsia="ja-JP"/>
        </w:rPr>
        <w:tab/>
      </w:r>
      <w:r w:rsidRPr="005A3EA5">
        <w:t>Subscription to Notification of Change of PLMN Identifier at IMS Registration</w:t>
      </w:r>
      <w:bookmarkEnd w:id="1136"/>
      <w:bookmarkEnd w:id="1137"/>
      <w:bookmarkEnd w:id="1138"/>
      <w:bookmarkEnd w:id="1139"/>
      <w:bookmarkEnd w:id="1140"/>
      <w:bookmarkEnd w:id="1141"/>
      <w:bookmarkEnd w:id="1142"/>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21" type="#_x0000_t75" style="width:480.75pt;height:388.5pt" o:ole="">
            <v:imagedata r:id="rId199" o:title=""/>
          </v:shape>
          <o:OLEObject Type="Embed" ProgID="Word.Picture.8" ShapeID="_x0000_i1121" DrawAspect="Content" ObjectID="_1741172887" r:id="rId200"/>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43" w:name="_Toc28005564"/>
      <w:bookmarkStart w:id="1144" w:name="_Toc36038236"/>
      <w:bookmarkStart w:id="1145" w:name="_Toc45133433"/>
      <w:bookmarkStart w:id="1146" w:name="_Toc51762263"/>
      <w:bookmarkStart w:id="1147" w:name="_Toc59016668"/>
      <w:bookmarkStart w:id="1148" w:name="_Toc68167638"/>
      <w:bookmarkStart w:id="1149" w:name="_Toc130545002"/>
      <w:r w:rsidRPr="005A3EA5">
        <w:rPr>
          <w:lang w:eastAsia="ja-JP"/>
        </w:rPr>
        <w:t>B.9</w:t>
      </w:r>
      <w:r w:rsidRPr="005A3EA5">
        <w:rPr>
          <w:lang w:eastAsia="ja-JP"/>
        </w:rPr>
        <w:tab/>
      </w:r>
      <w:r w:rsidRPr="005A3EA5">
        <w:rPr>
          <w:lang w:eastAsia="zh-CN"/>
        </w:rPr>
        <w:t>P-CSCF Restoration</w:t>
      </w:r>
      <w:bookmarkEnd w:id="1143"/>
      <w:bookmarkEnd w:id="1144"/>
      <w:bookmarkEnd w:id="1145"/>
      <w:bookmarkEnd w:id="1146"/>
      <w:bookmarkEnd w:id="1147"/>
      <w:bookmarkEnd w:id="1148"/>
      <w:bookmarkEnd w:id="1149"/>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22" type="#_x0000_t75" style="width:435.75pt;height:290.25pt" o:ole="">
            <v:imagedata r:id="rId201" o:title=""/>
          </v:shape>
          <o:OLEObject Type="Embed" ProgID="Visio.Drawing.11" ShapeID="_x0000_i1122" DrawAspect="Content" ObjectID="_1741172888" r:id="rId202"/>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50" w:name="_Toc36038237"/>
      <w:bookmarkStart w:id="1151" w:name="_Toc45133434"/>
      <w:bookmarkStart w:id="1152" w:name="_Toc51762264"/>
      <w:bookmarkStart w:id="1153" w:name="_Toc59016669"/>
      <w:bookmarkStart w:id="1154" w:name="_Toc68167639"/>
      <w:bookmarkStart w:id="1155" w:name="_Toc130545003"/>
      <w:r w:rsidRPr="005A3EA5">
        <w:rPr>
          <w:lang w:eastAsia="ja-JP"/>
        </w:rPr>
        <w:t>B.10</w:t>
      </w:r>
      <w:r w:rsidRPr="005A3EA5">
        <w:rPr>
          <w:lang w:eastAsia="ja-JP"/>
        </w:rPr>
        <w:tab/>
      </w:r>
      <w:r w:rsidRPr="005A3EA5">
        <w:rPr>
          <w:lang w:eastAsia="zh-CN"/>
        </w:rPr>
        <w:t>IMS Restricted Local Operator Services</w:t>
      </w:r>
      <w:bookmarkEnd w:id="1150"/>
      <w:bookmarkEnd w:id="1151"/>
      <w:bookmarkEnd w:id="1152"/>
      <w:bookmarkEnd w:id="1153"/>
      <w:bookmarkEnd w:id="1154"/>
      <w:bookmarkEnd w:id="1155"/>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56" w:name="_Toc130545004"/>
      <w:bookmarkStart w:id="1157" w:name="_Toc28000201"/>
      <w:bookmarkStart w:id="1158" w:name="_Toc36036134"/>
      <w:bookmarkStart w:id="1159" w:name="_Toc44588551"/>
      <w:bookmarkStart w:id="1160" w:name="_Toc44588835"/>
      <w:bookmarkStart w:id="1161" w:name="_Toc45132031"/>
      <w:bookmarkStart w:id="1162" w:name="_Toc83238222"/>
      <w:bookmarkStart w:id="1163" w:name="_Toc28005565"/>
      <w:bookmarkStart w:id="1164" w:name="_Toc36038238"/>
      <w:bookmarkStart w:id="1165" w:name="_Toc45133435"/>
      <w:bookmarkStart w:id="1166" w:name="_Toc51762265"/>
      <w:bookmarkStart w:id="1167" w:name="_Toc59016670"/>
      <w:bookmarkStart w:id="1168"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56"/>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69" w:name="_MON_1705963906"/>
    <w:bookmarkEnd w:id="1169"/>
    <w:p w14:paraId="60E44019" w14:textId="77777777" w:rsidR="0004488F" w:rsidRPr="001F31A0" w:rsidRDefault="0004488F" w:rsidP="008047A3">
      <w:pPr>
        <w:pStyle w:val="TH"/>
      </w:pPr>
      <w:r w:rsidRPr="005A3EA5">
        <w:object w:dxaOrig="8371" w:dyaOrig="7670" w14:anchorId="47C1ADD1">
          <v:shape id="_x0000_i1123" type="#_x0000_t75" style="width:418.5pt;height:382.5pt" o:ole="">
            <v:imagedata r:id="rId203" o:title=""/>
          </v:shape>
          <o:OLEObject Type="Embed" ProgID="Word.Document.12" ShapeID="_x0000_i1123" DrawAspect="Content" ObjectID="_1741172889" r:id="rId204">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70" w:name="_Toc130545005"/>
      <w:bookmarkEnd w:id="1157"/>
      <w:bookmarkEnd w:id="1158"/>
      <w:bookmarkEnd w:id="1159"/>
      <w:bookmarkEnd w:id="1160"/>
      <w:bookmarkEnd w:id="1161"/>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70"/>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171" w:name="_MON_1705964160"/>
    <w:bookmarkEnd w:id="1171"/>
    <w:p w14:paraId="3B863CB4" w14:textId="7BEE48A7" w:rsidR="0004488F" w:rsidRPr="001F31A0" w:rsidRDefault="0004488F" w:rsidP="00D836B3">
      <w:pPr>
        <w:pStyle w:val="TH"/>
        <w:rPr>
          <w:lang w:eastAsia="ja-JP"/>
        </w:rPr>
      </w:pPr>
      <w:r w:rsidRPr="00053C72">
        <w:object w:dxaOrig="8371" w:dyaOrig="7710" w14:anchorId="3C9BDD52">
          <v:shape id="_x0000_i1124" type="#_x0000_t75" style="width:418.5pt;height:387pt" o:ole="">
            <v:imagedata r:id="rId205" o:title=""/>
          </v:shape>
          <o:OLEObject Type="Embed" ProgID="Word.Document.12" ShapeID="_x0000_i1124" DrawAspect="Content" ObjectID="_1741172890" r:id="rId206">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72" w:name="_Toc130545006"/>
      <w:r w:rsidRPr="005A3EA5">
        <w:t>Annex C (informative):</w:t>
      </w:r>
      <w:r w:rsidRPr="005A3EA5">
        <w:br/>
      </w:r>
      <w:bookmarkEnd w:id="1162"/>
      <w:r w:rsidRPr="005A3EA5">
        <w:t>Guidance for underlay network to support QoS differentiation for User Plane IPsec Child SA</w:t>
      </w:r>
      <w:bookmarkEnd w:id="1172"/>
    </w:p>
    <w:p w14:paraId="4CDCFD23" w14:textId="77777777" w:rsidR="00A71BA6" w:rsidRPr="005A3EA5" w:rsidRDefault="00A71BA6" w:rsidP="00A71BA6">
      <w:pPr>
        <w:pStyle w:val="Heading1"/>
        <w:rPr>
          <w:lang w:eastAsia="ja-JP"/>
        </w:rPr>
      </w:pPr>
      <w:bookmarkStart w:id="1173" w:name="_Toc130545007"/>
      <w:bookmarkStart w:id="1174"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173"/>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75" w:name="_Toc130545008"/>
      <w:r w:rsidRPr="001F31A0">
        <w:rPr>
          <w:lang w:eastAsia="ja-JP"/>
        </w:rPr>
        <w:t>C.2</w:t>
      </w:r>
      <w:r w:rsidRPr="001F31A0">
        <w:rPr>
          <w:lang w:eastAsia="ja-JP"/>
        </w:rPr>
        <w:tab/>
        <w:t>QoS differentiation support in the underlay network for overlay services</w:t>
      </w:r>
      <w:bookmarkEnd w:id="1175"/>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74"/>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lastRenderedPageBreak/>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76" w:name="_Toc130545009"/>
      <w:r w:rsidRPr="005A3EA5">
        <w:rPr>
          <w:lang w:eastAsia="ja-JP"/>
        </w:rPr>
        <w:t>C.3</w:t>
      </w:r>
      <w:r w:rsidRPr="005A3EA5">
        <w:rPr>
          <w:lang w:eastAsia="ja-JP"/>
        </w:rPr>
        <w:tab/>
        <w:t>Guidelines for QoS requirements to/from DSCP mapping</w:t>
      </w:r>
      <w:bookmarkEnd w:id="1176"/>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lastRenderedPageBreak/>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77" w:name="_Toc130545010"/>
      <w:r w:rsidRPr="005A3EA5">
        <w:rPr>
          <w:lang w:eastAsia="ja-JP"/>
        </w:rPr>
        <w:t>C.4</w:t>
      </w:r>
      <w:r w:rsidRPr="005A3EA5">
        <w:rPr>
          <w:lang w:eastAsia="ja-JP"/>
        </w:rPr>
        <w:tab/>
        <w:t>N</w:t>
      </w:r>
      <w:r w:rsidRPr="005A3EA5">
        <w:t>etwork initiated QoS modification</w:t>
      </w:r>
      <w:bookmarkEnd w:id="1177"/>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25" type="#_x0000_t75" style="width:520.5pt;height:451.5pt" o:ole="">
            <v:imagedata r:id="rId207" o:title=""/>
          </v:shape>
          <o:OLEObject Type="Embed" ProgID="Visio.Drawing.15" ShapeID="_x0000_i1125" DrawAspect="Content" ObjectID="_1741172891" r:id="rId208"/>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lastRenderedPageBreak/>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78" w:name="_Toc130545011"/>
      <w:r w:rsidRPr="005A3EA5">
        <w:rPr>
          <w:lang w:eastAsia="ja-JP"/>
        </w:rPr>
        <w:t>C.5</w:t>
      </w:r>
      <w:r w:rsidRPr="005A3EA5">
        <w:rPr>
          <w:lang w:eastAsia="ja-JP"/>
        </w:rPr>
        <w:tab/>
      </w:r>
      <w:r w:rsidRPr="005A3EA5">
        <w:t>UE initiated QoS modification</w:t>
      </w:r>
      <w:bookmarkEnd w:id="1178"/>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lastRenderedPageBreak/>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26" type="#_x0000_t75" style="width:520.5pt;height:451.5pt" o:ole="">
            <v:imagedata r:id="rId209" o:title=""/>
          </v:shape>
          <o:OLEObject Type="Embed" ProgID="Visio.Drawing.15" ShapeID="_x0000_i1126" DrawAspect="Content" ObjectID="_1741172892" r:id="rId210"/>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lastRenderedPageBreak/>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179" w:name="_Toc130545012"/>
      <w:r w:rsidRPr="005A3EA5">
        <w:lastRenderedPageBreak/>
        <w:t xml:space="preserve">Annex </w:t>
      </w:r>
      <w:r w:rsidR="006C4437" w:rsidRPr="005A3EA5">
        <w:t xml:space="preserve">D </w:t>
      </w:r>
      <w:r w:rsidRPr="005A3EA5">
        <w:t>(informative):</w:t>
      </w:r>
      <w:r w:rsidRPr="005A3EA5">
        <w:br/>
        <w:t>Change history</w:t>
      </w:r>
      <w:bookmarkEnd w:id="1163"/>
      <w:bookmarkEnd w:id="1164"/>
      <w:bookmarkEnd w:id="1165"/>
      <w:bookmarkEnd w:id="1166"/>
      <w:bookmarkEnd w:id="1167"/>
      <w:bookmarkEnd w:id="1168"/>
      <w:bookmarkEnd w:id="11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812434" w:rsidRPr="00481D2D" w14:paraId="406D02CA" w14:textId="77777777" w:rsidTr="00812434">
        <w:trPr>
          <w:cantSplit/>
        </w:trPr>
        <w:tc>
          <w:tcPr>
            <w:tcW w:w="9585" w:type="dxa"/>
            <w:gridSpan w:val="8"/>
            <w:tcBorders>
              <w:bottom w:val="nil"/>
            </w:tcBorders>
            <w:shd w:val="solid" w:color="FFFFFF" w:fill="auto"/>
          </w:tcPr>
          <w:bookmarkEnd w:id="1006"/>
          <w:p w14:paraId="05198E19" w14:textId="77777777" w:rsidR="00812434" w:rsidRPr="00481D2D" w:rsidRDefault="00812434" w:rsidP="00AA5345">
            <w:pPr>
              <w:pStyle w:val="TAL"/>
              <w:jc w:val="center"/>
              <w:rPr>
                <w:b/>
                <w:sz w:val="16"/>
              </w:rPr>
            </w:pPr>
            <w:r w:rsidRPr="00481D2D">
              <w:rPr>
                <w:b/>
              </w:rPr>
              <w:lastRenderedPageBreak/>
              <w:t>Change history</w:t>
            </w:r>
          </w:p>
        </w:tc>
      </w:tr>
      <w:tr w:rsidR="00812434" w:rsidRPr="00481D2D" w14:paraId="6E6596B0" w14:textId="77777777" w:rsidTr="00812434">
        <w:tc>
          <w:tcPr>
            <w:tcW w:w="785" w:type="dxa"/>
            <w:shd w:val="pct10" w:color="auto" w:fill="FFFFFF"/>
          </w:tcPr>
          <w:p w14:paraId="3110D195" w14:textId="77777777" w:rsidR="00812434" w:rsidRPr="00481D2D" w:rsidRDefault="00812434" w:rsidP="00AA5345">
            <w:pPr>
              <w:pStyle w:val="TAL"/>
              <w:rPr>
                <w:b/>
                <w:sz w:val="16"/>
              </w:rPr>
            </w:pPr>
            <w:r w:rsidRPr="00481D2D">
              <w:rPr>
                <w:b/>
                <w:sz w:val="16"/>
              </w:rPr>
              <w:t>Date</w:t>
            </w:r>
          </w:p>
        </w:tc>
        <w:tc>
          <w:tcPr>
            <w:tcW w:w="793" w:type="dxa"/>
            <w:shd w:val="pct10" w:color="auto" w:fill="FFFFFF"/>
          </w:tcPr>
          <w:p w14:paraId="6D44FE91" w14:textId="77777777" w:rsidR="00812434" w:rsidRPr="00481D2D" w:rsidRDefault="00812434" w:rsidP="00AA5345">
            <w:pPr>
              <w:pStyle w:val="TAL"/>
              <w:rPr>
                <w:b/>
                <w:sz w:val="16"/>
              </w:rPr>
            </w:pPr>
            <w:r w:rsidRPr="00481D2D">
              <w:rPr>
                <w:b/>
                <w:sz w:val="16"/>
              </w:rPr>
              <w:t>Meeting</w:t>
            </w:r>
          </w:p>
        </w:tc>
        <w:tc>
          <w:tcPr>
            <w:tcW w:w="1070" w:type="dxa"/>
            <w:shd w:val="pct10" w:color="auto" w:fill="FFFFFF"/>
          </w:tcPr>
          <w:p w14:paraId="0AE6FEC9" w14:textId="77777777" w:rsidR="00812434" w:rsidRPr="00481D2D" w:rsidRDefault="00812434" w:rsidP="00AA5345">
            <w:pPr>
              <w:pStyle w:val="TAL"/>
              <w:rPr>
                <w:b/>
                <w:sz w:val="16"/>
              </w:rPr>
            </w:pPr>
            <w:r w:rsidRPr="00481D2D">
              <w:rPr>
                <w:b/>
                <w:sz w:val="16"/>
              </w:rPr>
              <w:t>TDoc</w:t>
            </w:r>
          </w:p>
        </w:tc>
        <w:tc>
          <w:tcPr>
            <w:tcW w:w="521" w:type="dxa"/>
            <w:shd w:val="pct10" w:color="auto" w:fill="FFFFFF"/>
          </w:tcPr>
          <w:p w14:paraId="5AC90D1B" w14:textId="77777777" w:rsidR="00812434" w:rsidRPr="00481D2D" w:rsidRDefault="00812434" w:rsidP="00AA5345">
            <w:pPr>
              <w:pStyle w:val="TAL"/>
              <w:rPr>
                <w:b/>
                <w:sz w:val="16"/>
              </w:rPr>
            </w:pPr>
            <w:r w:rsidRPr="00481D2D">
              <w:rPr>
                <w:b/>
                <w:sz w:val="16"/>
              </w:rPr>
              <w:t>CR</w:t>
            </w:r>
          </w:p>
        </w:tc>
        <w:tc>
          <w:tcPr>
            <w:tcW w:w="422" w:type="dxa"/>
            <w:shd w:val="pct10" w:color="auto" w:fill="FFFFFF"/>
          </w:tcPr>
          <w:p w14:paraId="6E08A577" w14:textId="77777777" w:rsidR="00812434" w:rsidRPr="00481D2D" w:rsidRDefault="00812434" w:rsidP="00AA5345">
            <w:pPr>
              <w:pStyle w:val="TAL"/>
              <w:rPr>
                <w:b/>
                <w:sz w:val="16"/>
              </w:rPr>
            </w:pPr>
            <w:r w:rsidRPr="00481D2D">
              <w:rPr>
                <w:b/>
                <w:sz w:val="16"/>
              </w:rPr>
              <w:t>Rev</w:t>
            </w:r>
          </w:p>
        </w:tc>
        <w:tc>
          <w:tcPr>
            <w:tcW w:w="421" w:type="dxa"/>
            <w:shd w:val="pct10" w:color="auto" w:fill="FFFFFF"/>
          </w:tcPr>
          <w:p w14:paraId="5CC0AC35" w14:textId="77777777" w:rsidR="00812434" w:rsidRPr="00481D2D" w:rsidRDefault="00812434" w:rsidP="00AA5345">
            <w:pPr>
              <w:pStyle w:val="TAL"/>
              <w:rPr>
                <w:b/>
                <w:sz w:val="16"/>
              </w:rPr>
            </w:pPr>
            <w:r w:rsidRPr="00481D2D">
              <w:rPr>
                <w:b/>
                <w:sz w:val="16"/>
              </w:rPr>
              <w:t>Cat</w:t>
            </w:r>
          </w:p>
        </w:tc>
        <w:tc>
          <w:tcPr>
            <w:tcW w:w="4868" w:type="dxa"/>
            <w:shd w:val="pct10" w:color="auto" w:fill="FFFFFF"/>
          </w:tcPr>
          <w:p w14:paraId="669B4F55" w14:textId="77777777" w:rsidR="00812434" w:rsidRPr="00481D2D" w:rsidRDefault="00812434" w:rsidP="00AA5345">
            <w:pPr>
              <w:pStyle w:val="TAL"/>
              <w:rPr>
                <w:b/>
                <w:sz w:val="16"/>
              </w:rPr>
            </w:pPr>
            <w:r w:rsidRPr="00481D2D">
              <w:rPr>
                <w:b/>
                <w:sz w:val="16"/>
              </w:rPr>
              <w:t>Subject/Comment</w:t>
            </w:r>
          </w:p>
        </w:tc>
        <w:tc>
          <w:tcPr>
            <w:tcW w:w="705" w:type="dxa"/>
            <w:shd w:val="pct10" w:color="auto" w:fill="FFFFFF"/>
          </w:tcPr>
          <w:p w14:paraId="6F3F672A" w14:textId="77777777" w:rsidR="00812434" w:rsidRPr="00481D2D" w:rsidRDefault="00812434" w:rsidP="00AA5345">
            <w:pPr>
              <w:pStyle w:val="TAL"/>
              <w:rPr>
                <w:b/>
                <w:sz w:val="16"/>
              </w:rPr>
            </w:pPr>
            <w:r w:rsidRPr="00481D2D">
              <w:rPr>
                <w:b/>
                <w:sz w:val="16"/>
              </w:rPr>
              <w:t>New version</w:t>
            </w:r>
          </w:p>
        </w:tc>
      </w:tr>
      <w:tr w:rsidR="00812434" w:rsidRPr="00481D2D" w14:paraId="6F126570" w14:textId="77777777" w:rsidTr="00812434">
        <w:tc>
          <w:tcPr>
            <w:tcW w:w="785" w:type="dxa"/>
            <w:shd w:val="solid" w:color="FFFFFF" w:fill="auto"/>
          </w:tcPr>
          <w:p w14:paraId="4A52D573" w14:textId="48980CFE" w:rsidR="00812434" w:rsidRPr="00481D2D" w:rsidRDefault="00812434" w:rsidP="00812434">
            <w:pPr>
              <w:pStyle w:val="TAC"/>
              <w:rPr>
                <w:sz w:val="16"/>
                <w:szCs w:val="16"/>
              </w:rPr>
            </w:pPr>
            <w:r w:rsidRPr="005A3EA5">
              <w:rPr>
                <w:sz w:val="16"/>
                <w:szCs w:val="16"/>
                <w:lang w:eastAsia="zh-CN"/>
              </w:rPr>
              <w:t>2017-10</w:t>
            </w:r>
          </w:p>
        </w:tc>
        <w:tc>
          <w:tcPr>
            <w:tcW w:w="793" w:type="dxa"/>
            <w:shd w:val="solid" w:color="FFFFFF" w:fill="auto"/>
          </w:tcPr>
          <w:p w14:paraId="66D36BD3" w14:textId="0C37546D" w:rsidR="00812434" w:rsidRPr="00481D2D" w:rsidRDefault="00812434" w:rsidP="00812434">
            <w:pPr>
              <w:pStyle w:val="TAC"/>
              <w:rPr>
                <w:sz w:val="16"/>
                <w:szCs w:val="16"/>
              </w:rPr>
            </w:pPr>
          </w:p>
        </w:tc>
        <w:tc>
          <w:tcPr>
            <w:tcW w:w="1070" w:type="dxa"/>
            <w:shd w:val="solid" w:color="FFFFFF" w:fill="auto"/>
          </w:tcPr>
          <w:p w14:paraId="57DC6FB1" w14:textId="41AE9F82" w:rsidR="00812434" w:rsidRPr="00481D2D" w:rsidRDefault="00812434" w:rsidP="00812434">
            <w:pPr>
              <w:pStyle w:val="TAC"/>
              <w:rPr>
                <w:sz w:val="16"/>
                <w:szCs w:val="16"/>
              </w:rPr>
            </w:pPr>
          </w:p>
        </w:tc>
        <w:tc>
          <w:tcPr>
            <w:tcW w:w="521" w:type="dxa"/>
            <w:shd w:val="solid" w:color="FFFFFF" w:fill="auto"/>
          </w:tcPr>
          <w:p w14:paraId="3EB5C4AC" w14:textId="632A03C2" w:rsidR="00812434" w:rsidRPr="00481D2D" w:rsidRDefault="00812434" w:rsidP="00812434">
            <w:pPr>
              <w:pStyle w:val="TAL"/>
              <w:rPr>
                <w:sz w:val="16"/>
                <w:szCs w:val="16"/>
              </w:rPr>
            </w:pPr>
          </w:p>
        </w:tc>
        <w:tc>
          <w:tcPr>
            <w:tcW w:w="422" w:type="dxa"/>
            <w:shd w:val="solid" w:color="FFFFFF" w:fill="auto"/>
          </w:tcPr>
          <w:p w14:paraId="5E46DF7C" w14:textId="5DDF18E5" w:rsidR="00812434" w:rsidRPr="00481D2D" w:rsidRDefault="00812434" w:rsidP="00812434">
            <w:pPr>
              <w:pStyle w:val="TAR"/>
              <w:rPr>
                <w:sz w:val="16"/>
                <w:szCs w:val="16"/>
              </w:rPr>
            </w:pPr>
          </w:p>
        </w:tc>
        <w:tc>
          <w:tcPr>
            <w:tcW w:w="421" w:type="dxa"/>
            <w:shd w:val="solid" w:color="FFFFFF" w:fill="auto"/>
          </w:tcPr>
          <w:p w14:paraId="5FF8928E" w14:textId="52CAE6DA" w:rsidR="00812434" w:rsidRPr="00481D2D" w:rsidRDefault="00812434" w:rsidP="00812434">
            <w:pPr>
              <w:pStyle w:val="TAC"/>
              <w:rPr>
                <w:sz w:val="16"/>
                <w:szCs w:val="16"/>
              </w:rPr>
            </w:pPr>
          </w:p>
        </w:tc>
        <w:tc>
          <w:tcPr>
            <w:tcW w:w="4868" w:type="dxa"/>
            <w:shd w:val="solid" w:color="FFFFFF" w:fill="auto"/>
          </w:tcPr>
          <w:p w14:paraId="5E1B2AC0" w14:textId="23BCCE95" w:rsidR="00812434" w:rsidRPr="00481D2D" w:rsidRDefault="00812434" w:rsidP="00812434">
            <w:pPr>
              <w:pStyle w:val="TAL"/>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5343E76F" w14:textId="505AC80C" w:rsidR="00812434" w:rsidRPr="00481D2D" w:rsidRDefault="00812434" w:rsidP="00812434">
            <w:pPr>
              <w:pStyle w:val="TAC"/>
              <w:rPr>
                <w:sz w:val="16"/>
                <w:szCs w:val="16"/>
              </w:rPr>
            </w:pPr>
            <w:r w:rsidRPr="005A3EA5">
              <w:rPr>
                <w:sz w:val="16"/>
                <w:szCs w:val="16"/>
                <w:lang w:eastAsia="zh-CN"/>
              </w:rPr>
              <w:t>0.0.0</w:t>
            </w:r>
          </w:p>
        </w:tc>
      </w:tr>
      <w:tr w:rsidR="00812434" w:rsidRPr="00481D2D" w14:paraId="0040679B" w14:textId="77777777" w:rsidTr="00812434">
        <w:tc>
          <w:tcPr>
            <w:tcW w:w="785" w:type="dxa"/>
            <w:shd w:val="solid" w:color="FFFFFF" w:fill="auto"/>
          </w:tcPr>
          <w:p w14:paraId="2FCA6AE8" w14:textId="7263FBE7" w:rsidR="00812434" w:rsidRPr="00481D2D" w:rsidRDefault="00812434" w:rsidP="00812434">
            <w:pPr>
              <w:pStyle w:val="TAC"/>
              <w:rPr>
                <w:sz w:val="16"/>
                <w:szCs w:val="16"/>
              </w:rPr>
            </w:pPr>
            <w:r w:rsidRPr="005A3EA5">
              <w:rPr>
                <w:sz w:val="16"/>
                <w:szCs w:val="16"/>
                <w:lang w:eastAsia="zh-CN"/>
              </w:rPr>
              <w:t>2017-10</w:t>
            </w:r>
          </w:p>
        </w:tc>
        <w:tc>
          <w:tcPr>
            <w:tcW w:w="793" w:type="dxa"/>
            <w:shd w:val="solid" w:color="FFFFFF" w:fill="auto"/>
          </w:tcPr>
          <w:p w14:paraId="03740B72" w14:textId="6F7C1438" w:rsidR="00812434" w:rsidRPr="00481D2D" w:rsidRDefault="00812434" w:rsidP="00812434">
            <w:pPr>
              <w:pStyle w:val="TAC"/>
              <w:rPr>
                <w:sz w:val="16"/>
                <w:szCs w:val="16"/>
              </w:rPr>
            </w:pPr>
            <w:r w:rsidRPr="005A3EA5">
              <w:rPr>
                <w:sz w:val="16"/>
                <w:szCs w:val="16"/>
                <w:lang w:eastAsia="zh-CN"/>
              </w:rPr>
              <w:t>CT3#92</w:t>
            </w:r>
          </w:p>
        </w:tc>
        <w:tc>
          <w:tcPr>
            <w:tcW w:w="1070" w:type="dxa"/>
            <w:shd w:val="solid" w:color="FFFFFF" w:fill="auto"/>
          </w:tcPr>
          <w:p w14:paraId="15E7BAA1" w14:textId="299C31DD" w:rsidR="00812434" w:rsidRPr="00481D2D" w:rsidRDefault="00812434" w:rsidP="00812434">
            <w:pPr>
              <w:pStyle w:val="TAC"/>
              <w:rPr>
                <w:sz w:val="16"/>
                <w:szCs w:val="16"/>
              </w:rPr>
            </w:pPr>
            <w:r w:rsidRPr="005A3EA5">
              <w:rPr>
                <w:sz w:val="16"/>
                <w:szCs w:val="16"/>
                <w:lang w:eastAsia="zh-CN"/>
              </w:rPr>
              <w:t>C3-175378</w:t>
            </w:r>
          </w:p>
        </w:tc>
        <w:tc>
          <w:tcPr>
            <w:tcW w:w="521" w:type="dxa"/>
            <w:shd w:val="solid" w:color="FFFFFF" w:fill="auto"/>
          </w:tcPr>
          <w:p w14:paraId="75EF7E63" w14:textId="6831AAF9" w:rsidR="00812434" w:rsidRPr="00481D2D" w:rsidRDefault="00812434" w:rsidP="00812434">
            <w:pPr>
              <w:pStyle w:val="TAL"/>
              <w:rPr>
                <w:sz w:val="16"/>
                <w:szCs w:val="16"/>
              </w:rPr>
            </w:pPr>
          </w:p>
        </w:tc>
        <w:tc>
          <w:tcPr>
            <w:tcW w:w="422" w:type="dxa"/>
            <w:shd w:val="solid" w:color="FFFFFF" w:fill="auto"/>
          </w:tcPr>
          <w:p w14:paraId="7FD09C3D" w14:textId="5478FB6E" w:rsidR="00812434" w:rsidRPr="00481D2D" w:rsidRDefault="00812434" w:rsidP="00812434">
            <w:pPr>
              <w:pStyle w:val="TAR"/>
              <w:rPr>
                <w:sz w:val="16"/>
                <w:szCs w:val="16"/>
              </w:rPr>
            </w:pPr>
          </w:p>
        </w:tc>
        <w:tc>
          <w:tcPr>
            <w:tcW w:w="421" w:type="dxa"/>
            <w:shd w:val="solid" w:color="FFFFFF" w:fill="auto"/>
          </w:tcPr>
          <w:p w14:paraId="0106CF2B" w14:textId="40529728" w:rsidR="00812434" w:rsidRPr="00481D2D" w:rsidRDefault="00812434" w:rsidP="00812434">
            <w:pPr>
              <w:pStyle w:val="TAC"/>
              <w:rPr>
                <w:sz w:val="16"/>
                <w:szCs w:val="16"/>
              </w:rPr>
            </w:pPr>
          </w:p>
        </w:tc>
        <w:tc>
          <w:tcPr>
            <w:tcW w:w="4868" w:type="dxa"/>
            <w:shd w:val="solid" w:color="FFFFFF" w:fill="auto"/>
          </w:tcPr>
          <w:p w14:paraId="7D465399" w14:textId="6200820B" w:rsidR="00812434" w:rsidRPr="00481D2D" w:rsidRDefault="00812434" w:rsidP="00812434">
            <w:pPr>
              <w:pStyle w:val="TAL"/>
              <w:rPr>
                <w:sz w:val="16"/>
                <w:szCs w:val="16"/>
              </w:rPr>
            </w:pPr>
            <w:r w:rsidRPr="005A3EA5">
              <w:rPr>
                <w:sz w:val="16"/>
                <w:szCs w:val="16"/>
                <w:lang w:eastAsia="zh-CN"/>
              </w:rPr>
              <w:t>Inclusion of C3-175332, C3-175355.</w:t>
            </w:r>
          </w:p>
        </w:tc>
        <w:tc>
          <w:tcPr>
            <w:tcW w:w="705" w:type="dxa"/>
            <w:shd w:val="solid" w:color="FFFFFF" w:fill="auto"/>
          </w:tcPr>
          <w:p w14:paraId="0E021085" w14:textId="672F5277" w:rsidR="00812434" w:rsidRPr="00481D2D" w:rsidRDefault="00812434" w:rsidP="00812434">
            <w:pPr>
              <w:pStyle w:val="TAC"/>
              <w:rPr>
                <w:sz w:val="16"/>
                <w:szCs w:val="16"/>
              </w:rPr>
            </w:pPr>
            <w:r w:rsidRPr="005A3EA5">
              <w:rPr>
                <w:sz w:val="16"/>
                <w:szCs w:val="16"/>
                <w:lang w:eastAsia="zh-CN"/>
              </w:rPr>
              <w:t>0.1.0</w:t>
            </w:r>
          </w:p>
        </w:tc>
      </w:tr>
      <w:tr w:rsidR="00812434" w:rsidRPr="00481D2D" w14:paraId="42EAE9CC" w14:textId="77777777" w:rsidTr="00812434">
        <w:tc>
          <w:tcPr>
            <w:tcW w:w="785" w:type="dxa"/>
            <w:shd w:val="solid" w:color="FFFFFF" w:fill="auto"/>
          </w:tcPr>
          <w:p w14:paraId="41D35C02" w14:textId="2525761C" w:rsidR="00812434" w:rsidRPr="00481D2D" w:rsidRDefault="00812434" w:rsidP="00812434">
            <w:pPr>
              <w:pStyle w:val="TAC"/>
              <w:rPr>
                <w:sz w:val="16"/>
                <w:szCs w:val="16"/>
              </w:rPr>
            </w:pPr>
            <w:r w:rsidRPr="005A3EA5">
              <w:rPr>
                <w:sz w:val="16"/>
                <w:szCs w:val="16"/>
                <w:lang w:eastAsia="zh-CN"/>
              </w:rPr>
              <w:t>2017-12</w:t>
            </w:r>
          </w:p>
        </w:tc>
        <w:tc>
          <w:tcPr>
            <w:tcW w:w="793" w:type="dxa"/>
            <w:shd w:val="solid" w:color="FFFFFF" w:fill="auto"/>
          </w:tcPr>
          <w:p w14:paraId="647D8321" w14:textId="512A2DD1" w:rsidR="00812434" w:rsidRPr="00481D2D" w:rsidRDefault="00812434" w:rsidP="00812434">
            <w:pPr>
              <w:pStyle w:val="TAC"/>
              <w:rPr>
                <w:sz w:val="16"/>
                <w:szCs w:val="16"/>
              </w:rPr>
            </w:pPr>
            <w:r w:rsidRPr="005A3EA5">
              <w:rPr>
                <w:sz w:val="16"/>
                <w:szCs w:val="16"/>
                <w:lang w:eastAsia="zh-CN"/>
              </w:rPr>
              <w:t>CT3#93</w:t>
            </w:r>
          </w:p>
        </w:tc>
        <w:tc>
          <w:tcPr>
            <w:tcW w:w="1070" w:type="dxa"/>
            <w:shd w:val="solid" w:color="FFFFFF" w:fill="auto"/>
          </w:tcPr>
          <w:p w14:paraId="3E1C7F60" w14:textId="7B66886C" w:rsidR="00812434" w:rsidRPr="00481D2D" w:rsidRDefault="00812434" w:rsidP="00812434">
            <w:pPr>
              <w:pStyle w:val="TAC"/>
              <w:rPr>
                <w:sz w:val="16"/>
                <w:szCs w:val="16"/>
              </w:rPr>
            </w:pPr>
            <w:r w:rsidRPr="005A3EA5">
              <w:rPr>
                <w:sz w:val="16"/>
                <w:szCs w:val="16"/>
                <w:lang w:eastAsia="zh-CN"/>
              </w:rPr>
              <w:t>C3-176398</w:t>
            </w:r>
          </w:p>
        </w:tc>
        <w:tc>
          <w:tcPr>
            <w:tcW w:w="521" w:type="dxa"/>
            <w:shd w:val="solid" w:color="FFFFFF" w:fill="auto"/>
          </w:tcPr>
          <w:p w14:paraId="664F5F6A" w14:textId="278C7EB6" w:rsidR="00812434" w:rsidRPr="00481D2D" w:rsidRDefault="00812434" w:rsidP="00812434">
            <w:pPr>
              <w:pStyle w:val="TAL"/>
              <w:rPr>
                <w:sz w:val="16"/>
                <w:szCs w:val="16"/>
              </w:rPr>
            </w:pPr>
          </w:p>
        </w:tc>
        <w:tc>
          <w:tcPr>
            <w:tcW w:w="422" w:type="dxa"/>
            <w:shd w:val="solid" w:color="FFFFFF" w:fill="auto"/>
          </w:tcPr>
          <w:p w14:paraId="0E0C41AC" w14:textId="77777777" w:rsidR="00812434" w:rsidRPr="00481D2D" w:rsidRDefault="00812434" w:rsidP="00812434">
            <w:pPr>
              <w:pStyle w:val="TAR"/>
              <w:rPr>
                <w:sz w:val="16"/>
                <w:szCs w:val="16"/>
              </w:rPr>
            </w:pPr>
          </w:p>
        </w:tc>
        <w:tc>
          <w:tcPr>
            <w:tcW w:w="421" w:type="dxa"/>
            <w:shd w:val="solid" w:color="FFFFFF" w:fill="auto"/>
          </w:tcPr>
          <w:p w14:paraId="07402700" w14:textId="53E5E01C" w:rsidR="00812434" w:rsidRPr="00481D2D" w:rsidRDefault="00812434" w:rsidP="00812434">
            <w:pPr>
              <w:pStyle w:val="TAC"/>
              <w:rPr>
                <w:sz w:val="16"/>
                <w:szCs w:val="16"/>
              </w:rPr>
            </w:pPr>
          </w:p>
        </w:tc>
        <w:tc>
          <w:tcPr>
            <w:tcW w:w="4868" w:type="dxa"/>
            <w:shd w:val="solid" w:color="FFFFFF" w:fill="auto"/>
          </w:tcPr>
          <w:p w14:paraId="4324D15D" w14:textId="3172B7C4" w:rsidR="00812434" w:rsidRPr="00481D2D" w:rsidRDefault="00812434" w:rsidP="00812434">
            <w:pPr>
              <w:pStyle w:val="TAL"/>
              <w:rPr>
                <w:sz w:val="16"/>
                <w:szCs w:val="16"/>
              </w:rPr>
            </w:pPr>
            <w:r w:rsidRPr="005A3EA5">
              <w:rPr>
                <w:sz w:val="16"/>
                <w:szCs w:val="16"/>
                <w:lang w:eastAsia="zh-CN"/>
              </w:rPr>
              <w:t>Inclusion of C3-176258, C3-176372</w:t>
            </w:r>
          </w:p>
        </w:tc>
        <w:tc>
          <w:tcPr>
            <w:tcW w:w="705" w:type="dxa"/>
            <w:shd w:val="solid" w:color="FFFFFF" w:fill="auto"/>
          </w:tcPr>
          <w:p w14:paraId="7680B69F" w14:textId="4AA8FFEF" w:rsidR="00812434" w:rsidRPr="00481D2D" w:rsidRDefault="00812434" w:rsidP="00812434">
            <w:pPr>
              <w:pStyle w:val="TAC"/>
              <w:rPr>
                <w:sz w:val="16"/>
                <w:szCs w:val="16"/>
              </w:rPr>
            </w:pPr>
            <w:r w:rsidRPr="005A3EA5">
              <w:rPr>
                <w:sz w:val="16"/>
                <w:szCs w:val="16"/>
                <w:lang w:eastAsia="zh-CN"/>
              </w:rPr>
              <w:t>0.2.0</w:t>
            </w:r>
          </w:p>
        </w:tc>
      </w:tr>
      <w:tr w:rsidR="00812434" w:rsidRPr="00481D2D" w14:paraId="2481DE0F" w14:textId="77777777" w:rsidTr="00812434">
        <w:tc>
          <w:tcPr>
            <w:tcW w:w="785" w:type="dxa"/>
            <w:shd w:val="solid" w:color="FFFFFF" w:fill="auto"/>
          </w:tcPr>
          <w:p w14:paraId="491810A6" w14:textId="5C14011F" w:rsidR="00812434" w:rsidRPr="00481D2D" w:rsidRDefault="00812434" w:rsidP="00812434">
            <w:pPr>
              <w:pStyle w:val="TAC"/>
              <w:rPr>
                <w:sz w:val="16"/>
                <w:szCs w:val="16"/>
              </w:rPr>
            </w:pPr>
            <w:r w:rsidRPr="005A3EA5">
              <w:rPr>
                <w:sz w:val="16"/>
                <w:szCs w:val="16"/>
                <w:lang w:eastAsia="zh-CN"/>
              </w:rPr>
              <w:t>2018-01</w:t>
            </w:r>
          </w:p>
        </w:tc>
        <w:tc>
          <w:tcPr>
            <w:tcW w:w="793" w:type="dxa"/>
            <w:shd w:val="solid" w:color="FFFFFF" w:fill="auto"/>
          </w:tcPr>
          <w:p w14:paraId="3B438C78" w14:textId="5C861746" w:rsidR="00812434" w:rsidRPr="00481D2D" w:rsidRDefault="00812434" w:rsidP="00812434">
            <w:pPr>
              <w:pStyle w:val="TAC"/>
              <w:rPr>
                <w:sz w:val="16"/>
                <w:szCs w:val="16"/>
              </w:rPr>
            </w:pPr>
            <w:r w:rsidRPr="005A3EA5">
              <w:rPr>
                <w:sz w:val="16"/>
                <w:szCs w:val="16"/>
                <w:lang w:eastAsia="zh-CN"/>
              </w:rPr>
              <w:t>CT3#94</w:t>
            </w:r>
          </w:p>
        </w:tc>
        <w:tc>
          <w:tcPr>
            <w:tcW w:w="1070" w:type="dxa"/>
            <w:shd w:val="solid" w:color="FFFFFF" w:fill="auto"/>
          </w:tcPr>
          <w:p w14:paraId="29709B1B" w14:textId="3A090CD9" w:rsidR="00812434" w:rsidRPr="00481D2D" w:rsidRDefault="00812434" w:rsidP="00812434">
            <w:pPr>
              <w:pStyle w:val="TAC"/>
              <w:rPr>
                <w:sz w:val="16"/>
                <w:szCs w:val="16"/>
              </w:rPr>
            </w:pPr>
            <w:r w:rsidRPr="005A3EA5">
              <w:rPr>
                <w:sz w:val="16"/>
                <w:szCs w:val="16"/>
                <w:lang w:eastAsia="zh-CN"/>
              </w:rPr>
              <w:t>C3-180363</w:t>
            </w:r>
          </w:p>
        </w:tc>
        <w:tc>
          <w:tcPr>
            <w:tcW w:w="521" w:type="dxa"/>
            <w:shd w:val="solid" w:color="FFFFFF" w:fill="auto"/>
          </w:tcPr>
          <w:p w14:paraId="5FFB2789" w14:textId="083EA805" w:rsidR="00812434" w:rsidRPr="00481D2D" w:rsidRDefault="00812434" w:rsidP="00812434">
            <w:pPr>
              <w:pStyle w:val="TAL"/>
              <w:rPr>
                <w:sz w:val="16"/>
                <w:szCs w:val="16"/>
              </w:rPr>
            </w:pPr>
          </w:p>
        </w:tc>
        <w:tc>
          <w:tcPr>
            <w:tcW w:w="422" w:type="dxa"/>
            <w:shd w:val="solid" w:color="FFFFFF" w:fill="auto"/>
          </w:tcPr>
          <w:p w14:paraId="41288C9C" w14:textId="77777777" w:rsidR="00812434" w:rsidRPr="00481D2D" w:rsidRDefault="00812434" w:rsidP="00812434">
            <w:pPr>
              <w:pStyle w:val="TAR"/>
              <w:rPr>
                <w:sz w:val="16"/>
                <w:szCs w:val="16"/>
              </w:rPr>
            </w:pPr>
          </w:p>
        </w:tc>
        <w:tc>
          <w:tcPr>
            <w:tcW w:w="421" w:type="dxa"/>
            <w:shd w:val="solid" w:color="FFFFFF" w:fill="auto"/>
          </w:tcPr>
          <w:p w14:paraId="4BA70E58" w14:textId="66C06A5B" w:rsidR="00812434" w:rsidRPr="00481D2D" w:rsidRDefault="00812434" w:rsidP="00812434">
            <w:pPr>
              <w:pStyle w:val="TAC"/>
              <w:rPr>
                <w:sz w:val="16"/>
                <w:szCs w:val="16"/>
              </w:rPr>
            </w:pPr>
          </w:p>
        </w:tc>
        <w:tc>
          <w:tcPr>
            <w:tcW w:w="4868" w:type="dxa"/>
            <w:shd w:val="solid" w:color="FFFFFF" w:fill="auto"/>
          </w:tcPr>
          <w:p w14:paraId="62DE1F5B" w14:textId="37C73E79" w:rsidR="00812434" w:rsidRPr="00481D2D" w:rsidRDefault="00812434" w:rsidP="00812434">
            <w:pPr>
              <w:pStyle w:val="TAL"/>
              <w:rPr>
                <w:sz w:val="16"/>
                <w:szCs w:val="16"/>
              </w:rPr>
            </w:pPr>
            <w:r w:rsidRPr="005A3EA5">
              <w:rPr>
                <w:sz w:val="16"/>
                <w:szCs w:val="16"/>
                <w:lang w:eastAsia="zh-CN"/>
              </w:rPr>
              <w:t>Inclusion of C3-180069, C3-180246, C3-180277, C3-180317</w:t>
            </w:r>
          </w:p>
        </w:tc>
        <w:tc>
          <w:tcPr>
            <w:tcW w:w="705" w:type="dxa"/>
            <w:shd w:val="solid" w:color="FFFFFF" w:fill="auto"/>
          </w:tcPr>
          <w:p w14:paraId="7E65DAA5" w14:textId="31F8E268" w:rsidR="00812434" w:rsidRPr="00481D2D" w:rsidRDefault="00812434" w:rsidP="00812434">
            <w:pPr>
              <w:pStyle w:val="TAC"/>
              <w:rPr>
                <w:sz w:val="16"/>
                <w:szCs w:val="16"/>
              </w:rPr>
            </w:pPr>
            <w:r w:rsidRPr="005A3EA5">
              <w:rPr>
                <w:sz w:val="16"/>
                <w:szCs w:val="16"/>
                <w:lang w:eastAsia="zh-CN"/>
              </w:rPr>
              <w:t>0.3.0</w:t>
            </w:r>
          </w:p>
        </w:tc>
      </w:tr>
      <w:tr w:rsidR="00812434" w:rsidRPr="00481D2D" w14:paraId="670E5729" w14:textId="77777777" w:rsidTr="00812434">
        <w:tc>
          <w:tcPr>
            <w:tcW w:w="785" w:type="dxa"/>
            <w:shd w:val="solid" w:color="FFFFFF" w:fill="auto"/>
          </w:tcPr>
          <w:p w14:paraId="2530B181" w14:textId="45C36F9B" w:rsidR="00812434" w:rsidRPr="00481D2D" w:rsidRDefault="00812434" w:rsidP="00812434">
            <w:pPr>
              <w:pStyle w:val="TAC"/>
              <w:rPr>
                <w:sz w:val="16"/>
                <w:szCs w:val="16"/>
              </w:rPr>
            </w:pPr>
            <w:r w:rsidRPr="005A3EA5">
              <w:rPr>
                <w:sz w:val="16"/>
                <w:szCs w:val="16"/>
                <w:lang w:eastAsia="zh-CN"/>
              </w:rPr>
              <w:t>2018-03</w:t>
            </w:r>
          </w:p>
        </w:tc>
        <w:tc>
          <w:tcPr>
            <w:tcW w:w="793" w:type="dxa"/>
            <w:shd w:val="solid" w:color="FFFFFF" w:fill="auto"/>
          </w:tcPr>
          <w:p w14:paraId="58166359" w14:textId="342E9B99" w:rsidR="00812434" w:rsidRPr="00481D2D" w:rsidRDefault="00812434" w:rsidP="00812434">
            <w:pPr>
              <w:pStyle w:val="TAC"/>
              <w:rPr>
                <w:sz w:val="16"/>
                <w:szCs w:val="16"/>
              </w:rPr>
            </w:pPr>
            <w:r w:rsidRPr="005A3EA5">
              <w:rPr>
                <w:sz w:val="16"/>
                <w:szCs w:val="16"/>
                <w:lang w:eastAsia="zh-CN"/>
              </w:rPr>
              <w:t>CT3#95</w:t>
            </w:r>
          </w:p>
        </w:tc>
        <w:tc>
          <w:tcPr>
            <w:tcW w:w="1070" w:type="dxa"/>
            <w:shd w:val="solid" w:color="FFFFFF" w:fill="auto"/>
          </w:tcPr>
          <w:p w14:paraId="6DEE4417" w14:textId="48ADACF2" w:rsidR="00812434" w:rsidRPr="00481D2D" w:rsidRDefault="00812434" w:rsidP="00812434">
            <w:pPr>
              <w:pStyle w:val="TAC"/>
              <w:rPr>
                <w:sz w:val="16"/>
                <w:szCs w:val="16"/>
              </w:rPr>
            </w:pPr>
            <w:r w:rsidRPr="005A3EA5">
              <w:rPr>
                <w:sz w:val="16"/>
                <w:szCs w:val="16"/>
                <w:lang w:eastAsia="zh-CN"/>
              </w:rPr>
              <w:t>C3-181369</w:t>
            </w:r>
          </w:p>
        </w:tc>
        <w:tc>
          <w:tcPr>
            <w:tcW w:w="521" w:type="dxa"/>
            <w:shd w:val="solid" w:color="FFFFFF" w:fill="auto"/>
          </w:tcPr>
          <w:p w14:paraId="68B722BC" w14:textId="49D0A2BF" w:rsidR="00812434" w:rsidRPr="00481D2D" w:rsidRDefault="00812434" w:rsidP="00812434">
            <w:pPr>
              <w:pStyle w:val="TAL"/>
              <w:rPr>
                <w:sz w:val="16"/>
                <w:szCs w:val="16"/>
              </w:rPr>
            </w:pPr>
          </w:p>
        </w:tc>
        <w:tc>
          <w:tcPr>
            <w:tcW w:w="422" w:type="dxa"/>
            <w:shd w:val="solid" w:color="FFFFFF" w:fill="auto"/>
          </w:tcPr>
          <w:p w14:paraId="54BC7437" w14:textId="64004344" w:rsidR="00812434" w:rsidRPr="00481D2D" w:rsidRDefault="00812434" w:rsidP="00812434">
            <w:pPr>
              <w:pStyle w:val="TAR"/>
              <w:rPr>
                <w:sz w:val="16"/>
                <w:szCs w:val="16"/>
              </w:rPr>
            </w:pPr>
          </w:p>
        </w:tc>
        <w:tc>
          <w:tcPr>
            <w:tcW w:w="421" w:type="dxa"/>
            <w:shd w:val="solid" w:color="FFFFFF" w:fill="auto"/>
          </w:tcPr>
          <w:p w14:paraId="5CC34DBA" w14:textId="79216549" w:rsidR="00812434" w:rsidRPr="00481D2D" w:rsidRDefault="00812434" w:rsidP="00812434">
            <w:pPr>
              <w:pStyle w:val="TAC"/>
              <w:rPr>
                <w:sz w:val="16"/>
                <w:szCs w:val="16"/>
              </w:rPr>
            </w:pPr>
          </w:p>
        </w:tc>
        <w:tc>
          <w:tcPr>
            <w:tcW w:w="4868" w:type="dxa"/>
            <w:shd w:val="solid" w:color="FFFFFF" w:fill="auto"/>
          </w:tcPr>
          <w:p w14:paraId="4B89BA0D" w14:textId="1D83708C" w:rsidR="00812434" w:rsidRPr="00481D2D" w:rsidRDefault="00812434" w:rsidP="00812434">
            <w:pPr>
              <w:pStyle w:val="TAL"/>
              <w:rPr>
                <w:sz w:val="16"/>
                <w:szCs w:val="16"/>
              </w:rPr>
            </w:pPr>
            <w:r w:rsidRPr="005A3EA5">
              <w:rPr>
                <w:sz w:val="16"/>
                <w:szCs w:val="16"/>
                <w:lang w:eastAsia="zh-CN"/>
              </w:rPr>
              <w:t>Inclusion of C3-181250, C3-181251, C3-181252</w:t>
            </w:r>
          </w:p>
        </w:tc>
        <w:tc>
          <w:tcPr>
            <w:tcW w:w="705" w:type="dxa"/>
            <w:shd w:val="solid" w:color="FFFFFF" w:fill="auto"/>
          </w:tcPr>
          <w:p w14:paraId="7DB36A9F" w14:textId="3D1DEEA1" w:rsidR="00812434" w:rsidRPr="00481D2D" w:rsidRDefault="00812434" w:rsidP="00812434">
            <w:pPr>
              <w:pStyle w:val="TAC"/>
              <w:rPr>
                <w:sz w:val="16"/>
                <w:szCs w:val="16"/>
              </w:rPr>
            </w:pPr>
            <w:r w:rsidRPr="005A3EA5">
              <w:rPr>
                <w:sz w:val="16"/>
                <w:szCs w:val="16"/>
                <w:lang w:eastAsia="zh-CN"/>
              </w:rPr>
              <w:t>0.4.0</w:t>
            </w:r>
          </w:p>
        </w:tc>
      </w:tr>
      <w:tr w:rsidR="00812434" w:rsidRPr="00481D2D" w14:paraId="5FAC779E" w14:textId="77777777" w:rsidTr="00812434">
        <w:tc>
          <w:tcPr>
            <w:tcW w:w="785" w:type="dxa"/>
            <w:shd w:val="solid" w:color="FFFFFF" w:fill="auto"/>
          </w:tcPr>
          <w:p w14:paraId="2C32B469" w14:textId="1A9B068C" w:rsidR="00812434" w:rsidRPr="00481D2D" w:rsidRDefault="00812434" w:rsidP="00812434">
            <w:pPr>
              <w:pStyle w:val="TAC"/>
              <w:rPr>
                <w:sz w:val="16"/>
                <w:szCs w:val="16"/>
              </w:rPr>
            </w:pPr>
            <w:r w:rsidRPr="005A3EA5">
              <w:rPr>
                <w:sz w:val="16"/>
                <w:szCs w:val="16"/>
                <w:lang w:eastAsia="zh-CN"/>
              </w:rPr>
              <w:t>2018-04</w:t>
            </w:r>
          </w:p>
        </w:tc>
        <w:tc>
          <w:tcPr>
            <w:tcW w:w="793" w:type="dxa"/>
            <w:shd w:val="solid" w:color="FFFFFF" w:fill="auto"/>
          </w:tcPr>
          <w:p w14:paraId="303FE4EE" w14:textId="46CE46BC" w:rsidR="00812434" w:rsidRPr="00481D2D" w:rsidRDefault="00812434" w:rsidP="00812434">
            <w:pPr>
              <w:pStyle w:val="TAC"/>
              <w:rPr>
                <w:sz w:val="16"/>
                <w:szCs w:val="16"/>
              </w:rPr>
            </w:pPr>
            <w:r w:rsidRPr="005A3EA5">
              <w:rPr>
                <w:sz w:val="16"/>
                <w:szCs w:val="16"/>
                <w:lang w:eastAsia="zh-CN"/>
              </w:rPr>
              <w:t>CT3#96</w:t>
            </w:r>
          </w:p>
        </w:tc>
        <w:tc>
          <w:tcPr>
            <w:tcW w:w="1070" w:type="dxa"/>
            <w:shd w:val="solid" w:color="FFFFFF" w:fill="auto"/>
          </w:tcPr>
          <w:p w14:paraId="1E3E4E90" w14:textId="2A7AA028" w:rsidR="00812434" w:rsidRPr="00481D2D" w:rsidRDefault="00812434" w:rsidP="00812434">
            <w:pPr>
              <w:pStyle w:val="TAC"/>
              <w:rPr>
                <w:sz w:val="16"/>
                <w:szCs w:val="16"/>
              </w:rPr>
            </w:pPr>
            <w:r w:rsidRPr="005A3EA5">
              <w:rPr>
                <w:sz w:val="16"/>
                <w:szCs w:val="16"/>
                <w:lang w:eastAsia="zh-CN"/>
              </w:rPr>
              <w:t>C3-182517</w:t>
            </w:r>
          </w:p>
        </w:tc>
        <w:tc>
          <w:tcPr>
            <w:tcW w:w="521" w:type="dxa"/>
            <w:shd w:val="solid" w:color="FFFFFF" w:fill="auto"/>
          </w:tcPr>
          <w:p w14:paraId="5758A475" w14:textId="3D5EEF61" w:rsidR="00812434" w:rsidRPr="00481D2D" w:rsidRDefault="00812434" w:rsidP="00812434">
            <w:pPr>
              <w:pStyle w:val="TAL"/>
              <w:rPr>
                <w:sz w:val="16"/>
                <w:szCs w:val="16"/>
              </w:rPr>
            </w:pPr>
          </w:p>
        </w:tc>
        <w:tc>
          <w:tcPr>
            <w:tcW w:w="422" w:type="dxa"/>
            <w:shd w:val="solid" w:color="FFFFFF" w:fill="auto"/>
          </w:tcPr>
          <w:p w14:paraId="7EA9F48B" w14:textId="77777777" w:rsidR="00812434" w:rsidRPr="00481D2D" w:rsidRDefault="00812434" w:rsidP="00812434">
            <w:pPr>
              <w:pStyle w:val="TAR"/>
              <w:rPr>
                <w:sz w:val="16"/>
                <w:szCs w:val="16"/>
              </w:rPr>
            </w:pPr>
          </w:p>
        </w:tc>
        <w:tc>
          <w:tcPr>
            <w:tcW w:w="421" w:type="dxa"/>
            <w:shd w:val="solid" w:color="FFFFFF" w:fill="auto"/>
          </w:tcPr>
          <w:p w14:paraId="591762BE" w14:textId="7E1235B3" w:rsidR="00812434" w:rsidRPr="00481D2D" w:rsidRDefault="00812434" w:rsidP="00812434">
            <w:pPr>
              <w:pStyle w:val="TAC"/>
              <w:rPr>
                <w:sz w:val="16"/>
                <w:szCs w:val="16"/>
              </w:rPr>
            </w:pPr>
          </w:p>
        </w:tc>
        <w:tc>
          <w:tcPr>
            <w:tcW w:w="4868" w:type="dxa"/>
            <w:shd w:val="solid" w:color="FFFFFF" w:fill="auto"/>
          </w:tcPr>
          <w:p w14:paraId="713402BD" w14:textId="5999B533" w:rsidR="00812434" w:rsidRPr="00481D2D" w:rsidRDefault="00812434" w:rsidP="00812434">
            <w:pPr>
              <w:pStyle w:val="TAL"/>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735A0631" w14:textId="5A96B612" w:rsidR="00812434" w:rsidRPr="00481D2D" w:rsidRDefault="00812434" w:rsidP="00812434">
            <w:pPr>
              <w:pStyle w:val="TAC"/>
              <w:rPr>
                <w:sz w:val="16"/>
                <w:szCs w:val="16"/>
              </w:rPr>
            </w:pPr>
            <w:r w:rsidRPr="005A3EA5">
              <w:rPr>
                <w:sz w:val="16"/>
                <w:szCs w:val="16"/>
                <w:lang w:eastAsia="zh-CN"/>
              </w:rPr>
              <w:t>0.5.0</w:t>
            </w:r>
          </w:p>
        </w:tc>
      </w:tr>
      <w:tr w:rsidR="00812434" w:rsidRPr="00481D2D" w14:paraId="07A614BC" w14:textId="77777777" w:rsidTr="00812434">
        <w:tc>
          <w:tcPr>
            <w:tcW w:w="785" w:type="dxa"/>
            <w:shd w:val="solid" w:color="FFFFFF" w:fill="auto"/>
          </w:tcPr>
          <w:p w14:paraId="7675BEF0" w14:textId="6F2A86AA" w:rsidR="00812434" w:rsidRPr="00481D2D" w:rsidRDefault="00812434" w:rsidP="00812434">
            <w:pPr>
              <w:pStyle w:val="TAC"/>
              <w:rPr>
                <w:sz w:val="16"/>
                <w:szCs w:val="16"/>
              </w:rPr>
            </w:pPr>
            <w:r w:rsidRPr="005A3EA5">
              <w:rPr>
                <w:sz w:val="16"/>
                <w:szCs w:val="16"/>
                <w:lang w:eastAsia="zh-CN"/>
              </w:rPr>
              <w:t>2018-05</w:t>
            </w:r>
          </w:p>
        </w:tc>
        <w:tc>
          <w:tcPr>
            <w:tcW w:w="793" w:type="dxa"/>
            <w:shd w:val="solid" w:color="FFFFFF" w:fill="auto"/>
          </w:tcPr>
          <w:p w14:paraId="1E2AF586" w14:textId="52A43A72" w:rsidR="00812434" w:rsidRPr="00481D2D" w:rsidRDefault="00812434" w:rsidP="00812434">
            <w:pPr>
              <w:pStyle w:val="TAC"/>
              <w:rPr>
                <w:sz w:val="16"/>
                <w:szCs w:val="16"/>
              </w:rPr>
            </w:pPr>
            <w:r w:rsidRPr="005A3EA5">
              <w:rPr>
                <w:sz w:val="16"/>
                <w:szCs w:val="16"/>
                <w:lang w:eastAsia="zh-CN"/>
              </w:rPr>
              <w:t>CT3#97</w:t>
            </w:r>
          </w:p>
        </w:tc>
        <w:tc>
          <w:tcPr>
            <w:tcW w:w="1070" w:type="dxa"/>
            <w:shd w:val="solid" w:color="FFFFFF" w:fill="auto"/>
          </w:tcPr>
          <w:p w14:paraId="7119E4BA" w14:textId="4E594A9A" w:rsidR="00812434" w:rsidRPr="00481D2D" w:rsidRDefault="00812434" w:rsidP="00812434">
            <w:pPr>
              <w:pStyle w:val="TAC"/>
              <w:rPr>
                <w:sz w:val="16"/>
                <w:szCs w:val="16"/>
              </w:rPr>
            </w:pPr>
            <w:r w:rsidRPr="005A3EA5">
              <w:rPr>
                <w:sz w:val="16"/>
                <w:szCs w:val="16"/>
                <w:lang w:eastAsia="zh-CN"/>
              </w:rPr>
              <w:t>C3-183901</w:t>
            </w:r>
          </w:p>
        </w:tc>
        <w:tc>
          <w:tcPr>
            <w:tcW w:w="521" w:type="dxa"/>
            <w:shd w:val="solid" w:color="FFFFFF" w:fill="auto"/>
          </w:tcPr>
          <w:p w14:paraId="0968A59D" w14:textId="528FE67D" w:rsidR="00812434" w:rsidRPr="00481D2D" w:rsidRDefault="00812434" w:rsidP="00812434">
            <w:pPr>
              <w:pStyle w:val="TAL"/>
              <w:rPr>
                <w:sz w:val="16"/>
                <w:szCs w:val="16"/>
              </w:rPr>
            </w:pPr>
          </w:p>
        </w:tc>
        <w:tc>
          <w:tcPr>
            <w:tcW w:w="422" w:type="dxa"/>
            <w:shd w:val="solid" w:color="FFFFFF" w:fill="auto"/>
          </w:tcPr>
          <w:p w14:paraId="0EA63D33" w14:textId="77777777" w:rsidR="00812434" w:rsidRPr="00481D2D" w:rsidRDefault="00812434" w:rsidP="00812434">
            <w:pPr>
              <w:pStyle w:val="TAR"/>
              <w:rPr>
                <w:sz w:val="16"/>
                <w:szCs w:val="16"/>
              </w:rPr>
            </w:pPr>
          </w:p>
        </w:tc>
        <w:tc>
          <w:tcPr>
            <w:tcW w:w="421" w:type="dxa"/>
            <w:shd w:val="solid" w:color="FFFFFF" w:fill="auto"/>
          </w:tcPr>
          <w:p w14:paraId="1A8673BE" w14:textId="758A27F7" w:rsidR="00812434" w:rsidRPr="00481D2D" w:rsidRDefault="00812434" w:rsidP="00812434">
            <w:pPr>
              <w:pStyle w:val="TAC"/>
              <w:rPr>
                <w:sz w:val="16"/>
                <w:szCs w:val="16"/>
              </w:rPr>
            </w:pPr>
          </w:p>
        </w:tc>
        <w:tc>
          <w:tcPr>
            <w:tcW w:w="4868" w:type="dxa"/>
            <w:shd w:val="solid" w:color="FFFFFF" w:fill="auto"/>
          </w:tcPr>
          <w:p w14:paraId="33130BED" w14:textId="4B64894F" w:rsidR="00812434" w:rsidRPr="00481D2D" w:rsidRDefault="00812434" w:rsidP="00812434">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7CBD5D02" w14:textId="42254016" w:rsidR="00812434" w:rsidRPr="00481D2D" w:rsidRDefault="00812434" w:rsidP="00812434">
            <w:pPr>
              <w:pStyle w:val="TAC"/>
              <w:rPr>
                <w:sz w:val="16"/>
                <w:szCs w:val="16"/>
              </w:rPr>
            </w:pPr>
            <w:r w:rsidRPr="005A3EA5">
              <w:rPr>
                <w:sz w:val="16"/>
                <w:szCs w:val="16"/>
                <w:lang w:eastAsia="zh-CN"/>
              </w:rPr>
              <w:t>0.6.0</w:t>
            </w:r>
          </w:p>
        </w:tc>
      </w:tr>
      <w:tr w:rsidR="00812434" w:rsidRPr="00481D2D" w14:paraId="43968394" w14:textId="77777777" w:rsidTr="00812434">
        <w:tc>
          <w:tcPr>
            <w:tcW w:w="785" w:type="dxa"/>
            <w:shd w:val="solid" w:color="FFFFFF" w:fill="auto"/>
          </w:tcPr>
          <w:p w14:paraId="09761F48" w14:textId="03F37A78" w:rsidR="00812434" w:rsidRPr="00481D2D" w:rsidRDefault="00812434" w:rsidP="00812434">
            <w:pPr>
              <w:pStyle w:val="TAC"/>
              <w:rPr>
                <w:sz w:val="16"/>
                <w:szCs w:val="16"/>
              </w:rPr>
            </w:pPr>
            <w:r w:rsidRPr="005A3EA5">
              <w:rPr>
                <w:sz w:val="16"/>
                <w:szCs w:val="16"/>
                <w:lang w:eastAsia="zh-CN"/>
              </w:rPr>
              <w:t>2018-06</w:t>
            </w:r>
          </w:p>
        </w:tc>
        <w:tc>
          <w:tcPr>
            <w:tcW w:w="793" w:type="dxa"/>
            <w:shd w:val="solid" w:color="FFFFFF" w:fill="auto"/>
          </w:tcPr>
          <w:p w14:paraId="139ABC5D" w14:textId="66268D4B" w:rsidR="00812434" w:rsidRPr="00481D2D" w:rsidRDefault="00812434" w:rsidP="00812434">
            <w:pPr>
              <w:pStyle w:val="TAC"/>
              <w:rPr>
                <w:sz w:val="16"/>
                <w:szCs w:val="16"/>
              </w:rPr>
            </w:pPr>
            <w:r w:rsidRPr="005A3EA5">
              <w:rPr>
                <w:sz w:val="16"/>
                <w:szCs w:val="16"/>
                <w:lang w:eastAsia="zh-CN"/>
              </w:rPr>
              <w:t>CT#80</w:t>
            </w:r>
          </w:p>
        </w:tc>
        <w:tc>
          <w:tcPr>
            <w:tcW w:w="1070" w:type="dxa"/>
            <w:shd w:val="solid" w:color="FFFFFF" w:fill="auto"/>
          </w:tcPr>
          <w:p w14:paraId="3238FFE5" w14:textId="6627902D" w:rsidR="00812434" w:rsidRPr="00481D2D" w:rsidRDefault="00812434" w:rsidP="00812434">
            <w:pPr>
              <w:pStyle w:val="TAC"/>
              <w:rPr>
                <w:sz w:val="16"/>
                <w:szCs w:val="16"/>
              </w:rPr>
            </w:pPr>
            <w:r w:rsidRPr="005A3EA5">
              <w:rPr>
                <w:sz w:val="16"/>
                <w:szCs w:val="16"/>
                <w:lang w:eastAsia="zh-CN"/>
              </w:rPr>
              <w:t>CP-181035</w:t>
            </w:r>
          </w:p>
        </w:tc>
        <w:tc>
          <w:tcPr>
            <w:tcW w:w="521" w:type="dxa"/>
            <w:shd w:val="solid" w:color="FFFFFF" w:fill="auto"/>
          </w:tcPr>
          <w:p w14:paraId="4FBDD24D" w14:textId="16D2FB5F" w:rsidR="00812434" w:rsidRPr="00481D2D" w:rsidRDefault="00812434" w:rsidP="00812434">
            <w:pPr>
              <w:pStyle w:val="TAL"/>
              <w:rPr>
                <w:sz w:val="16"/>
                <w:szCs w:val="16"/>
              </w:rPr>
            </w:pPr>
          </w:p>
        </w:tc>
        <w:tc>
          <w:tcPr>
            <w:tcW w:w="422" w:type="dxa"/>
            <w:shd w:val="solid" w:color="FFFFFF" w:fill="auto"/>
          </w:tcPr>
          <w:p w14:paraId="4039B335" w14:textId="37022A01" w:rsidR="00812434" w:rsidRPr="00481D2D" w:rsidRDefault="00812434" w:rsidP="00812434">
            <w:pPr>
              <w:pStyle w:val="TAR"/>
              <w:rPr>
                <w:sz w:val="16"/>
                <w:szCs w:val="16"/>
              </w:rPr>
            </w:pPr>
          </w:p>
        </w:tc>
        <w:tc>
          <w:tcPr>
            <w:tcW w:w="421" w:type="dxa"/>
            <w:shd w:val="solid" w:color="FFFFFF" w:fill="auto"/>
          </w:tcPr>
          <w:p w14:paraId="009CCCED" w14:textId="69122E92" w:rsidR="00812434" w:rsidRPr="00481D2D" w:rsidRDefault="00812434" w:rsidP="00812434">
            <w:pPr>
              <w:pStyle w:val="TAC"/>
              <w:rPr>
                <w:sz w:val="16"/>
                <w:szCs w:val="16"/>
              </w:rPr>
            </w:pPr>
          </w:p>
        </w:tc>
        <w:tc>
          <w:tcPr>
            <w:tcW w:w="4868" w:type="dxa"/>
            <w:shd w:val="solid" w:color="FFFFFF" w:fill="auto"/>
          </w:tcPr>
          <w:p w14:paraId="1A6E5D51" w14:textId="5CC68C59" w:rsidR="00812434" w:rsidRPr="00481D2D" w:rsidRDefault="00812434" w:rsidP="00812434">
            <w:pPr>
              <w:pStyle w:val="TAL"/>
              <w:rPr>
                <w:sz w:val="16"/>
                <w:szCs w:val="16"/>
              </w:rPr>
            </w:pPr>
            <w:r w:rsidRPr="005A3EA5">
              <w:rPr>
                <w:sz w:val="16"/>
                <w:szCs w:val="16"/>
                <w:lang w:eastAsia="zh-CN"/>
              </w:rPr>
              <w:t>TS sent to plenary for approval</w:t>
            </w:r>
          </w:p>
        </w:tc>
        <w:tc>
          <w:tcPr>
            <w:tcW w:w="705" w:type="dxa"/>
            <w:shd w:val="solid" w:color="FFFFFF" w:fill="auto"/>
          </w:tcPr>
          <w:p w14:paraId="16FEAF44" w14:textId="38C5BC58" w:rsidR="00812434" w:rsidRPr="00481D2D" w:rsidRDefault="00812434" w:rsidP="00812434">
            <w:pPr>
              <w:pStyle w:val="TAC"/>
              <w:rPr>
                <w:sz w:val="16"/>
                <w:szCs w:val="16"/>
              </w:rPr>
            </w:pPr>
            <w:r w:rsidRPr="005A3EA5">
              <w:rPr>
                <w:sz w:val="16"/>
                <w:szCs w:val="16"/>
                <w:lang w:eastAsia="zh-CN"/>
              </w:rPr>
              <w:t>1.0.0</w:t>
            </w:r>
          </w:p>
        </w:tc>
      </w:tr>
      <w:tr w:rsidR="00812434" w:rsidRPr="00481D2D" w14:paraId="10C65AE1" w14:textId="77777777" w:rsidTr="00812434">
        <w:tc>
          <w:tcPr>
            <w:tcW w:w="785" w:type="dxa"/>
            <w:shd w:val="solid" w:color="FFFFFF" w:fill="auto"/>
          </w:tcPr>
          <w:p w14:paraId="0042ABFC" w14:textId="25796710" w:rsidR="00812434" w:rsidRPr="00481D2D" w:rsidRDefault="00812434" w:rsidP="00812434">
            <w:pPr>
              <w:pStyle w:val="TAC"/>
              <w:rPr>
                <w:sz w:val="16"/>
                <w:szCs w:val="16"/>
              </w:rPr>
            </w:pPr>
            <w:r w:rsidRPr="005A3EA5">
              <w:rPr>
                <w:sz w:val="16"/>
                <w:szCs w:val="16"/>
                <w:lang w:eastAsia="zh-CN"/>
              </w:rPr>
              <w:t>2018-06</w:t>
            </w:r>
          </w:p>
        </w:tc>
        <w:tc>
          <w:tcPr>
            <w:tcW w:w="793" w:type="dxa"/>
            <w:shd w:val="solid" w:color="FFFFFF" w:fill="auto"/>
          </w:tcPr>
          <w:p w14:paraId="18CC8ADC" w14:textId="13C95B01" w:rsidR="00812434" w:rsidRPr="00481D2D" w:rsidRDefault="00812434" w:rsidP="00812434">
            <w:pPr>
              <w:pStyle w:val="TAC"/>
              <w:rPr>
                <w:sz w:val="16"/>
                <w:szCs w:val="16"/>
              </w:rPr>
            </w:pPr>
            <w:r w:rsidRPr="005A3EA5">
              <w:rPr>
                <w:sz w:val="16"/>
                <w:szCs w:val="16"/>
                <w:lang w:eastAsia="zh-CN"/>
              </w:rPr>
              <w:t>CT#80</w:t>
            </w:r>
          </w:p>
        </w:tc>
        <w:tc>
          <w:tcPr>
            <w:tcW w:w="1070" w:type="dxa"/>
            <w:shd w:val="solid" w:color="FFFFFF" w:fill="auto"/>
          </w:tcPr>
          <w:p w14:paraId="79F7E91F" w14:textId="715A637A" w:rsidR="00812434" w:rsidRPr="00481D2D" w:rsidRDefault="00812434" w:rsidP="00812434">
            <w:pPr>
              <w:pStyle w:val="TAC"/>
              <w:rPr>
                <w:sz w:val="16"/>
                <w:szCs w:val="16"/>
              </w:rPr>
            </w:pPr>
            <w:r w:rsidRPr="005A3EA5">
              <w:rPr>
                <w:sz w:val="16"/>
                <w:szCs w:val="16"/>
                <w:lang w:eastAsia="zh-CN"/>
              </w:rPr>
              <w:t>CP-181035</w:t>
            </w:r>
          </w:p>
        </w:tc>
        <w:tc>
          <w:tcPr>
            <w:tcW w:w="521" w:type="dxa"/>
            <w:shd w:val="solid" w:color="FFFFFF" w:fill="auto"/>
          </w:tcPr>
          <w:p w14:paraId="36B7323F" w14:textId="33A72D8A" w:rsidR="00812434" w:rsidRPr="00481D2D" w:rsidRDefault="00812434" w:rsidP="00812434">
            <w:pPr>
              <w:pStyle w:val="TAL"/>
              <w:rPr>
                <w:sz w:val="16"/>
                <w:szCs w:val="16"/>
              </w:rPr>
            </w:pPr>
          </w:p>
        </w:tc>
        <w:tc>
          <w:tcPr>
            <w:tcW w:w="422" w:type="dxa"/>
            <w:shd w:val="solid" w:color="FFFFFF" w:fill="auto"/>
          </w:tcPr>
          <w:p w14:paraId="2D0F5ACD" w14:textId="2F8AE877" w:rsidR="00812434" w:rsidRPr="00481D2D" w:rsidRDefault="00812434" w:rsidP="00812434">
            <w:pPr>
              <w:pStyle w:val="TAR"/>
              <w:rPr>
                <w:sz w:val="16"/>
                <w:szCs w:val="16"/>
              </w:rPr>
            </w:pPr>
          </w:p>
        </w:tc>
        <w:tc>
          <w:tcPr>
            <w:tcW w:w="421" w:type="dxa"/>
            <w:shd w:val="solid" w:color="FFFFFF" w:fill="auto"/>
          </w:tcPr>
          <w:p w14:paraId="411B41FD" w14:textId="7F04F531" w:rsidR="00812434" w:rsidRPr="00481D2D" w:rsidRDefault="00812434" w:rsidP="00812434">
            <w:pPr>
              <w:pStyle w:val="TAC"/>
              <w:rPr>
                <w:sz w:val="16"/>
                <w:szCs w:val="16"/>
              </w:rPr>
            </w:pPr>
          </w:p>
        </w:tc>
        <w:tc>
          <w:tcPr>
            <w:tcW w:w="4868" w:type="dxa"/>
            <w:shd w:val="solid" w:color="FFFFFF" w:fill="auto"/>
          </w:tcPr>
          <w:p w14:paraId="4DBF66BE" w14:textId="26B07CD1" w:rsidR="00812434" w:rsidRPr="00481D2D" w:rsidRDefault="00812434" w:rsidP="00812434">
            <w:pPr>
              <w:pStyle w:val="TAL"/>
              <w:rPr>
                <w:sz w:val="16"/>
                <w:szCs w:val="16"/>
              </w:rPr>
            </w:pPr>
            <w:r w:rsidRPr="005A3EA5">
              <w:rPr>
                <w:sz w:val="16"/>
                <w:szCs w:val="16"/>
                <w:lang w:eastAsia="zh-CN"/>
              </w:rPr>
              <w:t>TS approved by plenary</w:t>
            </w:r>
          </w:p>
        </w:tc>
        <w:tc>
          <w:tcPr>
            <w:tcW w:w="705" w:type="dxa"/>
            <w:shd w:val="solid" w:color="FFFFFF" w:fill="auto"/>
          </w:tcPr>
          <w:p w14:paraId="42D56D13" w14:textId="369E83EE" w:rsidR="00812434" w:rsidRPr="00481D2D" w:rsidRDefault="00812434" w:rsidP="00812434">
            <w:pPr>
              <w:pStyle w:val="TAC"/>
              <w:rPr>
                <w:sz w:val="16"/>
                <w:szCs w:val="16"/>
              </w:rPr>
            </w:pPr>
            <w:r w:rsidRPr="005A3EA5">
              <w:rPr>
                <w:sz w:val="16"/>
                <w:szCs w:val="16"/>
                <w:lang w:eastAsia="zh-CN"/>
              </w:rPr>
              <w:t>15.0.0</w:t>
            </w:r>
          </w:p>
        </w:tc>
      </w:tr>
      <w:tr w:rsidR="00812434" w:rsidRPr="00481D2D" w14:paraId="4503788F" w14:textId="77777777" w:rsidTr="00812434">
        <w:tc>
          <w:tcPr>
            <w:tcW w:w="785" w:type="dxa"/>
            <w:shd w:val="solid" w:color="FFFFFF" w:fill="auto"/>
          </w:tcPr>
          <w:p w14:paraId="24992F93" w14:textId="554E2CB6"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23C2D8F8" w14:textId="7651A899"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050A6F46" w14:textId="52E43944"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7C5B8759" w14:textId="7A8F4EA7" w:rsidR="00812434" w:rsidRPr="00481D2D" w:rsidRDefault="00812434" w:rsidP="00812434">
            <w:pPr>
              <w:pStyle w:val="TAL"/>
              <w:rPr>
                <w:sz w:val="16"/>
                <w:szCs w:val="16"/>
              </w:rPr>
            </w:pPr>
            <w:r w:rsidRPr="005A3EA5">
              <w:rPr>
                <w:sz w:val="16"/>
                <w:szCs w:val="16"/>
                <w:lang w:eastAsia="zh-CN"/>
              </w:rPr>
              <w:t>0001</w:t>
            </w:r>
          </w:p>
        </w:tc>
        <w:tc>
          <w:tcPr>
            <w:tcW w:w="422" w:type="dxa"/>
            <w:shd w:val="solid" w:color="FFFFFF" w:fill="auto"/>
          </w:tcPr>
          <w:p w14:paraId="5E646701" w14:textId="66C95B98" w:rsidR="00812434" w:rsidRPr="00481D2D" w:rsidRDefault="00812434" w:rsidP="00812434">
            <w:pPr>
              <w:pStyle w:val="TAR"/>
              <w:rPr>
                <w:sz w:val="16"/>
                <w:szCs w:val="16"/>
              </w:rPr>
            </w:pPr>
            <w:r w:rsidRPr="005A3EA5">
              <w:rPr>
                <w:sz w:val="16"/>
                <w:szCs w:val="16"/>
                <w:lang w:eastAsia="zh-CN"/>
              </w:rPr>
              <w:t>2</w:t>
            </w:r>
          </w:p>
        </w:tc>
        <w:tc>
          <w:tcPr>
            <w:tcW w:w="421" w:type="dxa"/>
            <w:shd w:val="solid" w:color="FFFFFF" w:fill="auto"/>
          </w:tcPr>
          <w:p w14:paraId="4CD06D00" w14:textId="0638D291"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72F27875" w14:textId="18612CE4" w:rsidR="00812434" w:rsidRPr="00481D2D" w:rsidRDefault="00812434" w:rsidP="00812434">
            <w:pPr>
              <w:pStyle w:val="TAL"/>
              <w:rPr>
                <w:sz w:val="16"/>
                <w:szCs w:val="16"/>
              </w:rPr>
            </w:pPr>
            <w:r w:rsidRPr="005A3EA5">
              <w:rPr>
                <w:sz w:val="16"/>
                <w:szCs w:val="16"/>
                <w:lang w:eastAsia="zh-CN"/>
              </w:rPr>
              <w:t>AF traffic routing procedure</w:t>
            </w:r>
          </w:p>
        </w:tc>
        <w:tc>
          <w:tcPr>
            <w:tcW w:w="705" w:type="dxa"/>
            <w:shd w:val="solid" w:color="FFFFFF" w:fill="auto"/>
          </w:tcPr>
          <w:p w14:paraId="5B040A14" w14:textId="29390D36" w:rsidR="00812434" w:rsidRPr="00481D2D" w:rsidRDefault="00812434" w:rsidP="00812434">
            <w:pPr>
              <w:pStyle w:val="TAC"/>
              <w:rPr>
                <w:sz w:val="16"/>
                <w:szCs w:val="16"/>
              </w:rPr>
            </w:pPr>
            <w:r w:rsidRPr="005A3EA5">
              <w:rPr>
                <w:sz w:val="16"/>
                <w:szCs w:val="16"/>
                <w:lang w:eastAsia="zh-CN"/>
              </w:rPr>
              <w:t>15.1.0</w:t>
            </w:r>
          </w:p>
        </w:tc>
      </w:tr>
      <w:tr w:rsidR="00812434" w:rsidRPr="00481D2D" w14:paraId="502150C5" w14:textId="77777777" w:rsidTr="00812434">
        <w:tc>
          <w:tcPr>
            <w:tcW w:w="785" w:type="dxa"/>
            <w:shd w:val="solid" w:color="FFFFFF" w:fill="auto"/>
          </w:tcPr>
          <w:p w14:paraId="3134D0E1" w14:textId="3B856BF4"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523E13CA" w14:textId="6318BF25"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328A143C" w14:textId="44FDCCBC"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76371231" w14:textId="500BDB62" w:rsidR="00812434" w:rsidRPr="00481D2D" w:rsidRDefault="00812434" w:rsidP="00812434">
            <w:pPr>
              <w:pStyle w:val="TAL"/>
              <w:rPr>
                <w:sz w:val="16"/>
                <w:szCs w:val="16"/>
              </w:rPr>
            </w:pPr>
            <w:r w:rsidRPr="005A3EA5">
              <w:rPr>
                <w:sz w:val="16"/>
                <w:szCs w:val="16"/>
                <w:lang w:eastAsia="zh-CN"/>
              </w:rPr>
              <w:t>0002</w:t>
            </w:r>
          </w:p>
        </w:tc>
        <w:tc>
          <w:tcPr>
            <w:tcW w:w="422" w:type="dxa"/>
            <w:shd w:val="solid" w:color="FFFFFF" w:fill="auto"/>
          </w:tcPr>
          <w:p w14:paraId="39C1DE2F" w14:textId="0C7A95CF" w:rsidR="00812434" w:rsidRPr="00481D2D" w:rsidRDefault="00812434" w:rsidP="00812434">
            <w:pPr>
              <w:pStyle w:val="TAR"/>
              <w:rPr>
                <w:sz w:val="16"/>
                <w:szCs w:val="16"/>
              </w:rPr>
            </w:pPr>
            <w:r w:rsidRPr="005A3EA5">
              <w:rPr>
                <w:sz w:val="16"/>
                <w:szCs w:val="16"/>
                <w:lang w:eastAsia="zh-CN"/>
              </w:rPr>
              <w:t>3</w:t>
            </w:r>
          </w:p>
        </w:tc>
        <w:tc>
          <w:tcPr>
            <w:tcW w:w="421" w:type="dxa"/>
            <w:shd w:val="solid" w:color="FFFFFF" w:fill="auto"/>
          </w:tcPr>
          <w:p w14:paraId="5D7578A1" w14:textId="6E81948D"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7EA1A43B" w14:textId="608A226E" w:rsidR="00812434" w:rsidRPr="00481D2D" w:rsidRDefault="00812434" w:rsidP="00812434">
            <w:pPr>
              <w:pStyle w:val="TAL"/>
              <w:rPr>
                <w:sz w:val="16"/>
                <w:szCs w:val="16"/>
              </w:rPr>
            </w:pPr>
            <w:r w:rsidRPr="005A3EA5">
              <w:rPr>
                <w:sz w:val="16"/>
                <w:szCs w:val="16"/>
                <w:lang w:eastAsia="zh-CN"/>
              </w:rPr>
              <w:t>BSF procedures over Rx</w:t>
            </w:r>
          </w:p>
        </w:tc>
        <w:tc>
          <w:tcPr>
            <w:tcW w:w="705" w:type="dxa"/>
            <w:shd w:val="solid" w:color="FFFFFF" w:fill="auto"/>
          </w:tcPr>
          <w:p w14:paraId="1A267348" w14:textId="782AB8AC" w:rsidR="00812434" w:rsidRPr="00481D2D" w:rsidRDefault="00812434" w:rsidP="00812434">
            <w:pPr>
              <w:pStyle w:val="TAC"/>
              <w:rPr>
                <w:sz w:val="16"/>
                <w:szCs w:val="16"/>
              </w:rPr>
            </w:pPr>
            <w:r w:rsidRPr="005A3EA5">
              <w:rPr>
                <w:sz w:val="16"/>
                <w:szCs w:val="16"/>
                <w:lang w:eastAsia="zh-CN"/>
              </w:rPr>
              <w:t>15.1.0</w:t>
            </w:r>
          </w:p>
        </w:tc>
      </w:tr>
      <w:tr w:rsidR="00812434" w:rsidRPr="00481D2D" w14:paraId="4F76F2AE" w14:textId="77777777" w:rsidTr="00812434">
        <w:tc>
          <w:tcPr>
            <w:tcW w:w="785" w:type="dxa"/>
            <w:shd w:val="solid" w:color="FFFFFF" w:fill="auto"/>
          </w:tcPr>
          <w:p w14:paraId="29247793" w14:textId="63432BDB"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770C0C5B" w14:textId="62E65F4C"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2442E39D" w14:textId="27C72FE8"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3522CEE2" w14:textId="6713E1FE" w:rsidR="00812434" w:rsidRPr="00481D2D" w:rsidRDefault="00812434" w:rsidP="00812434">
            <w:pPr>
              <w:pStyle w:val="TAL"/>
              <w:rPr>
                <w:sz w:val="16"/>
                <w:szCs w:val="16"/>
              </w:rPr>
            </w:pPr>
            <w:r w:rsidRPr="005A3EA5">
              <w:rPr>
                <w:sz w:val="16"/>
                <w:szCs w:val="16"/>
                <w:lang w:eastAsia="zh-CN"/>
              </w:rPr>
              <w:t>0003</w:t>
            </w:r>
          </w:p>
        </w:tc>
        <w:tc>
          <w:tcPr>
            <w:tcW w:w="422" w:type="dxa"/>
            <w:shd w:val="solid" w:color="FFFFFF" w:fill="auto"/>
          </w:tcPr>
          <w:p w14:paraId="13678D92" w14:textId="082F9C40" w:rsidR="00812434" w:rsidRPr="00481D2D" w:rsidRDefault="00812434" w:rsidP="00812434">
            <w:pPr>
              <w:pStyle w:val="TAR"/>
              <w:rPr>
                <w:sz w:val="16"/>
                <w:szCs w:val="16"/>
              </w:rPr>
            </w:pPr>
            <w:r w:rsidRPr="005A3EA5">
              <w:rPr>
                <w:sz w:val="16"/>
                <w:szCs w:val="16"/>
                <w:lang w:eastAsia="zh-CN"/>
              </w:rPr>
              <w:t>2</w:t>
            </w:r>
          </w:p>
        </w:tc>
        <w:tc>
          <w:tcPr>
            <w:tcW w:w="421" w:type="dxa"/>
            <w:shd w:val="solid" w:color="FFFFFF" w:fill="auto"/>
          </w:tcPr>
          <w:p w14:paraId="06AEC8E0" w14:textId="3A43A9CD"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7A5CDAA4" w14:textId="3D33E5FA" w:rsidR="00812434" w:rsidRPr="00481D2D" w:rsidRDefault="00812434" w:rsidP="00812434">
            <w:pPr>
              <w:pStyle w:val="TAL"/>
              <w:rPr>
                <w:sz w:val="16"/>
                <w:szCs w:val="16"/>
              </w:rPr>
            </w:pPr>
            <w:r w:rsidRPr="005A3EA5">
              <w:rPr>
                <w:sz w:val="16"/>
                <w:szCs w:val="16"/>
                <w:lang w:eastAsia="zh-CN"/>
              </w:rPr>
              <w:t>Clarification on PCF discovery and selection</w:t>
            </w:r>
          </w:p>
        </w:tc>
        <w:tc>
          <w:tcPr>
            <w:tcW w:w="705" w:type="dxa"/>
            <w:shd w:val="solid" w:color="FFFFFF" w:fill="auto"/>
          </w:tcPr>
          <w:p w14:paraId="573CB84B" w14:textId="2A542224" w:rsidR="00812434" w:rsidRPr="00481D2D" w:rsidRDefault="00812434" w:rsidP="00812434">
            <w:pPr>
              <w:pStyle w:val="TAC"/>
              <w:rPr>
                <w:sz w:val="16"/>
                <w:szCs w:val="16"/>
              </w:rPr>
            </w:pPr>
            <w:r w:rsidRPr="005A3EA5">
              <w:rPr>
                <w:sz w:val="16"/>
                <w:szCs w:val="16"/>
                <w:lang w:eastAsia="zh-CN"/>
              </w:rPr>
              <w:t>15.1.0</w:t>
            </w:r>
          </w:p>
        </w:tc>
      </w:tr>
      <w:tr w:rsidR="00812434" w:rsidRPr="00481D2D" w14:paraId="3D14E321" w14:textId="77777777" w:rsidTr="00812434">
        <w:tc>
          <w:tcPr>
            <w:tcW w:w="785" w:type="dxa"/>
            <w:shd w:val="solid" w:color="FFFFFF" w:fill="auto"/>
          </w:tcPr>
          <w:p w14:paraId="2148EA75" w14:textId="5B0B199D"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05575DE7" w14:textId="341B49AA"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03BA20C4" w14:textId="2E207257"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1687BB60" w14:textId="0450E64C" w:rsidR="00812434" w:rsidRPr="00481D2D" w:rsidRDefault="00812434" w:rsidP="00812434">
            <w:pPr>
              <w:pStyle w:val="TAL"/>
              <w:rPr>
                <w:sz w:val="16"/>
                <w:szCs w:val="16"/>
              </w:rPr>
            </w:pPr>
            <w:r w:rsidRPr="005A3EA5">
              <w:rPr>
                <w:sz w:val="16"/>
                <w:szCs w:val="16"/>
                <w:lang w:eastAsia="zh-CN"/>
              </w:rPr>
              <w:t>0004</w:t>
            </w:r>
          </w:p>
        </w:tc>
        <w:tc>
          <w:tcPr>
            <w:tcW w:w="422" w:type="dxa"/>
            <w:shd w:val="solid" w:color="FFFFFF" w:fill="auto"/>
          </w:tcPr>
          <w:p w14:paraId="702BFFE1" w14:textId="3E61C518" w:rsidR="00812434" w:rsidRPr="00481D2D" w:rsidRDefault="00812434" w:rsidP="00812434">
            <w:pPr>
              <w:pStyle w:val="TAR"/>
              <w:rPr>
                <w:sz w:val="16"/>
                <w:szCs w:val="16"/>
              </w:rPr>
            </w:pPr>
            <w:r w:rsidRPr="005A3EA5">
              <w:rPr>
                <w:sz w:val="16"/>
                <w:szCs w:val="16"/>
                <w:lang w:eastAsia="zh-CN"/>
              </w:rPr>
              <w:t>4</w:t>
            </w:r>
          </w:p>
        </w:tc>
        <w:tc>
          <w:tcPr>
            <w:tcW w:w="421" w:type="dxa"/>
            <w:shd w:val="solid" w:color="FFFFFF" w:fill="auto"/>
          </w:tcPr>
          <w:p w14:paraId="630448CE" w14:textId="0575D40A"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366A0098" w14:textId="7CE74972" w:rsidR="00812434" w:rsidRPr="00481D2D" w:rsidRDefault="00812434" w:rsidP="00812434">
            <w:pPr>
              <w:pStyle w:val="TAL"/>
              <w:rPr>
                <w:sz w:val="16"/>
                <w:szCs w:val="16"/>
              </w:rPr>
            </w:pPr>
            <w:r w:rsidRPr="005A3EA5">
              <w:rPr>
                <w:sz w:val="16"/>
                <w:szCs w:val="16"/>
                <w:lang w:eastAsia="zh-CN"/>
              </w:rPr>
              <w:t>QoS mapping at AF and PCF</w:t>
            </w:r>
          </w:p>
        </w:tc>
        <w:tc>
          <w:tcPr>
            <w:tcW w:w="705" w:type="dxa"/>
            <w:shd w:val="solid" w:color="FFFFFF" w:fill="auto"/>
          </w:tcPr>
          <w:p w14:paraId="1BA5A76E" w14:textId="34827E99" w:rsidR="00812434" w:rsidRPr="00481D2D" w:rsidRDefault="00812434" w:rsidP="00812434">
            <w:pPr>
              <w:pStyle w:val="TAC"/>
              <w:rPr>
                <w:sz w:val="16"/>
                <w:szCs w:val="16"/>
              </w:rPr>
            </w:pPr>
            <w:r w:rsidRPr="005A3EA5">
              <w:rPr>
                <w:sz w:val="16"/>
                <w:szCs w:val="16"/>
                <w:lang w:eastAsia="zh-CN"/>
              </w:rPr>
              <w:t>15.1.0</w:t>
            </w:r>
          </w:p>
        </w:tc>
      </w:tr>
      <w:tr w:rsidR="00812434" w:rsidRPr="00481D2D" w14:paraId="37AE8E67" w14:textId="77777777" w:rsidTr="00812434">
        <w:tc>
          <w:tcPr>
            <w:tcW w:w="785" w:type="dxa"/>
            <w:shd w:val="solid" w:color="FFFFFF" w:fill="auto"/>
          </w:tcPr>
          <w:p w14:paraId="655A3D5B" w14:textId="5658857D"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51F0BA21" w14:textId="0775CA62"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1B215750" w14:textId="09D71E86"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691F4AF0" w14:textId="3F28782E" w:rsidR="00812434" w:rsidRPr="00481D2D" w:rsidRDefault="00812434" w:rsidP="00812434">
            <w:pPr>
              <w:pStyle w:val="TAL"/>
              <w:rPr>
                <w:sz w:val="16"/>
                <w:szCs w:val="16"/>
              </w:rPr>
            </w:pPr>
            <w:r w:rsidRPr="005A3EA5">
              <w:rPr>
                <w:sz w:val="16"/>
                <w:szCs w:val="16"/>
                <w:lang w:eastAsia="zh-CN"/>
              </w:rPr>
              <w:t>0005</w:t>
            </w:r>
          </w:p>
        </w:tc>
        <w:tc>
          <w:tcPr>
            <w:tcW w:w="422" w:type="dxa"/>
            <w:shd w:val="solid" w:color="FFFFFF" w:fill="auto"/>
          </w:tcPr>
          <w:p w14:paraId="708ABFD6" w14:textId="0E97537B" w:rsidR="00812434" w:rsidRPr="00481D2D" w:rsidRDefault="00812434" w:rsidP="00812434">
            <w:pPr>
              <w:pStyle w:val="TAR"/>
              <w:rPr>
                <w:sz w:val="16"/>
                <w:szCs w:val="16"/>
              </w:rPr>
            </w:pPr>
            <w:r w:rsidRPr="005A3EA5">
              <w:rPr>
                <w:sz w:val="16"/>
                <w:szCs w:val="16"/>
                <w:lang w:eastAsia="zh-CN"/>
              </w:rPr>
              <w:t>2</w:t>
            </w:r>
          </w:p>
        </w:tc>
        <w:tc>
          <w:tcPr>
            <w:tcW w:w="421" w:type="dxa"/>
            <w:shd w:val="solid" w:color="FFFFFF" w:fill="auto"/>
          </w:tcPr>
          <w:p w14:paraId="15EE6F1A" w14:textId="3079A511"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772903BF" w14:textId="2E1234AF" w:rsidR="00812434" w:rsidRPr="00481D2D" w:rsidRDefault="00812434" w:rsidP="00812434">
            <w:pPr>
              <w:pStyle w:val="TAL"/>
              <w:rPr>
                <w:sz w:val="16"/>
                <w:szCs w:val="16"/>
              </w:rPr>
            </w:pPr>
            <w:r w:rsidRPr="005A3EA5">
              <w:rPr>
                <w:sz w:val="16"/>
                <w:szCs w:val="16"/>
                <w:lang w:eastAsia="zh-CN"/>
              </w:rPr>
              <w:t>remove EN of PCC rule authorization for non-IP cases</w:t>
            </w:r>
          </w:p>
        </w:tc>
        <w:tc>
          <w:tcPr>
            <w:tcW w:w="705" w:type="dxa"/>
            <w:shd w:val="solid" w:color="FFFFFF" w:fill="auto"/>
          </w:tcPr>
          <w:p w14:paraId="7B81A547" w14:textId="2BDB45AF" w:rsidR="00812434" w:rsidRPr="00481D2D" w:rsidRDefault="00812434" w:rsidP="00812434">
            <w:pPr>
              <w:pStyle w:val="TAC"/>
              <w:rPr>
                <w:sz w:val="16"/>
                <w:szCs w:val="16"/>
              </w:rPr>
            </w:pPr>
            <w:r w:rsidRPr="005A3EA5">
              <w:rPr>
                <w:sz w:val="16"/>
                <w:szCs w:val="16"/>
                <w:lang w:eastAsia="zh-CN"/>
              </w:rPr>
              <w:t>15.1.0</w:t>
            </w:r>
          </w:p>
        </w:tc>
      </w:tr>
      <w:tr w:rsidR="00812434" w:rsidRPr="00481D2D" w14:paraId="38D81926" w14:textId="77777777" w:rsidTr="00812434">
        <w:tc>
          <w:tcPr>
            <w:tcW w:w="785" w:type="dxa"/>
            <w:shd w:val="solid" w:color="FFFFFF" w:fill="auto"/>
          </w:tcPr>
          <w:p w14:paraId="3E99D7C4" w14:textId="0F635D64"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2EF74595" w14:textId="675C606A"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5F3534A0" w14:textId="36CDA67B"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1730D39E" w14:textId="503618B6" w:rsidR="00812434" w:rsidRPr="00481D2D" w:rsidRDefault="00812434" w:rsidP="00812434">
            <w:pPr>
              <w:pStyle w:val="TAL"/>
              <w:rPr>
                <w:sz w:val="16"/>
                <w:szCs w:val="16"/>
              </w:rPr>
            </w:pPr>
            <w:r w:rsidRPr="005A3EA5">
              <w:rPr>
                <w:sz w:val="16"/>
                <w:szCs w:val="16"/>
                <w:lang w:eastAsia="zh-CN"/>
              </w:rPr>
              <w:t>0006</w:t>
            </w:r>
          </w:p>
        </w:tc>
        <w:tc>
          <w:tcPr>
            <w:tcW w:w="422" w:type="dxa"/>
            <w:shd w:val="solid" w:color="FFFFFF" w:fill="auto"/>
          </w:tcPr>
          <w:p w14:paraId="473300AE" w14:textId="465EE43F" w:rsidR="00812434" w:rsidRPr="00481D2D" w:rsidRDefault="00812434" w:rsidP="00812434">
            <w:pPr>
              <w:pStyle w:val="TAR"/>
              <w:rPr>
                <w:sz w:val="16"/>
                <w:szCs w:val="16"/>
              </w:rPr>
            </w:pPr>
            <w:r w:rsidRPr="005A3EA5">
              <w:rPr>
                <w:sz w:val="16"/>
                <w:szCs w:val="16"/>
                <w:lang w:eastAsia="zh-CN"/>
              </w:rPr>
              <w:t>2</w:t>
            </w:r>
          </w:p>
        </w:tc>
        <w:tc>
          <w:tcPr>
            <w:tcW w:w="421" w:type="dxa"/>
            <w:shd w:val="solid" w:color="FFFFFF" w:fill="auto"/>
          </w:tcPr>
          <w:p w14:paraId="0AADFA77" w14:textId="29A2D34F"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4F6E663F" w14:textId="6CD0293B" w:rsidR="00812434" w:rsidRPr="00481D2D" w:rsidRDefault="00812434" w:rsidP="00812434">
            <w:pPr>
              <w:pStyle w:val="TAL"/>
              <w:rPr>
                <w:sz w:val="16"/>
                <w:szCs w:val="16"/>
              </w:rPr>
            </w:pPr>
            <w:r w:rsidRPr="005A3EA5">
              <w:rPr>
                <w:sz w:val="16"/>
                <w:szCs w:val="16"/>
                <w:lang w:eastAsia="zh-CN"/>
              </w:rPr>
              <w:t>slice info considered in session binding and PCF selection</w:t>
            </w:r>
          </w:p>
        </w:tc>
        <w:tc>
          <w:tcPr>
            <w:tcW w:w="705" w:type="dxa"/>
            <w:shd w:val="solid" w:color="FFFFFF" w:fill="auto"/>
          </w:tcPr>
          <w:p w14:paraId="59554F82" w14:textId="622148A7" w:rsidR="00812434" w:rsidRPr="00481D2D" w:rsidRDefault="00812434" w:rsidP="00812434">
            <w:pPr>
              <w:pStyle w:val="TAC"/>
              <w:rPr>
                <w:sz w:val="16"/>
                <w:szCs w:val="16"/>
              </w:rPr>
            </w:pPr>
            <w:r w:rsidRPr="005A3EA5">
              <w:rPr>
                <w:sz w:val="16"/>
                <w:szCs w:val="16"/>
                <w:lang w:eastAsia="zh-CN"/>
              </w:rPr>
              <w:t>15.1.0</w:t>
            </w:r>
          </w:p>
        </w:tc>
      </w:tr>
      <w:tr w:rsidR="00812434" w:rsidRPr="00481D2D" w14:paraId="478083AB" w14:textId="77777777" w:rsidTr="00812434">
        <w:tc>
          <w:tcPr>
            <w:tcW w:w="785" w:type="dxa"/>
            <w:shd w:val="solid" w:color="FFFFFF" w:fill="auto"/>
          </w:tcPr>
          <w:p w14:paraId="5549A85C" w14:textId="6D245821"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05CCBE4C" w14:textId="47262112"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1AAD1A2A" w14:textId="606BC4B2"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7DD18BB4" w14:textId="567A1AFE" w:rsidR="00812434" w:rsidRPr="00481D2D" w:rsidRDefault="00812434" w:rsidP="00812434">
            <w:pPr>
              <w:pStyle w:val="TAL"/>
              <w:rPr>
                <w:sz w:val="16"/>
                <w:szCs w:val="16"/>
              </w:rPr>
            </w:pPr>
            <w:r w:rsidRPr="005A3EA5">
              <w:rPr>
                <w:sz w:val="16"/>
                <w:szCs w:val="16"/>
                <w:lang w:eastAsia="zh-CN"/>
              </w:rPr>
              <w:t>0007</w:t>
            </w:r>
          </w:p>
        </w:tc>
        <w:tc>
          <w:tcPr>
            <w:tcW w:w="422" w:type="dxa"/>
            <w:shd w:val="solid" w:color="FFFFFF" w:fill="auto"/>
          </w:tcPr>
          <w:p w14:paraId="6AE97F69" w14:textId="7C87B444"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1AC9C546" w14:textId="22976336" w:rsidR="00812434" w:rsidRPr="00481D2D" w:rsidRDefault="00812434" w:rsidP="00812434">
            <w:pPr>
              <w:pStyle w:val="TAC"/>
              <w:rPr>
                <w:sz w:val="16"/>
                <w:szCs w:val="16"/>
              </w:rPr>
            </w:pPr>
            <w:r w:rsidRPr="005A3EA5">
              <w:rPr>
                <w:sz w:val="16"/>
                <w:szCs w:val="16"/>
                <w:lang w:eastAsia="zh-CN"/>
              </w:rPr>
              <w:t>B</w:t>
            </w:r>
          </w:p>
        </w:tc>
        <w:tc>
          <w:tcPr>
            <w:tcW w:w="4868" w:type="dxa"/>
            <w:shd w:val="solid" w:color="FFFFFF" w:fill="auto"/>
          </w:tcPr>
          <w:p w14:paraId="49A1D815" w14:textId="532F5352" w:rsidR="00812434" w:rsidRPr="00481D2D" w:rsidRDefault="00812434" w:rsidP="00812434">
            <w:pPr>
              <w:pStyle w:val="TAL"/>
              <w:rPr>
                <w:sz w:val="16"/>
                <w:szCs w:val="16"/>
              </w:rPr>
            </w:pPr>
            <w:r w:rsidRPr="005A3EA5">
              <w:rPr>
                <w:sz w:val="16"/>
                <w:szCs w:val="16"/>
                <w:lang w:eastAsia="zh-CN"/>
              </w:rPr>
              <w:t>Solution to IPv4 overlapping</w:t>
            </w:r>
          </w:p>
        </w:tc>
        <w:tc>
          <w:tcPr>
            <w:tcW w:w="705" w:type="dxa"/>
            <w:shd w:val="solid" w:color="FFFFFF" w:fill="auto"/>
          </w:tcPr>
          <w:p w14:paraId="60EB8CAC" w14:textId="5ACE20D5" w:rsidR="00812434" w:rsidRPr="00481D2D" w:rsidRDefault="00812434" w:rsidP="00812434">
            <w:pPr>
              <w:pStyle w:val="TAC"/>
              <w:rPr>
                <w:sz w:val="16"/>
                <w:szCs w:val="16"/>
              </w:rPr>
            </w:pPr>
            <w:r w:rsidRPr="005A3EA5">
              <w:rPr>
                <w:sz w:val="16"/>
                <w:szCs w:val="16"/>
                <w:lang w:eastAsia="zh-CN"/>
              </w:rPr>
              <w:t>15.1.0</w:t>
            </w:r>
          </w:p>
        </w:tc>
      </w:tr>
      <w:tr w:rsidR="00812434" w:rsidRPr="00481D2D" w14:paraId="3D6E1D9B" w14:textId="77777777" w:rsidTr="00812434">
        <w:tc>
          <w:tcPr>
            <w:tcW w:w="785" w:type="dxa"/>
            <w:shd w:val="solid" w:color="FFFFFF" w:fill="auto"/>
          </w:tcPr>
          <w:p w14:paraId="28480127" w14:textId="7C04C4DF"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6D60FA53" w14:textId="7D23AB4C"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3C703518" w14:textId="3A90330A"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37B1A5C6" w14:textId="0EE5EE12" w:rsidR="00812434" w:rsidRPr="00481D2D" w:rsidRDefault="00812434" w:rsidP="00812434">
            <w:pPr>
              <w:pStyle w:val="TAL"/>
              <w:rPr>
                <w:sz w:val="16"/>
                <w:szCs w:val="16"/>
              </w:rPr>
            </w:pPr>
            <w:r w:rsidRPr="005A3EA5">
              <w:rPr>
                <w:sz w:val="16"/>
                <w:szCs w:val="16"/>
                <w:lang w:eastAsia="zh-CN"/>
              </w:rPr>
              <w:t>0008</w:t>
            </w:r>
          </w:p>
        </w:tc>
        <w:tc>
          <w:tcPr>
            <w:tcW w:w="422" w:type="dxa"/>
            <w:shd w:val="solid" w:color="FFFFFF" w:fill="auto"/>
          </w:tcPr>
          <w:p w14:paraId="35315E6B" w14:textId="25EAEA2E" w:rsidR="00812434" w:rsidRPr="00481D2D" w:rsidRDefault="00812434" w:rsidP="00812434">
            <w:pPr>
              <w:pStyle w:val="TAR"/>
              <w:rPr>
                <w:sz w:val="16"/>
                <w:szCs w:val="16"/>
              </w:rPr>
            </w:pPr>
            <w:r w:rsidRPr="005A3EA5">
              <w:rPr>
                <w:sz w:val="16"/>
                <w:szCs w:val="16"/>
                <w:lang w:eastAsia="zh-CN"/>
              </w:rPr>
              <w:t> </w:t>
            </w:r>
          </w:p>
        </w:tc>
        <w:tc>
          <w:tcPr>
            <w:tcW w:w="421" w:type="dxa"/>
            <w:shd w:val="solid" w:color="FFFFFF" w:fill="auto"/>
          </w:tcPr>
          <w:p w14:paraId="41FFFF45" w14:textId="24A26D5A"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14F0D016" w14:textId="5AD68AB4" w:rsidR="00812434" w:rsidRPr="00481D2D" w:rsidRDefault="00812434" w:rsidP="00812434">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756BA38C" w14:textId="0EEBA1D5" w:rsidR="00812434" w:rsidRPr="00481D2D" w:rsidRDefault="00812434" w:rsidP="00812434">
            <w:pPr>
              <w:pStyle w:val="TAC"/>
              <w:rPr>
                <w:sz w:val="16"/>
                <w:szCs w:val="16"/>
              </w:rPr>
            </w:pPr>
            <w:r w:rsidRPr="005A3EA5">
              <w:rPr>
                <w:sz w:val="16"/>
                <w:szCs w:val="16"/>
                <w:lang w:eastAsia="zh-CN"/>
              </w:rPr>
              <w:t>15.1.0</w:t>
            </w:r>
          </w:p>
        </w:tc>
      </w:tr>
      <w:tr w:rsidR="00812434" w:rsidRPr="00481D2D" w14:paraId="1FB21E93" w14:textId="77777777" w:rsidTr="00812434">
        <w:tc>
          <w:tcPr>
            <w:tcW w:w="785" w:type="dxa"/>
            <w:shd w:val="solid" w:color="FFFFFF" w:fill="auto"/>
          </w:tcPr>
          <w:p w14:paraId="4472A4F1" w14:textId="6661EA78"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7D2E7F06" w14:textId="4EB0B682"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7BCC0256" w14:textId="4B0D8A69"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5C829281" w14:textId="12F72A16" w:rsidR="00812434" w:rsidRPr="00481D2D" w:rsidRDefault="00812434" w:rsidP="00812434">
            <w:pPr>
              <w:pStyle w:val="TAL"/>
              <w:rPr>
                <w:sz w:val="16"/>
                <w:szCs w:val="16"/>
              </w:rPr>
            </w:pPr>
            <w:r w:rsidRPr="005A3EA5">
              <w:rPr>
                <w:sz w:val="16"/>
                <w:szCs w:val="16"/>
                <w:lang w:eastAsia="zh-CN"/>
              </w:rPr>
              <w:t>0009</w:t>
            </w:r>
          </w:p>
        </w:tc>
        <w:tc>
          <w:tcPr>
            <w:tcW w:w="422" w:type="dxa"/>
            <w:shd w:val="solid" w:color="FFFFFF" w:fill="auto"/>
          </w:tcPr>
          <w:p w14:paraId="183B430C" w14:textId="06920AF9" w:rsidR="00812434" w:rsidRPr="00481D2D" w:rsidRDefault="00812434" w:rsidP="00812434">
            <w:pPr>
              <w:pStyle w:val="TAR"/>
              <w:rPr>
                <w:sz w:val="16"/>
                <w:szCs w:val="16"/>
              </w:rPr>
            </w:pPr>
            <w:r w:rsidRPr="005A3EA5">
              <w:rPr>
                <w:sz w:val="16"/>
                <w:szCs w:val="16"/>
                <w:lang w:eastAsia="zh-CN"/>
              </w:rPr>
              <w:t> </w:t>
            </w:r>
          </w:p>
        </w:tc>
        <w:tc>
          <w:tcPr>
            <w:tcW w:w="421" w:type="dxa"/>
            <w:shd w:val="solid" w:color="FFFFFF" w:fill="auto"/>
          </w:tcPr>
          <w:p w14:paraId="3487D137" w14:textId="58CE1403"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59720B1D" w14:textId="3545F075" w:rsidR="00812434" w:rsidRPr="00481D2D" w:rsidRDefault="00812434" w:rsidP="00812434">
            <w:pPr>
              <w:pStyle w:val="TAL"/>
              <w:rPr>
                <w:sz w:val="16"/>
                <w:szCs w:val="16"/>
              </w:rPr>
            </w:pPr>
            <w:r w:rsidRPr="005A3EA5">
              <w:rPr>
                <w:sz w:val="16"/>
                <w:szCs w:val="16"/>
                <w:lang w:eastAsia="zh-CN"/>
              </w:rPr>
              <w:t>5QI derivation in PCF QoS mapping</w:t>
            </w:r>
          </w:p>
        </w:tc>
        <w:tc>
          <w:tcPr>
            <w:tcW w:w="705" w:type="dxa"/>
            <w:shd w:val="solid" w:color="FFFFFF" w:fill="auto"/>
          </w:tcPr>
          <w:p w14:paraId="0721331A" w14:textId="7DC90BA3" w:rsidR="00812434" w:rsidRPr="00481D2D" w:rsidRDefault="00812434" w:rsidP="00812434">
            <w:pPr>
              <w:pStyle w:val="TAC"/>
              <w:rPr>
                <w:sz w:val="16"/>
                <w:szCs w:val="16"/>
              </w:rPr>
            </w:pPr>
            <w:r w:rsidRPr="005A3EA5">
              <w:rPr>
                <w:sz w:val="16"/>
                <w:szCs w:val="16"/>
                <w:lang w:eastAsia="zh-CN"/>
              </w:rPr>
              <w:t>15.1.0</w:t>
            </w:r>
          </w:p>
        </w:tc>
      </w:tr>
      <w:tr w:rsidR="00812434" w:rsidRPr="00481D2D" w14:paraId="41C16A18" w14:textId="77777777" w:rsidTr="00812434">
        <w:tc>
          <w:tcPr>
            <w:tcW w:w="785" w:type="dxa"/>
            <w:shd w:val="solid" w:color="FFFFFF" w:fill="auto"/>
          </w:tcPr>
          <w:p w14:paraId="0F4BB4BD" w14:textId="6ACAD764"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66616723" w14:textId="1DA07A5E"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41BE978F" w14:textId="31E444FF" w:rsidR="00812434" w:rsidRPr="00481D2D" w:rsidRDefault="00812434" w:rsidP="00812434">
            <w:pPr>
              <w:pStyle w:val="TAC"/>
              <w:rPr>
                <w:sz w:val="16"/>
                <w:szCs w:val="16"/>
              </w:rPr>
            </w:pPr>
            <w:r w:rsidRPr="005A3EA5">
              <w:rPr>
                <w:sz w:val="16"/>
                <w:szCs w:val="16"/>
                <w:lang w:eastAsia="zh-CN"/>
              </w:rPr>
              <w:t>CP-182015</w:t>
            </w:r>
          </w:p>
        </w:tc>
        <w:tc>
          <w:tcPr>
            <w:tcW w:w="521" w:type="dxa"/>
            <w:shd w:val="solid" w:color="FFFFFF" w:fill="auto"/>
          </w:tcPr>
          <w:p w14:paraId="47C92DBA" w14:textId="0025C63D" w:rsidR="00812434" w:rsidRPr="00481D2D" w:rsidRDefault="00812434" w:rsidP="00812434">
            <w:pPr>
              <w:pStyle w:val="TAL"/>
              <w:rPr>
                <w:sz w:val="16"/>
                <w:szCs w:val="16"/>
              </w:rPr>
            </w:pPr>
            <w:r w:rsidRPr="005A3EA5">
              <w:rPr>
                <w:sz w:val="16"/>
                <w:szCs w:val="16"/>
                <w:lang w:eastAsia="zh-CN"/>
              </w:rPr>
              <w:t>0010</w:t>
            </w:r>
          </w:p>
        </w:tc>
        <w:tc>
          <w:tcPr>
            <w:tcW w:w="422" w:type="dxa"/>
            <w:shd w:val="solid" w:color="FFFFFF" w:fill="auto"/>
          </w:tcPr>
          <w:p w14:paraId="0BEC1E2D" w14:textId="4432B41A" w:rsidR="00812434" w:rsidRPr="00481D2D" w:rsidRDefault="00812434" w:rsidP="00812434">
            <w:pPr>
              <w:pStyle w:val="TAR"/>
              <w:rPr>
                <w:sz w:val="16"/>
                <w:szCs w:val="16"/>
              </w:rPr>
            </w:pPr>
            <w:r w:rsidRPr="005A3EA5">
              <w:rPr>
                <w:sz w:val="16"/>
                <w:szCs w:val="16"/>
                <w:lang w:eastAsia="zh-CN"/>
              </w:rPr>
              <w:t> </w:t>
            </w:r>
          </w:p>
        </w:tc>
        <w:tc>
          <w:tcPr>
            <w:tcW w:w="421" w:type="dxa"/>
            <w:shd w:val="solid" w:color="FFFFFF" w:fill="auto"/>
          </w:tcPr>
          <w:p w14:paraId="7C4E6382" w14:textId="34DB54D4" w:rsidR="00812434" w:rsidRPr="00481D2D" w:rsidRDefault="00812434" w:rsidP="00812434">
            <w:pPr>
              <w:pStyle w:val="TAC"/>
              <w:rPr>
                <w:sz w:val="16"/>
                <w:szCs w:val="16"/>
              </w:rPr>
            </w:pPr>
            <w:r w:rsidRPr="005A3EA5">
              <w:rPr>
                <w:sz w:val="16"/>
                <w:szCs w:val="16"/>
                <w:lang w:eastAsia="zh-CN"/>
              </w:rPr>
              <w:t>B</w:t>
            </w:r>
          </w:p>
        </w:tc>
        <w:tc>
          <w:tcPr>
            <w:tcW w:w="4868" w:type="dxa"/>
            <w:shd w:val="solid" w:color="FFFFFF" w:fill="auto"/>
          </w:tcPr>
          <w:p w14:paraId="664C7726" w14:textId="2EF6CC70" w:rsidR="00812434" w:rsidRPr="00481D2D" w:rsidRDefault="00812434" w:rsidP="00812434">
            <w:pPr>
              <w:pStyle w:val="TAL"/>
              <w:rPr>
                <w:sz w:val="16"/>
                <w:szCs w:val="16"/>
              </w:rPr>
            </w:pPr>
            <w:r w:rsidRPr="005A3EA5">
              <w:rPr>
                <w:sz w:val="16"/>
                <w:szCs w:val="16"/>
                <w:lang w:eastAsia="zh-CN"/>
              </w:rPr>
              <w:t>SMF QoS mapping</w:t>
            </w:r>
          </w:p>
        </w:tc>
        <w:tc>
          <w:tcPr>
            <w:tcW w:w="705" w:type="dxa"/>
            <w:shd w:val="solid" w:color="FFFFFF" w:fill="auto"/>
          </w:tcPr>
          <w:p w14:paraId="1E83CFA3" w14:textId="1EB5A7DF" w:rsidR="00812434" w:rsidRPr="00481D2D" w:rsidRDefault="00812434" w:rsidP="00812434">
            <w:pPr>
              <w:pStyle w:val="TAC"/>
              <w:rPr>
                <w:sz w:val="16"/>
                <w:szCs w:val="16"/>
              </w:rPr>
            </w:pPr>
            <w:r w:rsidRPr="005A3EA5">
              <w:rPr>
                <w:sz w:val="16"/>
                <w:szCs w:val="16"/>
                <w:lang w:eastAsia="zh-CN"/>
              </w:rPr>
              <w:t>15.1.0</w:t>
            </w:r>
          </w:p>
        </w:tc>
      </w:tr>
      <w:tr w:rsidR="00812434" w:rsidRPr="00481D2D" w14:paraId="3B4AFC1F" w14:textId="77777777" w:rsidTr="00017DC7">
        <w:tc>
          <w:tcPr>
            <w:tcW w:w="785" w:type="dxa"/>
            <w:shd w:val="solid" w:color="FFFFFF" w:fill="auto"/>
          </w:tcPr>
          <w:p w14:paraId="340FF84E" w14:textId="260BA8E7" w:rsidR="00812434" w:rsidRPr="00481D2D" w:rsidRDefault="00812434" w:rsidP="00812434">
            <w:pPr>
              <w:pStyle w:val="TAC"/>
              <w:rPr>
                <w:sz w:val="16"/>
                <w:szCs w:val="16"/>
              </w:rPr>
            </w:pPr>
            <w:r w:rsidRPr="005A3EA5">
              <w:rPr>
                <w:sz w:val="16"/>
                <w:szCs w:val="16"/>
                <w:lang w:eastAsia="zh-CN"/>
              </w:rPr>
              <w:t>2018-09</w:t>
            </w:r>
          </w:p>
        </w:tc>
        <w:tc>
          <w:tcPr>
            <w:tcW w:w="793" w:type="dxa"/>
            <w:shd w:val="solid" w:color="FFFFFF" w:fill="auto"/>
          </w:tcPr>
          <w:p w14:paraId="63B59D27" w14:textId="55951170" w:rsidR="00812434" w:rsidRPr="00481D2D" w:rsidRDefault="00812434" w:rsidP="00812434">
            <w:pPr>
              <w:pStyle w:val="TAC"/>
              <w:rPr>
                <w:sz w:val="16"/>
                <w:szCs w:val="16"/>
              </w:rPr>
            </w:pPr>
            <w:r w:rsidRPr="005A3EA5">
              <w:rPr>
                <w:sz w:val="16"/>
                <w:szCs w:val="16"/>
                <w:lang w:eastAsia="zh-CN"/>
              </w:rPr>
              <w:t>CT#81</w:t>
            </w:r>
          </w:p>
        </w:tc>
        <w:tc>
          <w:tcPr>
            <w:tcW w:w="1070" w:type="dxa"/>
            <w:shd w:val="solid" w:color="FFFFFF" w:fill="auto"/>
          </w:tcPr>
          <w:p w14:paraId="495AD2AF" w14:textId="4A31D816" w:rsidR="00812434" w:rsidRPr="00481D2D" w:rsidRDefault="00812434" w:rsidP="00812434">
            <w:pPr>
              <w:pStyle w:val="TAC"/>
              <w:rPr>
                <w:sz w:val="16"/>
                <w:szCs w:val="16"/>
              </w:rPr>
            </w:pPr>
            <w:r w:rsidRPr="005A3EA5">
              <w:rPr>
                <w:sz w:val="16"/>
                <w:szCs w:val="16"/>
                <w:lang w:eastAsia="zh-CN"/>
              </w:rPr>
              <w:t>CP-182035</w:t>
            </w:r>
          </w:p>
        </w:tc>
        <w:tc>
          <w:tcPr>
            <w:tcW w:w="521" w:type="dxa"/>
            <w:shd w:val="solid" w:color="FFFFFF" w:fill="auto"/>
            <w:vAlign w:val="bottom"/>
          </w:tcPr>
          <w:p w14:paraId="3C516488" w14:textId="09203D34" w:rsidR="00812434" w:rsidRPr="00481D2D" w:rsidRDefault="00812434" w:rsidP="00812434">
            <w:pPr>
              <w:pStyle w:val="TAL"/>
              <w:rPr>
                <w:sz w:val="16"/>
                <w:szCs w:val="16"/>
              </w:rPr>
            </w:pPr>
            <w:r w:rsidRPr="005A3EA5">
              <w:rPr>
                <w:rFonts w:ascii="Calibri" w:hAnsi="Calibri" w:cs="Calibri"/>
                <w:color w:val="000000"/>
              </w:rPr>
              <w:t>0011</w:t>
            </w:r>
          </w:p>
        </w:tc>
        <w:tc>
          <w:tcPr>
            <w:tcW w:w="422" w:type="dxa"/>
            <w:shd w:val="solid" w:color="FFFFFF" w:fill="auto"/>
            <w:vAlign w:val="bottom"/>
          </w:tcPr>
          <w:p w14:paraId="198A90E5" w14:textId="77DB8455" w:rsidR="00812434" w:rsidRPr="00481D2D" w:rsidRDefault="00812434" w:rsidP="00812434">
            <w:pPr>
              <w:pStyle w:val="TAR"/>
              <w:rPr>
                <w:sz w:val="16"/>
                <w:szCs w:val="16"/>
              </w:rPr>
            </w:pPr>
            <w:r w:rsidRPr="005A3EA5">
              <w:rPr>
                <w:rFonts w:ascii="Calibri" w:hAnsi="Calibri" w:cs="Calibri"/>
                <w:color w:val="000000"/>
              </w:rPr>
              <w:t>2</w:t>
            </w:r>
          </w:p>
        </w:tc>
        <w:tc>
          <w:tcPr>
            <w:tcW w:w="421" w:type="dxa"/>
            <w:shd w:val="solid" w:color="FFFFFF" w:fill="auto"/>
            <w:vAlign w:val="bottom"/>
          </w:tcPr>
          <w:p w14:paraId="73E572B6" w14:textId="6D070738" w:rsidR="00812434" w:rsidRPr="00481D2D" w:rsidRDefault="00812434" w:rsidP="00812434">
            <w:pPr>
              <w:pStyle w:val="TAC"/>
              <w:rPr>
                <w:sz w:val="16"/>
                <w:szCs w:val="16"/>
              </w:rPr>
            </w:pPr>
            <w:r w:rsidRPr="005A3EA5">
              <w:rPr>
                <w:rFonts w:ascii="Calibri" w:hAnsi="Calibri" w:cs="Calibri"/>
                <w:color w:val="000000"/>
              </w:rPr>
              <w:t>F</w:t>
            </w:r>
          </w:p>
        </w:tc>
        <w:tc>
          <w:tcPr>
            <w:tcW w:w="4868" w:type="dxa"/>
            <w:shd w:val="solid" w:color="FFFFFF" w:fill="auto"/>
          </w:tcPr>
          <w:p w14:paraId="446EA1EF" w14:textId="1FBF9E71" w:rsidR="00812434" w:rsidRPr="00481D2D" w:rsidRDefault="00812434" w:rsidP="00812434">
            <w:pPr>
              <w:pStyle w:val="TAL"/>
              <w:rPr>
                <w:sz w:val="16"/>
                <w:szCs w:val="16"/>
              </w:rPr>
            </w:pPr>
            <w:r w:rsidRPr="005A3EA5">
              <w:rPr>
                <w:sz w:val="16"/>
                <w:szCs w:val="16"/>
                <w:lang w:eastAsia="zh-CN"/>
              </w:rPr>
              <w:t>Resolving EN for PFD Management</w:t>
            </w:r>
          </w:p>
        </w:tc>
        <w:tc>
          <w:tcPr>
            <w:tcW w:w="705" w:type="dxa"/>
            <w:shd w:val="solid" w:color="FFFFFF" w:fill="auto"/>
          </w:tcPr>
          <w:p w14:paraId="6347245D" w14:textId="25D868E0" w:rsidR="00812434" w:rsidRPr="00481D2D" w:rsidRDefault="00812434" w:rsidP="00812434">
            <w:pPr>
              <w:pStyle w:val="TAC"/>
              <w:rPr>
                <w:sz w:val="16"/>
                <w:szCs w:val="16"/>
              </w:rPr>
            </w:pPr>
            <w:r w:rsidRPr="005A3EA5">
              <w:rPr>
                <w:sz w:val="16"/>
                <w:szCs w:val="16"/>
                <w:lang w:eastAsia="zh-CN"/>
              </w:rPr>
              <w:t>15.1.0</w:t>
            </w:r>
          </w:p>
        </w:tc>
      </w:tr>
      <w:tr w:rsidR="00812434" w:rsidRPr="00481D2D" w14:paraId="3DFBE433" w14:textId="77777777" w:rsidTr="00812434">
        <w:tc>
          <w:tcPr>
            <w:tcW w:w="785" w:type="dxa"/>
            <w:shd w:val="solid" w:color="FFFFFF" w:fill="auto"/>
          </w:tcPr>
          <w:p w14:paraId="46B70029" w14:textId="701012F9"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758E08FF" w14:textId="396C7737"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64FC1240" w14:textId="052D4082"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35550594" w14:textId="77CC8608" w:rsidR="00812434" w:rsidRPr="00481D2D" w:rsidRDefault="00812434" w:rsidP="00812434">
            <w:pPr>
              <w:pStyle w:val="TAL"/>
              <w:rPr>
                <w:sz w:val="16"/>
                <w:szCs w:val="16"/>
              </w:rPr>
            </w:pPr>
            <w:r w:rsidRPr="005A3EA5">
              <w:rPr>
                <w:sz w:val="16"/>
                <w:szCs w:val="16"/>
                <w:lang w:eastAsia="zh-CN"/>
              </w:rPr>
              <w:t>0012</w:t>
            </w:r>
          </w:p>
        </w:tc>
        <w:tc>
          <w:tcPr>
            <w:tcW w:w="422" w:type="dxa"/>
            <w:shd w:val="solid" w:color="FFFFFF" w:fill="auto"/>
          </w:tcPr>
          <w:p w14:paraId="19C3E0ED" w14:textId="7C3ECF59"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0A9895A1" w14:textId="381EAF97"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1AB0F770" w14:textId="7FB40266" w:rsidR="00812434" w:rsidRPr="00481D2D" w:rsidRDefault="00812434" w:rsidP="00812434">
            <w:pPr>
              <w:pStyle w:val="TAL"/>
              <w:rPr>
                <w:sz w:val="16"/>
                <w:szCs w:val="16"/>
              </w:rPr>
            </w:pPr>
            <w:r w:rsidRPr="005A3EA5">
              <w:rPr>
                <w:sz w:val="16"/>
                <w:szCs w:val="16"/>
                <w:lang w:eastAsia="zh-CN"/>
              </w:rPr>
              <w:t>Architecture of interworking with AFs supporting Rx interface</w:t>
            </w:r>
          </w:p>
        </w:tc>
        <w:tc>
          <w:tcPr>
            <w:tcW w:w="705" w:type="dxa"/>
            <w:shd w:val="solid" w:color="FFFFFF" w:fill="auto"/>
          </w:tcPr>
          <w:p w14:paraId="12115523" w14:textId="4DA13C8E" w:rsidR="00812434" w:rsidRPr="00481D2D" w:rsidRDefault="00812434" w:rsidP="00812434">
            <w:pPr>
              <w:pStyle w:val="TAC"/>
              <w:rPr>
                <w:sz w:val="16"/>
                <w:szCs w:val="16"/>
              </w:rPr>
            </w:pPr>
            <w:r w:rsidRPr="005A3EA5">
              <w:rPr>
                <w:sz w:val="16"/>
                <w:szCs w:val="16"/>
                <w:lang w:eastAsia="zh-CN"/>
              </w:rPr>
              <w:t>15.2.0</w:t>
            </w:r>
          </w:p>
        </w:tc>
      </w:tr>
      <w:tr w:rsidR="00812434" w:rsidRPr="00481D2D" w14:paraId="243ADB86" w14:textId="77777777" w:rsidTr="00812434">
        <w:tc>
          <w:tcPr>
            <w:tcW w:w="785" w:type="dxa"/>
            <w:shd w:val="solid" w:color="FFFFFF" w:fill="auto"/>
          </w:tcPr>
          <w:p w14:paraId="036E531F" w14:textId="497552F3"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3A777087" w14:textId="44464B9D"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1324C197" w14:textId="543ABA47"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04236978" w14:textId="33E2DD6E" w:rsidR="00812434" w:rsidRPr="00481D2D" w:rsidRDefault="00812434" w:rsidP="00812434">
            <w:pPr>
              <w:pStyle w:val="TAL"/>
              <w:rPr>
                <w:sz w:val="16"/>
                <w:szCs w:val="16"/>
              </w:rPr>
            </w:pPr>
            <w:r w:rsidRPr="005A3EA5">
              <w:rPr>
                <w:sz w:val="16"/>
                <w:szCs w:val="16"/>
                <w:lang w:eastAsia="zh-CN"/>
              </w:rPr>
              <w:t>0014</w:t>
            </w:r>
          </w:p>
        </w:tc>
        <w:tc>
          <w:tcPr>
            <w:tcW w:w="422" w:type="dxa"/>
            <w:shd w:val="solid" w:color="FFFFFF" w:fill="auto"/>
          </w:tcPr>
          <w:p w14:paraId="5D91C921" w14:textId="68981FBC" w:rsidR="00812434" w:rsidRPr="00481D2D" w:rsidRDefault="00812434" w:rsidP="00812434">
            <w:pPr>
              <w:pStyle w:val="TAR"/>
              <w:rPr>
                <w:sz w:val="16"/>
                <w:szCs w:val="16"/>
              </w:rPr>
            </w:pPr>
            <w:r w:rsidRPr="005A3EA5">
              <w:rPr>
                <w:sz w:val="16"/>
                <w:szCs w:val="16"/>
                <w:lang w:eastAsia="zh-CN"/>
              </w:rPr>
              <w:t>5</w:t>
            </w:r>
          </w:p>
        </w:tc>
        <w:tc>
          <w:tcPr>
            <w:tcW w:w="421" w:type="dxa"/>
            <w:shd w:val="solid" w:color="FFFFFF" w:fill="auto"/>
          </w:tcPr>
          <w:p w14:paraId="3CDDDB18" w14:textId="222D32FD"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262AF4F9" w14:textId="03945739" w:rsidR="00812434" w:rsidRPr="00481D2D" w:rsidRDefault="00812434" w:rsidP="00812434">
            <w:pPr>
              <w:pStyle w:val="TAL"/>
              <w:rPr>
                <w:sz w:val="16"/>
                <w:szCs w:val="16"/>
              </w:rPr>
            </w:pPr>
            <w:r w:rsidRPr="005A3EA5">
              <w:rPr>
                <w:sz w:val="16"/>
                <w:szCs w:val="16"/>
                <w:lang w:eastAsia="zh-CN"/>
              </w:rPr>
              <w:t>Correction to AM Policy association procedure</w:t>
            </w:r>
          </w:p>
        </w:tc>
        <w:tc>
          <w:tcPr>
            <w:tcW w:w="705" w:type="dxa"/>
            <w:shd w:val="solid" w:color="FFFFFF" w:fill="auto"/>
          </w:tcPr>
          <w:p w14:paraId="5904B259" w14:textId="56EEE385" w:rsidR="00812434" w:rsidRPr="00481D2D" w:rsidRDefault="00812434" w:rsidP="00812434">
            <w:pPr>
              <w:pStyle w:val="TAC"/>
              <w:rPr>
                <w:sz w:val="16"/>
                <w:szCs w:val="16"/>
              </w:rPr>
            </w:pPr>
            <w:r w:rsidRPr="005A3EA5">
              <w:rPr>
                <w:sz w:val="16"/>
                <w:szCs w:val="16"/>
                <w:lang w:eastAsia="zh-CN"/>
              </w:rPr>
              <w:t>15.2.0</w:t>
            </w:r>
          </w:p>
        </w:tc>
      </w:tr>
      <w:tr w:rsidR="00812434" w:rsidRPr="00481D2D" w14:paraId="4A6852C1" w14:textId="77777777" w:rsidTr="00812434">
        <w:tc>
          <w:tcPr>
            <w:tcW w:w="785" w:type="dxa"/>
            <w:shd w:val="solid" w:color="FFFFFF" w:fill="auto"/>
          </w:tcPr>
          <w:p w14:paraId="01045955" w14:textId="50CFA7D2"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1EE3C774" w14:textId="6BC04939"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2367821D" w14:textId="28CDCCE1"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54F750C3" w14:textId="0FD38ED0" w:rsidR="00812434" w:rsidRPr="00481D2D" w:rsidRDefault="00812434" w:rsidP="00812434">
            <w:pPr>
              <w:pStyle w:val="TAL"/>
              <w:rPr>
                <w:sz w:val="16"/>
                <w:szCs w:val="16"/>
              </w:rPr>
            </w:pPr>
            <w:r w:rsidRPr="005A3EA5">
              <w:rPr>
                <w:sz w:val="16"/>
                <w:szCs w:val="16"/>
                <w:lang w:eastAsia="zh-CN"/>
              </w:rPr>
              <w:t>0015</w:t>
            </w:r>
          </w:p>
        </w:tc>
        <w:tc>
          <w:tcPr>
            <w:tcW w:w="422" w:type="dxa"/>
            <w:shd w:val="solid" w:color="FFFFFF" w:fill="auto"/>
          </w:tcPr>
          <w:p w14:paraId="2EE23034" w14:textId="0F55EC49" w:rsidR="00812434" w:rsidRPr="00481D2D" w:rsidRDefault="00812434" w:rsidP="00812434">
            <w:pPr>
              <w:pStyle w:val="TAR"/>
              <w:rPr>
                <w:sz w:val="16"/>
                <w:szCs w:val="16"/>
              </w:rPr>
            </w:pPr>
            <w:r w:rsidRPr="005A3EA5">
              <w:rPr>
                <w:sz w:val="16"/>
                <w:szCs w:val="16"/>
                <w:lang w:eastAsia="zh-CN"/>
              </w:rPr>
              <w:t> </w:t>
            </w:r>
          </w:p>
        </w:tc>
        <w:tc>
          <w:tcPr>
            <w:tcW w:w="421" w:type="dxa"/>
            <w:shd w:val="solid" w:color="FFFFFF" w:fill="auto"/>
          </w:tcPr>
          <w:p w14:paraId="36601781" w14:textId="0503706A"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1F7276D3" w14:textId="3A103D80" w:rsidR="00812434" w:rsidRPr="00481D2D" w:rsidRDefault="00812434" w:rsidP="00812434">
            <w:pPr>
              <w:pStyle w:val="TAL"/>
              <w:rPr>
                <w:sz w:val="16"/>
                <w:szCs w:val="16"/>
              </w:rPr>
            </w:pPr>
            <w:r w:rsidRPr="005A3EA5">
              <w:rPr>
                <w:sz w:val="16"/>
                <w:szCs w:val="16"/>
                <w:lang w:eastAsia="zh-CN"/>
              </w:rPr>
              <w:t>Correction to the PFD retrieval</w:t>
            </w:r>
          </w:p>
        </w:tc>
        <w:tc>
          <w:tcPr>
            <w:tcW w:w="705" w:type="dxa"/>
            <w:shd w:val="solid" w:color="FFFFFF" w:fill="auto"/>
          </w:tcPr>
          <w:p w14:paraId="054530A8" w14:textId="49D8D4C4" w:rsidR="00812434" w:rsidRPr="00481D2D" w:rsidRDefault="00812434" w:rsidP="00812434">
            <w:pPr>
              <w:pStyle w:val="TAC"/>
              <w:rPr>
                <w:sz w:val="16"/>
                <w:szCs w:val="16"/>
              </w:rPr>
            </w:pPr>
            <w:r w:rsidRPr="005A3EA5">
              <w:rPr>
                <w:sz w:val="16"/>
                <w:szCs w:val="16"/>
                <w:lang w:eastAsia="zh-CN"/>
              </w:rPr>
              <w:t>15.2.0</w:t>
            </w:r>
          </w:p>
        </w:tc>
      </w:tr>
      <w:tr w:rsidR="00812434" w:rsidRPr="00481D2D" w14:paraId="6FB2CA69" w14:textId="77777777" w:rsidTr="00812434">
        <w:tc>
          <w:tcPr>
            <w:tcW w:w="785" w:type="dxa"/>
            <w:shd w:val="solid" w:color="FFFFFF" w:fill="auto"/>
          </w:tcPr>
          <w:p w14:paraId="1F3B9905" w14:textId="7947648B"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4C6A25AA" w14:textId="07019ED0"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1F33C439" w14:textId="0E881EE4"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1FFB93E7" w14:textId="378927FC" w:rsidR="00812434" w:rsidRPr="00481D2D" w:rsidRDefault="00812434" w:rsidP="00812434">
            <w:pPr>
              <w:pStyle w:val="TAL"/>
              <w:rPr>
                <w:sz w:val="16"/>
                <w:szCs w:val="16"/>
              </w:rPr>
            </w:pPr>
            <w:r w:rsidRPr="005A3EA5">
              <w:rPr>
                <w:sz w:val="16"/>
                <w:szCs w:val="16"/>
                <w:lang w:eastAsia="zh-CN"/>
              </w:rPr>
              <w:t>0016</w:t>
            </w:r>
          </w:p>
        </w:tc>
        <w:tc>
          <w:tcPr>
            <w:tcW w:w="422" w:type="dxa"/>
            <w:shd w:val="solid" w:color="FFFFFF" w:fill="auto"/>
          </w:tcPr>
          <w:p w14:paraId="1165CC8D" w14:textId="74D174F0"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09650994" w14:textId="2429A539"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042D29C4" w14:textId="59CA757E" w:rsidR="00812434" w:rsidRPr="00481D2D" w:rsidRDefault="00812434" w:rsidP="00812434">
            <w:pPr>
              <w:pStyle w:val="TAL"/>
              <w:rPr>
                <w:sz w:val="16"/>
                <w:szCs w:val="16"/>
              </w:rPr>
            </w:pPr>
            <w:r w:rsidRPr="005A3EA5">
              <w:rPr>
                <w:sz w:val="16"/>
                <w:szCs w:val="16"/>
                <w:lang w:eastAsia="zh-CN"/>
              </w:rPr>
              <w:t>Correction to the PCF discovery and selection</w:t>
            </w:r>
          </w:p>
        </w:tc>
        <w:tc>
          <w:tcPr>
            <w:tcW w:w="705" w:type="dxa"/>
            <w:shd w:val="solid" w:color="FFFFFF" w:fill="auto"/>
          </w:tcPr>
          <w:p w14:paraId="53A8041E" w14:textId="6FD2588C" w:rsidR="00812434" w:rsidRPr="00481D2D" w:rsidRDefault="00812434" w:rsidP="00812434">
            <w:pPr>
              <w:pStyle w:val="TAC"/>
              <w:rPr>
                <w:sz w:val="16"/>
                <w:szCs w:val="16"/>
              </w:rPr>
            </w:pPr>
            <w:r w:rsidRPr="005A3EA5">
              <w:rPr>
                <w:sz w:val="16"/>
                <w:szCs w:val="16"/>
                <w:lang w:eastAsia="zh-CN"/>
              </w:rPr>
              <w:t>15.2.0</w:t>
            </w:r>
          </w:p>
        </w:tc>
      </w:tr>
      <w:tr w:rsidR="00812434" w:rsidRPr="00481D2D" w14:paraId="3296B8E9" w14:textId="77777777" w:rsidTr="00812434">
        <w:tc>
          <w:tcPr>
            <w:tcW w:w="785" w:type="dxa"/>
            <w:shd w:val="solid" w:color="FFFFFF" w:fill="auto"/>
          </w:tcPr>
          <w:p w14:paraId="390C2458" w14:textId="402785CD"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21DB03BC" w14:textId="39E53952"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6A2B0CE0" w14:textId="63AA3FA0"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1099D574" w14:textId="65CA3D15" w:rsidR="00812434" w:rsidRPr="00481D2D" w:rsidRDefault="00812434" w:rsidP="00812434">
            <w:pPr>
              <w:pStyle w:val="TAL"/>
              <w:rPr>
                <w:sz w:val="16"/>
                <w:szCs w:val="16"/>
              </w:rPr>
            </w:pPr>
            <w:r w:rsidRPr="005A3EA5">
              <w:rPr>
                <w:sz w:val="16"/>
                <w:szCs w:val="16"/>
                <w:lang w:eastAsia="zh-CN"/>
              </w:rPr>
              <w:t>0017</w:t>
            </w:r>
          </w:p>
        </w:tc>
        <w:tc>
          <w:tcPr>
            <w:tcW w:w="422" w:type="dxa"/>
            <w:shd w:val="solid" w:color="FFFFFF" w:fill="auto"/>
          </w:tcPr>
          <w:p w14:paraId="789E8214" w14:textId="129D5B97" w:rsidR="00812434" w:rsidRPr="00481D2D" w:rsidRDefault="00812434" w:rsidP="00812434">
            <w:pPr>
              <w:pStyle w:val="TAR"/>
              <w:rPr>
                <w:sz w:val="16"/>
                <w:szCs w:val="16"/>
              </w:rPr>
            </w:pPr>
            <w:r w:rsidRPr="005A3EA5">
              <w:rPr>
                <w:sz w:val="16"/>
                <w:szCs w:val="16"/>
                <w:lang w:eastAsia="zh-CN"/>
              </w:rPr>
              <w:t>2</w:t>
            </w:r>
          </w:p>
        </w:tc>
        <w:tc>
          <w:tcPr>
            <w:tcW w:w="421" w:type="dxa"/>
            <w:shd w:val="solid" w:color="FFFFFF" w:fill="auto"/>
          </w:tcPr>
          <w:p w14:paraId="73F12948" w14:textId="64958060"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05C99E47" w14:textId="5BD01C5F" w:rsidR="00812434" w:rsidRPr="00481D2D" w:rsidRDefault="00812434" w:rsidP="00812434">
            <w:pPr>
              <w:pStyle w:val="TAL"/>
              <w:rPr>
                <w:sz w:val="16"/>
                <w:szCs w:val="16"/>
              </w:rPr>
            </w:pPr>
            <w:r w:rsidRPr="005A3EA5">
              <w:rPr>
                <w:sz w:val="16"/>
                <w:szCs w:val="16"/>
                <w:lang w:eastAsia="zh-CN"/>
              </w:rPr>
              <w:t>Correction to the QoS flow binding</w:t>
            </w:r>
          </w:p>
        </w:tc>
        <w:tc>
          <w:tcPr>
            <w:tcW w:w="705" w:type="dxa"/>
            <w:shd w:val="solid" w:color="FFFFFF" w:fill="auto"/>
          </w:tcPr>
          <w:p w14:paraId="22C9CBA8" w14:textId="180DCAF5" w:rsidR="00812434" w:rsidRPr="00481D2D" w:rsidRDefault="00812434" w:rsidP="00812434">
            <w:pPr>
              <w:pStyle w:val="TAC"/>
              <w:rPr>
                <w:sz w:val="16"/>
                <w:szCs w:val="16"/>
              </w:rPr>
            </w:pPr>
            <w:r w:rsidRPr="005A3EA5">
              <w:rPr>
                <w:sz w:val="16"/>
                <w:szCs w:val="16"/>
                <w:lang w:eastAsia="zh-CN"/>
              </w:rPr>
              <w:t>15.2.0</w:t>
            </w:r>
          </w:p>
        </w:tc>
      </w:tr>
      <w:tr w:rsidR="00812434" w:rsidRPr="00481D2D" w14:paraId="47C9BAED" w14:textId="77777777" w:rsidTr="00812434">
        <w:tc>
          <w:tcPr>
            <w:tcW w:w="785" w:type="dxa"/>
            <w:shd w:val="solid" w:color="FFFFFF" w:fill="auto"/>
          </w:tcPr>
          <w:p w14:paraId="5B40840E" w14:textId="198D934E"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5516FCE1" w14:textId="571B4032"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6DF01DE0" w14:textId="3A56E254"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2FB707EC" w14:textId="48BF311D" w:rsidR="00812434" w:rsidRPr="00481D2D" w:rsidRDefault="00812434" w:rsidP="00812434">
            <w:pPr>
              <w:pStyle w:val="TAL"/>
              <w:rPr>
                <w:sz w:val="16"/>
                <w:szCs w:val="16"/>
              </w:rPr>
            </w:pPr>
            <w:r w:rsidRPr="005A3EA5">
              <w:rPr>
                <w:sz w:val="16"/>
                <w:szCs w:val="16"/>
                <w:lang w:eastAsia="zh-CN"/>
              </w:rPr>
              <w:t>0018</w:t>
            </w:r>
          </w:p>
        </w:tc>
        <w:tc>
          <w:tcPr>
            <w:tcW w:w="422" w:type="dxa"/>
            <w:shd w:val="solid" w:color="FFFFFF" w:fill="auto"/>
          </w:tcPr>
          <w:p w14:paraId="1BB7B1CB" w14:textId="51811E03"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712C700A" w14:textId="1DE48E57"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50D331C8" w14:textId="6E08CF8E" w:rsidR="00812434" w:rsidRPr="00481D2D" w:rsidRDefault="00812434" w:rsidP="00812434">
            <w:pPr>
              <w:pStyle w:val="TAL"/>
              <w:rPr>
                <w:sz w:val="16"/>
                <w:szCs w:val="16"/>
              </w:rPr>
            </w:pPr>
            <w:r w:rsidRPr="005A3EA5">
              <w:rPr>
                <w:sz w:val="16"/>
                <w:szCs w:val="16"/>
                <w:lang w:eastAsia="zh-CN"/>
              </w:rPr>
              <w:t>PCF Derivation of QoS Parameters</w:t>
            </w:r>
          </w:p>
        </w:tc>
        <w:tc>
          <w:tcPr>
            <w:tcW w:w="705" w:type="dxa"/>
            <w:shd w:val="solid" w:color="FFFFFF" w:fill="auto"/>
          </w:tcPr>
          <w:p w14:paraId="5129B320" w14:textId="626AFA33" w:rsidR="00812434" w:rsidRPr="00481D2D" w:rsidRDefault="00812434" w:rsidP="00812434">
            <w:pPr>
              <w:pStyle w:val="TAC"/>
              <w:rPr>
                <w:sz w:val="16"/>
                <w:szCs w:val="16"/>
              </w:rPr>
            </w:pPr>
            <w:r w:rsidRPr="005A3EA5">
              <w:rPr>
                <w:sz w:val="16"/>
                <w:szCs w:val="16"/>
                <w:lang w:eastAsia="zh-CN"/>
              </w:rPr>
              <w:t>15.2.0</w:t>
            </w:r>
          </w:p>
        </w:tc>
      </w:tr>
      <w:tr w:rsidR="00812434" w:rsidRPr="00481D2D" w14:paraId="26DAF2AD" w14:textId="77777777" w:rsidTr="00812434">
        <w:tc>
          <w:tcPr>
            <w:tcW w:w="785" w:type="dxa"/>
            <w:shd w:val="solid" w:color="FFFFFF" w:fill="auto"/>
          </w:tcPr>
          <w:p w14:paraId="2114E9F2" w14:textId="44D380AC"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3A5FA635" w14:textId="620F51BB"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02780910" w14:textId="471937BF"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52005B11" w14:textId="18E00517" w:rsidR="00812434" w:rsidRPr="00481D2D" w:rsidRDefault="00812434" w:rsidP="00812434">
            <w:pPr>
              <w:pStyle w:val="TAL"/>
              <w:rPr>
                <w:sz w:val="16"/>
                <w:szCs w:val="16"/>
              </w:rPr>
            </w:pPr>
            <w:r w:rsidRPr="005A3EA5">
              <w:rPr>
                <w:sz w:val="16"/>
                <w:szCs w:val="16"/>
                <w:lang w:eastAsia="zh-CN"/>
              </w:rPr>
              <w:t>0019</w:t>
            </w:r>
          </w:p>
        </w:tc>
        <w:tc>
          <w:tcPr>
            <w:tcW w:w="422" w:type="dxa"/>
            <w:shd w:val="solid" w:color="FFFFFF" w:fill="auto"/>
          </w:tcPr>
          <w:p w14:paraId="72B2741E" w14:textId="7EC65C66"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431D84AE" w14:textId="4428B5F7"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5E77E2B2" w14:textId="0106A8CF" w:rsidR="00812434" w:rsidRPr="00481D2D" w:rsidRDefault="00812434" w:rsidP="00812434">
            <w:pPr>
              <w:pStyle w:val="TAL"/>
              <w:rPr>
                <w:sz w:val="16"/>
                <w:szCs w:val="16"/>
              </w:rPr>
            </w:pPr>
            <w:r w:rsidRPr="005A3EA5">
              <w:rPr>
                <w:sz w:val="16"/>
                <w:szCs w:val="16"/>
                <w:lang w:eastAsia="zh-CN"/>
              </w:rPr>
              <w:t>Consolidation of Initial Spending Limit Report request</w:t>
            </w:r>
          </w:p>
        </w:tc>
        <w:tc>
          <w:tcPr>
            <w:tcW w:w="705" w:type="dxa"/>
            <w:shd w:val="solid" w:color="FFFFFF" w:fill="auto"/>
          </w:tcPr>
          <w:p w14:paraId="3840BE8D" w14:textId="064FED66" w:rsidR="00812434" w:rsidRPr="00481D2D" w:rsidRDefault="00812434" w:rsidP="00812434">
            <w:pPr>
              <w:pStyle w:val="TAC"/>
              <w:rPr>
                <w:sz w:val="16"/>
                <w:szCs w:val="16"/>
              </w:rPr>
            </w:pPr>
            <w:r w:rsidRPr="005A3EA5">
              <w:rPr>
                <w:sz w:val="16"/>
                <w:szCs w:val="16"/>
                <w:lang w:eastAsia="zh-CN"/>
              </w:rPr>
              <w:t>15.2.0</w:t>
            </w:r>
          </w:p>
        </w:tc>
      </w:tr>
      <w:tr w:rsidR="00812434" w:rsidRPr="00481D2D" w14:paraId="3285FE49" w14:textId="77777777" w:rsidTr="00812434">
        <w:tc>
          <w:tcPr>
            <w:tcW w:w="785" w:type="dxa"/>
            <w:shd w:val="solid" w:color="FFFFFF" w:fill="auto"/>
          </w:tcPr>
          <w:p w14:paraId="389CAD51" w14:textId="6362AB9D"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6DB1C76D" w14:textId="5675E25A"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583C99FB" w14:textId="66D332F0"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27EC15EA" w14:textId="3240F98F" w:rsidR="00812434" w:rsidRPr="00481D2D" w:rsidRDefault="00812434" w:rsidP="00812434">
            <w:pPr>
              <w:pStyle w:val="TAL"/>
              <w:rPr>
                <w:sz w:val="16"/>
                <w:szCs w:val="16"/>
              </w:rPr>
            </w:pPr>
            <w:r w:rsidRPr="005A3EA5">
              <w:rPr>
                <w:sz w:val="16"/>
                <w:szCs w:val="16"/>
                <w:lang w:eastAsia="zh-CN"/>
              </w:rPr>
              <w:t>0020</w:t>
            </w:r>
          </w:p>
        </w:tc>
        <w:tc>
          <w:tcPr>
            <w:tcW w:w="422" w:type="dxa"/>
            <w:shd w:val="solid" w:color="FFFFFF" w:fill="auto"/>
          </w:tcPr>
          <w:p w14:paraId="271182C8" w14:textId="3F0D398F"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65D30526" w14:textId="56C84F44"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6B79827B" w14:textId="56B77698" w:rsidR="00812434" w:rsidRPr="00481D2D" w:rsidRDefault="00812434" w:rsidP="00812434">
            <w:pPr>
              <w:pStyle w:val="TAL"/>
              <w:rPr>
                <w:sz w:val="16"/>
                <w:szCs w:val="16"/>
              </w:rPr>
            </w:pPr>
            <w:r w:rsidRPr="005A3EA5">
              <w:rPr>
                <w:sz w:val="16"/>
                <w:szCs w:val="16"/>
                <w:lang w:eastAsia="zh-CN"/>
              </w:rPr>
              <w:t>Consolidation of Intermediate Spending Limit Report request</w:t>
            </w:r>
          </w:p>
        </w:tc>
        <w:tc>
          <w:tcPr>
            <w:tcW w:w="705" w:type="dxa"/>
            <w:shd w:val="solid" w:color="FFFFFF" w:fill="auto"/>
          </w:tcPr>
          <w:p w14:paraId="2F8F964E" w14:textId="56630DD7" w:rsidR="00812434" w:rsidRPr="00481D2D" w:rsidRDefault="00812434" w:rsidP="00812434">
            <w:pPr>
              <w:pStyle w:val="TAC"/>
              <w:rPr>
                <w:sz w:val="16"/>
                <w:szCs w:val="16"/>
              </w:rPr>
            </w:pPr>
            <w:r w:rsidRPr="005A3EA5">
              <w:rPr>
                <w:sz w:val="16"/>
                <w:szCs w:val="16"/>
                <w:lang w:eastAsia="zh-CN"/>
              </w:rPr>
              <w:t>15.2.0</w:t>
            </w:r>
          </w:p>
        </w:tc>
      </w:tr>
      <w:tr w:rsidR="00812434" w:rsidRPr="00481D2D" w14:paraId="71C49BF7" w14:textId="77777777" w:rsidTr="00812434">
        <w:tc>
          <w:tcPr>
            <w:tcW w:w="785" w:type="dxa"/>
            <w:shd w:val="solid" w:color="FFFFFF" w:fill="auto"/>
          </w:tcPr>
          <w:p w14:paraId="59790917" w14:textId="538E2AE9"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135E97A4" w14:textId="7AD8F632"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2EEC31B7" w14:textId="26212BF4"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363C09BB" w14:textId="4EB8FD7B" w:rsidR="00812434" w:rsidRPr="00481D2D" w:rsidRDefault="00812434" w:rsidP="00812434">
            <w:pPr>
              <w:pStyle w:val="TAL"/>
              <w:rPr>
                <w:sz w:val="16"/>
                <w:szCs w:val="16"/>
              </w:rPr>
            </w:pPr>
            <w:r w:rsidRPr="005A3EA5">
              <w:rPr>
                <w:sz w:val="16"/>
                <w:szCs w:val="16"/>
                <w:lang w:eastAsia="zh-CN"/>
              </w:rPr>
              <w:t>0021</w:t>
            </w:r>
          </w:p>
        </w:tc>
        <w:tc>
          <w:tcPr>
            <w:tcW w:w="422" w:type="dxa"/>
            <w:shd w:val="solid" w:color="FFFFFF" w:fill="auto"/>
          </w:tcPr>
          <w:p w14:paraId="384E1304" w14:textId="42B68B01"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263C5041" w14:textId="34B7A27B"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72DF923F" w14:textId="6EEAC0DE" w:rsidR="00812434" w:rsidRPr="00481D2D" w:rsidRDefault="00812434" w:rsidP="00812434">
            <w:pPr>
              <w:pStyle w:val="TAL"/>
              <w:rPr>
                <w:sz w:val="16"/>
                <w:szCs w:val="16"/>
              </w:rPr>
            </w:pPr>
            <w:r w:rsidRPr="005A3EA5">
              <w:rPr>
                <w:sz w:val="16"/>
                <w:szCs w:val="16"/>
                <w:lang w:eastAsia="zh-CN"/>
              </w:rPr>
              <w:t>Consolidation of Spending Limit Report notification</w:t>
            </w:r>
          </w:p>
        </w:tc>
        <w:tc>
          <w:tcPr>
            <w:tcW w:w="705" w:type="dxa"/>
            <w:shd w:val="solid" w:color="FFFFFF" w:fill="auto"/>
          </w:tcPr>
          <w:p w14:paraId="05FA636A" w14:textId="7BCC577A" w:rsidR="00812434" w:rsidRPr="00481D2D" w:rsidRDefault="00812434" w:rsidP="00812434">
            <w:pPr>
              <w:pStyle w:val="TAC"/>
              <w:rPr>
                <w:sz w:val="16"/>
                <w:szCs w:val="16"/>
              </w:rPr>
            </w:pPr>
            <w:r w:rsidRPr="005A3EA5">
              <w:rPr>
                <w:sz w:val="16"/>
                <w:szCs w:val="16"/>
                <w:lang w:eastAsia="zh-CN"/>
              </w:rPr>
              <w:t>15.2.0</w:t>
            </w:r>
          </w:p>
        </w:tc>
      </w:tr>
      <w:tr w:rsidR="00812434" w:rsidRPr="00481D2D" w14:paraId="5EBE4E8A" w14:textId="77777777" w:rsidTr="00812434">
        <w:tc>
          <w:tcPr>
            <w:tcW w:w="785" w:type="dxa"/>
            <w:shd w:val="solid" w:color="FFFFFF" w:fill="auto"/>
          </w:tcPr>
          <w:p w14:paraId="1EA0575B" w14:textId="13E4B154" w:rsidR="00812434" w:rsidRPr="00481D2D" w:rsidRDefault="00812434" w:rsidP="00812434">
            <w:pPr>
              <w:pStyle w:val="TAC"/>
              <w:rPr>
                <w:sz w:val="16"/>
                <w:szCs w:val="16"/>
              </w:rPr>
            </w:pPr>
            <w:r w:rsidRPr="005A3EA5">
              <w:rPr>
                <w:sz w:val="16"/>
                <w:szCs w:val="16"/>
                <w:lang w:eastAsia="zh-CN"/>
              </w:rPr>
              <w:t>2018-12</w:t>
            </w:r>
          </w:p>
        </w:tc>
        <w:tc>
          <w:tcPr>
            <w:tcW w:w="793" w:type="dxa"/>
            <w:shd w:val="solid" w:color="FFFFFF" w:fill="auto"/>
          </w:tcPr>
          <w:p w14:paraId="08440505" w14:textId="38718013" w:rsidR="00812434" w:rsidRPr="00481D2D" w:rsidRDefault="00812434" w:rsidP="00812434">
            <w:pPr>
              <w:pStyle w:val="TAC"/>
              <w:rPr>
                <w:sz w:val="16"/>
                <w:szCs w:val="16"/>
              </w:rPr>
            </w:pPr>
            <w:r w:rsidRPr="005A3EA5">
              <w:rPr>
                <w:sz w:val="16"/>
                <w:szCs w:val="16"/>
                <w:lang w:eastAsia="zh-CN"/>
              </w:rPr>
              <w:t>CT#82</w:t>
            </w:r>
          </w:p>
        </w:tc>
        <w:tc>
          <w:tcPr>
            <w:tcW w:w="1070" w:type="dxa"/>
            <w:shd w:val="solid" w:color="FFFFFF" w:fill="auto"/>
          </w:tcPr>
          <w:p w14:paraId="348144D1" w14:textId="61734E5B" w:rsidR="00812434" w:rsidRPr="00481D2D" w:rsidRDefault="00812434" w:rsidP="00812434">
            <w:pPr>
              <w:pStyle w:val="TAC"/>
              <w:rPr>
                <w:sz w:val="16"/>
                <w:szCs w:val="16"/>
              </w:rPr>
            </w:pPr>
            <w:r w:rsidRPr="005A3EA5">
              <w:rPr>
                <w:sz w:val="16"/>
                <w:szCs w:val="16"/>
                <w:lang w:eastAsia="zh-CN"/>
              </w:rPr>
              <w:t>CP-183205</w:t>
            </w:r>
          </w:p>
        </w:tc>
        <w:tc>
          <w:tcPr>
            <w:tcW w:w="521" w:type="dxa"/>
            <w:shd w:val="solid" w:color="FFFFFF" w:fill="auto"/>
          </w:tcPr>
          <w:p w14:paraId="5E39E203" w14:textId="3C81E31E" w:rsidR="00812434" w:rsidRPr="00481D2D" w:rsidRDefault="00812434" w:rsidP="00812434">
            <w:pPr>
              <w:pStyle w:val="TAL"/>
              <w:rPr>
                <w:sz w:val="16"/>
                <w:szCs w:val="16"/>
              </w:rPr>
            </w:pPr>
            <w:r w:rsidRPr="005A3EA5">
              <w:rPr>
                <w:sz w:val="16"/>
                <w:szCs w:val="16"/>
                <w:lang w:eastAsia="zh-CN"/>
              </w:rPr>
              <w:t>0022</w:t>
            </w:r>
          </w:p>
        </w:tc>
        <w:tc>
          <w:tcPr>
            <w:tcW w:w="422" w:type="dxa"/>
            <w:shd w:val="solid" w:color="FFFFFF" w:fill="auto"/>
          </w:tcPr>
          <w:p w14:paraId="6DA06FFE" w14:textId="47409585" w:rsidR="00812434" w:rsidRPr="00481D2D" w:rsidRDefault="00812434" w:rsidP="00812434">
            <w:pPr>
              <w:pStyle w:val="TAR"/>
              <w:rPr>
                <w:sz w:val="16"/>
                <w:szCs w:val="16"/>
              </w:rPr>
            </w:pPr>
            <w:r w:rsidRPr="005A3EA5">
              <w:rPr>
                <w:sz w:val="16"/>
                <w:szCs w:val="16"/>
                <w:lang w:eastAsia="zh-CN"/>
              </w:rPr>
              <w:t>1</w:t>
            </w:r>
          </w:p>
        </w:tc>
        <w:tc>
          <w:tcPr>
            <w:tcW w:w="421" w:type="dxa"/>
            <w:shd w:val="solid" w:color="FFFFFF" w:fill="auto"/>
          </w:tcPr>
          <w:p w14:paraId="3EF55A7C" w14:textId="212A5522" w:rsidR="00812434" w:rsidRPr="00481D2D" w:rsidRDefault="00812434" w:rsidP="00812434">
            <w:pPr>
              <w:pStyle w:val="TAC"/>
              <w:rPr>
                <w:sz w:val="16"/>
                <w:szCs w:val="16"/>
              </w:rPr>
            </w:pPr>
            <w:r w:rsidRPr="005A3EA5">
              <w:rPr>
                <w:sz w:val="16"/>
                <w:szCs w:val="16"/>
                <w:lang w:eastAsia="zh-CN"/>
              </w:rPr>
              <w:t>F</w:t>
            </w:r>
          </w:p>
        </w:tc>
        <w:tc>
          <w:tcPr>
            <w:tcW w:w="4868" w:type="dxa"/>
            <w:shd w:val="solid" w:color="FFFFFF" w:fill="auto"/>
          </w:tcPr>
          <w:p w14:paraId="659D2096" w14:textId="4CC2BBAB" w:rsidR="00812434" w:rsidRPr="00481D2D" w:rsidRDefault="00812434" w:rsidP="00812434">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7F7F6A7" w14:textId="3B51FFD5" w:rsidR="00812434" w:rsidRPr="00481D2D" w:rsidRDefault="00812434" w:rsidP="00812434">
            <w:pPr>
              <w:pStyle w:val="TAC"/>
              <w:rPr>
                <w:sz w:val="16"/>
                <w:szCs w:val="16"/>
              </w:rPr>
            </w:pPr>
            <w:r w:rsidRPr="00680E3A">
              <w:rPr>
                <w:sz w:val="16"/>
                <w:szCs w:val="16"/>
                <w:lang w:eastAsia="zh-CN"/>
              </w:rPr>
              <w:t>15.2.0</w:t>
            </w:r>
          </w:p>
        </w:tc>
      </w:tr>
      <w:tr w:rsidR="00812434" w:rsidRPr="00481D2D" w14:paraId="62F8B7A1" w14:textId="77777777" w:rsidTr="00812434">
        <w:tc>
          <w:tcPr>
            <w:tcW w:w="785" w:type="dxa"/>
            <w:shd w:val="solid" w:color="FFFFFF" w:fill="auto"/>
          </w:tcPr>
          <w:p w14:paraId="45D7F739" w14:textId="7EEA2A9D"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09341F8D" w14:textId="3F8A032F"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2FAB0F88" w14:textId="6A1A0E93"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507FADCC" w14:textId="234E7C0A" w:rsidR="00812434" w:rsidRPr="00481D2D" w:rsidRDefault="00812434" w:rsidP="00812434">
            <w:pPr>
              <w:pStyle w:val="TAL"/>
              <w:rPr>
                <w:sz w:val="16"/>
                <w:szCs w:val="16"/>
              </w:rPr>
            </w:pPr>
            <w:r w:rsidRPr="00680E3A">
              <w:rPr>
                <w:sz w:val="16"/>
                <w:szCs w:val="16"/>
                <w:lang w:eastAsia="zh-CN"/>
              </w:rPr>
              <w:t>0025</w:t>
            </w:r>
          </w:p>
        </w:tc>
        <w:tc>
          <w:tcPr>
            <w:tcW w:w="422" w:type="dxa"/>
            <w:shd w:val="solid" w:color="FFFFFF" w:fill="auto"/>
          </w:tcPr>
          <w:p w14:paraId="4D3B3956" w14:textId="14F94F99" w:rsidR="00812434" w:rsidRPr="00481D2D" w:rsidRDefault="00812434" w:rsidP="00812434">
            <w:pPr>
              <w:pStyle w:val="TAR"/>
              <w:rPr>
                <w:sz w:val="16"/>
                <w:szCs w:val="16"/>
              </w:rPr>
            </w:pPr>
            <w:r w:rsidRPr="00680E3A">
              <w:rPr>
                <w:sz w:val="16"/>
                <w:szCs w:val="16"/>
                <w:lang w:eastAsia="zh-CN"/>
              </w:rPr>
              <w:t>4</w:t>
            </w:r>
          </w:p>
        </w:tc>
        <w:tc>
          <w:tcPr>
            <w:tcW w:w="421" w:type="dxa"/>
            <w:shd w:val="solid" w:color="FFFFFF" w:fill="auto"/>
          </w:tcPr>
          <w:p w14:paraId="741363FE" w14:textId="3785C5CE"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26EFF99E" w14:textId="4BEE2DBC" w:rsidR="00812434" w:rsidRPr="00481D2D" w:rsidRDefault="00812434" w:rsidP="00812434">
            <w:pPr>
              <w:pStyle w:val="TAL"/>
              <w:rPr>
                <w:sz w:val="16"/>
                <w:szCs w:val="16"/>
              </w:rPr>
            </w:pPr>
            <w:r w:rsidRPr="00680E3A">
              <w:rPr>
                <w:sz w:val="16"/>
                <w:szCs w:val="16"/>
                <w:lang w:eastAsia="zh-CN"/>
              </w:rPr>
              <w:t>UE Policy Association procedures</w:t>
            </w:r>
          </w:p>
        </w:tc>
        <w:tc>
          <w:tcPr>
            <w:tcW w:w="705" w:type="dxa"/>
            <w:shd w:val="solid" w:color="FFFFFF" w:fill="auto"/>
          </w:tcPr>
          <w:p w14:paraId="5F47DD11" w14:textId="1AD213F7" w:rsidR="00812434" w:rsidRPr="00481D2D" w:rsidRDefault="00812434" w:rsidP="00812434">
            <w:pPr>
              <w:pStyle w:val="TAC"/>
              <w:rPr>
                <w:sz w:val="16"/>
                <w:szCs w:val="16"/>
              </w:rPr>
            </w:pPr>
            <w:r w:rsidRPr="00680E3A">
              <w:rPr>
                <w:sz w:val="16"/>
                <w:szCs w:val="16"/>
                <w:lang w:eastAsia="zh-CN"/>
              </w:rPr>
              <w:t>15.2.0</w:t>
            </w:r>
          </w:p>
        </w:tc>
      </w:tr>
      <w:tr w:rsidR="00812434" w:rsidRPr="00481D2D" w14:paraId="7EA0B309" w14:textId="77777777" w:rsidTr="00812434">
        <w:tc>
          <w:tcPr>
            <w:tcW w:w="785" w:type="dxa"/>
            <w:shd w:val="solid" w:color="FFFFFF" w:fill="auto"/>
          </w:tcPr>
          <w:p w14:paraId="7AA98F40" w14:textId="309C908F"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55E97C71" w14:textId="3A863EAC"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7957CDFE" w14:textId="0555F80F"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38868C66" w14:textId="58ABF190" w:rsidR="00812434" w:rsidRPr="00481D2D" w:rsidRDefault="00812434" w:rsidP="00812434">
            <w:pPr>
              <w:pStyle w:val="TAL"/>
              <w:rPr>
                <w:sz w:val="16"/>
                <w:szCs w:val="16"/>
              </w:rPr>
            </w:pPr>
            <w:r w:rsidRPr="00680E3A">
              <w:rPr>
                <w:sz w:val="16"/>
                <w:szCs w:val="16"/>
                <w:lang w:eastAsia="zh-CN"/>
              </w:rPr>
              <w:t>0026</w:t>
            </w:r>
          </w:p>
        </w:tc>
        <w:tc>
          <w:tcPr>
            <w:tcW w:w="422" w:type="dxa"/>
            <w:shd w:val="solid" w:color="FFFFFF" w:fill="auto"/>
          </w:tcPr>
          <w:p w14:paraId="1CC4FA1A" w14:textId="70DEA3F6"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4BBB7124" w14:textId="78C0A9FF"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70F046AB" w14:textId="38290C33" w:rsidR="00812434" w:rsidRPr="00481D2D" w:rsidRDefault="00812434" w:rsidP="00812434">
            <w:pPr>
              <w:pStyle w:val="TAL"/>
              <w:rPr>
                <w:sz w:val="16"/>
                <w:szCs w:val="16"/>
              </w:rPr>
            </w:pPr>
            <w:r w:rsidRPr="00680E3A">
              <w:rPr>
                <w:sz w:val="16"/>
                <w:szCs w:val="16"/>
                <w:lang w:eastAsia="zh-CN"/>
              </w:rPr>
              <w:t>updates in clause 5.2 to detail UDR interaction</w:t>
            </w:r>
          </w:p>
        </w:tc>
        <w:tc>
          <w:tcPr>
            <w:tcW w:w="705" w:type="dxa"/>
            <w:shd w:val="solid" w:color="FFFFFF" w:fill="auto"/>
          </w:tcPr>
          <w:p w14:paraId="4CD41118" w14:textId="52A5645E" w:rsidR="00812434" w:rsidRPr="00481D2D" w:rsidRDefault="00812434" w:rsidP="00812434">
            <w:pPr>
              <w:pStyle w:val="TAC"/>
              <w:rPr>
                <w:sz w:val="16"/>
                <w:szCs w:val="16"/>
              </w:rPr>
            </w:pPr>
            <w:r w:rsidRPr="00680E3A">
              <w:rPr>
                <w:sz w:val="16"/>
                <w:szCs w:val="16"/>
                <w:lang w:eastAsia="zh-CN"/>
              </w:rPr>
              <w:t>15.2.0</w:t>
            </w:r>
          </w:p>
        </w:tc>
      </w:tr>
      <w:tr w:rsidR="00812434" w:rsidRPr="00481D2D" w14:paraId="3B20CAFB" w14:textId="77777777" w:rsidTr="00812434">
        <w:tc>
          <w:tcPr>
            <w:tcW w:w="785" w:type="dxa"/>
            <w:shd w:val="solid" w:color="FFFFFF" w:fill="auto"/>
          </w:tcPr>
          <w:p w14:paraId="760160FE" w14:textId="100ADCBB"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2DF2F2E0" w14:textId="445C29CF"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5C5C45ED" w14:textId="4B68DD6A"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5AF38B09" w14:textId="3E71FC2A" w:rsidR="00812434" w:rsidRPr="00481D2D" w:rsidRDefault="00812434" w:rsidP="00812434">
            <w:pPr>
              <w:pStyle w:val="TAL"/>
              <w:rPr>
                <w:sz w:val="16"/>
                <w:szCs w:val="16"/>
              </w:rPr>
            </w:pPr>
            <w:r w:rsidRPr="00680E3A">
              <w:rPr>
                <w:sz w:val="16"/>
                <w:szCs w:val="16"/>
                <w:lang w:eastAsia="zh-CN"/>
              </w:rPr>
              <w:t>0027</w:t>
            </w:r>
          </w:p>
        </w:tc>
        <w:tc>
          <w:tcPr>
            <w:tcW w:w="422" w:type="dxa"/>
            <w:shd w:val="solid" w:color="FFFFFF" w:fill="auto"/>
          </w:tcPr>
          <w:p w14:paraId="4C29AE5D" w14:textId="7B3EBB8D"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tcPr>
          <w:p w14:paraId="7612F44F" w14:textId="21A78CB0"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50336253" w14:textId="5A8A8A57" w:rsidR="00812434" w:rsidRPr="00481D2D" w:rsidRDefault="00812434" w:rsidP="00812434">
            <w:pPr>
              <w:pStyle w:val="TAL"/>
              <w:rPr>
                <w:sz w:val="16"/>
                <w:szCs w:val="16"/>
              </w:rPr>
            </w:pPr>
            <w:r w:rsidRPr="00680E3A">
              <w:rPr>
                <w:sz w:val="16"/>
                <w:szCs w:val="16"/>
                <w:lang w:eastAsia="zh-CN"/>
              </w:rPr>
              <w:t>corrections to AF traffic routing procedures</w:t>
            </w:r>
          </w:p>
        </w:tc>
        <w:tc>
          <w:tcPr>
            <w:tcW w:w="705" w:type="dxa"/>
            <w:shd w:val="solid" w:color="FFFFFF" w:fill="auto"/>
          </w:tcPr>
          <w:p w14:paraId="5E4FEC15" w14:textId="201095E4" w:rsidR="00812434" w:rsidRPr="00481D2D" w:rsidRDefault="00812434" w:rsidP="00812434">
            <w:pPr>
              <w:pStyle w:val="TAC"/>
              <w:rPr>
                <w:sz w:val="16"/>
                <w:szCs w:val="16"/>
              </w:rPr>
            </w:pPr>
            <w:r w:rsidRPr="00680E3A">
              <w:rPr>
                <w:sz w:val="16"/>
                <w:szCs w:val="16"/>
                <w:lang w:eastAsia="zh-CN"/>
              </w:rPr>
              <w:t>15.2.0</w:t>
            </w:r>
          </w:p>
        </w:tc>
      </w:tr>
      <w:tr w:rsidR="00812434" w:rsidRPr="00481D2D" w14:paraId="5B4B74D4" w14:textId="77777777" w:rsidTr="00812434">
        <w:tc>
          <w:tcPr>
            <w:tcW w:w="785" w:type="dxa"/>
            <w:shd w:val="solid" w:color="FFFFFF" w:fill="auto"/>
          </w:tcPr>
          <w:p w14:paraId="7417C17E" w14:textId="0707BA47"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4E66F576" w14:textId="694928F3"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5EE37EEA" w14:textId="56DB4973"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5888C90C" w14:textId="7B9D416B" w:rsidR="00812434" w:rsidRPr="00481D2D" w:rsidRDefault="00812434" w:rsidP="00812434">
            <w:pPr>
              <w:pStyle w:val="TAL"/>
              <w:rPr>
                <w:sz w:val="16"/>
                <w:szCs w:val="16"/>
              </w:rPr>
            </w:pPr>
            <w:r w:rsidRPr="00680E3A">
              <w:rPr>
                <w:sz w:val="16"/>
                <w:szCs w:val="16"/>
                <w:lang w:eastAsia="zh-CN"/>
              </w:rPr>
              <w:t>0028</w:t>
            </w:r>
          </w:p>
        </w:tc>
        <w:tc>
          <w:tcPr>
            <w:tcW w:w="422" w:type="dxa"/>
            <w:shd w:val="solid" w:color="FFFFFF" w:fill="auto"/>
          </w:tcPr>
          <w:p w14:paraId="1295BCBC" w14:textId="5AE3A5B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157636F1" w14:textId="6400A714"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73266954" w14:textId="6554F4C5" w:rsidR="00812434" w:rsidRPr="00481D2D" w:rsidRDefault="00812434" w:rsidP="00812434">
            <w:pPr>
              <w:pStyle w:val="TAL"/>
              <w:rPr>
                <w:sz w:val="16"/>
                <w:szCs w:val="16"/>
              </w:rPr>
            </w:pPr>
            <w:r w:rsidRPr="00680E3A">
              <w:rPr>
                <w:sz w:val="16"/>
                <w:szCs w:val="16"/>
                <w:lang w:eastAsia="zh-CN"/>
              </w:rPr>
              <w:t>BSF only stores binding info locally</w:t>
            </w:r>
          </w:p>
        </w:tc>
        <w:tc>
          <w:tcPr>
            <w:tcW w:w="705" w:type="dxa"/>
            <w:shd w:val="solid" w:color="FFFFFF" w:fill="auto"/>
          </w:tcPr>
          <w:p w14:paraId="23A3BB0C" w14:textId="18417525" w:rsidR="00812434" w:rsidRPr="00481D2D" w:rsidRDefault="00812434" w:rsidP="00812434">
            <w:pPr>
              <w:pStyle w:val="TAC"/>
              <w:rPr>
                <w:sz w:val="16"/>
                <w:szCs w:val="16"/>
              </w:rPr>
            </w:pPr>
            <w:r w:rsidRPr="00680E3A">
              <w:rPr>
                <w:sz w:val="16"/>
                <w:szCs w:val="16"/>
                <w:lang w:eastAsia="zh-CN"/>
              </w:rPr>
              <w:t>15.2.0</w:t>
            </w:r>
          </w:p>
        </w:tc>
      </w:tr>
      <w:tr w:rsidR="00812434" w:rsidRPr="00481D2D" w14:paraId="46F6B54F" w14:textId="77777777" w:rsidTr="00812434">
        <w:tc>
          <w:tcPr>
            <w:tcW w:w="785" w:type="dxa"/>
            <w:shd w:val="solid" w:color="FFFFFF" w:fill="auto"/>
          </w:tcPr>
          <w:p w14:paraId="78CDCF11" w14:textId="51401B3B"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0A8DA827" w14:textId="6EA54D8C"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7778A613" w14:textId="5C912F79"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6A8812CC" w14:textId="0178AA95" w:rsidR="00812434" w:rsidRPr="00481D2D" w:rsidRDefault="00812434" w:rsidP="00812434">
            <w:pPr>
              <w:pStyle w:val="TAL"/>
              <w:rPr>
                <w:sz w:val="16"/>
                <w:szCs w:val="16"/>
              </w:rPr>
            </w:pPr>
            <w:r w:rsidRPr="00680E3A">
              <w:rPr>
                <w:sz w:val="16"/>
                <w:szCs w:val="16"/>
                <w:lang w:eastAsia="zh-CN"/>
              </w:rPr>
              <w:t>0029</w:t>
            </w:r>
          </w:p>
        </w:tc>
        <w:tc>
          <w:tcPr>
            <w:tcW w:w="422" w:type="dxa"/>
            <w:shd w:val="solid" w:color="FFFFFF" w:fill="auto"/>
          </w:tcPr>
          <w:p w14:paraId="01460B88" w14:textId="3BE23F99"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tcPr>
          <w:p w14:paraId="773517B3" w14:textId="518118D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4ADB302E" w14:textId="4BA386FE" w:rsidR="00812434" w:rsidRPr="00481D2D" w:rsidRDefault="00812434" w:rsidP="00812434">
            <w:pPr>
              <w:pStyle w:val="TAL"/>
              <w:rPr>
                <w:sz w:val="16"/>
                <w:szCs w:val="16"/>
              </w:rPr>
            </w:pPr>
            <w:r w:rsidRPr="00680E3A">
              <w:rPr>
                <w:sz w:val="16"/>
                <w:szCs w:val="16"/>
                <w:lang w:eastAsia="zh-CN"/>
              </w:rPr>
              <w:t>Correction on BSF and DRA coexistence scenario</w:t>
            </w:r>
          </w:p>
        </w:tc>
        <w:tc>
          <w:tcPr>
            <w:tcW w:w="705" w:type="dxa"/>
            <w:shd w:val="solid" w:color="FFFFFF" w:fill="auto"/>
          </w:tcPr>
          <w:p w14:paraId="55D4275B" w14:textId="24A98AAC" w:rsidR="00812434" w:rsidRPr="00481D2D" w:rsidRDefault="00812434" w:rsidP="00812434">
            <w:pPr>
              <w:pStyle w:val="TAC"/>
              <w:rPr>
                <w:sz w:val="16"/>
                <w:szCs w:val="16"/>
              </w:rPr>
            </w:pPr>
            <w:r w:rsidRPr="00680E3A">
              <w:rPr>
                <w:sz w:val="16"/>
                <w:szCs w:val="16"/>
                <w:lang w:eastAsia="zh-CN"/>
              </w:rPr>
              <w:t>15.2.0</w:t>
            </w:r>
          </w:p>
        </w:tc>
      </w:tr>
      <w:tr w:rsidR="00812434" w:rsidRPr="00481D2D" w14:paraId="3E7A268B" w14:textId="77777777" w:rsidTr="00812434">
        <w:tc>
          <w:tcPr>
            <w:tcW w:w="785" w:type="dxa"/>
            <w:shd w:val="solid" w:color="FFFFFF" w:fill="auto"/>
          </w:tcPr>
          <w:p w14:paraId="01967D15" w14:textId="1AA4E113"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054938E4" w14:textId="42ADA4D3"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65184763" w14:textId="7CE88AC9" w:rsidR="00812434" w:rsidRPr="00481D2D" w:rsidRDefault="00812434" w:rsidP="00812434">
            <w:pPr>
              <w:pStyle w:val="TAC"/>
              <w:rPr>
                <w:sz w:val="16"/>
                <w:szCs w:val="16"/>
              </w:rPr>
            </w:pPr>
            <w:r w:rsidRPr="00680E3A">
              <w:rPr>
                <w:sz w:val="16"/>
                <w:szCs w:val="16"/>
                <w:lang w:eastAsia="zh-CN"/>
              </w:rPr>
              <w:t>CP-183108</w:t>
            </w:r>
          </w:p>
        </w:tc>
        <w:tc>
          <w:tcPr>
            <w:tcW w:w="521" w:type="dxa"/>
            <w:shd w:val="solid" w:color="FFFFFF" w:fill="auto"/>
          </w:tcPr>
          <w:p w14:paraId="6F778E04" w14:textId="17823170" w:rsidR="00812434" w:rsidRPr="00481D2D" w:rsidRDefault="00812434" w:rsidP="00812434">
            <w:pPr>
              <w:pStyle w:val="TAL"/>
              <w:rPr>
                <w:sz w:val="16"/>
                <w:szCs w:val="16"/>
              </w:rPr>
            </w:pPr>
            <w:r w:rsidRPr="00680E3A">
              <w:rPr>
                <w:sz w:val="16"/>
                <w:szCs w:val="16"/>
                <w:lang w:eastAsia="zh-CN"/>
              </w:rPr>
              <w:t>0031</w:t>
            </w:r>
          </w:p>
        </w:tc>
        <w:tc>
          <w:tcPr>
            <w:tcW w:w="422" w:type="dxa"/>
            <w:shd w:val="solid" w:color="FFFFFF" w:fill="auto"/>
          </w:tcPr>
          <w:p w14:paraId="5890235E" w14:textId="7A84EE8A"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tcPr>
          <w:p w14:paraId="2CA9A6FD" w14:textId="5E6CC6EB"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03780996" w14:textId="4C3E8E6A" w:rsidR="00812434" w:rsidRPr="00481D2D" w:rsidRDefault="00812434" w:rsidP="00812434">
            <w:pPr>
              <w:pStyle w:val="TAL"/>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2F147285" w14:textId="3765C67F" w:rsidR="00812434" w:rsidRPr="00481D2D" w:rsidRDefault="00812434" w:rsidP="00812434">
            <w:pPr>
              <w:pStyle w:val="TAC"/>
              <w:rPr>
                <w:sz w:val="16"/>
                <w:szCs w:val="16"/>
              </w:rPr>
            </w:pPr>
            <w:r w:rsidRPr="00680E3A">
              <w:rPr>
                <w:sz w:val="16"/>
                <w:szCs w:val="16"/>
                <w:lang w:eastAsia="zh-CN"/>
              </w:rPr>
              <w:t>15.2.0</w:t>
            </w:r>
          </w:p>
        </w:tc>
      </w:tr>
      <w:tr w:rsidR="00812434" w:rsidRPr="00481D2D" w14:paraId="2B6024B3" w14:textId="77777777" w:rsidTr="00812434">
        <w:tc>
          <w:tcPr>
            <w:tcW w:w="785" w:type="dxa"/>
            <w:shd w:val="solid" w:color="FFFFFF" w:fill="auto"/>
          </w:tcPr>
          <w:p w14:paraId="6F256E3F" w14:textId="09F94163"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0A03593B" w14:textId="65CED012"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3D82E71A" w14:textId="108583DE"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61E8B2E6" w14:textId="146A7873" w:rsidR="00812434" w:rsidRPr="00481D2D" w:rsidRDefault="00812434" w:rsidP="00812434">
            <w:pPr>
              <w:pStyle w:val="TAL"/>
              <w:rPr>
                <w:sz w:val="16"/>
                <w:szCs w:val="16"/>
              </w:rPr>
            </w:pPr>
            <w:r w:rsidRPr="00680E3A">
              <w:rPr>
                <w:sz w:val="16"/>
                <w:szCs w:val="16"/>
                <w:lang w:eastAsia="zh-CN"/>
              </w:rPr>
              <w:t>0032</w:t>
            </w:r>
          </w:p>
        </w:tc>
        <w:tc>
          <w:tcPr>
            <w:tcW w:w="422" w:type="dxa"/>
            <w:shd w:val="solid" w:color="FFFFFF" w:fill="auto"/>
          </w:tcPr>
          <w:p w14:paraId="37241552" w14:textId="539B7DF6"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7E52B69D" w14:textId="12307178"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46349E58" w14:textId="60709002" w:rsidR="00812434" w:rsidRPr="00481D2D" w:rsidRDefault="00812434" w:rsidP="00812434">
            <w:pPr>
              <w:pStyle w:val="TAL"/>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6BAB72CD" w14:textId="269FFA71" w:rsidR="00812434" w:rsidRPr="00481D2D" w:rsidRDefault="00812434" w:rsidP="00812434">
            <w:pPr>
              <w:pStyle w:val="TAC"/>
              <w:rPr>
                <w:sz w:val="16"/>
                <w:szCs w:val="16"/>
              </w:rPr>
            </w:pPr>
            <w:r w:rsidRPr="00680E3A">
              <w:rPr>
                <w:sz w:val="16"/>
                <w:szCs w:val="16"/>
                <w:lang w:eastAsia="zh-CN"/>
              </w:rPr>
              <w:t>15.2.0</w:t>
            </w:r>
          </w:p>
        </w:tc>
      </w:tr>
      <w:tr w:rsidR="00812434" w:rsidRPr="00481D2D" w14:paraId="6DC03786" w14:textId="77777777" w:rsidTr="00812434">
        <w:tc>
          <w:tcPr>
            <w:tcW w:w="785" w:type="dxa"/>
            <w:shd w:val="solid" w:color="FFFFFF" w:fill="auto"/>
          </w:tcPr>
          <w:p w14:paraId="226CB52E" w14:textId="54935D5F"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3F6F6A7F" w14:textId="11895ABD"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30555A3D" w14:textId="633DBBD7"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5573904E" w14:textId="31E18FF4" w:rsidR="00812434" w:rsidRPr="00481D2D" w:rsidRDefault="00812434" w:rsidP="00812434">
            <w:pPr>
              <w:pStyle w:val="TAL"/>
              <w:rPr>
                <w:sz w:val="16"/>
                <w:szCs w:val="16"/>
              </w:rPr>
            </w:pPr>
            <w:r w:rsidRPr="00680E3A">
              <w:rPr>
                <w:sz w:val="16"/>
                <w:szCs w:val="16"/>
                <w:lang w:eastAsia="zh-CN"/>
              </w:rPr>
              <w:t>0033</w:t>
            </w:r>
          </w:p>
        </w:tc>
        <w:tc>
          <w:tcPr>
            <w:tcW w:w="422" w:type="dxa"/>
            <w:shd w:val="solid" w:color="FFFFFF" w:fill="auto"/>
          </w:tcPr>
          <w:p w14:paraId="4D73D860" w14:textId="355C5311" w:rsidR="00812434" w:rsidRPr="00481D2D" w:rsidRDefault="00812434" w:rsidP="00812434">
            <w:pPr>
              <w:pStyle w:val="TAR"/>
              <w:rPr>
                <w:sz w:val="16"/>
                <w:szCs w:val="16"/>
              </w:rPr>
            </w:pPr>
          </w:p>
        </w:tc>
        <w:tc>
          <w:tcPr>
            <w:tcW w:w="421" w:type="dxa"/>
            <w:shd w:val="solid" w:color="FFFFFF" w:fill="auto"/>
          </w:tcPr>
          <w:p w14:paraId="7040C51F" w14:textId="31E742A6"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7FD725D4" w14:textId="35E42CD4" w:rsidR="00812434" w:rsidRPr="00481D2D" w:rsidRDefault="00812434" w:rsidP="00812434">
            <w:pPr>
              <w:pStyle w:val="TAL"/>
              <w:rPr>
                <w:sz w:val="16"/>
                <w:szCs w:val="16"/>
              </w:rPr>
            </w:pPr>
            <w:r w:rsidRPr="00680E3A">
              <w:rPr>
                <w:sz w:val="16"/>
                <w:szCs w:val="16"/>
                <w:lang w:eastAsia="zh-CN"/>
              </w:rPr>
              <w:t>Using resource name instead of resoure URI in BSF procedure</w:t>
            </w:r>
          </w:p>
        </w:tc>
        <w:tc>
          <w:tcPr>
            <w:tcW w:w="705" w:type="dxa"/>
            <w:shd w:val="solid" w:color="FFFFFF" w:fill="auto"/>
          </w:tcPr>
          <w:p w14:paraId="7BD321AF" w14:textId="2E6EC3CA" w:rsidR="00812434" w:rsidRPr="00481D2D" w:rsidRDefault="00812434" w:rsidP="00812434">
            <w:pPr>
              <w:pStyle w:val="TAC"/>
              <w:rPr>
                <w:sz w:val="16"/>
                <w:szCs w:val="16"/>
              </w:rPr>
            </w:pPr>
            <w:r w:rsidRPr="00680E3A">
              <w:rPr>
                <w:sz w:val="16"/>
                <w:szCs w:val="16"/>
                <w:lang w:eastAsia="zh-CN"/>
              </w:rPr>
              <w:t>15.2.0</w:t>
            </w:r>
          </w:p>
        </w:tc>
      </w:tr>
      <w:tr w:rsidR="00812434" w:rsidRPr="00481D2D" w14:paraId="09574A82" w14:textId="77777777" w:rsidTr="00812434">
        <w:tc>
          <w:tcPr>
            <w:tcW w:w="785" w:type="dxa"/>
            <w:shd w:val="solid" w:color="FFFFFF" w:fill="auto"/>
          </w:tcPr>
          <w:p w14:paraId="021F00C0" w14:textId="165390E2"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7A6C7CF8" w14:textId="11680F6F"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2F033148" w14:textId="01B34A0F"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28865307" w14:textId="0F256E78" w:rsidR="00812434" w:rsidRPr="00481D2D" w:rsidRDefault="00812434" w:rsidP="00812434">
            <w:pPr>
              <w:pStyle w:val="TAL"/>
              <w:rPr>
                <w:sz w:val="16"/>
                <w:szCs w:val="16"/>
              </w:rPr>
            </w:pPr>
            <w:r w:rsidRPr="00680E3A">
              <w:rPr>
                <w:sz w:val="16"/>
                <w:szCs w:val="16"/>
                <w:lang w:eastAsia="zh-CN"/>
              </w:rPr>
              <w:t>0034</w:t>
            </w:r>
          </w:p>
        </w:tc>
        <w:tc>
          <w:tcPr>
            <w:tcW w:w="422" w:type="dxa"/>
            <w:shd w:val="solid" w:color="FFFFFF" w:fill="auto"/>
          </w:tcPr>
          <w:p w14:paraId="442BEC0A" w14:textId="2A0B9C7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640B13D2" w14:textId="6AA3E094"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1804577A" w14:textId="043F90F6" w:rsidR="00812434" w:rsidRPr="00481D2D" w:rsidRDefault="00812434" w:rsidP="00812434">
            <w:pPr>
              <w:pStyle w:val="TAL"/>
              <w:rPr>
                <w:sz w:val="16"/>
                <w:szCs w:val="16"/>
              </w:rPr>
            </w:pPr>
            <w:r w:rsidRPr="00680E3A">
              <w:rPr>
                <w:sz w:val="16"/>
                <w:szCs w:val="16"/>
                <w:lang w:eastAsia="zh-CN"/>
              </w:rPr>
              <w:t>corrections on PFD management procedure</w:t>
            </w:r>
          </w:p>
        </w:tc>
        <w:tc>
          <w:tcPr>
            <w:tcW w:w="705" w:type="dxa"/>
            <w:shd w:val="solid" w:color="FFFFFF" w:fill="auto"/>
          </w:tcPr>
          <w:p w14:paraId="799CA448" w14:textId="0D1C753F" w:rsidR="00812434" w:rsidRPr="00481D2D" w:rsidRDefault="00812434" w:rsidP="00812434">
            <w:pPr>
              <w:pStyle w:val="TAC"/>
              <w:rPr>
                <w:sz w:val="16"/>
                <w:szCs w:val="16"/>
              </w:rPr>
            </w:pPr>
            <w:r w:rsidRPr="00680E3A">
              <w:rPr>
                <w:sz w:val="16"/>
                <w:szCs w:val="16"/>
                <w:lang w:eastAsia="zh-CN"/>
              </w:rPr>
              <w:t>15.2.0</w:t>
            </w:r>
          </w:p>
        </w:tc>
      </w:tr>
      <w:tr w:rsidR="00812434" w:rsidRPr="00481D2D" w14:paraId="751EA984" w14:textId="77777777" w:rsidTr="00812434">
        <w:tc>
          <w:tcPr>
            <w:tcW w:w="785" w:type="dxa"/>
            <w:shd w:val="solid" w:color="FFFFFF" w:fill="auto"/>
          </w:tcPr>
          <w:p w14:paraId="74D20383" w14:textId="522B89FE"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37DDB1D3" w14:textId="6DB91983"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4EFBC198" w14:textId="3EEF86F2"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2B3ECB2C" w14:textId="01D46B33" w:rsidR="00812434" w:rsidRPr="00481D2D" w:rsidRDefault="00812434" w:rsidP="00812434">
            <w:pPr>
              <w:pStyle w:val="TAL"/>
              <w:rPr>
                <w:sz w:val="16"/>
                <w:szCs w:val="16"/>
              </w:rPr>
            </w:pPr>
            <w:r w:rsidRPr="00680E3A">
              <w:rPr>
                <w:sz w:val="16"/>
                <w:szCs w:val="16"/>
                <w:lang w:eastAsia="zh-CN"/>
              </w:rPr>
              <w:t>0035</w:t>
            </w:r>
          </w:p>
        </w:tc>
        <w:tc>
          <w:tcPr>
            <w:tcW w:w="422" w:type="dxa"/>
            <w:shd w:val="solid" w:color="FFFFFF" w:fill="auto"/>
          </w:tcPr>
          <w:p w14:paraId="2305207E" w14:textId="4D21458A" w:rsidR="00812434" w:rsidRPr="00481D2D" w:rsidRDefault="00812434" w:rsidP="00812434">
            <w:pPr>
              <w:pStyle w:val="TAR"/>
              <w:rPr>
                <w:sz w:val="16"/>
                <w:szCs w:val="16"/>
              </w:rPr>
            </w:pPr>
          </w:p>
        </w:tc>
        <w:tc>
          <w:tcPr>
            <w:tcW w:w="421" w:type="dxa"/>
            <w:shd w:val="solid" w:color="FFFFFF" w:fill="auto"/>
          </w:tcPr>
          <w:p w14:paraId="16BC3C85" w14:textId="0A9FCF74"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4E6A7D60" w14:textId="3287CF89" w:rsidR="00812434" w:rsidRPr="00481D2D" w:rsidRDefault="00812434" w:rsidP="00812434">
            <w:pPr>
              <w:pStyle w:val="TAL"/>
              <w:rPr>
                <w:sz w:val="16"/>
                <w:szCs w:val="16"/>
              </w:rPr>
            </w:pPr>
            <w:r w:rsidRPr="00680E3A">
              <w:rPr>
                <w:sz w:val="16"/>
                <w:szCs w:val="16"/>
                <w:lang w:eastAsia="zh-CN"/>
              </w:rPr>
              <w:t>corrections on NWDA procedure</w:t>
            </w:r>
          </w:p>
        </w:tc>
        <w:tc>
          <w:tcPr>
            <w:tcW w:w="705" w:type="dxa"/>
            <w:shd w:val="solid" w:color="FFFFFF" w:fill="auto"/>
          </w:tcPr>
          <w:p w14:paraId="6658BB84" w14:textId="48E31B97" w:rsidR="00812434" w:rsidRPr="00481D2D" w:rsidRDefault="00812434" w:rsidP="00812434">
            <w:pPr>
              <w:pStyle w:val="TAC"/>
              <w:rPr>
                <w:sz w:val="16"/>
                <w:szCs w:val="16"/>
              </w:rPr>
            </w:pPr>
            <w:r w:rsidRPr="00680E3A">
              <w:rPr>
                <w:sz w:val="16"/>
                <w:szCs w:val="16"/>
                <w:lang w:eastAsia="zh-CN"/>
              </w:rPr>
              <w:t>15.2.0</w:t>
            </w:r>
          </w:p>
        </w:tc>
      </w:tr>
      <w:tr w:rsidR="00812434" w:rsidRPr="00481D2D" w14:paraId="3AC347D3" w14:textId="77777777" w:rsidTr="00812434">
        <w:tc>
          <w:tcPr>
            <w:tcW w:w="785" w:type="dxa"/>
            <w:shd w:val="solid" w:color="FFFFFF" w:fill="auto"/>
          </w:tcPr>
          <w:p w14:paraId="345A22BE" w14:textId="44F8C840"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00F39B2F" w14:textId="5261D45F"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1C950A7B" w14:textId="0E3AF85A"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1CBFD133" w14:textId="15FE7BEF" w:rsidR="00812434" w:rsidRPr="00481D2D" w:rsidRDefault="00812434" w:rsidP="00812434">
            <w:pPr>
              <w:pStyle w:val="TAL"/>
              <w:rPr>
                <w:sz w:val="16"/>
                <w:szCs w:val="16"/>
              </w:rPr>
            </w:pPr>
            <w:r w:rsidRPr="00680E3A">
              <w:rPr>
                <w:sz w:val="16"/>
                <w:szCs w:val="16"/>
                <w:lang w:eastAsia="zh-CN"/>
              </w:rPr>
              <w:t>0036</w:t>
            </w:r>
          </w:p>
        </w:tc>
        <w:tc>
          <w:tcPr>
            <w:tcW w:w="422" w:type="dxa"/>
            <w:shd w:val="solid" w:color="FFFFFF" w:fill="auto"/>
          </w:tcPr>
          <w:p w14:paraId="05C95F92" w14:textId="5EE5310D" w:rsidR="00812434" w:rsidRPr="00481D2D" w:rsidRDefault="00812434" w:rsidP="00812434">
            <w:pPr>
              <w:pStyle w:val="TAR"/>
              <w:rPr>
                <w:sz w:val="16"/>
                <w:szCs w:val="16"/>
              </w:rPr>
            </w:pPr>
          </w:p>
        </w:tc>
        <w:tc>
          <w:tcPr>
            <w:tcW w:w="421" w:type="dxa"/>
            <w:shd w:val="solid" w:color="FFFFFF" w:fill="auto"/>
          </w:tcPr>
          <w:p w14:paraId="19640B31" w14:textId="69DC449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2E0E19E7" w14:textId="525DEE7E" w:rsidR="00812434" w:rsidRPr="00481D2D" w:rsidRDefault="00812434" w:rsidP="00812434">
            <w:pPr>
              <w:pStyle w:val="TAL"/>
              <w:rPr>
                <w:sz w:val="16"/>
                <w:szCs w:val="16"/>
              </w:rPr>
            </w:pPr>
            <w:r w:rsidRPr="00680E3A">
              <w:rPr>
                <w:sz w:val="16"/>
                <w:szCs w:val="16"/>
                <w:lang w:eastAsia="zh-CN"/>
              </w:rPr>
              <w:t>http details in BDT procedure</w:t>
            </w:r>
          </w:p>
        </w:tc>
        <w:tc>
          <w:tcPr>
            <w:tcW w:w="705" w:type="dxa"/>
            <w:shd w:val="solid" w:color="FFFFFF" w:fill="auto"/>
          </w:tcPr>
          <w:p w14:paraId="6E046C7F" w14:textId="40761622" w:rsidR="00812434" w:rsidRPr="00481D2D" w:rsidRDefault="00812434" w:rsidP="00812434">
            <w:pPr>
              <w:pStyle w:val="TAC"/>
              <w:rPr>
                <w:sz w:val="16"/>
                <w:szCs w:val="16"/>
              </w:rPr>
            </w:pPr>
            <w:r w:rsidRPr="00680E3A">
              <w:rPr>
                <w:sz w:val="16"/>
                <w:szCs w:val="16"/>
                <w:lang w:eastAsia="zh-CN"/>
              </w:rPr>
              <w:t>15.2.0</w:t>
            </w:r>
          </w:p>
        </w:tc>
      </w:tr>
      <w:tr w:rsidR="00812434" w:rsidRPr="00481D2D" w14:paraId="250641A5" w14:textId="77777777" w:rsidTr="00812434">
        <w:tc>
          <w:tcPr>
            <w:tcW w:w="785" w:type="dxa"/>
            <w:shd w:val="solid" w:color="FFFFFF" w:fill="auto"/>
          </w:tcPr>
          <w:p w14:paraId="70A7394C" w14:textId="4D5DF1C9" w:rsidR="00812434" w:rsidRPr="00481D2D" w:rsidRDefault="00812434" w:rsidP="00812434">
            <w:pPr>
              <w:pStyle w:val="TAC"/>
              <w:rPr>
                <w:sz w:val="16"/>
                <w:szCs w:val="16"/>
              </w:rPr>
            </w:pPr>
            <w:r w:rsidRPr="00680E3A">
              <w:rPr>
                <w:sz w:val="16"/>
                <w:szCs w:val="16"/>
                <w:lang w:eastAsia="zh-CN"/>
              </w:rPr>
              <w:t>2018-12</w:t>
            </w:r>
          </w:p>
        </w:tc>
        <w:tc>
          <w:tcPr>
            <w:tcW w:w="793" w:type="dxa"/>
            <w:shd w:val="solid" w:color="FFFFFF" w:fill="auto"/>
          </w:tcPr>
          <w:p w14:paraId="5A4E1C08" w14:textId="44574E70" w:rsidR="00812434" w:rsidRPr="00481D2D" w:rsidRDefault="00812434" w:rsidP="00812434">
            <w:pPr>
              <w:pStyle w:val="TAC"/>
              <w:rPr>
                <w:sz w:val="16"/>
                <w:szCs w:val="16"/>
              </w:rPr>
            </w:pPr>
            <w:r w:rsidRPr="00680E3A">
              <w:rPr>
                <w:sz w:val="16"/>
                <w:szCs w:val="16"/>
                <w:lang w:eastAsia="zh-CN"/>
              </w:rPr>
              <w:t>CT#82</w:t>
            </w:r>
          </w:p>
        </w:tc>
        <w:tc>
          <w:tcPr>
            <w:tcW w:w="1070" w:type="dxa"/>
            <w:shd w:val="solid" w:color="FFFFFF" w:fill="auto"/>
          </w:tcPr>
          <w:p w14:paraId="01964FD4" w14:textId="29722BF5" w:rsidR="00812434" w:rsidRPr="00481D2D" w:rsidRDefault="00812434" w:rsidP="00812434">
            <w:pPr>
              <w:pStyle w:val="TAC"/>
              <w:rPr>
                <w:sz w:val="16"/>
                <w:szCs w:val="16"/>
              </w:rPr>
            </w:pPr>
            <w:r w:rsidRPr="00680E3A">
              <w:rPr>
                <w:sz w:val="16"/>
                <w:szCs w:val="16"/>
                <w:lang w:eastAsia="zh-CN"/>
              </w:rPr>
              <w:t>CP-183205</w:t>
            </w:r>
          </w:p>
        </w:tc>
        <w:tc>
          <w:tcPr>
            <w:tcW w:w="521" w:type="dxa"/>
            <w:shd w:val="solid" w:color="FFFFFF" w:fill="auto"/>
          </w:tcPr>
          <w:p w14:paraId="7E812139" w14:textId="40F702E2" w:rsidR="00812434" w:rsidRPr="00481D2D" w:rsidRDefault="00812434" w:rsidP="00812434">
            <w:pPr>
              <w:pStyle w:val="TAL"/>
              <w:rPr>
                <w:sz w:val="16"/>
                <w:szCs w:val="16"/>
              </w:rPr>
            </w:pPr>
            <w:r w:rsidRPr="00680E3A">
              <w:rPr>
                <w:sz w:val="16"/>
                <w:szCs w:val="16"/>
                <w:lang w:eastAsia="zh-CN"/>
              </w:rPr>
              <w:t>0037</w:t>
            </w:r>
          </w:p>
        </w:tc>
        <w:tc>
          <w:tcPr>
            <w:tcW w:w="422" w:type="dxa"/>
            <w:shd w:val="solid" w:color="FFFFFF" w:fill="auto"/>
          </w:tcPr>
          <w:p w14:paraId="3AE4842A" w14:textId="5F36693F" w:rsidR="00812434" w:rsidRPr="00481D2D" w:rsidRDefault="00812434" w:rsidP="00812434">
            <w:pPr>
              <w:pStyle w:val="TAR"/>
              <w:rPr>
                <w:sz w:val="16"/>
                <w:szCs w:val="16"/>
              </w:rPr>
            </w:pPr>
          </w:p>
        </w:tc>
        <w:tc>
          <w:tcPr>
            <w:tcW w:w="421" w:type="dxa"/>
            <w:shd w:val="solid" w:color="FFFFFF" w:fill="auto"/>
          </w:tcPr>
          <w:p w14:paraId="6BAF1965" w14:textId="0999F4C9"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376E253D" w14:textId="115DB4A7" w:rsidR="00812434" w:rsidRPr="00481D2D" w:rsidRDefault="00812434" w:rsidP="00812434">
            <w:pPr>
              <w:pStyle w:val="TAL"/>
              <w:rPr>
                <w:sz w:val="16"/>
                <w:szCs w:val="16"/>
              </w:rPr>
            </w:pPr>
            <w:r w:rsidRPr="00680E3A">
              <w:rPr>
                <w:sz w:val="16"/>
                <w:szCs w:val="16"/>
                <w:lang w:eastAsia="zh-CN"/>
              </w:rPr>
              <w:t>Correction to architecture figures</w:t>
            </w:r>
          </w:p>
        </w:tc>
        <w:tc>
          <w:tcPr>
            <w:tcW w:w="705" w:type="dxa"/>
            <w:shd w:val="solid" w:color="FFFFFF" w:fill="auto"/>
          </w:tcPr>
          <w:p w14:paraId="17975E38" w14:textId="2D88C6BC" w:rsidR="00812434" w:rsidRPr="00481D2D" w:rsidRDefault="00812434" w:rsidP="00812434">
            <w:pPr>
              <w:pStyle w:val="TAC"/>
              <w:rPr>
                <w:sz w:val="16"/>
                <w:szCs w:val="16"/>
              </w:rPr>
            </w:pPr>
            <w:r w:rsidRPr="00680E3A">
              <w:rPr>
                <w:sz w:val="16"/>
                <w:szCs w:val="16"/>
                <w:lang w:eastAsia="zh-CN"/>
              </w:rPr>
              <w:t>15.2.0</w:t>
            </w:r>
          </w:p>
        </w:tc>
      </w:tr>
      <w:tr w:rsidR="00812434" w:rsidRPr="00481D2D" w14:paraId="0FE656CA" w14:textId="77777777" w:rsidTr="00812434">
        <w:tc>
          <w:tcPr>
            <w:tcW w:w="785" w:type="dxa"/>
            <w:shd w:val="solid" w:color="FFFFFF" w:fill="auto"/>
          </w:tcPr>
          <w:p w14:paraId="7C110C5D" w14:textId="0468F4A6"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3514392E" w14:textId="0B59B7E2"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63E27B0A" w14:textId="12112799"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02972CF7" w14:textId="33A7A76F" w:rsidR="00812434" w:rsidRPr="00481D2D" w:rsidRDefault="00812434" w:rsidP="00812434">
            <w:pPr>
              <w:pStyle w:val="TAL"/>
              <w:rPr>
                <w:sz w:val="16"/>
                <w:szCs w:val="16"/>
              </w:rPr>
            </w:pPr>
            <w:r w:rsidRPr="00680E3A">
              <w:rPr>
                <w:sz w:val="16"/>
                <w:szCs w:val="16"/>
                <w:lang w:eastAsia="zh-CN"/>
              </w:rPr>
              <w:t>0039</w:t>
            </w:r>
          </w:p>
        </w:tc>
        <w:tc>
          <w:tcPr>
            <w:tcW w:w="422" w:type="dxa"/>
            <w:shd w:val="solid" w:color="FFFFFF" w:fill="auto"/>
          </w:tcPr>
          <w:p w14:paraId="7CA4BCA5" w14:textId="77777777" w:rsidR="00812434" w:rsidRPr="00481D2D" w:rsidRDefault="00812434" w:rsidP="00812434">
            <w:pPr>
              <w:pStyle w:val="TAR"/>
              <w:rPr>
                <w:sz w:val="16"/>
                <w:szCs w:val="16"/>
              </w:rPr>
            </w:pPr>
          </w:p>
        </w:tc>
        <w:tc>
          <w:tcPr>
            <w:tcW w:w="421" w:type="dxa"/>
            <w:shd w:val="solid" w:color="FFFFFF" w:fill="auto"/>
          </w:tcPr>
          <w:p w14:paraId="56E5F9A2" w14:textId="3EDFB8D1"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4FA697CA" w14:textId="56C162C6" w:rsidR="00812434" w:rsidRPr="00481D2D" w:rsidRDefault="00812434" w:rsidP="00812434">
            <w:pPr>
              <w:pStyle w:val="TAL"/>
              <w:rPr>
                <w:sz w:val="16"/>
                <w:szCs w:val="16"/>
              </w:rPr>
            </w:pPr>
            <w:r w:rsidRPr="00680E3A">
              <w:rPr>
                <w:sz w:val="16"/>
                <w:szCs w:val="16"/>
                <w:lang w:eastAsia="zh-CN"/>
              </w:rPr>
              <w:t>GPSI in AF session establishment</w:t>
            </w:r>
          </w:p>
        </w:tc>
        <w:tc>
          <w:tcPr>
            <w:tcW w:w="705" w:type="dxa"/>
            <w:shd w:val="solid" w:color="FFFFFF" w:fill="auto"/>
          </w:tcPr>
          <w:p w14:paraId="4519F55A" w14:textId="4C734441" w:rsidR="00812434" w:rsidRPr="00481D2D" w:rsidRDefault="00812434" w:rsidP="00812434">
            <w:pPr>
              <w:pStyle w:val="TAC"/>
              <w:rPr>
                <w:sz w:val="16"/>
                <w:szCs w:val="16"/>
              </w:rPr>
            </w:pPr>
            <w:r w:rsidRPr="00680E3A">
              <w:rPr>
                <w:sz w:val="16"/>
                <w:szCs w:val="16"/>
                <w:lang w:eastAsia="zh-CN"/>
              </w:rPr>
              <w:t>15.3.0</w:t>
            </w:r>
          </w:p>
        </w:tc>
      </w:tr>
      <w:tr w:rsidR="00812434" w:rsidRPr="00481D2D" w14:paraId="399D6DD1" w14:textId="77777777" w:rsidTr="00812434">
        <w:tc>
          <w:tcPr>
            <w:tcW w:w="785" w:type="dxa"/>
            <w:shd w:val="solid" w:color="FFFFFF" w:fill="auto"/>
          </w:tcPr>
          <w:p w14:paraId="129C35BD" w14:textId="26DF04EC"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0DC64989" w14:textId="454D3838"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0AFFD740" w14:textId="4E8508E6" w:rsidR="00812434" w:rsidRPr="00481D2D" w:rsidRDefault="00812434" w:rsidP="00812434">
            <w:pPr>
              <w:pStyle w:val="TAC"/>
              <w:rPr>
                <w:sz w:val="16"/>
                <w:szCs w:val="16"/>
              </w:rPr>
            </w:pPr>
            <w:r w:rsidRPr="00680E3A">
              <w:rPr>
                <w:sz w:val="16"/>
                <w:szCs w:val="16"/>
                <w:lang w:eastAsia="zh-CN"/>
              </w:rPr>
              <w:t>CP-190134</w:t>
            </w:r>
          </w:p>
        </w:tc>
        <w:tc>
          <w:tcPr>
            <w:tcW w:w="521" w:type="dxa"/>
            <w:shd w:val="solid" w:color="FFFFFF" w:fill="auto"/>
          </w:tcPr>
          <w:p w14:paraId="13F17ADC" w14:textId="579F1E80" w:rsidR="00812434" w:rsidRPr="00481D2D" w:rsidRDefault="00812434" w:rsidP="00812434">
            <w:pPr>
              <w:pStyle w:val="TAL"/>
              <w:rPr>
                <w:sz w:val="16"/>
                <w:szCs w:val="16"/>
              </w:rPr>
            </w:pPr>
            <w:r w:rsidRPr="00680E3A">
              <w:rPr>
                <w:sz w:val="16"/>
                <w:szCs w:val="16"/>
                <w:lang w:eastAsia="zh-CN"/>
              </w:rPr>
              <w:t>0040</w:t>
            </w:r>
          </w:p>
        </w:tc>
        <w:tc>
          <w:tcPr>
            <w:tcW w:w="422" w:type="dxa"/>
            <w:shd w:val="solid" w:color="FFFFFF" w:fill="auto"/>
          </w:tcPr>
          <w:p w14:paraId="3202FDC6" w14:textId="5DCD939B"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37CE6315" w14:textId="6AA237A6"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03BBE16B" w14:textId="17FECB3C" w:rsidR="00812434" w:rsidRPr="00481D2D" w:rsidRDefault="00812434" w:rsidP="00812434">
            <w:pPr>
              <w:pStyle w:val="TAL"/>
              <w:rPr>
                <w:sz w:val="16"/>
                <w:szCs w:val="16"/>
              </w:rPr>
            </w:pPr>
            <w:r w:rsidRPr="00680E3A">
              <w:rPr>
                <w:sz w:val="16"/>
                <w:szCs w:val="16"/>
                <w:lang w:eastAsia="zh-CN"/>
              </w:rPr>
              <w:t>SEPPs in roaming architecture</w:t>
            </w:r>
          </w:p>
        </w:tc>
        <w:tc>
          <w:tcPr>
            <w:tcW w:w="705" w:type="dxa"/>
            <w:shd w:val="solid" w:color="FFFFFF" w:fill="auto"/>
          </w:tcPr>
          <w:p w14:paraId="59C36F9B" w14:textId="13EB6AEE" w:rsidR="00812434" w:rsidRPr="00481D2D" w:rsidRDefault="00812434" w:rsidP="00812434">
            <w:pPr>
              <w:pStyle w:val="TAC"/>
              <w:rPr>
                <w:sz w:val="16"/>
                <w:szCs w:val="16"/>
              </w:rPr>
            </w:pPr>
            <w:r w:rsidRPr="00680E3A">
              <w:rPr>
                <w:sz w:val="16"/>
                <w:szCs w:val="16"/>
                <w:lang w:eastAsia="zh-CN"/>
              </w:rPr>
              <w:t>15.3.0</w:t>
            </w:r>
          </w:p>
        </w:tc>
      </w:tr>
      <w:tr w:rsidR="00812434" w:rsidRPr="00481D2D" w14:paraId="7DC4588A" w14:textId="77777777" w:rsidTr="00812434">
        <w:tc>
          <w:tcPr>
            <w:tcW w:w="785" w:type="dxa"/>
            <w:shd w:val="solid" w:color="FFFFFF" w:fill="auto"/>
          </w:tcPr>
          <w:p w14:paraId="678AC2F7" w14:textId="31FBFC9A"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516667FA" w14:textId="14571338"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60AFD163" w14:textId="007F5D28"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5400AE90" w14:textId="059C5106" w:rsidR="00812434" w:rsidRPr="00481D2D" w:rsidRDefault="00812434" w:rsidP="00812434">
            <w:pPr>
              <w:pStyle w:val="TAL"/>
              <w:rPr>
                <w:sz w:val="16"/>
                <w:szCs w:val="16"/>
              </w:rPr>
            </w:pPr>
            <w:r w:rsidRPr="00680E3A">
              <w:rPr>
                <w:sz w:val="16"/>
                <w:szCs w:val="16"/>
                <w:lang w:eastAsia="zh-CN"/>
              </w:rPr>
              <w:t>0041</w:t>
            </w:r>
          </w:p>
        </w:tc>
        <w:tc>
          <w:tcPr>
            <w:tcW w:w="422" w:type="dxa"/>
            <w:shd w:val="solid" w:color="FFFFFF" w:fill="auto"/>
          </w:tcPr>
          <w:p w14:paraId="39359DDC" w14:textId="58DD1202"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tcPr>
          <w:p w14:paraId="58F5C8B4" w14:textId="4B4C792D"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68217BAD" w14:textId="38809550" w:rsidR="00812434" w:rsidRPr="00481D2D" w:rsidRDefault="00812434" w:rsidP="00812434">
            <w:pPr>
              <w:pStyle w:val="TAL"/>
              <w:rPr>
                <w:sz w:val="16"/>
                <w:szCs w:val="16"/>
              </w:rPr>
            </w:pPr>
            <w:r w:rsidRPr="00680E3A">
              <w:rPr>
                <w:sz w:val="16"/>
                <w:szCs w:val="16"/>
                <w:lang w:eastAsia="zh-CN"/>
              </w:rPr>
              <w:t>Correct PCF-initiated AM policy association termination</w:t>
            </w:r>
          </w:p>
        </w:tc>
        <w:tc>
          <w:tcPr>
            <w:tcW w:w="705" w:type="dxa"/>
            <w:shd w:val="solid" w:color="FFFFFF" w:fill="auto"/>
          </w:tcPr>
          <w:p w14:paraId="67929754" w14:textId="17907A5F" w:rsidR="00812434" w:rsidRPr="00481D2D" w:rsidRDefault="00812434" w:rsidP="00812434">
            <w:pPr>
              <w:pStyle w:val="TAC"/>
              <w:rPr>
                <w:sz w:val="16"/>
                <w:szCs w:val="16"/>
              </w:rPr>
            </w:pPr>
            <w:r w:rsidRPr="00680E3A">
              <w:rPr>
                <w:sz w:val="16"/>
                <w:szCs w:val="16"/>
                <w:lang w:eastAsia="zh-CN"/>
              </w:rPr>
              <w:t>15.3.0</w:t>
            </w:r>
          </w:p>
        </w:tc>
      </w:tr>
      <w:tr w:rsidR="00812434" w:rsidRPr="00481D2D" w14:paraId="61E6A1FE" w14:textId="77777777" w:rsidTr="00812434">
        <w:tc>
          <w:tcPr>
            <w:tcW w:w="785" w:type="dxa"/>
            <w:shd w:val="solid" w:color="FFFFFF" w:fill="auto"/>
          </w:tcPr>
          <w:p w14:paraId="70859CF7" w14:textId="24815260"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50E3B33B" w14:textId="4F113746"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4A5FAFE1" w14:textId="3DE863BD"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53EB3596" w14:textId="1C721679" w:rsidR="00812434" w:rsidRPr="00481D2D" w:rsidRDefault="00812434" w:rsidP="00812434">
            <w:pPr>
              <w:pStyle w:val="TAL"/>
              <w:rPr>
                <w:sz w:val="16"/>
                <w:szCs w:val="16"/>
              </w:rPr>
            </w:pPr>
            <w:r w:rsidRPr="00680E3A">
              <w:rPr>
                <w:sz w:val="16"/>
                <w:szCs w:val="16"/>
                <w:lang w:eastAsia="zh-CN"/>
              </w:rPr>
              <w:t>0044</w:t>
            </w:r>
          </w:p>
        </w:tc>
        <w:tc>
          <w:tcPr>
            <w:tcW w:w="422" w:type="dxa"/>
            <w:shd w:val="solid" w:color="FFFFFF" w:fill="auto"/>
          </w:tcPr>
          <w:p w14:paraId="01739616" w14:textId="77777777" w:rsidR="00812434" w:rsidRPr="00481D2D" w:rsidRDefault="00812434" w:rsidP="00812434">
            <w:pPr>
              <w:pStyle w:val="TAR"/>
              <w:rPr>
                <w:sz w:val="16"/>
                <w:szCs w:val="16"/>
              </w:rPr>
            </w:pPr>
          </w:p>
        </w:tc>
        <w:tc>
          <w:tcPr>
            <w:tcW w:w="421" w:type="dxa"/>
            <w:shd w:val="solid" w:color="FFFFFF" w:fill="auto"/>
          </w:tcPr>
          <w:p w14:paraId="4A516E42" w14:textId="02A91C09"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30FFB085" w14:textId="589E9326" w:rsidR="00812434" w:rsidRPr="00481D2D" w:rsidRDefault="00812434" w:rsidP="00812434">
            <w:pPr>
              <w:pStyle w:val="TAL"/>
              <w:rPr>
                <w:sz w:val="16"/>
                <w:szCs w:val="16"/>
              </w:rPr>
            </w:pPr>
            <w:r w:rsidRPr="00680E3A">
              <w:rPr>
                <w:sz w:val="16"/>
                <w:szCs w:val="16"/>
                <w:lang w:eastAsia="zh-CN"/>
              </w:rPr>
              <w:t>Invocation of Nudr_DataRepository_Update service operation for BDT</w:t>
            </w:r>
          </w:p>
        </w:tc>
        <w:tc>
          <w:tcPr>
            <w:tcW w:w="705" w:type="dxa"/>
            <w:shd w:val="solid" w:color="FFFFFF" w:fill="auto"/>
          </w:tcPr>
          <w:p w14:paraId="5C23BBC0" w14:textId="055B97D1" w:rsidR="00812434" w:rsidRPr="00481D2D" w:rsidRDefault="00812434" w:rsidP="00812434">
            <w:pPr>
              <w:pStyle w:val="TAC"/>
              <w:rPr>
                <w:sz w:val="16"/>
                <w:szCs w:val="16"/>
              </w:rPr>
            </w:pPr>
            <w:r w:rsidRPr="00680E3A">
              <w:rPr>
                <w:sz w:val="16"/>
                <w:szCs w:val="16"/>
                <w:lang w:eastAsia="zh-CN"/>
              </w:rPr>
              <w:t>15.3.0</w:t>
            </w:r>
          </w:p>
        </w:tc>
      </w:tr>
      <w:tr w:rsidR="00812434" w:rsidRPr="00481D2D" w14:paraId="587B5B7B" w14:textId="77777777" w:rsidTr="00812434">
        <w:tc>
          <w:tcPr>
            <w:tcW w:w="785" w:type="dxa"/>
            <w:shd w:val="solid" w:color="FFFFFF" w:fill="auto"/>
          </w:tcPr>
          <w:p w14:paraId="67E18708" w14:textId="7E2B8D5F"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52061E1D" w14:textId="6A5C527F"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4FBE2111" w14:textId="0E525808"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4C075D8B" w14:textId="342CC1C5" w:rsidR="00812434" w:rsidRPr="00481D2D" w:rsidRDefault="00812434" w:rsidP="00812434">
            <w:pPr>
              <w:pStyle w:val="TAL"/>
              <w:rPr>
                <w:sz w:val="16"/>
                <w:szCs w:val="16"/>
              </w:rPr>
            </w:pPr>
            <w:r w:rsidRPr="00680E3A">
              <w:rPr>
                <w:sz w:val="16"/>
                <w:szCs w:val="16"/>
                <w:lang w:eastAsia="zh-CN"/>
              </w:rPr>
              <w:t>0045</w:t>
            </w:r>
          </w:p>
        </w:tc>
        <w:tc>
          <w:tcPr>
            <w:tcW w:w="422" w:type="dxa"/>
            <w:shd w:val="solid" w:color="FFFFFF" w:fill="auto"/>
          </w:tcPr>
          <w:p w14:paraId="519C8B91" w14:textId="4349FE5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tcPr>
          <w:p w14:paraId="7DA30CFE" w14:textId="2068989A"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73366BE0" w14:textId="5AF78D25" w:rsidR="00812434" w:rsidRPr="00481D2D" w:rsidRDefault="00812434" w:rsidP="00812434">
            <w:pPr>
              <w:pStyle w:val="TAL"/>
              <w:rPr>
                <w:sz w:val="16"/>
                <w:szCs w:val="16"/>
              </w:rPr>
            </w:pPr>
            <w:r w:rsidRPr="00680E3A">
              <w:rPr>
                <w:sz w:val="16"/>
                <w:szCs w:val="16"/>
                <w:lang w:eastAsia="zh-CN"/>
              </w:rPr>
              <w:t>PFD management in the SMF</w:t>
            </w:r>
          </w:p>
        </w:tc>
        <w:tc>
          <w:tcPr>
            <w:tcW w:w="705" w:type="dxa"/>
            <w:shd w:val="solid" w:color="FFFFFF" w:fill="auto"/>
          </w:tcPr>
          <w:p w14:paraId="09D5571B" w14:textId="0EB3BC66" w:rsidR="00812434" w:rsidRPr="00481D2D" w:rsidRDefault="00812434" w:rsidP="00812434">
            <w:pPr>
              <w:pStyle w:val="TAC"/>
              <w:rPr>
                <w:sz w:val="16"/>
                <w:szCs w:val="16"/>
              </w:rPr>
            </w:pPr>
            <w:r w:rsidRPr="00680E3A">
              <w:rPr>
                <w:sz w:val="16"/>
                <w:szCs w:val="16"/>
                <w:lang w:eastAsia="zh-CN"/>
              </w:rPr>
              <w:t>15.3.0</w:t>
            </w:r>
          </w:p>
        </w:tc>
      </w:tr>
      <w:tr w:rsidR="00812434" w:rsidRPr="00481D2D" w14:paraId="3D35614C" w14:textId="77777777" w:rsidTr="00812434">
        <w:tc>
          <w:tcPr>
            <w:tcW w:w="785" w:type="dxa"/>
            <w:shd w:val="solid" w:color="FFFFFF" w:fill="auto"/>
          </w:tcPr>
          <w:p w14:paraId="0F717220" w14:textId="1F5BBB86"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0E33F372" w14:textId="353857BB"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7A0F0A44" w14:textId="55EDC015"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2E09D933" w14:textId="0EC3E9CD" w:rsidR="00812434" w:rsidRPr="00481D2D" w:rsidRDefault="00812434" w:rsidP="00812434">
            <w:pPr>
              <w:pStyle w:val="TAL"/>
              <w:rPr>
                <w:sz w:val="16"/>
                <w:szCs w:val="16"/>
              </w:rPr>
            </w:pPr>
            <w:r w:rsidRPr="00680E3A">
              <w:rPr>
                <w:sz w:val="16"/>
                <w:szCs w:val="16"/>
                <w:lang w:eastAsia="zh-CN"/>
              </w:rPr>
              <w:t>0046</w:t>
            </w:r>
          </w:p>
        </w:tc>
        <w:tc>
          <w:tcPr>
            <w:tcW w:w="422" w:type="dxa"/>
            <w:shd w:val="solid" w:color="FFFFFF" w:fill="auto"/>
          </w:tcPr>
          <w:p w14:paraId="4ADE552A" w14:textId="0CED28A1" w:rsidR="00812434" w:rsidRPr="00481D2D" w:rsidRDefault="00812434" w:rsidP="00812434">
            <w:pPr>
              <w:pStyle w:val="TAR"/>
              <w:rPr>
                <w:sz w:val="16"/>
                <w:szCs w:val="16"/>
              </w:rPr>
            </w:pPr>
          </w:p>
        </w:tc>
        <w:tc>
          <w:tcPr>
            <w:tcW w:w="421" w:type="dxa"/>
            <w:shd w:val="solid" w:color="FFFFFF" w:fill="auto"/>
          </w:tcPr>
          <w:p w14:paraId="4E760BB7" w14:textId="04B1F81F"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21AC550E" w14:textId="1E1ACE30" w:rsidR="00812434" w:rsidRPr="00481D2D" w:rsidRDefault="00812434" w:rsidP="00812434">
            <w:pPr>
              <w:pStyle w:val="TAL"/>
              <w:rPr>
                <w:sz w:val="16"/>
                <w:szCs w:val="16"/>
              </w:rPr>
            </w:pPr>
            <w:r w:rsidRPr="00680E3A">
              <w:rPr>
                <w:sz w:val="16"/>
                <w:szCs w:val="16"/>
                <w:lang w:eastAsia="zh-CN"/>
              </w:rPr>
              <w:t>Invocations of the Nbsf_Management service operations</w:t>
            </w:r>
          </w:p>
        </w:tc>
        <w:tc>
          <w:tcPr>
            <w:tcW w:w="705" w:type="dxa"/>
            <w:shd w:val="solid" w:color="FFFFFF" w:fill="auto"/>
          </w:tcPr>
          <w:p w14:paraId="6B47D14D" w14:textId="04F04E59" w:rsidR="00812434" w:rsidRPr="00481D2D" w:rsidRDefault="00812434" w:rsidP="00812434">
            <w:pPr>
              <w:pStyle w:val="TAC"/>
              <w:rPr>
                <w:sz w:val="16"/>
                <w:szCs w:val="16"/>
              </w:rPr>
            </w:pPr>
            <w:r w:rsidRPr="00680E3A">
              <w:rPr>
                <w:sz w:val="16"/>
                <w:szCs w:val="16"/>
                <w:lang w:eastAsia="zh-CN"/>
              </w:rPr>
              <w:t>15.3.0</w:t>
            </w:r>
          </w:p>
        </w:tc>
      </w:tr>
      <w:tr w:rsidR="00812434" w:rsidRPr="00481D2D" w14:paraId="0752E8A1" w14:textId="77777777" w:rsidTr="00812434">
        <w:tc>
          <w:tcPr>
            <w:tcW w:w="785" w:type="dxa"/>
            <w:shd w:val="solid" w:color="FFFFFF" w:fill="auto"/>
          </w:tcPr>
          <w:p w14:paraId="43E270DC" w14:textId="4BA50C1B"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61107000" w14:textId="257FA60E"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4EA5A629" w14:textId="2DE1D1D6"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43E45DE4" w14:textId="4DE8AC3A" w:rsidR="00812434" w:rsidRPr="00481D2D" w:rsidRDefault="00812434" w:rsidP="00812434">
            <w:pPr>
              <w:pStyle w:val="TAL"/>
              <w:rPr>
                <w:sz w:val="16"/>
                <w:szCs w:val="16"/>
              </w:rPr>
            </w:pPr>
            <w:r w:rsidRPr="00680E3A">
              <w:rPr>
                <w:sz w:val="16"/>
                <w:szCs w:val="16"/>
                <w:lang w:eastAsia="zh-CN"/>
              </w:rPr>
              <w:t>0047</w:t>
            </w:r>
          </w:p>
        </w:tc>
        <w:tc>
          <w:tcPr>
            <w:tcW w:w="422" w:type="dxa"/>
            <w:shd w:val="solid" w:color="FFFFFF" w:fill="auto"/>
          </w:tcPr>
          <w:p w14:paraId="2AF2DC5B" w14:textId="72241C1C" w:rsidR="00812434" w:rsidRPr="00481D2D" w:rsidRDefault="00812434" w:rsidP="00812434">
            <w:pPr>
              <w:pStyle w:val="TAR"/>
              <w:rPr>
                <w:sz w:val="16"/>
                <w:szCs w:val="16"/>
              </w:rPr>
            </w:pPr>
          </w:p>
        </w:tc>
        <w:tc>
          <w:tcPr>
            <w:tcW w:w="421" w:type="dxa"/>
            <w:shd w:val="solid" w:color="FFFFFF" w:fill="auto"/>
          </w:tcPr>
          <w:p w14:paraId="41FC5172" w14:textId="29E60DF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07CD59B6" w14:textId="3A3D111C" w:rsidR="00812434" w:rsidRPr="00481D2D" w:rsidRDefault="00812434" w:rsidP="00812434">
            <w:pPr>
              <w:pStyle w:val="TAL"/>
              <w:rPr>
                <w:sz w:val="16"/>
                <w:szCs w:val="16"/>
              </w:rPr>
            </w:pPr>
            <w:r w:rsidRPr="00680E3A">
              <w:rPr>
                <w:sz w:val="16"/>
                <w:szCs w:val="16"/>
                <w:lang w:eastAsia="zh-CN"/>
              </w:rPr>
              <w:t>Corrections on UE policy association procedure</w:t>
            </w:r>
          </w:p>
        </w:tc>
        <w:tc>
          <w:tcPr>
            <w:tcW w:w="705" w:type="dxa"/>
            <w:shd w:val="solid" w:color="FFFFFF" w:fill="auto"/>
          </w:tcPr>
          <w:p w14:paraId="6BF73FAE" w14:textId="73DF9848" w:rsidR="00812434" w:rsidRPr="00481D2D" w:rsidRDefault="00812434" w:rsidP="00812434">
            <w:pPr>
              <w:pStyle w:val="TAC"/>
              <w:rPr>
                <w:sz w:val="16"/>
                <w:szCs w:val="16"/>
              </w:rPr>
            </w:pPr>
            <w:r w:rsidRPr="00680E3A">
              <w:rPr>
                <w:sz w:val="16"/>
                <w:szCs w:val="16"/>
                <w:lang w:eastAsia="zh-CN"/>
              </w:rPr>
              <w:t>15.3.0</w:t>
            </w:r>
          </w:p>
        </w:tc>
      </w:tr>
      <w:tr w:rsidR="00812434" w:rsidRPr="00481D2D" w14:paraId="25669F09" w14:textId="77777777" w:rsidTr="00812434">
        <w:tc>
          <w:tcPr>
            <w:tcW w:w="785" w:type="dxa"/>
            <w:shd w:val="solid" w:color="FFFFFF" w:fill="auto"/>
          </w:tcPr>
          <w:p w14:paraId="12B32A0E" w14:textId="6CB5C0E1" w:rsidR="00812434" w:rsidRPr="00481D2D" w:rsidRDefault="00812434" w:rsidP="00812434">
            <w:pPr>
              <w:pStyle w:val="TAC"/>
              <w:rPr>
                <w:sz w:val="16"/>
                <w:szCs w:val="16"/>
              </w:rPr>
            </w:pPr>
            <w:r w:rsidRPr="00680E3A">
              <w:rPr>
                <w:sz w:val="16"/>
                <w:szCs w:val="16"/>
                <w:lang w:eastAsia="zh-CN"/>
              </w:rPr>
              <w:t>2019-03</w:t>
            </w:r>
          </w:p>
        </w:tc>
        <w:tc>
          <w:tcPr>
            <w:tcW w:w="793" w:type="dxa"/>
            <w:shd w:val="solid" w:color="FFFFFF" w:fill="auto"/>
          </w:tcPr>
          <w:p w14:paraId="7E610C16" w14:textId="30C7ACC1" w:rsidR="00812434" w:rsidRPr="00481D2D" w:rsidRDefault="00812434" w:rsidP="00812434">
            <w:pPr>
              <w:pStyle w:val="TAC"/>
              <w:rPr>
                <w:sz w:val="16"/>
                <w:szCs w:val="16"/>
              </w:rPr>
            </w:pPr>
            <w:r w:rsidRPr="00680E3A">
              <w:rPr>
                <w:sz w:val="16"/>
                <w:szCs w:val="16"/>
                <w:lang w:eastAsia="zh-CN"/>
              </w:rPr>
              <w:t>CT#83</w:t>
            </w:r>
          </w:p>
        </w:tc>
        <w:tc>
          <w:tcPr>
            <w:tcW w:w="1070" w:type="dxa"/>
            <w:shd w:val="solid" w:color="FFFFFF" w:fill="auto"/>
          </w:tcPr>
          <w:p w14:paraId="6C19A040" w14:textId="3578352B" w:rsidR="00812434" w:rsidRPr="00481D2D" w:rsidRDefault="00812434" w:rsidP="00812434">
            <w:pPr>
              <w:pStyle w:val="TAC"/>
              <w:rPr>
                <w:sz w:val="16"/>
                <w:szCs w:val="16"/>
              </w:rPr>
            </w:pPr>
            <w:r w:rsidRPr="00680E3A">
              <w:rPr>
                <w:sz w:val="16"/>
                <w:szCs w:val="16"/>
                <w:lang w:eastAsia="zh-CN"/>
              </w:rPr>
              <w:t>CP-190115</w:t>
            </w:r>
          </w:p>
        </w:tc>
        <w:tc>
          <w:tcPr>
            <w:tcW w:w="521" w:type="dxa"/>
            <w:shd w:val="solid" w:color="FFFFFF" w:fill="auto"/>
          </w:tcPr>
          <w:p w14:paraId="2E25A59F" w14:textId="149A12F9" w:rsidR="00812434" w:rsidRPr="00481D2D" w:rsidRDefault="00812434" w:rsidP="00812434">
            <w:pPr>
              <w:pStyle w:val="TAL"/>
              <w:rPr>
                <w:sz w:val="16"/>
                <w:szCs w:val="16"/>
              </w:rPr>
            </w:pPr>
            <w:r w:rsidRPr="00680E3A">
              <w:rPr>
                <w:sz w:val="16"/>
                <w:szCs w:val="16"/>
                <w:lang w:eastAsia="zh-CN"/>
              </w:rPr>
              <w:t>0051</w:t>
            </w:r>
          </w:p>
        </w:tc>
        <w:tc>
          <w:tcPr>
            <w:tcW w:w="422" w:type="dxa"/>
            <w:shd w:val="solid" w:color="FFFFFF" w:fill="auto"/>
          </w:tcPr>
          <w:p w14:paraId="754F8DAA" w14:textId="75D68F6E" w:rsidR="00812434" w:rsidRPr="00481D2D" w:rsidRDefault="00812434" w:rsidP="00812434">
            <w:pPr>
              <w:pStyle w:val="TAR"/>
              <w:rPr>
                <w:sz w:val="16"/>
                <w:szCs w:val="16"/>
              </w:rPr>
            </w:pPr>
          </w:p>
        </w:tc>
        <w:tc>
          <w:tcPr>
            <w:tcW w:w="421" w:type="dxa"/>
            <w:shd w:val="solid" w:color="FFFFFF" w:fill="auto"/>
          </w:tcPr>
          <w:p w14:paraId="07FAA8D9" w14:textId="6FE4B67D"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tcPr>
          <w:p w14:paraId="362C4A80" w14:textId="2616FF22" w:rsidR="00812434" w:rsidRPr="00481D2D" w:rsidRDefault="00812434" w:rsidP="00812434">
            <w:pPr>
              <w:pStyle w:val="TAL"/>
              <w:rPr>
                <w:sz w:val="16"/>
                <w:szCs w:val="16"/>
              </w:rPr>
            </w:pPr>
            <w:r w:rsidRPr="00680E3A">
              <w:rPr>
                <w:sz w:val="16"/>
                <w:szCs w:val="16"/>
                <w:lang w:eastAsia="zh-CN"/>
              </w:rPr>
              <w:t>Corrections on AFTrafficRouting procedure</w:t>
            </w:r>
          </w:p>
        </w:tc>
        <w:tc>
          <w:tcPr>
            <w:tcW w:w="705" w:type="dxa"/>
            <w:shd w:val="solid" w:color="FFFFFF" w:fill="auto"/>
          </w:tcPr>
          <w:p w14:paraId="5C32D6C8" w14:textId="39B19A32" w:rsidR="00812434" w:rsidRPr="00481D2D" w:rsidRDefault="00812434" w:rsidP="00812434">
            <w:pPr>
              <w:pStyle w:val="TAC"/>
              <w:rPr>
                <w:sz w:val="16"/>
                <w:szCs w:val="16"/>
              </w:rPr>
            </w:pPr>
            <w:r w:rsidRPr="00680E3A">
              <w:rPr>
                <w:sz w:val="16"/>
                <w:szCs w:val="16"/>
                <w:lang w:eastAsia="zh-CN"/>
              </w:rPr>
              <w:t>15.3.0</w:t>
            </w:r>
          </w:p>
        </w:tc>
      </w:tr>
      <w:tr w:rsidR="00812434" w:rsidRPr="00481D2D" w14:paraId="5A58FF12" w14:textId="77777777" w:rsidTr="00017DC7">
        <w:tc>
          <w:tcPr>
            <w:tcW w:w="785" w:type="dxa"/>
            <w:shd w:val="solid" w:color="FFFFFF" w:fill="auto"/>
          </w:tcPr>
          <w:p w14:paraId="6CEFD0B8" w14:textId="457FD2BD"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47270261" w14:textId="302E7EC3"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3E930D7E" w14:textId="61F89900"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2A7974D7" w14:textId="7799E415" w:rsidR="00812434" w:rsidRPr="00481D2D" w:rsidRDefault="00812434" w:rsidP="00812434">
            <w:pPr>
              <w:pStyle w:val="TAL"/>
              <w:rPr>
                <w:sz w:val="16"/>
                <w:szCs w:val="16"/>
              </w:rPr>
            </w:pPr>
            <w:r w:rsidRPr="00680E3A">
              <w:rPr>
                <w:sz w:val="16"/>
                <w:szCs w:val="16"/>
                <w:lang w:eastAsia="zh-CN"/>
              </w:rPr>
              <w:t>0052</w:t>
            </w:r>
          </w:p>
        </w:tc>
        <w:tc>
          <w:tcPr>
            <w:tcW w:w="422" w:type="dxa"/>
            <w:shd w:val="solid" w:color="FFFFFF" w:fill="auto"/>
            <w:vAlign w:val="center"/>
          </w:tcPr>
          <w:p w14:paraId="10841C52" w14:textId="74A229B7"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73F42D1" w14:textId="596D2FCD"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10F31B47" w14:textId="5997AB19" w:rsidR="00812434" w:rsidRPr="00481D2D" w:rsidRDefault="00812434" w:rsidP="00812434">
            <w:pPr>
              <w:pStyle w:val="TAL"/>
              <w:rPr>
                <w:sz w:val="16"/>
                <w:szCs w:val="16"/>
              </w:rPr>
            </w:pPr>
            <w:r w:rsidRPr="00680E3A">
              <w:rPr>
                <w:sz w:val="16"/>
                <w:szCs w:val="16"/>
                <w:lang w:eastAsia="zh-CN"/>
              </w:rPr>
              <w:t>Correction on PCF discovery</w:t>
            </w:r>
          </w:p>
        </w:tc>
        <w:tc>
          <w:tcPr>
            <w:tcW w:w="705" w:type="dxa"/>
            <w:shd w:val="solid" w:color="FFFFFF" w:fill="auto"/>
          </w:tcPr>
          <w:p w14:paraId="596A33FB" w14:textId="4EA578B0" w:rsidR="00812434" w:rsidRPr="00481D2D" w:rsidRDefault="00812434" w:rsidP="00812434">
            <w:pPr>
              <w:pStyle w:val="TAC"/>
              <w:rPr>
                <w:sz w:val="16"/>
                <w:szCs w:val="16"/>
              </w:rPr>
            </w:pPr>
            <w:r w:rsidRPr="00680E3A">
              <w:rPr>
                <w:sz w:val="16"/>
                <w:szCs w:val="16"/>
                <w:lang w:eastAsia="zh-CN"/>
              </w:rPr>
              <w:t>15.4.0</w:t>
            </w:r>
          </w:p>
        </w:tc>
      </w:tr>
      <w:tr w:rsidR="00812434" w:rsidRPr="00481D2D" w14:paraId="63CDF3A1" w14:textId="77777777" w:rsidTr="00017DC7">
        <w:tc>
          <w:tcPr>
            <w:tcW w:w="785" w:type="dxa"/>
            <w:shd w:val="solid" w:color="FFFFFF" w:fill="auto"/>
          </w:tcPr>
          <w:p w14:paraId="233E3C0B" w14:textId="3DF31EFD"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2592380E" w14:textId="08E858AD"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757D448E" w14:textId="628BA23B"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61BBE2C3" w14:textId="7E4FB00A" w:rsidR="00812434" w:rsidRPr="00481D2D" w:rsidRDefault="00812434" w:rsidP="00812434">
            <w:pPr>
              <w:pStyle w:val="TAL"/>
              <w:rPr>
                <w:sz w:val="16"/>
                <w:szCs w:val="16"/>
              </w:rPr>
            </w:pPr>
            <w:r w:rsidRPr="00680E3A">
              <w:rPr>
                <w:sz w:val="16"/>
                <w:szCs w:val="16"/>
                <w:lang w:eastAsia="zh-CN"/>
              </w:rPr>
              <w:t>0053</w:t>
            </w:r>
          </w:p>
        </w:tc>
        <w:tc>
          <w:tcPr>
            <w:tcW w:w="422" w:type="dxa"/>
            <w:shd w:val="solid" w:color="FFFFFF" w:fill="auto"/>
            <w:vAlign w:val="center"/>
          </w:tcPr>
          <w:p w14:paraId="7FF73152" w14:textId="657EF11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92C18DD" w14:textId="7E0634FE"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BC2BCB6" w14:textId="6143C10A" w:rsidR="00812434" w:rsidRPr="00481D2D" w:rsidRDefault="00812434" w:rsidP="00812434">
            <w:pPr>
              <w:pStyle w:val="TAL"/>
              <w:rPr>
                <w:sz w:val="16"/>
                <w:szCs w:val="16"/>
              </w:rPr>
            </w:pPr>
            <w:r w:rsidRPr="00680E3A">
              <w:rPr>
                <w:sz w:val="16"/>
                <w:szCs w:val="16"/>
                <w:lang w:eastAsia="zh-CN"/>
              </w:rPr>
              <w:t>Correction to the QoS flow binding</w:t>
            </w:r>
          </w:p>
        </w:tc>
        <w:tc>
          <w:tcPr>
            <w:tcW w:w="705" w:type="dxa"/>
            <w:shd w:val="solid" w:color="FFFFFF" w:fill="auto"/>
          </w:tcPr>
          <w:p w14:paraId="38CE7792" w14:textId="73CD6B08" w:rsidR="00812434" w:rsidRPr="00481D2D" w:rsidRDefault="00812434" w:rsidP="00812434">
            <w:pPr>
              <w:pStyle w:val="TAC"/>
              <w:rPr>
                <w:sz w:val="16"/>
                <w:szCs w:val="16"/>
              </w:rPr>
            </w:pPr>
            <w:r w:rsidRPr="00680E3A">
              <w:rPr>
                <w:sz w:val="16"/>
                <w:szCs w:val="16"/>
                <w:lang w:eastAsia="zh-CN"/>
              </w:rPr>
              <w:t>15.4.0</w:t>
            </w:r>
          </w:p>
        </w:tc>
      </w:tr>
      <w:tr w:rsidR="00812434" w:rsidRPr="00481D2D" w14:paraId="01EEF3AF" w14:textId="77777777" w:rsidTr="00017DC7">
        <w:tc>
          <w:tcPr>
            <w:tcW w:w="785" w:type="dxa"/>
            <w:shd w:val="solid" w:color="FFFFFF" w:fill="auto"/>
          </w:tcPr>
          <w:p w14:paraId="6F084E4A" w14:textId="7144EE3F"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2CB04ED1" w14:textId="2BF78D59"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02CC6AFE" w14:textId="4FD7A98E"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77313530" w14:textId="086A7F4A" w:rsidR="00812434" w:rsidRPr="00481D2D" w:rsidRDefault="00812434" w:rsidP="00812434">
            <w:pPr>
              <w:pStyle w:val="TAL"/>
              <w:rPr>
                <w:sz w:val="16"/>
                <w:szCs w:val="16"/>
              </w:rPr>
            </w:pPr>
            <w:r w:rsidRPr="00680E3A">
              <w:rPr>
                <w:sz w:val="16"/>
                <w:szCs w:val="16"/>
                <w:lang w:eastAsia="zh-CN"/>
              </w:rPr>
              <w:t>0056</w:t>
            </w:r>
          </w:p>
        </w:tc>
        <w:tc>
          <w:tcPr>
            <w:tcW w:w="422" w:type="dxa"/>
            <w:shd w:val="solid" w:color="FFFFFF" w:fill="auto"/>
            <w:vAlign w:val="center"/>
          </w:tcPr>
          <w:p w14:paraId="35D26502" w14:textId="75894632"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6379BDCA" w14:textId="57E4A1D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5072D3D6" w14:textId="030EB693" w:rsidR="00812434" w:rsidRPr="00481D2D" w:rsidRDefault="00812434" w:rsidP="00812434">
            <w:pPr>
              <w:pStyle w:val="TAL"/>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60359055" w14:textId="2C55B5C6" w:rsidR="00812434" w:rsidRPr="00481D2D" w:rsidRDefault="00812434" w:rsidP="00812434">
            <w:pPr>
              <w:pStyle w:val="TAC"/>
              <w:rPr>
                <w:sz w:val="16"/>
                <w:szCs w:val="16"/>
              </w:rPr>
            </w:pPr>
            <w:r w:rsidRPr="00680E3A">
              <w:rPr>
                <w:sz w:val="16"/>
                <w:szCs w:val="16"/>
                <w:lang w:eastAsia="zh-CN"/>
              </w:rPr>
              <w:t>15.4.0</w:t>
            </w:r>
          </w:p>
        </w:tc>
      </w:tr>
      <w:tr w:rsidR="00812434" w:rsidRPr="00481D2D" w14:paraId="3A15DA2F" w14:textId="77777777" w:rsidTr="00017DC7">
        <w:tc>
          <w:tcPr>
            <w:tcW w:w="785" w:type="dxa"/>
            <w:shd w:val="solid" w:color="FFFFFF" w:fill="auto"/>
          </w:tcPr>
          <w:p w14:paraId="47073C24" w14:textId="69D0EA8A"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7B9B1A6D" w14:textId="5A788D01"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0851C747" w14:textId="1A36BE6D"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4456B60D" w14:textId="05B757A1" w:rsidR="00812434" w:rsidRPr="00481D2D" w:rsidRDefault="00812434" w:rsidP="00812434">
            <w:pPr>
              <w:pStyle w:val="TAL"/>
              <w:rPr>
                <w:sz w:val="16"/>
                <w:szCs w:val="16"/>
              </w:rPr>
            </w:pPr>
            <w:r w:rsidRPr="00680E3A">
              <w:rPr>
                <w:sz w:val="16"/>
                <w:szCs w:val="16"/>
                <w:lang w:eastAsia="zh-CN"/>
              </w:rPr>
              <w:t>0057</w:t>
            </w:r>
          </w:p>
        </w:tc>
        <w:tc>
          <w:tcPr>
            <w:tcW w:w="422" w:type="dxa"/>
            <w:shd w:val="solid" w:color="FFFFFF" w:fill="auto"/>
            <w:vAlign w:val="center"/>
          </w:tcPr>
          <w:p w14:paraId="4D92E099" w14:textId="3057C84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6BF1930" w14:textId="09E9E34B"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C36047B" w14:textId="552D596D" w:rsidR="00812434" w:rsidRPr="00481D2D" w:rsidRDefault="00812434" w:rsidP="00812434">
            <w:pPr>
              <w:pStyle w:val="TAL"/>
              <w:rPr>
                <w:sz w:val="16"/>
                <w:szCs w:val="16"/>
              </w:rPr>
            </w:pPr>
            <w:r w:rsidRPr="00680E3A">
              <w:rPr>
                <w:sz w:val="16"/>
                <w:szCs w:val="16"/>
                <w:lang w:eastAsia="zh-CN"/>
              </w:rPr>
              <w:t>multiple MANAGE UE POLICY COMMAND messages sent by H-PCF</w:t>
            </w:r>
          </w:p>
        </w:tc>
        <w:tc>
          <w:tcPr>
            <w:tcW w:w="705" w:type="dxa"/>
            <w:shd w:val="solid" w:color="FFFFFF" w:fill="auto"/>
          </w:tcPr>
          <w:p w14:paraId="7F56A571" w14:textId="0E127691" w:rsidR="00812434" w:rsidRPr="00481D2D" w:rsidRDefault="00812434" w:rsidP="00812434">
            <w:pPr>
              <w:pStyle w:val="TAC"/>
              <w:rPr>
                <w:sz w:val="16"/>
                <w:szCs w:val="16"/>
              </w:rPr>
            </w:pPr>
            <w:r w:rsidRPr="00680E3A">
              <w:rPr>
                <w:sz w:val="16"/>
                <w:szCs w:val="16"/>
                <w:lang w:eastAsia="zh-CN"/>
              </w:rPr>
              <w:t>15.4.0</w:t>
            </w:r>
          </w:p>
        </w:tc>
      </w:tr>
      <w:tr w:rsidR="00812434" w:rsidRPr="00481D2D" w14:paraId="22D605D0" w14:textId="77777777" w:rsidTr="00017DC7">
        <w:tc>
          <w:tcPr>
            <w:tcW w:w="785" w:type="dxa"/>
            <w:shd w:val="solid" w:color="FFFFFF" w:fill="auto"/>
          </w:tcPr>
          <w:p w14:paraId="736019E8" w14:textId="4BCCF719"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48CEDB82" w14:textId="0494E77B"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42C7D860" w14:textId="75D9E471"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07C4C607" w14:textId="666876E9" w:rsidR="00812434" w:rsidRPr="00481D2D" w:rsidRDefault="00812434" w:rsidP="00812434">
            <w:pPr>
              <w:pStyle w:val="TAL"/>
              <w:rPr>
                <w:sz w:val="16"/>
                <w:szCs w:val="16"/>
              </w:rPr>
            </w:pPr>
            <w:r w:rsidRPr="00680E3A">
              <w:rPr>
                <w:sz w:val="16"/>
                <w:szCs w:val="16"/>
                <w:lang w:eastAsia="zh-CN"/>
              </w:rPr>
              <w:t>0059</w:t>
            </w:r>
          </w:p>
        </w:tc>
        <w:tc>
          <w:tcPr>
            <w:tcW w:w="422" w:type="dxa"/>
            <w:shd w:val="solid" w:color="FFFFFF" w:fill="auto"/>
            <w:vAlign w:val="center"/>
          </w:tcPr>
          <w:p w14:paraId="22EDA448" w14:textId="28FE23CF" w:rsidR="00812434" w:rsidRPr="00481D2D" w:rsidRDefault="00812434" w:rsidP="00812434">
            <w:pPr>
              <w:pStyle w:val="TAR"/>
              <w:rPr>
                <w:sz w:val="16"/>
                <w:szCs w:val="16"/>
              </w:rPr>
            </w:pPr>
            <w:r w:rsidRPr="00680E3A">
              <w:rPr>
                <w:sz w:val="16"/>
                <w:szCs w:val="16"/>
                <w:lang w:eastAsia="zh-CN"/>
              </w:rPr>
              <w:t> </w:t>
            </w:r>
          </w:p>
        </w:tc>
        <w:tc>
          <w:tcPr>
            <w:tcW w:w="421" w:type="dxa"/>
            <w:shd w:val="solid" w:color="FFFFFF" w:fill="auto"/>
            <w:vAlign w:val="center"/>
          </w:tcPr>
          <w:p w14:paraId="11C4184E" w14:textId="65FAD786"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AE51A04" w14:textId="07608ABD" w:rsidR="00812434" w:rsidRPr="00481D2D" w:rsidRDefault="00812434" w:rsidP="00812434">
            <w:pPr>
              <w:pStyle w:val="TAL"/>
              <w:rPr>
                <w:sz w:val="16"/>
                <w:szCs w:val="16"/>
              </w:rPr>
            </w:pPr>
            <w:r w:rsidRPr="00680E3A">
              <w:rPr>
                <w:sz w:val="16"/>
                <w:szCs w:val="16"/>
                <w:lang w:eastAsia="zh-CN"/>
              </w:rPr>
              <w:t>Remove NSI ID</w:t>
            </w:r>
          </w:p>
        </w:tc>
        <w:tc>
          <w:tcPr>
            <w:tcW w:w="705" w:type="dxa"/>
            <w:shd w:val="solid" w:color="FFFFFF" w:fill="auto"/>
          </w:tcPr>
          <w:p w14:paraId="3223CF57" w14:textId="1796EC5D" w:rsidR="00812434" w:rsidRPr="00481D2D" w:rsidRDefault="00812434" w:rsidP="00812434">
            <w:pPr>
              <w:pStyle w:val="TAC"/>
              <w:rPr>
                <w:sz w:val="16"/>
                <w:szCs w:val="16"/>
              </w:rPr>
            </w:pPr>
            <w:r w:rsidRPr="00680E3A">
              <w:rPr>
                <w:sz w:val="16"/>
                <w:szCs w:val="16"/>
                <w:lang w:eastAsia="zh-CN"/>
              </w:rPr>
              <w:t>15.4.0</w:t>
            </w:r>
          </w:p>
        </w:tc>
      </w:tr>
      <w:tr w:rsidR="00812434" w:rsidRPr="00481D2D" w14:paraId="63C5A8CC" w14:textId="77777777" w:rsidTr="00017DC7">
        <w:tc>
          <w:tcPr>
            <w:tcW w:w="785" w:type="dxa"/>
            <w:shd w:val="solid" w:color="FFFFFF" w:fill="auto"/>
          </w:tcPr>
          <w:p w14:paraId="07A9C1CD" w14:textId="6DAE7F23"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167C82A8" w14:textId="59561FB4"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41AD2ED0" w14:textId="408B1720" w:rsidR="00812434" w:rsidRPr="00481D2D" w:rsidRDefault="00812434" w:rsidP="00812434">
            <w:pPr>
              <w:pStyle w:val="TAC"/>
              <w:rPr>
                <w:sz w:val="16"/>
                <w:szCs w:val="16"/>
              </w:rPr>
            </w:pPr>
            <w:r w:rsidRPr="00680E3A">
              <w:rPr>
                <w:sz w:val="16"/>
                <w:szCs w:val="16"/>
                <w:lang w:eastAsia="zh-CN"/>
              </w:rPr>
              <w:t>CP-191075</w:t>
            </w:r>
          </w:p>
        </w:tc>
        <w:tc>
          <w:tcPr>
            <w:tcW w:w="521" w:type="dxa"/>
            <w:shd w:val="solid" w:color="FFFFFF" w:fill="auto"/>
            <w:vAlign w:val="center"/>
          </w:tcPr>
          <w:p w14:paraId="2BE9BBDA" w14:textId="15FBFDFB" w:rsidR="00812434" w:rsidRPr="00481D2D" w:rsidRDefault="00812434" w:rsidP="00812434">
            <w:pPr>
              <w:pStyle w:val="TAL"/>
              <w:rPr>
                <w:sz w:val="16"/>
                <w:szCs w:val="16"/>
              </w:rPr>
            </w:pPr>
            <w:r w:rsidRPr="00680E3A">
              <w:rPr>
                <w:sz w:val="16"/>
                <w:szCs w:val="16"/>
                <w:lang w:eastAsia="zh-CN"/>
              </w:rPr>
              <w:t>0064</w:t>
            </w:r>
          </w:p>
        </w:tc>
        <w:tc>
          <w:tcPr>
            <w:tcW w:w="422" w:type="dxa"/>
            <w:shd w:val="solid" w:color="FFFFFF" w:fill="auto"/>
            <w:vAlign w:val="center"/>
          </w:tcPr>
          <w:p w14:paraId="40D86F50" w14:textId="073FD3EB"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A333717" w14:textId="56EFAF96"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9D53DD5" w14:textId="7F59DC10" w:rsidR="00812434" w:rsidRPr="00481D2D" w:rsidRDefault="00812434" w:rsidP="00812434">
            <w:pPr>
              <w:pStyle w:val="TAL"/>
              <w:rPr>
                <w:sz w:val="16"/>
                <w:szCs w:val="16"/>
              </w:rPr>
            </w:pPr>
            <w:r w:rsidRPr="00680E3A">
              <w:rPr>
                <w:sz w:val="16"/>
                <w:szCs w:val="16"/>
                <w:lang w:eastAsia="zh-CN"/>
              </w:rPr>
              <w:t>Correction to AM Policy Association Establishment Flow</w:t>
            </w:r>
          </w:p>
        </w:tc>
        <w:tc>
          <w:tcPr>
            <w:tcW w:w="705" w:type="dxa"/>
            <w:shd w:val="solid" w:color="FFFFFF" w:fill="auto"/>
          </w:tcPr>
          <w:p w14:paraId="74B1CB00" w14:textId="2EDD9691" w:rsidR="00812434" w:rsidRPr="00481D2D" w:rsidRDefault="00812434" w:rsidP="00812434">
            <w:pPr>
              <w:pStyle w:val="TAC"/>
              <w:rPr>
                <w:sz w:val="16"/>
                <w:szCs w:val="16"/>
              </w:rPr>
            </w:pPr>
            <w:r w:rsidRPr="00680E3A">
              <w:rPr>
                <w:sz w:val="16"/>
                <w:szCs w:val="16"/>
                <w:lang w:eastAsia="zh-CN"/>
              </w:rPr>
              <w:t>15.4.0</w:t>
            </w:r>
          </w:p>
        </w:tc>
      </w:tr>
      <w:tr w:rsidR="00812434" w:rsidRPr="00481D2D" w14:paraId="1FB7BEEC" w14:textId="77777777" w:rsidTr="00017DC7">
        <w:tc>
          <w:tcPr>
            <w:tcW w:w="785" w:type="dxa"/>
            <w:shd w:val="solid" w:color="FFFFFF" w:fill="auto"/>
          </w:tcPr>
          <w:p w14:paraId="30E9863B" w14:textId="65B78B41"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09CF6366" w14:textId="62583C37"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7424EAFC" w14:textId="331A9DBB" w:rsidR="00812434" w:rsidRPr="00481D2D" w:rsidRDefault="00812434" w:rsidP="00812434">
            <w:pPr>
              <w:pStyle w:val="TAC"/>
              <w:rPr>
                <w:sz w:val="16"/>
                <w:szCs w:val="16"/>
              </w:rPr>
            </w:pPr>
            <w:r w:rsidRPr="00680E3A">
              <w:rPr>
                <w:sz w:val="16"/>
                <w:szCs w:val="16"/>
                <w:lang w:eastAsia="zh-CN"/>
              </w:rPr>
              <w:t>CP-191089</w:t>
            </w:r>
          </w:p>
        </w:tc>
        <w:tc>
          <w:tcPr>
            <w:tcW w:w="521" w:type="dxa"/>
            <w:shd w:val="solid" w:color="FFFFFF" w:fill="auto"/>
            <w:vAlign w:val="center"/>
          </w:tcPr>
          <w:p w14:paraId="4757C8D2" w14:textId="6EEC73A4" w:rsidR="00812434" w:rsidRPr="00481D2D" w:rsidRDefault="00812434" w:rsidP="00812434">
            <w:pPr>
              <w:pStyle w:val="TAL"/>
              <w:rPr>
                <w:sz w:val="16"/>
                <w:szCs w:val="16"/>
              </w:rPr>
            </w:pPr>
            <w:r w:rsidRPr="00680E3A">
              <w:rPr>
                <w:sz w:val="16"/>
                <w:szCs w:val="16"/>
                <w:lang w:eastAsia="zh-CN"/>
              </w:rPr>
              <w:t>0060</w:t>
            </w:r>
          </w:p>
        </w:tc>
        <w:tc>
          <w:tcPr>
            <w:tcW w:w="422" w:type="dxa"/>
            <w:shd w:val="solid" w:color="FFFFFF" w:fill="auto"/>
            <w:vAlign w:val="center"/>
          </w:tcPr>
          <w:p w14:paraId="0DC0031F" w14:textId="001D3D4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A448625" w14:textId="03C262D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51DAF0AA" w14:textId="56BAA3F7" w:rsidR="00812434" w:rsidRPr="00481D2D" w:rsidRDefault="00812434" w:rsidP="00812434">
            <w:pPr>
              <w:pStyle w:val="TAL"/>
              <w:rPr>
                <w:sz w:val="16"/>
                <w:szCs w:val="16"/>
              </w:rPr>
            </w:pPr>
            <w:r w:rsidRPr="00680E3A">
              <w:rPr>
                <w:sz w:val="16"/>
                <w:szCs w:val="16"/>
                <w:lang w:eastAsia="zh-CN"/>
              </w:rPr>
              <w:t>DN Authorization data for Policy Control</w:t>
            </w:r>
          </w:p>
        </w:tc>
        <w:tc>
          <w:tcPr>
            <w:tcW w:w="705" w:type="dxa"/>
            <w:shd w:val="solid" w:color="FFFFFF" w:fill="auto"/>
          </w:tcPr>
          <w:p w14:paraId="574F7E93" w14:textId="660E12C2" w:rsidR="00812434" w:rsidRPr="00481D2D" w:rsidRDefault="00812434" w:rsidP="00812434">
            <w:pPr>
              <w:pStyle w:val="TAC"/>
              <w:rPr>
                <w:sz w:val="16"/>
                <w:szCs w:val="16"/>
              </w:rPr>
            </w:pPr>
            <w:r w:rsidRPr="00680E3A">
              <w:rPr>
                <w:sz w:val="16"/>
                <w:szCs w:val="16"/>
                <w:lang w:eastAsia="zh-CN"/>
              </w:rPr>
              <w:t>16.0.0</w:t>
            </w:r>
          </w:p>
        </w:tc>
      </w:tr>
      <w:tr w:rsidR="00812434" w:rsidRPr="00481D2D" w14:paraId="6C2AD495" w14:textId="77777777" w:rsidTr="00017DC7">
        <w:tc>
          <w:tcPr>
            <w:tcW w:w="785" w:type="dxa"/>
            <w:shd w:val="solid" w:color="FFFFFF" w:fill="auto"/>
          </w:tcPr>
          <w:p w14:paraId="67241E54" w14:textId="2569CAD3"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6FAC5800" w14:textId="3F2FE029"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41B8EFE3" w14:textId="5655B401" w:rsidR="00812434" w:rsidRPr="00481D2D" w:rsidRDefault="00812434" w:rsidP="00812434">
            <w:pPr>
              <w:pStyle w:val="TAC"/>
              <w:rPr>
                <w:sz w:val="16"/>
                <w:szCs w:val="16"/>
              </w:rPr>
            </w:pPr>
            <w:r w:rsidRPr="00680E3A">
              <w:rPr>
                <w:sz w:val="16"/>
                <w:szCs w:val="16"/>
                <w:lang w:eastAsia="zh-CN"/>
              </w:rPr>
              <w:t>CP-191089</w:t>
            </w:r>
          </w:p>
        </w:tc>
        <w:tc>
          <w:tcPr>
            <w:tcW w:w="521" w:type="dxa"/>
            <w:shd w:val="solid" w:color="FFFFFF" w:fill="auto"/>
            <w:vAlign w:val="center"/>
          </w:tcPr>
          <w:p w14:paraId="6ED7A2EA" w14:textId="39C21C21" w:rsidR="00812434" w:rsidRPr="00481D2D" w:rsidRDefault="00812434" w:rsidP="00812434">
            <w:pPr>
              <w:pStyle w:val="TAL"/>
              <w:rPr>
                <w:sz w:val="16"/>
                <w:szCs w:val="16"/>
              </w:rPr>
            </w:pPr>
            <w:r w:rsidRPr="00680E3A">
              <w:rPr>
                <w:sz w:val="16"/>
                <w:szCs w:val="16"/>
                <w:lang w:eastAsia="zh-CN"/>
              </w:rPr>
              <w:t>0061</w:t>
            </w:r>
          </w:p>
        </w:tc>
        <w:tc>
          <w:tcPr>
            <w:tcW w:w="422" w:type="dxa"/>
            <w:shd w:val="solid" w:color="FFFFFF" w:fill="auto"/>
            <w:vAlign w:val="center"/>
          </w:tcPr>
          <w:p w14:paraId="6191E7D6" w14:textId="66BDF86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577EE42" w14:textId="3E52F57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4FC3AEF" w14:textId="69A8A9BA" w:rsidR="00812434" w:rsidRPr="00481D2D" w:rsidRDefault="00812434" w:rsidP="00812434">
            <w:pPr>
              <w:pStyle w:val="TAL"/>
              <w:rPr>
                <w:sz w:val="16"/>
                <w:szCs w:val="16"/>
              </w:rPr>
            </w:pPr>
            <w:r w:rsidRPr="00680E3A">
              <w:rPr>
                <w:sz w:val="16"/>
                <w:szCs w:val="16"/>
                <w:lang w:eastAsia="zh-CN"/>
              </w:rPr>
              <w:t>Npcf_AMPolicyControl support of Allowed NSSAI</w:t>
            </w:r>
          </w:p>
        </w:tc>
        <w:tc>
          <w:tcPr>
            <w:tcW w:w="705" w:type="dxa"/>
            <w:shd w:val="solid" w:color="FFFFFF" w:fill="auto"/>
          </w:tcPr>
          <w:p w14:paraId="6B6DBE4F" w14:textId="17867D30" w:rsidR="00812434" w:rsidRPr="00481D2D" w:rsidRDefault="00812434" w:rsidP="00812434">
            <w:pPr>
              <w:pStyle w:val="TAC"/>
              <w:rPr>
                <w:sz w:val="16"/>
                <w:szCs w:val="16"/>
              </w:rPr>
            </w:pPr>
            <w:r w:rsidRPr="00680E3A">
              <w:rPr>
                <w:sz w:val="16"/>
                <w:szCs w:val="16"/>
                <w:lang w:eastAsia="zh-CN"/>
              </w:rPr>
              <w:t>16.0.0</w:t>
            </w:r>
          </w:p>
        </w:tc>
      </w:tr>
      <w:tr w:rsidR="00812434" w:rsidRPr="00481D2D" w14:paraId="628F4394" w14:textId="77777777" w:rsidTr="00017DC7">
        <w:tc>
          <w:tcPr>
            <w:tcW w:w="785" w:type="dxa"/>
            <w:shd w:val="solid" w:color="FFFFFF" w:fill="auto"/>
          </w:tcPr>
          <w:p w14:paraId="422A49F2" w14:textId="6C39AF22"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6B639F74" w14:textId="3E46F4FD"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67E91D79" w14:textId="59EFFC37" w:rsidR="00812434" w:rsidRPr="00481D2D" w:rsidRDefault="00812434" w:rsidP="00812434">
            <w:pPr>
              <w:pStyle w:val="TAC"/>
              <w:rPr>
                <w:sz w:val="16"/>
                <w:szCs w:val="16"/>
              </w:rPr>
            </w:pPr>
            <w:r w:rsidRPr="00680E3A">
              <w:rPr>
                <w:sz w:val="16"/>
                <w:szCs w:val="16"/>
                <w:lang w:eastAsia="zh-CN"/>
              </w:rPr>
              <w:t>CP-191089</w:t>
            </w:r>
          </w:p>
        </w:tc>
        <w:tc>
          <w:tcPr>
            <w:tcW w:w="521" w:type="dxa"/>
            <w:shd w:val="solid" w:color="FFFFFF" w:fill="auto"/>
            <w:vAlign w:val="center"/>
          </w:tcPr>
          <w:p w14:paraId="751CA05E" w14:textId="60C14C15" w:rsidR="00812434" w:rsidRPr="00481D2D" w:rsidRDefault="00812434" w:rsidP="00812434">
            <w:pPr>
              <w:pStyle w:val="TAL"/>
              <w:rPr>
                <w:sz w:val="16"/>
                <w:szCs w:val="16"/>
              </w:rPr>
            </w:pPr>
            <w:r w:rsidRPr="00680E3A">
              <w:rPr>
                <w:sz w:val="16"/>
                <w:szCs w:val="16"/>
                <w:lang w:eastAsia="zh-CN"/>
              </w:rPr>
              <w:t>0062</w:t>
            </w:r>
          </w:p>
        </w:tc>
        <w:tc>
          <w:tcPr>
            <w:tcW w:w="422" w:type="dxa"/>
            <w:shd w:val="solid" w:color="FFFFFF" w:fill="auto"/>
            <w:vAlign w:val="center"/>
          </w:tcPr>
          <w:p w14:paraId="66412830" w14:textId="7290A428"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6CAFA4F5" w14:textId="5A96318F"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9583DF2" w14:textId="1F5EEE41" w:rsidR="00812434" w:rsidRPr="00481D2D" w:rsidRDefault="00812434" w:rsidP="00812434">
            <w:pPr>
              <w:pStyle w:val="TAL"/>
              <w:rPr>
                <w:sz w:val="16"/>
                <w:szCs w:val="16"/>
              </w:rPr>
            </w:pPr>
            <w:r w:rsidRPr="00680E3A">
              <w:rPr>
                <w:sz w:val="16"/>
                <w:szCs w:val="16"/>
                <w:lang w:eastAsia="zh-CN"/>
              </w:rPr>
              <w:t>Race condition handling</w:t>
            </w:r>
          </w:p>
        </w:tc>
        <w:tc>
          <w:tcPr>
            <w:tcW w:w="705" w:type="dxa"/>
            <w:shd w:val="solid" w:color="FFFFFF" w:fill="auto"/>
          </w:tcPr>
          <w:p w14:paraId="394D38F8" w14:textId="1244779F" w:rsidR="00812434" w:rsidRPr="00481D2D" w:rsidRDefault="00812434" w:rsidP="00812434">
            <w:pPr>
              <w:pStyle w:val="TAC"/>
              <w:rPr>
                <w:sz w:val="16"/>
                <w:szCs w:val="16"/>
              </w:rPr>
            </w:pPr>
            <w:r w:rsidRPr="00680E3A">
              <w:rPr>
                <w:sz w:val="16"/>
                <w:szCs w:val="16"/>
                <w:lang w:eastAsia="zh-CN"/>
              </w:rPr>
              <w:t>16.0.0</w:t>
            </w:r>
          </w:p>
        </w:tc>
      </w:tr>
      <w:tr w:rsidR="00812434" w:rsidRPr="00481D2D" w14:paraId="042E89DF" w14:textId="77777777" w:rsidTr="00017DC7">
        <w:tc>
          <w:tcPr>
            <w:tcW w:w="785" w:type="dxa"/>
            <w:shd w:val="solid" w:color="FFFFFF" w:fill="auto"/>
          </w:tcPr>
          <w:p w14:paraId="2D207B87" w14:textId="13236BC1" w:rsidR="00812434" w:rsidRPr="00481D2D" w:rsidRDefault="00812434" w:rsidP="00812434">
            <w:pPr>
              <w:pStyle w:val="TAC"/>
              <w:rPr>
                <w:sz w:val="16"/>
                <w:szCs w:val="16"/>
              </w:rPr>
            </w:pPr>
            <w:r w:rsidRPr="00680E3A">
              <w:rPr>
                <w:sz w:val="16"/>
                <w:szCs w:val="16"/>
                <w:lang w:eastAsia="zh-CN"/>
              </w:rPr>
              <w:lastRenderedPageBreak/>
              <w:t>2019-06</w:t>
            </w:r>
          </w:p>
        </w:tc>
        <w:tc>
          <w:tcPr>
            <w:tcW w:w="793" w:type="dxa"/>
            <w:shd w:val="solid" w:color="FFFFFF" w:fill="auto"/>
          </w:tcPr>
          <w:p w14:paraId="522FC00F" w14:textId="28C4175D"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0CE7ED5F" w14:textId="5DC67E5F" w:rsidR="00812434" w:rsidRPr="00481D2D" w:rsidRDefault="00812434" w:rsidP="00812434">
            <w:pPr>
              <w:pStyle w:val="TAC"/>
              <w:rPr>
                <w:sz w:val="16"/>
                <w:szCs w:val="16"/>
              </w:rPr>
            </w:pPr>
            <w:r w:rsidRPr="00680E3A">
              <w:rPr>
                <w:sz w:val="16"/>
                <w:szCs w:val="16"/>
                <w:lang w:eastAsia="zh-CN"/>
              </w:rPr>
              <w:t>CP-191089</w:t>
            </w:r>
          </w:p>
        </w:tc>
        <w:tc>
          <w:tcPr>
            <w:tcW w:w="521" w:type="dxa"/>
            <w:shd w:val="solid" w:color="FFFFFF" w:fill="auto"/>
            <w:vAlign w:val="center"/>
          </w:tcPr>
          <w:p w14:paraId="388A1AE5" w14:textId="2BB764F5" w:rsidR="00812434" w:rsidRPr="00481D2D" w:rsidRDefault="00812434" w:rsidP="00812434">
            <w:pPr>
              <w:pStyle w:val="TAL"/>
              <w:rPr>
                <w:sz w:val="16"/>
                <w:szCs w:val="16"/>
              </w:rPr>
            </w:pPr>
            <w:r w:rsidRPr="00680E3A">
              <w:rPr>
                <w:sz w:val="16"/>
                <w:szCs w:val="16"/>
                <w:lang w:eastAsia="zh-CN"/>
              </w:rPr>
              <w:t>0065</w:t>
            </w:r>
          </w:p>
        </w:tc>
        <w:tc>
          <w:tcPr>
            <w:tcW w:w="422" w:type="dxa"/>
            <w:shd w:val="solid" w:color="FFFFFF" w:fill="auto"/>
            <w:vAlign w:val="center"/>
          </w:tcPr>
          <w:p w14:paraId="2536A4AD" w14:textId="29353D1A"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3C584063" w14:textId="16C1FCB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0AAF101" w14:textId="6080DFE6" w:rsidR="00812434" w:rsidRPr="00481D2D" w:rsidRDefault="00812434" w:rsidP="00812434">
            <w:pPr>
              <w:pStyle w:val="TAL"/>
              <w:rPr>
                <w:sz w:val="16"/>
                <w:szCs w:val="16"/>
              </w:rPr>
            </w:pPr>
            <w:r w:rsidRPr="00680E3A">
              <w:rPr>
                <w:sz w:val="16"/>
                <w:szCs w:val="16"/>
                <w:lang w:eastAsia="zh-CN"/>
              </w:rPr>
              <w:t>BSF binding update</w:t>
            </w:r>
          </w:p>
        </w:tc>
        <w:tc>
          <w:tcPr>
            <w:tcW w:w="705" w:type="dxa"/>
            <w:shd w:val="solid" w:color="FFFFFF" w:fill="auto"/>
          </w:tcPr>
          <w:p w14:paraId="58EC8170" w14:textId="4FE48D2B" w:rsidR="00812434" w:rsidRPr="00481D2D" w:rsidRDefault="00812434" w:rsidP="00812434">
            <w:pPr>
              <w:pStyle w:val="TAC"/>
              <w:rPr>
                <w:sz w:val="16"/>
                <w:szCs w:val="16"/>
              </w:rPr>
            </w:pPr>
            <w:r w:rsidRPr="00680E3A">
              <w:rPr>
                <w:sz w:val="16"/>
                <w:szCs w:val="16"/>
                <w:lang w:eastAsia="zh-CN"/>
              </w:rPr>
              <w:t>16.0.0</w:t>
            </w:r>
          </w:p>
        </w:tc>
      </w:tr>
      <w:tr w:rsidR="00812434" w:rsidRPr="00481D2D" w14:paraId="5EB4D291" w14:textId="77777777" w:rsidTr="00017DC7">
        <w:tc>
          <w:tcPr>
            <w:tcW w:w="785" w:type="dxa"/>
            <w:shd w:val="solid" w:color="FFFFFF" w:fill="auto"/>
          </w:tcPr>
          <w:p w14:paraId="086BDDDF" w14:textId="786F6D4B"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2D2B6DC8" w14:textId="31C78D56"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761F6D37" w14:textId="5F5E4AE6" w:rsidR="00812434" w:rsidRPr="00481D2D" w:rsidRDefault="00812434" w:rsidP="00812434">
            <w:pPr>
              <w:pStyle w:val="TAC"/>
              <w:rPr>
                <w:sz w:val="16"/>
                <w:szCs w:val="16"/>
              </w:rPr>
            </w:pPr>
            <w:r w:rsidRPr="00680E3A">
              <w:rPr>
                <w:sz w:val="16"/>
                <w:szCs w:val="16"/>
                <w:lang w:eastAsia="zh-CN"/>
              </w:rPr>
              <w:t>CP-191109</w:t>
            </w:r>
          </w:p>
        </w:tc>
        <w:tc>
          <w:tcPr>
            <w:tcW w:w="521" w:type="dxa"/>
            <w:shd w:val="solid" w:color="FFFFFF" w:fill="auto"/>
            <w:vAlign w:val="center"/>
          </w:tcPr>
          <w:p w14:paraId="2EADD5D6" w14:textId="34922026" w:rsidR="00812434" w:rsidRPr="00481D2D" w:rsidRDefault="00812434" w:rsidP="00812434">
            <w:pPr>
              <w:pStyle w:val="TAL"/>
              <w:rPr>
                <w:sz w:val="16"/>
                <w:szCs w:val="16"/>
              </w:rPr>
            </w:pPr>
            <w:r w:rsidRPr="00680E3A">
              <w:rPr>
                <w:sz w:val="16"/>
                <w:szCs w:val="16"/>
                <w:lang w:eastAsia="zh-CN"/>
              </w:rPr>
              <w:t>0066</w:t>
            </w:r>
          </w:p>
        </w:tc>
        <w:tc>
          <w:tcPr>
            <w:tcW w:w="422" w:type="dxa"/>
            <w:shd w:val="solid" w:color="FFFFFF" w:fill="auto"/>
            <w:vAlign w:val="center"/>
          </w:tcPr>
          <w:p w14:paraId="5DF13A26" w14:textId="39A88D1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A50A19E" w14:textId="272409F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254EDC2" w14:textId="77E89188" w:rsidR="00812434" w:rsidRPr="00481D2D" w:rsidRDefault="00812434" w:rsidP="00812434">
            <w:pPr>
              <w:pStyle w:val="TAL"/>
              <w:rPr>
                <w:sz w:val="16"/>
                <w:szCs w:val="16"/>
              </w:rPr>
            </w:pPr>
            <w:r w:rsidRPr="00680E3A">
              <w:rPr>
                <w:sz w:val="16"/>
                <w:szCs w:val="16"/>
                <w:lang w:eastAsia="zh-CN"/>
              </w:rPr>
              <w:t>PCF selection for ATSSS</w:t>
            </w:r>
          </w:p>
        </w:tc>
        <w:tc>
          <w:tcPr>
            <w:tcW w:w="705" w:type="dxa"/>
            <w:shd w:val="solid" w:color="FFFFFF" w:fill="auto"/>
          </w:tcPr>
          <w:p w14:paraId="1F3210A2" w14:textId="73C9D78D" w:rsidR="00812434" w:rsidRPr="00481D2D" w:rsidRDefault="00812434" w:rsidP="00812434">
            <w:pPr>
              <w:pStyle w:val="TAC"/>
              <w:rPr>
                <w:sz w:val="16"/>
                <w:szCs w:val="16"/>
              </w:rPr>
            </w:pPr>
            <w:r w:rsidRPr="00680E3A">
              <w:rPr>
                <w:sz w:val="16"/>
                <w:szCs w:val="16"/>
                <w:lang w:eastAsia="zh-CN"/>
              </w:rPr>
              <w:t>16.0.0</w:t>
            </w:r>
          </w:p>
        </w:tc>
      </w:tr>
      <w:tr w:rsidR="00812434" w:rsidRPr="00481D2D" w14:paraId="5194DBFC" w14:textId="77777777" w:rsidTr="00017DC7">
        <w:tc>
          <w:tcPr>
            <w:tcW w:w="785" w:type="dxa"/>
            <w:shd w:val="solid" w:color="FFFFFF" w:fill="auto"/>
          </w:tcPr>
          <w:p w14:paraId="59FEFBF6" w14:textId="59794324"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2614ECCD" w14:textId="69A2CAB0"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0BCD458C" w14:textId="23D8302E" w:rsidR="00812434" w:rsidRPr="00481D2D" w:rsidRDefault="00812434" w:rsidP="00812434">
            <w:pPr>
              <w:pStyle w:val="TAC"/>
              <w:rPr>
                <w:sz w:val="16"/>
                <w:szCs w:val="16"/>
              </w:rPr>
            </w:pPr>
            <w:r w:rsidRPr="00680E3A">
              <w:rPr>
                <w:sz w:val="16"/>
                <w:szCs w:val="16"/>
                <w:lang w:eastAsia="zh-CN"/>
              </w:rPr>
              <w:t>CP-191085</w:t>
            </w:r>
          </w:p>
        </w:tc>
        <w:tc>
          <w:tcPr>
            <w:tcW w:w="521" w:type="dxa"/>
            <w:shd w:val="solid" w:color="FFFFFF" w:fill="auto"/>
            <w:vAlign w:val="center"/>
          </w:tcPr>
          <w:p w14:paraId="5CF1D3DD" w14:textId="6A770507" w:rsidR="00812434" w:rsidRPr="00481D2D" w:rsidRDefault="00812434" w:rsidP="00812434">
            <w:pPr>
              <w:pStyle w:val="TAL"/>
              <w:rPr>
                <w:sz w:val="16"/>
                <w:szCs w:val="16"/>
              </w:rPr>
            </w:pPr>
            <w:r w:rsidRPr="00680E3A">
              <w:rPr>
                <w:sz w:val="16"/>
                <w:szCs w:val="16"/>
                <w:lang w:eastAsia="zh-CN"/>
              </w:rPr>
              <w:t>0068</w:t>
            </w:r>
          </w:p>
        </w:tc>
        <w:tc>
          <w:tcPr>
            <w:tcW w:w="422" w:type="dxa"/>
            <w:shd w:val="solid" w:color="FFFFFF" w:fill="auto"/>
            <w:vAlign w:val="center"/>
          </w:tcPr>
          <w:p w14:paraId="4459B47B" w14:textId="35D69E1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06D9B70" w14:textId="54C8F1EA"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7F0FFD6" w14:textId="5525B8EE" w:rsidR="00812434" w:rsidRPr="00481D2D" w:rsidRDefault="00812434" w:rsidP="00812434">
            <w:pPr>
              <w:pStyle w:val="TAL"/>
              <w:rPr>
                <w:sz w:val="16"/>
                <w:szCs w:val="16"/>
              </w:rPr>
            </w:pPr>
            <w:r w:rsidRPr="00680E3A">
              <w:rPr>
                <w:sz w:val="16"/>
                <w:szCs w:val="16"/>
                <w:lang w:eastAsia="zh-CN"/>
              </w:rPr>
              <w:t>Session binding of 5WWC</w:t>
            </w:r>
          </w:p>
        </w:tc>
        <w:tc>
          <w:tcPr>
            <w:tcW w:w="705" w:type="dxa"/>
            <w:shd w:val="solid" w:color="FFFFFF" w:fill="auto"/>
          </w:tcPr>
          <w:p w14:paraId="0393A105" w14:textId="2E18A15E" w:rsidR="00812434" w:rsidRPr="00481D2D" w:rsidRDefault="00812434" w:rsidP="00812434">
            <w:pPr>
              <w:pStyle w:val="TAC"/>
              <w:rPr>
                <w:sz w:val="16"/>
                <w:szCs w:val="16"/>
              </w:rPr>
            </w:pPr>
            <w:r w:rsidRPr="00680E3A">
              <w:rPr>
                <w:sz w:val="16"/>
                <w:szCs w:val="16"/>
                <w:lang w:eastAsia="zh-CN"/>
              </w:rPr>
              <w:t>16.0.0</w:t>
            </w:r>
          </w:p>
        </w:tc>
      </w:tr>
      <w:tr w:rsidR="00812434" w:rsidRPr="00481D2D" w14:paraId="17DF701E" w14:textId="77777777" w:rsidTr="00017DC7">
        <w:tc>
          <w:tcPr>
            <w:tcW w:w="785" w:type="dxa"/>
            <w:shd w:val="solid" w:color="FFFFFF" w:fill="auto"/>
          </w:tcPr>
          <w:p w14:paraId="56C841F7" w14:textId="6E02ED1F" w:rsidR="00812434" w:rsidRPr="00481D2D" w:rsidRDefault="00812434" w:rsidP="00812434">
            <w:pPr>
              <w:pStyle w:val="TAC"/>
              <w:rPr>
                <w:sz w:val="16"/>
                <w:szCs w:val="16"/>
              </w:rPr>
            </w:pPr>
            <w:r w:rsidRPr="00680E3A">
              <w:rPr>
                <w:sz w:val="16"/>
                <w:szCs w:val="16"/>
                <w:lang w:eastAsia="zh-CN"/>
              </w:rPr>
              <w:t>2019-06</w:t>
            </w:r>
          </w:p>
        </w:tc>
        <w:tc>
          <w:tcPr>
            <w:tcW w:w="793" w:type="dxa"/>
            <w:shd w:val="solid" w:color="FFFFFF" w:fill="auto"/>
          </w:tcPr>
          <w:p w14:paraId="5B977E64" w14:textId="68316799" w:rsidR="00812434" w:rsidRPr="00481D2D" w:rsidRDefault="00812434" w:rsidP="00812434">
            <w:pPr>
              <w:pStyle w:val="TAC"/>
              <w:rPr>
                <w:sz w:val="16"/>
                <w:szCs w:val="16"/>
              </w:rPr>
            </w:pPr>
            <w:r w:rsidRPr="00680E3A">
              <w:rPr>
                <w:sz w:val="16"/>
                <w:szCs w:val="16"/>
                <w:lang w:eastAsia="zh-CN"/>
              </w:rPr>
              <w:t>CT#84</w:t>
            </w:r>
          </w:p>
        </w:tc>
        <w:tc>
          <w:tcPr>
            <w:tcW w:w="1070" w:type="dxa"/>
            <w:shd w:val="solid" w:color="FFFFFF" w:fill="auto"/>
          </w:tcPr>
          <w:p w14:paraId="5DD89E1D" w14:textId="69C87BDB" w:rsidR="00812434" w:rsidRPr="00481D2D" w:rsidRDefault="00812434" w:rsidP="00812434">
            <w:pPr>
              <w:pStyle w:val="TAC"/>
              <w:rPr>
                <w:sz w:val="16"/>
                <w:szCs w:val="16"/>
              </w:rPr>
            </w:pPr>
            <w:r w:rsidRPr="00680E3A">
              <w:rPr>
                <w:sz w:val="16"/>
                <w:szCs w:val="16"/>
                <w:lang w:eastAsia="zh-CN"/>
              </w:rPr>
              <w:t>CP-191089</w:t>
            </w:r>
          </w:p>
        </w:tc>
        <w:tc>
          <w:tcPr>
            <w:tcW w:w="521" w:type="dxa"/>
            <w:shd w:val="solid" w:color="FFFFFF" w:fill="auto"/>
            <w:vAlign w:val="center"/>
          </w:tcPr>
          <w:p w14:paraId="5A36ABEE" w14:textId="1CA81A8D" w:rsidR="00812434" w:rsidRPr="00481D2D" w:rsidRDefault="00812434" w:rsidP="00812434">
            <w:pPr>
              <w:pStyle w:val="TAL"/>
              <w:rPr>
                <w:sz w:val="16"/>
                <w:szCs w:val="16"/>
              </w:rPr>
            </w:pPr>
            <w:r w:rsidRPr="00680E3A">
              <w:rPr>
                <w:sz w:val="16"/>
                <w:szCs w:val="16"/>
                <w:lang w:eastAsia="zh-CN"/>
              </w:rPr>
              <w:t>0069</w:t>
            </w:r>
          </w:p>
        </w:tc>
        <w:tc>
          <w:tcPr>
            <w:tcW w:w="422" w:type="dxa"/>
            <w:shd w:val="solid" w:color="FFFFFF" w:fill="auto"/>
            <w:vAlign w:val="center"/>
          </w:tcPr>
          <w:p w14:paraId="7E6EAACA" w14:textId="780F5289"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769B05B5" w14:textId="2F079125"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436FA8C" w14:textId="5966D801" w:rsidR="00812434" w:rsidRPr="00481D2D" w:rsidRDefault="00812434" w:rsidP="00812434">
            <w:pPr>
              <w:pStyle w:val="TAL"/>
              <w:rPr>
                <w:sz w:val="16"/>
                <w:szCs w:val="16"/>
              </w:rPr>
            </w:pPr>
            <w:r w:rsidRPr="00680E3A">
              <w:rPr>
                <w:sz w:val="16"/>
                <w:szCs w:val="16"/>
                <w:lang w:eastAsia="zh-CN"/>
              </w:rPr>
              <w:t>Clarifications to UE Policy Delivery, Roaming</w:t>
            </w:r>
          </w:p>
        </w:tc>
        <w:tc>
          <w:tcPr>
            <w:tcW w:w="705" w:type="dxa"/>
            <w:shd w:val="solid" w:color="FFFFFF" w:fill="auto"/>
          </w:tcPr>
          <w:p w14:paraId="3C36A833" w14:textId="27DC4856" w:rsidR="00812434" w:rsidRPr="00481D2D" w:rsidRDefault="00812434" w:rsidP="00812434">
            <w:pPr>
              <w:pStyle w:val="TAC"/>
              <w:rPr>
                <w:sz w:val="16"/>
                <w:szCs w:val="16"/>
              </w:rPr>
            </w:pPr>
            <w:r w:rsidRPr="00680E3A">
              <w:rPr>
                <w:sz w:val="16"/>
                <w:szCs w:val="16"/>
                <w:lang w:eastAsia="zh-CN"/>
              </w:rPr>
              <w:t>16.0.0</w:t>
            </w:r>
          </w:p>
        </w:tc>
      </w:tr>
      <w:tr w:rsidR="00812434" w:rsidRPr="00481D2D" w14:paraId="6E948786" w14:textId="77777777" w:rsidTr="00017DC7">
        <w:tc>
          <w:tcPr>
            <w:tcW w:w="785" w:type="dxa"/>
            <w:shd w:val="solid" w:color="FFFFFF" w:fill="auto"/>
          </w:tcPr>
          <w:p w14:paraId="71DCDC3A" w14:textId="664459F6"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40F99927" w14:textId="070BCF27"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42753F37" w14:textId="61F0195F" w:rsidR="00812434" w:rsidRPr="00481D2D" w:rsidRDefault="00812434" w:rsidP="00812434">
            <w:pPr>
              <w:pStyle w:val="TAC"/>
              <w:rPr>
                <w:sz w:val="16"/>
                <w:szCs w:val="16"/>
              </w:rPr>
            </w:pPr>
            <w:r w:rsidRPr="00680E3A">
              <w:rPr>
                <w:sz w:val="16"/>
                <w:szCs w:val="16"/>
                <w:lang w:eastAsia="zh-CN"/>
              </w:rPr>
              <w:t>CP-192143</w:t>
            </w:r>
          </w:p>
        </w:tc>
        <w:tc>
          <w:tcPr>
            <w:tcW w:w="521" w:type="dxa"/>
            <w:shd w:val="solid" w:color="FFFFFF" w:fill="auto"/>
            <w:vAlign w:val="center"/>
          </w:tcPr>
          <w:p w14:paraId="2706F6DA" w14:textId="4AB1D066" w:rsidR="00812434" w:rsidRPr="00481D2D" w:rsidRDefault="00812434" w:rsidP="00812434">
            <w:pPr>
              <w:pStyle w:val="TAL"/>
              <w:rPr>
                <w:sz w:val="16"/>
                <w:szCs w:val="16"/>
              </w:rPr>
            </w:pPr>
            <w:r w:rsidRPr="00680E3A">
              <w:rPr>
                <w:sz w:val="16"/>
                <w:szCs w:val="16"/>
                <w:lang w:eastAsia="zh-CN"/>
              </w:rPr>
              <w:t>0072</w:t>
            </w:r>
          </w:p>
        </w:tc>
        <w:tc>
          <w:tcPr>
            <w:tcW w:w="422" w:type="dxa"/>
            <w:shd w:val="solid" w:color="FFFFFF" w:fill="auto"/>
            <w:vAlign w:val="center"/>
          </w:tcPr>
          <w:p w14:paraId="5138C2D0" w14:textId="3D3291C7"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996998E" w14:textId="6042BA5E"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18D96F4" w14:textId="11DDD091" w:rsidR="00812434" w:rsidRPr="00481D2D" w:rsidRDefault="00812434" w:rsidP="00812434">
            <w:pPr>
              <w:pStyle w:val="TAL"/>
              <w:rPr>
                <w:sz w:val="16"/>
                <w:szCs w:val="16"/>
              </w:rPr>
            </w:pPr>
            <w:r w:rsidRPr="00680E3A">
              <w:rPr>
                <w:sz w:val="16"/>
                <w:szCs w:val="16"/>
                <w:lang w:eastAsia="zh-CN"/>
              </w:rPr>
              <w:t>Session binding for IPv6 addresses</w:t>
            </w:r>
          </w:p>
        </w:tc>
        <w:tc>
          <w:tcPr>
            <w:tcW w:w="705" w:type="dxa"/>
            <w:shd w:val="solid" w:color="FFFFFF" w:fill="auto"/>
          </w:tcPr>
          <w:p w14:paraId="5FE4FB96" w14:textId="0E83DA1E" w:rsidR="00812434" w:rsidRPr="00481D2D" w:rsidRDefault="00812434" w:rsidP="00812434">
            <w:pPr>
              <w:pStyle w:val="TAC"/>
              <w:rPr>
                <w:sz w:val="16"/>
                <w:szCs w:val="16"/>
              </w:rPr>
            </w:pPr>
            <w:r w:rsidRPr="00680E3A">
              <w:rPr>
                <w:sz w:val="16"/>
                <w:szCs w:val="16"/>
                <w:lang w:eastAsia="zh-CN"/>
              </w:rPr>
              <w:t>16.1.0</w:t>
            </w:r>
          </w:p>
        </w:tc>
      </w:tr>
      <w:tr w:rsidR="00812434" w:rsidRPr="00481D2D" w14:paraId="644B5163" w14:textId="77777777" w:rsidTr="00017DC7">
        <w:tc>
          <w:tcPr>
            <w:tcW w:w="785" w:type="dxa"/>
            <w:shd w:val="solid" w:color="FFFFFF" w:fill="auto"/>
          </w:tcPr>
          <w:p w14:paraId="53201E4F" w14:textId="60E84C6D"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123795A4" w14:textId="1567CB65"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79747F5A" w14:textId="7C8A8AAF" w:rsidR="00812434" w:rsidRPr="00481D2D" w:rsidRDefault="00812434" w:rsidP="00812434">
            <w:pPr>
              <w:pStyle w:val="TAC"/>
              <w:rPr>
                <w:sz w:val="16"/>
                <w:szCs w:val="16"/>
              </w:rPr>
            </w:pPr>
            <w:r w:rsidRPr="00680E3A">
              <w:rPr>
                <w:sz w:val="16"/>
                <w:szCs w:val="16"/>
                <w:lang w:eastAsia="zh-CN"/>
              </w:rPr>
              <w:t>CP-192143</w:t>
            </w:r>
          </w:p>
        </w:tc>
        <w:tc>
          <w:tcPr>
            <w:tcW w:w="521" w:type="dxa"/>
            <w:shd w:val="solid" w:color="FFFFFF" w:fill="auto"/>
            <w:vAlign w:val="center"/>
          </w:tcPr>
          <w:p w14:paraId="0546AA8B" w14:textId="4FEAC5A9" w:rsidR="00812434" w:rsidRPr="00481D2D" w:rsidRDefault="00812434" w:rsidP="00812434">
            <w:pPr>
              <w:pStyle w:val="TAL"/>
              <w:rPr>
                <w:sz w:val="16"/>
                <w:szCs w:val="16"/>
              </w:rPr>
            </w:pPr>
            <w:r w:rsidRPr="00680E3A">
              <w:rPr>
                <w:sz w:val="16"/>
                <w:szCs w:val="16"/>
                <w:lang w:eastAsia="zh-CN"/>
              </w:rPr>
              <w:t>0076</w:t>
            </w:r>
          </w:p>
        </w:tc>
        <w:tc>
          <w:tcPr>
            <w:tcW w:w="422" w:type="dxa"/>
            <w:shd w:val="solid" w:color="FFFFFF" w:fill="auto"/>
            <w:vAlign w:val="center"/>
          </w:tcPr>
          <w:p w14:paraId="030939F1" w14:textId="3413CB2E"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40082CF" w14:textId="542224F2"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2A6F1C7" w14:textId="689CE929" w:rsidR="00812434" w:rsidRPr="00481D2D" w:rsidRDefault="00812434" w:rsidP="00812434">
            <w:pPr>
              <w:pStyle w:val="TAL"/>
              <w:rPr>
                <w:sz w:val="16"/>
                <w:szCs w:val="16"/>
              </w:rPr>
            </w:pPr>
            <w:r w:rsidRPr="00680E3A">
              <w:rPr>
                <w:sz w:val="16"/>
                <w:szCs w:val="16"/>
                <w:lang w:eastAsia="zh-CN"/>
              </w:rPr>
              <w:t>Alignment of notification URI name and HTTP reponse code</w:t>
            </w:r>
          </w:p>
        </w:tc>
        <w:tc>
          <w:tcPr>
            <w:tcW w:w="705" w:type="dxa"/>
            <w:shd w:val="solid" w:color="FFFFFF" w:fill="auto"/>
          </w:tcPr>
          <w:p w14:paraId="09964114" w14:textId="15517118" w:rsidR="00812434" w:rsidRPr="00481D2D" w:rsidRDefault="00812434" w:rsidP="00812434">
            <w:pPr>
              <w:pStyle w:val="TAC"/>
              <w:rPr>
                <w:sz w:val="16"/>
                <w:szCs w:val="16"/>
              </w:rPr>
            </w:pPr>
            <w:r w:rsidRPr="00680E3A">
              <w:rPr>
                <w:sz w:val="16"/>
                <w:szCs w:val="16"/>
                <w:lang w:eastAsia="zh-CN"/>
              </w:rPr>
              <w:t>16.1.0</w:t>
            </w:r>
          </w:p>
        </w:tc>
      </w:tr>
      <w:tr w:rsidR="00812434" w:rsidRPr="00481D2D" w14:paraId="7CCAA6E8" w14:textId="77777777" w:rsidTr="00017DC7">
        <w:tc>
          <w:tcPr>
            <w:tcW w:w="785" w:type="dxa"/>
            <w:shd w:val="solid" w:color="FFFFFF" w:fill="auto"/>
          </w:tcPr>
          <w:p w14:paraId="387E3ADA" w14:textId="064DB45C"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5DA488A6" w14:textId="7E7030FC"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0C1B1EC7" w14:textId="6BD643BE" w:rsidR="00812434" w:rsidRPr="00481D2D" w:rsidRDefault="00812434" w:rsidP="00812434">
            <w:pPr>
              <w:pStyle w:val="TAC"/>
              <w:rPr>
                <w:sz w:val="16"/>
                <w:szCs w:val="16"/>
              </w:rPr>
            </w:pPr>
            <w:r w:rsidRPr="00680E3A">
              <w:rPr>
                <w:sz w:val="16"/>
                <w:szCs w:val="16"/>
                <w:lang w:eastAsia="zh-CN"/>
              </w:rPr>
              <w:t>CP-192143</w:t>
            </w:r>
          </w:p>
        </w:tc>
        <w:tc>
          <w:tcPr>
            <w:tcW w:w="521" w:type="dxa"/>
            <w:shd w:val="solid" w:color="FFFFFF" w:fill="auto"/>
            <w:vAlign w:val="center"/>
          </w:tcPr>
          <w:p w14:paraId="07785CF0" w14:textId="73AC6DFE" w:rsidR="00812434" w:rsidRPr="00481D2D" w:rsidRDefault="00812434" w:rsidP="00812434">
            <w:pPr>
              <w:pStyle w:val="TAL"/>
              <w:rPr>
                <w:sz w:val="16"/>
                <w:szCs w:val="16"/>
              </w:rPr>
            </w:pPr>
            <w:r w:rsidRPr="00680E3A">
              <w:rPr>
                <w:sz w:val="16"/>
                <w:szCs w:val="16"/>
                <w:lang w:eastAsia="zh-CN"/>
              </w:rPr>
              <w:t>0078</w:t>
            </w:r>
          </w:p>
        </w:tc>
        <w:tc>
          <w:tcPr>
            <w:tcW w:w="422" w:type="dxa"/>
            <w:shd w:val="solid" w:color="FFFFFF" w:fill="auto"/>
            <w:vAlign w:val="center"/>
          </w:tcPr>
          <w:p w14:paraId="2F920FD9" w14:textId="7FB343F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176B534" w14:textId="2FD16521"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1212364E" w14:textId="0E047923" w:rsidR="00812434" w:rsidRPr="00481D2D" w:rsidRDefault="00812434" w:rsidP="00812434">
            <w:pPr>
              <w:pStyle w:val="TAL"/>
              <w:rPr>
                <w:sz w:val="16"/>
                <w:szCs w:val="16"/>
              </w:rPr>
            </w:pPr>
            <w:r w:rsidRPr="00680E3A">
              <w:rPr>
                <w:sz w:val="16"/>
                <w:szCs w:val="16"/>
                <w:lang w:eastAsia="zh-CN"/>
              </w:rPr>
              <w:t>Corrections on NWDA procedures</w:t>
            </w:r>
          </w:p>
        </w:tc>
        <w:tc>
          <w:tcPr>
            <w:tcW w:w="705" w:type="dxa"/>
            <w:shd w:val="solid" w:color="FFFFFF" w:fill="auto"/>
          </w:tcPr>
          <w:p w14:paraId="5FB9FA78" w14:textId="31966661" w:rsidR="00812434" w:rsidRPr="00481D2D" w:rsidRDefault="00812434" w:rsidP="00812434">
            <w:pPr>
              <w:pStyle w:val="TAC"/>
              <w:rPr>
                <w:sz w:val="16"/>
                <w:szCs w:val="16"/>
              </w:rPr>
            </w:pPr>
            <w:r w:rsidRPr="00680E3A">
              <w:rPr>
                <w:sz w:val="16"/>
                <w:szCs w:val="16"/>
                <w:lang w:eastAsia="zh-CN"/>
              </w:rPr>
              <w:t>16.1.0</w:t>
            </w:r>
          </w:p>
        </w:tc>
      </w:tr>
      <w:tr w:rsidR="00812434" w:rsidRPr="00481D2D" w14:paraId="32AECAED" w14:textId="77777777" w:rsidTr="00017DC7">
        <w:tc>
          <w:tcPr>
            <w:tcW w:w="785" w:type="dxa"/>
            <w:shd w:val="solid" w:color="FFFFFF" w:fill="auto"/>
          </w:tcPr>
          <w:p w14:paraId="0571FFE8" w14:textId="12F42DA9"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017310DF" w14:textId="5A70560A"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365AE738" w14:textId="2E87343F" w:rsidR="00812434" w:rsidRPr="00481D2D" w:rsidRDefault="00812434" w:rsidP="00812434">
            <w:pPr>
              <w:pStyle w:val="TAC"/>
              <w:rPr>
                <w:sz w:val="16"/>
                <w:szCs w:val="16"/>
              </w:rPr>
            </w:pPr>
            <w:r w:rsidRPr="00680E3A">
              <w:rPr>
                <w:sz w:val="16"/>
                <w:szCs w:val="16"/>
                <w:lang w:eastAsia="zh-CN"/>
              </w:rPr>
              <w:t>CP-192143</w:t>
            </w:r>
          </w:p>
        </w:tc>
        <w:tc>
          <w:tcPr>
            <w:tcW w:w="521" w:type="dxa"/>
            <w:shd w:val="solid" w:color="FFFFFF" w:fill="auto"/>
            <w:vAlign w:val="center"/>
          </w:tcPr>
          <w:p w14:paraId="58652FA0" w14:textId="6736A253" w:rsidR="00812434" w:rsidRPr="00481D2D" w:rsidRDefault="00812434" w:rsidP="00812434">
            <w:pPr>
              <w:pStyle w:val="TAL"/>
              <w:rPr>
                <w:sz w:val="16"/>
                <w:szCs w:val="16"/>
              </w:rPr>
            </w:pPr>
            <w:r w:rsidRPr="00680E3A">
              <w:rPr>
                <w:sz w:val="16"/>
                <w:szCs w:val="16"/>
                <w:lang w:eastAsia="zh-CN"/>
              </w:rPr>
              <w:t>0080</w:t>
            </w:r>
          </w:p>
        </w:tc>
        <w:tc>
          <w:tcPr>
            <w:tcW w:w="422" w:type="dxa"/>
            <w:shd w:val="solid" w:color="FFFFFF" w:fill="auto"/>
            <w:vAlign w:val="center"/>
          </w:tcPr>
          <w:p w14:paraId="3CE10217" w14:textId="35FE46C2" w:rsidR="00812434" w:rsidRPr="00481D2D" w:rsidRDefault="00812434" w:rsidP="00812434">
            <w:pPr>
              <w:pStyle w:val="TAR"/>
              <w:rPr>
                <w:sz w:val="16"/>
                <w:szCs w:val="16"/>
              </w:rPr>
            </w:pPr>
          </w:p>
        </w:tc>
        <w:tc>
          <w:tcPr>
            <w:tcW w:w="421" w:type="dxa"/>
            <w:shd w:val="solid" w:color="FFFFFF" w:fill="auto"/>
            <w:vAlign w:val="center"/>
          </w:tcPr>
          <w:p w14:paraId="1F19F497" w14:textId="0B134293"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41C8FC3A" w14:textId="47941E26" w:rsidR="00812434" w:rsidRPr="00481D2D" w:rsidRDefault="00812434" w:rsidP="00812434">
            <w:pPr>
              <w:pStyle w:val="TAL"/>
              <w:rPr>
                <w:sz w:val="16"/>
                <w:szCs w:val="16"/>
              </w:rPr>
            </w:pPr>
            <w:r w:rsidRPr="00680E3A">
              <w:rPr>
                <w:sz w:val="16"/>
                <w:szCs w:val="16"/>
                <w:lang w:eastAsia="zh-CN"/>
              </w:rPr>
              <w:t>Corrections on PFD procedure and SM policy procedure</w:t>
            </w:r>
          </w:p>
        </w:tc>
        <w:tc>
          <w:tcPr>
            <w:tcW w:w="705" w:type="dxa"/>
            <w:shd w:val="solid" w:color="FFFFFF" w:fill="auto"/>
          </w:tcPr>
          <w:p w14:paraId="56811FD3" w14:textId="22C183EC" w:rsidR="00812434" w:rsidRPr="00481D2D" w:rsidRDefault="00812434" w:rsidP="00812434">
            <w:pPr>
              <w:pStyle w:val="TAC"/>
              <w:rPr>
                <w:sz w:val="16"/>
                <w:szCs w:val="16"/>
              </w:rPr>
            </w:pPr>
            <w:r w:rsidRPr="00680E3A">
              <w:rPr>
                <w:sz w:val="16"/>
                <w:szCs w:val="16"/>
                <w:lang w:eastAsia="zh-CN"/>
              </w:rPr>
              <w:t>16.1.0</w:t>
            </w:r>
          </w:p>
        </w:tc>
      </w:tr>
      <w:tr w:rsidR="00812434" w:rsidRPr="00481D2D" w14:paraId="4AE489E6" w14:textId="77777777" w:rsidTr="00017DC7">
        <w:tc>
          <w:tcPr>
            <w:tcW w:w="785" w:type="dxa"/>
            <w:shd w:val="solid" w:color="FFFFFF" w:fill="auto"/>
          </w:tcPr>
          <w:p w14:paraId="76ABC7CD" w14:textId="07527C45"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371CFE48" w14:textId="06FB27CB"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6E53DEE7" w14:textId="605095A1" w:rsidR="00812434" w:rsidRPr="00481D2D" w:rsidRDefault="00812434" w:rsidP="00812434">
            <w:pPr>
              <w:pStyle w:val="TAC"/>
              <w:rPr>
                <w:sz w:val="16"/>
                <w:szCs w:val="16"/>
              </w:rPr>
            </w:pPr>
            <w:r w:rsidRPr="00680E3A">
              <w:rPr>
                <w:sz w:val="16"/>
                <w:szCs w:val="16"/>
                <w:lang w:eastAsia="zh-CN"/>
              </w:rPr>
              <w:t>CP-192157</w:t>
            </w:r>
          </w:p>
        </w:tc>
        <w:tc>
          <w:tcPr>
            <w:tcW w:w="521" w:type="dxa"/>
            <w:shd w:val="solid" w:color="FFFFFF" w:fill="auto"/>
            <w:vAlign w:val="center"/>
          </w:tcPr>
          <w:p w14:paraId="229B4073" w14:textId="4031916D" w:rsidR="00812434" w:rsidRPr="00481D2D" w:rsidRDefault="00812434" w:rsidP="00812434">
            <w:pPr>
              <w:pStyle w:val="TAL"/>
              <w:rPr>
                <w:sz w:val="16"/>
                <w:szCs w:val="16"/>
              </w:rPr>
            </w:pPr>
            <w:r w:rsidRPr="00680E3A">
              <w:rPr>
                <w:sz w:val="16"/>
                <w:szCs w:val="16"/>
                <w:lang w:eastAsia="zh-CN"/>
              </w:rPr>
              <w:t>0081</w:t>
            </w:r>
          </w:p>
        </w:tc>
        <w:tc>
          <w:tcPr>
            <w:tcW w:w="422" w:type="dxa"/>
            <w:shd w:val="solid" w:color="FFFFFF" w:fill="auto"/>
            <w:vAlign w:val="center"/>
          </w:tcPr>
          <w:p w14:paraId="3904516C" w14:textId="757BDF7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5B4674F" w14:textId="7E184286"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4EC420E" w14:textId="04C5FEE3" w:rsidR="00812434" w:rsidRPr="00481D2D" w:rsidRDefault="00812434" w:rsidP="00812434">
            <w:pPr>
              <w:pStyle w:val="TAL"/>
              <w:rPr>
                <w:sz w:val="16"/>
                <w:szCs w:val="16"/>
              </w:rPr>
            </w:pPr>
            <w:r w:rsidRPr="00680E3A">
              <w:rPr>
                <w:sz w:val="16"/>
                <w:szCs w:val="16"/>
                <w:lang w:eastAsia="zh-CN"/>
              </w:rPr>
              <w:t>BDT notification procedure</w:t>
            </w:r>
          </w:p>
        </w:tc>
        <w:tc>
          <w:tcPr>
            <w:tcW w:w="705" w:type="dxa"/>
            <w:shd w:val="solid" w:color="FFFFFF" w:fill="auto"/>
          </w:tcPr>
          <w:p w14:paraId="16AECC69" w14:textId="58C972A9" w:rsidR="00812434" w:rsidRPr="00481D2D" w:rsidRDefault="00812434" w:rsidP="00812434">
            <w:pPr>
              <w:pStyle w:val="TAC"/>
              <w:rPr>
                <w:sz w:val="16"/>
                <w:szCs w:val="16"/>
              </w:rPr>
            </w:pPr>
            <w:r w:rsidRPr="00680E3A">
              <w:rPr>
                <w:sz w:val="16"/>
                <w:szCs w:val="16"/>
                <w:lang w:eastAsia="zh-CN"/>
              </w:rPr>
              <w:t>16.1.0</w:t>
            </w:r>
          </w:p>
        </w:tc>
      </w:tr>
      <w:tr w:rsidR="00812434" w:rsidRPr="00481D2D" w14:paraId="57F28A61" w14:textId="77777777" w:rsidTr="00017DC7">
        <w:tc>
          <w:tcPr>
            <w:tcW w:w="785" w:type="dxa"/>
            <w:shd w:val="solid" w:color="FFFFFF" w:fill="auto"/>
          </w:tcPr>
          <w:p w14:paraId="3C8B0769" w14:textId="2215F207"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3CA80C3B" w14:textId="02624619"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15E9F90B" w14:textId="097F6CE0" w:rsidR="00812434" w:rsidRPr="00481D2D" w:rsidRDefault="00812434" w:rsidP="00812434">
            <w:pPr>
              <w:pStyle w:val="TAC"/>
              <w:rPr>
                <w:sz w:val="16"/>
                <w:szCs w:val="16"/>
              </w:rPr>
            </w:pPr>
            <w:r w:rsidRPr="00680E3A">
              <w:rPr>
                <w:sz w:val="16"/>
                <w:szCs w:val="16"/>
                <w:lang w:eastAsia="zh-CN"/>
              </w:rPr>
              <w:t>CP-192157</w:t>
            </w:r>
          </w:p>
        </w:tc>
        <w:tc>
          <w:tcPr>
            <w:tcW w:w="521" w:type="dxa"/>
            <w:shd w:val="solid" w:color="FFFFFF" w:fill="auto"/>
            <w:vAlign w:val="center"/>
          </w:tcPr>
          <w:p w14:paraId="4C03EB05" w14:textId="74ED3C17" w:rsidR="00812434" w:rsidRPr="00481D2D" w:rsidRDefault="00812434" w:rsidP="00812434">
            <w:pPr>
              <w:pStyle w:val="TAL"/>
              <w:rPr>
                <w:sz w:val="16"/>
                <w:szCs w:val="16"/>
              </w:rPr>
            </w:pPr>
            <w:r w:rsidRPr="00680E3A">
              <w:rPr>
                <w:sz w:val="16"/>
                <w:szCs w:val="16"/>
                <w:lang w:eastAsia="zh-CN"/>
              </w:rPr>
              <w:t>0082</w:t>
            </w:r>
          </w:p>
        </w:tc>
        <w:tc>
          <w:tcPr>
            <w:tcW w:w="422" w:type="dxa"/>
            <w:shd w:val="solid" w:color="FFFFFF" w:fill="auto"/>
            <w:vAlign w:val="center"/>
          </w:tcPr>
          <w:p w14:paraId="4D5BF85B" w14:textId="14D1F127"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5C539738" w14:textId="59CB5227"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DDD2939" w14:textId="043CEA33" w:rsidR="00812434" w:rsidRPr="00481D2D" w:rsidRDefault="00812434" w:rsidP="00812434">
            <w:pPr>
              <w:pStyle w:val="TAL"/>
              <w:rPr>
                <w:sz w:val="16"/>
                <w:szCs w:val="16"/>
              </w:rPr>
            </w:pPr>
            <w:r w:rsidRPr="00680E3A">
              <w:rPr>
                <w:sz w:val="16"/>
                <w:szCs w:val="16"/>
                <w:lang w:eastAsia="zh-CN"/>
              </w:rPr>
              <w:t>Update NWDA procedures for more Analytics</w:t>
            </w:r>
          </w:p>
        </w:tc>
        <w:tc>
          <w:tcPr>
            <w:tcW w:w="705" w:type="dxa"/>
            <w:shd w:val="solid" w:color="FFFFFF" w:fill="auto"/>
          </w:tcPr>
          <w:p w14:paraId="78831611" w14:textId="5A783A20" w:rsidR="00812434" w:rsidRPr="00481D2D" w:rsidRDefault="00812434" w:rsidP="00812434">
            <w:pPr>
              <w:pStyle w:val="TAC"/>
              <w:rPr>
                <w:sz w:val="16"/>
                <w:szCs w:val="16"/>
              </w:rPr>
            </w:pPr>
            <w:r w:rsidRPr="00680E3A">
              <w:rPr>
                <w:sz w:val="16"/>
                <w:szCs w:val="16"/>
                <w:lang w:eastAsia="zh-CN"/>
              </w:rPr>
              <w:t>16.1.0</w:t>
            </w:r>
          </w:p>
        </w:tc>
      </w:tr>
      <w:tr w:rsidR="00812434" w:rsidRPr="00481D2D" w14:paraId="0DFD63D7" w14:textId="77777777" w:rsidTr="00017DC7">
        <w:tc>
          <w:tcPr>
            <w:tcW w:w="785" w:type="dxa"/>
            <w:shd w:val="solid" w:color="FFFFFF" w:fill="auto"/>
          </w:tcPr>
          <w:p w14:paraId="0EB37CFD" w14:textId="24B24E90" w:rsidR="00812434" w:rsidRPr="00481D2D" w:rsidRDefault="00812434" w:rsidP="00812434">
            <w:pPr>
              <w:pStyle w:val="TAC"/>
              <w:rPr>
                <w:sz w:val="16"/>
                <w:szCs w:val="16"/>
              </w:rPr>
            </w:pPr>
            <w:r w:rsidRPr="00680E3A">
              <w:rPr>
                <w:sz w:val="16"/>
                <w:szCs w:val="16"/>
                <w:lang w:eastAsia="zh-CN"/>
              </w:rPr>
              <w:t>2019-09</w:t>
            </w:r>
          </w:p>
        </w:tc>
        <w:tc>
          <w:tcPr>
            <w:tcW w:w="793" w:type="dxa"/>
            <w:shd w:val="solid" w:color="FFFFFF" w:fill="auto"/>
          </w:tcPr>
          <w:p w14:paraId="16CEAFE8" w14:textId="34B5296C" w:rsidR="00812434" w:rsidRPr="00481D2D" w:rsidRDefault="00812434" w:rsidP="00812434">
            <w:pPr>
              <w:pStyle w:val="TAC"/>
              <w:rPr>
                <w:sz w:val="16"/>
                <w:szCs w:val="16"/>
              </w:rPr>
            </w:pPr>
            <w:r w:rsidRPr="00680E3A">
              <w:rPr>
                <w:sz w:val="16"/>
                <w:szCs w:val="16"/>
                <w:lang w:eastAsia="zh-CN"/>
              </w:rPr>
              <w:t>CT#85</w:t>
            </w:r>
          </w:p>
        </w:tc>
        <w:tc>
          <w:tcPr>
            <w:tcW w:w="1070" w:type="dxa"/>
            <w:shd w:val="solid" w:color="FFFFFF" w:fill="auto"/>
          </w:tcPr>
          <w:p w14:paraId="123F2163" w14:textId="7D8AF407" w:rsidR="00812434" w:rsidRPr="00481D2D" w:rsidRDefault="00812434" w:rsidP="00812434">
            <w:pPr>
              <w:pStyle w:val="TAC"/>
              <w:rPr>
                <w:sz w:val="16"/>
                <w:szCs w:val="16"/>
              </w:rPr>
            </w:pPr>
            <w:r w:rsidRPr="00680E3A">
              <w:rPr>
                <w:sz w:val="16"/>
                <w:szCs w:val="16"/>
                <w:lang w:eastAsia="zh-CN"/>
              </w:rPr>
              <w:t>CP-192171</w:t>
            </w:r>
          </w:p>
        </w:tc>
        <w:tc>
          <w:tcPr>
            <w:tcW w:w="521" w:type="dxa"/>
            <w:shd w:val="solid" w:color="FFFFFF" w:fill="auto"/>
            <w:vAlign w:val="center"/>
          </w:tcPr>
          <w:p w14:paraId="1AF09F18" w14:textId="36CE1DCA" w:rsidR="00812434" w:rsidRPr="00481D2D" w:rsidRDefault="00812434" w:rsidP="00812434">
            <w:pPr>
              <w:pStyle w:val="TAL"/>
              <w:rPr>
                <w:sz w:val="16"/>
                <w:szCs w:val="16"/>
              </w:rPr>
            </w:pPr>
            <w:r w:rsidRPr="00680E3A">
              <w:rPr>
                <w:sz w:val="16"/>
                <w:szCs w:val="16"/>
                <w:lang w:eastAsia="zh-CN"/>
              </w:rPr>
              <w:t>0083</w:t>
            </w:r>
          </w:p>
        </w:tc>
        <w:tc>
          <w:tcPr>
            <w:tcW w:w="422" w:type="dxa"/>
            <w:shd w:val="solid" w:color="FFFFFF" w:fill="auto"/>
            <w:vAlign w:val="center"/>
          </w:tcPr>
          <w:p w14:paraId="1C14242D" w14:textId="371E7E4D"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4BBC9EA0" w14:textId="5D57C63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E1E3685" w14:textId="0E6AD661" w:rsidR="00812434" w:rsidRPr="00481D2D" w:rsidRDefault="00812434" w:rsidP="00812434">
            <w:pPr>
              <w:pStyle w:val="TAL"/>
              <w:rPr>
                <w:sz w:val="16"/>
                <w:szCs w:val="16"/>
              </w:rPr>
            </w:pPr>
            <w:r w:rsidRPr="00680E3A">
              <w:rPr>
                <w:sz w:val="16"/>
                <w:szCs w:val="16"/>
                <w:lang w:eastAsia="zh-CN"/>
              </w:rPr>
              <w:t>xBDT procedure</w:t>
            </w:r>
          </w:p>
        </w:tc>
        <w:tc>
          <w:tcPr>
            <w:tcW w:w="705" w:type="dxa"/>
            <w:shd w:val="solid" w:color="FFFFFF" w:fill="auto"/>
          </w:tcPr>
          <w:p w14:paraId="081E505B" w14:textId="5D955077" w:rsidR="00812434" w:rsidRPr="00481D2D" w:rsidRDefault="00812434" w:rsidP="00812434">
            <w:pPr>
              <w:pStyle w:val="TAC"/>
              <w:rPr>
                <w:sz w:val="16"/>
                <w:szCs w:val="16"/>
              </w:rPr>
            </w:pPr>
            <w:r w:rsidRPr="00680E3A">
              <w:rPr>
                <w:sz w:val="16"/>
                <w:szCs w:val="16"/>
                <w:lang w:eastAsia="zh-CN"/>
              </w:rPr>
              <w:t>16.1.0</w:t>
            </w:r>
          </w:p>
        </w:tc>
      </w:tr>
      <w:tr w:rsidR="00812434" w:rsidRPr="00481D2D" w14:paraId="430D9CDC" w14:textId="77777777" w:rsidTr="00017DC7">
        <w:tc>
          <w:tcPr>
            <w:tcW w:w="785" w:type="dxa"/>
            <w:shd w:val="solid" w:color="FFFFFF" w:fill="auto"/>
          </w:tcPr>
          <w:p w14:paraId="4CEBEC19" w14:textId="6D54DADA"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11CD4F61" w14:textId="5FB87C80"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0C6AFCFB" w14:textId="172C9574" w:rsidR="00812434" w:rsidRPr="00481D2D" w:rsidRDefault="00812434" w:rsidP="00812434">
            <w:pPr>
              <w:pStyle w:val="TAC"/>
              <w:rPr>
                <w:sz w:val="16"/>
                <w:szCs w:val="16"/>
              </w:rPr>
            </w:pPr>
            <w:r w:rsidRPr="00680E3A">
              <w:rPr>
                <w:sz w:val="16"/>
                <w:szCs w:val="16"/>
                <w:lang w:eastAsia="zh-CN"/>
              </w:rPr>
              <w:t>CP-193185</w:t>
            </w:r>
          </w:p>
        </w:tc>
        <w:tc>
          <w:tcPr>
            <w:tcW w:w="521" w:type="dxa"/>
            <w:shd w:val="solid" w:color="FFFFFF" w:fill="auto"/>
            <w:vAlign w:val="center"/>
          </w:tcPr>
          <w:p w14:paraId="7F77DA42" w14:textId="322F68B6" w:rsidR="00812434" w:rsidRPr="00481D2D" w:rsidRDefault="00812434" w:rsidP="00812434">
            <w:pPr>
              <w:pStyle w:val="TAL"/>
              <w:rPr>
                <w:sz w:val="16"/>
                <w:szCs w:val="16"/>
              </w:rPr>
            </w:pPr>
            <w:r w:rsidRPr="00680E3A">
              <w:rPr>
                <w:sz w:val="16"/>
                <w:szCs w:val="16"/>
                <w:lang w:eastAsia="zh-CN"/>
              </w:rPr>
              <w:t>0085</w:t>
            </w:r>
          </w:p>
        </w:tc>
        <w:tc>
          <w:tcPr>
            <w:tcW w:w="422" w:type="dxa"/>
            <w:shd w:val="solid" w:color="FFFFFF" w:fill="auto"/>
            <w:vAlign w:val="center"/>
          </w:tcPr>
          <w:p w14:paraId="33FD1535" w14:textId="6A658A6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F235638" w14:textId="50F107B3"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59AF4C27" w14:textId="13529F4A" w:rsidR="00812434" w:rsidRPr="00481D2D" w:rsidRDefault="00812434" w:rsidP="00812434">
            <w:pPr>
              <w:pStyle w:val="TAL"/>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35095BA5" w14:textId="4A60ED09" w:rsidR="00812434" w:rsidRPr="00481D2D" w:rsidRDefault="00812434" w:rsidP="00812434">
            <w:pPr>
              <w:pStyle w:val="TAC"/>
              <w:rPr>
                <w:sz w:val="16"/>
                <w:szCs w:val="16"/>
              </w:rPr>
            </w:pPr>
            <w:r w:rsidRPr="00680E3A">
              <w:rPr>
                <w:sz w:val="16"/>
                <w:szCs w:val="16"/>
                <w:lang w:eastAsia="zh-CN"/>
              </w:rPr>
              <w:t>16.2.0</w:t>
            </w:r>
          </w:p>
        </w:tc>
      </w:tr>
      <w:tr w:rsidR="00812434" w:rsidRPr="00481D2D" w14:paraId="065AF716" w14:textId="77777777" w:rsidTr="00017DC7">
        <w:tc>
          <w:tcPr>
            <w:tcW w:w="785" w:type="dxa"/>
            <w:shd w:val="solid" w:color="FFFFFF" w:fill="auto"/>
          </w:tcPr>
          <w:p w14:paraId="7C478E8B" w14:textId="56037BA2"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6034568B" w14:textId="596A50EC"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52E8E9A3" w14:textId="04F228BC" w:rsidR="00812434" w:rsidRPr="00481D2D" w:rsidRDefault="00812434" w:rsidP="00812434">
            <w:pPr>
              <w:pStyle w:val="TAC"/>
              <w:rPr>
                <w:sz w:val="16"/>
                <w:szCs w:val="16"/>
              </w:rPr>
            </w:pPr>
            <w:r w:rsidRPr="00680E3A">
              <w:rPr>
                <w:sz w:val="16"/>
                <w:szCs w:val="16"/>
                <w:lang w:eastAsia="zh-CN"/>
              </w:rPr>
              <w:t>CP-193223</w:t>
            </w:r>
          </w:p>
        </w:tc>
        <w:tc>
          <w:tcPr>
            <w:tcW w:w="521" w:type="dxa"/>
            <w:shd w:val="solid" w:color="FFFFFF" w:fill="auto"/>
            <w:vAlign w:val="center"/>
          </w:tcPr>
          <w:p w14:paraId="4C57F592" w14:textId="0AF2322D" w:rsidR="00812434" w:rsidRPr="00481D2D" w:rsidRDefault="00812434" w:rsidP="00812434">
            <w:pPr>
              <w:pStyle w:val="TAL"/>
              <w:rPr>
                <w:sz w:val="16"/>
                <w:szCs w:val="16"/>
              </w:rPr>
            </w:pPr>
            <w:r w:rsidRPr="00680E3A">
              <w:rPr>
                <w:sz w:val="16"/>
                <w:szCs w:val="16"/>
                <w:lang w:eastAsia="zh-CN"/>
              </w:rPr>
              <w:t>0086</w:t>
            </w:r>
          </w:p>
        </w:tc>
        <w:tc>
          <w:tcPr>
            <w:tcW w:w="422" w:type="dxa"/>
            <w:shd w:val="solid" w:color="FFFFFF" w:fill="auto"/>
            <w:vAlign w:val="center"/>
          </w:tcPr>
          <w:p w14:paraId="6574B655" w14:textId="08B9C377"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983C1FB" w14:textId="7BB3183B"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EB591A0" w14:textId="6DDBCE69" w:rsidR="00812434" w:rsidRPr="00481D2D" w:rsidRDefault="00812434" w:rsidP="00812434">
            <w:pPr>
              <w:pStyle w:val="TAL"/>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76A07FFD" w14:textId="71FADF37" w:rsidR="00812434" w:rsidRPr="00481D2D" w:rsidRDefault="00812434" w:rsidP="00812434">
            <w:pPr>
              <w:pStyle w:val="TAC"/>
              <w:rPr>
                <w:sz w:val="16"/>
                <w:szCs w:val="16"/>
              </w:rPr>
            </w:pPr>
            <w:r w:rsidRPr="00680E3A">
              <w:rPr>
                <w:sz w:val="16"/>
                <w:szCs w:val="16"/>
                <w:lang w:eastAsia="zh-CN"/>
              </w:rPr>
              <w:t>16.2.0</w:t>
            </w:r>
          </w:p>
        </w:tc>
      </w:tr>
      <w:tr w:rsidR="00812434" w:rsidRPr="00481D2D" w14:paraId="1D4C0604" w14:textId="77777777" w:rsidTr="00017DC7">
        <w:tc>
          <w:tcPr>
            <w:tcW w:w="785" w:type="dxa"/>
            <w:shd w:val="solid" w:color="FFFFFF" w:fill="auto"/>
          </w:tcPr>
          <w:p w14:paraId="6AC5C94D" w14:textId="2A03CECB"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40C885A9" w14:textId="6012EA5E"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67BC7371" w14:textId="70367B63" w:rsidR="00812434" w:rsidRPr="00481D2D" w:rsidRDefault="00812434" w:rsidP="00812434">
            <w:pPr>
              <w:pStyle w:val="TAC"/>
              <w:rPr>
                <w:sz w:val="16"/>
                <w:szCs w:val="16"/>
              </w:rPr>
            </w:pPr>
            <w:r w:rsidRPr="00680E3A">
              <w:rPr>
                <w:sz w:val="16"/>
                <w:szCs w:val="16"/>
                <w:lang w:eastAsia="zh-CN"/>
              </w:rPr>
              <w:t>CP-193185</w:t>
            </w:r>
          </w:p>
        </w:tc>
        <w:tc>
          <w:tcPr>
            <w:tcW w:w="521" w:type="dxa"/>
            <w:shd w:val="solid" w:color="FFFFFF" w:fill="auto"/>
            <w:vAlign w:val="center"/>
          </w:tcPr>
          <w:p w14:paraId="43A5A817" w14:textId="2EB7924D" w:rsidR="00812434" w:rsidRPr="00481D2D" w:rsidRDefault="00812434" w:rsidP="00812434">
            <w:pPr>
              <w:pStyle w:val="TAL"/>
              <w:rPr>
                <w:sz w:val="16"/>
                <w:szCs w:val="16"/>
              </w:rPr>
            </w:pPr>
            <w:r w:rsidRPr="00680E3A">
              <w:rPr>
                <w:sz w:val="16"/>
                <w:szCs w:val="16"/>
                <w:lang w:eastAsia="zh-CN"/>
              </w:rPr>
              <w:t>0088</w:t>
            </w:r>
          </w:p>
        </w:tc>
        <w:tc>
          <w:tcPr>
            <w:tcW w:w="422" w:type="dxa"/>
            <w:shd w:val="solid" w:color="FFFFFF" w:fill="auto"/>
            <w:vAlign w:val="center"/>
          </w:tcPr>
          <w:p w14:paraId="452E65BA" w14:textId="3180BA7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0017593" w14:textId="143627E4"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3085C8B" w14:textId="645130C3" w:rsidR="00812434" w:rsidRPr="00481D2D" w:rsidRDefault="00812434" w:rsidP="00812434">
            <w:pPr>
              <w:pStyle w:val="TAL"/>
              <w:rPr>
                <w:sz w:val="16"/>
                <w:szCs w:val="16"/>
              </w:rPr>
            </w:pPr>
            <w:r w:rsidRPr="00680E3A">
              <w:rPr>
                <w:sz w:val="16"/>
                <w:szCs w:val="16"/>
                <w:lang w:eastAsia="zh-CN"/>
              </w:rPr>
              <w:t>Correction to PCF selection</w:t>
            </w:r>
          </w:p>
        </w:tc>
        <w:tc>
          <w:tcPr>
            <w:tcW w:w="705" w:type="dxa"/>
            <w:shd w:val="solid" w:color="FFFFFF" w:fill="auto"/>
          </w:tcPr>
          <w:p w14:paraId="22D34007" w14:textId="3F40FCBE" w:rsidR="00812434" w:rsidRPr="00481D2D" w:rsidRDefault="00812434" w:rsidP="00812434">
            <w:pPr>
              <w:pStyle w:val="TAC"/>
              <w:rPr>
                <w:sz w:val="16"/>
                <w:szCs w:val="16"/>
              </w:rPr>
            </w:pPr>
            <w:r w:rsidRPr="00680E3A">
              <w:rPr>
                <w:sz w:val="16"/>
                <w:szCs w:val="16"/>
                <w:lang w:eastAsia="zh-CN"/>
              </w:rPr>
              <w:t>16.2.0</w:t>
            </w:r>
          </w:p>
        </w:tc>
      </w:tr>
      <w:tr w:rsidR="00812434" w:rsidRPr="00481D2D" w14:paraId="71E43539" w14:textId="77777777" w:rsidTr="00017DC7">
        <w:tc>
          <w:tcPr>
            <w:tcW w:w="785" w:type="dxa"/>
            <w:shd w:val="solid" w:color="FFFFFF" w:fill="auto"/>
          </w:tcPr>
          <w:p w14:paraId="088F8725" w14:textId="414C6E87"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0540590E" w14:textId="25ADB765"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10A533EC" w14:textId="74E0EB60" w:rsidR="00812434" w:rsidRPr="00481D2D" w:rsidRDefault="00812434" w:rsidP="00812434">
            <w:pPr>
              <w:pStyle w:val="TAC"/>
              <w:rPr>
                <w:sz w:val="16"/>
                <w:szCs w:val="16"/>
              </w:rPr>
            </w:pPr>
            <w:r w:rsidRPr="00680E3A">
              <w:rPr>
                <w:sz w:val="16"/>
                <w:szCs w:val="16"/>
                <w:lang w:eastAsia="zh-CN"/>
              </w:rPr>
              <w:t>CP-193185</w:t>
            </w:r>
          </w:p>
        </w:tc>
        <w:tc>
          <w:tcPr>
            <w:tcW w:w="521" w:type="dxa"/>
            <w:shd w:val="solid" w:color="FFFFFF" w:fill="auto"/>
            <w:vAlign w:val="center"/>
          </w:tcPr>
          <w:p w14:paraId="2CC5A34D" w14:textId="2B425139" w:rsidR="00812434" w:rsidRPr="00481D2D" w:rsidRDefault="00812434" w:rsidP="00812434">
            <w:pPr>
              <w:pStyle w:val="TAL"/>
              <w:rPr>
                <w:sz w:val="16"/>
                <w:szCs w:val="16"/>
              </w:rPr>
            </w:pPr>
            <w:r w:rsidRPr="00680E3A">
              <w:rPr>
                <w:sz w:val="16"/>
                <w:szCs w:val="16"/>
                <w:lang w:eastAsia="zh-CN"/>
              </w:rPr>
              <w:t>0090</w:t>
            </w:r>
          </w:p>
        </w:tc>
        <w:tc>
          <w:tcPr>
            <w:tcW w:w="422" w:type="dxa"/>
            <w:shd w:val="solid" w:color="FFFFFF" w:fill="auto"/>
            <w:vAlign w:val="center"/>
          </w:tcPr>
          <w:p w14:paraId="35168E26" w14:textId="76C0E60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D582517" w14:textId="34B8EDA9"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993C2A9" w14:textId="5E4F45B0" w:rsidR="00812434" w:rsidRPr="00481D2D" w:rsidRDefault="00812434" w:rsidP="00812434">
            <w:pPr>
              <w:pStyle w:val="TAL"/>
              <w:rPr>
                <w:sz w:val="16"/>
                <w:szCs w:val="16"/>
              </w:rPr>
            </w:pPr>
            <w:r w:rsidRPr="00680E3A">
              <w:rPr>
                <w:sz w:val="16"/>
                <w:szCs w:val="16"/>
                <w:lang w:eastAsia="zh-CN"/>
              </w:rPr>
              <w:t>Correction to QoS Mapping</w:t>
            </w:r>
          </w:p>
        </w:tc>
        <w:tc>
          <w:tcPr>
            <w:tcW w:w="705" w:type="dxa"/>
            <w:shd w:val="solid" w:color="FFFFFF" w:fill="auto"/>
          </w:tcPr>
          <w:p w14:paraId="349FCF65" w14:textId="5A560BB6" w:rsidR="00812434" w:rsidRPr="00481D2D" w:rsidRDefault="00812434" w:rsidP="00812434">
            <w:pPr>
              <w:pStyle w:val="TAC"/>
              <w:rPr>
                <w:sz w:val="16"/>
                <w:szCs w:val="16"/>
              </w:rPr>
            </w:pPr>
            <w:r w:rsidRPr="00680E3A">
              <w:rPr>
                <w:sz w:val="16"/>
                <w:szCs w:val="16"/>
                <w:lang w:eastAsia="zh-CN"/>
              </w:rPr>
              <w:t>16.2.0</w:t>
            </w:r>
          </w:p>
        </w:tc>
      </w:tr>
      <w:tr w:rsidR="00812434" w:rsidRPr="00481D2D" w14:paraId="7AFA580F" w14:textId="77777777" w:rsidTr="00017DC7">
        <w:tc>
          <w:tcPr>
            <w:tcW w:w="785" w:type="dxa"/>
            <w:shd w:val="solid" w:color="FFFFFF" w:fill="auto"/>
          </w:tcPr>
          <w:p w14:paraId="5ADABC3F" w14:textId="1717C2A7"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1474B680" w14:textId="7B41613D"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5C89F868" w14:textId="25FCD81F" w:rsidR="00812434" w:rsidRPr="00481D2D" w:rsidRDefault="00812434" w:rsidP="00812434">
            <w:pPr>
              <w:pStyle w:val="TAC"/>
              <w:rPr>
                <w:sz w:val="16"/>
                <w:szCs w:val="16"/>
              </w:rPr>
            </w:pPr>
            <w:r w:rsidRPr="00680E3A">
              <w:rPr>
                <w:sz w:val="16"/>
                <w:szCs w:val="16"/>
                <w:lang w:eastAsia="zh-CN"/>
              </w:rPr>
              <w:t>CP-193202</w:t>
            </w:r>
          </w:p>
        </w:tc>
        <w:tc>
          <w:tcPr>
            <w:tcW w:w="521" w:type="dxa"/>
            <w:shd w:val="solid" w:color="FFFFFF" w:fill="auto"/>
            <w:vAlign w:val="center"/>
          </w:tcPr>
          <w:p w14:paraId="340B988E" w14:textId="2EAE245A" w:rsidR="00812434" w:rsidRPr="00481D2D" w:rsidRDefault="00812434" w:rsidP="00812434">
            <w:pPr>
              <w:pStyle w:val="TAL"/>
              <w:rPr>
                <w:sz w:val="16"/>
                <w:szCs w:val="16"/>
              </w:rPr>
            </w:pPr>
            <w:r w:rsidRPr="00680E3A">
              <w:rPr>
                <w:sz w:val="16"/>
                <w:szCs w:val="16"/>
                <w:lang w:eastAsia="zh-CN"/>
              </w:rPr>
              <w:t>0091</w:t>
            </w:r>
          </w:p>
        </w:tc>
        <w:tc>
          <w:tcPr>
            <w:tcW w:w="422" w:type="dxa"/>
            <w:shd w:val="solid" w:color="FFFFFF" w:fill="auto"/>
            <w:vAlign w:val="center"/>
          </w:tcPr>
          <w:p w14:paraId="3BE85335" w14:textId="708E1263"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5ACCE701" w14:textId="43BC468B"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1C6E789" w14:textId="60E6E72D" w:rsidR="00812434" w:rsidRPr="00481D2D" w:rsidRDefault="00812434" w:rsidP="00812434">
            <w:pPr>
              <w:pStyle w:val="TAL"/>
              <w:rPr>
                <w:sz w:val="16"/>
                <w:szCs w:val="16"/>
              </w:rPr>
            </w:pPr>
            <w:r w:rsidRPr="00680E3A">
              <w:rPr>
                <w:sz w:val="16"/>
                <w:szCs w:val="16"/>
                <w:lang w:eastAsia="zh-CN"/>
              </w:rPr>
              <w:t>QoS Handling for V2X Communication</w:t>
            </w:r>
          </w:p>
        </w:tc>
        <w:tc>
          <w:tcPr>
            <w:tcW w:w="705" w:type="dxa"/>
            <w:shd w:val="solid" w:color="FFFFFF" w:fill="auto"/>
          </w:tcPr>
          <w:p w14:paraId="46AD21E6" w14:textId="441C51A1" w:rsidR="00812434" w:rsidRPr="00481D2D" w:rsidRDefault="00812434" w:rsidP="00812434">
            <w:pPr>
              <w:pStyle w:val="TAC"/>
              <w:rPr>
                <w:sz w:val="16"/>
                <w:szCs w:val="16"/>
              </w:rPr>
            </w:pPr>
            <w:r w:rsidRPr="00680E3A">
              <w:rPr>
                <w:sz w:val="16"/>
                <w:szCs w:val="16"/>
                <w:lang w:eastAsia="zh-CN"/>
              </w:rPr>
              <w:t>16.2.0</w:t>
            </w:r>
          </w:p>
        </w:tc>
      </w:tr>
      <w:tr w:rsidR="00812434" w:rsidRPr="00481D2D" w14:paraId="5A574B41" w14:textId="77777777" w:rsidTr="00017DC7">
        <w:tc>
          <w:tcPr>
            <w:tcW w:w="785" w:type="dxa"/>
            <w:shd w:val="solid" w:color="FFFFFF" w:fill="auto"/>
          </w:tcPr>
          <w:p w14:paraId="711130AE" w14:textId="47C65B01"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3B857F84" w14:textId="0D277629"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0B79D1FC" w14:textId="3FCC2D46" w:rsidR="00812434" w:rsidRPr="00481D2D" w:rsidRDefault="00812434" w:rsidP="00812434">
            <w:pPr>
              <w:pStyle w:val="TAC"/>
              <w:rPr>
                <w:sz w:val="16"/>
                <w:szCs w:val="16"/>
              </w:rPr>
            </w:pPr>
            <w:r w:rsidRPr="00680E3A">
              <w:rPr>
                <w:sz w:val="16"/>
                <w:szCs w:val="16"/>
                <w:lang w:eastAsia="zh-CN"/>
              </w:rPr>
              <w:t>CP-193202</w:t>
            </w:r>
          </w:p>
        </w:tc>
        <w:tc>
          <w:tcPr>
            <w:tcW w:w="521" w:type="dxa"/>
            <w:shd w:val="solid" w:color="FFFFFF" w:fill="auto"/>
            <w:vAlign w:val="center"/>
          </w:tcPr>
          <w:p w14:paraId="5B795AA8" w14:textId="52D2E3EA" w:rsidR="00812434" w:rsidRPr="00481D2D" w:rsidRDefault="00812434" w:rsidP="00812434">
            <w:pPr>
              <w:pStyle w:val="TAL"/>
              <w:rPr>
                <w:sz w:val="16"/>
                <w:szCs w:val="16"/>
              </w:rPr>
            </w:pPr>
            <w:r w:rsidRPr="00680E3A">
              <w:rPr>
                <w:sz w:val="16"/>
                <w:szCs w:val="16"/>
                <w:lang w:eastAsia="zh-CN"/>
              </w:rPr>
              <w:t>0092</w:t>
            </w:r>
          </w:p>
        </w:tc>
        <w:tc>
          <w:tcPr>
            <w:tcW w:w="422" w:type="dxa"/>
            <w:shd w:val="solid" w:color="FFFFFF" w:fill="auto"/>
            <w:vAlign w:val="center"/>
          </w:tcPr>
          <w:p w14:paraId="5997BC04" w14:textId="32790598"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2D14CF41" w14:textId="74C7C4B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25FB660" w14:textId="38D0FEF7" w:rsidR="00812434" w:rsidRPr="00481D2D" w:rsidRDefault="00812434" w:rsidP="00812434">
            <w:pPr>
              <w:pStyle w:val="TAL"/>
              <w:rPr>
                <w:sz w:val="16"/>
                <w:szCs w:val="16"/>
              </w:rPr>
            </w:pPr>
            <w:r w:rsidRPr="00680E3A">
              <w:rPr>
                <w:sz w:val="16"/>
                <w:szCs w:val="16"/>
                <w:lang w:eastAsia="zh-CN"/>
              </w:rPr>
              <w:t>QoS mapping for QoS Handling for V2X Communication</w:t>
            </w:r>
          </w:p>
        </w:tc>
        <w:tc>
          <w:tcPr>
            <w:tcW w:w="705" w:type="dxa"/>
            <w:shd w:val="solid" w:color="FFFFFF" w:fill="auto"/>
          </w:tcPr>
          <w:p w14:paraId="7CE43878" w14:textId="4A69A3B5" w:rsidR="00812434" w:rsidRPr="00481D2D" w:rsidRDefault="00812434" w:rsidP="00812434">
            <w:pPr>
              <w:pStyle w:val="TAC"/>
              <w:rPr>
                <w:sz w:val="16"/>
                <w:szCs w:val="16"/>
              </w:rPr>
            </w:pPr>
            <w:r w:rsidRPr="00680E3A">
              <w:rPr>
                <w:sz w:val="16"/>
                <w:szCs w:val="16"/>
                <w:lang w:eastAsia="zh-CN"/>
              </w:rPr>
              <w:t>16.2.0</w:t>
            </w:r>
          </w:p>
        </w:tc>
      </w:tr>
      <w:tr w:rsidR="00812434" w:rsidRPr="00481D2D" w14:paraId="3104E5A0" w14:textId="77777777" w:rsidTr="00017DC7">
        <w:tc>
          <w:tcPr>
            <w:tcW w:w="785" w:type="dxa"/>
            <w:shd w:val="solid" w:color="FFFFFF" w:fill="auto"/>
          </w:tcPr>
          <w:p w14:paraId="61EED999" w14:textId="6C7D04B1"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231EAC62" w14:textId="4CF79320"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6AC7F15C" w14:textId="7065349E" w:rsidR="00812434" w:rsidRPr="00481D2D" w:rsidRDefault="00812434" w:rsidP="00812434">
            <w:pPr>
              <w:pStyle w:val="TAC"/>
              <w:rPr>
                <w:sz w:val="16"/>
                <w:szCs w:val="16"/>
              </w:rPr>
            </w:pPr>
            <w:r w:rsidRPr="00680E3A">
              <w:rPr>
                <w:sz w:val="16"/>
                <w:szCs w:val="16"/>
                <w:lang w:eastAsia="zh-CN"/>
              </w:rPr>
              <w:t>CP-193180</w:t>
            </w:r>
          </w:p>
        </w:tc>
        <w:tc>
          <w:tcPr>
            <w:tcW w:w="521" w:type="dxa"/>
            <w:shd w:val="solid" w:color="FFFFFF" w:fill="auto"/>
            <w:vAlign w:val="center"/>
          </w:tcPr>
          <w:p w14:paraId="13833463" w14:textId="2A4C8626" w:rsidR="00812434" w:rsidRPr="00481D2D" w:rsidRDefault="00812434" w:rsidP="00812434">
            <w:pPr>
              <w:pStyle w:val="TAL"/>
              <w:rPr>
                <w:sz w:val="16"/>
                <w:szCs w:val="16"/>
              </w:rPr>
            </w:pPr>
            <w:r w:rsidRPr="00680E3A">
              <w:rPr>
                <w:sz w:val="16"/>
                <w:szCs w:val="16"/>
                <w:lang w:eastAsia="zh-CN"/>
              </w:rPr>
              <w:t>0093</w:t>
            </w:r>
          </w:p>
        </w:tc>
        <w:tc>
          <w:tcPr>
            <w:tcW w:w="422" w:type="dxa"/>
            <w:shd w:val="solid" w:color="FFFFFF" w:fill="auto"/>
            <w:vAlign w:val="center"/>
          </w:tcPr>
          <w:p w14:paraId="2B7D650D" w14:textId="54C31B5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49A6836" w14:textId="38A7849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29C93D8" w14:textId="6933E054" w:rsidR="00812434" w:rsidRPr="00481D2D" w:rsidRDefault="00812434" w:rsidP="00812434">
            <w:pPr>
              <w:pStyle w:val="TAL"/>
              <w:rPr>
                <w:sz w:val="16"/>
                <w:szCs w:val="16"/>
              </w:rPr>
            </w:pPr>
            <w:r w:rsidRPr="00680E3A">
              <w:rPr>
                <w:sz w:val="16"/>
                <w:szCs w:val="16"/>
                <w:lang w:eastAsia="zh-CN"/>
              </w:rPr>
              <w:t>Architecture clarification for eSBA</w:t>
            </w:r>
          </w:p>
        </w:tc>
        <w:tc>
          <w:tcPr>
            <w:tcW w:w="705" w:type="dxa"/>
            <w:shd w:val="solid" w:color="FFFFFF" w:fill="auto"/>
          </w:tcPr>
          <w:p w14:paraId="3BE09019" w14:textId="43B37AF5" w:rsidR="00812434" w:rsidRPr="00481D2D" w:rsidRDefault="00812434" w:rsidP="00812434">
            <w:pPr>
              <w:pStyle w:val="TAC"/>
              <w:rPr>
                <w:sz w:val="16"/>
                <w:szCs w:val="16"/>
              </w:rPr>
            </w:pPr>
            <w:r w:rsidRPr="00680E3A">
              <w:rPr>
                <w:sz w:val="16"/>
                <w:szCs w:val="16"/>
                <w:lang w:eastAsia="zh-CN"/>
              </w:rPr>
              <w:t>16.2.0</w:t>
            </w:r>
          </w:p>
        </w:tc>
      </w:tr>
      <w:tr w:rsidR="00812434" w:rsidRPr="00481D2D" w14:paraId="1D2D0AFF" w14:textId="77777777" w:rsidTr="00017DC7">
        <w:tc>
          <w:tcPr>
            <w:tcW w:w="785" w:type="dxa"/>
            <w:shd w:val="solid" w:color="FFFFFF" w:fill="auto"/>
          </w:tcPr>
          <w:p w14:paraId="23E9FD19" w14:textId="083796E0"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629F76FB" w14:textId="405D1808"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1AA45F4A" w14:textId="30998809" w:rsidR="00812434" w:rsidRPr="00481D2D" w:rsidRDefault="00812434" w:rsidP="00812434">
            <w:pPr>
              <w:pStyle w:val="TAC"/>
              <w:rPr>
                <w:sz w:val="16"/>
                <w:szCs w:val="16"/>
              </w:rPr>
            </w:pPr>
            <w:r w:rsidRPr="00680E3A">
              <w:rPr>
                <w:sz w:val="16"/>
                <w:szCs w:val="16"/>
                <w:lang w:eastAsia="zh-CN"/>
              </w:rPr>
              <w:t>CP-193180</w:t>
            </w:r>
          </w:p>
        </w:tc>
        <w:tc>
          <w:tcPr>
            <w:tcW w:w="521" w:type="dxa"/>
            <w:shd w:val="solid" w:color="FFFFFF" w:fill="auto"/>
            <w:vAlign w:val="center"/>
          </w:tcPr>
          <w:p w14:paraId="2EE86723" w14:textId="01A316AC" w:rsidR="00812434" w:rsidRPr="00481D2D" w:rsidRDefault="00812434" w:rsidP="00812434">
            <w:pPr>
              <w:pStyle w:val="TAL"/>
              <w:rPr>
                <w:sz w:val="16"/>
                <w:szCs w:val="16"/>
              </w:rPr>
            </w:pPr>
            <w:r w:rsidRPr="00680E3A">
              <w:rPr>
                <w:sz w:val="16"/>
                <w:szCs w:val="16"/>
                <w:lang w:eastAsia="zh-CN"/>
              </w:rPr>
              <w:t>0094</w:t>
            </w:r>
          </w:p>
        </w:tc>
        <w:tc>
          <w:tcPr>
            <w:tcW w:w="422" w:type="dxa"/>
            <w:shd w:val="solid" w:color="FFFFFF" w:fill="auto"/>
            <w:vAlign w:val="center"/>
          </w:tcPr>
          <w:p w14:paraId="24C9679C" w14:textId="46F35AFB"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5D98807F" w14:textId="00A1850F"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E866426" w14:textId="21D46987" w:rsidR="00812434" w:rsidRPr="00481D2D" w:rsidRDefault="00812434" w:rsidP="00812434">
            <w:pPr>
              <w:pStyle w:val="TAL"/>
              <w:rPr>
                <w:sz w:val="16"/>
                <w:szCs w:val="16"/>
              </w:rPr>
            </w:pPr>
            <w:r w:rsidRPr="00680E3A">
              <w:rPr>
                <w:sz w:val="16"/>
                <w:szCs w:val="16"/>
                <w:lang w:eastAsia="zh-CN"/>
              </w:rPr>
              <w:t>PCF selection for eSBA</w:t>
            </w:r>
          </w:p>
        </w:tc>
        <w:tc>
          <w:tcPr>
            <w:tcW w:w="705" w:type="dxa"/>
            <w:shd w:val="solid" w:color="FFFFFF" w:fill="auto"/>
          </w:tcPr>
          <w:p w14:paraId="44BCE1BE" w14:textId="14BBE434" w:rsidR="00812434" w:rsidRPr="00481D2D" w:rsidRDefault="00812434" w:rsidP="00812434">
            <w:pPr>
              <w:pStyle w:val="TAC"/>
              <w:rPr>
                <w:sz w:val="16"/>
                <w:szCs w:val="16"/>
              </w:rPr>
            </w:pPr>
            <w:r w:rsidRPr="00680E3A">
              <w:rPr>
                <w:sz w:val="16"/>
                <w:szCs w:val="16"/>
                <w:lang w:eastAsia="zh-CN"/>
              </w:rPr>
              <w:t>16.2.0</w:t>
            </w:r>
          </w:p>
        </w:tc>
      </w:tr>
      <w:tr w:rsidR="00812434" w:rsidRPr="00481D2D" w14:paraId="5CFA60D5" w14:textId="77777777" w:rsidTr="00017DC7">
        <w:tc>
          <w:tcPr>
            <w:tcW w:w="785" w:type="dxa"/>
            <w:shd w:val="solid" w:color="FFFFFF" w:fill="auto"/>
          </w:tcPr>
          <w:p w14:paraId="640B8B5C" w14:textId="17A4AB9E"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29EE4780" w14:textId="1437512C"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3539D5BD" w14:textId="74CBC989" w:rsidR="00812434" w:rsidRPr="00481D2D" w:rsidRDefault="00812434" w:rsidP="00812434">
            <w:pPr>
              <w:pStyle w:val="TAC"/>
              <w:rPr>
                <w:sz w:val="16"/>
                <w:szCs w:val="16"/>
              </w:rPr>
            </w:pPr>
            <w:r w:rsidRPr="00680E3A">
              <w:rPr>
                <w:sz w:val="16"/>
                <w:szCs w:val="16"/>
                <w:lang w:eastAsia="zh-CN"/>
              </w:rPr>
              <w:t>CP-193181</w:t>
            </w:r>
          </w:p>
        </w:tc>
        <w:tc>
          <w:tcPr>
            <w:tcW w:w="521" w:type="dxa"/>
            <w:shd w:val="solid" w:color="FFFFFF" w:fill="auto"/>
            <w:vAlign w:val="center"/>
          </w:tcPr>
          <w:p w14:paraId="06C97E25" w14:textId="0C185D81" w:rsidR="00812434" w:rsidRPr="00481D2D" w:rsidRDefault="00812434" w:rsidP="00812434">
            <w:pPr>
              <w:pStyle w:val="TAL"/>
              <w:rPr>
                <w:sz w:val="16"/>
                <w:szCs w:val="16"/>
              </w:rPr>
            </w:pPr>
            <w:r w:rsidRPr="00680E3A">
              <w:rPr>
                <w:sz w:val="16"/>
                <w:szCs w:val="16"/>
                <w:lang w:eastAsia="zh-CN"/>
              </w:rPr>
              <w:t>0097</w:t>
            </w:r>
          </w:p>
        </w:tc>
        <w:tc>
          <w:tcPr>
            <w:tcW w:w="422" w:type="dxa"/>
            <w:shd w:val="solid" w:color="FFFFFF" w:fill="auto"/>
            <w:vAlign w:val="center"/>
          </w:tcPr>
          <w:p w14:paraId="7AF8F3AE" w14:textId="16AB1D4A"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BA95ACA" w14:textId="3DABEB8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B0CC588" w14:textId="172ADD99" w:rsidR="00812434" w:rsidRPr="00481D2D" w:rsidRDefault="00812434" w:rsidP="00812434">
            <w:pPr>
              <w:pStyle w:val="TAL"/>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6402DD8D" w14:textId="7BA29D01" w:rsidR="00812434" w:rsidRPr="00481D2D" w:rsidRDefault="00812434" w:rsidP="00812434">
            <w:pPr>
              <w:pStyle w:val="TAC"/>
              <w:rPr>
                <w:sz w:val="16"/>
                <w:szCs w:val="16"/>
              </w:rPr>
            </w:pPr>
            <w:r w:rsidRPr="00680E3A">
              <w:rPr>
                <w:sz w:val="16"/>
                <w:szCs w:val="16"/>
                <w:lang w:eastAsia="zh-CN"/>
              </w:rPr>
              <w:t>16.2.0</w:t>
            </w:r>
          </w:p>
        </w:tc>
      </w:tr>
      <w:tr w:rsidR="00812434" w:rsidRPr="00481D2D" w14:paraId="05BE9E6B" w14:textId="77777777" w:rsidTr="00017DC7">
        <w:tc>
          <w:tcPr>
            <w:tcW w:w="785" w:type="dxa"/>
            <w:shd w:val="solid" w:color="FFFFFF" w:fill="auto"/>
          </w:tcPr>
          <w:p w14:paraId="0C61B9D4" w14:textId="23F31891"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1C22A374" w14:textId="32DF59E5"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77E55DC6" w14:textId="35F5837D" w:rsidR="00812434" w:rsidRPr="00481D2D" w:rsidRDefault="00812434" w:rsidP="00812434">
            <w:pPr>
              <w:pStyle w:val="TAC"/>
              <w:rPr>
                <w:sz w:val="16"/>
                <w:szCs w:val="16"/>
              </w:rPr>
            </w:pPr>
            <w:r w:rsidRPr="00680E3A">
              <w:rPr>
                <w:sz w:val="16"/>
                <w:szCs w:val="16"/>
                <w:lang w:eastAsia="zh-CN"/>
              </w:rPr>
              <w:t>CP-193215</w:t>
            </w:r>
          </w:p>
        </w:tc>
        <w:tc>
          <w:tcPr>
            <w:tcW w:w="521" w:type="dxa"/>
            <w:shd w:val="solid" w:color="FFFFFF" w:fill="auto"/>
            <w:vAlign w:val="center"/>
          </w:tcPr>
          <w:p w14:paraId="354B5D75" w14:textId="00371B4D" w:rsidR="00812434" w:rsidRPr="00481D2D" w:rsidRDefault="00812434" w:rsidP="00812434">
            <w:pPr>
              <w:pStyle w:val="TAL"/>
              <w:rPr>
                <w:sz w:val="16"/>
                <w:szCs w:val="16"/>
              </w:rPr>
            </w:pPr>
            <w:r w:rsidRPr="00680E3A">
              <w:rPr>
                <w:sz w:val="16"/>
                <w:szCs w:val="16"/>
                <w:lang w:eastAsia="zh-CN"/>
              </w:rPr>
              <w:t>0098</w:t>
            </w:r>
          </w:p>
        </w:tc>
        <w:tc>
          <w:tcPr>
            <w:tcW w:w="422" w:type="dxa"/>
            <w:shd w:val="solid" w:color="FFFFFF" w:fill="auto"/>
            <w:vAlign w:val="center"/>
          </w:tcPr>
          <w:p w14:paraId="274D13F8" w14:textId="08B7E5C7"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5303C8FD" w14:textId="402A9C9C"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3427F14" w14:textId="1329D9E5" w:rsidR="00812434" w:rsidRPr="00481D2D" w:rsidRDefault="00812434" w:rsidP="00812434">
            <w:pPr>
              <w:pStyle w:val="TAL"/>
              <w:rPr>
                <w:sz w:val="16"/>
                <w:szCs w:val="16"/>
              </w:rPr>
            </w:pPr>
            <w:r w:rsidRPr="00680E3A">
              <w:rPr>
                <w:sz w:val="16"/>
                <w:szCs w:val="16"/>
                <w:lang w:eastAsia="zh-CN"/>
              </w:rPr>
              <w:t>Coverage and Handover Enhancements for Media (CHEM)</w:t>
            </w:r>
          </w:p>
        </w:tc>
        <w:tc>
          <w:tcPr>
            <w:tcW w:w="705" w:type="dxa"/>
            <w:shd w:val="solid" w:color="FFFFFF" w:fill="auto"/>
          </w:tcPr>
          <w:p w14:paraId="3912150E" w14:textId="4D1CEFB7" w:rsidR="00812434" w:rsidRPr="00481D2D" w:rsidRDefault="00812434" w:rsidP="00812434">
            <w:pPr>
              <w:pStyle w:val="TAC"/>
              <w:rPr>
                <w:sz w:val="16"/>
                <w:szCs w:val="16"/>
              </w:rPr>
            </w:pPr>
            <w:r w:rsidRPr="00680E3A">
              <w:rPr>
                <w:sz w:val="16"/>
                <w:szCs w:val="16"/>
                <w:lang w:eastAsia="zh-CN"/>
              </w:rPr>
              <w:t>16.2.0</w:t>
            </w:r>
          </w:p>
        </w:tc>
      </w:tr>
      <w:tr w:rsidR="00812434" w:rsidRPr="00481D2D" w14:paraId="4D38DA1C" w14:textId="77777777" w:rsidTr="00017DC7">
        <w:tc>
          <w:tcPr>
            <w:tcW w:w="785" w:type="dxa"/>
            <w:shd w:val="solid" w:color="FFFFFF" w:fill="auto"/>
          </w:tcPr>
          <w:p w14:paraId="7CD02AA9" w14:textId="2E9675F3"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590193A6" w14:textId="3F6103C5"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2C8A23B1" w14:textId="61EC31BD" w:rsidR="00812434" w:rsidRPr="00481D2D" w:rsidRDefault="00812434" w:rsidP="00812434">
            <w:pPr>
              <w:pStyle w:val="TAC"/>
              <w:rPr>
                <w:sz w:val="16"/>
                <w:szCs w:val="16"/>
              </w:rPr>
            </w:pPr>
            <w:r w:rsidRPr="00680E3A">
              <w:rPr>
                <w:sz w:val="16"/>
                <w:szCs w:val="16"/>
                <w:lang w:eastAsia="zh-CN"/>
              </w:rPr>
              <w:t>CP-193197</w:t>
            </w:r>
          </w:p>
        </w:tc>
        <w:tc>
          <w:tcPr>
            <w:tcW w:w="521" w:type="dxa"/>
            <w:shd w:val="solid" w:color="FFFFFF" w:fill="auto"/>
            <w:vAlign w:val="center"/>
          </w:tcPr>
          <w:p w14:paraId="4A8815B7" w14:textId="6859085E" w:rsidR="00812434" w:rsidRPr="00481D2D" w:rsidRDefault="00812434" w:rsidP="00812434">
            <w:pPr>
              <w:pStyle w:val="TAL"/>
              <w:rPr>
                <w:sz w:val="16"/>
                <w:szCs w:val="16"/>
              </w:rPr>
            </w:pPr>
            <w:r w:rsidRPr="00680E3A">
              <w:rPr>
                <w:sz w:val="16"/>
                <w:szCs w:val="16"/>
                <w:lang w:eastAsia="zh-CN"/>
              </w:rPr>
              <w:t>0099</w:t>
            </w:r>
          </w:p>
        </w:tc>
        <w:tc>
          <w:tcPr>
            <w:tcW w:w="422" w:type="dxa"/>
            <w:shd w:val="solid" w:color="FFFFFF" w:fill="auto"/>
            <w:vAlign w:val="center"/>
          </w:tcPr>
          <w:p w14:paraId="61B5F435" w14:textId="164D1F2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C667038" w14:textId="6A94D03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0EBDB74" w14:textId="77FF044A" w:rsidR="00812434" w:rsidRPr="00481D2D" w:rsidRDefault="00812434" w:rsidP="00812434">
            <w:pPr>
              <w:pStyle w:val="TAL"/>
              <w:rPr>
                <w:sz w:val="16"/>
                <w:szCs w:val="16"/>
              </w:rPr>
            </w:pPr>
            <w:r w:rsidRPr="00680E3A">
              <w:rPr>
                <w:sz w:val="16"/>
                <w:szCs w:val="16"/>
                <w:lang w:eastAsia="zh-CN"/>
              </w:rPr>
              <w:t>MCS Priority Level</w:t>
            </w:r>
          </w:p>
        </w:tc>
        <w:tc>
          <w:tcPr>
            <w:tcW w:w="705" w:type="dxa"/>
            <w:shd w:val="solid" w:color="FFFFFF" w:fill="auto"/>
          </w:tcPr>
          <w:p w14:paraId="134EB315" w14:textId="7F883B63" w:rsidR="00812434" w:rsidRPr="00481D2D" w:rsidRDefault="00812434" w:rsidP="00812434">
            <w:pPr>
              <w:pStyle w:val="TAC"/>
              <w:rPr>
                <w:sz w:val="16"/>
                <w:szCs w:val="16"/>
              </w:rPr>
            </w:pPr>
            <w:r w:rsidRPr="00680E3A">
              <w:rPr>
                <w:sz w:val="16"/>
                <w:szCs w:val="16"/>
                <w:lang w:eastAsia="zh-CN"/>
              </w:rPr>
              <w:t>16.2.0</w:t>
            </w:r>
          </w:p>
        </w:tc>
      </w:tr>
      <w:tr w:rsidR="00812434" w:rsidRPr="00481D2D" w14:paraId="2BACE3D4" w14:textId="77777777" w:rsidTr="00017DC7">
        <w:tc>
          <w:tcPr>
            <w:tcW w:w="785" w:type="dxa"/>
            <w:shd w:val="solid" w:color="FFFFFF" w:fill="auto"/>
          </w:tcPr>
          <w:p w14:paraId="191447D4" w14:textId="51736931"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3A1459D2" w14:textId="6FEC42DC"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39C6A3E8" w14:textId="56E2FD69" w:rsidR="00812434" w:rsidRPr="00481D2D" w:rsidRDefault="00812434" w:rsidP="00812434">
            <w:pPr>
              <w:pStyle w:val="TAC"/>
              <w:rPr>
                <w:sz w:val="16"/>
                <w:szCs w:val="16"/>
              </w:rPr>
            </w:pPr>
            <w:r w:rsidRPr="00680E3A">
              <w:rPr>
                <w:sz w:val="16"/>
                <w:szCs w:val="16"/>
                <w:lang w:eastAsia="zh-CN"/>
              </w:rPr>
              <w:t>CP-193223</w:t>
            </w:r>
          </w:p>
        </w:tc>
        <w:tc>
          <w:tcPr>
            <w:tcW w:w="521" w:type="dxa"/>
            <w:shd w:val="solid" w:color="FFFFFF" w:fill="auto"/>
            <w:vAlign w:val="center"/>
          </w:tcPr>
          <w:p w14:paraId="148AD439" w14:textId="44C2638D" w:rsidR="00812434" w:rsidRPr="00481D2D" w:rsidRDefault="00812434" w:rsidP="00812434">
            <w:pPr>
              <w:pStyle w:val="TAL"/>
              <w:rPr>
                <w:sz w:val="16"/>
                <w:szCs w:val="16"/>
              </w:rPr>
            </w:pPr>
            <w:r w:rsidRPr="00680E3A">
              <w:rPr>
                <w:sz w:val="16"/>
                <w:szCs w:val="16"/>
                <w:lang w:eastAsia="zh-CN"/>
              </w:rPr>
              <w:t>0101</w:t>
            </w:r>
          </w:p>
        </w:tc>
        <w:tc>
          <w:tcPr>
            <w:tcW w:w="422" w:type="dxa"/>
            <w:shd w:val="solid" w:color="FFFFFF" w:fill="auto"/>
            <w:vAlign w:val="center"/>
          </w:tcPr>
          <w:p w14:paraId="2CFC597D" w14:textId="77777777" w:rsidR="00812434" w:rsidRPr="00481D2D" w:rsidRDefault="00812434" w:rsidP="00812434">
            <w:pPr>
              <w:pStyle w:val="TAR"/>
              <w:rPr>
                <w:sz w:val="16"/>
                <w:szCs w:val="16"/>
              </w:rPr>
            </w:pPr>
          </w:p>
        </w:tc>
        <w:tc>
          <w:tcPr>
            <w:tcW w:w="421" w:type="dxa"/>
            <w:shd w:val="solid" w:color="FFFFFF" w:fill="auto"/>
            <w:vAlign w:val="center"/>
          </w:tcPr>
          <w:p w14:paraId="6801CE86" w14:textId="6045EBA0"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85CDAC6" w14:textId="7E17480C" w:rsidR="00812434" w:rsidRPr="00481D2D" w:rsidRDefault="00812434" w:rsidP="00812434">
            <w:pPr>
              <w:pStyle w:val="TAL"/>
              <w:rPr>
                <w:sz w:val="16"/>
                <w:szCs w:val="16"/>
              </w:rPr>
            </w:pPr>
            <w:r w:rsidRPr="00680E3A">
              <w:rPr>
                <w:sz w:val="16"/>
                <w:szCs w:val="16"/>
                <w:lang w:eastAsia="zh-CN"/>
              </w:rPr>
              <w:t>Remove EN related to BDT reference ID storage in SMPolicyData</w:t>
            </w:r>
          </w:p>
        </w:tc>
        <w:tc>
          <w:tcPr>
            <w:tcW w:w="705" w:type="dxa"/>
            <w:shd w:val="solid" w:color="FFFFFF" w:fill="auto"/>
          </w:tcPr>
          <w:p w14:paraId="0D41AD95" w14:textId="0A510907" w:rsidR="00812434" w:rsidRPr="00481D2D" w:rsidRDefault="00812434" w:rsidP="00812434">
            <w:pPr>
              <w:pStyle w:val="TAC"/>
              <w:rPr>
                <w:sz w:val="16"/>
                <w:szCs w:val="16"/>
              </w:rPr>
            </w:pPr>
            <w:r w:rsidRPr="00680E3A">
              <w:rPr>
                <w:sz w:val="16"/>
                <w:szCs w:val="16"/>
                <w:lang w:eastAsia="zh-CN"/>
              </w:rPr>
              <w:t>16.2.0</w:t>
            </w:r>
          </w:p>
        </w:tc>
      </w:tr>
      <w:tr w:rsidR="00812434" w:rsidRPr="00481D2D" w14:paraId="4AB860CD" w14:textId="77777777" w:rsidTr="00017DC7">
        <w:tc>
          <w:tcPr>
            <w:tcW w:w="785" w:type="dxa"/>
            <w:shd w:val="solid" w:color="FFFFFF" w:fill="auto"/>
          </w:tcPr>
          <w:p w14:paraId="22AD066C" w14:textId="1F9A6DEE"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62DC1EDF" w14:textId="4EC20CF0"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31992F59" w14:textId="483DEBC3" w:rsidR="00812434" w:rsidRPr="00481D2D" w:rsidRDefault="00812434" w:rsidP="00812434">
            <w:pPr>
              <w:pStyle w:val="TAC"/>
              <w:rPr>
                <w:sz w:val="16"/>
                <w:szCs w:val="16"/>
              </w:rPr>
            </w:pPr>
            <w:r w:rsidRPr="00680E3A">
              <w:rPr>
                <w:sz w:val="16"/>
                <w:szCs w:val="16"/>
                <w:lang w:eastAsia="zh-CN"/>
              </w:rPr>
              <w:t>CP-193217</w:t>
            </w:r>
          </w:p>
        </w:tc>
        <w:tc>
          <w:tcPr>
            <w:tcW w:w="521" w:type="dxa"/>
            <w:shd w:val="solid" w:color="FFFFFF" w:fill="auto"/>
            <w:vAlign w:val="center"/>
          </w:tcPr>
          <w:p w14:paraId="5CBA371B" w14:textId="7A8E8505" w:rsidR="00812434" w:rsidRPr="00481D2D" w:rsidRDefault="00812434" w:rsidP="00812434">
            <w:pPr>
              <w:pStyle w:val="TAL"/>
              <w:rPr>
                <w:sz w:val="16"/>
                <w:szCs w:val="16"/>
              </w:rPr>
            </w:pPr>
            <w:r w:rsidRPr="00680E3A">
              <w:rPr>
                <w:sz w:val="16"/>
                <w:szCs w:val="16"/>
                <w:lang w:eastAsia="zh-CN"/>
              </w:rPr>
              <w:t>0102</w:t>
            </w:r>
          </w:p>
        </w:tc>
        <w:tc>
          <w:tcPr>
            <w:tcW w:w="422" w:type="dxa"/>
            <w:shd w:val="solid" w:color="FFFFFF" w:fill="auto"/>
            <w:vAlign w:val="center"/>
          </w:tcPr>
          <w:p w14:paraId="6EE0F57A" w14:textId="25FD0611"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47362E06" w14:textId="506EB6D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4907AD1" w14:textId="46F3F14D" w:rsidR="00812434" w:rsidRPr="00481D2D" w:rsidRDefault="00812434" w:rsidP="00812434">
            <w:pPr>
              <w:pStyle w:val="TAL"/>
              <w:rPr>
                <w:sz w:val="16"/>
                <w:szCs w:val="16"/>
              </w:rPr>
            </w:pPr>
            <w:r w:rsidRPr="00680E3A">
              <w:rPr>
                <w:sz w:val="16"/>
                <w:szCs w:val="16"/>
                <w:lang w:eastAsia="zh-CN"/>
              </w:rPr>
              <w:t>QoS Parameter mapping at AF, N5 interface</w:t>
            </w:r>
          </w:p>
        </w:tc>
        <w:tc>
          <w:tcPr>
            <w:tcW w:w="705" w:type="dxa"/>
            <w:shd w:val="solid" w:color="FFFFFF" w:fill="auto"/>
          </w:tcPr>
          <w:p w14:paraId="35C46736" w14:textId="2D8000A2" w:rsidR="00812434" w:rsidRPr="00481D2D" w:rsidRDefault="00812434" w:rsidP="00812434">
            <w:pPr>
              <w:pStyle w:val="TAC"/>
              <w:rPr>
                <w:sz w:val="16"/>
                <w:szCs w:val="16"/>
              </w:rPr>
            </w:pPr>
            <w:r w:rsidRPr="00680E3A">
              <w:rPr>
                <w:sz w:val="16"/>
                <w:szCs w:val="16"/>
                <w:lang w:eastAsia="zh-CN"/>
              </w:rPr>
              <w:t>16.2.0</w:t>
            </w:r>
          </w:p>
        </w:tc>
      </w:tr>
      <w:tr w:rsidR="00812434" w:rsidRPr="00481D2D" w14:paraId="1E9C4562" w14:textId="77777777" w:rsidTr="00017DC7">
        <w:tc>
          <w:tcPr>
            <w:tcW w:w="785" w:type="dxa"/>
            <w:shd w:val="solid" w:color="FFFFFF" w:fill="auto"/>
          </w:tcPr>
          <w:p w14:paraId="1E667EAD" w14:textId="34797140" w:rsidR="00812434" w:rsidRPr="00481D2D" w:rsidRDefault="00812434" w:rsidP="00812434">
            <w:pPr>
              <w:pStyle w:val="TAC"/>
              <w:rPr>
                <w:sz w:val="16"/>
                <w:szCs w:val="16"/>
              </w:rPr>
            </w:pPr>
            <w:r w:rsidRPr="00680E3A">
              <w:rPr>
                <w:sz w:val="16"/>
                <w:szCs w:val="16"/>
                <w:lang w:eastAsia="zh-CN"/>
              </w:rPr>
              <w:t>2019-12</w:t>
            </w:r>
          </w:p>
        </w:tc>
        <w:tc>
          <w:tcPr>
            <w:tcW w:w="793" w:type="dxa"/>
            <w:shd w:val="solid" w:color="FFFFFF" w:fill="auto"/>
          </w:tcPr>
          <w:p w14:paraId="5D168365" w14:textId="6E547199" w:rsidR="00812434" w:rsidRPr="00481D2D" w:rsidRDefault="00812434" w:rsidP="00812434">
            <w:pPr>
              <w:pStyle w:val="TAC"/>
              <w:rPr>
                <w:sz w:val="16"/>
                <w:szCs w:val="16"/>
              </w:rPr>
            </w:pPr>
            <w:r w:rsidRPr="00680E3A">
              <w:rPr>
                <w:sz w:val="16"/>
                <w:szCs w:val="16"/>
                <w:lang w:eastAsia="zh-CN"/>
              </w:rPr>
              <w:t>CT#86</w:t>
            </w:r>
          </w:p>
        </w:tc>
        <w:tc>
          <w:tcPr>
            <w:tcW w:w="1070" w:type="dxa"/>
            <w:shd w:val="solid" w:color="FFFFFF" w:fill="auto"/>
          </w:tcPr>
          <w:p w14:paraId="43BB9DA5" w14:textId="1250CC15" w:rsidR="00812434" w:rsidRPr="00481D2D" w:rsidRDefault="00812434" w:rsidP="00812434">
            <w:pPr>
              <w:pStyle w:val="TAC"/>
              <w:rPr>
                <w:sz w:val="16"/>
                <w:szCs w:val="16"/>
              </w:rPr>
            </w:pPr>
            <w:r w:rsidRPr="00680E3A">
              <w:rPr>
                <w:sz w:val="16"/>
                <w:szCs w:val="16"/>
                <w:lang w:eastAsia="zh-CN"/>
              </w:rPr>
              <w:t>CP-193196</w:t>
            </w:r>
          </w:p>
        </w:tc>
        <w:tc>
          <w:tcPr>
            <w:tcW w:w="521" w:type="dxa"/>
            <w:shd w:val="solid" w:color="FFFFFF" w:fill="auto"/>
            <w:vAlign w:val="center"/>
          </w:tcPr>
          <w:p w14:paraId="0F9BA89F" w14:textId="058804D2" w:rsidR="00812434" w:rsidRPr="00481D2D" w:rsidRDefault="00812434" w:rsidP="00812434">
            <w:pPr>
              <w:pStyle w:val="TAL"/>
              <w:rPr>
                <w:sz w:val="16"/>
                <w:szCs w:val="16"/>
              </w:rPr>
            </w:pPr>
            <w:r w:rsidRPr="00680E3A">
              <w:rPr>
                <w:sz w:val="16"/>
                <w:szCs w:val="16"/>
                <w:lang w:eastAsia="zh-CN"/>
              </w:rPr>
              <w:t>0103</w:t>
            </w:r>
          </w:p>
        </w:tc>
        <w:tc>
          <w:tcPr>
            <w:tcW w:w="422" w:type="dxa"/>
            <w:shd w:val="solid" w:color="FFFFFF" w:fill="auto"/>
            <w:vAlign w:val="center"/>
          </w:tcPr>
          <w:p w14:paraId="61A0A1E5" w14:textId="4E2DA96E" w:rsidR="00812434" w:rsidRPr="00481D2D" w:rsidRDefault="00812434" w:rsidP="00812434">
            <w:pPr>
              <w:pStyle w:val="TAR"/>
              <w:rPr>
                <w:sz w:val="16"/>
                <w:szCs w:val="16"/>
              </w:rPr>
            </w:pPr>
            <w:r w:rsidRPr="00680E3A">
              <w:rPr>
                <w:sz w:val="16"/>
                <w:szCs w:val="16"/>
                <w:lang w:eastAsia="zh-CN"/>
              </w:rPr>
              <w:t>4</w:t>
            </w:r>
          </w:p>
        </w:tc>
        <w:tc>
          <w:tcPr>
            <w:tcW w:w="421" w:type="dxa"/>
            <w:shd w:val="solid" w:color="FFFFFF" w:fill="auto"/>
            <w:vAlign w:val="center"/>
          </w:tcPr>
          <w:p w14:paraId="6A6FA8A1" w14:textId="7F520DA8"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8A50B8B" w14:textId="60682063" w:rsidR="00812434" w:rsidRPr="00481D2D" w:rsidRDefault="00812434" w:rsidP="00812434">
            <w:pPr>
              <w:pStyle w:val="TAL"/>
              <w:rPr>
                <w:sz w:val="16"/>
                <w:szCs w:val="16"/>
              </w:rPr>
            </w:pPr>
            <w:r w:rsidRPr="00680E3A">
              <w:rPr>
                <w:sz w:val="16"/>
                <w:szCs w:val="16"/>
                <w:lang w:eastAsia="zh-CN"/>
              </w:rPr>
              <w:t>Skeleton for Annex B, Signalling Flows for IMS</w:t>
            </w:r>
          </w:p>
        </w:tc>
        <w:tc>
          <w:tcPr>
            <w:tcW w:w="705" w:type="dxa"/>
            <w:shd w:val="solid" w:color="FFFFFF" w:fill="auto"/>
          </w:tcPr>
          <w:p w14:paraId="4EB8B248" w14:textId="04A62035" w:rsidR="00812434" w:rsidRPr="00481D2D" w:rsidRDefault="00812434" w:rsidP="00812434">
            <w:pPr>
              <w:pStyle w:val="TAC"/>
              <w:rPr>
                <w:sz w:val="16"/>
                <w:szCs w:val="16"/>
              </w:rPr>
            </w:pPr>
            <w:r w:rsidRPr="00680E3A">
              <w:rPr>
                <w:sz w:val="16"/>
                <w:szCs w:val="16"/>
                <w:lang w:eastAsia="zh-CN"/>
              </w:rPr>
              <w:t>16.2.0</w:t>
            </w:r>
          </w:p>
        </w:tc>
      </w:tr>
      <w:tr w:rsidR="00812434" w:rsidRPr="00481D2D" w14:paraId="696177D2" w14:textId="77777777" w:rsidTr="00017DC7">
        <w:tc>
          <w:tcPr>
            <w:tcW w:w="785" w:type="dxa"/>
            <w:shd w:val="solid" w:color="FFFFFF" w:fill="auto"/>
          </w:tcPr>
          <w:p w14:paraId="6C1E702E" w14:textId="2C1E41FB"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66C27BA9" w14:textId="7058580B"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4E0EF269" w14:textId="2EF60397" w:rsidR="00812434" w:rsidRPr="00481D2D" w:rsidRDefault="00812434" w:rsidP="00812434">
            <w:pPr>
              <w:pStyle w:val="TAC"/>
              <w:rPr>
                <w:sz w:val="16"/>
                <w:szCs w:val="16"/>
              </w:rPr>
            </w:pPr>
            <w:r w:rsidRPr="00680E3A">
              <w:rPr>
                <w:sz w:val="16"/>
                <w:szCs w:val="16"/>
                <w:lang w:eastAsia="zh-CN"/>
              </w:rPr>
              <w:t>CP-200208</w:t>
            </w:r>
          </w:p>
        </w:tc>
        <w:tc>
          <w:tcPr>
            <w:tcW w:w="521" w:type="dxa"/>
            <w:shd w:val="solid" w:color="FFFFFF" w:fill="auto"/>
            <w:vAlign w:val="center"/>
          </w:tcPr>
          <w:p w14:paraId="2E769531" w14:textId="768656D8" w:rsidR="00812434" w:rsidRPr="00481D2D" w:rsidRDefault="00812434" w:rsidP="00812434">
            <w:pPr>
              <w:pStyle w:val="TAL"/>
              <w:rPr>
                <w:sz w:val="16"/>
                <w:szCs w:val="16"/>
              </w:rPr>
            </w:pPr>
            <w:r w:rsidRPr="00680E3A">
              <w:rPr>
                <w:sz w:val="16"/>
                <w:szCs w:val="16"/>
                <w:lang w:eastAsia="zh-CN"/>
              </w:rPr>
              <w:t>0100</w:t>
            </w:r>
          </w:p>
        </w:tc>
        <w:tc>
          <w:tcPr>
            <w:tcW w:w="422" w:type="dxa"/>
            <w:shd w:val="solid" w:color="FFFFFF" w:fill="auto"/>
            <w:vAlign w:val="center"/>
          </w:tcPr>
          <w:p w14:paraId="1646339F" w14:textId="1AF54208"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1E3724CB" w14:textId="7E344C1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48B44E8" w14:textId="6F82F0D9" w:rsidR="00812434" w:rsidRPr="00481D2D" w:rsidRDefault="00812434" w:rsidP="00812434">
            <w:pPr>
              <w:pStyle w:val="TAL"/>
              <w:rPr>
                <w:sz w:val="16"/>
                <w:szCs w:val="16"/>
              </w:rPr>
            </w:pPr>
            <w:r w:rsidRPr="00680E3A">
              <w:rPr>
                <w:sz w:val="16"/>
                <w:szCs w:val="16"/>
                <w:lang w:eastAsia="zh-CN"/>
              </w:rPr>
              <w:t>BDT renegotiation upon the network conditions change</w:t>
            </w:r>
          </w:p>
        </w:tc>
        <w:tc>
          <w:tcPr>
            <w:tcW w:w="705" w:type="dxa"/>
            <w:shd w:val="solid" w:color="FFFFFF" w:fill="auto"/>
          </w:tcPr>
          <w:p w14:paraId="2DDF44DC" w14:textId="04C7126F" w:rsidR="00812434" w:rsidRPr="00481D2D" w:rsidRDefault="00812434" w:rsidP="00812434">
            <w:pPr>
              <w:pStyle w:val="TAC"/>
              <w:rPr>
                <w:sz w:val="16"/>
                <w:szCs w:val="16"/>
              </w:rPr>
            </w:pPr>
            <w:r w:rsidRPr="00680E3A">
              <w:rPr>
                <w:sz w:val="16"/>
                <w:szCs w:val="16"/>
                <w:lang w:eastAsia="zh-CN"/>
              </w:rPr>
              <w:t>16.3.0</w:t>
            </w:r>
          </w:p>
        </w:tc>
      </w:tr>
      <w:tr w:rsidR="00812434" w:rsidRPr="00481D2D" w14:paraId="7916DC76" w14:textId="77777777" w:rsidTr="00017DC7">
        <w:tc>
          <w:tcPr>
            <w:tcW w:w="785" w:type="dxa"/>
            <w:shd w:val="solid" w:color="FFFFFF" w:fill="auto"/>
          </w:tcPr>
          <w:p w14:paraId="5B3EB391" w14:textId="73D2469E"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0F7B9A52" w14:textId="51C90AA9"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13DBEAB2" w14:textId="3A3C3539" w:rsidR="00812434" w:rsidRPr="00481D2D" w:rsidRDefault="00812434" w:rsidP="00812434">
            <w:pPr>
              <w:pStyle w:val="TAC"/>
              <w:rPr>
                <w:sz w:val="16"/>
                <w:szCs w:val="16"/>
              </w:rPr>
            </w:pPr>
            <w:r w:rsidRPr="00680E3A">
              <w:rPr>
                <w:sz w:val="16"/>
                <w:szCs w:val="16"/>
                <w:lang w:eastAsia="zh-CN"/>
              </w:rPr>
              <w:t>CP-200215</w:t>
            </w:r>
          </w:p>
        </w:tc>
        <w:tc>
          <w:tcPr>
            <w:tcW w:w="521" w:type="dxa"/>
            <w:shd w:val="solid" w:color="FFFFFF" w:fill="auto"/>
            <w:vAlign w:val="center"/>
          </w:tcPr>
          <w:p w14:paraId="76C77D43" w14:textId="53A4BA5F" w:rsidR="00812434" w:rsidRPr="00481D2D" w:rsidRDefault="00812434" w:rsidP="00812434">
            <w:pPr>
              <w:pStyle w:val="TAL"/>
              <w:rPr>
                <w:sz w:val="16"/>
                <w:szCs w:val="16"/>
              </w:rPr>
            </w:pPr>
            <w:r w:rsidRPr="00680E3A">
              <w:rPr>
                <w:sz w:val="16"/>
                <w:szCs w:val="16"/>
                <w:lang w:eastAsia="zh-CN"/>
              </w:rPr>
              <w:t>0105</w:t>
            </w:r>
          </w:p>
        </w:tc>
        <w:tc>
          <w:tcPr>
            <w:tcW w:w="422" w:type="dxa"/>
            <w:shd w:val="solid" w:color="FFFFFF" w:fill="auto"/>
            <w:vAlign w:val="center"/>
          </w:tcPr>
          <w:p w14:paraId="5E1D61EF" w14:textId="0889FA1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842EB90" w14:textId="1C089F5A"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A53AFB5" w14:textId="58F2A43D" w:rsidR="00812434" w:rsidRPr="00481D2D" w:rsidRDefault="00812434" w:rsidP="00812434">
            <w:pPr>
              <w:pStyle w:val="TAL"/>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678875AA" w14:textId="0F376EEE" w:rsidR="00812434" w:rsidRPr="00481D2D" w:rsidRDefault="00812434" w:rsidP="00812434">
            <w:pPr>
              <w:pStyle w:val="TAC"/>
              <w:rPr>
                <w:sz w:val="16"/>
                <w:szCs w:val="16"/>
              </w:rPr>
            </w:pPr>
            <w:r w:rsidRPr="00680E3A">
              <w:rPr>
                <w:sz w:val="16"/>
                <w:szCs w:val="16"/>
                <w:lang w:eastAsia="zh-CN"/>
              </w:rPr>
              <w:t>16.3.0</w:t>
            </w:r>
          </w:p>
        </w:tc>
      </w:tr>
      <w:tr w:rsidR="00812434" w:rsidRPr="00481D2D" w14:paraId="7E20263F" w14:textId="77777777" w:rsidTr="00017DC7">
        <w:tc>
          <w:tcPr>
            <w:tcW w:w="785" w:type="dxa"/>
            <w:shd w:val="solid" w:color="FFFFFF" w:fill="auto"/>
          </w:tcPr>
          <w:p w14:paraId="7D1495AC" w14:textId="19437BC3"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19BEDC9A" w14:textId="1E688CA3"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4A21AFD3" w14:textId="7E48DECC" w:rsidR="00812434" w:rsidRPr="00481D2D" w:rsidRDefault="00812434" w:rsidP="00812434">
            <w:pPr>
              <w:pStyle w:val="TAC"/>
              <w:rPr>
                <w:sz w:val="16"/>
                <w:szCs w:val="16"/>
              </w:rPr>
            </w:pPr>
            <w:r w:rsidRPr="00680E3A">
              <w:rPr>
                <w:sz w:val="16"/>
                <w:szCs w:val="16"/>
                <w:lang w:eastAsia="zh-CN"/>
              </w:rPr>
              <w:t>CP-200215</w:t>
            </w:r>
          </w:p>
        </w:tc>
        <w:tc>
          <w:tcPr>
            <w:tcW w:w="521" w:type="dxa"/>
            <w:shd w:val="solid" w:color="FFFFFF" w:fill="auto"/>
            <w:vAlign w:val="center"/>
          </w:tcPr>
          <w:p w14:paraId="09630E1E" w14:textId="04EEFB3F" w:rsidR="00812434" w:rsidRPr="00481D2D" w:rsidRDefault="00812434" w:rsidP="00812434">
            <w:pPr>
              <w:pStyle w:val="TAL"/>
              <w:rPr>
                <w:sz w:val="16"/>
                <w:szCs w:val="16"/>
              </w:rPr>
            </w:pPr>
            <w:r w:rsidRPr="00680E3A">
              <w:rPr>
                <w:sz w:val="16"/>
                <w:szCs w:val="16"/>
                <w:lang w:eastAsia="zh-CN"/>
              </w:rPr>
              <w:t>0106</w:t>
            </w:r>
          </w:p>
        </w:tc>
        <w:tc>
          <w:tcPr>
            <w:tcW w:w="422" w:type="dxa"/>
            <w:shd w:val="solid" w:color="FFFFFF" w:fill="auto"/>
            <w:vAlign w:val="center"/>
          </w:tcPr>
          <w:p w14:paraId="38214DEB" w14:textId="5F2958D5" w:rsidR="00812434" w:rsidRPr="00481D2D" w:rsidRDefault="00812434" w:rsidP="00812434">
            <w:pPr>
              <w:pStyle w:val="TAR"/>
              <w:rPr>
                <w:sz w:val="16"/>
                <w:szCs w:val="16"/>
              </w:rPr>
            </w:pPr>
          </w:p>
        </w:tc>
        <w:tc>
          <w:tcPr>
            <w:tcW w:w="421" w:type="dxa"/>
            <w:shd w:val="solid" w:color="FFFFFF" w:fill="auto"/>
            <w:vAlign w:val="center"/>
          </w:tcPr>
          <w:p w14:paraId="70B712F9" w14:textId="0549DBEA"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A5FDC29" w14:textId="27993290" w:rsidR="00812434" w:rsidRPr="00481D2D" w:rsidRDefault="00812434" w:rsidP="00812434">
            <w:pPr>
              <w:pStyle w:val="TAL"/>
              <w:rPr>
                <w:sz w:val="16"/>
                <w:szCs w:val="16"/>
              </w:rPr>
            </w:pPr>
            <w:r w:rsidRPr="00680E3A">
              <w:rPr>
                <w:sz w:val="16"/>
                <w:szCs w:val="16"/>
                <w:lang w:eastAsia="zh-CN"/>
              </w:rPr>
              <w:t>Impacts on QoS mapping to support FLUS functionality</w:t>
            </w:r>
          </w:p>
        </w:tc>
        <w:tc>
          <w:tcPr>
            <w:tcW w:w="705" w:type="dxa"/>
            <w:shd w:val="solid" w:color="FFFFFF" w:fill="auto"/>
          </w:tcPr>
          <w:p w14:paraId="0A8DD48F" w14:textId="0ED3879B" w:rsidR="00812434" w:rsidRPr="00481D2D" w:rsidRDefault="00812434" w:rsidP="00812434">
            <w:pPr>
              <w:pStyle w:val="TAC"/>
              <w:rPr>
                <w:sz w:val="16"/>
                <w:szCs w:val="16"/>
              </w:rPr>
            </w:pPr>
            <w:r w:rsidRPr="00680E3A">
              <w:rPr>
                <w:sz w:val="16"/>
                <w:szCs w:val="16"/>
                <w:lang w:eastAsia="zh-CN"/>
              </w:rPr>
              <w:t>16.3.0</w:t>
            </w:r>
          </w:p>
        </w:tc>
      </w:tr>
      <w:tr w:rsidR="00812434" w:rsidRPr="00481D2D" w14:paraId="167DF74E" w14:textId="77777777" w:rsidTr="00017DC7">
        <w:tc>
          <w:tcPr>
            <w:tcW w:w="785" w:type="dxa"/>
            <w:shd w:val="solid" w:color="FFFFFF" w:fill="auto"/>
          </w:tcPr>
          <w:p w14:paraId="326836D9" w14:textId="56313127"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630CF554" w14:textId="4694246E"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032C70D6" w14:textId="73E8740E" w:rsidR="00812434" w:rsidRPr="00481D2D" w:rsidRDefault="00812434" w:rsidP="00812434">
            <w:pPr>
              <w:pStyle w:val="TAC"/>
              <w:rPr>
                <w:sz w:val="16"/>
                <w:szCs w:val="16"/>
              </w:rPr>
            </w:pPr>
            <w:r w:rsidRPr="00680E3A">
              <w:rPr>
                <w:sz w:val="16"/>
                <w:szCs w:val="16"/>
                <w:lang w:eastAsia="zh-CN"/>
              </w:rPr>
              <w:t>CP-200200</w:t>
            </w:r>
          </w:p>
        </w:tc>
        <w:tc>
          <w:tcPr>
            <w:tcW w:w="521" w:type="dxa"/>
            <w:shd w:val="solid" w:color="FFFFFF" w:fill="auto"/>
            <w:vAlign w:val="center"/>
          </w:tcPr>
          <w:p w14:paraId="5AF162A2" w14:textId="58D88CF9" w:rsidR="00812434" w:rsidRPr="00481D2D" w:rsidRDefault="00812434" w:rsidP="00812434">
            <w:pPr>
              <w:pStyle w:val="TAL"/>
              <w:rPr>
                <w:sz w:val="16"/>
                <w:szCs w:val="16"/>
              </w:rPr>
            </w:pPr>
            <w:r w:rsidRPr="00680E3A">
              <w:rPr>
                <w:sz w:val="16"/>
                <w:szCs w:val="16"/>
                <w:lang w:eastAsia="zh-CN"/>
              </w:rPr>
              <w:t>0108</w:t>
            </w:r>
          </w:p>
        </w:tc>
        <w:tc>
          <w:tcPr>
            <w:tcW w:w="422" w:type="dxa"/>
            <w:shd w:val="solid" w:color="FFFFFF" w:fill="auto"/>
            <w:vAlign w:val="center"/>
          </w:tcPr>
          <w:p w14:paraId="7961D716" w14:textId="05ACEF3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9856FF6" w14:textId="242A4A8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F250BB4" w14:textId="1E551BDD" w:rsidR="00812434" w:rsidRPr="00481D2D" w:rsidRDefault="00812434" w:rsidP="00812434">
            <w:pPr>
              <w:pStyle w:val="TAL"/>
              <w:rPr>
                <w:sz w:val="16"/>
                <w:szCs w:val="16"/>
              </w:rPr>
            </w:pPr>
            <w:r w:rsidRPr="00680E3A">
              <w:rPr>
                <w:sz w:val="16"/>
                <w:szCs w:val="16"/>
                <w:lang w:eastAsia="zh-CN"/>
              </w:rPr>
              <w:t>PCF selection performed by the SMF</w:t>
            </w:r>
          </w:p>
        </w:tc>
        <w:tc>
          <w:tcPr>
            <w:tcW w:w="705" w:type="dxa"/>
            <w:shd w:val="solid" w:color="FFFFFF" w:fill="auto"/>
          </w:tcPr>
          <w:p w14:paraId="5B3EE257" w14:textId="16E8D8B9" w:rsidR="00812434" w:rsidRPr="00481D2D" w:rsidRDefault="00812434" w:rsidP="00812434">
            <w:pPr>
              <w:pStyle w:val="TAC"/>
              <w:rPr>
                <w:sz w:val="16"/>
                <w:szCs w:val="16"/>
              </w:rPr>
            </w:pPr>
            <w:r w:rsidRPr="00680E3A">
              <w:rPr>
                <w:sz w:val="16"/>
                <w:szCs w:val="16"/>
                <w:lang w:eastAsia="zh-CN"/>
              </w:rPr>
              <w:t>16.3.0</w:t>
            </w:r>
          </w:p>
        </w:tc>
      </w:tr>
      <w:tr w:rsidR="00812434" w:rsidRPr="00481D2D" w14:paraId="45144CCB" w14:textId="77777777" w:rsidTr="00017DC7">
        <w:tc>
          <w:tcPr>
            <w:tcW w:w="785" w:type="dxa"/>
            <w:shd w:val="solid" w:color="FFFFFF" w:fill="auto"/>
          </w:tcPr>
          <w:p w14:paraId="79851AB0" w14:textId="08C8557A"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025DCA5A" w14:textId="47697C62"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63288E46" w14:textId="001AEA01" w:rsidR="00812434" w:rsidRPr="00481D2D" w:rsidRDefault="00812434" w:rsidP="00812434">
            <w:pPr>
              <w:pStyle w:val="TAC"/>
              <w:rPr>
                <w:sz w:val="16"/>
                <w:szCs w:val="16"/>
              </w:rPr>
            </w:pPr>
            <w:r w:rsidRPr="00680E3A">
              <w:rPr>
                <w:sz w:val="16"/>
                <w:szCs w:val="16"/>
                <w:lang w:eastAsia="zh-CN"/>
              </w:rPr>
              <w:t>CP-200225</w:t>
            </w:r>
          </w:p>
        </w:tc>
        <w:tc>
          <w:tcPr>
            <w:tcW w:w="521" w:type="dxa"/>
            <w:shd w:val="solid" w:color="FFFFFF" w:fill="auto"/>
            <w:vAlign w:val="center"/>
          </w:tcPr>
          <w:p w14:paraId="25E6FA63" w14:textId="602861D4" w:rsidR="00812434" w:rsidRPr="00481D2D" w:rsidRDefault="00812434" w:rsidP="00812434">
            <w:pPr>
              <w:pStyle w:val="TAL"/>
              <w:rPr>
                <w:sz w:val="16"/>
                <w:szCs w:val="16"/>
              </w:rPr>
            </w:pPr>
            <w:r w:rsidRPr="00680E3A">
              <w:rPr>
                <w:sz w:val="16"/>
                <w:szCs w:val="16"/>
                <w:lang w:eastAsia="zh-CN"/>
              </w:rPr>
              <w:t>0109</w:t>
            </w:r>
          </w:p>
        </w:tc>
        <w:tc>
          <w:tcPr>
            <w:tcW w:w="422" w:type="dxa"/>
            <w:shd w:val="solid" w:color="FFFFFF" w:fill="auto"/>
            <w:vAlign w:val="center"/>
          </w:tcPr>
          <w:p w14:paraId="2920621C" w14:textId="4D3B77C6"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5A60A436" w14:textId="1F643A88"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88895DE" w14:textId="4A7D7476" w:rsidR="00812434" w:rsidRPr="00481D2D" w:rsidRDefault="00812434" w:rsidP="00812434">
            <w:pPr>
              <w:pStyle w:val="TAL"/>
              <w:rPr>
                <w:sz w:val="16"/>
                <w:szCs w:val="16"/>
              </w:rPr>
            </w:pPr>
            <w:r w:rsidRPr="00680E3A">
              <w:rPr>
                <w:sz w:val="16"/>
                <w:szCs w:val="16"/>
                <w:lang w:eastAsia="zh-CN"/>
              </w:rPr>
              <w:t>Binding mechanism update for V2X</w:t>
            </w:r>
          </w:p>
        </w:tc>
        <w:tc>
          <w:tcPr>
            <w:tcW w:w="705" w:type="dxa"/>
            <w:shd w:val="solid" w:color="FFFFFF" w:fill="auto"/>
          </w:tcPr>
          <w:p w14:paraId="3AEA2EDB" w14:textId="26091C9E" w:rsidR="00812434" w:rsidRPr="00481D2D" w:rsidRDefault="00812434" w:rsidP="00812434">
            <w:pPr>
              <w:pStyle w:val="TAC"/>
              <w:rPr>
                <w:sz w:val="16"/>
                <w:szCs w:val="16"/>
              </w:rPr>
            </w:pPr>
            <w:r w:rsidRPr="00680E3A">
              <w:rPr>
                <w:sz w:val="16"/>
                <w:szCs w:val="16"/>
                <w:lang w:eastAsia="zh-CN"/>
              </w:rPr>
              <w:t>16.3.0</w:t>
            </w:r>
          </w:p>
        </w:tc>
      </w:tr>
      <w:tr w:rsidR="00812434" w:rsidRPr="00481D2D" w14:paraId="6FABCCBD" w14:textId="77777777" w:rsidTr="00017DC7">
        <w:tc>
          <w:tcPr>
            <w:tcW w:w="785" w:type="dxa"/>
            <w:shd w:val="solid" w:color="FFFFFF" w:fill="auto"/>
          </w:tcPr>
          <w:p w14:paraId="36D2DB4B" w14:textId="589ABD7E"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52339407" w14:textId="0179BE6A"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1FC2AAD5" w14:textId="7BDD0341" w:rsidR="00812434" w:rsidRPr="00481D2D" w:rsidRDefault="00812434" w:rsidP="00812434">
            <w:pPr>
              <w:pStyle w:val="TAC"/>
              <w:rPr>
                <w:sz w:val="16"/>
                <w:szCs w:val="16"/>
              </w:rPr>
            </w:pPr>
            <w:r w:rsidRPr="00680E3A">
              <w:rPr>
                <w:sz w:val="16"/>
                <w:szCs w:val="16"/>
                <w:lang w:eastAsia="zh-CN"/>
              </w:rPr>
              <w:t>CP-200212</w:t>
            </w:r>
          </w:p>
        </w:tc>
        <w:tc>
          <w:tcPr>
            <w:tcW w:w="521" w:type="dxa"/>
            <w:shd w:val="solid" w:color="FFFFFF" w:fill="auto"/>
            <w:vAlign w:val="center"/>
          </w:tcPr>
          <w:p w14:paraId="0A208280" w14:textId="7B9FC338" w:rsidR="00812434" w:rsidRPr="00481D2D" w:rsidRDefault="00812434" w:rsidP="00812434">
            <w:pPr>
              <w:pStyle w:val="TAL"/>
              <w:rPr>
                <w:sz w:val="16"/>
                <w:szCs w:val="16"/>
              </w:rPr>
            </w:pPr>
            <w:r w:rsidRPr="00680E3A">
              <w:rPr>
                <w:sz w:val="16"/>
                <w:szCs w:val="16"/>
                <w:lang w:eastAsia="zh-CN"/>
              </w:rPr>
              <w:t>0110</w:t>
            </w:r>
          </w:p>
        </w:tc>
        <w:tc>
          <w:tcPr>
            <w:tcW w:w="422" w:type="dxa"/>
            <w:shd w:val="solid" w:color="FFFFFF" w:fill="auto"/>
            <w:vAlign w:val="center"/>
          </w:tcPr>
          <w:p w14:paraId="1C3B292A" w14:textId="3B112BE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4A700BC" w14:textId="114FF66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5D3E2EC" w14:textId="3D240C48" w:rsidR="00812434" w:rsidRPr="00481D2D" w:rsidRDefault="00812434" w:rsidP="00812434">
            <w:pPr>
              <w:pStyle w:val="TAL"/>
              <w:rPr>
                <w:sz w:val="16"/>
                <w:szCs w:val="16"/>
              </w:rPr>
            </w:pPr>
            <w:r w:rsidRPr="00680E3A">
              <w:rPr>
                <w:sz w:val="16"/>
                <w:szCs w:val="16"/>
                <w:lang w:eastAsia="zh-CN"/>
              </w:rPr>
              <w:t>QoS parameter mapping at PCF update for V2X</w:t>
            </w:r>
          </w:p>
        </w:tc>
        <w:tc>
          <w:tcPr>
            <w:tcW w:w="705" w:type="dxa"/>
            <w:shd w:val="solid" w:color="FFFFFF" w:fill="auto"/>
          </w:tcPr>
          <w:p w14:paraId="1CB53B2C" w14:textId="057B3E74" w:rsidR="00812434" w:rsidRPr="00481D2D" w:rsidRDefault="00812434" w:rsidP="00812434">
            <w:pPr>
              <w:pStyle w:val="TAC"/>
              <w:rPr>
                <w:sz w:val="16"/>
                <w:szCs w:val="16"/>
              </w:rPr>
            </w:pPr>
            <w:r w:rsidRPr="00680E3A">
              <w:rPr>
                <w:sz w:val="16"/>
                <w:szCs w:val="16"/>
                <w:lang w:eastAsia="zh-CN"/>
              </w:rPr>
              <w:t>16.3.0</w:t>
            </w:r>
          </w:p>
        </w:tc>
      </w:tr>
      <w:tr w:rsidR="00812434" w:rsidRPr="00481D2D" w14:paraId="10DEAE24" w14:textId="77777777" w:rsidTr="00017DC7">
        <w:tc>
          <w:tcPr>
            <w:tcW w:w="785" w:type="dxa"/>
            <w:shd w:val="solid" w:color="FFFFFF" w:fill="auto"/>
          </w:tcPr>
          <w:p w14:paraId="2CDA72FC" w14:textId="78131591"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5379FEFE" w14:textId="28268A01"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0A384120" w14:textId="47FE4F98" w:rsidR="00812434" w:rsidRPr="00481D2D" w:rsidRDefault="00812434" w:rsidP="00812434">
            <w:pPr>
              <w:pStyle w:val="TAC"/>
              <w:rPr>
                <w:sz w:val="16"/>
                <w:szCs w:val="16"/>
              </w:rPr>
            </w:pPr>
            <w:r w:rsidRPr="00680E3A">
              <w:rPr>
                <w:sz w:val="16"/>
                <w:szCs w:val="16"/>
                <w:lang w:eastAsia="zh-CN"/>
              </w:rPr>
              <w:t>CP-200225</w:t>
            </w:r>
          </w:p>
        </w:tc>
        <w:tc>
          <w:tcPr>
            <w:tcW w:w="521" w:type="dxa"/>
            <w:shd w:val="solid" w:color="FFFFFF" w:fill="auto"/>
            <w:vAlign w:val="center"/>
          </w:tcPr>
          <w:p w14:paraId="2B271CDA" w14:textId="7AF95D31" w:rsidR="00812434" w:rsidRPr="00481D2D" w:rsidRDefault="00812434" w:rsidP="00812434">
            <w:pPr>
              <w:pStyle w:val="TAL"/>
              <w:rPr>
                <w:sz w:val="16"/>
                <w:szCs w:val="16"/>
              </w:rPr>
            </w:pPr>
            <w:r w:rsidRPr="00680E3A">
              <w:rPr>
                <w:sz w:val="16"/>
                <w:szCs w:val="16"/>
                <w:lang w:eastAsia="zh-CN"/>
              </w:rPr>
              <w:t>0111</w:t>
            </w:r>
          </w:p>
        </w:tc>
        <w:tc>
          <w:tcPr>
            <w:tcW w:w="422" w:type="dxa"/>
            <w:shd w:val="solid" w:color="FFFFFF" w:fill="auto"/>
            <w:vAlign w:val="center"/>
          </w:tcPr>
          <w:p w14:paraId="168AA1D4" w14:textId="4B79256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5F6EF231" w14:textId="17BBF361"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E4E3A23" w14:textId="3201D43D" w:rsidR="00812434" w:rsidRPr="00481D2D" w:rsidRDefault="00812434" w:rsidP="00812434">
            <w:pPr>
              <w:pStyle w:val="TAL"/>
              <w:rPr>
                <w:sz w:val="16"/>
                <w:szCs w:val="16"/>
              </w:rPr>
            </w:pPr>
            <w:r w:rsidRPr="00680E3A">
              <w:rPr>
                <w:sz w:val="16"/>
                <w:szCs w:val="16"/>
                <w:lang w:eastAsia="zh-CN"/>
              </w:rPr>
              <w:t>QoS parameter mapping at SMF update for V2X</w:t>
            </w:r>
          </w:p>
        </w:tc>
        <w:tc>
          <w:tcPr>
            <w:tcW w:w="705" w:type="dxa"/>
            <w:shd w:val="solid" w:color="FFFFFF" w:fill="auto"/>
          </w:tcPr>
          <w:p w14:paraId="5A191F9D" w14:textId="7F0657DA" w:rsidR="00812434" w:rsidRPr="00481D2D" w:rsidRDefault="00812434" w:rsidP="00812434">
            <w:pPr>
              <w:pStyle w:val="TAC"/>
              <w:rPr>
                <w:sz w:val="16"/>
                <w:szCs w:val="16"/>
              </w:rPr>
            </w:pPr>
            <w:r w:rsidRPr="00680E3A">
              <w:rPr>
                <w:sz w:val="16"/>
                <w:szCs w:val="16"/>
                <w:lang w:eastAsia="zh-CN"/>
              </w:rPr>
              <w:t>16.3.0</w:t>
            </w:r>
          </w:p>
        </w:tc>
      </w:tr>
      <w:tr w:rsidR="00812434" w:rsidRPr="00481D2D" w14:paraId="10F4806E" w14:textId="77777777" w:rsidTr="00017DC7">
        <w:tc>
          <w:tcPr>
            <w:tcW w:w="785" w:type="dxa"/>
            <w:shd w:val="solid" w:color="FFFFFF" w:fill="auto"/>
          </w:tcPr>
          <w:p w14:paraId="49CB6854" w14:textId="172083B2"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1B6E42C6" w14:textId="3AE02395"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70045AC0" w14:textId="7E6607B0" w:rsidR="00812434" w:rsidRPr="00481D2D" w:rsidRDefault="00812434" w:rsidP="00812434">
            <w:pPr>
              <w:pStyle w:val="TAC"/>
              <w:rPr>
                <w:sz w:val="16"/>
                <w:szCs w:val="16"/>
              </w:rPr>
            </w:pPr>
            <w:r w:rsidRPr="00680E3A">
              <w:rPr>
                <w:sz w:val="16"/>
                <w:szCs w:val="16"/>
                <w:lang w:eastAsia="zh-CN"/>
              </w:rPr>
              <w:t>CP-200222</w:t>
            </w:r>
          </w:p>
        </w:tc>
        <w:tc>
          <w:tcPr>
            <w:tcW w:w="521" w:type="dxa"/>
            <w:shd w:val="solid" w:color="FFFFFF" w:fill="auto"/>
            <w:vAlign w:val="center"/>
          </w:tcPr>
          <w:p w14:paraId="721A7A1F" w14:textId="1A1A7EEF" w:rsidR="00812434" w:rsidRPr="00481D2D" w:rsidRDefault="00812434" w:rsidP="00812434">
            <w:pPr>
              <w:pStyle w:val="TAL"/>
              <w:rPr>
                <w:sz w:val="16"/>
                <w:szCs w:val="16"/>
              </w:rPr>
            </w:pPr>
            <w:r w:rsidRPr="00680E3A">
              <w:rPr>
                <w:sz w:val="16"/>
                <w:szCs w:val="16"/>
                <w:lang w:eastAsia="zh-CN"/>
              </w:rPr>
              <w:t>0112</w:t>
            </w:r>
          </w:p>
        </w:tc>
        <w:tc>
          <w:tcPr>
            <w:tcW w:w="422" w:type="dxa"/>
            <w:shd w:val="solid" w:color="FFFFFF" w:fill="auto"/>
            <w:vAlign w:val="center"/>
          </w:tcPr>
          <w:p w14:paraId="7CCBF98F" w14:textId="42ACB4E8"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831DE5B" w14:textId="342C86FA"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C2C2930" w14:textId="42927DB1" w:rsidR="00812434" w:rsidRPr="00481D2D" w:rsidRDefault="00812434" w:rsidP="00812434">
            <w:pPr>
              <w:pStyle w:val="TAL"/>
              <w:rPr>
                <w:sz w:val="16"/>
                <w:szCs w:val="16"/>
              </w:rPr>
            </w:pPr>
            <w:r w:rsidRPr="00680E3A">
              <w:rPr>
                <w:sz w:val="16"/>
                <w:szCs w:val="16"/>
                <w:lang w:eastAsia="zh-CN"/>
              </w:rPr>
              <w:t>Annex B, IMS Session Establishment</w:t>
            </w:r>
          </w:p>
        </w:tc>
        <w:tc>
          <w:tcPr>
            <w:tcW w:w="705" w:type="dxa"/>
            <w:shd w:val="solid" w:color="FFFFFF" w:fill="auto"/>
          </w:tcPr>
          <w:p w14:paraId="7535185C" w14:textId="7BCE1FB3" w:rsidR="00812434" w:rsidRPr="00481D2D" w:rsidRDefault="00812434" w:rsidP="00812434">
            <w:pPr>
              <w:pStyle w:val="TAC"/>
              <w:rPr>
                <w:sz w:val="16"/>
                <w:szCs w:val="16"/>
              </w:rPr>
            </w:pPr>
            <w:r w:rsidRPr="00680E3A">
              <w:rPr>
                <w:sz w:val="16"/>
                <w:szCs w:val="16"/>
                <w:lang w:eastAsia="zh-CN"/>
              </w:rPr>
              <w:t>16.3.0</w:t>
            </w:r>
          </w:p>
        </w:tc>
      </w:tr>
      <w:tr w:rsidR="00812434" w:rsidRPr="00481D2D" w14:paraId="6A4ACE02" w14:textId="77777777" w:rsidTr="00017DC7">
        <w:tc>
          <w:tcPr>
            <w:tcW w:w="785" w:type="dxa"/>
            <w:shd w:val="solid" w:color="FFFFFF" w:fill="auto"/>
          </w:tcPr>
          <w:p w14:paraId="0EEFAAF2" w14:textId="63BE3102"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1B7DB51F" w14:textId="2DFA5D3C"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409A2A5F" w14:textId="0109D81C" w:rsidR="00812434" w:rsidRPr="00481D2D" w:rsidRDefault="00812434" w:rsidP="00812434">
            <w:pPr>
              <w:pStyle w:val="TAC"/>
              <w:rPr>
                <w:sz w:val="16"/>
                <w:szCs w:val="16"/>
              </w:rPr>
            </w:pPr>
            <w:r w:rsidRPr="00680E3A">
              <w:rPr>
                <w:sz w:val="16"/>
                <w:szCs w:val="16"/>
                <w:lang w:eastAsia="zh-CN"/>
              </w:rPr>
              <w:t>CP-200222</w:t>
            </w:r>
          </w:p>
        </w:tc>
        <w:tc>
          <w:tcPr>
            <w:tcW w:w="521" w:type="dxa"/>
            <w:shd w:val="solid" w:color="FFFFFF" w:fill="auto"/>
            <w:vAlign w:val="center"/>
          </w:tcPr>
          <w:p w14:paraId="75585C9E" w14:textId="2F1D7F1E" w:rsidR="00812434" w:rsidRPr="00481D2D" w:rsidRDefault="00812434" w:rsidP="00812434">
            <w:pPr>
              <w:pStyle w:val="TAL"/>
              <w:rPr>
                <w:sz w:val="16"/>
                <w:szCs w:val="16"/>
              </w:rPr>
            </w:pPr>
            <w:r w:rsidRPr="00680E3A">
              <w:rPr>
                <w:sz w:val="16"/>
                <w:szCs w:val="16"/>
                <w:lang w:eastAsia="zh-CN"/>
              </w:rPr>
              <w:t>0113</w:t>
            </w:r>
          </w:p>
        </w:tc>
        <w:tc>
          <w:tcPr>
            <w:tcW w:w="422" w:type="dxa"/>
            <w:shd w:val="solid" w:color="FFFFFF" w:fill="auto"/>
            <w:vAlign w:val="center"/>
          </w:tcPr>
          <w:p w14:paraId="59E61EFF" w14:textId="07DF657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C3FF161" w14:textId="521071E7"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C1C00C9" w14:textId="6B30B813" w:rsidR="00812434" w:rsidRPr="00481D2D" w:rsidRDefault="00812434" w:rsidP="00812434">
            <w:pPr>
              <w:pStyle w:val="TAL"/>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09570440" w14:textId="2F6115C0" w:rsidR="00812434" w:rsidRPr="00481D2D" w:rsidRDefault="00812434" w:rsidP="00812434">
            <w:pPr>
              <w:pStyle w:val="TAC"/>
              <w:rPr>
                <w:sz w:val="16"/>
                <w:szCs w:val="16"/>
              </w:rPr>
            </w:pPr>
            <w:r w:rsidRPr="00680E3A">
              <w:rPr>
                <w:sz w:val="16"/>
                <w:szCs w:val="16"/>
                <w:lang w:eastAsia="zh-CN"/>
              </w:rPr>
              <w:t>16.3.0</w:t>
            </w:r>
          </w:p>
        </w:tc>
      </w:tr>
      <w:tr w:rsidR="00812434" w:rsidRPr="00481D2D" w14:paraId="3080D67B" w14:textId="77777777" w:rsidTr="00017DC7">
        <w:tc>
          <w:tcPr>
            <w:tcW w:w="785" w:type="dxa"/>
            <w:shd w:val="solid" w:color="FFFFFF" w:fill="auto"/>
          </w:tcPr>
          <w:p w14:paraId="52CE1CDC" w14:textId="31DE8F4C"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4836009C" w14:textId="30494B9F"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5AC22E99" w14:textId="60412D75"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668279D3" w14:textId="3E67F5DF" w:rsidR="00812434" w:rsidRPr="00481D2D" w:rsidRDefault="00812434" w:rsidP="00812434">
            <w:pPr>
              <w:pStyle w:val="TAL"/>
              <w:rPr>
                <w:sz w:val="16"/>
                <w:szCs w:val="16"/>
              </w:rPr>
            </w:pPr>
            <w:r w:rsidRPr="00680E3A">
              <w:rPr>
                <w:sz w:val="16"/>
                <w:szCs w:val="16"/>
                <w:lang w:eastAsia="zh-CN"/>
              </w:rPr>
              <w:t>0114</w:t>
            </w:r>
          </w:p>
        </w:tc>
        <w:tc>
          <w:tcPr>
            <w:tcW w:w="422" w:type="dxa"/>
            <w:shd w:val="solid" w:color="FFFFFF" w:fill="auto"/>
            <w:vAlign w:val="center"/>
          </w:tcPr>
          <w:p w14:paraId="3688701D" w14:textId="62277E4A"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B41E7EC" w14:textId="3F231F1B"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A6B04FB" w14:textId="156986B6" w:rsidR="00812434" w:rsidRPr="00481D2D" w:rsidRDefault="00812434" w:rsidP="00812434">
            <w:pPr>
              <w:pStyle w:val="TAL"/>
              <w:rPr>
                <w:sz w:val="16"/>
                <w:szCs w:val="16"/>
              </w:rPr>
            </w:pPr>
            <w:r w:rsidRPr="00680E3A">
              <w:rPr>
                <w:sz w:val="16"/>
                <w:szCs w:val="16"/>
                <w:lang w:eastAsia="zh-CN"/>
              </w:rPr>
              <w:t>Annex B, IMS Session Modification, gate control</w:t>
            </w:r>
          </w:p>
        </w:tc>
        <w:tc>
          <w:tcPr>
            <w:tcW w:w="705" w:type="dxa"/>
            <w:shd w:val="solid" w:color="FFFFFF" w:fill="auto"/>
          </w:tcPr>
          <w:p w14:paraId="16AAC629" w14:textId="194D650F" w:rsidR="00812434" w:rsidRPr="00481D2D" w:rsidRDefault="00812434" w:rsidP="00812434">
            <w:pPr>
              <w:pStyle w:val="TAC"/>
              <w:rPr>
                <w:sz w:val="16"/>
                <w:szCs w:val="16"/>
              </w:rPr>
            </w:pPr>
            <w:r w:rsidRPr="00680E3A">
              <w:rPr>
                <w:sz w:val="16"/>
                <w:szCs w:val="16"/>
                <w:lang w:eastAsia="zh-CN"/>
              </w:rPr>
              <w:t>16.3.0</w:t>
            </w:r>
          </w:p>
        </w:tc>
      </w:tr>
      <w:tr w:rsidR="00812434" w:rsidRPr="00481D2D" w14:paraId="33B43697" w14:textId="77777777" w:rsidTr="00017DC7">
        <w:tc>
          <w:tcPr>
            <w:tcW w:w="785" w:type="dxa"/>
            <w:shd w:val="solid" w:color="FFFFFF" w:fill="auto"/>
          </w:tcPr>
          <w:p w14:paraId="59B10061" w14:textId="039D6FBF"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76685EF4" w14:textId="008F6292"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1D0FAF0E" w14:textId="011DC092"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7DBB5BA9" w14:textId="31D675C4" w:rsidR="00812434" w:rsidRPr="00481D2D" w:rsidRDefault="00812434" w:rsidP="00812434">
            <w:pPr>
              <w:pStyle w:val="TAL"/>
              <w:rPr>
                <w:sz w:val="16"/>
                <w:szCs w:val="16"/>
              </w:rPr>
            </w:pPr>
            <w:r w:rsidRPr="00680E3A">
              <w:rPr>
                <w:sz w:val="16"/>
                <w:szCs w:val="16"/>
                <w:lang w:eastAsia="zh-CN"/>
              </w:rPr>
              <w:t>0115</w:t>
            </w:r>
          </w:p>
        </w:tc>
        <w:tc>
          <w:tcPr>
            <w:tcW w:w="422" w:type="dxa"/>
            <w:shd w:val="solid" w:color="FFFFFF" w:fill="auto"/>
            <w:vAlign w:val="center"/>
          </w:tcPr>
          <w:p w14:paraId="17B86FB6" w14:textId="0B70B8D9"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9A262C6" w14:textId="2B7F2043"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5B40E9D" w14:textId="370C08A5" w:rsidR="00812434" w:rsidRPr="00481D2D" w:rsidRDefault="00812434" w:rsidP="00812434">
            <w:pPr>
              <w:pStyle w:val="TAL"/>
              <w:rPr>
                <w:sz w:val="16"/>
                <w:szCs w:val="16"/>
              </w:rPr>
            </w:pPr>
            <w:r w:rsidRPr="00680E3A">
              <w:rPr>
                <w:sz w:val="16"/>
                <w:szCs w:val="16"/>
                <w:lang w:eastAsia="zh-CN"/>
              </w:rPr>
              <w:t>Annex B, IMS Session Modification, media component removal</w:t>
            </w:r>
          </w:p>
        </w:tc>
        <w:tc>
          <w:tcPr>
            <w:tcW w:w="705" w:type="dxa"/>
            <w:shd w:val="solid" w:color="FFFFFF" w:fill="auto"/>
          </w:tcPr>
          <w:p w14:paraId="67A157DA" w14:textId="1EB5710E" w:rsidR="00812434" w:rsidRPr="00481D2D" w:rsidRDefault="00812434" w:rsidP="00812434">
            <w:pPr>
              <w:pStyle w:val="TAC"/>
              <w:rPr>
                <w:sz w:val="16"/>
                <w:szCs w:val="16"/>
              </w:rPr>
            </w:pPr>
            <w:r w:rsidRPr="00680E3A">
              <w:rPr>
                <w:sz w:val="16"/>
                <w:szCs w:val="16"/>
                <w:lang w:eastAsia="zh-CN"/>
              </w:rPr>
              <w:t>16.3.0</w:t>
            </w:r>
          </w:p>
        </w:tc>
      </w:tr>
      <w:tr w:rsidR="00812434" w:rsidRPr="00481D2D" w14:paraId="74F60C5E" w14:textId="77777777" w:rsidTr="00017DC7">
        <w:tc>
          <w:tcPr>
            <w:tcW w:w="785" w:type="dxa"/>
            <w:shd w:val="solid" w:color="FFFFFF" w:fill="auto"/>
          </w:tcPr>
          <w:p w14:paraId="239F0404" w14:textId="0253F37D"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2669DA08" w14:textId="39DA272D"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45DE30CF" w14:textId="6D4EC02F"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78034F1C" w14:textId="21CCDD8C" w:rsidR="00812434" w:rsidRPr="00481D2D" w:rsidRDefault="00812434" w:rsidP="00812434">
            <w:pPr>
              <w:pStyle w:val="TAL"/>
              <w:rPr>
                <w:sz w:val="16"/>
                <w:szCs w:val="16"/>
              </w:rPr>
            </w:pPr>
            <w:r w:rsidRPr="00680E3A">
              <w:rPr>
                <w:sz w:val="16"/>
                <w:szCs w:val="16"/>
                <w:lang w:eastAsia="zh-CN"/>
              </w:rPr>
              <w:t>0116</w:t>
            </w:r>
          </w:p>
        </w:tc>
        <w:tc>
          <w:tcPr>
            <w:tcW w:w="422" w:type="dxa"/>
            <w:shd w:val="solid" w:color="FFFFFF" w:fill="auto"/>
            <w:vAlign w:val="center"/>
          </w:tcPr>
          <w:p w14:paraId="31FEE42D" w14:textId="27765E8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A8467B2" w14:textId="3CB7BDEF"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48AC6DE" w14:textId="0CD392CE" w:rsidR="00812434" w:rsidRPr="00481D2D" w:rsidRDefault="00812434" w:rsidP="00812434">
            <w:pPr>
              <w:pStyle w:val="TAL"/>
              <w:rPr>
                <w:sz w:val="16"/>
                <w:szCs w:val="16"/>
              </w:rPr>
            </w:pPr>
            <w:r w:rsidRPr="00680E3A">
              <w:rPr>
                <w:sz w:val="16"/>
                <w:szCs w:val="16"/>
                <w:lang w:eastAsia="zh-CN"/>
              </w:rPr>
              <w:t>Annex B, IMS Session Termination</w:t>
            </w:r>
          </w:p>
        </w:tc>
        <w:tc>
          <w:tcPr>
            <w:tcW w:w="705" w:type="dxa"/>
            <w:shd w:val="solid" w:color="FFFFFF" w:fill="auto"/>
          </w:tcPr>
          <w:p w14:paraId="3AFC1D1F" w14:textId="243B7DD7" w:rsidR="00812434" w:rsidRPr="00481D2D" w:rsidRDefault="00812434" w:rsidP="00812434">
            <w:pPr>
              <w:pStyle w:val="TAC"/>
              <w:rPr>
                <w:sz w:val="16"/>
                <w:szCs w:val="16"/>
              </w:rPr>
            </w:pPr>
            <w:r w:rsidRPr="00680E3A">
              <w:rPr>
                <w:sz w:val="16"/>
                <w:szCs w:val="16"/>
                <w:lang w:eastAsia="zh-CN"/>
              </w:rPr>
              <w:t>16.3.0</w:t>
            </w:r>
          </w:p>
        </w:tc>
      </w:tr>
      <w:tr w:rsidR="00812434" w:rsidRPr="00481D2D" w14:paraId="21BFC133" w14:textId="77777777" w:rsidTr="00017DC7">
        <w:tc>
          <w:tcPr>
            <w:tcW w:w="785" w:type="dxa"/>
            <w:shd w:val="solid" w:color="FFFFFF" w:fill="auto"/>
          </w:tcPr>
          <w:p w14:paraId="1E4577BF" w14:textId="4996444C"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6A0FAF21" w14:textId="7E38254F"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76BE6F89" w14:textId="4B7079E3"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02C9BFDA" w14:textId="7EBC6637" w:rsidR="00812434" w:rsidRPr="00481D2D" w:rsidRDefault="00812434" w:rsidP="00812434">
            <w:pPr>
              <w:pStyle w:val="TAL"/>
              <w:rPr>
                <w:sz w:val="16"/>
                <w:szCs w:val="16"/>
              </w:rPr>
            </w:pPr>
            <w:r w:rsidRPr="00680E3A">
              <w:rPr>
                <w:sz w:val="16"/>
                <w:szCs w:val="16"/>
                <w:lang w:eastAsia="zh-CN"/>
              </w:rPr>
              <w:t>0117</w:t>
            </w:r>
          </w:p>
        </w:tc>
        <w:tc>
          <w:tcPr>
            <w:tcW w:w="422" w:type="dxa"/>
            <w:shd w:val="solid" w:color="FFFFFF" w:fill="auto"/>
            <w:vAlign w:val="center"/>
          </w:tcPr>
          <w:p w14:paraId="10D1C306" w14:textId="1CAA4FB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5A3372D4" w14:textId="12CD4162"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2C921F6" w14:textId="4F8394D1" w:rsidR="00812434" w:rsidRPr="00481D2D" w:rsidRDefault="00812434" w:rsidP="00812434">
            <w:pPr>
              <w:pStyle w:val="TAL"/>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79287FE7" w14:textId="086175E9" w:rsidR="00812434" w:rsidRPr="00481D2D" w:rsidRDefault="00812434" w:rsidP="00812434">
            <w:pPr>
              <w:pStyle w:val="TAC"/>
              <w:rPr>
                <w:sz w:val="16"/>
                <w:szCs w:val="16"/>
              </w:rPr>
            </w:pPr>
            <w:r w:rsidRPr="00680E3A">
              <w:rPr>
                <w:sz w:val="16"/>
                <w:szCs w:val="16"/>
                <w:lang w:eastAsia="zh-CN"/>
              </w:rPr>
              <w:t>16.3.0</w:t>
            </w:r>
          </w:p>
        </w:tc>
      </w:tr>
      <w:tr w:rsidR="00812434" w:rsidRPr="00481D2D" w14:paraId="04EB9F3A" w14:textId="77777777" w:rsidTr="00017DC7">
        <w:tc>
          <w:tcPr>
            <w:tcW w:w="785" w:type="dxa"/>
            <w:shd w:val="solid" w:color="FFFFFF" w:fill="auto"/>
          </w:tcPr>
          <w:p w14:paraId="54638AE2" w14:textId="61F0E053"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09D3D347" w14:textId="13DA175B"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1E5CEFBC" w14:textId="215407EC"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6E65C7D3" w14:textId="0EDEAB22" w:rsidR="00812434" w:rsidRPr="00481D2D" w:rsidRDefault="00812434" w:rsidP="00812434">
            <w:pPr>
              <w:pStyle w:val="TAL"/>
              <w:rPr>
                <w:sz w:val="16"/>
                <w:szCs w:val="16"/>
              </w:rPr>
            </w:pPr>
            <w:r w:rsidRPr="00680E3A">
              <w:rPr>
                <w:sz w:val="16"/>
                <w:szCs w:val="16"/>
                <w:lang w:eastAsia="zh-CN"/>
              </w:rPr>
              <w:t>0118</w:t>
            </w:r>
          </w:p>
        </w:tc>
        <w:tc>
          <w:tcPr>
            <w:tcW w:w="422" w:type="dxa"/>
            <w:shd w:val="solid" w:color="FFFFFF" w:fill="auto"/>
            <w:vAlign w:val="center"/>
          </w:tcPr>
          <w:p w14:paraId="51AFE343" w14:textId="0F57E9A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3AE53AF" w14:textId="3DFFD31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1CD5251" w14:textId="4108DBDF" w:rsidR="00812434" w:rsidRPr="00481D2D" w:rsidRDefault="00812434" w:rsidP="00812434">
            <w:pPr>
              <w:pStyle w:val="TAL"/>
              <w:rPr>
                <w:sz w:val="16"/>
                <w:szCs w:val="16"/>
              </w:rPr>
            </w:pPr>
            <w:r w:rsidRPr="00680E3A">
              <w:rPr>
                <w:sz w:val="16"/>
                <w:szCs w:val="16"/>
                <w:lang w:eastAsia="zh-CN"/>
              </w:rPr>
              <w:t>Annex B, Subscription to Notification of Change of Access Type</w:t>
            </w:r>
          </w:p>
        </w:tc>
        <w:tc>
          <w:tcPr>
            <w:tcW w:w="705" w:type="dxa"/>
            <w:shd w:val="solid" w:color="FFFFFF" w:fill="auto"/>
          </w:tcPr>
          <w:p w14:paraId="2CDBBCED" w14:textId="590D347A" w:rsidR="00812434" w:rsidRPr="00481D2D" w:rsidRDefault="00812434" w:rsidP="00812434">
            <w:pPr>
              <w:pStyle w:val="TAC"/>
              <w:rPr>
                <w:sz w:val="16"/>
                <w:szCs w:val="16"/>
              </w:rPr>
            </w:pPr>
            <w:r w:rsidRPr="00680E3A">
              <w:rPr>
                <w:sz w:val="16"/>
                <w:szCs w:val="16"/>
                <w:lang w:eastAsia="zh-CN"/>
              </w:rPr>
              <w:t>16.3.0</w:t>
            </w:r>
          </w:p>
        </w:tc>
      </w:tr>
      <w:tr w:rsidR="00812434" w:rsidRPr="00481D2D" w14:paraId="1D325120" w14:textId="77777777" w:rsidTr="00017DC7">
        <w:tc>
          <w:tcPr>
            <w:tcW w:w="785" w:type="dxa"/>
            <w:shd w:val="solid" w:color="FFFFFF" w:fill="auto"/>
          </w:tcPr>
          <w:p w14:paraId="5E48205A" w14:textId="0C5DF6FE"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100E03F3" w14:textId="224447B2"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04BA404C" w14:textId="199E3624"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78414DDE" w14:textId="572442B2" w:rsidR="00812434" w:rsidRPr="00481D2D" w:rsidRDefault="00812434" w:rsidP="00812434">
            <w:pPr>
              <w:pStyle w:val="TAL"/>
              <w:rPr>
                <w:sz w:val="16"/>
                <w:szCs w:val="16"/>
              </w:rPr>
            </w:pPr>
            <w:r w:rsidRPr="00680E3A">
              <w:rPr>
                <w:sz w:val="16"/>
                <w:szCs w:val="16"/>
                <w:lang w:eastAsia="zh-CN"/>
              </w:rPr>
              <w:t>0121</w:t>
            </w:r>
          </w:p>
        </w:tc>
        <w:tc>
          <w:tcPr>
            <w:tcW w:w="422" w:type="dxa"/>
            <w:shd w:val="solid" w:color="FFFFFF" w:fill="auto"/>
            <w:vAlign w:val="center"/>
          </w:tcPr>
          <w:p w14:paraId="7C552891" w14:textId="77777777" w:rsidR="00812434" w:rsidRPr="00481D2D" w:rsidRDefault="00812434" w:rsidP="00812434">
            <w:pPr>
              <w:pStyle w:val="TAR"/>
              <w:rPr>
                <w:sz w:val="16"/>
                <w:szCs w:val="16"/>
              </w:rPr>
            </w:pPr>
          </w:p>
        </w:tc>
        <w:tc>
          <w:tcPr>
            <w:tcW w:w="421" w:type="dxa"/>
            <w:shd w:val="solid" w:color="FFFFFF" w:fill="auto"/>
            <w:vAlign w:val="center"/>
          </w:tcPr>
          <w:p w14:paraId="6A024AAB" w14:textId="440A8C9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74F77608" w14:textId="077FCC98" w:rsidR="00812434" w:rsidRPr="00481D2D" w:rsidRDefault="00812434" w:rsidP="00812434">
            <w:pPr>
              <w:pStyle w:val="TAL"/>
              <w:rPr>
                <w:sz w:val="16"/>
                <w:szCs w:val="16"/>
              </w:rPr>
            </w:pPr>
            <w:r w:rsidRPr="00680E3A">
              <w:rPr>
                <w:sz w:val="16"/>
                <w:szCs w:val="16"/>
                <w:lang w:eastAsia="zh-CN"/>
              </w:rPr>
              <w:t>Annex B, P-CSCF Restoration</w:t>
            </w:r>
          </w:p>
        </w:tc>
        <w:tc>
          <w:tcPr>
            <w:tcW w:w="705" w:type="dxa"/>
            <w:shd w:val="solid" w:color="FFFFFF" w:fill="auto"/>
          </w:tcPr>
          <w:p w14:paraId="54781108" w14:textId="2BCC5FD4" w:rsidR="00812434" w:rsidRPr="00481D2D" w:rsidRDefault="00812434" w:rsidP="00812434">
            <w:pPr>
              <w:pStyle w:val="TAC"/>
              <w:rPr>
                <w:sz w:val="16"/>
                <w:szCs w:val="16"/>
              </w:rPr>
            </w:pPr>
            <w:r w:rsidRPr="00680E3A">
              <w:rPr>
                <w:sz w:val="16"/>
                <w:szCs w:val="16"/>
                <w:lang w:eastAsia="zh-CN"/>
              </w:rPr>
              <w:t>16.3.0</w:t>
            </w:r>
          </w:p>
        </w:tc>
      </w:tr>
      <w:tr w:rsidR="00812434" w:rsidRPr="00481D2D" w14:paraId="47442344" w14:textId="77777777" w:rsidTr="00017DC7">
        <w:tc>
          <w:tcPr>
            <w:tcW w:w="785" w:type="dxa"/>
            <w:shd w:val="solid" w:color="FFFFFF" w:fill="auto"/>
          </w:tcPr>
          <w:p w14:paraId="2E5EFDB6" w14:textId="3FCCC79A"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0D37F4BB" w14:textId="0CBD2153"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36B45398" w14:textId="6E8E3B15" w:rsidR="00812434" w:rsidRPr="00481D2D" w:rsidRDefault="00812434" w:rsidP="00812434">
            <w:pPr>
              <w:pStyle w:val="TAC"/>
              <w:rPr>
                <w:sz w:val="16"/>
                <w:szCs w:val="16"/>
              </w:rPr>
            </w:pPr>
            <w:r w:rsidRPr="00680E3A">
              <w:rPr>
                <w:sz w:val="16"/>
                <w:szCs w:val="16"/>
                <w:lang w:eastAsia="zh-CN"/>
              </w:rPr>
              <w:t>CP-200207</w:t>
            </w:r>
          </w:p>
        </w:tc>
        <w:tc>
          <w:tcPr>
            <w:tcW w:w="521" w:type="dxa"/>
            <w:shd w:val="solid" w:color="FFFFFF" w:fill="auto"/>
            <w:vAlign w:val="center"/>
          </w:tcPr>
          <w:p w14:paraId="3EF7C7C2" w14:textId="265108C1" w:rsidR="00812434" w:rsidRPr="00481D2D" w:rsidRDefault="00812434" w:rsidP="00812434">
            <w:pPr>
              <w:pStyle w:val="TAL"/>
              <w:rPr>
                <w:sz w:val="16"/>
                <w:szCs w:val="16"/>
              </w:rPr>
            </w:pPr>
            <w:r w:rsidRPr="00680E3A">
              <w:rPr>
                <w:sz w:val="16"/>
                <w:szCs w:val="16"/>
                <w:lang w:eastAsia="zh-CN"/>
              </w:rPr>
              <w:t>0122</w:t>
            </w:r>
          </w:p>
        </w:tc>
        <w:tc>
          <w:tcPr>
            <w:tcW w:w="422" w:type="dxa"/>
            <w:shd w:val="solid" w:color="FFFFFF" w:fill="auto"/>
            <w:vAlign w:val="center"/>
          </w:tcPr>
          <w:p w14:paraId="42B739A3" w14:textId="0CF25D8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A2B0C18" w14:textId="430EEDEB"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07B9B15" w14:textId="1DDEBE7D" w:rsidR="00812434" w:rsidRPr="00481D2D" w:rsidRDefault="00812434" w:rsidP="00812434">
            <w:pPr>
              <w:pStyle w:val="TAL"/>
              <w:rPr>
                <w:sz w:val="16"/>
                <w:szCs w:val="16"/>
              </w:rPr>
            </w:pPr>
            <w:r w:rsidRPr="00680E3A">
              <w:rPr>
                <w:sz w:val="16"/>
                <w:szCs w:val="16"/>
                <w:lang w:eastAsia="zh-CN"/>
              </w:rPr>
              <w:t>DNN Replacement as PCF discovery factor for the AMF</w:t>
            </w:r>
          </w:p>
        </w:tc>
        <w:tc>
          <w:tcPr>
            <w:tcW w:w="705" w:type="dxa"/>
            <w:shd w:val="solid" w:color="FFFFFF" w:fill="auto"/>
          </w:tcPr>
          <w:p w14:paraId="10F94E79" w14:textId="4A1F42BA" w:rsidR="00812434" w:rsidRPr="00481D2D" w:rsidRDefault="00812434" w:rsidP="00812434">
            <w:pPr>
              <w:pStyle w:val="TAC"/>
              <w:rPr>
                <w:sz w:val="16"/>
                <w:szCs w:val="16"/>
              </w:rPr>
            </w:pPr>
            <w:r w:rsidRPr="00680E3A">
              <w:rPr>
                <w:sz w:val="16"/>
                <w:szCs w:val="16"/>
                <w:lang w:eastAsia="zh-CN"/>
              </w:rPr>
              <w:t>16.3.0</w:t>
            </w:r>
          </w:p>
        </w:tc>
      </w:tr>
      <w:tr w:rsidR="00812434" w:rsidRPr="00481D2D" w14:paraId="5AECB242" w14:textId="77777777" w:rsidTr="00017DC7">
        <w:tc>
          <w:tcPr>
            <w:tcW w:w="785" w:type="dxa"/>
            <w:shd w:val="solid" w:color="FFFFFF" w:fill="auto"/>
          </w:tcPr>
          <w:p w14:paraId="1C09C118" w14:textId="0BC490BD"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3D4183F2" w14:textId="5B9C2D39"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156FA6AB" w14:textId="6CB7141B" w:rsidR="00812434" w:rsidRPr="00481D2D" w:rsidRDefault="00812434" w:rsidP="00812434">
            <w:pPr>
              <w:pStyle w:val="TAC"/>
              <w:rPr>
                <w:sz w:val="16"/>
                <w:szCs w:val="16"/>
              </w:rPr>
            </w:pPr>
            <w:r w:rsidRPr="00680E3A">
              <w:rPr>
                <w:sz w:val="16"/>
                <w:szCs w:val="16"/>
                <w:lang w:eastAsia="zh-CN"/>
              </w:rPr>
              <w:t>CP-200218</w:t>
            </w:r>
          </w:p>
        </w:tc>
        <w:tc>
          <w:tcPr>
            <w:tcW w:w="521" w:type="dxa"/>
            <w:shd w:val="solid" w:color="FFFFFF" w:fill="auto"/>
            <w:vAlign w:val="center"/>
          </w:tcPr>
          <w:p w14:paraId="7759BA18" w14:textId="686CC190" w:rsidR="00812434" w:rsidRPr="00481D2D" w:rsidRDefault="00812434" w:rsidP="00812434">
            <w:pPr>
              <w:pStyle w:val="TAL"/>
              <w:rPr>
                <w:sz w:val="16"/>
                <w:szCs w:val="16"/>
              </w:rPr>
            </w:pPr>
            <w:r w:rsidRPr="00680E3A">
              <w:rPr>
                <w:sz w:val="16"/>
                <w:szCs w:val="16"/>
                <w:lang w:eastAsia="zh-CN"/>
              </w:rPr>
              <w:t>0123</w:t>
            </w:r>
          </w:p>
        </w:tc>
        <w:tc>
          <w:tcPr>
            <w:tcW w:w="422" w:type="dxa"/>
            <w:shd w:val="solid" w:color="FFFFFF" w:fill="auto"/>
            <w:vAlign w:val="center"/>
          </w:tcPr>
          <w:p w14:paraId="484531F7" w14:textId="2F4AA30E" w:rsidR="00812434" w:rsidRPr="00481D2D" w:rsidRDefault="00812434" w:rsidP="00812434">
            <w:pPr>
              <w:pStyle w:val="TAR"/>
              <w:rPr>
                <w:sz w:val="16"/>
                <w:szCs w:val="16"/>
              </w:rPr>
            </w:pPr>
          </w:p>
        </w:tc>
        <w:tc>
          <w:tcPr>
            <w:tcW w:w="421" w:type="dxa"/>
            <w:shd w:val="solid" w:color="FFFFFF" w:fill="auto"/>
            <w:vAlign w:val="center"/>
          </w:tcPr>
          <w:p w14:paraId="219AA554" w14:textId="7EEE8C9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4C53DC4" w14:textId="1CF8F953" w:rsidR="00812434" w:rsidRPr="00481D2D" w:rsidRDefault="00812434" w:rsidP="00812434">
            <w:pPr>
              <w:pStyle w:val="TAL"/>
              <w:rPr>
                <w:sz w:val="16"/>
                <w:szCs w:val="16"/>
              </w:rPr>
            </w:pPr>
            <w:r w:rsidRPr="00680E3A">
              <w:rPr>
                <w:sz w:val="16"/>
                <w:szCs w:val="16"/>
                <w:lang w:eastAsia="zh-CN"/>
              </w:rPr>
              <w:t>AF session binding to PDU session for TSN networks</w:t>
            </w:r>
          </w:p>
        </w:tc>
        <w:tc>
          <w:tcPr>
            <w:tcW w:w="705" w:type="dxa"/>
            <w:shd w:val="solid" w:color="FFFFFF" w:fill="auto"/>
          </w:tcPr>
          <w:p w14:paraId="5DDF4F29" w14:textId="078F2A38" w:rsidR="00812434" w:rsidRPr="00481D2D" w:rsidRDefault="00812434" w:rsidP="00812434">
            <w:pPr>
              <w:pStyle w:val="TAC"/>
              <w:rPr>
                <w:sz w:val="16"/>
                <w:szCs w:val="16"/>
              </w:rPr>
            </w:pPr>
            <w:r w:rsidRPr="00680E3A">
              <w:rPr>
                <w:sz w:val="16"/>
                <w:szCs w:val="16"/>
                <w:lang w:eastAsia="zh-CN"/>
              </w:rPr>
              <w:t>16.3.0</w:t>
            </w:r>
          </w:p>
        </w:tc>
      </w:tr>
      <w:tr w:rsidR="00812434" w:rsidRPr="00481D2D" w14:paraId="74DD53BD" w14:textId="77777777" w:rsidTr="00017DC7">
        <w:tc>
          <w:tcPr>
            <w:tcW w:w="785" w:type="dxa"/>
            <w:shd w:val="solid" w:color="FFFFFF" w:fill="auto"/>
          </w:tcPr>
          <w:p w14:paraId="457F6A10" w14:textId="0D4760D5"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4414CAB8" w14:textId="58850BF2"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6CB1C5B0" w14:textId="364B399F" w:rsidR="00812434" w:rsidRPr="00481D2D" w:rsidRDefault="00812434" w:rsidP="00812434">
            <w:pPr>
              <w:pStyle w:val="TAC"/>
              <w:rPr>
                <w:sz w:val="16"/>
                <w:szCs w:val="16"/>
              </w:rPr>
            </w:pPr>
            <w:r w:rsidRPr="00680E3A">
              <w:rPr>
                <w:sz w:val="16"/>
                <w:szCs w:val="16"/>
                <w:lang w:eastAsia="zh-CN"/>
              </w:rPr>
              <w:t>CP-200201</w:t>
            </w:r>
          </w:p>
        </w:tc>
        <w:tc>
          <w:tcPr>
            <w:tcW w:w="521" w:type="dxa"/>
            <w:shd w:val="solid" w:color="FFFFFF" w:fill="auto"/>
            <w:vAlign w:val="center"/>
          </w:tcPr>
          <w:p w14:paraId="7AF9F0C3" w14:textId="17C2D3B9" w:rsidR="00812434" w:rsidRPr="00481D2D" w:rsidRDefault="00812434" w:rsidP="00812434">
            <w:pPr>
              <w:pStyle w:val="TAL"/>
              <w:rPr>
                <w:sz w:val="16"/>
                <w:szCs w:val="16"/>
              </w:rPr>
            </w:pPr>
            <w:r w:rsidRPr="00680E3A">
              <w:rPr>
                <w:sz w:val="16"/>
                <w:szCs w:val="16"/>
                <w:lang w:eastAsia="zh-CN"/>
              </w:rPr>
              <w:t>0124</w:t>
            </w:r>
          </w:p>
        </w:tc>
        <w:tc>
          <w:tcPr>
            <w:tcW w:w="422" w:type="dxa"/>
            <w:shd w:val="solid" w:color="FFFFFF" w:fill="auto"/>
            <w:vAlign w:val="center"/>
          </w:tcPr>
          <w:p w14:paraId="6196648B" w14:textId="284110B0" w:rsidR="00812434" w:rsidRPr="00481D2D" w:rsidRDefault="00812434" w:rsidP="00812434">
            <w:pPr>
              <w:pStyle w:val="TAR"/>
              <w:rPr>
                <w:sz w:val="16"/>
                <w:szCs w:val="16"/>
              </w:rPr>
            </w:pPr>
          </w:p>
        </w:tc>
        <w:tc>
          <w:tcPr>
            <w:tcW w:w="421" w:type="dxa"/>
            <w:shd w:val="solid" w:color="FFFFFF" w:fill="auto"/>
            <w:vAlign w:val="center"/>
          </w:tcPr>
          <w:p w14:paraId="619C2480" w14:textId="5C05A8A6"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E3133F1" w14:textId="589F22CF" w:rsidR="00812434" w:rsidRPr="00481D2D" w:rsidRDefault="00812434" w:rsidP="00812434">
            <w:pPr>
              <w:pStyle w:val="TAL"/>
              <w:rPr>
                <w:sz w:val="16"/>
                <w:szCs w:val="16"/>
              </w:rPr>
            </w:pPr>
            <w:r w:rsidRPr="00680E3A">
              <w:rPr>
                <w:sz w:val="16"/>
                <w:szCs w:val="16"/>
                <w:lang w:eastAsia="zh-CN"/>
              </w:rPr>
              <w:t>SRVCC impacts on QoS mapping</w:t>
            </w:r>
          </w:p>
        </w:tc>
        <w:tc>
          <w:tcPr>
            <w:tcW w:w="705" w:type="dxa"/>
            <w:shd w:val="solid" w:color="FFFFFF" w:fill="auto"/>
          </w:tcPr>
          <w:p w14:paraId="00A27E8B" w14:textId="6CD91E28" w:rsidR="00812434" w:rsidRPr="00481D2D" w:rsidRDefault="00812434" w:rsidP="00812434">
            <w:pPr>
              <w:pStyle w:val="TAC"/>
              <w:rPr>
                <w:sz w:val="16"/>
                <w:szCs w:val="16"/>
              </w:rPr>
            </w:pPr>
            <w:r w:rsidRPr="00680E3A">
              <w:rPr>
                <w:sz w:val="16"/>
                <w:szCs w:val="16"/>
                <w:lang w:eastAsia="zh-CN"/>
              </w:rPr>
              <w:t>16.3.0</w:t>
            </w:r>
          </w:p>
        </w:tc>
      </w:tr>
      <w:tr w:rsidR="00812434" w:rsidRPr="00481D2D" w14:paraId="2C274A51" w14:textId="77777777" w:rsidTr="00017DC7">
        <w:tc>
          <w:tcPr>
            <w:tcW w:w="785" w:type="dxa"/>
            <w:shd w:val="solid" w:color="FFFFFF" w:fill="auto"/>
          </w:tcPr>
          <w:p w14:paraId="69E2712B" w14:textId="61E9C583"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2F1C7F93" w14:textId="3F784C76"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7356F507" w14:textId="580499A8" w:rsidR="00812434" w:rsidRPr="00481D2D" w:rsidRDefault="00812434" w:rsidP="00812434">
            <w:pPr>
              <w:pStyle w:val="TAC"/>
              <w:rPr>
                <w:sz w:val="16"/>
                <w:szCs w:val="16"/>
              </w:rPr>
            </w:pPr>
            <w:r w:rsidRPr="00680E3A">
              <w:rPr>
                <w:sz w:val="16"/>
                <w:szCs w:val="16"/>
                <w:lang w:eastAsia="zh-CN"/>
              </w:rPr>
              <w:t>CP-200219</w:t>
            </w:r>
          </w:p>
        </w:tc>
        <w:tc>
          <w:tcPr>
            <w:tcW w:w="521" w:type="dxa"/>
            <w:shd w:val="solid" w:color="FFFFFF" w:fill="auto"/>
            <w:vAlign w:val="center"/>
          </w:tcPr>
          <w:p w14:paraId="6A030A72" w14:textId="45ACDD96" w:rsidR="00812434" w:rsidRPr="00481D2D" w:rsidRDefault="00812434" w:rsidP="00812434">
            <w:pPr>
              <w:pStyle w:val="TAL"/>
              <w:rPr>
                <w:sz w:val="16"/>
                <w:szCs w:val="16"/>
              </w:rPr>
            </w:pPr>
            <w:r w:rsidRPr="00680E3A">
              <w:rPr>
                <w:sz w:val="16"/>
                <w:szCs w:val="16"/>
                <w:lang w:eastAsia="zh-CN"/>
              </w:rPr>
              <w:t>0125</w:t>
            </w:r>
          </w:p>
        </w:tc>
        <w:tc>
          <w:tcPr>
            <w:tcW w:w="422" w:type="dxa"/>
            <w:shd w:val="solid" w:color="FFFFFF" w:fill="auto"/>
            <w:vAlign w:val="center"/>
          </w:tcPr>
          <w:p w14:paraId="11B4AFD4" w14:textId="13BDA80D" w:rsidR="00812434" w:rsidRPr="00481D2D" w:rsidRDefault="00812434" w:rsidP="00812434">
            <w:pPr>
              <w:pStyle w:val="TAR"/>
              <w:rPr>
                <w:sz w:val="16"/>
                <w:szCs w:val="16"/>
              </w:rPr>
            </w:pPr>
          </w:p>
        </w:tc>
        <w:tc>
          <w:tcPr>
            <w:tcW w:w="421" w:type="dxa"/>
            <w:shd w:val="solid" w:color="FFFFFF" w:fill="auto"/>
            <w:vAlign w:val="center"/>
          </w:tcPr>
          <w:p w14:paraId="5BCA0785" w14:textId="779CFBF9"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708F594C" w14:textId="096741F0" w:rsidR="00812434" w:rsidRPr="00481D2D" w:rsidRDefault="00812434" w:rsidP="00812434">
            <w:pPr>
              <w:pStyle w:val="TAL"/>
              <w:rPr>
                <w:sz w:val="16"/>
                <w:szCs w:val="16"/>
              </w:rPr>
            </w:pPr>
            <w:r w:rsidRPr="00680E3A">
              <w:rPr>
                <w:sz w:val="16"/>
                <w:szCs w:val="16"/>
                <w:lang w:eastAsia="zh-CN"/>
              </w:rPr>
              <w:t>Applying UE Policy Association Modification to all affected UEs</w:t>
            </w:r>
          </w:p>
        </w:tc>
        <w:tc>
          <w:tcPr>
            <w:tcW w:w="705" w:type="dxa"/>
            <w:shd w:val="solid" w:color="FFFFFF" w:fill="auto"/>
          </w:tcPr>
          <w:p w14:paraId="4661AC99" w14:textId="51333586" w:rsidR="00812434" w:rsidRPr="00481D2D" w:rsidRDefault="00812434" w:rsidP="00812434">
            <w:pPr>
              <w:pStyle w:val="TAC"/>
              <w:rPr>
                <w:sz w:val="16"/>
                <w:szCs w:val="16"/>
              </w:rPr>
            </w:pPr>
            <w:r w:rsidRPr="00680E3A">
              <w:rPr>
                <w:sz w:val="16"/>
                <w:szCs w:val="16"/>
                <w:lang w:eastAsia="zh-CN"/>
              </w:rPr>
              <w:t>16.3.0</w:t>
            </w:r>
          </w:p>
        </w:tc>
      </w:tr>
      <w:tr w:rsidR="00812434" w:rsidRPr="00481D2D" w14:paraId="6E089C4D" w14:textId="77777777" w:rsidTr="00017DC7">
        <w:tc>
          <w:tcPr>
            <w:tcW w:w="785" w:type="dxa"/>
            <w:shd w:val="solid" w:color="FFFFFF" w:fill="auto"/>
          </w:tcPr>
          <w:p w14:paraId="7A5ACC01" w14:textId="751CA356"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0851469E" w14:textId="7FFBF9E1"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310EBF71" w14:textId="345B12BF"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1DD313B1" w14:textId="63E26808" w:rsidR="00812434" w:rsidRPr="00481D2D" w:rsidRDefault="00812434" w:rsidP="00812434">
            <w:pPr>
              <w:pStyle w:val="TAL"/>
              <w:rPr>
                <w:sz w:val="16"/>
                <w:szCs w:val="16"/>
              </w:rPr>
            </w:pPr>
            <w:r w:rsidRPr="00680E3A">
              <w:rPr>
                <w:sz w:val="16"/>
                <w:szCs w:val="16"/>
                <w:lang w:eastAsia="zh-CN"/>
              </w:rPr>
              <w:t>0130</w:t>
            </w:r>
          </w:p>
        </w:tc>
        <w:tc>
          <w:tcPr>
            <w:tcW w:w="422" w:type="dxa"/>
            <w:shd w:val="solid" w:color="FFFFFF" w:fill="auto"/>
            <w:vAlign w:val="center"/>
          </w:tcPr>
          <w:p w14:paraId="45A72546" w14:textId="7FBDDEF8"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84DBC35" w14:textId="09FC9FFC"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93A0590" w14:textId="71648565" w:rsidR="00812434" w:rsidRPr="00481D2D" w:rsidRDefault="00812434" w:rsidP="00812434">
            <w:pPr>
              <w:pStyle w:val="TAL"/>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61F423A7" w14:textId="19D05288" w:rsidR="00812434" w:rsidRPr="00481D2D" w:rsidRDefault="00812434" w:rsidP="00812434">
            <w:pPr>
              <w:pStyle w:val="TAC"/>
              <w:rPr>
                <w:sz w:val="16"/>
                <w:szCs w:val="16"/>
              </w:rPr>
            </w:pPr>
            <w:r w:rsidRPr="00680E3A">
              <w:rPr>
                <w:sz w:val="16"/>
                <w:szCs w:val="16"/>
                <w:lang w:eastAsia="zh-CN"/>
              </w:rPr>
              <w:t>16.3.0</w:t>
            </w:r>
          </w:p>
        </w:tc>
      </w:tr>
      <w:tr w:rsidR="00812434" w:rsidRPr="00481D2D" w14:paraId="2C0ECECC" w14:textId="77777777" w:rsidTr="00017DC7">
        <w:tc>
          <w:tcPr>
            <w:tcW w:w="785" w:type="dxa"/>
            <w:shd w:val="solid" w:color="FFFFFF" w:fill="auto"/>
          </w:tcPr>
          <w:p w14:paraId="5B611F9F" w14:textId="1F56697D"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3806F519" w14:textId="61CBE946"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7DF58DDB" w14:textId="19D91859"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504FF93A" w14:textId="4A1D5FA4" w:rsidR="00812434" w:rsidRPr="00481D2D" w:rsidRDefault="00812434" w:rsidP="00812434">
            <w:pPr>
              <w:pStyle w:val="TAL"/>
              <w:rPr>
                <w:sz w:val="16"/>
                <w:szCs w:val="16"/>
              </w:rPr>
            </w:pPr>
            <w:r w:rsidRPr="00680E3A">
              <w:rPr>
                <w:sz w:val="16"/>
                <w:szCs w:val="16"/>
                <w:lang w:eastAsia="zh-CN"/>
              </w:rPr>
              <w:t>0133</w:t>
            </w:r>
          </w:p>
        </w:tc>
        <w:tc>
          <w:tcPr>
            <w:tcW w:w="422" w:type="dxa"/>
            <w:shd w:val="solid" w:color="FFFFFF" w:fill="auto"/>
            <w:vAlign w:val="center"/>
          </w:tcPr>
          <w:p w14:paraId="27190ADA" w14:textId="63EAE759"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6C20C70" w14:textId="1457431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D63E3DA" w14:textId="62B7D767" w:rsidR="00812434" w:rsidRPr="00481D2D" w:rsidRDefault="00812434" w:rsidP="00812434">
            <w:pPr>
              <w:pStyle w:val="TAL"/>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5C2900C1" w14:textId="4FE95FBF" w:rsidR="00812434" w:rsidRPr="00481D2D" w:rsidRDefault="00812434" w:rsidP="00812434">
            <w:pPr>
              <w:pStyle w:val="TAC"/>
              <w:rPr>
                <w:sz w:val="16"/>
                <w:szCs w:val="16"/>
              </w:rPr>
            </w:pPr>
            <w:r w:rsidRPr="00680E3A">
              <w:rPr>
                <w:sz w:val="16"/>
                <w:szCs w:val="16"/>
                <w:lang w:eastAsia="zh-CN"/>
              </w:rPr>
              <w:t>16.3.0</w:t>
            </w:r>
          </w:p>
        </w:tc>
      </w:tr>
      <w:tr w:rsidR="00812434" w:rsidRPr="00481D2D" w14:paraId="4AAFDCA8" w14:textId="77777777" w:rsidTr="00017DC7">
        <w:tc>
          <w:tcPr>
            <w:tcW w:w="785" w:type="dxa"/>
            <w:shd w:val="solid" w:color="FFFFFF" w:fill="auto"/>
          </w:tcPr>
          <w:p w14:paraId="4F20240D" w14:textId="0C894297" w:rsidR="00812434" w:rsidRPr="00481D2D" w:rsidRDefault="00812434" w:rsidP="00812434">
            <w:pPr>
              <w:pStyle w:val="TAC"/>
              <w:rPr>
                <w:sz w:val="16"/>
                <w:szCs w:val="16"/>
              </w:rPr>
            </w:pPr>
            <w:r w:rsidRPr="00680E3A">
              <w:rPr>
                <w:sz w:val="16"/>
                <w:szCs w:val="16"/>
                <w:lang w:eastAsia="zh-CN"/>
              </w:rPr>
              <w:t>2020-03</w:t>
            </w:r>
          </w:p>
        </w:tc>
        <w:tc>
          <w:tcPr>
            <w:tcW w:w="793" w:type="dxa"/>
            <w:shd w:val="solid" w:color="FFFFFF" w:fill="auto"/>
          </w:tcPr>
          <w:p w14:paraId="1F13EC8D" w14:textId="2044EBCC" w:rsidR="00812434" w:rsidRPr="00481D2D" w:rsidRDefault="00812434" w:rsidP="00812434">
            <w:pPr>
              <w:pStyle w:val="TAC"/>
              <w:rPr>
                <w:sz w:val="16"/>
                <w:szCs w:val="16"/>
              </w:rPr>
            </w:pPr>
            <w:r w:rsidRPr="00680E3A">
              <w:rPr>
                <w:sz w:val="16"/>
                <w:szCs w:val="16"/>
                <w:lang w:eastAsia="zh-CN"/>
              </w:rPr>
              <w:t>CT#87e</w:t>
            </w:r>
          </w:p>
        </w:tc>
        <w:tc>
          <w:tcPr>
            <w:tcW w:w="1070" w:type="dxa"/>
            <w:shd w:val="solid" w:color="FFFFFF" w:fill="auto"/>
          </w:tcPr>
          <w:p w14:paraId="5A66B14A" w14:textId="72BA9FE7" w:rsidR="00812434" w:rsidRPr="00481D2D" w:rsidRDefault="00812434" w:rsidP="00812434">
            <w:pPr>
              <w:pStyle w:val="TAC"/>
              <w:rPr>
                <w:sz w:val="16"/>
                <w:szCs w:val="16"/>
              </w:rPr>
            </w:pPr>
            <w:r w:rsidRPr="00680E3A">
              <w:rPr>
                <w:sz w:val="16"/>
                <w:szCs w:val="16"/>
                <w:lang w:eastAsia="zh-CN"/>
              </w:rPr>
              <w:t>CP-200206</w:t>
            </w:r>
          </w:p>
        </w:tc>
        <w:tc>
          <w:tcPr>
            <w:tcW w:w="521" w:type="dxa"/>
            <w:shd w:val="solid" w:color="FFFFFF" w:fill="auto"/>
            <w:vAlign w:val="center"/>
          </w:tcPr>
          <w:p w14:paraId="30AC5C72" w14:textId="086E4304" w:rsidR="00812434" w:rsidRPr="00481D2D" w:rsidRDefault="00812434" w:rsidP="00812434">
            <w:pPr>
              <w:pStyle w:val="TAL"/>
              <w:rPr>
                <w:sz w:val="16"/>
                <w:szCs w:val="16"/>
              </w:rPr>
            </w:pPr>
            <w:r w:rsidRPr="00680E3A">
              <w:rPr>
                <w:sz w:val="16"/>
                <w:szCs w:val="16"/>
                <w:lang w:eastAsia="zh-CN"/>
              </w:rPr>
              <w:t>0136</w:t>
            </w:r>
          </w:p>
        </w:tc>
        <w:tc>
          <w:tcPr>
            <w:tcW w:w="422" w:type="dxa"/>
            <w:shd w:val="solid" w:color="FFFFFF" w:fill="auto"/>
            <w:vAlign w:val="center"/>
          </w:tcPr>
          <w:p w14:paraId="5F633EDB" w14:textId="77777777" w:rsidR="00812434" w:rsidRPr="00481D2D" w:rsidRDefault="00812434" w:rsidP="00812434">
            <w:pPr>
              <w:pStyle w:val="TAR"/>
              <w:rPr>
                <w:sz w:val="16"/>
                <w:szCs w:val="16"/>
              </w:rPr>
            </w:pPr>
          </w:p>
        </w:tc>
        <w:tc>
          <w:tcPr>
            <w:tcW w:w="421" w:type="dxa"/>
            <w:shd w:val="solid" w:color="FFFFFF" w:fill="auto"/>
            <w:vAlign w:val="center"/>
          </w:tcPr>
          <w:p w14:paraId="7D6F2F4C" w14:textId="693A4B72"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D766B59" w14:textId="04A27922" w:rsidR="00812434" w:rsidRPr="00481D2D" w:rsidRDefault="00812434" w:rsidP="00812434">
            <w:pPr>
              <w:pStyle w:val="TAL"/>
              <w:rPr>
                <w:sz w:val="16"/>
                <w:szCs w:val="16"/>
              </w:rPr>
            </w:pPr>
            <w:r w:rsidRPr="00680E3A">
              <w:rPr>
                <w:sz w:val="16"/>
                <w:szCs w:val="16"/>
                <w:lang w:eastAsia="zh-CN"/>
              </w:rPr>
              <w:t>Annex B, IMS Restricted Local Operator Services</w:t>
            </w:r>
          </w:p>
        </w:tc>
        <w:tc>
          <w:tcPr>
            <w:tcW w:w="705" w:type="dxa"/>
            <w:shd w:val="solid" w:color="FFFFFF" w:fill="auto"/>
          </w:tcPr>
          <w:p w14:paraId="33010F2C" w14:textId="720A5DED" w:rsidR="00812434" w:rsidRPr="00481D2D" w:rsidRDefault="00812434" w:rsidP="00812434">
            <w:pPr>
              <w:pStyle w:val="TAC"/>
              <w:rPr>
                <w:sz w:val="16"/>
                <w:szCs w:val="16"/>
              </w:rPr>
            </w:pPr>
            <w:r w:rsidRPr="00680E3A">
              <w:rPr>
                <w:sz w:val="16"/>
                <w:szCs w:val="16"/>
                <w:lang w:eastAsia="zh-CN"/>
              </w:rPr>
              <w:t>16.3.0</w:t>
            </w:r>
          </w:p>
        </w:tc>
      </w:tr>
      <w:tr w:rsidR="00812434" w:rsidRPr="00481D2D" w14:paraId="3F9C27C1" w14:textId="77777777" w:rsidTr="00017DC7">
        <w:tc>
          <w:tcPr>
            <w:tcW w:w="785" w:type="dxa"/>
            <w:shd w:val="solid" w:color="FFFFFF" w:fill="auto"/>
          </w:tcPr>
          <w:p w14:paraId="57B0F26B" w14:textId="43221476"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3A50E776" w14:textId="47B2F066"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4CCC659F" w14:textId="1AC56E79" w:rsidR="00812434" w:rsidRPr="00481D2D" w:rsidRDefault="00812434" w:rsidP="00812434">
            <w:pPr>
              <w:pStyle w:val="TAC"/>
              <w:rPr>
                <w:sz w:val="16"/>
                <w:szCs w:val="16"/>
              </w:rPr>
            </w:pPr>
            <w:r w:rsidRPr="00680E3A">
              <w:rPr>
                <w:sz w:val="16"/>
                <w:szCs w:val="16"/>
                <w:lang w:eastAsia="zh-CN"/>
              </w:rPr>
              <w:t>CP-201233</w:t>
            </w:r>
          </w:p>
        </w:tc>
        <w:tc>
          <w:tcPr>
            <w:tcW w:w="521" w:type="dxa"/>
            <w:shd w:val="solid" w:color="FFFFFF" w:fill="auto"/>
            <w:vAlign w:val="center"/>
          </w:tcPr>
          <w:p w14:paraId="586350BD" w14:textId="666F61B9" w:rsidR="00812434" w:rsidRPr="00481D2D" w:rsidRDefault="00812434" w:rsidP="00812434">
            <w:pPr>
              <w:pStyle w:val="TAL"/>
              <w:rPr>
                <w:sz w:val="16"/>
                <w:szCs w:val="16"/>
              </w:rPr>
            </w:pPr>
            <w:r w:rsidRPr="00680E3A">
              <w:rPr>
                <w:sz w:val="16"/>
                <w:szCs w:val="16"/>
                <w:lang w:eastAsia="zh-CN"/>
              </w:rPr>
              <w:t>0137</w:t>
            </w:r>
          </w:p>
        </w:tc>
        <w:tc>
          <w:tcPr>
            <w:tcW w:w="422" w:type="dxa"/>
            <w:shd w:val="solid" w:color="FFFFFF" w:fill="auto"/>
            <w:vAlign w:val="center"/>
          </w:tcPr>
          <w:p w14:paraId="751D438A" w14:textId="5A04D25E" w:rsidR="00812434" w:rsidRPr="00481D2D" w:rsidRDefault="00812434" w:rsidP="00812434">
            <w:pPr>
              <w:pStyle w:val="TAR"/>
              <w:rPr>
                <w:sz w:val="16"/>
                <w:szCs w:val="16"/>
              </w:rPr>
            </w:pPr>
          </w:p>
        </w:tc>
        <w:tc>
          <w:tcPr>
            <w:tcW w:w="421" w:type="dxa"/>
            <w:shd w:val="solid" w:color="FFFFFF" w:fill="auto"/>
            <w:vAlign w:val="center"/>
          </w:tcPr>
          <w:p w14:paraId="7EB50003" w14:textId="60AF94E8"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0CE6F1A" w14:textId="02F110F0" w:rsidR="00812434" w:rsidRPr="00481D2D" w:rsidRDefault="00812434" w:rsidP="00812434">
            <w:pPr>
              <w:pStyle w:val="TAL"/>
              <w:rPr>
                <w:sz w:val="16"/>
                <w:szCs w:val="16"/>
              </w:rPr>
            </w:pPr>
            <w:r w:rsidRPr="00680E3A">
              <w:rPr>
                <w:sz w:val="16"/>
                <w:szCs w:val="16"/>
                <w:lang w:eastAsia="zh-CN"/>
              </w:rPr>
              <w:t>Clarifiction of PCF selection by the AMF and SMF</w:t>
            </w:r>
          </w:p>
        </w:tc>
        <w:tc>
          <w:tcPr>
            <w:tcW w:w="705" w:type="dxa"/>
            <w:shd w:val="solid" w:color="FFFFFF" w:fill="auto"/>
          </w:tcPr>
          <w:p w14:paraId="0A88DD3D" w14:textId="6D145E35" w:rsidR="00812434" w:rsidRPr="00481D2D" w:rsidRDefault="00812434" w:rsidP="00812434">
            <w:pPr>
              <w:pStyle w:val="TAC"/>
              <w:rPr>
                <w:sz w:val="16"/>
                <w:szCs w:val="16"/>
              </w:rPr>
            </w:pPr>
            <w:r w:rsidRPr="00680E3A">
              <w:rPr>
                <w:sz w:val="16"/>
                <w:szCs w:val="16"/>
                <w:lang w:eastAsia="zh-CN"/>
              </w:rPr>
              <w:t>16.4.0</w:t>
            </w:r>
          </w:p>
        </w:tc>
      </w:tr>
      <w:tr w:rsidR="00812434" w:rsidRPr="00481D2D" w14:paraId="6997FBB6" w14:textId="77777777" w:rsidTr="00017DC7">
        <w:tc>
          <w:tcPr>
            <w:tcW w:w="785" w:type="dxa"/>
            <w:shd w:val="solid" w:color="FFFFFF" w:fill="auto"/>
          </w:tcPr>
          <w:p w14:paraId="64ADFE1A" w14:textId="597CE7F2"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01FA0BA8" w14:textId="1A86B34B"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709DE832" w14:textId="3C990FC6" w:rsidR="00812434" w:rsidRPr="00481D2D" w:rsidRDefault="00812434" w:rsidP="00812434">
            <w:pPr>
              <w:pStyle w:val="TAC"/>
              <w:rPr>
                <w:sz w:val="16"/>
                <w:szCs w:val="16"/>
              </w:rPr>
            </w:pPr>
            <w:r w:rsidRPr="00680E3A">
              <w:rPr>
                <w:sz w:val="16"/>
                <w:szCs w:val="16"/>
                <w:lang w:eastAsia="zh-CN"/>
              </w:rPr>
              <w:t>CP-201268</w:t>
            </w:r>
          </w:p>
        </w:tc>
        <w:tc>
          <w:tcPr>
            <w:tcW w:w="521" w:type="dxa"/>
            <w:shd w:val="solid" w:color="FFFFFF" w:fill="auto"/>
            <w:vAlign w:val="center"/>
          </w:tcPr>
          <w:p w14:paraId="74E1C0E5" w14:textId="56FEFC5D" w:rsidR="00812434" w:rsidRPr="00481D2D" w:rsidRDefault="00812434" w:rsidP="00812434">
            <w:pPr>
              <w:pStyle w:val="TAL"/>
              <w:rPr>
                <w:sz w:val="16"/>
                <w:szCs w:val="16"/>
              </w:rPr>
            </w:pPr>
            <w:r w:rsidRPr="00680E3A">
              <w:rPr>
                <w:sz w:val="16"/>
                <w:szCs w:val="16"/>
                <w:lang w:eastAsia="zh-CN"/>
              </w:rPr>
              <w:t>0138</w:t>
            </w:r>
          </w:p>
        </w:tc>
        <w:tc>
          <w:tcPr>
            <w:tcW w:w="422" w:type="dxa"/>
            <w:shd w:val="solid" w:color="FFFFFF" w:fill="auto"/>
            <w:vAlign w:val="center"/>
          </w:tcPr>
          <w:p w14:paraId="13B21658" w14:textId="0F246909" w:rsidR="00812434" w:rsidRPr="00481D2D" w:rsidRDefault="00812434" w:rsidP="00812434">
            <w:pPr>
              <w:pStyle w:val="TAR"/>
              <w:rPr>
                <w:sz w:val="16"/>
                <w:szCs w:val="16"/>
              </w:rPr>
            </w:pPr>
            <w:r w:rsidRPr="00680E3A">
              <w:rPr>
                <w:sz w:val="16"/>
                <w:szCs w:val="16"/>
                <w:lang w:eastAsia="zh-CN"/>
              </w:rPr>
              <w:t>2</w:t>
            </w:r>
          </w:p>
        </w:tc>
        <w:tc>
          <w:tcPr>
            <w:tcW w:w="421" w:type="dxa"/>
            <w:shd w:val="solid" w:color="FFFFFF" w:fill="auto"/>
            <w:vAlign w:val="center"/>
          </w:tcPr>
          <w:p w14:paraId="320FD8E7" w14:textId="02DE2B4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500F2D5" w14:textId="6DDD0C3E" w:rsidR="00812434" w:rsidRPr="00481D2D" w:rsidRDefault="00812434" w:rsidP="00812434">
            <w:pPr>
              <w:pStyle w:val="TAL"/>
              <w:rPr>
                <w:sz w:val="16"/>
                <w:szCs w:val="16"/>
              </w:rPr>
            </w:pPr>
            <w:r w:rsidRPr="00680E3A">
              <w:rPr>
                <w:sz w:val="16"/>
                <w:szCs w:val="16"/>
                <w:lang w:eastAsia="zh-CN"/>
              </w:rPr>
              <w:t>Correction on QoS Flow Binding for QoS Flow Behaviour</w:t>
            </w:r>
          </w:p>
        </w:tc>
        <w:tc>
          <w:tcPr>
            <w:tcW w:w="705" w:type="dxa"/>
            <w:shd w:val="solid" w:color="FFFFFF" w:fill="auto"/>
          </w:tcPr>
          <w:p w14:paraId="307091D9" w14:textId="2688E346" w:rsidR="00812434" w:rsidRPr="00481D2D" w:rsidRDefault="00812434" w:rsidP="00812434">
            <w:pPr>
              <w:pStyle w:val="TAC"/>
              <w:rPr>
                <w:sz w:val="16"/>
                <w:szCs w:val="16"/>
              </w:rPr>
            </w:pPr>
            <w:r w:rsidRPr="00680E3A">
              <w:rPr>
                <w:sz w:val="16"/>
                <w:szCs w:val="16"/>
                <w:lang w:eastAsia="zh-CN"/>
              </w:rPr>
              <w:t>16.4.0</w:t>
            </w:r>
          </w:p>
        </w:tc>
      </w:tr>
      <w:tr w:rsidR="00812434" w:rsidRPr="00481D2D" w14:paraId="3BCD0666" w14:textId="77777777" w:rsidTr="00017DC7">
        <w:tc>
          <w:tcPr>
            <w:tcW w:w="785" w:type="dxa"/>
            <w:shd w:val="solid" w:color="FFFFFF" w:fill="auto"/>
          </w:tcPr>
          <w:p w14:paraId="06A052B5" w14:textId="11FE1EC2"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4F919835" w14:textId="4C38F673"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1F891AC6" w14:textId="5C538866" w:rsidR="00812434" w:rsidRPr="00481D2D" w:rsidRDefault="00812434" w:rsidP="00812434">
            <w:pPr>
              <w:pStyle w:val="TAC"/>
              <w:rPr>
                <w:sz w:val="16"/>
                <w:szCs w:val="16"/>
              </w:rPr>
            </w:pPr>
            <w:r w:rsidRPr="00680E3A">
              <w:rPr>
                <w:sz w:val="16"/>
                <w:szCs w:val="16"/>
                <w:lang w:eastAsia="zh-CN"/>
              </w:rPr>
              <w:t>CP-201233</w:t>
            </w:r>
          </w:p>
        </w:tc>
        <w:tc>
          <w:tcPr>
            <w:tcW w:w="521" w:type="dxa"/>
            <w:shd w:val="solid" w:color="FFFFFF" w:fill="auto"/>
            <w:vAlign w:val="center"/>
          </w:tcPr>
          <w:p w14:paraId="69D4D885" w14:textId="41FE4A09" w:rsidR="00812434" w:rsidRPr="00481D2D" w:rsidRDefault="00812434" w:rsidP="00812434">
            <w:pPr>
              <w:pStyle w:val="TAL"/>
              <w:rPr>
                <w:sz w:val="16"/>
                <w:szCs w:val="16"/>
              </w:rPr>
            </w:pPr>
            <w:r w:rsidRPr="00680E3A">
              <w:rPr>
                <w:sz w:val="16"/>
                <w:szCs w:val="16"/>
                <w:lang w:eastAsia="zh-CN"/>
              </w:rPr>
              <w:t>0139</w:t>
            </w:r>
          </w:p>
        </w:tc>
        <w:tc>
          <w:tcPr>
            <w:tcW w:w="422" w:type="dxa"/>
            <w:shd w:val="solid" w:color="FFFFFF" w:fill="auto"/>
            <w:vAlign w:val="center"/>
          </w:tcPr>
          <w:p w14:paraId="2583682B" w14:textId="536B200C" w:rsidR="00812434" w:rsidRPr="00481D2D" w:rsidRDefault="00812434" w:rsidP="00812434">
            <w:pPr>
              <w:pStyle w:val="TAR"/>
              <w:rPr>
                <w:sz w:val="16"/>
                <w:szCs w:val="16"/>
              </w:rPr>
            </w:pPr>
          </w:p>
        </w:tc>
        <w:tc>
          <w:tcPr>
            <w:tcW w:w="421" w:type="dxa"/>
            <w:shd w:val="solid" w:color="FFFFFF" w:fill="auto"/>
            <w:vAlign w:val="center"/>
          </w:tcPr>
          <w:p w14:paraId="3D400B25" w14:textId="138A2FE6"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CF855E5" w14:textId="6979A26E" w:rsidR="00812434" w:rsidRPr="00481D2D" w:rsidRDefault="00812434" w:rsidP="00812434">
            <w:pPr>
              <w:pStyle w:val="TAL"/>
              <w:rPr>
                <w:sz w:val="16"/>
                <w:szCs w:val="16"/>
              </w:rPr>
            </w:pPr>
            <w:r w:rsidRPr="00680E3A">
              <w:rPr>
                <w:sz w:val="16"/>
                <w:szCs w:val="16"/>
                <w:lang w:eastAsia="zh-CN"/>
              </w:rPr>
              <w:t>Correction to PCC rule Authorization</w:t>
            </w:r>
          </w:p>
        </w:tc>
        <w:tc>
          <w:tcPr>
            <w:tcW w:w="705" w:type="dxa"/>
            <w:shd w:val="solid" w:color="FFFFFF" w:fill="auto"/>
          </w:tcPr>
          <w:p w14:paraId="3E0408A9" w14:textId="4BD06E88" w:rsidR="00812434" w:rsidRPr="00481D2D" w:rsidRDefault="00812434" w:rsidP="00812434">
            <w:pPr>
              <w:pStyle w:val="TAC"/>
              <w:rPr>
                <w:sz w:val="16"/>
                <w:szCs w:val="16"/>
              </w:rPr>
            </w:pPr>
            <w:r w:rsidRPr="00680E3A">
              <w:rPr>
                <w:sz w:val="16"/>
                <w:szCs w:val="16"/>
                <w:lang w:eastAsia="zh-CN"/>
              </w:rPr>
              <w:t>16.4.0</w:t>
            </w:r>
          </w:p>
        </w:tc>
      </w:tr>
      <w:tr w:rsidR="00812434" w:rsidRPr="00481D2D" w14:paraId="3597C62C" w14:textId="77777777" w:rsidTr="00017DC7">
        <w:tc>
          <w:tcPr>
            <w:tcW w:w="785" w:type="dxa"/>
            <w:shd w:val="solid" w:color="FFFFFF" w:fill="auto"/>
          </w:tcPr>
          <w:p w14:paraId="437B4A13" w14:textId="5DEC9963"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BD59EA1" w14:textId="23CD9A6C"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7D337D9F" w14:textId="0ED2F371" w:rsidR="00812434" w:rsidRPr="00481D2D" w:rsidRDefault="00812434" w:rsidP="00812434">
            <w:pPr>
              <w:pStyle w:val="TAC"/>
              <w:rPr>
                <w:sz w:val="16"/>
                <w:szCs w:val="16"/>
              </w:rPr>
            </w:pPr>
            <w:r w:rsidRPr="00680E3A">
              <w:rPr>
                <w:sz w:val="16"/>
                <w:szCs w:val="16"/>
                <w:lang w:eastAsia="zh-CN"/>
              </w:rPr>
              <w:t>CP-201233</w:t>
            </w:r>
          </w:p>
        </w:tc>
        <w:tc>
          <w:tcPr>
            <w:tcW w:w="521" w:type="dxa"/>
            <w:shd w:val="solid" w:color="FFFFFF" w:fill="auto"/>
            <w:vAlign w:val="center"/>
          </w:tcPr>
          <w:p w14:paraId="3B6735C6" w14:textId="0BB0526C" w:rsidR="00812434" w:rsidRPr="00481D2D" w:rsidRDefault="00812434" w:rsidP="00812434">
            <w:pPr>
              <w:pStyle w:val="TAL"/>
              <w:rPr>
                <w:sz w:val="16"/>
                <w:szCs w:val="16"/>
              </w:rPr>
            </w:pPr>
            <w:r w:rsidRPr="00680E3A">
              <w:rPr>
                <w:sz w:val="16"/>
                <w:szCs w:val="16"/>
                <w:lang w:eastAsia="zh-CN"/>
              </w:rPr>
              <w:t>0140</w:t>
            </w:r>
          </w:p>
        </w:tc>
        <w:tc>
          <w:tcPr>
            <w:tcW w:w="422" w:type="dxa"/>
            <w:shd w:val="solid" w:color="FFFFFF" w:fill="auto"/>
            <w:vAlign w:val="center"/>
          </w:tcPr>
          <w:p w14:paraId="0186ADE6" w14:textId="4621144E"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6C9F02D" w14:textId="019D8A5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C0FBADA" w14:textId="5A8A75DF" w:rsidR="00812434" w:rsidRPr="00481D2D" w:rsidRDefault="00812434" w:rsidP="00812434">
            <w:pPr>
              <w:pStyle w:val="TAL"/>
              <w:rPr>
                <w:sz w:val="16"/>
                <w:szCs w:val="16"/>
              </w:rPr>
            </w:pPr>
            <w:r w:rsidRPr="00680E3A">
              <w:rPr>
                <w:sz w:val="16"/>
                <w:szCs w:val="16"/>
                <w:lang w:eastAsia="zh-CN"/>
              </w:rPr>
              <w:t>Correction to binding information procedures</w:t>
            </w:r>
          </w:p>
        </w:tc>
        <w:tc>
          <w:tcPr>
            <w:tcW w:w="705" w:type="dxa"/>
            <w:shd w:val="solid" w:color="FFFFFF" w:fill="auto"/>
          </w:tcPr>
          <w:p w14:paraId="72800DA1" w14:textId="74D30AD3" w:rsidR="00812434" w:rsidRPr="00481D2D" w:rsidRDefault="00812434" w:rsidP="00812434">
            <w:pPr>
              <w:pStyle w:val="TAC"/>
              <w:rPr>
                <w:sz w:val="16"/>
                <w:szCs w:val="16"/>
              </w:rPr>
            </w:pPr>
            <w:r w:rsidRPr="00680E3A">
              <w:rPr>
                <w:sz w:val="16"/>
                <w:szCs w:val="16"/>
                <w:lang w:eastAsia="zh-CN"/>
              </w:rPr>
              <w:t>16.4.0</w:t>
            </w:r>
          </w:p>
        </w:tc>
      </w:tr>
      <w:tr w:rsidR="00812434" w:rsidRPr="00481D2D" w14:paraId="72417EF3" w14:textId="77777777" w:rsidTr="00017DC7">
        <w:tc>
          <w:tcPr>
            <w:tcW w:w="785" w:type="dxa"/>
            <w:shd w:val="solid" w:color="FFFFFF" w:fill="auto"/>
          </w:tcPr>
          <w:p w14:paraId="1A9A5EC7" w14:textId="1944D3CA"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2F32B523" w14:textId="70059A19"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475BC613" w14:textId="677A136E" w:rsidR="00812434" w:rsidRPr="00481D2D" w:rsidRDefault="00812434" w:rsidP="00812434">
            <w:pPr>
              <w:pStyle w:val="TAC"/>
              <w:rPr>
                <w:sz w:val="16"/>
                <w:szCs w:val="16"/>
              </w:rPr>
            </w:pPr>
            <w:r w:rsidRPr="00680E3A">
              <w:rPr>
                <w:sz w:val="16"/>
                <w:szCs w:val="16"/>
                <w:lang w:eastAsia="zh-CN"/>
              </w:rPr>
              <w:t>CP-201233</w:t>
            </w:r>
          </w:p>
        </w:tc>
        <w:tc>
          <w:tcPr>
            <w:tcW w:w="521" w:type="dxa"/>
            <w:shd w:val="solid" w:color="FFFFFF" w:fill="auto"/>
            <w:vAlign w:val="center"/>
          </w:tcPr>
          <w:p w14:paraId="26CA8FE2" w14:textId="5E119675" w:rsidR="00812434" w:rsidRPr="00481D2D" w:rsidRDefault="00812434" w:rsidP="00812434">
            <w:pPr>
              <w:pStyle w:val="TAL"/>
              <w:rPr>
                <w:sz w:val="16"/>
                <w:szCs w:val="16"/>
              </w:rPr>
            </w:pPr>
            <w:r w:rsidRPr="00680E3A">
              <w:rPr>
                <w:sz w:val="16"/>
                <w:szCs w:val="16"/>
                <w:lang w:eastAsia="zh-CN"/>
              </w:rPr>
              <w:t>0141</w:t>
            </w:r>
          </w:p>
        </w:tc>
        <w:tc>
          <w:tcPr>
            <w:tcW w:w="422" w:type="dxa"/>
            <w:shd w:val="solid" w:color="FFFFFF" w:fill="auto"/>
            <w:vAlign w:val="center"/>
          </w:tcPr>
          <w:p w14:paraId="43FEA7CB" w14:textId="3D165548"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1B77F6A8" w14:textId="5416D2D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43E51B0" w14:textId="6120EB61" w:rsidR="00812434" w:rsidRPr="00481D2D" w:rsidRDefault="00812434" w:rsidP="00812434">
            <w:pPr>
              <w:pStyle w:val="TAL"/>
              <w:rPr>
                <w:sz w:val="16"/>
                <w:szCs w:val="16"/>
              </w:rPr>
            </w:pPr>
            <w:r w:rsidRPr="00680E3A">
              <w:rPr>
                <w:sz w:val="16"/>
                <w:szCs w:val="16"/>
                <w:lang w:eastAsia="zh-CN"/>
              </w:rPr>
              <w:t>Same PCF selection support</w:t>
            </w:r>
          </w:p>
        </w:tc>
        <w:tc>
          <w:tcPr>
            <w:tcW w:w="705" w:type="dxa"/>
            <w:shd w:val="solid" w:color="FFFFFF" w:fill="auto"/>
          </w:tcPr>
          <w:p w14:paraId="45D0B1CA" w14:textId="6F676D3F" w:rsidR="00812434" w:rsidRPr="00481D2D" w:rsidRDefault="00812434" w:rsidP="00812434">
            <w:pPr>
              <w:pStyle w:val="TAC"/>
              <w:rPr>
                <w:sz w:val="16"/>
                <w:szCs w:val="16"/>
              </w:rPr>
            </w:pPr>
            <w:r w:rsidRPr="00680E3A">
              <w:rPr>
                <w:sz w:val="16"/>
                <w:szCs w:val="16"/>
                <w:lang w:eastAsia="zh-CN"/>
              </w:rPr>
              <w:t>16.4.0</w:t>
            </w:r>
          </w:p>
        </w:tc>
      </w:tr>
      <w:tr w:rsidR="00812434" w:rsidRPr="00481D2D" w14:paraId="45711D67" w14:textId="77777777" w:rsidTr="00017DC7">
        <w:tc>
          <w:tcPr>
            <w:tcW w:w="785" w:type="dxa"/>
            <w:shd w:val="solid" w:color="FFFFFF" w:fill="auto"/>
          </w:tcPr>
          <w:p w14:paraId="55B0380C" w14:textId="6C3816DC"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463034B" w14:textId="1352AF9F"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45823368" w14:textId="2EC7E233" w:rsidR="00812434" w:rsidRPr="00481D2D" w:rsidRDefault="00812434" w:rsidP="00812434">
            <w:pPr>
              <w:pStyle w:val="TAC"/>
              <w:rPr>
                <w:sz w:val="16"/>
                <w:szCs w:val="16"/>
              </w:rPr>
            </w:pPr>
            <w:r w:rsidRPr="00680E3A">
              <w:rPr>
                <w:sz w:val="16"/>
                <w:szCs w:val="16"/>
                <w:lang w:eastAsia="zh-CN"/>
              </w:rPr>
              <w:t>CP-201259</w:t>
            </w:r>
          </w:p>
        </w:tc>
        <w:tc>
          <w:tcPr>
            <w:tcW w:w="521" w:type="dxa"/>
            <w:shd w:val="solid" w:color="FFFFFF" w:fill="auto"/>
            <w:vAlign w:val="center"/>
          </w:tcPr>
          <w:p w14:paraId="2EFAEA7C" w14:textId="657B91CB" w:rsidR="00812434" w:rsidRPr="00481D2D" w:rsidRDefault="00812434" w:rsidP="00812434">
            <w:pPr>
              <w:pStyle w:val="TAL"/>
              <w:rPr>
                <w:sz w:val="16"/>
                <w:szCs w:val="16"/>
              </w:rPr>
            </w:pPr>
            <w:r w:rsidRPr="00680E3A">
              <w:rPr>
                <w:sz w:val="16"/>
                <w:szCs w:val="16"/>
                <w:lang w:eastAsia="zh-CN"/>
              </w:rPr>
              <w:t>0142</w:t>
            </w:r>
          </w:p>
        </w:tc>
        <w:tc>
          <w:tcPr>
            <w:tcW w:w="422" w:type="dxa"/>
            <w:shd w:val="solid" w:color="FFFFFF" w:fill="auto"/>
            <w:vAlign w:val="center"/>
          </w:tcPr>
          <w:p w14:paraId="6B025862" w14:textId="02751941"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5405906D" w14:textId="51A4B80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748283EE" w14:textId="08F2431B" w:rsidR="00812434" w:rsidRPr="00481D2D" w:rsidRDefault="00812434" w:rsidP="00812434">
            <w:pPr>
              <w:pStyle w:val="TAL"/>
              <w:rPr>
                <w:sz w:val="16"/>
                <w:szCs w:val="16"/>
              </w:rPr>
            </w:pPr>
            <w:r w:rsidRPr="00680E3A">
              <w:rPr>
                <w:sz w:val="16"/>
                <w:szCs w:val="16"/>
                <w:lang w:eastAsia="zh-CN"/>
              </w:rPr>
              <w:t>Update of PCF discovery by the AF for eSBA</w:t>
            </w:r>
          </w:p>
        </w:tc>
        <w:tc>
          <w:tcPr>
            <w:tcW w:w="705" w:type="dxa"/>
            <w:shd w:val="solid" w:color="FFFFFF" w:fill="auto"/>
          </w:tcPr>
          <w:p w14:paraId="4E0C3599" w14:textId="4C5FB2BE" w:rsidR="00812434" w:rsidRPr="00481D2D" w:rsidRDefault="00812434" w:rsidP="00812434">
            <w:pPr>
              <w:pStyle w:val="TAC"/>
              <w:rPr>
                <w:sz w:val="16"/>
                <w:szCs w:val="16"/>
              </w:rPr>
            </w:pPr>
            <w:r w:rsidRPr="00680E3A">
              <w:rPr>
                <w:sz w:val="16"/>
                <w:szCs w:val="16"/>
                <w:lang w:eastAsia="zh-CN"/>
              </w:rPr>
              <w:t>16.4.0</w:t>
            </w:r>
          </w:p>
        </w:tc>
      </w:tr>
      <w:tr w:rsidR="00812434" w:rsidRPr="00481D2D" w14:paraId="1A3A40D3" w14:textId="77777777" w:rsidTr="00017DC7">
        <w:tc>
          <w:tcPr>
            <w:tcW w:w="785" w:type="dxa"/>
            <w:shd w:val="solid" w:color="FFFFFF" w:fill="auto"/>
          </w:tcPr>
          <w:p w14:paraId="1F81C4B3" w14:textId="05DB481E"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5063B70E" w14:textId="339860DC"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1C727E7D" w14:textId="6519C865" w:rsidR="00812434" w:rsidRPr="00481D2D" w:rsidRDefault="00812434" w:rsidP="00812434">
            <w:pPr>
              <w:pStyle w:val="TAC"/>
              <w:rPr>
                <w:sz w:val="16"/>
                <w:szCs w:val="16"/>
              </w:rPr>
            </w:pPr>
            <w:r w:rsidRPr="00680E3A">
              <w:rPr>
                <w:sz w:val="16"/>
                <w:szCs w:val="16"/>
                <w:lang w:eastAsia="zh-CN"/>
              </w:rPr>
              <w:t>CP-201229</w:t>
            </w:r>
          </w:p>
        </w:tc>
        <w:tc>
          <w:tcPr>
            <w:tcW w:w="521" w:type="dxa"/>
            <w:shd w:val="solid" w:color="FFFFFF" w:fill="auto"/>
            <w:vAlign w:val="center"/>
          </w:tcPr>
          <w:p w14:paraId="6F6B3230" w14:textId="41039FC3" w:rsidR="00812434" w:rsidRPr="00481D2D" w:rsidRDefault="00812434" w:rsidP="00812434">
            <w:pPr>
              <w:pStyle w:val="TAL"/>
              <w:rPr>
                <w:sz w:val="16"/>
                <w:szCs w:val="16"/>
              </w:rPr>
            </w:pPr>
            <w:r w:rsidRPr="00680E3A">
              <w:rPr>
                <w:sz w:val="16"/>
                <w:szCs w:val="16"/>
                <w:lang w:eastAsia="zh-CN"/>
              </w:rPr>
              <w:t>0143</w:t>
            </w:r>
          </w:p>
        </w:tc>
        <w:tc>
          <w:tcPr>
            <w:tcW w:w="422" w:type="dxa"/>
            <w:shd w:val="solid" w:color="FFFFFF" w:fill="auto"/>
            <w:vAlign w:val="center"/>
          </w:tcPr>
          <w:p w14:paraId="7E713ECA" w14:textId="133EEFE7"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5982C630" w14:textId="639C9A78"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8FA148E" w14:textId="42C3BCED" w:rsidR="00812434" w:rsidRPr="00481D2D" w:rsidRDefault="00812434" w:rsidP="00812434">
            <w:pPr>
              <w:pStyle w:val="TAL"/>
              <w:rPr>
                <w:sz w:val="16"/>
                <w:szCs w:val="16"/>
              </w:rPr>
            </w:pPr>
            <w:r w:rsidRPr="00680E3A">
              <w:rPr>
                <w:sz w:val="16"/>
                <w:szCs w:val="16"/>
                <w:lang w:eastAsia="zh-CN"/>
              </w:rPr>
              <w:t>QoS Flow Binding about ATSSS</w:t>
            </w:r>
          </w:p>
        </w:tc>
        <w:tc>
          <w:tcPr>
            <w:tcW w:w="705" w:type="dxa"/>
            <w:shd w:val="solid" w:color="FFFFFF" w:fill="auto"/>
          </w:tcPr>
          <w:p w14:paraId="7CF33B63" w14:textId="5C97DC03" w:rsidR="00812434" w:rsidRPr="00481D2D" w:rsidRDefault="00812434" w:rsidP="00812434">
            <w:pPr>
              <w:pStyle w:val="TAC"/>
              <w:rPr>
                <w:sz w:val="16"/>
                <w:szCs w:val="16"/>
              </w:rPr>
            </w:pPr>
            <w:r w:rsidRPr="00680E3A">
              <w:rPr>
                <w:sz w:val="16"/>
                <w:szCs w:val="16"/>
                <w:lang w:eastAsia="zh-CN"/>
              </w:rPr>
              <w:t>16.4.0</w:t>
            </w:r>
          </w:p>
        </w:tc>
      </w:tr>
      <w:tr w:rsidR="00812434" w:rsidRPr="00481D2D" w14:paraId="7A4D350B" w14:textId="77777777" w:rsidTr="00017DC7">
        <w:tc>
          <w:tcPr>
            <w:tcW w:w="785" w:type="dxa"/>
            <w:shd w:val="solid" w:color="FFFFFF" w:fill="auto"/>
          </w:tcPr>
          <w:p w14:paraId="47D59BDE" w14:textId="5DE64945"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8C97CD8" w14:textId="183C9949"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14C76B93" w14:textId="6011657B" w:rsidR="00812434" w:rsidRPr="00481D2D" w:rsidRDefault="00812434" w:rsidP="00812434">
            <w:pPr>
              <w:pStyle w:val="TAC"/>
              <w:rPr>
                <w:sz w:val="16"/>
                <w:szCs w:val="16"/>
              </w:rPr>
            </w:pPr>
            <w:r w:rsidRPr="00680E3A">
              <w:rPr>
                <w:sz w:val="16"/>
                <w:szCs w:val="16"/>
                <w:lang w:eastAsia="zh-CN"/>
              </w:rPr>
              <w:t>CP-201252</w:t>
            </w:r>
          </w:p>
        </w:tc>
        <w:tc>
          <w:tcPr>
            <w:tcW w:w="521" w:type="dxa"/>
            <w:shd w:val="solid" w:color="FFFFFF" w:fill="auto"/>
            <w:vAlign w:val="center"/>
          </w:tcPr>
          <w:p w14:paraId="4176989B" w14:textId="3C0B0878" w:rsidR="00812434" w:rsidRPr="00481D2D" w:rsidRDefault="00812434" w:rsidP="00812434">
            <w:pPr>
              <w:pStyle w:val="TAL"/>
              <w:rPr>
                <w:sz w:val="16"/>
                <w:szCs w:val="16"/>
              </w:rPr>
            </w:pPr>
            <w:r w:rsidRPr="00680E3A">
              <w:rPr>
                <w:sz w:val="16"/>
                <w:szCs w:val="16"/>
                <w:lang w:eastAsia="zh-CN"/>
              </w:rPr>
              <w:t>0144</w:t>
            </w:r>
          </w:p>
        </w:tc>
        <w:tc>
          <w:tcPr>
            <w:tcW w:w="422" w:type="dxa"/>
            <w:shd w:val="solid" w:color="FFFFFF" w:fill="auto"/>
            <w:vAlign w:val="center"/>
          </w:tcPr>
          <w:p w14:paraId="7DC9409B" w14:textId="4C4088D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CC07365" w14:textId="0ABD8667"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E17B18C" w14:textId="77FB9E2B" w:rsidR="00812434" w:rsidRPr="00481D2D" w:rsidRDefault="00812434" w:rsidP="00812434">
            <w:pPr>
              <w:pStyle w:val="TAL"/>
              <w:rPr>
                <w:sz w:val="16"/>
                <w:szCs w:val="16"/>
              </w:rPr>
            </w:pPr>
            <w:r w:rsidRPr="00680E3A">
              <w:rPr>
                <w:sz w:val="16"/>
                <w:szCs w:val="16"/>
                <w:lang w:eastAsia="zh-CN"/>
              </w:rPr>
              <w:t>Correction to session binding for TSN</w:t>
            </w:r>
          </w:p>
        </w:tc>
        <w:tc>
          <w:tcPr>
            <w:tcW w:w="705" w:type="dxa"/>
            <w:shd w:val="solid" w:color="FFFFFF" w:fill="auto"/>
          </w:tcPr>
          <w:p w14:paraId="1E03291E" w14:textId="2D125898" w:rsidR="00812434" w:rsidRPr="00481D2D" w:rsidRDefault="00812434" w:rsidP="00812434">
            <w:pPr>
              <w:pStyle w:val="TAC"/>
              <w:rPr>
                <w:sz w:val="16"/>
                <w:szCs w:val="16"/>
              </w:rPr>
            </w:pPr>
            <w:r w:rsidRPr="00680E3A">
              <w:rPr>
                <w:sz w:val="16"/>
                <w:szCs w:val="16"/>
                <w:lang w:eastAsia="zh-CN"/>
              </w:rPr>
              <w:t>16.4.0</w:t>
            </w:r>
          </w:p>
        </w:tc>
      </w:tr>
      <w:tr w:rsidR="00812434" w:rsidRPr="00481D2D" w14:paraId="1DF824F7" w14:textId="77777777" w:rsidTr="00017DC7">
        <w:tc>
          <w:tcPr>
            <w:tcW w:w="785" w:type="dxa"/>
            <w:shd w:val="solid" w:color="FFFFFF" w:fill="auto"/>
          </w:tcPr>
          <w:p w14:paraId="7EF8DC55" w14:textId="5240BFEE"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2C29941A" w14:textId="1231E642"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52238096" w14:textId="0A8CD8B7" w:rsidR="00812434" w:rsidRPr="00481D2D" w:rsidRDefault="00812434" w:rsidP="00812434">
            <w:pPr>
              <w:pStyle w:val="TAC"/>
              <w:rPr>
                <w:sz w:val="16"/>
                <w:szCs w:val="16"/>
              </w:rPr>
            </w:pPr>
            <w:r w:rsidRPr="00680E3A">
              <w:rPr>
                <w:sz w:val="16"/>
                <w:szCs w:val="16"/>
                <w:lang w:eastAsia="zh-CN"/>
              </w:rPr>
              <w:t>CP-201232</w:t>
            </w:r>
          </w:p>
        </w:tc>
        <w:tc>
          <w:tcPr>
            <w:tcW w:w="521" w:type="dxa"/>
            <w:shd w:val="solid" w:color="FFFFFF" w:fill="auto"/>
            <w:vAlign w:val="center"/>
          </w:tcPr>
          <w:p w14:paraId="3708DDD9" w14:textId="5B7A6C02" w:rsidR="00812434" w:rsidRPr="00481D2D" w:rsidRDefault="00812434" w:rsidP="00812434">
            <w:pPr>
              <w:pStyle w:val="TAL"/>
              <w:rPr>
                <w:sz w:val="16"/>
                <w:szCs w:val="16"/>
              </w:rPr>
            </w:pPr>
            <w:r w:rsidRPr="00680E3A">
              <w:rPr>
                <w:sz w:val="16"/>
                <w:szCs w:val="16"/>
                <w:lang w:eastAsia="zh-CN"/>
              </w:rPr>
              <w:t>0146</w:t>
            </w:r>
          </w:p>
        </w:tc>
        <w:tc>
          <w:tcPr>
            <w:tcW w:w="422" w:type="dxa"/>
            <w:shd w:val="solid" w:color="FFFFFF" w:fill="auto"/>
            <w:vAlign w:val="center"/>
          </w:tcPr>
          <w:p w14:paraId="6A33A220" w14:textId="028E6F3C" w:rsidR="00812434" w:rsidRPr="00481D2D" w:rsidRDefault="00812434" w:rsidP="00812434">
            <w:pPr>
              <w:pStyle w:val="TAR"/>
              <w:rPr>
                <w:sz w:val="16"/>
                <w:szCs w:val="16"/>
              </w:rPr>
            </w:pPr>
          </w:p>
        </w:tc>
        <w:tc>
          <w:tcPr>
            <w:tcW w:w="421" w:type="dxa"/>
            <w:shd w:val="solid" w:color="FFFFFF" w:fill="auto"/>
            <w:vAlign w:val="center"/>
          </w:tcPr>
          <w:p w14:paraId="59DF8CBA" w14:textId="220FE54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70269302" w14:textId="167BC3BD" w:rsidR="00812434" w:rsidRPr="00481D2D" w:rsidRDefault="00812434" w:rsidP="00812434">
            <w:pPr>
              <w:pStyle w:val="TAL"/>
              <w:rPr>
                <w:sz w:val="16"/>
                <w:szCs w:val="16"/>
              </w:rPr>
            </w:pPr>
            <w:r w:rsidRPr="00680E3A">
              <w:rPr>
                <w:sz w:val="16"/>
                <w:szCs w:val="16"/>
                <w:lang w:eastAsia="zh-CN"/>
              </w:rPr>
              <w:t>Update for eIMS5G_SBA</w:t>
            </w:r>
          </w:p>
        </w:tc>
        <w:tc>
          <w:tcPr>
            <w:tcW w:w="705" w:type="dxa"/>
            <w:shd w:val="solid" w:color="FFFFFF" w:fill="auto"/>
          </w:tcPr>
          <w:p w14:paraId="12E2B2F5" w14:textId="125C80C3" w:rsidR="00812434" w:rsidRPr="00481D2D" w:rsidRDefault="00812434" w:rsidP="00812434">
            <w:pPr>
              <w:pStyle w:val="TAC"/>
              <w:rPr>
                <w:sz w:val="16"/>
                <w:szCs w:val="16"/>
              </w:rPr>
            </w:pPr>
            <w:r w:rsidRPr="00680E3A">
              <w:rPr>
                <w:sz w:val="16"/>
                <w:szCs w:val="16"/>
                <w:lang w:eastAsia="zh-CN"/>
              </w:rPr>
              <w:t>16.4.0</w:t>
            </w:r>
          </w:p>
        </w:tc>
      </w:tr>
      <w:tr w:rsidR="00812434" w:rsidRPr="00481D2D" w14:paraId="146EB5BC" w14:textId="77777777" w:rsidTr="00017DC7">
        <w:tc>
          <w:tcPr>
            <w:tcW w:w="785" w:type="dxa"/>
            <w:shd w:val="solid" w:color="FFFFFF" w:fill="auto"/>
          </w:tcPr>
          <w:p w14:paraId="53AEE7E7" w14:textId="682009B9"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78037064" w14:textId="226393BF"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36FBA69D" w14:textId="4D039A18" w:rsidR="00812434" w:rsidRPr="00481D2D" w:rsidRDefault="00812434" w:rsidP="00812434">
            <w:pPr>
              <w:pStyle w:val="TAC"/>
              <w:rPr>
                <w:sz w:val="16"/>
                <w:szCs w:val="16"/>
              </w:rPr>
            </w:pPr>
            <w:r w:rsidRPr="00680E3A">
              <w:rPr>
                <w:sz w:val="16"/>
                <w:szCs w:val="16"/>
                <w:lang w:eastAsia="zh-CN"/>
              </w:rPr>
              <w:t>CP-201234</w:t>
            </w:r>
          </w:p>
        </w:tc>
        <w:tc>
          <w:tcPr>
            <w:tcW w:w="521" w:type="dxa"/>
            <w:shd w:val="solid" w:color="FFFFFF" w:fill="auto"/>
            <w:vAlign w:val="center"/>
          </w:tcPr>
          <w:p w14:paraId="6F33994B" w14:textId="6759D5F2" w:rsidR="00812434" w:rsidRPr="00481D2D" w:rsidRDefault="00812434" w:rsidP="00812434">
            <w:pPr>
              <w:pStyle w:val="TAL"/>
              <w:rPr>
                <w:sz w:val="16"/>
                <w:szCs w:val="16"/>
              </w:rPr>
            </w:pPr>
            <w:r w:rsidRPr="00680E3A">
              <w:rPr>
                <w:sz w:val="16"/>
                <w:szCs w:val="16"/>
                <w:lang w:eastAsia="zh-CN"/>
              </w:rPr>
              <w:t>0147</w:t>
            </w:r>
          </w:p>
        </w:tc>
        <w:tc>
          <w:tcPr>
            <w:tcW w:w="422" w:type="dxa"/>
            <w:shd w:val="solid" w:color="FFFFFF" w:fill="auto"/>
            <w:vAlign w:val="center"/>
          </w:tcPr>
          <w:p w14:paraId="298CBE4B" w14:textId="7C71A21E" w:rsidR="00812434" w:rsidRPr="00481D2D" w:rsidRDefault="00812434" w:rsidP="00812434">
            <w:pPr>
              <w:pStyle w:val="TAR"/>
              <w:rPr>
                <w:sz w:val="16"/>
                <w:szCs w:val="16"/>
              </w:rPr>
            </w:pPr>
          </w:p>
        </w:tc>
        <w:tc>
          <w:tcPr>
            <w:tcW w:w="421" w:type="dxa"/>
            <w:shd w:val="solid" w:color="FFFFFF" w:fill="auto"/>
            <w:vAlign w:val="center"/>
          </w:tcPr>
          <w:p w14:paraId="176D1A64" w14:textId="7E57CBF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4F9A2B52" w14:textId="48B65B5C" w:rsidR="00812434" w:rsidRPr="00481D2D" w:rsidRDefault="00812434" w:rsidP="00812434">
            <w:pPr>
              <w:pStyle w:val="TAL"/>
              <w:rPr>
                <w:sz w:val="16"/>
                <w:szCs w:val="16"/>
              </w:rPr>
            </w:pPr>
            <w:r w:rsidRPr="00680E3A">
              <w:rPr>
                <w:sz w:val="16"/>
                <w:szCs w:val="16"/>
                <w:lang w:eastAsia="zh-CN"/>
              </w:rPr>
              <w:t>Corrections on Network data analyticis subscribe procedure</w:t>
            </w:r>
          </w:p>
        </w:tc>
        <w:tc>
          <w:tcPr>
            <w:tcW w:w="705" w:type="dxa"/>
            <w:shd w:val="solid" w:color="FFFFFF" w:fill="auto"/>
          </w:tcPr>
          <w:p w14:paraId="687CBD15" w14:textId="083B0485" w:rsidR="00812434" w:rsidRPr="00481D2D" w:rsidRDefault="00812434" w:rsidP="00812434">
            <w:pPr>
              <w:pStyle w:val="TAC"/>
              <w:rPr>
                <w:sz w:val="16"/>
                <w:szCs w:val="16"/>
              </w:rPr>
            </w:pPr>
            <w:r w:rsidRPr="00680E3A">
              <w:rPr>
                <w:sz w:val="16"/>
                <w:szCs w:val="16"/>
                <w:lang w:eastAsia="zh-CN"/>
              </w:rPr>
              <w:t>16.4.0</w:t>
            </w:r>
          </w:p>
        </w:tc>
      </w:tr>
      <w:tr w:rsidR="00812434" w:rsidRPr="00481D2D" w14:paraId="6B4C20B5" w14:textId="77777777" w:rsidTr="00017DC7">
        <w:tc>
          <w:tcPr>
            <w:tcW w:w="785" w:type="dxa"/>
            <w:shd w:val="solid" w:color="FFFFFF" w:fill="auto"/>
          </w:tcPr>
          <w:p w14:paraId="763E9E5F" w14:textId="532A336D"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5B4EA1BD" w14:textId="49A8E1CD"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729FB9FB" w14:textId="53546CFC" w:rsidR="00812434" w:rsidRPr="00481D2D" w:rsidRDefault="00812434" w:rsidP="00812434">
            <w:pPr>
              <w:pStyle w:val="TAC"/>
              <w:rPr>
                <w:sz w:val="16"/>
                <w:szCs w:val="16"/>
              </w:rPr>
            </w:pPr>
            <w:r w:rsidRPr="00680E3A">
              <w:rPr>
                <w:sz w:val="16"/>
                <w:szCs w:val="16"/>
                <w:lang w:eastAsia="zh-CN"/>
              </w:rPr>
              <w:t>CP-201212</w:t>
            </w:r>
          </w:p>
        </w:tc>
        <w:tc>
          <w:tcPr>
            <w:tcW w:w="521" w:type="dxa"/>
            <w:shd w:val="solid" w:color="FFFFFF" w:fill="auto"/>
            <w:vAlign w:val="center"/>
          </w:tcPr>
          <w:p w14:paraId="74AEC8B8" w14:textId="56BFE664" w:rsidR="00812434" w:rsidRPr="00481D2D" w:rsidRDefault="00812434" w:rsidP="00812434">
            <w:pPr>
              <w:pStyle w:val="TAL"/>
              <w:rPr>
                <w:sz w:val="16"/>
                <w:szCs w:val="16"/>
              </w:rPr>
            </w:pPr>
            <w:r w:rsidRPr="00680E3A">
              <w:rPr>
                <w:sz w:val="16"/>
                <w:szCs w:val="16"/>
                <w:lang w:eastAsia="zh-CN"/>
              </w:rPr>
              <w:t>0148</w:t>
            </w:r>
          </w:p>
        </w:tc>
        <w:tc>
          <w:tcPr>
            <w:tcW w:w="422" w:type="dxa"/>
            <w:shd w:val="solid" w:color="FFFFFF" w:fill="auto"/>
            <w:vAlign w:val="center"/>
          </w:tcPr>
          <w:p w14:paraId="70572278" w14:textId="7C5EB568"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59D23786" w14:textId="4EC9DDA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70A8F91A" w14:textId="4C2F2831" w:rsidR="00812434" w:rsidRPr="00481D2D" w:rsidRDefault="00812434" w:rsidP="00812434">
            <w:pPr>
              <w:pStyle w:val="TAL"/>
              <w:rPr>
                <w:sz w:val="16"/>
                <w:szCs w:val="16"/>
              </w:rPr>
            </w:pPr>
            <w:r w:rsidRPr="00680E3A">
              <w:rPr>
                <w:sz w:val="16"/>
                <w:szCs w:val="16"/>
                <w:lang w:eastAsia="zh-CN"/>
              </w:rPr>
              <w:t>Binding information: PCF set ID and PCF instance ID</w:t>
            </w:r>
          </w:p>
        </w:tc>
        <w:tc>
          <w:tcPr>
            <w:tcW w:w="705" w:type="dxa"/>
            <w:shd w:val="solid" w:color="FFFFFF" w:fill="auto"/>
          </w:tcPr>
          <w:p w14:paraId="1D694A17" w14:textId="6A3B7B27" w:rsidR="00812434" w:rsidRPr="00481D2D" w:rsidRDefault="00812434" w:rsidP="00812434">
            <w:pPr>
              <w:pStyle w:val="TAC"/>
              <w:rPr>
                <w:sz w:val="16"/>
                <w:szCs w:val="16"/>
              </w:rPr>
            </w:pPr>
            <w:r w:rsidRPr="00680E3A">
              <w:rPr>
                <w:sz w:val="16"/>
                <w:szCs w:val="16"/>
                <w:lang w:eastAsia="zh-CN"/>
              </w:rPr>
              <w:t>16.4.0</w:t>
            </w:r>
          </w:p>
        </w:tc>
      </w:tr>
      <w:tr w:rsidR="00812434" w:rsidRPr="00481D2D" w14:paraId="70F8275C" w14:textId="77777777" w:rsidTr="00017DC7">
        <w:tc>
          <w:tcPr>
            <w:tcW w:w="785" w:type="dxa"/>
            <w:shd w:val="solid" w:color="FFFFFF" w:fill="auto"/>
          </w:tcPr>
          <w:p w14:paraId="628F9D1D" w14:textId="5307CA62"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3A8B47F6" w14:textId="33496D7D"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0C548DD3" w14:textId="71E72944" w:rsidR="00812434" w:rsidRPr="00481D2D" w:rsidRDefault="00812434" w:rsidP="00812434">
            <w:pPr>
              <w:pStyle w:val="TAC"/>
              <w:rPr>
                <w:sz w:val="16"/>
                <w:szCs w:val="16"/>
              </w:rPr>
            </w:pPr>
            <w:r w:rsidRPr="00680E3A">
              <w:rPr>
                <w:sz w:val="16"/>
                <w:szCs w:val="16"/>
                <w:lang w:eastAsia="zh-CN"/>
              </w:rPr>
              <w:t>CP-201234</w:t>
            </w:r>
          </w:p>
        </w:tc>
        <w:tc>
          <w:tcPr>
            <w:tcW w:w="521" w:type="dxa"/>
            <w:shd w:val="solid" w:color="FFFFFF" w:fill="auto"/>
            <w:vAlign w:val="center"/>
          </w:tcPr>
          <w:p w14:paraId="22D188E2" w14:textId="101912B5" w:rsidR="00812434" w:rsidRPr="00481D2D" w:rsidRDefault="00812434" w:rsidP="00812434">
            <w:pPr>
              <w:pStyle w:val="TAL"/>
              <w:rPr>
                <w:sz w:val="16"/>
                <w:szCs w:val="16"/>
              </w:rPr>
            </w:pPr>
            <w:r w:rsidRPr="00680E3A">
              <w:rPr>
                <w:sz w:val="16"/>
                <w:szCs w:val="16"/>
                <w:lang w:eastAsia="zh-CN"/>
              </w:rPr>
              <w:t>0149</w:t>
            </w:r>
          </w:p>
        </w:tc>
        <w:tc>
          <w:tcPr>
            <w:tcW w:w="422" w:type="dxa"/>
            <w:shd w:val="solid" w:color="FFFFFF" w:fill="auto"/>
            <w:vAlign w:val="center"/>
          </w:tcPr>
          <w:p w14:paraId="5B7D068A" w14:textId="76C147A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670BE10" w14:textId="5E76865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0E38552A" w14:textId="5D7177B3" w:rsidR="00812434" w:rsidRPr="00481D2D" w:rsidRDefault="00812434" w:rsidP="00812434">
            <w:pPr>
              <w:pStyle w:val="TAL"/>
              <w:rPr>
                <w:sz w:val="16"/>
                <w:szCs w:val="16"/>
              </w:rPr>
            </w:pPr>
            <w:r w:rsidRPr="00680E3A">
              <w:rPr>
                <w:sz w:val="16"/>
                <w:szCs w:val="16"/>
                <w:lang w:eastAsia="zh-CN"/>
              </w:rPr>
              <w:t>Removal of not valid BDT policy from UDR</w:t>
            </w:r>
          </w:p>
        </w:tc>
        <w:tc>
          <w:tcPr>
            <w:tcW w:w="705" w:type="dxa"/>
            <w:shd w:val="solid" w:color="FFFFFF" w:fill="auto"/>
          </w:tcPr>
          <w:p w14:paraId="2227EE92" w14:textId="485BBDF5" w:rsidR="00812434" w:rsidRPr="00481D2D" w:rsidRDefault="00812434" w:rsidP="00812434">
            <w:pPr>
              <w:pStyle w:val="TAC"/>
              <w:rPr>
                <w:sz w:val="16"/>
                <w:szCs w:val="16"/>
              </w:rPr>
            </w:pPr>
            <w:r w:rsidRPr="00680E3A">
              <w:rPr>
                <w:sz w:val="16"/>
                <w:szCs w:val="16"/>
                <w:lang w:eastAsia="zh-CN"/>
              </w:rPr>
              <w:t>16.4.0</w:t>
            </w:r>
          </w:p>
        </w:tc>
      </w:tr>
      <w:tr w:rsidR="00812434" w:rsidRPr="00481D2D" w14:paraId="5ADD6A4B" w14:textId="77777777" w:rsidTr="00017DC7">
        <w:tc>
          <w:tcPr>
            <w:tcW w:w="785" w:type="dxa"/>
            <w:shd w:val="solid" w:color="FFFFFF" w:fill="auto"/>
          </w:tcPr>
          <w:p w14:paraId="7B0AE9D5" w14:textId="663E5835"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CB9827E" w14:textId="7F158818"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23D00E31" w14:textId="0D564C98" w:rsidR="00812434" w:rsidRPr="00481D2D" w:rsidRDefault="00812434" w:rsidP="00812434">
            <w:pPr>
              <w:pStyle w:val="TAC"/>
              <w:rPr>
                <w:sz w:val="16"/>
                <w:szCs w:val="16"/>
              </w:rPr>
            </w:pPr>
            <w:r w:rsidRPr="00680E3A">
              <w:rPr>
                <w:sz w:val="16"/>
                <w:szCs w:val="16"/>
                <w:lang w:eastAsia="zh-CN"/>
              </w:rPr>
              <w:t>CP-201252</w:t>
            </w:r>
          </w:p>
        </w:tc>
        <w:tc>
          <w:tcPr>
            <w:tcW w:w="521" w:type="dxa"/>
            <w:shd w:val="solid" w:color="FFFFFF" w:fill="auto"/>
            <w:vAlign w:val="center"/>
          </w:tcPr>
          <w:p w14:paraId="7FBD2F5C" w14:textId="1E3DF9C0" w:rsidR="00812434" w:rsidRPr="00481D2D" w:rsidRDefault="00812434" w:rsidP="00812434">
            <w:pPr>
              <w:pStyle w:val="TAL"/>
              <w:rPr>
                <w:sz w:val="16"/>
                <w:szCs w:val="16"/>
              </w:rPr>
            </w:pPr>
            <w:r w:rsidRPr="00680E3A">
              <w:rPr>
                <w:sz w:val="16"/>
                <w:szCs w:val="16"/>
                <w:lang w:eastAsia="zh-CN"/>
              </w:rPr>
              <w:t>0150</w:t>
            </w:r>
          </w:p>
        </w:tc>
        <w:tc>
          <w:tcPr>
            <w:tcW w:w="422" w:type="dxa"/>
            <w:shd w:val="solid" w:color="FFFFFF" w:fill="auto"/>
            <w:vAlign w:val="center"/>
          </w:tcPr>
          <w:p w14:paraId="17CEDA28" w14:textId="6C6E012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593DC36" w14:textId="3175EA0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473FFD9" w14:textId="4C9BE45C" w:rsidR="00812434" w:rsidRPr="00481D2D" w:rsidRDefault="00812434" w:rsidP="00812434">
            <w:pPr>
              <w:pStyle w:val="TAL"/>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12B07F7" w14:textId="42C6EA78" w:rsidR="00812434" w:rsidRPr="00481D2D" w:rsidRDefault="00812434" w:rsidP="00812434">
            <w:pPr>
              <w:pStyle w:val="TAC"/>
              <w:rPr>
                <w:sz w:val="16"/>
                <w:szCs w:val="16"/>
              </w:rPr>
            </w:pPr>
            <w:r w:rsidRPr="00680E3A">
              <w:rPr>
                <w:sz w:val="16"/>
                <w:szCs w:val="16"/>
                <w:lang w:eastAsia="zh-CN"/>
              </w:rPr>
              <w:t>16.4.0</w:t>
            </w:r>
          </w:p>
        </w:tc>
      </w:tr>
      <w:tr w:rsidR="00812434" w:rsidRPr="00481D2D" w14:paraId="713CB5CE" w14:textId="77777777" w:rsidTr="00017DC7">
        <w:tc>
          <w:tcPr>
            <w:tcW w:w="785" w:type="dxa"/>
            <w:shd w:val="solid" w:color="FFFFFF" w:fill="auto"/>
          </w:tcPr>
          <w:p w14:paraId="7B4397BC" w14:textId="65634B93"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B20F4FD" w14:textId="06ACEBF6"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6A638B1D" w14:textId="135C2872" w:rsidR="00812434" w:rsidRPr="00481D2D" w:rsidRDefault="00812434" w:rsidP="00812434">
            <w:pPr>
              <w:pStyle w:val="TAC"/>
              <w:rPr>
                <w:sz w:val="16"/>
                <w:szCs w:val="16"/>
              </w:rPr>
            </w:pPr>
            <w:r w:rsidRPr="00680E3A">
              <w:rPr>
                <w:sz w:val="16"/>
                <w:szCs w:val="16"/>
                <w:lang w:eastAsia="zh-CN"/>
              </w:rPr>
              <w:t>CP-201246</w:t>
            </w:r>
          </w:p>
        </w:tc>
        <w:tc>
          <w:tcPr>
            <w:tcW w:w="521" w:type="dxa"/>
            <w:shd w:val="solid" w:color="FFFFFF" w:fill="auto"/>
            <w:vAlign w:val="center"/>
          </w:tcPr>
          <w:p w14:paraId="07DCC575" w14:textId="77D5D281" w:rsidR="00812434" w:rsidRPr="00481D2D" w:rsidRDefault="00812434" w:rsidP="00812434">
            <w:pPr>
              <w:pStyle w:val="TAL"/>
              <w:rPr>
                <w:sz w:val="16"/>
                <w:szCs w:val="16"/>
              </w:rPr>
            </w:pPr>
            <w:r w:rsidRPr="00680E3A">
              <w:rPr>
                <w:sz w:val="16"/>
                <w:szCs w:val="16"/>
                <w:lang w:eastAsia="zh-CN"/>
              </w:rPr>
              <w:t>0151</w:t>
            </w:r>
          </w:p>
        </w:tc>
        <w:tc>
          <w:tcPr>
            <w:tcW w:w="422" w:type="dxa"/>
            <w:shd w:val="solid" w:color="FFFFFF" w:fill="auto"/>
            <w:vAlign w:val="center"/>
          </w:tcPr>
          <w:p w14:paraId="3B8FDEE3" w14:textId="60F987E9" w:rsidR="00812434" w:rsidRPr="00481D2D" w:rsidRDefault="00812434" w:rsidP="00812434">
            <w:pPr>
              <w:pStyle w:val="TAR"/>
              <w:rPr>
                <w:sz w:val="16"/>
                <w:szCs w:val="16"/>
              </w:rPr>
            </w:pPr>
          </w:p>
        </w:tc>
        <w:tc>
          <w:tcPr>
            <w:tcW w:w="421" w:type="dxa"/>
            <w:shd w:val="solid" w:color="FFFFFF" w:fill="auto"/>
            <w:vAlign w:val="center"/>
          </w:tcPr>
          <w:p w14:paraId="19668BF3" w14:textId="2BF8EDC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E13A8D2" w14:textId="4433ADF6" w:rsidR="00812434" w:rsidRPr="00481D2D" w:rsidRDefault="00812434" w:rsidP="00812434">
            <w:pPr>
              <w:pStyle w:val="TAL"/>
              <w:rPr>
                <w:sz w:val="16"/>
                <w:szCs w:val="16"/>
              </w:rPr>
            </w:pPr>
            <w:r w:rsidRPr="00680E3A">
              <w:rPr>
                <w:sz w:val="16"/>
                <w:szCs w:val="16"/>
                <w:lang w:eastAsia="zh-CN"/>
              </w:rPr>
              <w:t>Support of applications with specific QoS hints</w:t>
            </w:r>
          </w:p>
        </w:tc>
        <w:tc>
          <w:tcPr>
            <w:tcW w:w="705" w:type="dxa"/>
            <w:shd w:val="solid" w:color="FFFFFF" w:fill="auto"/>
          </w:tcPr>
          <w:p w14:paraId="234034F7" w14:textId="2606F6FE" w:rsidR="00812434" w:rsidRPr="00481D2D" w:rsidRDefault="00812434" w:rsidP="00812434">
            <w:pPr>
              <w:pStyle w:val="TAC"/>
              <w:rPr>
                <w:sz w:val="16"/>
                <w:szCs w:val="16"/>
              </w:rPr>
            </w:pPr>
            <w:r w:rsidRPr="00680E3A">
              <w:rPr>
                <w:sz w:val="16"/>
                <w:szCs w:val="16"/>
                <w:lang w:eastAsia="zh-CN"/>
              </w:rPr>
              <w:t>16.4.0</w:t>
            </w:r>
          </w:p>
        </w:tc>
      </w:tr>
      <w:tr w:rsidR="00812434" w:rsidRPr="00481D2D" w14:paraId="59C0CF3F" w14:textId="77777777" w:rsidTr="00017DC7">
        <w:tc>
          <w:tcPr>
            <w:tcW w:w="785" w:type="dxa"/>
            <w:shd w:val="solid" w:color="FFFFFF" w:fill="auto"/>
          </w:tcPr>
          <w:p w14:paraId="41178404" w14:textId="13252070"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3E3061BF" w14:textId="24D7D5DD"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6122C37D" w14:textId="7CBF4424" w:rsidR="00812434" w:rsidRPr="00481D2D" w:rsidRDefault="00812434" w:rsidP="00812434">
            <w:pPr>
              <w:pStyle w:val="TAC"/>
              <w:rPr>
                <w:sz w:val="16"/>
                <w:szCs w:val="16"/>
              </w:rPr>
            </w:pPr>
            <w:r w:rsidRPr="00680E3A">
              <w:rPr>
                <w:sz w:val="16"/>
                <w:szCs w:val="16"/>
                <w:lang w:eastAsia="zh-CN"/>
              </w:rPr>
              <w:t>CP-201260</w:t>
            </w:r>
          </w:p>
        </w:tc>
        <w:tc>
          <w:tcPr>
            <w:tcW w:w="521" w:type="dxa"/>
            <w:shd w:val="solid" w:color="FFFFFF" w:fill="auto"/>
            <w:vAlign w:val="center"/>
          </w:tcPr>
          <w:p w14:paraId="0DB269DB" w14:textId="0E10BD52" w:rsidR="00812434" w:rsidRPr="00481D2D" w:rsidRDefault="00812434" w:rsidP="00812434">
            <w:pPr>
              <w:pStyle w:val="TAL"/>
              <w:rPr>
                <w:sz w:val="16"/>
                <w:szCs w:val="16"/>
              </w:rPr>
            </w:pPr>
            <w:r w:rsidRPr="00680E3A">
              <w:rPr>
                <w:sz w:val="16"/>
                <w:szCs w:val="16"/>
                <w:lang w:eastAsia="zh-CN"/>
              </w:rPr>
              <w:t>0154</w:t>
            </w:r>
          </w:p>
        </w:tc>
        <w:tc>
          <w:tcPr>
            <w:tcW w:w="422" w:type="dxa"/>
            <w:shd w:val="solid" w:color="FFFFFF" w:fill="auto"/>
            <w:vAlign w:val="center"/>
          </w:tcPr>
          <w:p w14:paraId="1093A910" w14:textId="152C506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BC98EA0" w14:textId="58E9FD0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4E71525C" w14:textId="3A915FD9" w:rsidR="00812434" w:rsidRPr="00481D2D" w:rsidRDefault="00812434" w:rsidP="00812434">
            <w:pPr>
              <w:pStyle w:val="TAL"/>
              <w:rPr>
                <w:sz w:val="16"/>
                <w:szCs w:val="16"/>
              </w:rPr>
            </w:pPr>
            <w:r w:rsidRPr="00680E3A">
              <w:rPr>
                <w:sz w:val="16"/>
                <w:szCs w:val="16"/>
                <w:lang w:eastAsia="zh-CN"/>
              </w:rPr>
              <w:t>Correction on QoS Flow Binding for CN PDB</w:t>
            </w:r>
          </w:p>
        </w:tc>
        <w:tc>
          <w:tcPr>
            <w:tcW w:w="705" w:type="dxa"/>
            <w:shd w:val="solid" w:color="FFFFFF" w:fill="auto"/>
          </w:tcPr>
          <w:p w14:paraId="6C718323" w14:textId="6843A4FD" w:rsidR="00812434" w:rsidRPr="00481D2D" w:rsidRDefault="00812434" w:rsidP="00812434">
            <w:pPr>
              <w:pStyle w:val="TAC"/>
              <w:rPr>
                <w:sz w:val="16"/>
                <w:szCs w:val="16"/>
              </w:rPr>
            </w:pPr>
            <w:r w:rsidRPr="00680E3A">
              <w:rPr>
                <w:sz w:val="16"/>
                <w:szCs w:val="16"/>
                <w:lang w:eastAsia="zh-CN"/>
              </w:rPr>
              <w:t>16.4.0</w:t>
            </w:r>
          </w:p>
        </w:tc>
      </w:tr>
      <w:tr w:rsidR="00812434" w:rsidRPr="00481D2D" w14:paraId="313F55E9" w14:textId="77777777" w:rsidTr="00017DC7">
        <w:tc>
          <w:tcPr>
            <w:tcW w:w="785" w:type="dxa"/>
            <w:shd w:val="solid" w:color="FFFFFF" w:fill="auto"/>
          </w:tcPr>
          <w:p w14:paraId="54DB95B4" w14:textId="31F80D2D"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070AF0DD" w14:textId="6A682CBF"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49C6F2ED" w14:textId="6A8276CF" w:rsidR="00812434" w:rsidRPr="00481D2D" w:rsidRDefault="00812434" w:rsidP="00812434">
            <w:pPr>
              <w:pStyle w:val="TAC"/>
              <w:rPr>
                <w:sz w:val="16"/>
                <w:szCs w:val="16"/>
              </w:rPr>
            </w:pPr>
            <w:r w:rsidRPr="00680E3A">
              <w:rPr>
                <w:sz w:val="16"/>
                <w:szCs w:val="16"/>
                <w:lang w:eastAsia="zh-CN"/>
              </w:rPr>
              <w:t>CP-201256</w:t>
            </w:r>
          </w:p>
        </w:tc>
        <w:tc>
          <w:tcPr>
            <w:tcW w:w="521" w:type="dxa"/>
            <w:shd w:val="solid" w:color="FFFFFF" w:fill="auto"/>
            <w:vAlign w:val="center"/>
          </w:tcPr>
          <w:p w14:paraId="7062411E" w14:textId="7A0F2A02" w:rsidR="00812434" w:rsidRPr="00481D2D" w:rsidRDefault="00812434" w:rsidP="00812434">
            <w:pPr>
              <w:pStyle w:val="TAL"/>
              <w:rPr>
                <w:sz w:val="16"/>
                <w:szCs w:val="16"/>
              </w:rPr>
            </w:pPr>
            <w:r w:rsidRPr="00680E3A">
              <w:rPr>
                <w:sz w:val="16"/>
                <w:szCs w:val="16"/>
                <w:lang w:eastAsia="zh-CN"/>
              </w:rPr>
              <w:t>0155</w:t>
            </w:r>
          </w:p>
        </w:tc>
        <w:tc>
          <w:tcPr>
            <w:tcW w:w="422" w:type="dxa"/>
            <w:shd w:val="solid" w:color="FFFFFF" w:fill="auto"/>
            <w:vAlign w:val="center"/>
          </w:tcPr>
          <w:p w14:paraId="0468FFA2" w14:textId="32CB79F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B239456" w14:textId="2CBE8A3A"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EFE80B5" w14:textId="672681E2" w:rsidR="00812434" w:rsidRPr="00481D2D" w:rsidRDefault="00812434" w:rsidP="00812434">
            <w:pPr>
              <w:pStyle w:val="TAL"/>
              <w:rPr>
                <w:sz w:val="16"/>
                <w:szCs w:val="16"/>
              </w:rPr>
            </w:pPr>
            <w:r w:rsidRPr="00680E3A">
              <w:rPr>
                <w:sz w:val="16"/>
                <w:szCs w:val="16"/>
                <w:lang w:eastAsia="zh-CN"/>
              </w:rPr>
              <w:t>URI correction on Npcf_SMPolicyControl</w:t>
            </w:r>
          </w:p>
        </w:tc>
        <w:tc>
          <w:tcPr>
            <w:tcW w:w="705" w:type="dxa"/>
            <w:shd w:val="solid" w:color="FFFFFF" w:fill="auto"/>
          </w:tcPr>
          <w:p w14:paraId="749C74F2" w14:textId="192F7526" w:rsidR="00812434" w:rsidRPr="00481D2D" w:rsidRDefault="00812434" w:rsidP="00812434">
            <w:pPr>
              <w:pStyle w:val="TAC"/>
              <w:rPr>
                <w:sz w:val="16"/>
                <w:szCs w:val="16"/>
              </w:rPr>
            </w:pPr>
            <w:r w:rsidRPr="00680E3A">
              <w:rPr>
                <w:sz w:val="16"/>
                <w:szCs w:val="16"/>
                <w:lang w:eastAsia="zh-CN"/>
              </w:rPr>
              <w:t>16.4.0</w:t>
            </w:r>
          </w:p>
        </w:tc>
      </w:tr>
      <w:tr w:rsidR="00812434" w:rsidRPr="00481D2D" w14:paraId="17593401" w14:textId="77777777" w:rsidTr="00017DC7">
        <w:tc>
          <w:tcPr>
            <w:tcW w:w="785" w:type="dxa"/>
            <w:shd w:val="solid" w:color="FFFFFF" w:fill="auto"/>
          </w:tcPr>
          <w:p w14:paraId="65CF97FF" w14:textId="48DACDA3"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6806EEFF" w14:textId="2DCF4736"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6D0B92E9" w14:textId="037BFF45" w:rsidR="00812434" w:rsidRPr="00481D2D" w:rsidRDefault="00812434" w:rsidP="00812434">
            <w:pPr>
              <w:pStyle w:val="TAC"/>
              <w:rPr>
                <w:sz w:val="16"/>
                <w:szCs w:val="16"/>
              </w:rPr>
            </w:pPr>
            <w:r w:rsidRPr="00680E3A">
              <w:rPr>
                <w:sz w:val="16"/>
                <w:szCs w:val="16"/>
                <w:lang w:eastAsia="zh-CN"/>
              </w:rPr>
              <w:t>CP-201228</w:t>
            </w:r>
          </w:p>
        </w:tc>
        <w:tc>
          <w:tcPr>
            <w:tcW w:w="521" w:type="dxa"/>
            <w:shd w:val="solid" w:color="FFFFFF" w:fill="auto"/>
            <w:vAlign w:val="center"/>
          </w:tcPr>
          <w:p w14:paraId="700FF285" w14:textId="659D8A8C" w:rsidR="00812434" w:rsidRPr="00481D2D" w:rsidRDefault="00812434" w:rsidP="00812434">
            <w:pPr>
              <w:pStyle w:val="TAL"/>
              <w:rPr>
                <w:sz w:val="16"/>
                <w:szCs w:val="16"/>
              </w:rPr>
            </w:pPr>
            <w:r w:rsidRPr="00680E3A">
              <w:rPr>
                <w:sz w:val="16"/>
                <w:szCs w:val="16"/>
                <w:lang w:eastAsia="zh-CN"/>
              </w:rPr>
              <w:t>0157</w:t>
            </w:r>
          </w:p>
        </w:tc>
        <w:tc>
          <w:tcPr>
            <w:tcW w:w="422" w:type="dxa"/>
            <w:shd w:val="solid" w:color="FFFFFF" w:fill="auto"/>
            <w:vAlign w:val="center"/>
          </w:tcPr>
          <w:p w14:paraId="2ED7DE84" w14:textId="67D907A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A802DB8" w14:textId="7606E1B4"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266B56D" w14:textId="0595DD62" w:rsidR="00812434" w:rsidRPr="00481D2D" w:rsidRDefault="00812434" w:rsidP="00812434">
            <w:pPr>
              <w:pStyle w:val="TAL"/>
              <w:rPr>
                <w:sz w:val="16"/>
                <w:szCs w:val="16"/>
              </w:rPr>
            </w:pPr>
            <w:r w:rsidRPr="00680E3A">
              <w:rPr>
                <w:sz w:val="16"/>
                <w:szCs w:val="16"/>
                <w:lang w:eastAsia="zh-CN"/>
              </w:rPr>
              <w:t>Framed Routing Support</w:t>
            </w:r>
          </w:p>
        </w:tc>
        <w:tc>
          <w:tcPr>
            <w:tcW w:w="705" w:type="dxa"/>
            <w:shd w:val="solid" w:color="FFFFFF" w:fill="auto"/>
          </w:tcPr>
          <w:p w14:paraId="094AD850" w14:textId="6C5211E9" w:rsidR="00812434" w:rsidRPr="00481D2D" w:rsidRDefault="00812434" w:rsidP="00812434">
            <w:pPr>
              <w:pStyle w:val="TAC"/>
              <w:rPr>
                <w:sz w:val="16"/>
                <w:szCs w:val="16"/>
              </w:rPr>
            </w:pPr>
            <w:r w:rsidRPr="00680E3A">
              <w:rPr>
                <w:sz w:val="16"/>
                <w:szCs w:val="16"/>
                <w:lang w:eastAsia="zh-CN"/>
              </w:rPr>
              <w:t>16.4.0</w:t>
            </w:r>
          </w:p>
        </w:tc>
      </w:tr>
      <w:tr w:rsidR="00812434" w:rsidRPr="00481D2D" w14:paraId="528724AB" w14:textId="77777777" w:rsidTr="00017DC7">
        <w:tc>
          <w:tcPr>
            <w:tcW w:w="785" w:type="dxa"/>
            <w:shd w:val="solid" w:color="FFFFFF" w:fill="auto"/>
          </w:tcPr>
          <w:p w14:paraId="542CD404" w14:textId="66797DC0"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56CE8C7F" w14:textId="162E397B"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4CF0C551" w14:textId="258BF48B" w:rsidR="00812434" w:rsidRPr="00481D2D" w:rsidRDefault="00812434" w:rsidP="00812434">
            <w:pPr>
              <w:pStyle w:val="TAC"/>
              <w:rPr>
                <w:sz w:val="16"/>
                <w:szCs w:val="16"/>
              </w:rPr>
            </w:pPr>
            <w:r w:rsidRPr="00680E3A">
              <w:rPr>
                <w:sz w:val="16"/>
                <w:szCs w:val="16"/>
                <w:lang w:eastAsia="zh-CN"/>
              </w:rPr>
              <w:t>CP-201266</w:t>
            </w:r>
          </w:p>
        </w:tc>
        <w:tc>
          <w:tcPr>
            <w:tcW w:w="521" w:type="dxa"/>
            <w:shd w:val="solid" w:color="FFFFFF" w:fill="auto"/>
            <w:vAlign w:val="center"/>
          </w:tcPr>
          <w:p w14:paraId="4BCEA4D1" w14:textId="4D1442BD" w:rsidR="00812434" w:rsidRPr="00481D2D" w:rsidRDefault="00812434" w:rsidP="00812434">
            <w:pPr>
              <w:pStyle w:val="TAL"/>
              <w:rPr>
                <w:sz w:val="16"/>
                <w:szCs w:val="16"/>
              </w:rPr>
            </w:pPr>
            <w:r w:rsidRPr="00680E3A">
              <w:rPr>
                <w:sz w:val="16"/>
                <w:szCs w:val="16"/>
                <w:lang w:eastAsia="zh-CN"/>
              </w:rPr>
              <w:t>0158</w:t>
            </w:r>
          </w:p>
        </w:tc>
        <w:tc>
          <w:tcPr>
            <w:tcW w:w="422" w:type="dxa"/>
            <w:shd w:val="solid" w:color="FFFFFF" w:fill="auto"/>
            <w:vAlign w:val="center"/>
          </w:tcPr>
          <w:p w14:paraId="5195D172" w14:textId="4BC63F1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B90F55A" w14:textId="5A49F189"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3216FF7" w14:textId="386E5CC3" w:rsidR="00812434" w:rsidRPr="00481D2D" w:rsidRDefault="00812434" w:rsidP="00812434">
            <w:pPr>
              <w:pStyle w:val="TAL"/>
              <w:rPr>
                <w:sz w:val="16"/>
                <w:szCs w:val="16"/>
              </w:rPr>
            </w:pPr>
            <w:r w:rsidRPr="00680E3A">
              <w:rPr>
                <w:sz w:val="16"/>
                <w:szCs w:val="16"/>
                <w:lang w:eastAsia="zh-CN"/>
              </w:rPr>
              <w:t>Support of ATSSS</w:t>
            </w:r>
          </w:p>
        </w:tc>
        <w:tc>
          <w:tcPr>
            <w:tcW w:w="705" w:type="dxa"/>
            <w:shd w:val="solid" w:color="FFFFFF" w:fill="auto"/>
          </w:tcPr>
          <w:p w14:paraId="34D10A5B" w14:textId="237458FB" w:rsidR="00812434" w:rsidRPr="00481D2D" w:rsidRDefault="00812434" w:rsidP="00812434">
            <w:pPr>
              <w:pStyle w:val="TAC"/>
              <w:rPr>
                <w:sz w:val="16"/>
                <w:szCs w:val="16"/>
              </w:rPr>
            </w:pPr>
            <w:r w:rsidRPr="00680E3A">
              <w:rPr>
                <w:sz w:val="16"/>
                <w:szCs w:val="16"/>
                <w:lang w:eastAsia="zh-CN"/>
              </w:rPr>
              <w:t>16.4.0</w:t>
            </w:r>
          </w:p>
        </w:tc>
      </w:tr>
      <w:tr w:rsidR="00812434" w:rsidRPr="00481D2D" w14:paraId="71F7E6E3" w14:textId="77777777" w:rsidTr="00017DC7">
        <w:tc>
          <w:tcPr>
            <w:tcW w:w="785" w:type="dxa"/>
            <w:shd w:val="solid" w:color="FFFFFF" w:fill="auto"/>
          </w:tcPr>
          <w:p w14:paraId="25969C46" w14:textId="5BA35EC4" w:rsidR="00812434" w:rsidRPr="00481D2D" w:rsidRDefault="00812434" w:rsidP="00812434">
            <w:pPr>
              <w:pStyle w:val="TAC"/>
              <w:rPr>
                <w:sz w:val="16"/>
                <w:szCs w:val="16"/>
              </w:rPr>
            </w:pPr>
            <w:r w:rsidRPr="00680E3A">
              <w:rPr>
                <w:sz w:val="16"/>
                <w:szCs w:val="16"/>
                <w:lang w:eastAsia="zh-CN"/>
              </w:rPr>
              <w:lastRenderedPageBreak/>
              <w:t>2020-06</w:t>
            </w:r>
          </w:p>
        </w:tc>
        <w:tc>
          <w:tcPr>
            <w:tcW w:w="793" w:type="dxa"/>
            <w:shd w:val="solid" w:color="FFFFFF" w:fill="auto"/>
          </w:tcPr>
          <w:p w14:paraId="1DF5EF57" w14:textId="7293D77D"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7EEBA223" w14:textId="2EE8E60B" w:rsidR="00812434" w:rsidRPr="00481D2D" w:rsidRDefault="00812434" w:rsidP="00812434">
            <w:pPr>
              <w:pStyle w:val="TAC"/>
              <w:rPr>
                <w:sz w:val="16"/>
                <w:szCs w:val="16"/>
              </w:rPr>
            </w:pPr>
            <w:r w:rsidRPr="00680E3A">
              <w:rPr>
                <w:sz w:val="16"/>
                <w:szCs w:val="16"/>
                <w:lang w:eastAsia="zh-CN"/>
              </w:rPr>
              <w:t>CP-201218</w:t>
            </w:r>
          </w:p>
        </w:tc>
        <w:tc>
          <w:tcPr>
            <w:tcW w:w="521" w:type="dxa"/>
            <w:shd w:val="solid" w:color="FFFFFF" w:fill="auto"/>
            <w:vAlign w:val="center"/>
          </w:tcPr>
          <w:p w14:paraId="30B80822" w14:textId="761286A1" w:rsidR="00812434" w:rsidRPr="00481D2D" w:rsidRDefault="00812434" w:rsidP="00812434">
            <w:pPr>
              <w:pStyle w:val="TAL"/>
              <w:rPr>
                <w:sz w:val="16"/>
                <w:szCs w:val="16"/>
              </w:rPr>
            </w:pPr>
            <w:r w:rsidRPr="00680E3A">
              <w:rPr>
                <w:sz w:val="16"/>
                <w:szCs w:val="16"/>
                <w:lang w:eastAsia="zh-CN"/>
              </w:rPr>
              <w:t>0176</w:t>
            </w:r>
          </w:p>
        </w:tc>
        <w:tc>
          <w:tcPr>
            <w:tcW w:w="422" w:type="dxa"/>
            <w:shd w:val="solid" w:color="FFFFFF" w:fill="auto"/>
            <w:vAlign w:val="center"/>
          </w:tcPr>
          <w:p w14:paraId="1F1CDE17" w14:textId="3FC3BA89"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180D4C0" w14:textId="4141FE00"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366E8CA9" w14:textId="4D8F9659" w:rsidR="00812434" w:rsidRPr="00481D2D" w:rsidRDefault="00812434" w:rsidP="00812434">
            <w:pPr>
              <w:pStyle w:val="TAL"/>
              <w:rPr>
                <w:sz w:val="16"/>
                <w:szCs w:val="16"/>
              </w:rPr>
            </w:pPr>
            <w:r w:rsidRPr="00680E3A">
              <w:rPr>
                <w:sz w:val="16"/>
                <w:szCs w:val="16"/>
                <w:lang w:eastAsia="zh-CN"/>
              </w:rPr>
              <w:t>Correction to PCC call flows</w:t>
            </w:r>
          </w:p>
        </w:tc>
        <w:tc>
          <w:tcPr>
            <w:tcW w:w="705" w:type="dxa"/>
            <w:shd w:val="solid" w:color="FFFFFF" w:fill="auto"/>
          </w:tcPr>
          <w:p w14:paraId="4A17111A" w14:textId="27D5A3CC" w:rsidR="00812434" w:rsidRPr="00481D2D" w:rsidRDefault="00812434" w:rsidP="00812434">
            <w:pPr>
              <w:pStyle w:val="TAC"/>
              <w:rPr>
                <w:sz w:val="16"/>
                <w:szCs w:val="16"/>
              </w:rPr>
            </w:pPr>
            <w:r w:rsidRPr="00680E3A">
              <w:rPr>
                <w:sz w:val="16"/>
                <w:szCs w:val="16"/>
                <w:lang w:eastAsia="zh-CN"/>
              </w:rPr>
              <w:t>16.4.0</w:t>
            </w:r>
          </w:p>
        </w:tc>
      </w:tr>
      <w:tr w:rsidR="00812434" w:rsidRPr="00481D2D" w14:paraId="31960B96" w14:textId="77777777" w:rsidTr="00017DC7">
        <w:tc>
          <w:tcPr>
            <w:tcW w:w="785" w:type="dxa"/>
            <w:shd w:val="solid" w:color="FFFFFF" w:fill="auto"/>
          </w:tcPr>
          <w:p w14:paraId="4E618781" w14:textId="059FFBFA" w:rsidR="00812434" w:rsidRPr="00481D2D" w:rsidRDefault="00812434" w:rsidP="00812434">
            <w:pPr>
              <w:pStyle w:val="TAC"/>
              <w:rPr>
                <w:sz w:val="16"/>
                <w:szCs w:val="16"/>
              </w:rPr>
            </w:pPr>
            <w:r w:rsidRPr="00680E3A">
              <w:rPr>
                <w:sz w:val="16"/>
                <w:szCs w:val="16"/>
                <w:lang w:eastAsia="zh-CN"/>
              </w:rPr>
              <w:t>2020-06</w:t>
            </w:r>
          </w:p>
        </w:tc>
        <w:tc>
          <w:tcPr>
            <w:tcW w:w="793" w:type="dxa"/>
            <w:shd w:val="solid" w:color="FFFFFF" w:fill="auto"/>
          </w:tcPr>
          <w:p w14:paraId="0E982F37" w14:textId="380026BC" w:rsidR="00812434" w:rsidRPr="00481D2D" w:rsidRDefault="00812434" w:rsidP="00812434">
            <w:pPr>
              <w:pStyle w:val="TAC"/>
              <w:rPr>
                <w:sz w:val="16"/>
                <w:szCs w:val="16"/>
              </w:rPr>
            </w:pPr>
            <w:r w:rsidRPr="00680E3A">
              <w:rPr>
                <w:sz w:val="16"/>
                <w:szCs w:val="16"/>
                <w:lang w:eastAsia="zh-CN"/>
              </w:rPr>
              <w:t>CT#88e</w:t>
            </w:r>
          </w:p>
        </w:tc>
        <w:tc>
          <w:tcPr>
            <w:tcW w:w="1070" w:type="dxa"/>
            <w:shd w:val="solid" w:color="FFFFFF" w:fill="auto"/>
          </w:tcPr>
          <w:p w14:paraId="7F58122A" w14:textId="7BDB6D79" w:rsidR="00812434" w:rsidRPr="00481D2D" w:rsidRDefault="00812434" w:rsidP="00812434">
            <w:pPr>
              <w:pStyle w:val="TAC"/>
              <w:rPr>
                <w:sz w:val="16"/>
                <w:szCs w:val="16"/>
              </w:rPr>
            </w:pPr>
            <w:r w:rsidRPr="00680E3A">
              <w:rPr>
                <w:sz w:val="16"/>
                <w:szCs w:val="16"/>
                <w:lang w:eastAsia="zh-CN"/>
              </w:rPr>
              <w:t>CP-201238</w:t>
            </w:r>
          </w:p>
        </w:tc>
        <w:tc>
          <w:tcPr>
            <w:tcW w:w="521" w:type="dxa"/>
            <w:shd w:val="solid" w:color="FFFFFF" w:fill="auto"/>
            <w:vAlign w:val="center"/>
          </w:tcPr>
          <w:p w14:paraId="70BDD682" w14:textId="2532F106" w:rsidR="00812434" w:rsidRPr="00481D2D" w:rsidRDefault="00812434" w:rsidP="00812434">
            <w:pPr>
              <w:pStyle w:val="TAL"/>
              <w:rPr>
                <w:sz w:val="16"/>
                <w:szCs w:val="16"/>
              </w:rPr>
            </w:pPr>
            <w:r w:rsidRPr="00680E3A">
              <w:rPr>
                <w:sz w:val="16"/>
                <w:szCs w:val="16"/>
                <w:lang w:eastAsia="zh-CN"/>
              </w:rPr>
              <w:t>0179</w:t>
            </w:r>
          </w:p>
        </w:tc>
        <w:tc>
          <w:tcPr>
            <w:tcW w:w="422" w:type="dxa"/>
            <w:shd w:val="solid" w:color="FFFFFF" w:fill="auto"/>
            <w:vAlign w:val="center"/>
          </w:tcPr>
          <w:p w14:paraId="3DDB1FCE" w14:textId="174DC37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A5FEEF1" w14:textId="1C9A2D91"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D5E4381" w14:textId="70317DB0" w:rsidR="00812434" w:rsidRPr="00481D2D" w:rsidRDefault="00812434" w:rsidP="00812434">
            <w:pPr>
              <w:pStyle w:val="TAL"/>
              <w:rPr>
                <w:sz w:val="16"/>
                <w:szCs w:val="16"/>
              </w:rPr>
            </w:pPr>
            <w:r w:rsidRPr="00680E3A">
              <w:rPr>
                <w:sz w:val="16"/>
                <w:szCs w:val="16"/>
                <w:lang w:eastAsia="zh-CN"/>
              </w:rPr>
              <w:t>Procedure of N2 PC5 Policy</w:t>
            </w:r>
          </w:p>
        </w:tc>
        <w:tc>
          <w:tcPr>
            <w:tcW w:w="705" w:type="dxa"/>
            <w:shd w:val="solid" w:color="FFFFFF" w:fill="auto"/>
          </w:tcPr>
          <w:p w14:paraId="54508F4B" w14:textId="3262ABA8" w:rsidR="00812434" w:rsidRPr="00481D2D" w:rsidRDefault="00812434" w:rsidP="00812434">
            <w:pPr>
              <w:pStyle w:val="TAC"/>
              <w:rPr>
                <w:sz w:val="16"/>
                <w:szCs w:val="16"/>
              </w:rPr>
            </w:pPr>
            <w:r w:rsidRPr="00680E3A">
              <w:rPr>
                <w:sz w:val="16"/>
                <w:szCs w:val="16"/>
                <w:lang w:eastAsia="zh-CN"/>
              </w:rPr>
              <w:t>16.4.0</w:t>
            </w:r>
          </w:p>
        </w:tc>
      </w:tr>
      <w:tr w:rsidR="00812434" w:rsidRPr="00481D2D" w14:paraId="2CFC4AED" w14:textId="77777777" w:rsidTr="00017DC7">
        <w:tc>
          <w:tcPr>
            <w:tcW w:w="785" w:type="dxa"/>
            <w:shd w:val="solid" w:color="FFFFFF" w:fill="auto"/>
          </w:tcPr>
          <w:p w14:paraId="64473D13" w14:textId="1AC1C05E"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1BFEFBF7" w14:textId="3A2575D7"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2014E216" w14:textId="45E5B3D1" w:rsidR="00812434" w:rsidRPr="00481D2D" w:rsidRDefault="00812434" w:rsidP="00812434">
            <w:pPr>
              <w:pStyle w:val="TAC"/>
              <w:rPr>
                <w:sz w:val="16"/>
                <w:szCs w:val="16"/>
              </w:rPr>
            </w:pPr>
            <w:r w:rsidRPr="00680E3A">
              <w:rPr>
                <w:sz w:val="16"/>
                <w:szCs w:val="16"/>
                <w:lang w:eastAsia="zh-CN"/>
              </w:rPr>
              <w:t>CP-202053</w:t>
            </w:r>
          </w:p>
        </w:tc>
        <w:tc>
          <w:tcPr>
            <w:tcW w:w="521" w:type="dxa"/>
            <w:shd w:val="solid" w:color="FFFFFF" w:fill="auto"/>
            <w:vAlign w:val="center"/>
          </w:tcPr>
          <w:p w14:paraId="5C32380A" w14:textId="0D51ACC8" w:rsidR="00812434" w:rsidRPr="00481D2D" w:rsidRDefault="00812434" w:rsidP="00812434">
            <w:pPr>
              <w:pStyle w:val="TAL"/>
              <w:rPr>
                <w:sz w:val="16"/>
                <w:szCs w:val="16"/>
              </w:rPr>
            </w:pPr>
            <w:r w:rsidRPr="00680E3A">
              <w:rPr>
                <w:sz w:val="16"/>
                <w:szCs w:val="16"/>
                <w:lang w:eastAsia="zh-CN"/>
              </w:rPr>
              <w:t>0181</w:t>
            </w:r>
          </w:p>
        </w:tc>
        <w:tc>
          <w:tcPr>
            <w:tcW w:w="422" w:type="dxa"/>
            <w:shd w:val="solid" w:color="FFFFFF" w:fill="auto"/>
            <w:vAlign w:val="center"/>
          </w:tcPr>
          <w:p w14:paraId="0D9CAD81" w14:textId="115E32DA" w:rsidR="00812434" w:rsidRPr="00481D2D" w:rsidRDefault="00812434" w:rsidP="00812434">
            <w:pPr>
              <w:pStyle w:val="TAR"/>
              <w:rPr>
                <w:sz w:val="16"/>
                <w:szCs w:val="16"/>
              </w:rPr>
            </w:pPr>
          </w:p>
        </w:tc>
        <w:tc>
          <w:tcPr>
            <w:tcW w:w="421" w:type="dxa"/>
            <w:shd w:val="solid" w:color="FFFFFF" w:fill="auto"/>
            <w:vAlign w:val="center"/>
          </w:tcPr>
          <w:p w14:paraId="4EB8E77C" w14:textId="31164FEF"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6954DAD" w14:textId="29710E39" w:rsidR="00812434" w:rsidRPr="00481D2D" w:rsidRDefault="00812434" w:rsidP="00812434">
            <w:pPr>
              <w:pStyle w:val="TAL"/>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48D1A037" w14:textId="10E1E9A8" w:rsidR="00812434" w:rsidRPr="00481D2D" w:rsidRDefault="00812434" w:rsidP="00812434">
            <w:pPr>
              <w:pStyle w:val="TAC"/>
              <w:rPr>
                <w:sz w:val="16"/>
                <w:szCs w:val="16"/>
              </w:rPr>
            </w:pPr>
            <w:r w:rsidRPr="00680E3A">
              <w:rPr>
                <w:sz w:val="16"/>
                <w:szCs w:val="16"/>
                <w:lang w:eastAsia="zh-CN"/>
              </w:rPr>
              <w:t>16.5.0</w:t>
            </w:r>
          </w:p>
        </w:tc>
      </w:tr>
      <w:tr w:rsidR="00812434" w:rsidRPr="00481D2D" w14:paraId="2AB832C9" w14:textId="77777777" w:rsidTr="00017DC7">
        <w:tc>
          <w:tcPr>
            <w:tcW w:w="785" w:type="dxa"/>
            <w:shd w:val="solid" w:color="FFFFFF" w:fill="auto"/>
          </w:tcPr>
          <w:p w14:paraId="65D343FB" w14:textId="79D50EE5"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74E3E4DF" w14:textId="6438BEBC"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65D04668" w14:textId="67A7A143" w:rsidR="00812434" w:rsidRPr="00481D2D" w:rsidRDefault="00812434" w:rsidP="00812434">
            <w:pPr>
              <w:pStyle w:val="TAC"/>
              <w:rPr>
                <w:sz w:val="16"/>
                <w:szCs w:val="16"/>
              </w:rPr>
            </w:pPr>
            <w:r w:rsidRPr="00680E3A">
              <w:rPr>
                <w:sz w:val="16"/>
                <w:szCs w:val="16"/>
                <w:lang w:eastAsia="zh-CN"/>
              </w:rPr>
              <w:t>CP-202059</w:t>
            </w:r>
          </w:p>
        </w:tc>
        <w:tc>
          <w:tcPr>
            <w:tcW w:w="521" w:type="dxa"/>
            <w:shd w:val="solid" w:color="FFFFFF" w:fill="auto"/>
            <w:vAlign w:val="center"/>
          </w:tcPr>
          <w:p w14:paraId="0229E651" w14:textId="2006C1B9" w:rsidR="00812434" w:rsidRPr="00481D2D" w:rsidRDefault="00812434" w:rsidP="00812434">
            <w:pPr>
              <w:pStyle w:val="TAL"/>
              <w:rPr>
                <w:sz w:val="16"/>
                <w:szCs w:val="16"/>
              </w:rPr>
            </w:pPr>
            <w:r w:rsidRPr="00680E3A">
              <w:rPr>
                <w:sz w:val="16"/>
                <w:szCs w:val="16"/>
                <w:lang w:eastAsia="zh-CN"/>
              </w:rPr>
              <w:t>0182</w:t>
            </w:r>
          </w:p>
        </w:tc>
        <w:tc>
          <w:tcPr>
            <w:tcW w:w="422" w:type="dxa"/>
            <w:shd w:val="solid" w:color="FFFFFF" w:fill="auto"/>
            <w:vAlign w:val="center"/>
          </w:tcPr>
          <w:p w14:paraId="1C755F6F" w14:textId="1DE75F5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5DDAED08" w14:textId="16F610AB"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2C4363B" w14:textId="4902BAA7" w:rsidR="00812434" w:rsidRPr="00481D2D" w:rsidRDefault="00812434" w:rsidP="00812434">
            <w:pPr>
              <w:pStyle w:val="TAL"/>
              <w:rPr>
                <w:sz w:val="16"/>
                <w:szCs w:val="16"/>
              </w:rPr>
            </w:pPr>
            <w:r w:rsidRPr="00680E3A">
              <w:rPr>
                <w:sz w:val="16"/>
                <w:szCs w:val="16"/>
                <w:lang w:eastAsia="zh-CN"/>
              </w:rPr>
              <w:t>Procedure for IPTV configuration</w:t>
            </w:r>
          </w:p>
        </w:tc>
        <w:tc>
          <w:tcPr>
            <w:tcW w:w="705" w:type="dxa"/>
            <w:shd w:val="solid" w:color="FFFFFF" w:fill="auto"/>
          </w:tcPr>
          <w:p w14:paraId="2C61459C" w14:textId="3187CEB2" w:rsidR="00812434" w:rsidRPr="00481D2D" w:rsidRDefault="00812434" w:rsidP="00812434">
            <w:pPr>
              <w:pStyle w:val="TAC"/>
              <w:rPr>
                <w:sz w:val="16"/>
                <w:szCs w:val="16"/>
              </w:rPr>
            </w:pPr>
            <w:r w:rsidRPr="00680E3A">
              <w:rPr>
                <w:sz w:val="16"/>
                <w:szCs w:val="16"/>
                <w:lang w:eastAsia="zh-CN"/>
              </w:rPr>
              <w:t>16.5.0</w:t>
            </w:r>
          </w:p>
        </w:tc>
      </w:tr>
      <w:tr w:rsidR="00812434" w:rsidRPr="00481D2D" w14:paraId="449126E9" w14:textId="77777777" w:rsidTr="00017DC7">
        <w:tc>
          <w:tcPr>
            <w:tcW w:w="785" w:type="dxa"/>
            <w:shd w:val="solid" w:color="FFFFFF" w:fill="auto"/>
          </w:tcPr>
          <w:p w14:paraId="77811CF0" w14:textId="2DAC62D5"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2F400DD0" w14:textId="5B8C5892"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475EAA52" w14:textId="45B66638" w:rsidR="00812434" w:rsidRPr="00481D2D" w:rsidRDefault="00812434" w:rsidP="00812434">
            <w:pPr>
              <w:pStyle w:val="TAC"/>
              <w:rPr>
                <w:sz w:val="16"/>
                <w:szCs w:val="16"/>
              </w:rPr>
            </w:pPr>
            <w:r w:rsidRPr="00680E3A">
              <w:rPr>
                <w:sz w:val="16"/>
                <w:szCs w:val="16"/>
                <w:lang w:eastAsia="zh-CN"/>
              </w:rPr>
              <w:t>CP-202069</w:t>
            </w:r>
          </w:p>
        </w:tc>
        <w:tc>
          <w:tcPr>
            <w:tcW w:w="521" w:type="dxa"/>
            <w:shd w:val="solid" w:color="FFFFFF" w:fill="auto"/>
            <w:vAlign w:val="center"/>
          </w:tcPr>
          <w:p w14:paraId="15B8E9C1" w14:textId="18B176AE" w:rsidR="00812434" w:rsidRPr="00481D2D" w:rsidRDefault="00812434" w:rsidP="00812434">
            <w:pPr>
              <w:pStyle w:val="TAL"/>
              <w:rPr>
                <w:sz w:val="16"/>
                <w:szCs w:val="16"/>
              </w:rPr>
            </w:pPr>
            <w:r w:rsidRPr="00680E3A">
              <w:rPr>
                <w:sz w:val="16"/>
                <w:szCs w:val="16"/>
                <w:lang w:eastAsia="zh-CN"/>
              </w:rPr>
              <w:t>0183</w:t>
            </w:r>
          </w:p>
        </w:tc>
        <w:tc>
          <w:tcPr>
            <w:tcW w:w="422" w:type="dxa"/>
            <w:shd w:val="solid" w:color="FFFFFF" w:fill="auto"/>
            <w:vAlign w:val="center"/>
          </w:tcPr>
          <w:p w14:paraId="71EC3C0B" w14:textId="2CA17F4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EC87546" w14:textId="61F11D2B"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B47BAE6" w14:textId="5F370846" w:rsidR="00812434" w:rsidRPr="00481D2D" w:rsidRDefault="00812434" w:rsidP="00812434">
            <w:pPr>
              <w:pStyle w:val="TAL"/>
              <w:rPr>
                <w:sz w:val="16"/>
                <w:szCs w:val="16"/>
              </w:rPr>
            </w:pPr>
            <w:r w:rsidRPr="00680E3A">
              <w:rPr>
                <w:sz w:val="16"/>
                <w:szCs w:val="16"/>
                <w:lang w:eastAsia="zh-CN"/>
              </w:rPr>
              <w:t>Procedure of AF-based service parameter provisioning for V2X</w:t>
            </w:r>
          </w:p>
        </w:tc>
        <w:tc>
          <w:tcPr>
            <w:tcW w:w="705" w:type="dxa"/>
            <w:shd w:val="solid" w:color="FFFFFF" w:fill="auto"/>
          </w:tcPr>
          <w:p w14:paraId="49D9D36F" w14:textId="44319065" w:rsidR="00812434" w:rsidRPr="00481D2D" w:rsidRDefault="00812434" w:rsidP="00812434">
            <w:pPr>
              <w:pStyle w:val="TAC"/>
              <w:rPr>
                <w:sz w:val="16"/>
                <w:szCs w:val="16"/>
              </w:rPr>
            </w:pPr>
            <w:r w:rsidRPr="00680E3A">
              <w:rPr>
                <w:sz w:val="16"/>
                <w:szCs w:val="16"/>
                <w:lang w:eastAsia="zh-CN"/>
              </w:rPr>
              <w:t>16.5.0</w:t>
            </w:r>
          </w:p>
        </w:tc>
      </w:tr>
      <w:tr w:rsidR="00812434" w:rsidRPr="00481D2D" w14:paraId="23E5E5C5" w14:textId="77777777" w:rsidTr="00017DC7">
        <w:tc>
          <w:tcPr>
            <w:tcW w:w="785" w:type="dxa"/>
            <w:shd w:val="solid" w:color="FFFFFF" w:fill="auto"/>
          </w:tcPr>
          <w:p w14:paraId="0F8E8D77" w14:textId="2D1918A6"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6AD5D962" w14:textId="6872CB40"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2901658F" w14:textId="007057D7" w:rsidR="00812434" w:rsidRPr="00481D2D" w:rsidRDefault="00812434" w:rsidP="00812434">
            <w:pPr>
              <w:pStyle w:val="TAC"/>
              <w:rPr>
                <w:sz w:val="16"/>
                <w:szCs w:val="16"/>
              </w:rPr>
            </w:pPr>
            <w:r w:rsidRPr="00680E3A">
              <w:rPr>
                <w:sz w:val="16"/>
                <w:szCs w:val="16"/>
                <w:lang w:eastAsia="zh-CN"/>
              </w:rPr>
              <w:t>CP-202209</w:t>
            </w:r>
          </w:p>
        </w:tc>
        <w:tc>
          <w:tcPr>
            <w:tcW w:w="521" w:type="dxa"/>
            <w:shd w:val="solid" w:color="FFFFFF" w:fill="auto"/>
            <w:vAlign w:val="center"/>
          </w:tcPr>
          <w:p w14:paraId="35A1FA96" w14:textId="544D7041" w:rsidR="00812434" w:rsidRPr="00481D2D" w:rsidRDefault="00812434" w:rsidP="00812434">
            <w:pPr>
              <w:pStyle w:val="TAL"/>
              <w:rPr>
                <w:sz w:val="16"/>
                <w:szCs w:val="16"/>
              </w:rPr>
            </w:pPr>
            <w:r w:rsidRPr="00680E3A">
              <w:rPr>
                <w:sz w:val="16"/>
                <w:szCs w:val="16"/>
                <w:lang w:eastAsia="zh-CN"/>
              </w:rPr>
              <w:t>0184</w:t>
            </w:r>
          </w:p>
        </w:tc>
        <w:tc>
          <w:tcPr>
            <w:tcW w:w="422" w:type="dxa"/>
            <w:shd w:val="solid" w:color="FFFFFF" w:fill="auto"/>
            <w:vAlign w:val="center"/>
          </w:tcPr>
          <w:p w14:paraId="22172BF4" w14:textId="39D8447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DFDF2D9" w14:textId="45F0BF53"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425A6C69" w14:textId="5E04A9A4" w:rsidR="00812434" w:rsidRPr="00481D2D" w:rsidRDefault="00812434" w:rsidP="00812434">
            <w:pPr>
              <w:pStyle w:val="TAL"/>
              <w:rPr>
                <w:sz w:val="16"/>
                <w:szCs w:val="16"/>
              </w:rPr>
            </w:pPr>
            <w:r w:rsidRPr="00680E3A">
              <w:rPr>
                <w:sz w:val="16"/>
                <w:szCs w:val="16"/>
                <w:lang w:eastAsia="zh-CN"/>
              </w:rPr>
              <w:t>GPSI used for PCF selection</w:t>
            </w:r>
          </w:p>
        </w:tc>
        <w:tc>
          <w:tcPr>
            <w:tcW w:w="705" w:type="dxa"/>
            <w:shd w:val="solid" w:color="FFFFFF" w:fill="auto"/>
          </w:tcPr>
          <w:p w14:paraId="21FDE278" w14:textId="60063C65" w:rsidR="00812434" w:rsidRPr="00481D2D" w:rsidRDefault="00812434" w:rsidP="00812434">
            <w:pPr>
              <w:pStyle w:val="TAC"/>
              <w:rPr>
                <w:sz w:val="16"/>
                <w:szCs w:val="16"/>
              </w:rPr>
            </w:pPr>
            <w:r w:rsidRPr="00680E3A">
              <w:rPr>
                <w:sz w:val="16"/>
                <w:szCs w:val="16"/>
                <w:lang w:eastAsia="zh-CN"/>
              </w:rPr>
              <w:t>16.5.0</w:t>
            </w:r>
          </w:p>
        </w:tc>
      </w:tr>
      <w:tr w:rsidR="00812434" w:rsidRPr="00481D2D" w14:paraId="3DD11CB3" w14:textId="77777777" w:rsidTr="00017DC7">
        <w:tc>
          <w:tcPr>
            <w:tcW w:w="785" w:type="dxa"/>
            <w:shd w:val="solid" w:color="FFFFFF" w:fill="auto"/>
          </w:tcPr>
          <w:p w14:paraId="45AC77AE" w14:textId="602C8C55"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04782222" w14:textId="1E521D60"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0FC2369D" w14:textId="0B0E4640" w:rsidR="00812434" w:rsidRPr="00481D2D" w:rsidRDefault="00812434" w:rsidP="00812434">
            <w:pPr>
              <w:pStyle w:val="TAC"/>
              <w:rPr>
                <w:sz w:val="16"/>
                <w:szCs w:val="16"/>
              </w:rPr>
            </w:pPr>
            <w:r w:rsidRPr="00680E3A">
              <w:rPr>
                <w:sz w:val="16"/>
                <w:szCs w:val="16"/>
                <w:lang w:eastAsia="zh-CN"/>
              </w:rPr>
              <w:t>CP-202081</w:t>
            </w:r>
          </w:p>
        </w:tc>
        <w:tc>
          <w:tcPr>
            <w:tcW w:w="521" w:type="dxa"/>
            <w:shd w:val="solid" w:color="FFFFFF" w:fill="auto"/>
            <w:vAlign w:val="center"/>
          </w:tcPr>
          <w:p w14:paraId="28B5EAB8" w14:textId="31B099CC" w:rsidR="00812434" w:rsidRPr="00481D2D" w:rsidRDefault="00812434" w:rsidP="00812434">
            <w:pPr>
              <w:pStyle w:val="TAL"/>
              <w:rPr>
                <w:sz w:val="16"/>
                <w:szCs w:val="16"/>
              </w:rPr>
            </w:pPr>
            <w:r w:rsidRPr="00680E3A">
              <w:rPr>
                <w:sz w:val="16"/>
                <w:szCs w:val="16"/>
                <w:lang w:eastAsia="zh-CN"/>
              </w:rPr>
              <w:t>0185</w:t>
            </w:r>
          </w:p>
        </w:tc>
        <w:tc>
          <w:tcPr>
            <w:tcW w:w="422" w:type="dxa"/>
            <w:shd w:val="solid" w:color="FFFFFF" w:fill="auto"/>
            <w:vAlign w:val="center"/>
          </w:tcPr>
          <w:p w14:paraId="65FA6BD5" w14:textId="5F08F6E8" w:rsidR="00812434" w:rsidRPr="00481D2D" w:rsidRDefault="00812434" w:rsidP="00812434">
            <w:pPr>
              <w:pStyle w:val="TAR"/>
              <w:rPr>
                <w:sz w:val="16"/>
                <w:szCs w:val="16"/>
              </w:rPr>
            </w:pPr>
          </w:p>
        </w:tc>
        <w:tc>
          <w:tcPr>
            <w:tcW w:w="421" w:type="dxa"/>
            <w:shd w:val="solid" w:color="FFFFFF" w:fill="auto"/>
            <w:vAlign w:val="center"/>
          </w:tcPr>
          <w:p w14:paraId="5307C629" w14:textId="550B4551"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6C49EF6E" w14:textId="3DC1FE83" w:rsidR="00812434" w:rsidRPr="00481D2D" w:rsidRDefault="00812434" w:rsidP="00812434">
            <w:pPr>
              <w:pStyle w:val="TAL"/>
              <w:rPr>
                <w:sz w:val="16"/>
                <w:szCs w:val="16"/>
              </w:rPr>
            </w:pPr>
            <w:r w:rsidRPr="00680E3A">
              <w:rPr>
                <w:sz w:val="16"/>
                <w:szCs w:val="16"/>
                <w:lang w:eastAsia="zh-CN"/>
              </w:rPr>
              <w:t>Correction to QoS flow binding</w:t>
            </w:r>
          </w:p>
        </w:tc>
        <w:tc>
          <w:tcPr>
            <w:tcW w:w="705" w:type="dxa"/>
            <w:shd w:val="solid" w:color="FFFFFF" w:fill="auto"/>
          </w:tcPr>
          <w:p w14:paraId="6B733550" w14:textId="7D284B7A" w:rsidR="00812434" w:rsidRPr="00481D2D" w:rsidRDefault="00812434" w:rsidP="00812434">
            <w:pPr>
              <w:pStyle w:val="TAC"/>
              <w:rPr>
                <w:sz w:val="16"/>
                <w:szCs w:val="16"/>
              </w:rPr>
            </w:pPr>
            <w:r w:rsidRPr="00680E3A">
              <w:rPr>
                <w:sz w:val="16"/>
                <w:szCs w:val="16"/>
                <w:lang w:eastAsia="zh-CN"/>
              </w:rPr>
              <w:t>16.5.0</w:t>
            </w:r>
          </w:p>
        </w:tc>
      </w:tr>
      <w:tr w:rsidR="00812434" w:rsidRPr="00481D2D" w14:paraId="79317CE4" w14:textId="77777777" w:rsidTr="00017DC7">
        <w:tc>
          <w:tcPr>
            <w:tcW w:w="785" w:type="dxa"/>
            <w:shd w:val="solid" w:color="FFFFFF" w:fill="auto"/>
          </w:tcPr>
          <w:p w14:paraId="1A46C264" w14:textId="14C25F53"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279C351F" w14:textId="5CF8D77E"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2EAEA1FB" w14:textId="4F182233" w:rsidR="00812434" w:rsidRPr="00481D2D" w:rsidRDefault="00812434" w:rsidP="00812434">
            <w:pPr>
              <w:pStyle w:val="TAC"/>
              <w:rPr>
                <w:sz w:val="16"/>
                <w:szCs w:val="16"/>
              </w:rPr>
            </w:pPr>
            <w:r w:rsidRPr="00680E3A">
              <w:rPr>
                <w:sz w:val="16"/>
                <w:szCs w:val="16"/>
                <w:lang w:eastAsia="zh-CN"/>
              </w:rPr>
              <w:t>CP-202053</w:t>
            </w:r>
          </w:p>
        </w:tc>
        <w:tc>
          <w:tcPr>
            <w:tcW w:w="521" w:type="dxa"/>
            <w:shd w:val="solid" w:color="FFFFFF" w:fill="auto"/>
            <w:vAlign w:val="center"/>
          </w:tcPr>
          <w:p w14:paraId="7C88EB1A" w14:textId="477546FD" w:rsidR="00812434" w:rsidRPr="00481D2D" w:rsidRDefault="00812434" w:rsidP="00812434">
            <w:pPr>
              <w:pStyle w:val="TAL"/>
              <w:rPr>
                <w:sz w:val="16"/>
                <w:szCs w:val="16"/>
              </w:rPr>
            </w:pPr>
            <w:r w:rsidRPr="00680E3A">
              <w:rPr>
                <w:sz w:val="16"/>
                <w:szCs w:val="16"/>
                <w:lang w:eastAsia="zh-CN"/>
              </w:rPr>
              <w:t>0189</w:t>
            </w:r>
          </w:p>
        </w:tc>
        <w:tc>
          <w:tcPr>
            <w:tcW w:w="422" w:type="dxa"/>
            <w:shd w:val="solid" w:color="FFFFFF" w:fill="auto"/>
            <w:vAlign w:val="center"/>
          </w:tcPr>
          <w:p w14:paraId="2BB04B3E" w14:textId="716ACC1B"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5435AAC" w14:textId="1051DA4A"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3FA4776" w14:textId="60E83076" w:rsidR="00812434" w:rsidRPr="00481D2D" w:rsidRDefault="00812434" w:rsidP="00812434">
            <w:pPr>
              <w:pStyle w:val="TAL"/>
              <w:rPr>
                <w:sz w:val="16"/>
                <w:szCs w:val="16"/>
              </w:rPr>
            </w:pPr>
            <w:r w:rsidRPr="00680E3A">
              <w:rPr>
                <w:sz w:val="16"/>
                <w:szCs w:val="16"/>
                <w:lang w:eastAsia="zh-CN"/>
              </w:rPr>
              <w:t>Corrections on AF-initiated PFD management procedure</w:t>
            </w:r>
          </w:p>
        </w:tc>
        <w:tc>
          <w:tcPr>
            <w:tcW w:w="705" w:type="dxa"/>
            <w:shd w:val="solid" w:color="FFFFFF" w:fill="auto"/>
          </w:tcPr>
          <w:p w14:paraId="53943E93" w14:textId="5043DCE1" w:rsidR="00812434" w:rsidRPr="00481D2D" w:rsidRDefault="00812434" w:rsidP="00812434">
            <w:pPr>
              <w:pStyle w:val="TAC"/>
              <w:rPr>
                <w:sz w:val="16"/>
                <w:szCs w:val="16"/>
              </w:rPr>
            </w:pPr>
            <w:r w:rsidRPr="00680E3A">
              <w:rPr>
                <w:sz w:val="16"/>
                <w:szCs w:val="16"/>
                <w:lang w:eastAsia="zh-CN"/>
              </w:rPr>
              <w:t>16.5.0</w:t>
            </w:r>
          </w:p>
        </w:tc>
      </w:tr>
      <w:tr w:rsidR="00812434" w:rsidRPr="00481D2D" w14:paraId="1DFAD06C" w14:textId="77777777" w:rsidTr="00017DC7">
        <w:tc>
          <w:tcPr>
            <w:tcW w:w="785" w:type="dxa"/>
            <w:shd w:val="solid" w:color="FFFFFF" w:fill="auto"/>
          </w:tcPr>
          <w:p w14:paraId="7A9141D1" w14:textId="2A8BE2CE"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3196ED08" w14:textId="41777A7F"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06101A5C" w14:textId="5297F4CB" w:rsidR="00812434" w:rsidRPr="00481D2D" w:rsidRDefault="00812434" w:rsidP="00812434">
            <w:pPr>
              <w:pStyle w:val="TAC"/>
              <w:rPr>
                <w:sz w:val="16"/>
                <w:szCs w:val="16"/>
              </w:rPr>
            </w:pPr>
            <w:r w:rsidRPr="00680E3A">
              <w:rPr>
                <w:sz w:val="16"/>
                <w:szCs w:val="16"/>
                <w:lang w:eastAsia="zh-CN"/>
              </w:rPr>
              <w:t>CP-202049</w:t>
            </w:r>
          </w:p>
        </w:tc>
        <w:tc>
          <w:tcPr>
            <w:tcW w:w="521" w:type="dxa"/>
            <w:shd w:val="solid" w:color="FFFFFF" w:fill="auto"/>
            <w:vAlign w:val="center"/>
          </w:tcPr>
          <w:p w14:paraId="32CFF5B8" w14:textId="7CCDB72B" w:rsidR="00812434" w:rsidRPr="00481D2D" w:rsidRDefault="00812434" w:rsidP="00812434">
            <w:pPr>
              <w:pStyle w:val="TAL"/>
              <w:rPr>
                <w:sz w:val="16"/>
                <w:szCs w:val="16"/>
              </w:rPr>
            </w:pPr>
            <w:r w:rsidRPr="00680E3A">
              <w:rPr>
                <w:sz w:val="16"/>
                <w:szCs w:val="16"/>
                <w:lang w:eastAsia="zh-CN"/>
              </w:rPr>
              <w:t>0190</w:t>
            </w:r>
          </w:p>
        </w:tc>
        <w:tc>
          <w:tcPr>
            <w:tcW w:w="422" w:type="dxa"/>
            <w:shd w:val="solid" w:color="FFFFFF" w:fill="auto"/>
            <w:vAlign w:val="center"/>
          </w:tcPr>
          <w:p w14:paraId="6F125375" w14:textId="3729F470"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D189183" w14:textId="2D6A98B8"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293188C" w14:textId="3B436532" w:rsidR="00812434" w:rsidRPr="00481D2D" w:rsidRDefault="00812434" w:rsidP="00812434">
            <w:pPr>
              <w:pStyle w:val="TAL"/>
              <w:rPr>
                <w:sz w:val="16"/>
                <w:szCs w:val="16"/>
              </w:rPr>
            </w:pPr>
            <w:r w:rsidRPr="00680E3A">
              <w:rPr>
                <w:sz w:val="16"/>
                <w:szCs w:val="16"/>
                <w:lang w:eastAsia="zh-CN"/>
              </w:rPr>
              <w:t>Correction to PCF discovery and selection</w:t>
            </w:r>
          </w:p>
        </w:tc>
        <w:tc>
          <w:tcPr>
            <w:tcW w:w="705" w:type="dxa"/>
            <w:shd w:val="solid" w:color="FFFFFF" w:fill="auto"/>
          </w:tcPr>
          <w:p w14:paraId="0021710E" w14:textId="1A94C1B2" w:rsidR="00812434" w:rsidRPr="00481D2D" w:rsidRDefault="00812434" w:rsidP="00812434">
            <w:pPr>
              <w:pStyle w:val="TAC"/>
              <w:rPr>
                <w:sz w:val="16"/>
                <w:szCs w:val="16"/>
              </w:rPr>
            </w:pPr>
            <w:r w:rsidRPr="00680E3A">
              <w:rPr>
                <w:sz w:val="16"/>
                <w:szCs w:val="16"/>
                <w:lang w:eastAsia="zh-CN"/>
              </w:rPr>
              <w:t>16.5.0</w:t>
            </w:r>
          </w:p>
        </w:tc>
      </w:tr>
      <w:tr w:rsidR="00812434" w:rsidRPr="00481D2D" w14:paraId="0CFA663B" w14:textId="77777777" w:rsidTr="00017DC7">
        <w:tc>
          <w:tcPr>
            <w:tcW w:w="785" w:type="dxa"/>
            <w:shd w:val="solid" w:color="FFFFFF" w:fill="auto"/>
          </w:tcPr>
          <w:p w14:paraId="3A1A8AC4" w14:textId="0013E953"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274A46AA" w14:textId="47C39E4D"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6785A9D8" w14:textId="36B5C8AB" w:rsidR="00812434" w:rsidRPr="00481D2D" w:rsidRDefault="00812434" w:rsidP="00812434">
            <w:pPr>
              <w:pStyle w:val="TAC"/>
              <w:rPr>
                <w:sz w:val="16"/>
                <w:szCs w:val="16"/>
              </w:rPr>
            </w:pPr>
            <w:r w:rsidRPr="00680E3A">
              <w:rPr>
                <w:sz w:val="16"/>
                <w:szCs w:val="16"/>
                <w:lang w:eastAsia="zh-CN"/>
              </w:rPr>
              <w:t>CP-202049</w:t>
            </w:r>
          </w:p>
        </w:tc>
        <w:tc>
          <w:tcPr>
            <w:tcW w:w="521" w:type="dxa"/>
            <w:shd w:val="solid" w:color="FFFFFF" w:fill="auto"/>
            <w:vAlign w:val="center"/>
          </w:tcPr>
          <w:p w14:paraId="0DD1A541" w14:textId="0F360F89" w:rsidR="00812434" w:rsidRPr="00481D2D" w:rsidRDefault="00812434" w:rsidP="00812434">
            <w:pPr>
              <w:pStyle w:val="TAL"/>
              <w:rPr>
                <w:sz w:val="16"/>
                <w:szCs w:val="16"/>
              </w:rPr>
            </w:pPr>
            <w:r w:rsidRPr="00680E3A">
              <w:rPr>
                <w:sz w:val="16"/>
                <w:szCs w:val="16"/>
                <w:lang w:eastAsia="zh-CN"/>
              </w:rPr>
              <w:t>0191</w:t>
            </w:r>
          </w:p>
        </w:tc>
        <w:tc>
          <w:tcPr>
            <w:tcW w:w="422" w:type="dxa"/>
            <w:shd w:val="solid" w:color="FFFFFF" w:fill="auto"/>
            <w:vAlign w:val="center"/>
          </w:tcPr>
          <w:p w14:paraId="3EBD63AA" w14:textId="6FCE7FCC"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2A53B51" w14:textId="6F834F8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17E13BA4" w14:textId="71D35075" w:rsidR="00812434" w:rsidRPr="00481D2D" w:rsidRDefault="00812434" w:rsidP="00812434">
            <w:pPr>
              <w:pStyle w:val="TAL"/>
              <w:rPr>
                <w:sz w:val="16"/>
                <w:szCs w:val="16"/>
              </w:rPr>
            </w:pPr>
            <w:r w:rsidRPr="00680E3A">
              <w:rPr>
                <w:sz w:val="16"/>
                <w:szCs w:val="16"/>
                <w:lang w:eastAsia="zh-CN"/>
              </w:rPr>
              <w:t>Correction to selection of the same PCF</w:t>
            </w:r>
          </w:p>
        </w:tc>
        <w:tc>
          <w:tcPr>
            <w:tcW w:w="705" w:type="dxa"/>
            <w:shd w:val="solid" w:color="FFFFFF" w:fill="auto"/>
          </w:tcPr>
          <w:p w14:paraId="36B9B250" w14:textId="0B4CED67" w:rsidR="00812434" w:rsidRPr="00481D2D" w:rsidRDefault="00812434" w:rsidP="00812434">
            <w:pPr>
              <w:pStyle w:val="TAC"/>
              <w:rPr>
                <w:sz w:val="16"/>
                <w:szCs w:val="16"/>
              </w:rPr>
            </w:pPr>
            <w:r w:rsidRPr="00680E3A">
              <w:rPr>
                <w:sz w:val="16"/>
                <w:szCs w:val="16"/>
                <w:lang w:eastAsia="zh-CN"/>
              </w:rPr>
              <w:t>16.5.0</w:t>
            </w:r>
          </w:p>
        </w:tc>
      </w:tr>
      <w:tr w:rsidR="00812434" w:rsidRPr="00481D2D" w14:paraId="0491D462" w14:textId="77777777" w:rsidTr="00017DC7">
        <w:tc>
          <w:tcPr>
            <w:tcW w:w="785" w:type="dxa"/>
            <w:shd w:val="solid" w:color="FFFFFF" w:fill="auto"/>
          </w:tcPr>
          <w:p w14:paraId="7D309DA0" w14:textId="1F70AAC1"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4D1C0C2B" w14:textId="5A498A39"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480BB000" w14:textId="46B9F3DD" w:rsidR="00812434" w:rsidRPr="00481D2D" w:rsidRDefault="00812434" w:rsidP="00812434">
            <w:pPr>
              <w:pStyle w:val="TAC"/>
              <w:rPr>
                <w:sz w:val="16"/>
                <w:szCs w:val="16"/>
              </w:rPr>
            </w:pPr>
            <w:r w:rsidRPr="00680E3A">
              <w:rPr>
                <w:sz w:val="16"/>
                <w:szCs w:val="16"/>
                <w:lang w:eastAsia="zh-CN"/>
              </w:rPr>
              <w:t>CP-202081</w:t>
            </w:r>
          </w:p>
        </w:tc>
        <w:tc>
          <w:tcPr>
            <w:tcW w:w="521" w:type="dxa"/>
            <w:shd w:val="solid" w:color="FFFFFF" w:fill="auto"/>
            <w:vAlign w:val="center"/>
          </w:tcPr>
          <w:p w14:paraId="036BDCCD" w14:textId="6A3AE8F6" w:rsidR="00812434" w:rsidRPr="00481D2D" w:rsidRDefault="00812434" w:rsidP="00812434">
            <w:pPr>
              <w:pStyle w:val="TAL"/>
              <w:rPr>
                <w:sz w:val="16"/>
                <w:szCs w:val="16"/>
              </w:rPr>
            </w:pPr>
            <w:r w:rsidRPr="00680E3A">
              <w:rPr>
                <w:sz w:val="16"/>
                <w:szCs w:val="16"/>
                <w:lang w:eastAsia="zh-CN"/>
              </w:rPr>
              <w:t>0192</w:t>
            </w:r>
          </w:p>
        </w:tc>
        <w:tc>
          <w:tcPr>
            <w:tcW w:w="422" w:type="dxa"/>
            <w:shd w:val="solid" w:color="FFFFFF" w:fill="auto"/>
            <w:vAlign w:val="center"/>
          </w:tcPr>
          <w:p w14:paraId="5C024E0E" w14:textId="71080652" w:rsidR="00812434" w:rsidRPr="00481D2D" w:rsidRDefault="00812434" w:rsidP="00812434">
            <w:pPr>
              <w:pStyle w:val="TAR"/>
              <w:rPr>
                <w:sz w:val="16"/>
                <w:szCs w:val="16"/>
              </w:rPr>
            </w:pPr>
          </w:p>
        </w:tc>
        <w:tc>
          <w:tcPr>
            <w:tcW w:w="421" w:type="dxa"/>
            <w:shd w:val="solid" w:color="FFFFFF" w:fill="auto"/>
            <w:vAlign w:val="center"/>
          </w:tcPr>
          <w:p w14:paraId="5F796805" w14:textId="5A325A2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4F986819" w14:textId="7CA051E9" w:rsidR="00812434" w:rsidRPr="00481D2D" w:rsidRDefault="00812434" w:rsidP="00812434">
            <w:pPr>
              <w:pStyle w:val="TAL"/>
              <w:rPr>
                <w:sz w:val="16"/>
                <w:szCs w:val="16"/>
              </w:rPr>
            </w:pPr>
            <w:r w:rsidRPr="00680E3A">
              <w:rPr>
                <w:sz w:val="16"/>
                <w:szCs w:val="16"/>
                <w:lang w:eastAsia="zh-CN"/>
              </w:rPr>
              <w:t>Update the call flows to support TSN</w:t>
            </w:r>
          </w:p>
        </w:tc>
        <w:tc>
          <w:tcPr>
            <w:tcW w:w="705" w:type="dxa"/>
            <w:shd w:val="solid" w:color="FFFFFF" w:fill="auto"/>
          </w:tcPr>
          <w:p w14:paraId="24DE7095" w14:textId="3AD32A9D" w:rsidR="00812434" w:rsidRPr="00481D2D" w:rsidRDefault="00812434" w:rsidP="00812434">
            <w:pPr>
              <w:pStyle w:val="TAC"/>
              <w:rPr>
                <w:sz w:val="16"/>
                <w:szCs w:val="16"/>
              </w:rPr>
            </w:pPr>
            <w:r w:rsidRPr="00680E3A">
              <w:rPr>
                <w:sz w:val="16"/>
                <w:szCs w:val="16"/>
                <w:lang w:eastAsia="zh-CN"/>
              </w:rPr>
              <w:t>16.5.0</w:t>
            </w:r>
          </w:p>
        </w:tc>
      </w:tr>
      <w:tr w:rsidR="00812434" w:rsidRPr="00481D2D" w14:paraId="52E4B9EB" w14:textId="77777777" w:rsidTr="00017DC7">
        <w:tc>
          <w:tcPr>
            <w:tcW w:w="785" w:type="dxa"/>
            <w:shd w:val="solid" w:color="FFFFFF" w:fill="auto"/>
          </w:tcPr>
          <w:p w14:paraId="698D5551" w14:textId="49EED77C" w:rsidR="00812434" w:rsidRPr="00481D2D" w:rsidRDefault="00812434" w:rsidP="00812434">
            <w:pPr>
              <w:pStyle w:val="TAC"/>
              <w:rPr>
                <w:sz w:val="16"/>
                <w:szCs w:val="16"/>
              </w:rPr>
            </w:pPr>
            <w:r w:rsidRPr="00680E3A">
              <w:rPr>
                <w:sz w:val="16"/>
                <w:szCs w:val="16"/>
                <w:lang w:eastAsia="zh-CN"/>
              </w:rPr>
              <w:t>2020-09</w:t>
            </w:r>
          </w:p>
        </w:tc>
        <w:tc>
          <w:tcPr>
            <w:tcW w:w="793" w:type="dxa"/>
            <w:shd w:val="solid" w:color="FFFFFF" w:fill="auto"/>
          </w:tcPr>
          <w:p w14:paraId="6E0EFA96" w14:textId="6C4EE2B1" w:rsidR="00812434" w:rsidRPr="00481D2D" w:rsidRDefault="00812434" w:rsidP="00812434">
            <w:pPr>
              <w:pStyle w:val="TAC"/>
              <w:rPr>
                <w:sz w:val="16"/>
                <w:szCs w:val="16"/>
              </w:rPr>
            </w:pPr>
            <w:r w:rsidRPr="00680E3A">
              <w:rPr>
                <w:sz w:val="16"/>
                <w:szCs w:val="16"/>
                <w:lang w:eastAsia="zh-CN"/>
              </w:rPr>
              <w:t>CT#89e</w:t>
            </w:r>
          </w:p>
        </w:tc>
        <w:tc>
          <w:tcPr>
            <w:tcW w:w="1070" w:type="dxa"/>
            <w:shd w:val="solid" w:color="FFFFFF" w:fill="auto"/>
          </w:tcPr>
          <w:p w14:paraId="4FB0377D" w14:textId="395D5B4E" w:rsidR="00812434" w:rsidRPr="00481D2D" w:rsidRDefault="00812434" w:rsidP="00812434">
            <w:pPr>
              <w:pStyle w:val="TAC"/>
              <w:rPr>
                <w:sz w:val="16"/>
                <w:szCs w:val="16"/>
              </w:rPr>
            </w:pPr>
            <w:r w:rsidRPr="00680E3A">
              <w:rPr>
                <w:sz w:val="16"/>
                <w:szCs w:val="16"/>
                <w:lang w:eastAsia="zh-CN"/>
              </w:rPr>
              <w:t>CP-202079</w:t>
            </w:r>
          </w:p>
        </w:tc>
        <w:tc>
          <w:tcPr>
            <w:tcW w:w="521" w:type="dxa"/>
            <w:shd w:val="solid" w:color="FFFFFF" w:fill="auto"/>
            <w:vAlign w:val="center"/>
          </w:tcPr>
          <w:p w14:paraId="364D9EF0" w14:textId="6F436F91" w:rsidR="00812434" w:rsidRPr="00481D2D" w:rsidRDefault="00812434" w:rsidP="00812434">
            <w:pPr>
              <w:pStyle w:val="TAL"/>
              <w:rPr>
                <w:sz w:val="16"/>
                <w:szCs w:val="16"/>
              </w:rPr>
            </w:pPr>
            <w:r w:rsidRPr="00680E3A">
              <w:rPr>
                <w:sz w:val="16"/>
                <w:szCs w:val="16"/>
                <w:lang w:eastAsia="zh-CN"/>
              </w:rPr>
              <w:t>0186</w:t>
            </w:r>
          </w:p>
        </w:tc>
        <w:tc>
          <w:tcPr>
            <w:tcW w:w="422" w:type="dxa"/>
            <w:shd w:val="solid" w:color="FFFFFF" w:fill="auto"/>
            <w:vAlign w:val="center"/>
          </w:tcPr>
          <w:p w14:paraId="5AD71F93" w14:textId="091BF42E"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9E321B3" w14:textId="32A1AF0A"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69907497" w14:textId="3CF09AD3" w:rsidR="00812434" w:rsidRPr="00481D2D" w:rsidRDefault="00812434" w:rsidP="00812434">
            <w:pPr>
              <w:pStyle w:val="TAL"/>
              <w:rPr>
                <w:sz w:val="16"/>
                <w:szCs w:val="16"/>
              </w:rPr>
            </w:pPr>
            <w:r w:rsidRPr="00680E3A">
              <w:rPr>
                <w:sz w:val="16"/>
                <w:szCs w:val="16"/>
                <w:lang w:eastAsia="zh-CN"/>
              </w:rPr>
              <w:t>Correction to the SM policy association procedure</w:t>
            </w:r>
          </w:p>
        </w:tc>
        <w:tc>
          <w:tcPr>
            <w:tcW w:w="705" w:type="dxa"/>
            <w:shd w:val="solid" w:color="FFFFFF" w:fill="auto"/>
          </w:tcPr>
          <w:p w14:paraId="65D5B745" w14:textId="73EEBE3D" w:rsidR="00812434" w:rsidRPr="00481D2D" w:rsidRDefault="00812434" w:rsidP="00812434">
            <w:pPr>
              <w:pStyle w:val="TAC"/>
              <w:rPr>
                <w:sz w:val="16"/>
                <w:szCs w:val="16"/>
              </w:rPr>
            </w:pPr>
            <w:r w:rsidRPr="00680E3A">
              <w:rPr>
                <w:sz w:val="16"/>
                <w:szCs w:val="16"/>
                <w:lang w:eastAsia="zh-CN"/>
              </w:rPr>
              <w:t>17.0.0</w:t>
            </w:r>
          </w:p>
        </w:tc>
      </w:tr>
      <w:tr w:rsidR="00812434" w:rsidRPr="00481D2D" w14:paraId="185E61DD" w14:textId="77777777" w:rsidTr="00017DC7">
        <w:tc>
          <w:tcPr>
            <w:tcW w:w="785" w:type="dxa"/>
            <w:shd w:val="solid" w:color="FFFFFF" w:fill="auto"/>
          </w:tcPr>
          <w:p w14:paraId="2BBD3CC5" w14:textId="422C3217"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15D12796" w14:textId="3DFC5850"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13E86D0D" w14:textId="41493A27" w:rsidR="00812434" w:rsidRPr="00481D2D" w:rsidRDefault="00812434" w:rsidP="00812434">
            <w:pPr>
              <w:pStyle w:val="TAC"/>
              <w:rPr>
                <w:sz w:val="16"/>
                <w:szCs w:val="16"/>
              </w:rPr>
            </w:pPr>
            <w:r w:rsidRPr="00680E3A">
              <w:rPr>
                <w:sz w:val="16"/>
                <w:szCs w:val="16"/>
                <w:lang w:eastAsia="zh-CN"/>
              </w:rPr>
              <w:t>CP-203157</w:t>
            </w:r>
          </w:p>
        </w:tc>
        <w:tc>
          <w:tcPr>
            <w:tcW w:w="521" w:type="dxa"/>
            <w:shd w:val="solid" w:color="FFFFFF" w:fill="auto"/>
            <w:vAlign w:val="center"/>
          </w:tcPr>
          <w:p w14:paraId="56AC511B" w14:textId="4FF8EDDF" w:rsidR="00812434" w:rsidRPr="00481D2D" w:rsidRDefault="00812434" w:rsidP="00812434">
            <w:pPr>
              <w:pStyle w:val="TAL"/>
              <w:rPr>
                <w:sz w:val="16"/>
                <w:szCs w:val="16"/>
              </w:rPr>
            </w:pPr>
            <w:r w:rsidRPr="00680E3A">
              <w:rPr>
                <w:sz w:val="16"/>
                <w:szCs w:val="16"/>
                <w:lang w:eastAsia="zh-CN"/>
              </w:rPr>
              <w:t>0194</w:t>
            </w:r>
          </w:p>
        </w:tc>
        <w:tc>
          <w:tcPr>
            <w:tcW w:w="422" w:type="dxa"/>
            <w:shd w:val="solid" w:color="FFFFFF" w:fill="auto"/>
            <w:vAlign w:val="center"/>
          </w:tcPr>
          <w:p w14:paraId="2BB05A4B" w14:textId="3ECF96BD"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784AEC9" w14:textId="0F020896"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832300F" w14:textId="6F8983E0" w:rsidR="00812434" w:rsidRPr="00481D2D" w:rsidRDefault="00812434" w:rsidP="00812434">
            <w:pPr>
              <w:pStyle w:val="TAL"/>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286A7D87" w14:textId="39AA2E71" w:rsidR="00812434" w:rsidRPr="00481D2D" w:rsidRDefault="00812434" w:rsidP="00812434">
            <w:pPr>
              <w:pStyle w:val="TAC"/>
              <w:rPr>
                <w:sz w:val="16"/>
                <w:szCs w:val="16"/>
              </w:rPr>
            </w:pPr>
            <w:r w:rsidRPr="00680E3A">
              <w:rPr>
                <w:sz w:val="16"/>
                <w:szCs w:val="16"/>
                <w:lang w:eastAsia="zh-CN"/>
              </w:rPr>
              <w:t>17.1.0</w:t>
            </w:r>
          </w:p>
        </w:tc>
      </w:tr>
      <w:tr w:rsidR="00812434" w:rsidRPr="00481D2D" w14:paraId="21DD8F0C" w14:textId="77777777" w:rsidTr="00017DC7">
        <w:tc>
          <w:tcPr>
            <w:tcW w:w="785" w:type="dxa"/>
            <w:shd w:val="solid" w:color="FFFFFF" w:fill="auto"/>
          </w:tcPr>
          <w:p w14:paraId="77DD0923" w14:textId="1D86DF87"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75B48A35" w14:textId="7EED0AB7"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2A271542" w14:textId="149CE115" w:rsidR="00812434" w:rsidRPr="00481D2D" w:rsidRDefault="00812434" w:rsidP="00812434">
            <w:pPr>
              <w:pStyle w:val="TAC"/>
              <w:rPr>
                <w:sz w:val="16"/>
                <w:szCs w:val="16"/>
              </w:rPr>
            </w:pPr>
            <w:r w:rsidRPr="00680E3A">
              <w:rPr>
                <w:sz w:val="16"/>
                <w:szCs w:val="16"/>
                <w:lang w:eastAsia="zh-CN"/>
              </w:rPr>
              <w:t>CP-203146</w:t>
            </w:r>
          </w:p>
        </w:tc>
        <w:tc>
          <w:tcPr>
            <w:tcW w:w="521" w:type="dxa"/>
            <w:shd w:val="solid" w:color="FFFFFF" w:fill="auto"/>
            <w:vAlign w:val="center"/>
          </w:tcPr>
          <w:p w14:paraId="38673E26" w14:textId="2E2C4F20" w:rsidR="00812434" w:rsidRPr="00481D2D" w:rsidRDefault="00812434" w:rsidP="00812434">
            <w:pPr>
              <w:pStyle w:val="TAL"/>
              <w:rPr>
                <w:sz w:val="16"/>
                <w:szCs w:val="16"/>
              </w:rPr>
            </w:pPr>
            <w:r w:rsidRPr="00680E3A">
              <w:rPr>
                <w:sz w:val="16"/>
                <w:szCs w:val="16"/>
                <w:lang w:eastAsia="zh-CN"/>
              </w:rPr>
              <w:t>0199</w:t>
            </w:r>
          </w:p>
        </w:tc>
        <w:tc>
          <w:tcPr>
            <w:tcW w:w="422" w:type="dxa"/>
            <w:shd w:val="solid" w:color="FFFFFF" w:fill="auto"/>
            <w:vAlign w:val="center"/>
          </w:tcPr>
          <w:p w14:paraId="6BC801FB" w14:textId="77777777" w:rsidR="00812434" w:rsidRPr="00481D2D" w:rsidRDefault="00812434" w:rsidP="00812434">
            <w:pPr>
              <w:pStyle w:val="TAR"/>
              <w:rPr>
                <w:sz w:val="16"/>
                <w:szCs w:val="16"/>
              </w:rPr>
            </w:pPr>
          </w:p>
        </w:tc>
        <w:tc>
          <w:tcPr>
            <w:tcW w:w="421" w:type="dxa"/>
            <w:shd w:val="solid" w:color="FFFFFF" w:fill="auto"/>
            <w:vAlign w:val="center"/>
          </w:tcPr>
          <w:p w14:paraId="7300F3A4" w14:textId="7234B7A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068FC55B" w14:textId="59FA44DB" w:rsidR="00812434" w:rsidRPr="00481D2D" w:rsidRDefault="00812434" w:rsidP="00812434">
            <w:pPr>
              <w:pStyle w:val="TAL"/>
              <w:rPr>
                <w:sz w:val="16"/>
                <w:szCs w:val="16"/>
              </w:rPr>
            </w:pPr>
            <w:r w:rsidRPr="00680E3A">
              <w:rPr>
                <w:sz w:val="16"/>
                <w:szCs w:val="16"/>
                <w:lang w:eastAsia="zh-CN"/>
              </w:rPr>
              <w:t>Correction to Notification response receiver</w:t>
            </w:r>
          </w:p>
        </w:tc>
        <w:tc>
          <w:tcPr>
            <w:tcW w:w="705" w:type="dxa"/>
            <w:shd w:val="solid" w:color="FFFFFF" w:fill="auto"/>
          </w:tcPr>
          <w:p w14:paraId="5492E164" w14:textId="67D41D35" w:rsidR="00812434" w:rsidRPr="00481D2D" w:rsidRDefault="00812434" w:rsidP="00812434">
            <w:pPr>
              <w:pStyle w:val="TAC"/>
              <w:rPr>
                <w:sz w:val="16"/>
                <w:szCs w:val="16"/>
              </w:rPr>
            </w:pPr>
            <w:r w:rsidRPr="00680E3A">
              <w:rPr>
                <w:sz w:val="16"/>
                <w:szCs w:val="16"/>
                <w:lang w:eastAsia="zh-CN"/>
              </w:rPr>
              <w:t>17.1.0</w:t>
            </w:r>
          </w:p>
        </w:tc>
      </w:tr>
      <w:tr w:rsidR="00812434" w:rsidRPr="00481D2D" w14:paraId="5F6809DD" w14:textId="77777777" w:rsidTr="00017DC7">
        <w:tc>
          <w:tcPr>
            <w:tcW w:w="785" w:type="dxa"/>
            <w:shd w:val="solid" w:color="FFFFFF" w:fill="auto"/>
          </w:tcPr>
          <w:p w14:paraId="4BC59168" w14:textId="4CEFC925"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756818A5" w14:textId="12B8DA78"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3586784A" w14:textId="5663B447" w:rsidR="00812434" w:rsidRPr="00481D2D" w:rsidRDefault="00812434" w:rsidP="00812434">
            <w:pPr>
              <w:pStyle w:val="TAC"/>
              <w:rPr>
                <w:sz w:val="16"/>
                <w:szCs w:val="16"/>
              </w:rPr>
            </w:pPr>
            <w:r w:rsidRPr="00680E3A">
              <w:rPr>
                <w:sz w:val="16"/>
                <w:szCs w:val="16"/>
                <w:lang w:eastAsia="zh-CN"/>
              </w:rPr>
              <w:t>CP-203148</w:t>
            </w:r>
          </w:p>
        </w:tc>
        <w:tc>
          <w:tcPr>
            <w:tcW w:w="521" w:type="dxa"/>
            <w:shd w:val="solid" w:color="FFFFFF" w:fill="auto"/>
            <w:vAlign w:val="center"/>
          </w:tcPr>
          <w:p w14:paraId="02C17C96" w14:textId="2CD2053B" w:rsidR="00812434" w:rsidRPr="00481D2D" w:rsidRDefault="00812434" w:rsidP="00812434">
            <w:pPr>
              <w:pStyle w:val="TAL"/>
              <w:rPr>
                <w:sz w:val="16"/>
                <w:szCs w:val="16"/>
              </w:rPr>
            </w:pPr>
            <w:r w:rsidRPr="00680E3A">
              <w:rPr>
                <w:sz w:val="16"/>
                <w:szCs w:val="16"/>
                <w:lang w:eastAsia="zh-CN"/>
              </w:rPr>
              <w:t>0200</w:t>
            </w:r>
          </w:p>
        </w:tc>
        <w:tc>
          <w:tcPr>
            <w:tcW w:w="422" w:type="dxa"/>
            <w:shd w:val="solid" w:color="FFFFFF" w:fill="auto"/>
            <w:vAlign w:val="center"/>
          </w:tcPr>
          <w:p w14:paraId="53D547D4" w14:textId="77777777" w:rsidR="00812434" w:rsidRPr="00481D2D" w:rsidRDefault="00812434" w:rsidP="00812434">
            <w:pPr>
              <w:pStyle w:val="TAR"/>
              <w:rPr>
                <w:sz w:val="16"/>
                <w:szCs w:val="16"/>
              </w:rPr>
            </w:pPr>
          </w:p>
        </w:tc>
        <w:tc>
          <w:tcPr>
            <w:tcW w:w="421" w:type="dxa"/>
            <w:shd w:val="solid" w:color="FFFFFF" w:fill="auto"/>
            <w:vAlign w:val="center"/>
          </w:tcPr>
          <w:p w14:paraId="383178D8" w14:textId="20B0AD51"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5CF5C55E" w14:textId="50CBBE31" w:rsidR="00812434" w:rsidRPr="00481D2D" w:rsidRDefault="00812434" w:rsidP="00812434">
            <w:pPr>
              <w:pStyle w:val="TAL"/>
              <w:rPr>
                <w:sz w:val="16"/>
                <w:szCs w:val="16"/>
              </w:rPr>
            </w:pPr>
            <w:r w:rsidRPr="00680E3A">
              <w:rPr>
                <w:sz w:val="16"/>
                <w:szCs w:val="16"/>
                <w:lang w:eastAsia="zh-CN"/>
              </w:rPr>
              <w:t>Correction to pending transactions</w:t>
            </w:r>
          </w:p>
        </w:tc>
        <w:tc>
          <w:tcPr>
            <w:tcW w:w="705" w:type="dxa"/>
            <w:shd w:val="solid" w:color="FFFFFF" w:fill="auto"/>
          </w:tcPr>
          <w:p w14:paraId="5BA18B40" w14:textId="0FEDCA02" w:rsidR="00812434" w:rsidRPr="00481D2D" w:rsidRDefault="00812434" w:rsidP="00812434">
            <w:pPr>
              <w:pStyle w:val="TAC"/>
              <w:rPr>
                <w:sz w:val="16"/>
                <w:szCs w:val="16"/>
              </w:rPr>
            </w:pPr>
            <w:r w:rsidRPr="00680E3A">
              <w:rPr>
                <w:sz w:val="16"/>
                <w:szCs w:val="16"/>
                <w:lang w:eastAsia="zh-CN"/>
              </w:rPr>
              <w:t>17.1.0</w:t>
            </w:r>
          </w:p>
        </w:tc>
      </w:tr>
      <w:tr w:rsidR="00812434" w:rsidRPr="00481D2D" w14:paraId="319C9BDB" w14:textId="77777777" w:rsidTr="00017DC7">
        <w:tc>
          <w:tcPr>
            <w:tcW w:w="785" w:type="dxa"/>
            <w:shd w:val="solid" w:color="FFFFFF" w:fill="auto"/>
          </w:tcPr>
          <w:p w14:paraId="354F478A" w14:textId="259454AE"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3D785452" w14:textId="6DF4DBBD"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4C47A9CD" w14:textId="18E488B6" w:rsidR="00812434" w:rsidRPr="00481D2D" w:rsidRDefault="00812434" w:rsidP="00812434">
            <w:pPr>
              <w:pStyle w:val="TAC"/>
              <w:rPr>
                <w:sz w:val="16"/>
                <w:szCs w:val="16"/>
              </w:rPr>
            </w:pPr>
            <w:r w:rsidRPr="00680E3A">
              <w:rPr>
                <w:sz w:val="16"/>
                <w:szCs w:val="16"/>
                <w:lang w:eastAsia="zh-CN"/>
              </w:rPr>
              <w:t>CP-203147</w:t>
            </w:r>
          </w:p>
        </w:tc>
        <w:tc>
          <w:tcPr>
            <w:tcW w:w="521" w:type="dxa"/>
            <w:shd w:val="solid" w:color="FFFFFF" w:fill="auto"/>
            <w:vAlign w:val="center"/>
          </w:tcPr>
          <w:p w14:paraId="7449F968" w14:textId="245EAB6B" w:rsidR="00812434" w:rsidRPr="00481D2D" w:rsidRDefault="00812434" w:rsidP="00812434">
            <w:pPr>
              <w:pStyle w:val="TAL"/>
              <w:rPr>
                <w:sz w:val="16"/>
                <w:szCs w:val="16"/>
              </w:rPr>
            </w:pPr>
            <w:r w:rsidRPr="00680E3A">
              <w:rPr>
                <w:sz w:val="16"/>
                <w:szCs w:val="16"/>
                <w:lang w:eastAsia="zh-CN"/>
              </w:rPr>
              <w:t>0201</w:t>
            </w:r>
          </w:p>
        </w:tc>
        <w:tc>
          <w:tcPr>
            <w:tcW w:w="422" w:type="dxa"/>
            <w:shd w:val="solid" w:color="FFFFFF" w:fill="auto"/>
            <w:vAlign w:val="center"/>
          </w:tcPr>
          <w:p w14:paraId="54F2061D" w14:textId="41AC43FE"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3E15FC6" w14:textId="47261A25"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58241595" w14:textId="10ACCDA6" w:rsidR="00812434" w:rsidRPr="00481D2D" w:rsidRDefault="00812434" w:rsidP="00812434">
            <w:pPr>
              <w:pStyle w:val="TAL"/>
              <w:rPr>
                <w:sz w:val="16"/>
                <w:szCs w:val="16"/>
              </w:rPr>
            </w:pPr>
            <w:r w:rsidRPr="00680E3A">
              <w:rPr>
                <w:sz w:val="16"/>
                <w:szCs w:val="16"/>
                <w:lang w:eastAsia="zh-CN"/>
              </w:rPr>
              <w:t>Correction to SM policy association modification procedure</w:t>
            </w:r>
          </w:p>
        </w:tc>
        <w:tc>
          <w:tcPr>
            <w:tcW w:w="705" w:type="dxa"/>
            <w:shd w:val="solid" w:color="FFFFFF" w:fill="auto"/>
          </w:tcPr>
          <w:p w14:paraId="7B5CC91F" w14:textId="2BBCEE68" w:rsidR="00812434" w:rsidRPr="00481D2D" w:rsidRDefault="00812434" w:rsidP="00812434">
            <w:pPr>
              <w:pStyle w:val="TAC"/>
              <w:rPr>
                <w:sz w:val="16"/>
                <w:szCs w:val="16"/>
              </w:rPr>
            </w:pPr>
            <w:r w:rsidRPr="00680E3A">
              <w:rPr>
                <w:sz w:val="16"/>
                <w:szCs w:val="16"/>
                <w:lang w:eastAsia="zh-CN"/>
              </w:rPr>
              <w:t>17.1.0</w:t>
            </w:r>
          </w:p>
        </w:tc>
      </w:tr>
      <w:tr w:rsidR="00812434" w:rsidRPr="00481D2D" w14:paraId="102ABAFC" w14:textId="77777777" w:rsidTr="00017DC7">
        <w:tc>
          <w:tcPr>
            <w:tcW w:w="785" w:type="dxa"/>
            <w:shd w:val="solid" w:color="FFFFFF" w:fill="auto"/>
          </w:tcPr>
          <w:p w14:paraId="6013E21F" w14:textId="0CE9B106"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75D696A0" w14:textId="2BF303DB"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445D7063" w14:textId="659BC874" w:rsidR="00812434" w:rsidRPr="00481D2D" w:rsidRDefault="00812434" w:rsidP="00812434">
            <w:pPr>
              <w:pStyle w:val="TAC"/>
              <w:rPr>
                <w:sz w:val="16"/>
                <w:szCs w:val="16"/>
              </w:rPr>
            </w:pPr>
            <w:r w:rsidRPr="00680E3A">
              <w:rPr>
                <w:sz w:val="16"/>
                <w:szCs w:val="16"/>
                <w:lang w:eastAsia="zh-CN"/>
              </w:rPr>
              <w:t>CP-203115</w:t>
            </w:r>
          </w:p>
        </w:tc>
        <w:tc>
          <w:tcPr>
            <w:tcW w:w="521" w:type="dxa"/>
            <w:shd w:val="solid" w:color="FFFFFF" w:fill="auto"/>
            <w:vAlign w:val="center"/>
          </w:tcPr>
          <w:p w14:paraId="4FAD4DF8" w14:textId="7968667C" w:rsidR="00812434" w:rsidRPr="00481D2D" w:rsidRDefault="00812434" w:rsidP="00812434">
            <w:pPr>
              <w:pStyle w:val="TAL"/>
              <w:rPr>
                <w:sz w:val="16"/>
                <w:szCs w:val="16"/>
              </w:rPr>
            </w:pPr>
            <w:r w:rsidRPr="00680E3A">
              <w:rPr>
                <w:sz w:val="16"/>
                <w:szCs w:val="16"/>
                <w:lang w:eastAsia="zh-CN"/>
              </w:rPr>
              <w:t>0204</w:t>
            </w:r>
          </w:p>
        </w:tc>
        <w:tc>
          <w:tcPr>
            <w:tcW w:w="422" w:type="dxa"/>
            <w:shd w:val="solid" w:color="FFFFFF" w:fill="auto"/>
            <w:vAlign w:val="center"/>
          </w:tcPr>
          <w:p w14:paraId="4695124A" w14:textId="35308A60" w:rsidR="00812434" w:rsidRPr="00481D2D" w:rsidRDefault="00812434" w:rsidP="00812434">
            <w:pPr>
              <w:pStyle w:val="TAR"/>
              <w:rPr>
                <w:sz w:val="16"/>
                <w:szCs w:val="16"/>
              </w:rPr>
            </w:pPr>
          </w:p>
        </w:tc>
        <w:tc>
          <w:tcPr>
            <w:tcW w:w="421" w:type="dxa"/>
            <w:shd w:val="solid" w:color="FFFFFF" w:fill="auto"/>
            <w:vAlign w:val="center"/>
          </w:tcPr>
          <w:p w14:paraId="5FEB69A3" w14:textId="0AFC864C"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65407A5D" w14:textId="116D57A6" w:rsidR="00812434" w:rsidRPr="00481D2D" w:rsidRDefault="00812434" w:rsidP="00812434">
            <w:pPr>
              <w:pStyle w:val="TAL"/>
              <w:rPr>
                <w:sz w:val="16"/>
                <w:szCs w:val="16"/>
              </w:rPr>
            </w:pPr>
            <w:r w:rsidRPr="00680E3A">
              <w:rPr>
                <w:sz w:val="16"/>
                <w:szCs w:val="16"/>
                <w:lang w:eastAsia="zh-CN"/>
              </w:rPr>
              <w:t>Correction to PFD retrieval in PULL mode</w:t>
            </w:r>
          </w:p>
        </w:tc>
        <w:tc>
          <w:tcPr>
            <w:tcW w:w="705" w:type="dxa"/>
            <w:shd w:val="solid" w:color="FFFFFF" w:fill="auto"/>
          </w:tcPr>
          <w:p w14:paraId="75A32E0E" w14:textId="5BF4091F" w:rsidR="00812434" w:rsidRPr="00481D2D" w:rsidRDefault="00812434" w:rsidP="00812434">
            <w:pPr>
              <w:pStyle w:val="TAC"/>
              <w:rPr>
                <w:sz w:val="16"/>
                <w:szCs w:val="16"/>
              </w:rPr>
            </w:pPr>
            <w:r w:rsidRPr="00680E3A">
              <w:rPr>
                <w:sz w:val="16"/>
                <w:szCs w:val="16"/>
                <w:lang w:eastAsia="zh-CN"/>
              </w:rPr>
              <w:t>17.1.0</w:t>
            </w:r>
          </w:p>
        </w:tc>
      </w:tr>
      <w:tr w:rsidR="00812434" w:rsidRPr="00481D2D" w14:paraId="5ABB8DD1" w14:textId="77777777" w:rsidTr="00017DC7">
        <w:tc>
          <w:tcPr>
            <w:tcW w:w="785" w:type="dxa"/>
            <w:shd w:val="solid" w:color="FFFFFF" w:fill="auto"/>
          </w:tcPr>
          <w:p w14:paraId="52541E9A" w14:textId="1F3517B8"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0026D79C" w14:textId="53D05E86"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6D2A3118" w14:textId="1EA1CD0B" w:rsidR="00812434" w:rsidRPr="00481D2D" w:rsidRDefault="00812434" w:rsidP="00812434">
            <w:pPr>
              <w:pStyle w:val="TAC"/>
              <w:rPr>
                <w:sz w:val="16"/>
                <w:szCs w:val="16"/>
              </w:rPr>
            </w:pPr>
            <w:r w:rsidRPr="00680E3A">
              <w:rPr>
                <w:sz w:val="16"/>
                <w:szCs w:val="16"/>
                <w:lang w:eastAsia="zh-CN"/>
              </w:rPr>
              <w:t>CP-203135</w:t>
            </w:r>
          </w:p>
        </w:tc>
        <w:tc>
          <w:tcPr>
            <w:tcW w:w="521" w:type="dxa"/>
            <w:shd w:val="solid" w:color="FFFFFF" w:fill="auto"/>
            <w:vAlign w:val="center"/>
          </w:tcPr>
          <w:p w14:paraId="06AA531F" w14:textId="07D99C02" w:rsidR="00812434" w:rsidRPr="00481D2D" w:rsidRDefault="00812434" w:rsidP="00812434">
            <w:pPr>
              <w:pStyle w:val="TAL"/>
              <w:rPr>
                <w:sz w:val="16"/>
                <w:szCs w:val="16"/>
              </w:rPr>
            </w:pPr>
            <w:r w:rsidRPr="00680E3A">
              <w:rPr>
                <w:sz w:val="16"/>
                <w:szCs w:val="16"/>
                <w:lang w:eastAsia="zh-CN"/>
              </w:rPr>
              <w:t>0205</w:t>
            </w:r>
          </w:p>
        </w:tc>
        <w:tc>
          <w:tcPr>
            <w:tcW w:w="422" w:type="dxa"/>
            <w:shd w:val="solid" w:color="FFFFFF" w:fill="auto"/>
            <w:vAlign w:val="center"/>
          </w:tcPr>
          <w:p w14:paraId="4F436F41" w14:textId="4242AE7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90FE3C8" w14:textId="005C8E6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1A26153" w14:textId="53650E39" w:rsidR="00812434" w:rsidRPr="00481D2D" w:rsidRDefault="00812434" w:rsidP="00812434">
            <w:pPr>
              <w:pStyle w:val="TAL"/>
              <w:rPr>
                <w:sz w:val="16"/>
                <w:szCs w:val="16"/>
              </w:rPr>
            </w:pPr>
            <w:r w:rsidRPr="00680E3A">
              <w:rPr>
                <w:sz w:val="16"/>
                <w:szCs w:val="16"/>
                <w:lang w:eastAsia="zh-CN"/>
              </w:rPr>
              <w:t>Procedure of PUSH notification</w:t>
            </w:r>
          </w:p>
        </w:tc>
        <w:tc>
          <w:tcPr>
            <w:tcW w:w="705" w:type="dxa"/>
            <w:shd w:val="solid" w:color="FFFFFF" w:fill="auto"/>
          </w:tcPr>
          <w:p w14:paraId="6D7C75AE" w14:textId="25DD6500" w:rsidR="00812434" w:rsidRPr="00481D2D" w:rsidRDefault="00812434" w:rsidP="00812434">
            <w:pPr>
              <w:pStyle w:val="TAC"/>
              <w:rPr>
                <w:sz w:val="16"/>
                <w:szCs w:val="16"/>
              </w:rPr>
            </w:pPr>
            <w:r w:rsidRPr="00680E3A">
              <w:rPr>
                <w:sz w:val="16"/>
                <w:szCs w:val="16"/>
                <w:lang w:eastAsia="zh-CN"/>
              </w:rPr>
              <w:t>17.1.0</w:t>
            </w:r>
          </w:p>
        </w:tc>
      </w:tr>
      <w:tr w:rsidR="00812434" w:rsidRPr="00481D2D" w14:paraId="331D5B0B" w14:textId="77777777" w:rsidTr="00017DC7">
        <w:tc>
          <w:tcPr>
            <w:tcW w:w="785" w:type="dxa"/>
            <w:shd w:val="solid" w:color="FFFFFF" w:fill="auto"/>
          </w:tcPr>
          <w:p w14:paraId="683C83A2" w14:textId="5CC45632"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7492CF97" w14:textId="6B6E274A"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3F32C9B8" w14:textId="4A06A8CF" w:rsidR="00812434" w:rsidRPr="00481D2D" w:rsidRDefault="00812434" w:rsidP="00812434">
            <w:pPr>
              <w:pStyle w:val="TAC"/>
              <w:rPr>
                <w:sz w:val="16"/>
                <w:szCs w:val="16"/>
              </w:rPr>
            </w:pPr>
            <w:r w:rsidRPr="00680E3A">
              <w:rPr>
                <w:sz w:val="16"/>
                <w:szCs w:val="16"/>
                <w:lang w:eastAsia="zh-CN"/>
              </w:rPr>
              <w:t>CP-203115</w:t>
            </w:r>
          </w:p>
        </w:tc>
        <w:tc>
          <w:tcPr>
            <w:tcW w:w="521" w:type="dxa"/>
            <w:shd w:val="solid" w:color="FFFFFF" w:fill="auto"/>
            <w:vAlign w:val="center"/>
          </w:tcPr>
          <w:p w14:paraId="1A71670C" w14:textId="605FA506" w:rsidR="00812434" w:rsidRPr="00481D2D" w:rsidRDefault="00812434" w:rsidP="00812434">
            <w:pPr>
              <w:pStyle w:val="TAL"/>
              <w:rPr>
                <w:sz w:val="16"/>
                <w:szCs w:val="16"/>
              </w:rPr>
            </w:pPr>
            <w:r w:rsidRPr="00680E3A">
              <w:rPr>
                <w:sz w:val="16"/>
                <w:szCs w:val="16"/>
                <w:lang w:eastAsia="zh-CN"/>
              </w:rPr>
              <w:t>0208</w:t>
            </w:r>
          </w:p>
        </w:tc>
        <w:tc>
          <w:tcPr>
            <w:tcW w:w="422" w:type="dxa"/>
            <w:shd w:val="solid" w:color="FFFFFF" w:fill="auto"/>
            <w:vAlign w:val="center"/>
          </w:tcPr>
          <w:p w14:paraId="0B8AEA9D" w14:textId="77777777" w:rsidR="00812434" w:rsidRPr="00481D2D" w:rsidRDefault="00812434" w:rsidP="00812434">
            <w:pPr>
              <w:pStyle w:val="TAR"/>
              <w:rPr>
                <w:sz w:val="16"/>
                <w:szCs w:val="16"/>
              </w:rPr>
            </w:pPr>
          </w:p>
        </w:tc>
        <w:tc>
          <w:tcPr>
            <w:tcW w:w="421" w:type="dxa"/>
            <w:shd w:val="solid" w:color="FFFFFF" w:fill="auto"/>
            <w:vAlign w:val="center"/>
          </w:tcPr>
          <w:p w14:paraId="6B5745CD" w14:textId="603BB308"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0E1DAF3B" w14:textId="3936DCD4" w:rsidR="00812434" w:rsidRPr="00481D2D" w:rsidRDefault="00812434" w:rsidP="00812434">
            <w:pPr>
              <w:pStyle w:val="TAL"/>
              <w:rPr>
                <w:sz w:val="16"/>
                <w:szCs w:val="16"/>
              </w:rPr>
            </w:pPr>
            <w:r w:rsidRPr="00680E3A">
              <w:rPr>
                <w:sz w:val="16"/>
                <w:szCs w:val="16"/>
                <w:lang w:eastAsia="zh-CN"/>
              </w:rPr>
              <w:t>Correction to traffic influence procedures</w:t>
            </w:r>
          </w:p>
        </w:tc>
        <w:tc>
          <w:tcPr>
            <w:tcW w:w="705" w:type="dxa"/>
            <w:shd w:val="solid" w:color="FFFFFF" w:fill="auto"/>
          </w:tcPr>
          <w:p w14:paraId="23D81153" w14:textId="291F5333" w:rsidR="00812434" w:rsidRPr="00481D2D" w:rsidRDefault="00812434" w:rsidP="00812434">
            <w:pPr>
              <w:pStyle w:val="TAC"/>
              <w:rPr>
                <w:sz w:val="16"/>
                <w:szCs w:val="16"/>
              </w:rPr>
            </w:pPr>
            <w:r w:rsidRPr="00680E3A">
              <w:rPr>
                <w:sz w:val="16"/>
                <w:szCs w:val="16"/>
                <w:lang w:eastAsia="zh-CN"/>
              </w:rPr>
              <w:t>17.1.0</w:t>
            </w:r>
          </w:p>
        </w:tc>
      </w:tr>
      <w:tr w:rsidR="00812434" w:rsidRPr="00481D2D" w14:paraId="4C543151" w14:textId="77777777" w:rsidTr="00017DC7">
        <w:tc>
          <w:tcPr>
            <w:tcW w:w="785" w:type="dxa"/>
            <w:shd w:val="solid" w:color="FFFFFF" w:fill="auto"/>
          </w:tcPr>
          <w:p w14:paraId="083A9030" w14:textId="50C433FA"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49BA3716" w14:textId="48251BDB"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07E022EF" w14:textId="70A232AC" w:rsidR="00812434" w:rsidRPr="00481D2D" w:rsidRDefault="00812434" w:rsidP="00812434">
            <w:pPr>
              <w:pStyle w:val="TAC"/>
              <w:rPr>
                <w:sz w:val="16"/>
                <w:szCs w:val="16"/>
              </w:rPr>
            </w:pPr>
            <w:r w:rsidRPr="00680E3A">
              <w:rPr>
                <w:sz w:val="16"/>
                <w:szCs w:val="16"/>
                <w:lang w:eastAsia="zh-CN"/>
              </w:rPr>
              <w:t>CP-203156</w:t>
            </w:r>
          </w:p>
        </w:tc>
        <w:tc>
          <w:tcPr>
            <w:tcW w:w="521" w:type="dxa"/>
            <w:shd w:val="solid" w:color="FFFFFF" w:fill="auto"/>
            <w:vAlign w:val="center"/>
          </w:tcPr>
          <w:p w14:paraId="3CA8D96E" w14:textId="357CE657" w:rsidR="00812434" w:rsidRPr="00481D2D" w:rsidRDefault="00812434" w:rsidP="00812434">
            <w:pPr>
              <w:pStyle w:val="TAL"/>
              <w:rPr>
                <w:sz w:val="16"/>
                <w:szCs w:val="16"/>
              </w:rPr>
            </w:pPr>
            <w:r w:rsidRPr="00680E3A">
              <w:rPr>
                <w:sz w:val="16"/>
                <w:szCs w:val="16"/>
                <w:lang w:eastAsia="zh-CN"/>
              </w:rPr>
              <w:t>0212</w:t>
            </w:r>
          </w:p>
        </w:tc>
        <w:tc>
          <w:tcPr>
            <w:tcW w:w="422" w:type="dxa"/>
            <w:shd w:val="solid" w:color="FFFFFF" w:fill="auto"/>
            <w:vAlign w:val="center"/>
          </w:tcPr>
          <w:p w14:paraId="34AA2A0D" w14:textId="1A4C91A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F1C0D6F" w14:textId="508176AE"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23C5DEC" w14:textId="1280AAC5" w:rsidR="00812434" w:rsidRPr="00481D2D" w:rsidRDefault="00812434" w:rsidP="00812434">
            <w:pPr>
              <w:pStyle w:val="TAL"/>
              <w:rPr>
                <w:sz w:val="16"/>
                <w:szCs w:val="16"/>
              </w:rPr>
            </w:pPr>
            <w:r w:rsidRPr="00680E3A">
              <w:rPr>
                <w:sz w:val="16"/>
                <w:szCs w:val="16"/>
                <w:lang w:eastAsia="zh-CN"/>
              </w:rPr>
              <w:t>Correction to Alternative QoS as binding parameter</w:t>
            </w:r>
          </w:p>
        </w:tc>
        <w:tc>
          <w:tcPr>
            <w:tcW w:w="705" w:type="dxa"/>
            <w:shd w:val="solid" w:color="FFFFFF" w:fill="auto"/>
          </w:tcPr>
          <w:p w14:paraId="10EC17A8" w14:textId="19067F4D" w:rsidR="00812434" w:rsidRPr="00481D2D" w:rsidRDefault="00812434" w:rsidP="00812434">
            <w:pPr>
              <w:pStyle w:val="TAC"/>
              <w:rPr>
                <w:sz w:val="16"/>
                <w:szCs w:val="16"/>
              </w:rPr>
            </w:pPr>
            <w:r w:rsidRPr="00680E3A">
              <w:rPr>
                <w:sz w:val="16"/>
                <w:szCs w:val="16"/>
                <w:lang w:eastAsia="zh-CN"/>
              </w:rPr>
              <w:t>17.1.0</w:t>
            </w:r>
          </w:p>
        </w:tc>
      </w:tr>
      <w:tr w:rsidR="00812434" w:rsidRPr="00481D2D" w14:paraId="0BE5F280" w14:textId="77777777" w:rsidTr="00017DC7">
        <w:tc>
          <w:tcPr>
            <w:tcW w:w="785" w:type="dxa"/>
            <w:shd w:val="solid" w:color="FFFFFF" w:fill="auto"/>
          </w:tcPr>
          <w:p w14:paraId="54F4CD7C" w14:textId="3E13763E"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4E7BFED0" w14:textId="6292A80E"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05EB5991" w14:textId="2FBFEDD5" w:rsidR="00812434" w:rsidRPr="00481D2D" w:rsidRDefault="00812434" w:rsidP="00812434">
            <w:pPr>
              <w:pStyle w:val="TAC"/>
              <w:rPr>
                <w:sz w:val="16"/>
                <w:szCs w:val="16"/>
              </w:rPr>
            </w:pPr>
            <w:r w:rsidRPr="00680E3A">
              <w:rPr>
                <w:sz w:val="16"/>
                <w:szCs w:val="16"/>
                <w:lang w:eastAsia="zh-CN"/>
              </w:rPr>
              <w:t>CP-203132</w:t>
            </w:r>
          </w:p>
        </w:tc>
        <w:tc>
          <w:tcPr>
            <w:tcW w:w="521" w:type="dxa"/>
            <w:shd w:val="solid" w:color="FFFFFF" w:fill="auto"/>
            <w:vAlign w:val="center"/>
          </w:tcPr>
          <w:p w14:paraId="30D7C7A6" w14:textId="2177A512" w:rsidR="00812434" w:rsidRPr="00481D2D" w:rsidRDefault="00812434" w:rsidP="00812434">
            <w:pPr>
              <w:pStyle w:val="TAL"/>
              <w:rPr>
                <w:sz w:val="16"/>
                <w:szCs w:val="16"/>
              </w:rPr>
            </w:pPr>
            <w:r w:rsidRPr="00680E3A">
              <w:rPr>
                <w:sz w:val="16"/>
                <w:szCs w:val="16"/>
                <w:lang w:eastAsia="zh-CN"/>
              </w:rPr>
              <w:t>0210</w:t>
            </w:r>
          </w:p>
        </w:tc>
        <w:tc>
          <w:tcPr>
            <w:tcW w:w="422" w:type="dxa"/>
            <w:shd w:val="solid" w:color="FFFFFF" w:fill="auto"/>
            <w:vAlign w:val="center"/>
          </w:tcPr>
          <w:p w14:paraId="6112F914" w14:textId="06046A80" w:rsidR="00812434" w:rsidRPr="00481D2D" w:rsidRDefault="00812434" w:rsidP="00812434">
            <w:pPr>
              <w:pStyle w:val="TAR"/>
              <w:rPr>
                <w:sz w:val="16"/>
                <w:szCs w:val="16"/>
              </w:rPr>
            </w:pPr>
          </w:p>
        </w:tc>
        <w:tc>
          <w:tcPr>
            <w:tcW w:w="421" w:type="dxa"/>
            <w:shd w:val="solid" w:color="FFFFFF" w:fill="auto"/>
            <w:vAlign w:val="center"/>
          </w:tcPr>
          <w:p w14:paraId="2FEA62F0" w14:textId="42FA5E96"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4DE24F87" w14:textId="46BF90C6" w:rsidR="00812434" w:rsidRPr="00481D2D" w:rsidRDefault="00812434" w:rsidP="00812434">
            <w:pPr>
              <w:pStyle w:val="TAL"/>
              <w:rPr>
                <w:sz w:val="16"/>
                <w:szCs w:val="16"/>
              </w:rPr>
            </w:pPr>
            <w:r w:rsidRPr="00680E3A">
              <w:rPr>
                <w:sz w:val="16"/>
                <w:szCs w:val="16"/>
                <w:lang w:eastAsia="zh-CN"/>
              </w:rPr>
              <w:t>Correction to Alternative QoS parameter mapping</w:t>
            </w:r>
          </w:p>
        </w:tc>
        <w:tc>
          <w:tcPr>
            <w:tcW w:w="705" w:type="dxa"/>
            <w:shd w:val="solid" w:color="FFFFFF" w:fill="auto"/>
          </w:tcPr>
          <w:p w14:paraId="7E11CCAD" w14:textId="32664000" w:rsidR="00812434" w:rsidRPr="00481D2D" w:rsidRDefault="00812434" w:rsidP="00812434">
            <w:pPr>
              <w:pStyle w:val="TAC"/>
              <w:rPr>
                <w:sz w:val="16"/>
                <w:szCs w:val="16"/>
              </w:rPr>
            </w:pPr>
            <w:r w:rsidRPr="00680E3A">
              <w:rPr>
                <w:sz w:val="16"/>
                <w:szCs w:val="16"/>
                <w:lang w:eastAsia="zh-CN"/>
              </w:rPr>
              <w:t>17.1.0</w:t>
            </w:r>
          </w:p>
        </w:tc>
      </w:tr>
      <w:tr w:rsidR="00812434" w:rsidRPr="00481D2D" w14:paraId="61394387" w14:textId="77777777" w:rsidTr="00017DC7">
        <w:tc>
          <w:tcPr>
            <w:tcW w:w="785" w:type="dxa"/>
            <w:shd w:val="solid" w:color="FFFFFF" w:fill="auto"/>
          </w:tcPr>
          <w:p w14:paraId="0F94D07A" w14:textId="23548449" w:rsidR="00812434" w:rsidRPr="00481D2D" w:rsidRDefault="00812434" w:rsidP="00812434">
            <w:pPr>
              <w:pStyle w:val="TAC"/>
              <w:rPr>
                <w:sz w:val="16"/>
                <w:szCs w:val="16"/>
              </w:rPr>
            </w:pPr>
            <w:r w:rsidRPr="00680E3A">
              <w:rPr>
                <w:sz w:val="16"/>
                <w:szCs w:val="16"/>
                <w:lang w:eastAsia="zh-CN"/>
              </w:rPr>
              <w:t>2020-12</w:t>
            </w:r>
          </w:p>
        </w:tc>
        <w:tc>
          <w:tcPr>
            <w:tcW w:w="793" w:type="dxa"/>
            <w:shd w:val="solid" w:color="FFFFFF" w:fill="auto"/>
          </w:tcPr>
          <w:p w14:paraId="5B0E7FBB" w14:textId="1499DA00" w:rsidR="00812434" w:rsidRPr="00481D2D" w:rsidRDefault="00812434" w:rsidP="00812434">
            <w:pPr>
              <w:pStyle w:val="TAC"/>
              <w:rPr>
                <w:sz w:val="16"/>
                <w:szCs w:val="16"/>
              </w:rPr>
            </w:pPr>
            <w:r w:rsidRPr="00680E3A">
              <w:rPr>
                <w:sz w:val="16"/>
                <w:szCs w:val="16"/>
                <w:lang w:eastAsia="zh-CN"/>
              </w:rPr>
              <w:t>CT#90e</w:t>
            </w:r>
          </w:p>
        </w:tc>
        <w:tc>
          <w:tcPr>
            <w:tcW w:w="1070" w:type="dxa"/>
            <w:shd w:val="solid" w:color="FFFFFF" w:fill="auto"/>
          </w:tcPr>
          <w:p w14:paraId="5647179A" w14:textId="3B87B9EC" w:rsidR="00812434" w:rsidRPr="00481D2D" w:rsidRDefault="00812434" w:rsidP="00812434">
            <w:pPr>
              <w:pStyle w:val="TAC"/>
              <w:rPr>
                <w:sz w:val="16"/>
                <w:szCs w:val="16"/>
              </w:rPr>
            </w:pPr>
            <w:r w:rsidRPr="00680E3A">
              <w:rPr>
                <w:sz w:val="16"/>
                <w:szCs w:val="16"/>
                <w:lang w:eastAsia="zh-CN"/>
              </w:rPr>
              <w:t>CP-203150</w:t>
            </w:r>
          </w:p>
        </w:tc>
        <w:tc>
          <w:tcPr>
            <w:tcW w:w="521" w:type="dxa"/>
            <w:shd w:val="solid" w:color="FFFFFF" w:fill="auto"/>
            <w:vAlign w:val="center"/>
          </w:tcPr>
          <w:p w14:paraId="006153A7" w14:textId="1AE2217E" w:rsidR="00812434" w:rsidRPr="00481D2D" w:rsidRDefault="00812434" w:rsidP="00812434">
            <w:pPr>
              <w:pStyle w:val="TAL"/>
              <w:rPr>
                <w:sz w:val="16"/>
                <w:szCs w:val="16"/>
              </w:rPr>
            </w:pPr>
            <w:r w:rsidRPr="00680E3A">
              <w:rPr>
                <w:sz w:val="16"/>
                <w:szCs w:val="16"/>
                <w:lang w:eastAsia="zh-CN"/>
              </w:rPr>
              <w:t>0214</w:t>
            </w:r>
          </w:p>
        </w:tc>
        <w:tc>
          <w:tcPr>
            <w:tcW w:w="422" w:type="dxa"/>
            <w:shd w:val="solid" w:color="FFFFFF" w:fill="auto"/>
            <w:vAlign w:val="center"/>
          </w:tcPr>
          <w:p w14:paraId="30D2E5F1" w14:textId="54511F0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5CC11D7" w14:textId="17F15614"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0D52B51" w14:textId="6A1D99D8" w:rsidR="00812434" w:rsidRPr="00481D2D" w:rsidRDefault="00812434" w:rsidP="00812434">
            <w:pPr>
              <w:pStyle w:val="TAL"/>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2CEB7D79" w14:textId="0712F2D1" w:rsidR="00812434" w:rsidRPr="00481D2D" w:rsidRDefault="00812434" w:rsidP="00812434">
            <w:pPr>
              <w:pStyle w:val="TAC"/>
              <w:rPr>
                <w:sz w:val="16"/>
                <w:szCs w:val="16"/>
              </w:rPr>
            </w:pPr>
            <w:r w:rsidRPr="00680E3A">
              <w:rPr>
                <w:sz w:val="16"/>
                <w:szCs w:val="16"/>
                <w:lang w:eastAsia="zh-CN"/>
              </w:rPr>
              <w:t>17.1.0</w:t>
            </w:r>
          </w:p>
        </w:tc>
      </w:tr>
      <w:tr w:rsidR="00812434" w:rsidRPr="00481D2D" w14:paraId="2DA6E3A2" w14:textId="77777777" w:rsidTr="00017DC7">
        <w:tc>
          <w:tcPr>
            <w:tcW w:w="785" w:type="dxa"/>
            <w:shd w:val="solid" w:color="FFFFFF" w:fill="auto"/>
          </w:tcPr>
          <w:p w14:paraId="6CE07133" w14:textId="1D33BF24"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7963A597" w14:textId="46472176"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7ED479A1" w14:textId="4C469234" w:rsidR="00812434" w:rsidRPr="00481D2D" w:rsidRDefault="00812434" w:rsidP="00812434">
            <w:pPr>
              <w:pStyle w:val="TAC"/>
              <w:rPr>
                <w:sz w:val="16"/>
                <w:szCs w:val="16"/>
              </w:rPr>
            </w:pPr>
            <w:r w:rsidRPr="00680E3A">
              <w:rPr>
                <w:sz w:val="16"/>
                <w:szCs w:val="16"/>
                <w:lang w:eastAsia="zh-CN"/>
              </w:rPr>
              <w:t>CP-210215</w:t>
            </w:r>
          </w:p>
        </w:tc>
        <w:tc>
          <w:tcPr>
            <w:tcW w:w="521" w:type="dxa"/>
            <w:shd w:val="solid" w:color="FFFFFF" w:fill="auto"/>
            <w:vAlign w:val="center"/>
          </w:tcPr>
          <w:p w14:paraId="384B055B" w14:textId="6DBD0765" w:rsidR="00812434" w:rsidRPr="00481D2D" w:rsidRDefault="00812434" w:rsidP="00812434">
            <w:pPr>
              <w:pStyle w:val="TAL"/>
              <w:rPr>
                <w:sz w:val="16"/>
                <w:szCs w:val="16"/>
              </w:rPr>
            </w:pPr>
            <w:r w:rsidRPr="00680E3A">
              <w:rPr>
                <w:sz w:val="16"/>
                <w:szCs w:val="16"/>
                <w:lang w:eastAsia="zh-CN"/>
              </w:rPr>
              <w:t>0219</w:t>
            </w:r>
          </w:p>
        </w:tc>
        <w:tc>
          <w:tcPr>
            <w:tcW w:w="422" w:type="dxa"/>
            <w:shd w:val="solid" w:color="FFFFFF" w:fill="auto"/>
            <w:vAlign w:val="center"/>
          </w:tcPr>
          <w:p w14:paraId="3119553E" w14:textId="1111C710" w:rsidR="00812434" w:rsidRPr="00481D2D" w:rsidRDefault="00812434" w:rsidP="00812434">
            <w:pPr>
              <w:pStyle w:val="TAR"/>
              <w:rPr>
                <w:sz w:val="16"/>
                <w:szCs w:val="16"/>
              </w:rPr>
            </w:pPr>
            <w:r w:rsidRPr="00680E3A">
              <w:rPr>
                <w:sz w:val="16"/>
                <w:szCs w:val="16"/>
                <w:lang w:eastAsia="zh-CN"/>
              </w:rPr>
              <w:t>4</w:t>
            </w:r>
          </w:p>
        </w:tc>
        <w:tc>
          <w:tcPr>
            <w:tcW w:w="421" w:type="dxa"/>
            <w:shd w:val="solid" w:color="FFFFFF" w:fill="auto"/>
            <w:vAlign w:val="center"/>
          </w:tcPr>
          <w:p w14:paraId="33E7F58E" w14:textId="2F830187"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4C40DBE" w14:textId="211D5B4C" w:rsidR="00812434" w:rsidRPr="00481D2D" w:rsidRDefault="00812434" w:rsidP="00812434">
            <w:pPr>
              <w:pStyle w:val="TAL"/>
              <w:rPr>
                <w:sz w:val="16"/>
                <w:szCs w:val="16"/>
              </w:rPr>
            </w:pPr>
            <w:r w:rsidRPr="00680E3A">
              <w:rPr>
                <w:sz w:val="16"/>
                <w:szCs w:val="16"/>
                <w:lang w:eastAsia="zh-CN"/>
              </w:rPr>
              <w:t>Procedure of notification push update</w:t>
            </w:r>
          </w:p>
        </w:tc>
        <w:tc>
          <w:tcPr>
            <w:tcW w:w="705" w:type="dxa"/>
            <w:shd w:val="solid" w:color="FFFFFF" w:fill="auto"/>
          </w:tcPr>
          <w:p w14:paraId="505024F6" w14:textId="196A152A" w:rsidR="00812434" w:rsidRPr="00481D2D" w:rsidRDefault="00812434" w:rsidP="00812434">
            <w:pPr>
              <w:pStyle w:val="TAC"/>
              <w:rPr>
                <w:sz w:val="16"/>
                <w:szCs w:val="16"/>
              </w:rPr>
            </w:pPr>
            <w:r w:rsidRPr="00680E3A">
              <w:rPr>
                <w:sz w:val="16"/>
                <w:szCs w:val="16"/>
                <w:lang w:eastAsia="zh-CN"/>
              </w:rPr>
              <w:t>17.2.0</w:t>
            </w:r>
          </w:p>
        </w:tc>
      </w:tr>
      <w:tr w:rsidR="00812434" w:rsidRPr="00481D2D" w14:paraId="198578E6" w14:textId="77777777" w:rsidTr="00017DC7">
        <w:tc>
          <w:tcPr>
            <w:tcW w:w="785" w:type="dxa"/>
            <w:shd w:val="solid" w:color="FFFFFF" w:fill="auto"/>
          </w:tcPr>
          <w:p w14:paraId="767797C3" w14:textId="3543AD50"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650612D7" w14:textId="7CE0D917"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350DBDD0" w14:textId="52EFAE4A" w:rsidR="00812434" w:rsidRPr="00481D2D" w:rsidRDefault="00812434" w:rsidP="00812434">
            <w:pPr>
              <w:pStyle w:val="TAC"/>
              <w:rPr>
                <w:sz w:val="16"/>
                <w:szCs w:val="16"/>
              </w:rPr>
            </w:pPr>
            <w:r w:rsidRPr="00680E3A">
              <w:rPr>
                <w:sz w:val="16"/>
                <w:szCs w:val="16"/>
                <w:lang w:eastAsia="zh-CN"/>
              </w:rPr>
              <w:t>CP-210215</w:t>
            </w:r>
          </w:p>
        </w:tc>
        <w:tc>
          <w:tcPr>
            <w:tcW w:w="521" w:type="dxa"/>
            <w:shd w:val="solid" w:color="FFFFFF" w:fill="auto"/>
            <w:vAlign w:val="center"/>
          </w:tcPr>
          <w:p w14:paraId="6B37AA21" w14:textId="67EECD09" w:rsidR="00812434" w:rsidRPr="00481D2D" w:rsidRDefault="00812434" w:rsidP="00812434">
            <w:pPr>
              <w:pStyle w:val="TAL"/>
              <w:rPr>
                <w:sz w:val="16"/>
                <w:szCs w:val="16"/>
              </w:rPr>
            </w:pPr>
            <w:r w:rsidRPr="00680E3A">
              <w:rPr>
                <w:sz w:val="16"/>
                <w:szCs w:val="16"/>
                <w:lang w:eastAsia="zh-CN"/>
              </w:rPr>
              <w:t>0220</w:t>
            </w:r>
          </w:p>
        </w:tc>
        <w:tc>
          <w:tcPr>
            <w:tcW w:w="422" w:type="dxa"/>
            <w:shd w:val="solid" w:color="FFFFFF" w:fill="auto"/>
            <w:vAlign w:val="center"/>
          </w:tcPr>
          <w:p w14:paraId="51869E76" w14:textId="68EDB9F3"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3479F30E" w14:textId="3A3E438F"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56E1FED" w14:textId="3AFE8584" w:rsidR="00812434" w:rsidRPr="00481D2D" w:rsidRDefault="00812434" w:rsidP="00812434">
            <w:pPr>
              <w:pStyle w:val="TAL"/>
              <w:rPr>
                <w:sz w:val="16"/>
                <w:szCs w:val="16"/>
              </w:rPr>
            </w:pPr>
            <w:r w:rsidRPr="00680E3A">
              <w:rPr>
                <w:sz w:val="16"/>
                <w:szCs w:val="16"/>
                <w:lang w:eastAsia="zh-CN"/>
              </w:rPr>
              <w:t>Procedure of partial pull</w:t>
            </w:r>
          </w:p>
        </w:tc>
        <w:tc>
          <w:tcPr>
            <w:tcW w:w="705" w:type="dxa"/>
            <w:shd w:val="solid" w:color="FFFFFF" w:fill="auto"/>
          </w:tcPr>
          <w:p w14:paraId="2CCB97A6" w14:textId="4468ED9C" w:rsidR="00812434" w:rsidRPr="00481D2D" w:rsidRDefault="00812434" w:rsidP="00812434">
            <w:pPr>
              <w:pStyle w:val="TAC"/>
              <w:rPr>
                <w:sz w:val="16"/>
                <w:szCs w:val="16"/>
              </w:rPr>
            </w:pPr>
            <w:r w:rsidRPr="00680E3A">
              <w:rPr>
                <w:sz w:val="16"/>
                <w:szCs w:val="16"/>
                <w:lang w:eastAsia="zh-CN"/>
              </w:rPr>
              <w:t>17.2.0</w:t>
            </w:r>
          </w:p>
        </w:tc>
      </w:tr>
      <w:tr w:rsidR="00812434" w:rsidRPr="00481D2D" w14:paraId="2AABE2B2" w14:textId="77777777" w:rsidTr="00017DC7">
        <w:tc>
          <w:tcPr>
            <w:tcW w:w="785" w:type="dxa"/>
            <w:shd w:val="solid" w:color="FFFFFF" w:fill="auto"/>
          </w:tcPr>
          <w:p w14:paraId="307BCEDF" w14:textId="5707485B"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18BC0726" w14:textId="53180F0E"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006AF0E2" w14:textId="5D2CFC7A" w:rsidR="00812434" w:rsidRPr="00481D2D" w:rsidRDefault="00812434" w:rsidP="00812434">
            <w:pPr>
              <w:pStyle w:val="TAC"/>
              <w:rPr>
                <w:sz w:val="16"/>
                <w:szCs w:val="16"/>
              </w:rPr>
            </w:pPr>
            <w:r w:rsidRPr="00680E3A">
              <w:rPr>
                <w:sz w:val="16"/>
                <w:szCs w:val="16"/>
                <w:lang w:eastAsia="zh-CN"/>
              </w:rPr>
              <w:t>CP-210202</w:t>
            </w:r>
          </w:p>
        </w:tc>
        <w:tc>
          <w:tcPr>
            <w:tcW w:w="521" w:type="dxa"/>
            <w:shd w:val="solid" w:color="FFFFFF" w:fill="auto"/>
            <w:vAlign w:val="center"/>
          </w:tcPr>
          <w:p w14:paraId="21A7CACC" w14:textId="7BBFD388" w:rsidR="00812434" w:rsidRPr="00481D2D" w:rsidRDefault="00812434" w:rsidP="00812434">
            <w:pPr>
              <w:pStyle w:val="TAL"/>
              <w:rPr>
                <w:sz w:val="16"/>
                <w:szCs w:val="16"/>
              </w:rPr>
            </w:pPr>
            <w:r w:rsidRPr="00680E3A">
              <w:rPr>
                <w:sz w:val="16"/>
                <w:szCs w:val="16"/>
                <w:lang w:eastAsia="zh-CN"/>
              </w:rPr>
              <w:t>0222</w:t>
            </w:r>
          </w:p>
        </w:tc>
        <w:tc>
          <w:tcPr>
            <w:tcW w:w="422" w:type="dxa"/>
            <w:shd w:val="solid" w:color="FFFFFF" w:fill="auto"/>
            <w:vAlign w:val="center"/>
          </w:tcPr>
          <w:p w14:paraId="3D1BAC88" w14:textId="1DD7D3F9"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9B6BA21" w14:textId="1DFD627C"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20F688B" w14:textId="59B88F77" w:rsidR="00812434" w:rsidRPr="00481D2D" w:rsidRDefault="00812434" w:rsidP="00812434">
            <w:pPr>
              <w:pStyle w:val="TAL"/>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442A6D32" w14:textId="69DDC4DC" w:rsidR="00812434" w:rsidRPr="00481D2D" w:rsidRDefault="00812434" w:rsidP="00812434">
            <w:pPr>
              <w:pStyle w:val="TAC"/>
              <w:rPr>
                <w:sz w:val="16"/>
                <w:szCs w:val="16"/>
              </w:rPr>
            </w:pPr>
            <w:r w:rsidRPr="00680E3A">
              <w:rPr>
                <w:sz w:val="16"/>
                <w:szCs w:val="16"/>
                <w:lang w:eastAsia="zh-CN"/>
              </w:rPr>
              <w:t>17.2.0</w:t>
            </w:r>
          </w:p>
        </w:tc>
      </w:tr>
      <w:tr w:rsidR="00812434" w:rsidRPr="00481D2D" w14:paraId="32455B91" w14:textId="77777777" w:rsidTr="00017DC7">
        <w:tc>
          <w:tcPr>
            <w:tcW w:w="785" w:type="dxa"/>
            <w:shd w:val="solid" w:color="FFFFFF" w:fill="auto"/>
          </w:tcPr>
          <w:p w14:paraId="1F247DBD" w14:textId="6205DDB1"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55F8828B" w14:textId="02127156"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39B4E1E4" w14:textId="4B356BD0" w:rsidR="00812434" w:rsidRPr="00481D2D" w:rsidRDefault="00812434" w:rsidP="00812434">
            <w:pPr>
              <w:pStyle w:val="TAC"/>
              <w:rPr>
                <w:sz w:val="16"/>
                <w:szCs w:val="16"/>
              </w:rPr>
            </w:pPr>
            <w:r w:rsidRPr="00680E3A">
              <w:rPr>
                <w:sz w:val="16"/>
                <w:szCs w:val="16"/>
                <w:lang w:eastAsia="zh-CN"/>
              </w:rPr>
              <w:t>CP-210210</w:t>
            </w:r>
          </w:p>
        </w:tc>
        <w:tc>
          <w:tcPr>
            <w:tcW w:w="521" w:type="dxa"/>
            <w:shd w:val="solid" w:color="FFFFFF" w:fill="auto"/>
            <w:vAlign w:val="center"/>
          </w:tcPr>
          <w:p w14:paraId="6B4AC809" w14:textId="557D2CF1" w:rsidR="00812434" w:rsidRPr="00481D2D" w:rsidRDefault="00812434" w:rsidP="00812434">
            <w:pPr>
              <w:pStyle w:val="TAL"/>
              <w:rPr>
                <w:sz w:val="16"/>
                <w:szCs w:val="16"/>
              </w:rPr>
            </w:pPr>
            <w:r w:rsidRPr="00680E3A">
              <w:rPr>
                <w:sz w:val="16"/>
                <w:szCs w:val="16"/>
                <w:lang w:eastAsia="zh-CN"/>
              </w:rPr>
              <w:t>0226</w:t>
            </w:r>
          </w:p>
        </w:tc>
        <w:tc>
          <w:tcPr>
            <w:tcW w:w="422" w:type="dxa"/>
            <w:shd w:val="solid" w:color="FFFFFF" w:fill="auto"/>
            <w:vAlign w:val="center"/>
          </w:tcPr>
          <w:p w14:paraId="2EE8E3CD" w14:textId="1E97E66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77803EB" w14:textId="53688377"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123B1D0D" w14:textId="67734102" w:rsidR="00812434" w:rsidRPr="00481D2D" w:rsidRDefault="00812434" w:rsidP="00812434">
            <w:pPr>
              <w:pStyle w:val="TAL"/>
              <w:rPr>
                <w:sz w:val="16"/>
                <w:szCs w:val="16"/>
              </w:rPr>
            </w:pPr>
            <w:r w:rsidRPr="00680E3A">
              <w:rPr>
                <w:sz w:val="16"/>
                <w:szCs w:val="16"/>
                <w:lang w:eastAsia="zh-CN"/>
              </w:rPr>
              <w:t>Correction to N2 PC5 policy provision procedure</w:t>
            </w:r>
          </w:p>
        </w:tc>
        <w:tc>
          <w:tcPr>
            <w:tcW w:w="705" w:type="dxa"/>
            <w:shd w:val="solid" w:color="FFFFFF" w:fill="auto"/>
          </w:tcPr>
          <w:p w14:paraId="00D62490" w14:textId="361334CB" w:rsidR="00812434" w:rsidRPr="00481D2D" w:rsidRDefault="00812434" w:rsidP="00812434">
            <w:pPr>
              <w:pStyle w:val="TAC"/>
              <w:rPr>
                <w:sz w:val="16"/>
                <w:szCs w:val="16"/>
              </w:rPr>
            </w:pPr>
            <w:r w:rsidRPr="00680E3A">
              <w:rPr>
                <w:sz w:val="16"/>
                <w:szCs w:val="16"/>
                <w:lang w:eastAsia="zh-CN"/>
              </w:rPr>
              <w:t>17.2.0</w:t>
            </w:r>
          </w:p>
        </w:tc>
      </w:tr>
      <w:tr w:rsidR="00812434" w:rsidRPr="00481D2D" w14:paraId="46EF58E2" w14:textId="77777777" w:rsidTr="00017DC7">
        <w:tc>
          <w:tcPr>
            <w:tcW w:w="785" w:type="dxa"/>
            <w:shd w:val="solid" w:color="FFFFFF" w:fill="auto"/>
          </w:tcPr>
          <w:p w14:paraId="29D68672" w14:textId="50A31E6D"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25F08E4F" w14:textId="6C48948F"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18902217" w14:textId="17CA23B2" w:rsidR="00812434" w:rsidRPr="00481D2D" w:rsidRDefault="00812434" w:rsidP="00812434">
            <w:pPr>
              <w:pStyle w:val="TAC"/>
              <w:rPr>
                <w:sz w:val="16"/>
                <w:szCs w:val="16"/>
              </w:rPr>
            </w:pPr>
            <w:r w:rsidRPr="00680E3A">
              <w:rPr>
                <w:sz w:val="16"/>
                <w:szCs w:val="16"/>
                <w:lang w:eastAsia="zh-CN"/>
              </w:rPr>
              <w:t>CP-210193</w:t>
            </w:r>
          </w:p>
        </w:tc>
        <w:tc>
          <w:tcPr>
            <w:tcW w:w="521" w:type="dxa"/>
            <w:shd w:val="solid" w:color="FFFFFF" w:fill="auto"/>
            <w:vAlign w:val="center"/>
          </w:tcPr>
          <w:p w14:paraId="6C787CB8" w14:textId="58C1DF84" w:rsidR="00812434" w:rsidRPr="00481D2D" w:rsidRDefault="00812434" w:rsidP="00812434">
            <w:pPr>
              <w:pStyle w:val="TAL"/>
              <w:rPr>
                <w:sz w:val="16"/>
                <w:szCs w:val="16"/>
              </w:rPr>
            </w:pPr>
            <w:r w:rsidRPr="00680E3A">
              <w:rPr>
                <w:sz w:val="16"/>
                <w:szCs w:val="16"/>
                <w:lang w:eastAsia="zh-CN"/>
              </w:rPr>
              <w:t>0228</w:t>
            </w:r>
          </w:p>
        </w:tc>
        <w:tc>
          <w:tcPr>
            <w:tcW w:w="422" w:type="dxa"/>
            <w:shd w:val="solid" w:color="FFFFFF" w:fill="auto"/>
            <w:vAlign w:val="center"/>
          </w:tcPr>
          <w:p w14:paraId="6555956A" w14:textId="7FDDFBE4"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1F5201C4" w14:textId="0662AB25"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81A7227" w14:textId="17208483" w:rsidR="00812434" w:rsidRPr="00481D2D" w:rsidRDefault="00812434" w:rsidP="00812434">
            <w:pPr>
              <w:pStyle w:val="TAL"/>
              <w:rPr>
                <w:sz w:val="16"/>
                <w:szCs w:val="16"/>
              </w:rPr>
            </w:pPr>
            <w:r w:rsidRPr="00680E3A">
              <w:rPr>
                <w:sz w:val="16"/>
                <w:szCs w:val="16"/>
                <w:lang w:eastAsia="zh-CN"/>
              </w:rPr>
              <w:t>QoS monitoring procedure</w:t>
            </w:r>
          </w:p>
        </w:tc>
        <w:tc>
          <w:tcPr>
            <w:tcW w:w="705" w:type="dxa"/>
            <w:shd w:val="solid" w:color="FFFFFF" w:fill="auto"/>
          </w:tcPr>
          <w:p w14:paraId="199A139E" w14:textId="6BD32B77" w:rsidR="00812434" w:rsidRPr="00481D2D" w:rsidRDefault="00812434" w:rsidP="00812434">
            <w:pPr>
              <w:pStyle w:val="TAC"/>
              <w:rPr>
                <w:sz w:val="16"/>
                <w:szCs w:val="16"/>
              </w:rPr>
            </w:pPr>
            <w:r w:rsidRPr="00680E3A">
              <w:rPr>
                <w:sz w:val="16"/>
                <w:szCs w:val="16"/>
                <w:lang w:eastAsia="zh-CN"/>
              </w:rPr>
              <w:t>17.2.0</w:t>
            </w:r>
          </w:p>
        </w:tc>
      </w:tr>
      <w:tr w:rsidR="00812434" w:rsidRPr="00481D2D" w14:paraId="568DFFE0" w14:textId="77777777" w:rsidTr="00017DC7">
        <w:tc>
          <w:tcPr>
            <w:tcW w:w="785" w:type="dxa"/>
            <w:shd w:val="solid" w:color="FFFFFF" w:fill="auto"/>
          </w:tcPr>
          <w:p w14:paraId="6731B0B0" w14:textId="2C35C6C3"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785440ED" w14:textId="5893A6A3"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534BC101" w14:textId="67C46A13" w:rsidR="00812434" w:rsidRPr="00481D2D" w:rsidRDefault="00812434" w:rsidP="00812434">
            <w:pPr>
              <w:pStyle w:val="TAC"/>
              <w:rPr>
                <w:sz w:val="16"/>
                <w:szCs w:val="16"/>
              </w:rPr>
            </w:pPr>
            <w:r w:rsidRPr="00680E3A">
              <w:rPr>
                <w:sz w:val="16"/>
                <w:szCs w:val="16"/>
                <w:lang w:eastAsia="zh-CN"/>
              </w:rPr>
              <w:t>CP-210226</w:t>
            </w:r>
          </w:p>
        </w:tc>
        <w:tc>
          <w:tcPr>
            <w:tcW w:w="521" w:type="dxa"/>
            <w:shd w:val="solid" w:color="FFFFFF" w:fill="auto"/>
            <w:vAlign w:val="center"/>
          </w:tcPr>
          <w:p w14:paraId="1C38156A" w14:textId="59292782" w:rsidR="00812434" w:rsidRPr="00481D2D" w:rsidRDefault="00812434" w:rsidP="00812434">
            <w:pPr>
              <w:pStyle w:val="TAL"/>
              <w:rPr>
                <w:sz w:val="16"/>
                <w:szCs w:val="16"/>
              </w:rPr>
            </w:pPr>
            <w:r w:rsidRPr="00680E3A">
              <w:rPr>
                <w:sz w:val="16"/>
                <w:szCs w:val="16"/>
                <w:lang w:eastAsia="zh-CN"/>
              </w:rPr>
              <w:t>0229</w:t>
            </w:r>
          </w:p>
        </w:tc>
        <w:tc>
          <w:tcPr>
            <w:tcW w:w="422" w:type="dxa"/>
            <w:shd w:val="solid" w:color="FFFFFF" w:fill="auto"/>
            <w:vAlign w:val="center"/>
          </w:tcPr>
          <w:p w14:paraId="2E9A3304" w14:textId="4110809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CA3DA12" w14:textId="2BEFD1C2"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64F1D887" w14:textId="2D4D119A" w:rsidR="00812434" w:rsidRPr="00481D2D" w:rsidRDefault="00812434" w:rsidP="00812434">
            <w:pPr>
              <w:pStyle w:val="TAL"/>
              <w:rPr>
                <w:sz w:val="16"/>
                <w:szCs w:val="16"/>
              </w:rPr>
            </w:pPr>
            <w:r w:rsidRPr="00680E3A">
              <w:rPr>
                <w:sz w:val="16"/>
                <w:szCs w:val="16"/>
                <w:lang w:eastAsia="zh-CN"/>
              </w:rPr>
              <w:t>Clean up TS references</w:t>
            </w:r>
          </w:p>
        </w:tc>
        <w:tc>
          <w:tcPr>
            <w:tcW w:w="705" w:type="dxa"/>
            <w:shd w:val="solid" w:color="FFFFFF" w:fill="auto"/>
          </w:tcPr>
          <w:p w14:paraId="2D0C93C7" w14:textId="6DF7966B" w:rsidR="00812434" w:rsidRPr="00481D2D" w:rsidRDefault="00812434" w:rsidP="00812434">
            <w:pPr>
              <w:pStyle w:val="TAC"/>
              <w:rPr>
                <w:sz w:val="16"/>
                <w:szCs w:val="16"/>
              </w:rPr>
            </w:pPr>
            <w:r w:rsidRPr="00680E3A">
              <w:rPr>
                <w:sz w:val="16"/>
                <w:szCs w:val="16"/>
                <w:lang w:eastAsia="zh-CN"/>
              </w:rPr>
              <w:t>17.2.0</w:t>
            </w:r>
          </w:p>
        </w:tc>
      </w:tr>
      <w:tr w:rsidR="00812434" w:rsidRPr="00481D2D" w14:paraId="5A2C3939" w14:textId="77777777" w:rsidTr="00017DC7">
        <w:tc>
          <w:tcPr>
            <w:tcW w:w="785" w:type="dxa"/>
            <w:shd w:val="solid" w:color="FFFFFF" w:fill="auto"/>
          </w:tcPr>
          <w:p w14:paraId="209E1243" w14:textId="4ED58408"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6B2F5EAB" w14:textId="0C0CEF91"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134FA728" w14:textId="677A7BB7" w:rsidR="00812434" w:rsidRPr="00481D2D" w:rsidRDefault="00812434" w:rsidP="00812434">
            <w:pPr>
              <w:pStyle w:val="TAC"/>
              <w:rPr>
                <w:sz w:val="16"/>
                <w:szCs w:val="16"/>
              </w:rPr>
            </w:pPr>
            <w:r w:rsidRPr="00680E3A">
              <w:rPr>
                <w:sz w:val="16"/>
                <w:szCs w:val="16"/>
                <w:lang w:eastAsia="zh-CN"/>
              </w:rPr>
              <w:t>CP-210206</w:t>
            </w:r>
          </w:p>
        </w:tc>
        <w:tc>
          <w:tcPr>
            <w:tcW w:w="521" w:type="dxa"/>
            <w:shd w:val="solid" w:color="FFFFFF" w:fill="auto"/>
            <w:vAlign w:val="center"/>
          </w:tcPr>
          <w:p w14:paraId="71CC65B2" w14:textId="6867EACC" w:rsidR="00812434" w:rsidRPr="00481D2D" w:rsidRDefault="00812434" w:rsidP="00812434">
            <w:pPr>
              <w:pStyle w:val="TAL"/>
              <w:rPr>
                <w:sz w:val="16"/>
                <w:szCs w:val="16"/>
              </w:rPr>
            </w:pPr>
            <w:r w:rsidRPr="00680E3A">
              <w:rPr>
                <w:sz w:val="16"/>
                <w:szCs w:val="16"/>
                <w:lang w:eastAsia="zh-CN"/>
              </w:rPr>
              <w:t>0231</w:t>
            </w:r>
          </w:p>
        </w:tc>
        <w:tc>
          <w:tcPr>
            <w:tcW w:w="422" w:type="dxa"/>
            <w:shd w:val="solid" w:color="FFFFFF" w:fill="auto"/>
            <w:vAlign w:val="center"/>
          </w:tcPr>
          <w:p w14:paraId="49665865" w14:textId="75A78A45" w:rsidR="00812434" w:rsidRPr="00481D2D" w:rsidRDefault="00812434" w:rsidP="00812434">
            <w:pPr>
              <w:pStyle w:val="TAR"/>
              <w:rPr>
                <w:sz w:val="16"/>
                <w:szCs w:val="16"/>
              </w:rPr>
            </w:pPr>
          </w:p>
        </w:tc>
        <w:tc>
          <w:tcPr>
            <w:tcW w:w="421" w:type="dxa"/>
            <w:shd w:val="solid" w:color="FFFFFF" w:fill="auto"/>
            <w:vAlign w:val="center"/>
          </w:tcPr>
          <w:p w14:paraId="765A08E8" w14:textId="6DBBA256"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714B3E6" w14:textId="549FD8B7" w:rsidR="00812434" w:rsidRPr="00481D2D" w:rsidRDefault="00812434" w:rsidP="00812434">
            <w:pPr>
              <w:pStyle w:val="TAL"/>
              <w:rPr>
                <w:sz w:val="16"/>
                <w:szCs w:val="16"/>
              </w:rPr>
            </w:pPr>
            <w:r w:rsidRPr="00680E3A">
              <w:rPr>
                <w:sz w:val="16"/>
                <w:szCs w:val="16"/>
                <w:lang w:eastAsia="zh-CN"/>
              </w:rPr>
              <w:t>Alignment of BDT policy re-negotiation</w:t>
            </w:r>
          </w:p>
        </w:tc>
        <w:tc>
          <w:tcPr>
            <w:tcW w:w="705" w:type="dxa"/>
            <w:shd w:val="solid" w:color="FFFFFF" w:fill="auto"/>
          </w:tcPr>
          <w:p w14:paraId="70467610" w14:textId="0EF1C325" w:rsidR="00812434" w:rsidRPr="00481D2D" w:rsidRDefault="00812434" w:rsidP="00812434">
            <w:pPr>
              <w:pStyle w:val="TAC"/>
              <w:rPr>
                <w:sz w:val="16"/>
                <w:szCs w:val="16"/>
              </w:rPr>
            </w:pPr>
            <w:r w:rsidRPr="00680E3A">
              <w:rPr>
                <w:sz w:val="16"/>
                <w:szCs w:val="16"/>
                <w:lang w:eastAsia="zh-CN"/>
              </w:rPr>
              <w:t>17.2.0</w:t>
            </w:r>
          </w:p>
        </w:tc>
      </w:tr>
      <w:tr w:rsidR="00812434" w:rsidRPr="00481D2D" w14:paraId="2CC93B4D" w14:textId="77777777" w:rsidTr="00017DC7">
        <w:tc>
          <w:tcPr>
            <w:tcW w:w="785" w:type="dxa"/>
            <w:shd w:val="solid" w:color="FFFFFF" w:fill="auto"/>
          </w:tcPr>
          <w:p w14:paraId="6D9C31D2" w14:textId="5E03F090"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1C3037A2" w14:textId="60F2D901"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00D2FC86" w14:textId="2F38A056" w:rsidR="00812434" w:rsidRPr="00481D2D" w:rsidRDefault="00812434" w:rsidP="00812434">
            <w:pPr>
              <w:pStyle w:val="TAC"/>
              <w:rPr>
                <w:sz w:val="16"/>
                <w:szCs w:val="16"/>
              </w:rPr>
            </w:pPr>
            <w:r w:rsidRPr="00680E3A">
              <w:rPr>
                <w:sz w:val="16"/>
                <w:szCs w:val="16"/>
                <w:lang w:eastAsia="zh-CN"/>
              </w:rPr>
              <w:t>CP-210237</w:t>
            </w:r>
          </w:p>
        </w:tc>
        <w:tc>
          <w:tcPr>
            <w:tcW w:w="521" w:type="dxa"/>
            <w:shd w:val="solid" w:color="FFFFFF" w:fill="auto"/>
            <w:vAlign w:val="center"/>
          </w:tcPr>
          <w:p w14:paraId="392E5CC6" w14:textId="0563D372" w:rsidR="00812434" w:rsidRPr="00481D2D" w:rsidRDefault="00812434" w:rsidP="00812434">
            <w:pPr>
              <w:pStyle w:val="TAL"/>
              <w:rPr>
                <w:sz w:val="16"/>
                <w:szCs w:val="16"/>
              </w:rPr>
            </w:pPr>
            <w:r w:rsidRPr="00680E3A">
              <w:rPr>
                <w:sz w:val="16"/>
                <w:szCs w:val="16"/>
                <w:lang w:eastAsia="zh-CN"/>
              </w:rPr>
              <w:t>0233</w:t>
            </w:r>
          </w:p>
        </w:tc>
        <w:tc>
          <w:tcPr>
            <w:tcW w:w="422" w:type="dxa"/>
            <w:shd w:val="solid" w:color="FFFFFF" w:fill="auto"/>
            <w:vAlign w:val="center"/>
          </w:tcPr>
          <w:p w14:paraId="42A9E555" w14:textId="61B36B8B"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ACFC52D" w14:textId="787ABD3A"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5FCBF3E9" w14:textId="63E69896" w:rsidR="00812434" w:rsidRPr="00481D2D" w:rsidRDefault="00812434" w:rsidP="00812434">
            <w:pPr>
              <w:pStyle w:val="TAL"/>
              <w:rPr>
                <w:sz w:val="16"/>
                <w:szCs w:val="16"/>
              </w:rPr>
            </w:pPr>
            <w:r w:rsidRPr="00680E3A">
              <w:rPr>
                <w:sz w:val="16"/>
                <w:szCs w:val="16"/>
                <w:lang w:eastAsia="zh-CN"/>
              </w:rPr>
              <w:t>Correction to TSN scenarios.</w:t>
            </w:r>
          </w:p>
        </w:tc>
        <w:tc>
          <w:tcPr>
            <w:tcW w:w="705" w:type="dxa"/>
            <w:shd w:val="solid" w:color="FFFFFF" w:fill="auto"/>
          </w:tcPr>
          <w:p w14:paraId="2E592410" w14:textId="4C8F8055" w:rsidR="00812434" w:rsidRPr="00481D2D" w:rsidRDefault="00812434" w:rsidP="00812434">
            <w:pPr>
              <w:pStyle w:val="TAC"/>
              <w:rPr>
                <w:sz w:val="16"/>
                <w:szCs w:val="16"/>
              </w:rPr>
            </w:pPr>
            <w:r w:rsidRPr="00680E3A">
              <w:rPr>
                <w:sz w:val="16"/>
                <w:szCs w:val="16"/>
                <w:lang w:eastAsia="zh-CN"/>
              </w:rPr>
              <w:t>17.2.0</w:t>
            </w:r>
          </w:p>
        </w:tc>
      </w:tr>
      <w:tr w:rsidR="00812434" w:rsidRPr="00481D2D" w14:paraId="1479BEDD" w14:textId="77777777" w:rsidTr="00017DC7">
        <w:tc>
          <w:tcPr>
            <w:tcW w:w="785" w:type="dxa"/>
            <w:shd w:val="solid" w:color="FFFFFF" w:fill="auto"/>
          </w:tcPr>
          <w:p w14:paraId="3EF4C95F" w14:textId="50C62147"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4FDE1787" w14:textId="4258F14E"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163983F7" w14:textId="2878484E" w:rsidR="00812434" w:rsidRPr="00481D2D" w:rsidRDefault="00812434" w:rsidP="00812434">
            <w:pPr>
              <w:pStyle w:val="TAC"/>
              <w:rPr>
                <w:sz w:val="16"/>
                <w:szCs w:val="16"/>
              </w:rPr>
            </w:pPr>
            <w:r w:rsidRPr="00680E3A">
              <w:rPr>
                <w:sz w:val="16"/>
                <w:szCs w:val="16"/>
                <w:lang w:eastAsia="zh-CN"/>
              </w:rPr>
              <w:t>CP-210219</w:t>
            </w:r>
          </w:p>
        </w:tc>
        <w:tc>
          <w:tcPr>
            <w:tcW w:w="521" w:type="dxa"/>
            <w:shd w:val="solid" w:color="FFFFFF" w:fill="auto"/>
            <w:vAlign w:val="center"/>
          </w:tcPr>
          <w:p w14:paraId="3788601D" w14:textId="61886BBC" w:rsidR="00812434" w:rsidRPr="00481D2D" w:rsidRDefault="00812434" w:rsidP="00812434">
            <w:pPr>
              <w:pStyle w:val="TAL"/>
              <w:rPr>
                <w:sz w:val="16"/>
                <w:szCs w:val="16"/>
              </w:rPr>
            </w:pPr>
            <w:r w:rsidRPr="00680E3A">
              <w:rPr>
                <w:sz w:val="16"/>
                <w:szCs w:val="16"/>
                <w:lang w:eastAsia="zh-CN"/>
              </w:rPr>
              <w:t>0234</w:t>
            </w:r>
          </w:p>
        </w:tc>
        <w:tc>
          <w:tcPr>
            <w:tcW w:w="422" w:type="dxa"/>
            <w:shd w:val="solid" w:color="FFFFFF" w:fill="auto"/>
            <w:vAlign w:val="center"/>
          </w:tcPr>
          <w:p w14:paraId="05DC1A05" w14:textId="499A002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7DEF15A" w14:textId="633C9EE2"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6EDE0B18" w14:textId="78D9297A" w:rsidR="00812434" w:rsidRPr="00481D2D" w:rsidRDefault="00812434" w:rsidP="00812434">
            <w:pPr>
              <w:pStyle w:val="TAL"/>
              <w:rPr>
                <w:sz w:val="16"/>
                <w:szCs w:val="16"/>
              </w:rPr>
            </w:pPr>
            <w:r w:rsidRPr="00680E3A">
              <w:rPr>
                <w:sz w:val="16"/>
                <w:szCs w:val="16"/>
                <w:lang w:eastAsia="zh-CN"/>
              </w:rPr>
              <w:t>Removal of resource URI from Notify service operations</w:t>
            </w:r>
          </w:p>
        </w:tc>
        <w:tc>
          <w:tcPr>
            <w:tcW w:w="705" w:type="dxa"/>
            <w:shd w:val="solid" w:color="FFFFFF" w:fill="auto"/>
          </w:tcPr>
          <w:p w14:paraId="575C8C28" w14:textId="6578D07F" w:rsidR="00812434" w:rsidRPr="00481D2D" w:rsidRDefault="00812434" w:rsidP="00812434">
            <w:pPr>
              <w:pStyle w:val="TAC"/>
              <w:rPr>
                <w:sz w:val="16"/>
                <w:szCs w:val="16"/>
              </w:rPr>
            </w:pPr>
            <w:r w:rsidRPr="00680E3A">
              <w:rPr>
                <w:sz w:val="16"/>
                <w:szCs w:val="16"/>
                <w:lang w:eastAsia="zh-CN"/>
              </w:rPr>
              <w:t>17.2.0</w:t>
            </w:r>
          </w:p>
        </w:tc>
      </w:tr>
      <w:tr w:rsidR="00812434" w:rsidRPr="00481D2D" w14:paraId="3E9F19EB" w14:textId="77777777" w:rsidTr="00017DC7">
        <w:tc>
          <w:tcPr>
            <w:tcW w:w="785" w:type="dxa"/>
            <w:shd w:val="solid" w:color="FFFFFF" w:fill="auto"/>
          </w:tcPr>
          <w:p w14:paraId="1D9BE015" w14:textId="409ADE58"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7FF03727" w14:textId="0113D9C8"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3D80D5D8" w14:textId="370CD9B4" w:rsidR="00812434" w:rsidRPr="00481D2D" w:rsidRDefault="00812434" w:rsidP="00812434">
            <w:pPr>
              <w:pStyle w:val="TAC"/>
              <w:rPr>
                <w:sz w:val="16"/>
                <w:szCs w:val="16"/>
              </w:rPr>
            </w:pPr>
            <w:r w:rsidRPr="00680E3A">
              <w:rPr>
                <w:sz w:val="16"/>
                <w:szCs w:val="16"/>
                <w:lang w:eastAsia="zh-CN"/>
              </w:rPr>
              <w:t>CP-210196</w:t>
            </w:r>
          </w:p>
        </w:tc>
        <w:tc>
          <w:tcPr>
            <w:tcW w:w="521" w:type="dxa"/>
            <w:shd w:val="solid" w:color="FFFFFF" w:fill="auto"/>
            <w:vAlign w:val="center"/>
          </w:tcPr>
          <w:p w14:paraId="129890EB" w14:textId="7F78221A" w:rsidR="00812434" w:rsidRPr="00481D2D" w:rsidRDefault="00812434" w:rsidP="00812434">
            <w:pPr>
              <w:pStyle w:val="TAL"/>
              <w:rPr>
                <w:sz w:val="16"/>
                <w:szCs w:val="16"/>
              </w:rPr>
            </w:pPr>
            <w:r w:rsidRPr="00680E3A">
              <w:rPr>
                <w:sz w:val="16"/>
                <w:szCs w:val="16"/>
                <w:lang w:eastAsia="zh-CN"/>
              </w:rPr>
              <w:t>0239</w:t>
            </w:r>
          </w:p>
        </w:tc>
        <w:tc>
          <w:tcPr>
            <w:tcW w:w="422" w:type="dxa"/>
            <w:shd w:val="solid" w:color="FFFFFF" w:fill="auto"/>
            <w:vAlign w:val="center"/>
          </w:tcPr>
          <w:p w14:paraId="01FC4BDC" w14:textId="3EC12D8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6F6EB26" w14:textId="474972F7"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09A7DB70" w14:textId="24EDA62D" w:rsidR="00812434" w:rsidRPr="00481D2D" w:rsidRDefault="00812434" w:rsidP="00812434">
            <w:pPr>
              <w:pStyle w:val="TAL"/>
              <w:rPr>
                <w:sz w:val="16"/>
                <w:szCs w:val="16"/>
              </w:rPr>
            </w:pPr>
            <w:r w:rsidRPr="00680E3A">
              <w:rPr>
                <w:sz w:val="16"/>
                <w:szCs w:val="16"/>
                <w:lang w:eastAsia="zh-CN"/>
              </w:rPr>
              <w:t>Determination of the default QoS flow</w:t>
            </w:r>
          </w:p>
        </w:tc>
        <w:tc>
          <w:tcPr>
            <w:tcW w:w="705" w:type="dxa"/>
            <w:shd w:val="solid" w:color="FFFFFF" w:fill="auto"/>
          </w:tcPr>
          <w:p w14:paraId="079A1EE0" w14:textId="22ABB65B" w:rsidR="00812434" w:rsidRPr="00481D2D" w:rsidRDefault="00812434" w:rsidP="00812434">
            <w:pPr>
              <w:pStyle w:val="TAC"/>
              <w:rPr>
                <w:sz w:val="16"/>
                <w:szCs w:val="16"/>
              </w:rPr>
            </w:pPr>
            <w:r w:rsidRPr="00680E3A">
              <w:rPr>
                <w:sz w:val="16"/>
                <w:szCs w:val="16"/>
                <w:lang w:eastAsia="zh-CN"/>
              </w:rPr>
              <w:t>17.2.0</w:t>
            </w:r>
          </w:p>
        </w:tc>
      </w:tr>
      <w:tr w:rsidR="00812434" w:rsidRPr="00481D2D" w14:paraId="1B32CDB5" w14:textId="77777777" w:rsidTr="00017DC7">
        <w:tc>
          <w:tcPr>
            <w:tcW w:w="785" w:type="dxa"/>
            <w:shd w:val="solid" w:color="FFFFFF" w:fill="auto"/>
          </w:tcPr>
          <w:p w14:paraId="78B21C17" w14:textId="29F90025"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63ECA8BF" w14:textId="6FED0A62"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0912941D" w14:textId="68655590" w:rsidR="00812434" w:rsidRPr="00481D2D" w:rsidRDefault="00812434" w:rsidP="00812434">
            <w:pPr>
              <w:pStyle w:val="TAC"/>
              <w:rPr>
                <w:sz w:val="16"/>
                <w:szCs w:val="16"/>
              </w:rPr>
            </w:pPr>
            <w:r w:rsidRPr="00680E3A">
              <w:rPr>
                <w:sz w:val="16"/>
                <w:szCs w:val="16"/>
                <w:lang w:eastAsia="zh-CN"/>
              </w:rPr>
              <w:t>CP-210229</w:t>
            </w:r>
          </w:p>
        </w:tc>
        <w:tc>
          <w:tcPr>
            <w:tcW w:w="521" w:type="dxa"/>
            <w:shd w:val="solid" w:color="FFFFFF" w:fill="auto"/>
            <w:vAlign w:val="center"/>
          </w:tcPr>
          <w:p w14:paraId="28C8BF27" w14:textId="482A7AF5" w:rsidR="00812434" w:rsidRPr="00481D2D" w:rsidRDefault="00812434" w:rsidP="00812434">
            <w:pPr>
              <w:pStyle w:val="TAL"/>
              <w:rPr>
                <w:sz w:val="16"/>
                <w:szCs w:val="16"/>
              </w:rPr>
            </w:pPr>
            <w:r w:rsidRPr="00680E3A">
              <w:rPr>
                <w:sz w:val="16"/>
                <w:szCs w:val="16"/>
                <w:lang w:eastAsia="zh-CN"/>
              </w:rPr>
              <w:t>0242</w:t>
            </w:r>
          </w:p>
        </w:tc>
        <w:tc>
          <w:tcPr>
            <w:tcW w:w="422" w:type="dxa"/>
            <w:shd w:val="solid" w:color="FFFFFF" w:fill="auto"/>
            <w:vAlign w:val="center"/>
          </w:tcPr>
          <w:p w14:paraId="385A11DC" w14:textId="20BBDCDA"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26C04D4" w14:textId="40FA0937"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502260A" w14:textId="66BA1B85" w:rsidR="00812434" w:rsidRPr="00481D2D" w:rsidRDefault="00812434" w:rsidP="00812434">
            <w:pPr>
              <w:pStyle w:val="TAL"/>
              <w:rPr>
                <w:sz w:val="16"/>
                <w:szCs w:val="16"/>
              </w:rPr>
            </w:pPr>
            <w:r w:rsidRPr="00680E3A">
              <w:rPr>
                <w:sz w:val="16"/>
                <w:szCs w:val="16"/>
                <w:lang w:eastAsia="zh-CN"/>
              </w:rPr>
              <w:t>Correction to table 7.4.1</w:t>
            </w:r>
          </w:p>
        </w:tc>
        <w:tc>
          <w:tcPr>
            <w:tcW w:w="705" w:type="dxa"/>
            <w:shd w:val="solid" w:color="FFFFFF" w:fill="auto"/>
          </w:tcPr>
          <w:p w14:paraId="2E7A0C33" w14:textId="0A37A2FD" w:rsidR="00812434" w:rsidRPr="00481D2D" w:rsidRDefault="00812434" w:rsidP="00812434">
            <w:pPr>
              <w:pStyle w:val="TAC"/>
              <w:rPr>
                <w:sz w:val="16"/>
                <w:szCs w:val="16"/>
              </w:rPr>
            </w:pPr>
            <w:r w:rsidRPr="00680E3A">
              <w:rPr>
                <w:sz w:val="16"/>
                <w:szCs w:val="16"/>
                <w:lang w:eastAsia="zh-CN"/>
              </w:rPr>
              <w:t>17.2.0</w:t>
            </w:r>
          </w:p>
        </w:tc>
      </w:tr>
      <w:tr w:rsidR="00812434" w:rsidRPr="00481D2D" w14:paraId="120AC862" w14:textId="77777777" w:rsidTr="00017DC7">
        <w:tc>
          <w:tcPr>
            <w:tcW w:w="785" w:type="dxa"/>
            <w:shd w:val="solid" w:color="FFFFFF" w:fill="auto"/>
          </w:tcPr>
          <w:p w14:paraId="070A4FAE" w14:textId="73AADE70"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319F7F28" w14:textId="7A3A8D16"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4EDDFD2B" w14:textId="3ED2B280" w:rsidR="00812434" w:rsidRPr="00481D2D" w:rsidRDefault="00812434" w:rsidP="00812434">
            <w:pPr>
              <w:pStyle w:val="TAC"/>
              <w:rPr>
                <w:sz w:val="16"/>
                <w:szCs w:val="16"/>
              </w:rPr>
            </w:pPr>
            <w:r w:rsidRPr="00680E3A">
              <w:rPr>
                <w:sz w:val="16"/>
                <w:szCs w:val="16"/>
                <w:lang w:eastAsia="zh-CN"/>
              </w:rPr>
              <w:t>CP-210196</w:t>
            </w:r>
          </w:p>
        </w:tc>
        <w:tc>
          <w:tcPr>
            <w:tcW w:w="521" w:type="dxa"/>
            <w:shd w:val="solid" w:color="FFFFFF" w:fill="auto"/>
            <w:vAlign w:val="center"/>
          </w:tcPr>
          <w:p w14:paraId="35463A15" w14:textId="647FB3E4" w:rsidR="00812434" w:rsidRPr="00481D2D" w:rsidRDefault="00812434" w:rsidP="00812434">
            <w:pPr>
              <w:pStyle w:val="TAL"/>
              <w:rPr>
                <w:sz w:val="16"/>
                <w:szCs w:val="16"/>
              </w:rPr>
            </w:pPr>
            <w:r w:rsidRPr="00680E3A">
              <w:rPr>
                <w:sz w:val="16"/>
                <w:szCs w:val="16"/>
                <w:lang w:eastAsia="zh-CN"/>
              </w:rPr>
              <w:t>0245</w:t>
            </w:r>
          </w:p>
        </w:tc>
        <w:tc>
          <w:tcPr>
            <w:tcW w:w="422" w:type="dxa"/>
            <w:shd w:val="solid" w:color="FFFFFF" w:fill="auto"/>
            <w:vAlign w:val="center"/>
          </w:tcPr>
          <w:p w14:paraId="622EFAD6" w14:textId="77777777" w:rsidR="00812434" w:rsidRPr="00481D2D" w:rsidRDefault="00812434" w:rsidP="00812434">
            <w:pPr>
              <w:pStyle w:val="TAR"/>
              <w:rPr>
                <w:sz w:val="16"/>
                <w:szCs w:val="16"/>
              </w:rPr>
            </w:pPr>
          </w:p>
        </w:tc>
        <w:tc>
          <w:tcPr>
            <w:tcW w:w="421" w:type="dxa"/>
            <w:shd w:val="solid" w:color="FFFFFF" w:fill="auto"/>
            <w:vAlign w:val="center"/>
          </w:tcPr>
          <w:p w14:paraId="3F59E153" w14:textId="32F84863"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625F11C" w14:textId="1A556B1F" w:rsidR="00812434" w:rsidRPr="00481D2D" w:rsidRDefault="00812434" w:rsidP="00812434">
            <w:pPr>
              <w:pStyle w:val="TAL"/>
              <w:rPr>
                <w:sz w:val="16"/>
                <w:szCs w:val="16"/>
              </w:rPr>
            </w:pPr>
            <w:r w:rsidRPr="00680E3A">
              <w:rPr>
                <w:sz w:val="16"/>
                <w:szCs w:val="16"/>
                <w:lang w:eastAsia="zh-CN"/>
              </w:rPr>
              <w:t>Correction to Notification URI</w:t>
            </w:r>
          </w:p>
        </w:tc>
        <w:tc>
          <w:tcPr>
            <w:tcW w:w="705" w:type="dxa"/>
            <w:shd w:val="solid" w:color="FFFFFF" w:fill="auto"/>
          </w:tcPr>
          <w:p w14:paraId="289FB5B6" w14:textId="196D331B" w:rsidR="00812434" w:rsidRPr="00481D2D" w:rsidRDefault="00812434" w:rsidP="00812434">
            <w:pPr>
              <w:pStyle w:val="TAC"/>
              <w:rPr>
                <w:sz w:val="16"/>
                <w:szCs w:val="16"/>
              </w:rPr>
            </w:pPr>
            <w:r w:rsidRPr="00680E3A">
              <w:rPr>
                <w:sz w:val="16"/>
                <w:szCs w:val="16"/>
                <w:lang w:eastAsia="zh-CN"/>
              </w:rPr>
              <w:t>17.2.0</w:t>
            </w:r>
          </w:p>
        </w:tc>
      </w:tr>
      <w:tr w:rsidR="00812434" w:rsidRPr="00481D2D" w14:paraId="70A8A85E" w14:textId="77777777" w:rsidTr="00017DC7">
        <w:tc>
          <w:tcPr>
            <w:tcW w:w="785" w:type="dxa"/>
            <w:shd w:val="solid" w:color="FFFFFF" w:fill="auto"/>
          </w:tcPr>
          <w:p w14:paraId="42B61318" w14:textId="105B1FA4"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5E076219" w14:textId="3FF0BCFB"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5C4B45E0" w14:textId="2C30169D" w:rsidR="00812434" w:rsidRPr="00481D2D" w:rsidRDefault="00812434" w:rsidP="00812434">
            <w:pPr>
              <w:pStyle w:val="TAC"/>
              <w:rPr>
                <w:sz w:val="16"/>
                <w:szCs w:val="16"/>
              </w:rPr>
            </w:pPr>
            <w:r w:rsidRPr="00680E3A">
              <w:rPr>
                <w:sz w:val="16"/>
                <w:szCs w:val="16"/>
                <w:lang w:eastAsia="zh-CN"/>
              </w:rPr>
              <w:t>CP-210227</w:t>
            </w:r>
          </w:p>
        </w:tc>
        <w:tc>
          <w:tcPr>
            <w:tcW w:w="521" w:type="dxa"/>
            <w:shd w:val="solid" w:color="FFFFFF" w:fill="auto"/>
            <w:vAlign w:val="center"/>
          </w:tcPr>
          <w:p w14:paraId="4EC498B0" w14:textId="7662EE8C" w:rsidR="00812434" w:rsidRPr="00481D2D" w:rsidRDefault="00812434" w:rsidP="00812434">
            <w:pPr>
              <w:pStyle w:val="TAL"/>
              <w:rPr>
                <w:sz w:val="16"/>
                <w:szCs w:val="16"/>
              </w:rPr>
            </w:pPr>
            <w:r w:rsidRPr="00680E3A">
              <w:rPr>
                <w:sz w:val="16"/>
                <w:szCs w:val="16"/>
                <w:lang w:eastAsia="zh-CN"/>
              </w:rPr>
              <w:t>0250</w:t>
            </w:r>
          </w:p>
        </w:tc>
        <w:tc>
          <w:tcPr>
            <w:tcW w:w="422" w:type="dxa"/>
            <w:shd w:val="solid" w:color="FFFFFF" w:fill="auto"/>
            <w:vAlign w:val="center"/>
          </w:tcPr>
          <w:p w14:paraId="67226A82" w14:textId="4C66767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E5CDD83" w14:textId="227CCA70"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3BAAADBA" w14:textId="41FCEF88" w:rsidR="00812434" w:rsidRPr="00481D2D" w:rsidRDefault="00812434" w:rsidP="00812434">
            <w:pPr>
              <w:pStyle w:val="TAL"/>
              <w:rPr>
                <w:sz w:val="16"/>
                <w:szCs w:val="16"/>
              </w:rPr>
            </w:pPr>
            <w:r w:rsidRPr="00680E3A">
              <w:rPr>
                <w:sz w:val="16"/>
                <w:szCs w:val="16"/>
                <w:lang w:eastAsia="zh-CN"/>
              </w:rPr>
              <w:t>Correction to Network data analytics Unsubscribe procedure</w:t>
            </w:r>
          </w:p>
        </w:tc>
        <w:tc>
          <w:tcPr>
            <w:tcW w:w="705" w:type="dxa"/>
            <w:shd w:val="solid" w:color="FFFFFF" w:fill="auto"/>
          </w:tcPr>
          <w:p w14:paraId="1DD788D2" w14:textId="413D60D6" w:rsidR="00812434" w:rsidRPr="00481D2D" w:rsidRDefault="00812434" w:rsidP="00812434">
            <w:pPr>
              <w:pStyle w:val="TAC"/>
              <w:rPr>
                <w:sz w:val="16"/>
                <w:szCs w:val="16"/>
              </w:rPr>
            </w:pPr>
            <w:r w:rsidRPr="00680E3A">
              <w:rPr>
                <w:sz w:val="16"/>
                <w:szCs w:val="16"/>
                <w:lang w:eastAsia="zh-CN"/>
              </w:rPr>
              <w:t>17.2.0</w:t>
            </w:r>
          </w:p>
        </w:tc>
      </w:tr>
      <w:tr w:rsidR="00812434" w:rsidRPr="00481D2D" w14:paraId="570998EE" w14:textId="77777777" w:rsidTr="00017DC7">
        <w:tc>
          <w:tcPr>
            <w:tcW w:w="785" w:type="dxa"/>
            <w:shd w:val="solid" w:color="FFFFFF" w:fill="auto"/>
          </w:tcPr>
          <w:p w14:paraId="11501450" w14:textId="4D9DADDA"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482805C6" w14:textId="2BC6AF51"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4272460F" w14:textId="48418E7F" w:rsidR="00812434" w:rsidRPr="00481D2D" w:rsidRDefault="00812434" w:rsidP="00812434">
            <w:pPr>
              <w:pStyle w:val="TAC"/>
              <w:rPr>
                <w:sz w:val="16"/>
                <w:szCs w:val="16"/>
              </w:rPr>
            </w:pPr>
            <w:r w:rsidRPr="00680E3A">
              <w:rPr>
                <w:sz w:val="16"/>
                <w:szCs w:val="16"/>
                <w:lang w:eastAsia="zh-CN"/>
              </w:rPr>
              <w:t>CP-210222</w:t>
            </w:r>
          </w:p>
        </w:tc>
        <w:tc>
          <w:tcPr>
            <w:tcW w:w="521" w:type="dxa"/>
            <w:shd w:val="solid" w:color="FFFFFF" w:fill="auto"/>
            <w:vAlign w:val="center"/>
          </w:tcPr>
          <w:p w14:paraId="34F69214" w14:textId="4322A166" w:rsidR="00812434" w:rsidRPr="00481D2D" w:rsidRDefault="00812434" w:rsidP="00812434">
            <w:pPr>
              <w:pStyle w:val="TAL"/>
              <w:rPr>
                <w:sz w:val="16"/>
                <w:szCs w:val="16"/>
              </w:rPr>
            </w:pPr>
            <w:r w:rsidRPr="00680E3A">
              <w:rPr>
                <w:sz w:val="16"/>
                <w:szCs w:val="16"/>
                <w:lang w:eastAsia="zh-CN"/>
              </w:rPr>
              <w:t>0252</w:t>
            </w:r>
          </w:p>
        </w:tc>
        <w:tc>
          <w:tcPr>
            <w:tcW w:w="422" w:type="dxa"/>
            <w:shd w:val="solid" w:color="FFFFFF" w:fill="auto"/>
            <w:vAlign w:val="center"/>
          </w:tcPr>
          <w:p w14:paraId="724EE0EE" w14:textId="22969674" w:rsidR="00812434" w:rsidRPr="00481D2D" w:rsidRDefault="00812434" w:rsidP="00812434">
            <w:pPr>
              <w:pStyle w:val="TAR"/>
              <w:rPr>
                <w:sz w:val="16"/>
                <w:szCs w:val="16"/>
              </w:rPr>
            </w:pPr>
          </w:p>
        </w:tc>
        <w:tc>
          <w:tcPr>
            <w:tcW w:w="421" w:type="dxa"/>
            <w:shd w:val="solid" w:color="FFFFFF" w:fill="auto"/>
            <w:vAlign w:val="center"/>
          </w:tcPr>
          <w:p w14:paraId="5717F83B" w14:textId="30570A74"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4D9ACD51" w14:textId="1B97FB2A" w:rsidR="00812434" w:rsidRPr="00481D2D" w:rsidRDefault="00812434" w:rsidP="00812434">
            <w:pPr>
              <w:pStyle w:val="TAL"/>
              <w:rPr>
                <w:sz w:val="16"/>
                <w:szCs w:val="16"/>
              </w:rPr>
            </w:pPr>
            <w:r w:rsidRPr="00680E3A">
              <w:rPr>
                <w:sz w:val="16"/>
                <w:szCs w:val="16"/>
                <w:lang w:eastAsia="zh-CN"/>
              </w:rPr>
              <w:t>PFD change subscription modification procedure</w:t>
            </w:r>
          </w:p>
        </w:tc>
        <w:tc>
          <w:tcPr>
            <w:tcW w:w="705" w:type="dxa"/>
            <w:shd w:val="solid" w:color="FFFFFF" w:fill="auto"/>
          </w:tcPr>
          <w:p w14:paraId="46C38D1E" w14:textId="68352225" w:rsidR="00812434" w:rsidRPr="00481D2D" w:rsidRDefault="00812434" w:rsidP="00812434">
            <w:pPr>
              <w:pStyle w:val="TAC"/>
              <w:rPr>
                <w:sz w:val="16"/>
                <w:szCs w:val="16"/>
              </w:rPr>
            </w:pPr>
            <w:r w:rsidRPr="00680E3A">
              <w:rPr>
                <w:sz w:val="16"/>
                <w:szCs w:val="16"/>
                <w:lang w:eastAsia="zh-CN"/>
              </w:rPr>
              <w:t>17.2.0</w:t>
            </w:r>
          </w:p>
        </w:tc>
      </w:tr>
      <w:tr w:rsidR="00812434" w:rsidRPr="00481D2D" w14:paraId="749E6399" w14:textId="77777777" w:rsidTr="00017DC7">
        <w:tc>
          <w:tcPr>
            <w:tcW w:w="785" w:type="dxa"/>
            <w:shd w:val="solid" w:color="FFFFFF" w:fill="auto"/>
          </w:tcPr>
          <w:p w14:paraId="263CC4EB" w14:textId="199270EC" w:rsidR="00812434" w:rsidRPr="00481D2D" w:rsidRDefault="00812434" w:rsidP="00812434">
            <w:pPr>
              <w:pStyle w:val="TAC"/>
              <w:rPr>
                <w:sz w:val="16"/>
                <w:szCs w:val="16"/>
              </w:rPr>
            </w:pPr>
            <w:r w:rsidRPr="00680E3A">
              <w:rPr>
                <w:sz w:val="16"/>
                <w:szCs w:val="16"/>
                <w:lang w:eastAsia="zh-CN"/>
              </w:rPr>
              <w:t>2021-03</w:t>
            </w:r>
          </w:p>
        </w:tc>
        <w:tc>
          <w:tcPr>
            <w:tcW w:w="793" w:type="dxa"/>
            <w:shd w:val="solid" w:color="FFFFFF" w:fill="auto"/>
          </w:tcPr>
          <w:p w14:paraId="045B38C7" w14:textId="5DE36FFD" w:rsidR="00812434" w:rsidRPr="00481D2D" w:rsidRDefault="00812434" w:rsidP="00812434">
            <w:pPr>
              <w:pStyle w:val="TAC"/>
              <w:rPr>
                <w:sz w:val="16"/>
                <w:szCs w:val="16"/>
              </w:rPr>
            </w:pPr>
            <w:r w:rsidRPr="00680E3A">
              <w:rPr>
                <w:sz w:val="16"/>
                <w:szCs w:val="16"/>
                <w:lang w:eastAsia="zh-CN"/>
              </w:rPr>
              <w:t>CT#91e</w:t>
            </w:r>
          </w:p>
        </w:tc>
        <w:tc>
          <w:tcPr>
            <w:tcW w:w="1070" w:type="dxa"/>
            <w:shd w:val="solid" w:color="FFFFFF" w:fill="auto"/>
          </w:tcPr>
          <w:p w14:paraId="3A9DCFC2" w14:textId="7753B272" w:rsidR="00812434" w:rsidRPr="00481D2D" w:rsidRDefault="00812434" w:rsidP="00812434">
            <w:pPr>
              <w:pStyle w:val="TAC"/>
              <w:rPr>
                <w:sz w:val="16"/>
                <w:szCs w:val="16"/>
              </w:rPr>
            </w:pPr>
            <w:r w:rsidRPr="00680E3A">
              <w:rPr>
                <w:sz w:val="16"/>
                <w:szCs w:val="16"/>
                <w:lang w:eastAsia="zh-CN"/>
              </w:rPr>
              <w:t>CP-210205</w:t>
            </w:r>
          </w:p>
        </w:tc>
        <w:tc>
          <w:tcPr>
            <w:tcW w:w="521" w:type="dxa"/>
            <w:shd w:val="solid" w:color="FFFFFF" w:fill="auto"/>
            <w:vAlign w:val="center"/>
          </w:tcPr>
          <w:p w14:paraId="5338186C" w14:textId="328DC1F6" w:rsidR="00812434" w:rsidRPr="00481D2D" w:rsidRDefault="00812434" w:rsidP="00812434">
            <w:pPr>
              <w:pStyle w:val="TAL"/>
              <w:rPr>
                <w:sz w:val="16"/>
                <w:szCs w:val="16"/>
              </w:rPr>
            </w:pPr>
            <w:r w:rsidRPr="00680E3A">
              <w:rPr>
                <w:sz w:val="16"/>
                <w:szCs w:val="16"/>
                <w:lang w:eastAsia="zh-CN"/>
              </w:rPr>
              <w:t>0254</w:t>
            </w:r>
          </w:p>
        </w:tc>
        <w:tc>
          <w:tcPr>
            <w:tcW w:w="422" w:type="dxa"/>
            <w:shd w:val="solid" w:color="FFFFFF" w:fill="auto"/>
            <w:vAlign w:val="center"/>
          </w:tcPr>
          <w:p w14:paraId="2A0DC3FF" w14:textId="0356C4B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D24E287" w14:textId="4147AC1F"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3B134D87" w14:textId="06AABB97" w:rsidR="00812434" w:rsidRPr="00481D2D" w:rsidRDefault="00812434" w:rsidP="00812434">
            <w:pPr>
              <w:pStyle w:val="TAL"/>
              <w:rPr>
                <w:sz w:val="16"/>
                <w:szCs w:val="16"/>
              </w:rPr>
            </w:pPr>
            <w:r w:rsidRPr="00680E3A">
              <w:rPr>
                <w:sz w:val="16"/>
                <w:szCs w:val="16"/>
                <w:lang w:eastAsia="zh-CN"/>
              </w:rPr>
              <w:t>Correction to SamePcf Feature</w:t>
            </w:r>
          </w:p>
        </w:tc>
        <w:tc>
          <w:tcPr>
            <w:tcW w:w="705" w:type="dxa"/>
            <w:shd w:val="solid" w:color="FFFFFF" w:fill="auto"/>
          </w:tcPr>
          <w:p w14:paraId="6E9210E0" w14:textId="017A7174" w:rsidR="00812434" w:rsidRPr="00481D2D" w:rsidRDefault="00812434" w:rsidP="00812434">
            <w:pPr>
              <w:pStyle w:val="TAC"/>
              <w:rPr>
                <w:sz w:val="16"/>
                <w:szCs w:val="16"/>
              </w:rPr>
            </w:pPr>
            <w:r w:rsidRPr="00680E3A">
              <w:rPr>
                <w:sz w:val="16"/>
                <w:szCs w:val="16"/>
                <w:lang w:eastAsia="zh-CN"/>
              </w:rPr>
              <w:t>17.2.0</w:t>
            </w:r>
          </w:p>
        </w:tc>
      </w:tr>
      <w:tr w:rsidR="00812434" w:rsidRPr="00481D2D" w14:paraId="4A11320F" w14:textId="77777777" w:rsidTr="00017DC7">
        <w:tc>
          <w:tcPr>
            <w:tcW w:w="785" w:type="dxa"/>
            <w:shd w:val="solid" w:color="FFFFFF" w:fill="auto"/>
          </w:tcPr>
          <w:p w14:paraId="7B5FD918" w14:textId="4902219B"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271858F1" w14:textId="58597784"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6C18ECB1" w14:textId="0380985A" w:rsidR="00812434" w:rsidRPr="00481D2D" w:rsidRDefault="00812434" w:rsidP="00812434">
            <w:pPr>
              <w:pStyle w:val="TAC"/>
              <w:rPr>
                <w:sz w:val="16"/>
                <w:szCs w:val="16"/>
              </w:rPr>
            </w:pPr>
            <w:r w:rsidRPr="00680E3A">
              <w:rPr>
                <w:sz w:val="16"/>
                <w:szCs w:val="16"/>
                <w:lang w:eastAsia="zh-CN"/>
              </w:rPr>
              <w:t>CP-211226</w:t>
            </w:r>
          </w:p>
        </w:tc>
        <w:tc>
          <w:tcPr>
            <w:tcW w:w="521" w:type="dxa"/>
            <w:shd w:val="solid" w:color="FFFFFF" w:fill="auto"/>
            <w:vAlign w:val="center"/>
          </w:tcPr>
          <w:p w14:paraId="133D25A9" w14:textId="6DD23E12" w:rsidR="00812434" w:rsidRPr="00481D2D" w:rsidRDefault="00812434" w:rsidP="00812434">
            <w:pPr>
              <w:pStyle w:val="TAL"/>
              <w:rPr>
                <w:sz w:val="16"/>
                <w:szCs w:val="16"/>
              </w:rPr>
            </w:pPr>
            <w:r w:rsidRPr="00680E3A">
              <w:rPr>
                <w:sz w:val="16"/>
                <w:szCs w:val="16"/>
                <w:lang w:eastAsia="zh-CN"/>
              </w:rPr>
              <w:t>0257</w:t>
            </w:r>
          </w:p>
        </w:tc>
        <w:tc>
          <w:tcPr>
            <w:tcW w:w="422" w:type="dxa"/>
            <w:shd w:val="solid" w:color="FFFFFF" w:fill="auto"/>
            <w:vAlign w:val="center"/>
          </w:tcPr>
          <w:p w14:paraId="2BDA727A" w14:textId="742250C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66680FE" w14:textId="3377A92B"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56F85D6" w14:textId="242CA55D" w:rsidR="00812434" w:rsidRPr="00481D2D" w:rsidRDefault="00812434" w:rsidP="00812434">
            <w:pPr>
              <w:pStyle w:val="TAL"/>
              <w:rPr>
                <w:sz w:val="16"/>
                <w:szCs w:val="16"/>
              </w:rPr>
            </w:pPr>
            <w:r w:rsidRPr="00680E3A">
              <w:rPr>
                <w:sz w:val="16"/>
                <w:szCs w:val="16"/>
                <w:lang w:eastAsia="zh-CN"/>
              </w:rPr>
              <w:t>PCF control of MPS for DTS</w:t>
            </w:r>
          </w:p>
        </w:tc>
        <w:tc>
          <w:tcPr>
            <w:tcW w:w="705" w:type="dxa"/>
            <w:shd w:val="solid" w:color="FFFFFF" w:fill="auto"/>
          </w:tcPr>
          <w:p w14:paraId="326E3C6F" w14:textId="61756D42" w:rsidR="00812434" w:rsidRPr="00481D2D" w:rsidRDefault="00812434" w:rsidP="00812434">
            <w:pPr>
              <w:pStyle w:val="TAC"/>
              <w:rPr>
                <w:sz w:val="16"/>
                <w:szCs w:val="16"/>
              </w:rPr>
            </w:pPr>
            <w:r w:rsidRPr="00680E3A">
              <w:rPr>
                <w:sz w:val="16"/>
                <w:szCs w:val="16"/>
                <w:lang w:eastAsia="zh-CN"/>
              </w:rPr>
              <w:t>17.3.0</w:t>
            </w:r>
          </w:p>
        </w:tc>
      </w:tr>
      <w:tr w:rsidR="00812434" w:rsidRPr="00481D2D" w14:paraId="5FB93124" w14:textId="77777777" w:rsidTr="00017DC7">
        <w:tc>
          <w:tcPr>
            <w:tcW w:w="785" w:type="dxa"/>
            <w:shd w:val="solid" w:color="FFFFFF" w:fill="auto"/>
          </w:tcPr>
          <w:p w14:paraId="10BA4B16" w14:textId="5E86E64F"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55DF321B" w14:textId="08CF3057"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6E92089A" w14:textId="777A45F4" w:rsidR="00812434" w:rsidRPr="00481D2D" w:rsidRDefault="00812434" w:rsidP="00812434">
            <w:pPr>
              <w:pStyle w:val="TAC"/>
              <w:rPr>
                <w:sz w:val="16"/>
                <w:szCs w:val="16"/>
              </w:rPr>
            </w:pPr>
            <w:r w:rsidRPr="00680E3A">
              <w:rPr>
                <w:sz w:val="16"/>
                <w:szCs w:val="16"/>
                <w:lang w:eastAsia="zh-CN"/>
              </w:rPr>
              <w:t>CP-211201</w:t>
            </w:r>
          </w:p>
        </w:tc>
        <w:tc>
          <w:tcPr>
            <w:tcW w:w="521" w:type="dxa"/>
            <w:shd w:val="solid" w:color="FFFFFF" w:fill="auto"/>
            <w:vAlign w:val="center"/>
          </w:tcPr>
          <w:p w14:paraId="7360F121" w14:textId="6304954E" w:rsidR="00812434" w:rsidRPr="00481D2D" w:rsidRDefault="00812434" w:rsidP="00812434">
            <w:pPr>
              <w:pStyle w:val="TAL"/>
              <w:rPr>
                <w:sz w:val="16"/>
                <w:szCs w:val="16"/>
              </w:rPr>
            </w:pPr>
            <w:r w:rsidRPr="00680E3A">
              <w:rPr>
                <w:sz w:val="16"/>
                <w:szCs w:val="16"/>
                <w:lang w:eastAsia="zh-CN"/>
              </w:rPr>
              <w:t>0258</w:t>
            </w:r>
          </w:p>
        </w:tc>
        <w:tc>
          <w:tcPr>
            <w:tcW w:w="422" w:type="dxa"/>
            <w:shd w:val="solid" w:color="FFFFFF" w:fill="auto"/>
            <w:vAlign w:val="center"/>
          </w:tcPr>
          <w:p w14:paraId="690F827C" w14:textId="65C86FDA" w:rsidR="00812434" w:rsidRPr="00481D2D" w:rsidRDefault="00812434" w:rsidP="00812434">
            <w:pPr>
              <w:pStyle w:val="TAR"/>
              <w:rPr>
                <w:sz w:val="16"/>
                <w:szCs w:val="16"/>
              </w:rPr>
            </w:pPr>
            <w:r w:rsidRPr="00680E3A">
              <w:rPr>
                <w:sz w:val="16"/>
                <w:szCs w:val="16"/>
                <w:lang w:eastAsia="zh-CN"/>
              </w:rPr>
              <w:t>3</w:t>
            </w:r>
          </w:p>
        </w:tc>
        <w:tc>
          <w:tcPr>
            <w:tcW w:w="421" w:type="dxa"/>
            <w:shd w:val="solid" w:color="FFFFFF" w:fill="auto"/>
            <w:vAlign w:val="center"/>
          </w:tcPr>
          <w:p w14:paraId="130DC6DC" w14:textId="723A3C58"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292AA69" w14:textId="45EA761E" w:rsidR="00812434" w:rsidRPr="00481D2D" w:rsidRDefault="00812434" w:rsidP="00812434">
            <w:pPr>
              <w:pStyle w:val="TAL"/>
              <w:rPr>
                <w:sz w:val="16"/>
                <w:szCs w:val="16"/>
              </w:rPr>
            </w:pPr>
            <w:r w:rsidRPr="00680E3A">
              <w:rPr>
                <w:sz w:val="16"/>
                <w:szCs w:val="16"/>
                <w:lang w:eastAsia="zh-CN"/>
              </w:rPr>
              <w:t>5G ProSe related updates to PCC procedures</w:t>
            </w:r>
          </w:p>
        </w:tc>
        <w:tc>
          <w:tcPr>
            <w:tcW w:w="705" w:type="dxa"/>
            <w:shd w:val="solid" w:color="FFFFFF" w:fill="auto"/>
          </w:tcPr>
          <w:p w14:paraId="1FA0325F" w14:textId="0B72E592" w:rsidR="00812434" w:rsidRPr="00481D2D" w:rsidRDefault="00812434" w:rsidP="00812434">
            <w:pPr>
              <w:pStyle w:val="TAC"/>
              <w:rPr>
                <w:sz w:val="16"/>
                <w:szCs w:val="16"/>
              </w:rPr>
            </w:pPr>
            <w:r w:rsidRPr="00680E3A">
              <w:rPr>
                <w:sz w:val="16"/>
                <w:szCs w:val="16"/>
                <w:lang w:eastAsia="zh-CN"/>
              </w:rPr>
              <w:t>17.3.0</w:t>
            </w:r>
          </w:p>
        </w:tc>
      </w:tr>
      <w:tr w:rsidR="00812434" w:rsidRPr="00481D2D" w14:paraId="0BDB0C1E" w14:textId="77777777" w:rsidTr="00017DC7">
        <w:tc>
          <w:tcPr>
            <w:tcW w:w="785" w:type="dxa"/>
            <w:shd w:val="solid" w:color="FFFFFF" w:fill="auto"/>
          </w:tcPr>
          <w:p w14:paraId="5E9F089E" w14:textId="420F2039"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161A8DBC" w14:textId="06D4E552"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13BC3433" w14:textId="0DBB1AD6" w:rsidR="00812434" w:rsidRPr="00481D2D" w:rsidRDefault="00812434" w:rsidP="00812434">
            <w:pPr>
              <w:pStyle w:val="TAC"/>
              <w:rPr>
                <w:sz w:val="16"/>
                <w:szCs w:val="16"/>
              </w:rPr>
            </w:pPr>
            <w:r w:rsidRPr="00680E3A">
              <w:rPr>
                <w:sz w:val="16"/>
                <w:szCs w:val="16"/>
                <w:lang w:eastAsia="zh-CN"/>
              </w:rPr>
              <w:t>CP-211268</w:t>
            </w:r>
          </w:p>
        </w:tc>
        <w:tc>
          <w:tcPr>
            <w:tcW w:w="521" w:type="dxa"/>
            <w:shd w:val="solid" w:color="FFFFFF" w:fill="auto"/>
            <w:vAlign w:val="center"/>
          </w:tcPr>
          <w:p w14:paraId="362B4645" w14:textId="6FDB4F13" w:rsidR="00812434" w:rsidRPr="00481D2D" w:rsidRDefault="00812434" w:rsidP="00812434">
            <w:pPr>
              <w:pStyle w:val="TAL"/>
              <w:rPr>
                <w:sz w:val="16"/>
                <w:szCs w:val="16"/>
              </w:rPr>
            </w:pPr>
            <w:r w:rsidRPr="00680E3A">
              <w:rPr>
                <w:sz w:val="16"/>
                <w:szCs w:val="16"/>
                <w:lang w:eastAsia="zh-CN"/>
              </w:rPr>
              <w:t>0262</w:t>
            </w:r>
          </w:p>
        </w:tc>
        <w:tc>
          <w:tcPr>
            <w:tcW w:w="422" w:type="dxa"/>
            <w:shd w:val="solid" w:color="FFFFFF" w:fill="auto"/>
            <w:vAlign w:val="center"/>
          </w:tcPr>
          <w:p w14:paraId="35339252" w14:textId="4B75743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68111AF" w14:textId="02F689F5"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70901B65" w14:textId="5D23EEC6" w:rsidR="00812434" w:rsidRPr="00481D2D" w:rsidRDefault="00812434" w:rsidP="00812434">
            <w:pPr>
              <w:pStyle w:val="TAL"/>
              <w:rPr>
                <w:sz w:val="16"/>
                <w:szCs w:val="16"/>
              </w:rPr>
            </w:pPr>
            <w:r w:rsidRPr="00680E3A">
              <w:rPr>
                <w:sz w:val="16"/>
                <w:szCs w:val="16"/>
                <w:lang w:eastAsia="zh-CN"/>
              </w:rPr>
              <w:t>QoS flow binding for QoS monitoring</w:t>
            </w:r>
          </w:p>
        </w:tc>
        <w:tc>
          <w:tcPr>
            <w:tcW w:w="705" w:type="dxa"/>
            <w:shd w:val="solid" w:color="FFFFFF" w:fill="auto"/>
          </w:tcPr>
          <w:p w14:paraId="6377F411" w14:textId="055A4E51" w:rsidR="00812434" w:rsidRPr="00481D2D" w:rsidRDefault="00812434" w:rsidP="00812434">
            <w:pPr>
              <w:pStyle w:val="TAC"/>
              <w:rPr>
                <w:sz w:val="16"/>
                <w:szCs w:val="16"/>
              </w:rPr>
            </w:pPr>
            <w:r w:rsidRPr="00680E3A">
              <w:rPr>
                <w:sz w:val="16"/>
                <w:szCs w:val="16"/>
                <w:lang w:eastAsia="zh-CN"/>
              </w:rPr>
              <w:t>17.3.0</w:t>
            </w:r>
          </w:p>
        </w:tc>
      </w:tr>
      <w:tr w:rsidR="00812434" w:rsidRPr="00481D2D" w14:paraId="1156D060" w14:textId="77777777" w:rsidTr="00017DC7">
        <w:tc>
          <w:tcPr>
            <w:tcW w:w="785" w:type="dxa"/>
            <w:shd w:val="solid" w:color="FFFFFF" w:fill="auto"/>
          </w:tcPr>
          <w:p w14:paraId="6D6C8980" w14:textId="352003F6"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77E3F2F3" w14:textId="70A7EFF1"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7EEC536D" w14:textId="073DE69F" w:rsidR="00812434" w:rsidRPr="00481D2D" w:rsidRDefault="00812434" w:rsidP="00812434">
            <w:pPr>
              <w:pStyle w:val="TAC"/>
              <w:rPr>
                <w:sz w:val="16"/>
                <w:szCs w:val="16"/>
              </w:rPr>
            </w:pPr>
            <w:r w:rsidRPr="00680E3A">
              <w:rPr>
                <w:sz w:val="16"/>
                <w:szCs w:val="16"/>
                <w:lang w:eastAsia="zh-CN"/>
              </w:rPr>
              <w:t>CP-211259</w:t>
            </w:r>
          </w:p>
        </w:tc>
        <w:tc>
          <w:tcPr>
            <w:tcW w:w="521" w:type="dxa"/>
            <w:shd w:val="solid" w:color="FFFFFF" w:fill="auto"/>
            <w:vAlign w:val="center"/>
          </w:tcPr>
          <w:p w14:paraId="4B49863E" w14:textId="60B28C7C" w:rsidR="00812434" w:rsidRPr="00481D2D" w:rsidRDefault="00812434" w:rsidP="00812434">
            <w:pPr>
              <w:pStyle w:val="TAL"/>
              <w:rPr>
                <w:sz w:val="16"/>
                <w:szCs w:val="16"/>
              </w:rPr>
            </w:pPr>
            <w:r w:rsidRPr="00680E3A">
              <w:rPr>
                <w:sz w:val="16"/>
                <w:szCs w:val="16"/>
                <w:lang w:eastAsia="zh-CN"/>
              </w:rPr>
              <w:t>0263</w:t>
            </w:r>
          </w:p>
        </w:tc>
        <w:tc>
          <w:tcPr>
            <w:tcW w:w="422" w:type="dxa"/>
            <w:shd w:val="solid" w:color="FFFFFF" w:fill="auto"/>
            <w:vAlign w:val="center"/>
          </w:tcPr>
          <w:p w14:paraId="5EAFC5EC" w14:textId="3CC45A2C"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848E0EE" w14:textId="25B651C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EE9B70B" w14:textId="14C2664D" w:rsidR="00812434" w:rsidRPr="00481D2D" w:rsidRDefault="00812434" w:rsidP="00812434">
            <w:pPr>
              <w:pStyle w:val="TAL"/>
              <w:rPr>
                <w:sz w:val="16"/>
                <w:szCs w:val="16"/>
              </w:rPr>
            </w:pPr>
            <w:r w:rsidRPr="00680E3A">
              <w:rPr>
                <w:sz w:val="16"/>
                <w:szCs w:val="16"/>
                <w:lang w:eastAsia="zh-CN"/>
              </w:rPr>
              <w:t>Selecting the same PCF for AMF and SMF</w:t>
            </w:r>
          </w:p>
        </w:tc>
        <w:tc>
          <w:tcPr>
            <w:tcW w:w="705" w:type="dxa"/>
            <w:shd w:val="solid" w:color="FFFFFF" w:fill="auto"/>
          </w:tcPr>
          <w:p w14:paraId="271FFDC2" w14:textId="784EE7EB" w:rsidR="00812434" w:rsidRPr="00481D2D" w:rsidRDefault="00812434" w:rsidP="00812434">
            <w:pPr>
              <w:pStyle w:val="TAC"/>
              <w:rPr>
                <w:sz w:val="16"/>
                <w:szCs w:val="16"/>
              </w:rPr>
            </w:pPr>
            <w:r w:rsidRPr="00680E3A">
              <w:rPr>
                <w:sz w:val="16"/>
                <w:szCs w:val="16"/>
                <w:lang w:eastAsia="zh-CN"/>
              </w:rPr>
              <w:t>17.3.0</w:t>
            </w:r>
          </w:p>
        </w:tc>
      </w:tr>
      <w:tr w:rsidR="00812434" w:rsidRPr="00481D2D" w14:paraId="25BCDDDA" w14:textId="77777777" w:rsidTr="00017DC7">
        <w:tc>
          <w:tcPr>
            <w:tcW w:w="785" w:type="dxa"/>
            <w:shd w:val="solid" w:color="FFFFFF" w:fill="auto"/>
          </w:tcPr>
          <w:p w14:paraId="4A849EA2" w14:textId="349F8F7C"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5CC689B0" w14:textId="6B4A1B5B"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479D00CD" w14:textId="7C9C0E1F" w:rsidR="00812434" w:rsidRPr="00481D2D" w:rsidRDefault="00812434" w:rsidP="00812434">
            <w:pPr>
              <w:pStyle w:val="TAC"/>
              <w:rPr>
                <w:sz w:val="16"/>
                <w:szCs w:val="16"/>
              </w:rPr>
            </w:pPr>
            <w:r w:rsidRPr="00680E3A">
              <w:rPr>
                <w:sz w:val="16"/>
                <w:szCs w:val="16"/>
                <w:lang w:eastAsia="zh-CN"/>
              </w:rPr>
              <w:t>CP-211221</w:t>
            </w:r>
          </w:p>
        </w:tc>
        <w:tc>
          <w:tcPr>
            <w:tcW w:w="521" w:type="dxa"/>
            <w:shd w:val="solid" w:color="FFFFFF" w:fill="auto"/>
            <w:vAlign w:val="center"/>
          </w:tcPr>
          <w:p w14:paraId="6D348678" w14:textId="0B44D430" w:rsidR="00812434" w:rsidRPr="00481D2D" w:rsidRDefault="00812434" w:rsidP="00812434">
            <w:pPr>
              <w:pStyle w:val="TAL"/>
              <w:rPr>
                <w:sz w:val="16"/>
                <w:szCs w:val="16"/>
              </w:rPr>
            </w:pPr>
            <w:r w:rsidRPr="00680E3A">
              <w:rPr>
                <w:sz w:val="16"/>
                <w:szCs w:val="16"/>
                <w:lang w:eastAsia="zh-CN"/>
              </w:rPr>
              <w:t>0264</w:t>
            </w:r>
          </w:p>
        </w:tc>
        <w:tc>
          <w:tcPr>
            <w:tcW w:w="422" w:type="dxa"/>
            <w:shd w:val="solid" w:color="FFFFFF" w:fill="auto"/>
            <w:vAlign w:val="center"/>
          </w:tcPr>
          <w:p w14:paraId="1317AD2C" w14:textId="6A8CF786"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E5B22F7" w14:textId="5EA4D747"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59591720" w14:textId="5DD8A8B1" w:rsidR="00812434" w:rsidRPr="00481D2D" w:rsidRDefault="00812434" w:rsidP="00812434">
            <w:pPr>
              <w:pStyle w:val="TAL"/>
              <w:rPr>
                <w:sz w:val="16"/>
                <w:szCs w:val="16"/>
              </w:rPr>
            </w:pPr>
            <w:r w:rsidRPr="00680E3A">
              <w:rPr>
                <w:sz w:val="16"/>
                <w:szCs w:val="16"/>
                <w:lang w:eastAsia="zh-CN"/>
              </w:rPr>
              <w:t>Clean up of Network Data Analytics procedures</w:t>
            </w:r>
          </w:p>
        </w:tc>
        <w:tc>
          <w:tcPr>
            <w:tcW w:w="705" w:type="dxa"/>
            <w:shd w:val="solid" w:color="FFFFFF" w:fill="auto"/>
          </w:tcPr>
          <w:p w14:paraId="49D905B5" w14:textId="4B3A04F5" w:rsidR="00812434" w:rsidRPr="00481D2D" w:rsidRDefault="00812434" w:rsidP="00812434">
            <w:pPr>
              <w:pStyle w:val="TAC"/>
              <w:rPr>
                <w:sz w:val="16"/>
                <w:szCs w:val="16"/>
              </w:rPr>
            </w:pPr>
            <w:r w:rsidRPr="00680E3A">
              <w:rPr>
                <w:sz w:val="16"/>
                <w:szCs w:val="16"/>
                <w:lang w:eastAsia="zh-CN"/>
              </w:rPr>
              <w:t>17.3.0</w:t>
            </w:r>
          </w:p>
        </w:tc>
      </w:tr>
      <w:tr w:rsidR="00812434" w:rsidRPr="00481D2D" w14:paraId="235A812C" w14:textId="77777777" w:rsidTr="00017DC7">
        <w:tc>
          <w:tcPr>
            <w:tcW w:w="785" w:type="dxa"/>
            <w:shd w:val="solid" w:color="FFFFFF" w:fill="auto"/>
          </w:tcPr>
          <w:p w14:paraId="5997B9A7" w14:textId="39E45A92"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2CBA241F" w14:textId="4F5E42D3"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7C0874AD" w14:textId="38E7680D" w:rsidR="00812434" w:rsidRPr="00481D2D" w:rsidRDefault="00812434" w:rsidP="00812434">
            <w:pPr>
              <w:pStyle w:val="TAC"/>
              <w:rPr>
                <w:sz w:val="16"/>
                <w:szCs w:val="16"/>
              </w:rPr>
            </w:pPr>
            <w:r w:rsidRPr="00680E3A">
              <w:rPr>
                <w:sz w:val="16"/>
                <w:szCs w:val="16"/>
                <w:lang w:eastAsia="zh-CN"/>
              </w:rPr>
              <w:t>CP-211273</w:t>
            </w:r>
          </w:p>
        </w:tc>
        <w:tc>
          <w:tcPr>
            <w:tcW w:w="521" w:type="dxa"/>
            <w:shd w:val="solid" w:color="FFFFFF" w:fill="auto"/>
            <w:vAlign w:val="center"/>
          </w:tcPr>
          <w:p w14:paraId="6B71129F" w14:textId="3E18376F" w:rsidR="00812434" w:rsidRPr="00481D2D" w:rsidRDefault="00812434" w:rsidP="00812434">
            <w:pPr>
              <w:pStyle w:val="TAL"/>
              <w:rPr>
                <w:sz w:val="16"/>
                <w:szCs w:val="16"/>
              </w:rPr>
            </w:pPr>
            <w:r w:rsidRPr="00680E3A">
              <w:rPr>
                <w:sz w:val="16"/>
                <w:szCs w:val="16"/>
                <w:lang w:eastAsia="zh-CN"/>
              </w:rPr>
              <w:t>0265</w:t>
            </w:r>
          </w:p>
        </w:tc>
        <w:tc>
          <w:tcPr>
            <w:tcW w:w="422" w:type="dxa"/>
            <w:shd w:val="solid" w:color="FFFFFF" w:fill="auto"/>
            <w:vAlign w:val="center"/>
          </w:tcPr>
          <w:p w14:paraId="6BE44EAD" w14:textId="00BB0D54"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0AB38DC" w14:textId="13B7100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3B12D0F" w14:textId="2FEAC95E" w:rsidR="00812434" w:rsidRPr="00481D2D" w:rsidRDefault="00812434" w:rsidP="00812434">
            <w:pPr>
              <w:pStyle w:val="TAL"/>
              <w:rPr>
                <w:sz w:val="16"/>
                <w:szCs w:val="16"/>
              </w:rPr>
            </w:pPr>
            <w:r w:rsidRPr="00680E3A">
              <w:rPr>
                <w:sz w:val="16"/>
                <w:szCs w:val="16"/>
                <w:lang w:eastAsia="zh-CN"/>
              </w:rPr>
              <w:t>Support Time Sensitive Communication other than TSN</w:t>
            </w:r>
          </w:p>
        </w:tc>
        <w:tc>
          <w:tcPr>
            <w:tcW w:w="705" w:type="dxa"/>
            <w:shd w:val="solid" w:color="FFFFFF" w:fill="auto"/>
          </w:tcPr>
          <w:p w14:paraId="2F1A69D3" w14:textId="5B97D49B" w:rsidR="00812434" w:rsidRPr="00481D2D" w:rsidRDefault="00812434" w:rsidP="00812434">
            <w:pPr>
              <w:pStyle w:val="TAC"/>
              <w:rPr>
                <w:sz w:val="16"/>
                <w:szCs w:val="16"/>
              </w:rPr>
            </w:pPr>
            <w:r w:rsidRPr="00680E3A">
              <w:rPr>
                <w:sz w:val="16"/>
                <w:szCs w:val="16"/>
                <w:lang w:eastAsia="zh-CN"/>
              </w:rPr>
              <w:t>17.3.0</w:t>
            </w:r>
          </w:p>
        </w:tc>
      </w:tr>
      <w:tr w:rsidR="00812434" w:rsidRPr="00481D2D" w14:paraId="3D3E1F7F" w14:textId="77777777" w:rsidTr="00017DC7">
        <w:tc>
          <w:tcPr>
            <w:tcW w:w="785" w:type="dxa"/>
            <w:shd w:val="solid" w:color="FFFFFF" w:fill="auto"/>
          </w:tcPr>
          <w:p w14:paraId="621A2D54" w14:textId="000D3969"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2149E023" w14:textId="02F66798"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2A28526B" w14:textId="4EE6471F" w:rsidR="00812434" w:rsidRPr="00481D2D" w:rsidRDefault="00812434" w:rsidP="00812434">
            <w:pPr>
              <w:pStyle w:val="TAC"/>
              <w:rPr>
                <w:sz w:val="16"/>
                <w:szCs w:val="16"/>
              </w:rPr>
            </w:pPr>
            <w:r w:rsidRPr="00680E3A">
              <w:rPr>
                <w:sz w:val="16"/>
                <w:szCs w:val="16"/>
                <w:lang w:eastAsia="zh-CN"/>
              </w:rPr>
              <w:t>CP-211276</w:t>
            </w:r>
          </w:p>
        </w:tc>
        <w:tc>
          <w:tcPr>
            <w:tcW w:w="521" w:type="dxa"/>
            <w:shd w:val="solid" w:color="FFFFFF" w:fill="auto"/>
            <w:vAlign w:val="center"/>
          </w:tcPr>
          <w:p w14:paraId="67EE9315" w14:textId="75FA8A93" w:rsidR="00812434" w:rsidRPr="00481D2D" w:rsidRDefault="00812434" w:rsidP="00812434">
            <w:pPr>
              <w:pStyle w:val="TAL"/>
              <w:rPr>
                <w:sz w:val="16"/>
                <w:szCs w:val="16"/>
              </w:rPr>
            </w:pPr>
            <w:r w:rsidRPr="00680E3A">
              <w:rPr>
                <w:sz w:val="16"/>
                <w:szCs w:val="16"/>
                <w:lang w:eastAsia="zh-CN"/>
              </w:rPr>
              <w:t>0266</w:t>
            </w:r>
          </w:p>
        </w:tc>
        <w:tc>
          <w:tcPr>
            <w:tcW w:w="422" w:type="dxa"/>
            <w:shd w:val="solid" w:color="FFFFFF" w:fill="auto"/>
            <w:vAlign w:val="center"/>
          </w:tcPr>
          <w:p w14:paraId="468D8005" w14:textId="369492AE"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D750F2A" w14:textId="386418C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ED3A5CF" w14:textId="03191112" w:rsidR="00812434" w:rsidRPr="00481D2D" w:rsidRDefault="00812434" w:rsidP="00812434">
            <w:pPr>
              <w:pStyle w:val="TAL"/>
              <w:rPr>
                <w:sz w:val="16"/>
                <w:szCs w:val="16"/>
              </w:rPr>
            </w:pPr>
            <w:r w:rsidRPr="00680E3A">
              <w:rPr>
                <w:sz w:val="16"/>
                <w:szCs w:val="16"/>
                <w:lang w:eastAsia="zh-CN"/>
              </w:rPr>
              <w:t>Support of Network Exposure to EAS via Local NEF</w:t>
            </w:r>
          </w:p>
        </w:tc>
        <w:tc>
          <w:tcPr>
            <w:tcW w:w="705" w:type="dxa"/>
            <w:shd w:val="solid" w:color="FFFFFF" w:fill="auto"/>
          </w:tcPr>
          <w:p w14:paraId="288CD117" w14:textId="571EDC79" w:rsidR="00812434" w:rsidRPr="00481D2D" w:rsidRDefault="00812434" w:rsidP="00812434">
            <w:pPr>
              <w:pStyle w:val="TAC"/>
              <w:rPr>
                <w:sz w:val="16"/>
                <w:szCs w:val="16"/>
              </w:rPr>
            </w:pPr>
            <w:r w:rsidRPr="00680E3A">
              <w:rPr>
                <w:sz w:val="16"/>
                <w:szCs w:val="16"/>
                <w:lang w:eastAsia="zh-CN"/>
              </w:rPr>
              <w:t>17.3.0</w:t>
            </w:r>
          </w:p>
        </w:tc>
      </w:tr>
      <w:tr w:rsidR="00812434" w:rsidRPr="00481D2D" w14:paraId="789CFB05" w14:textId="77777777" w:rsidTr="00017DC7">
        <w:tc>
          <w:tcPr>
            <w:tcW w:w="785" w:type="dxa"/>
            <w:shd w:val="solid" w:color="FFFFFF" w:fill="auto"/>
          </w:tcPr>
          <w:p w14:paraId="134B1133" w14:textId="6363829F"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41DF7EA2" w14:textId="6C5E95A4"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3609F407" w14:textId="20F2ADE3" w:rsidR="00812434" w:rsidRPr="00481D2D" w:rsidRDefault="00812434" w:rsidP="00812434">
            <w:pPr>
              <w:pStyle w:val="TAC"/>
              <w:rPr>
                <w:sz w:val="16"/>
                <w:szCs w:val="16"/>
              </w:rPr>
            </w:pPr>
            <w:r w:rsidRPr="00680E3A">
              <w:rPr>
                <w:sz w:val="16"/>
                <w:szCs w:val="16"/>
                <w:lang w:eastAsia="zh-CN"/>
              </w:rPr>
              <w:t>CP-211211</w:t>
            </w:r>
          </w:p>
        </w:tc>
        <w:tc>
          <w:tcPr>
            <w:tcW w:w="521" w:type="dxa"/>
            <w:shd w:val="solid" w:color="FFFFFF" w:fill="auto"/>
            <w:vAlign w:val="center"/>
          </w:tcPr>
          <w:p w14:paraId="36E38EF4" w14:textId="09D7AE36" w:rsidR="00812434" w:rsidRPr="00481D2D" w:rsidRDefault="00812434" w:rsidP="00812434">
            <w:pPr>
              <w:pStyle w:val="TAL"/>
              <w:rPr>
                <w:sz w:val="16"/>
                <w:szCs w:val="16"/>
              </w:rPr>
            </w:pPr>
            <w:r w:rsidRPr="00680E3A">
              <w:rPr>
                <w:sz w:val="16"/>
                <w:szCs w:val="16"/>
                <w:lang w:eastAsia="zh-CN"/>
              </w:rPr>
              <w:t>0269</w:t>
            </w:r>
          </w:p>
        </w:tc>
        <w:tc>
          <w:tcPr>
            <w:tcW w:w="422" w:type="dxa"/>
            <w:shd w:val="solid" w:color="FFFFFF" w:fill="auto"/>
            <w:vAlign w:val="center"/>
          </w:tcPr>
          <w:p w14:paraId="52EFFB62" w14:textId="51231528"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5B8BC926" w14:textId="02272DAA"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1CB09BE3" w14:textId="50D47208" w:rsidR="00812434" w:rsidRPr="00481D2D" w:rsidRDefault="00812434" w:rsidP="00812434">
            <w:pPr>
              <w:pStyle w:val="TAL"/>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3E590837" w14:textId="65DA62D4" w:rsidR="00812434" w:rsidRPr="00481D2D" w:rsidRDefault="00812434" w:rsidP="00812434">
            <w:pPr>
              <w:pStyle w:val="TAC"/>
              <w:rPr>
                <w:sz w:val="16"/>
                <w:szCs w:val="16"/>
              </w:rPr>
            </w:pPr>
            <w:r w:rsidRPr="00680E3A">
              <w:rPr>
                <w:sz w:val="16"/>
                <w:szCs w:val="16"/>
                <w:lang w:eastAsia="zh-CN"/>
              </w:rPr>
              <w:t>17.3.0</w:t>
            </w:r>
          </w:p>
        </w:tc>
      </w:tr>
      <w:tr w:rsidR="00812434" w:rsidRPr="00481D2D" w14:paraId="75A49386" w14:textId="77777777" w:rsidTr="00017DC7">
        <w:tc>
          <w:tcPr>
            <w:tcW w:w="785" w:type="dxa"/>
            <w:shd w:val="solid" w:color="FFFFFF" w:fill="auto"/>
          </w:tcPr>
          <w:p w14:paraId="3956F53D" w14:textId="6C17F623" w:rsidR="00812434" w:rsidRPr="00481D2D" w:rsidRDefault="00812434" w:rsidP="00812434">
            <w:pPr>
              <w:pStyle w:val="TAC"/>
              <w:rPr>
                <w:sz w:val="16"/>
                <w:szCs w:val="16"/>
              </w:rPr>
            </w:pPr>
            <w:r w:rsidRPr="00680E3A">
              <w:rPr>
                <w:sz w:val="16"/>
                <w:szCs w:val="16"/>
                <w:lang w:eastAsia="zh-CN"/>
              </w:rPr>
              <w:t>2021-06</w:t>
            </w:r>
          </w:p>
        </w:tc>
        <w:tc>
          <w:tcPr>
            <w:tcW w:w="793" w:type="dxa"/>
            <w:shd w:val="solid" w:color="FFFFFF" w:fill="auto"/>
          </w:tcPr>
          <w:p w14:paraId="580AF9E7" w14:textId="3F9DD341" w:rsidR="00812434" w:rsidRPr="00481D2D" w:rsidRDefault="00812434" w:rsidP="00812434">
            <w:pPr>
              <w:pStyle w:val="TAC"/>
              <w:rPr>
                <w:sz w:val="16"/>
                <w:szCs w:val="16"/>
              </w:rPr>
            </w:pPr>
            <w:r w:rsidRPr="00680E3A">
              <w:rPr>
                <w:sz w:val="16"/>
                <w:szCs w:val="16"/>
                <w:lang w:eastAsia="zh-CN"/>
              </w:rPr>
              <w:t>CT#92e</w:t>
            </w:r>
          </w:p>
        </w:tc>
        <w:tc>
          <w:tcPr>
            <w:tcW w:w="1070" w:type="dxa"/>
            <w:shd w:val="solid" w:color="FFFFFF" w:fill="auto"/>
          </w:tcPr>
          <w:p w14:paraId="3821FD78" w14:textId="2FF34AE3" w:rsidR="00812434" w:rsidRPr="00481D2D" w:rsidRDefault="00812434" w:rsidP="00812434">
            <w:pPr>
              <w:pStyle w:val="TAC"/>
              <w:rPr>
                <w:sz w:val="16"/>
                <w:szCs w:val="16"/>
              </w:rPr>
            </w:pPr>
            <w:r w:rsidRPr="00680E3A">
              <w:rPr>
                <w:sz w:val="16"/>
                <w:szCs w:val="16"/>
                <w:lang w:eastAsia="zh-CN"/>
              </w:rPr>
              <w:t>CP-211218</w:t>
            </w:r>
          </w:p>
        </w:tc>
        <w:tc>
          <w:tcPr>
            <w:tcW w:w="521" w:type="dxa"/>
            <w:shd w:val="solid" w:color="FFFFFF" w:fill="auto"/>
            <w:vAlign w:val="center"/>
          </w:tcPr>
          <w:p w14:paraId="0B05A350" w14:textId="64F1B919" w:rsidR="00812434" w:rsidRPr="00481D2D" w:rsidRDefault="00812434" w:rsidP="00812434">
            <w:pPr>
              <w:pStyle w:val="TAL"/>
              <w:rPr>
                <w:sz w:val="16"/>
                <w:szCs w:val="16"/>
              </w:rPr>
            </w:pPr>
            <w:r w:rsidRPr="00680E3A">
              <w:rPr>
                <w:sz w:val="16"/>
                <w:szCs w:val="16"/>
                <w:lang w:eastAsia="zh-CN"/>
              </w:rPr>
              <w:t>0270</w:t>
            </w:r>
          </w:p>
        </w:tc>
        <w:tc>
          <w:tcPr>
            <w:tcW w:w="422" w:type="dxa"/>
            <w:shd w:val="solid" w:color="FFFFFF" w:fill="auto"/>
            <w:vAlign w:val="center"/>
          </w:tcPr>
          <w:p w14:paraId="7256E8CF" w14:textId="297676BF"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B2E489C" w14:textId="2CBBEF13"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09A44272" w14:textId="70BE448F" w:rsidR="00812434" w:rsidRPr="00481D2D" w:rsidRDefault="00812434" w:rsidP="00812434">
            <w:pPr>
              <w:pStyle w:val="TAL"/>
              <w:rPr>
                <w:sz w:val="16"/>
                <w:szCs w:val="16"/>
              </w:rPr>
            </w:pPr>
            <w:r w:rsidRPr="00680E3A">
              <w:rPr>
                <w:sz w:val="16"/>
                <w:szCs w:val="16"/>
                <w:lang w:eastAsia="zh-CN"/>
              </w:rPr>
              <w:t>Updates of PCC procedures related to AF influence on URSP</w:t>
            </w:r>
          </w:p>
        </w:tc>
        <w:tc>
          <w:tcPr>
            <w:tcW w:w="705" w:type="dxa"/>
            <w:shd w:val="solid" w:color="FFFFFF" w:fill="auto"/>
          </w:tcPr>
          <w:p w14:paraId="7D95C49C" w14:textId="4C1E4850" w:rsidR="00812434" w:rsidRPr="00481D2D" w:rsidRDefault="00812434" w:rsidP="00812434">
            <w:pPr>
              <w:pStyle w:val="TAC"/>
              <w:rPr>
                <w:sz w:val="16"/>
                <w:szCs w:val="16"/>
              </w:rPr>
            </w:pPr>
            <w:r w:rsidRPr="00680E3A">
              <w:rPr>
                <w:sz w:val="16"/>
                <w:szCs w:val="16"/>
                <w:lang w:eastAsia="zh-CN"/>
              </w:rPr>
              <w:t>17.3.0</w:t>
            </w:r>
          </w:p>
        </w:tc>
      </w:tr>
      <w:tr w:rsidR="00812434" w:rsidRPr="00481D2D" w14:paraId="23783837" w14:textId="77777777" w:rsidTr="00017DC7">
        <w:tc>
          <w:tcPr>
            <w:tcW w:w="785" w:type="dxa"/>
            <w:shd w:val="solid" w:color="FFFFFF" w:fill="auto"/>
          </w:tcPr>
          <w:p w14:paraId="45BC6973" w14:textId="78E2215B"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68263EA9" w14:textId="61832BCF"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1E3ECA17" w14:textId="7AD6A027" w:rsidR="00812434" w:rsidRPr="00481D2D" w:rsidRDefault="00812434" w:rsidP="00812434">
            <w:pPr>
              <w:pStyle w:val="TAC"/>
              <w:rPr>
                <w:sz w:val="16"/>
                <w:szCs w:val="16"/>
              </w:rPr>
            </w:pPr>
            <w:r w:rsidRPr="00680E3A">
              <w:rPr>
                <w:sz w:val="16"/>
                <w:szCs w:val="16"/>
                <w:lang w:eastAsia="zh-CN"/>
              </w:rPr>
              <w:t>CP-212212</w:t>
            </w:r>
          </w:p>
        </w:tc>
        <w:tc>
          <w:tcPr>
            <w:tcW w:w="521" w:type="dxa"/>
            <w:shd w:val="solid" w:color="FFFFFF" w:fill="auto"/>
            <w:vAlign w:val="center"/>
          </w:tcPr>
          <w:p w14:paraId="69DB8F06" w14:textId="0245A47B" w:rsidR="00812434" w:rsidRPr="00481D2D" w:rsidRDefault="00812434" w:rsidP="00812434">
            <w:pPr>
              <w:pStyle w:val="TAL"/>
              <w:rPr>
                <w:sz w:val="16"/>
                <w:szCs w:val="16"/>
              </w:rPr>
            </w:pPr>
            <w:r w:rsidRPr="00680E3A">
              <w:rPr>
                <w:sz w:val="16"/>
                <w:szCs w:val="16"/>
                <w:lang w:eastAsia="zh-CN"/>
              </w:rPr>
              <w:t>0272</w:t>
            </w:r>
          </w:p>
        </w:tc>
        <w:tc>
          <w:tcPr>
            <w:tcW w:w="422" w:type="dxa"/>
            <w:shd w:val="solid" w:color="FFFFFF" w:fill="auto"/>
            <w:vAlign w:val="center"/>
          </w:tcPr>
          <w:p w14:paraId="270ABBA3" w14:textId="44C3B91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1CD299D" w14:textId="534C10C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16C25E3B" w14:textId="74F850FE" w:rsidR="00812434" w:rsidRPr="00481D2D" w:rsidRDefault="00812434" w:rsidP="00812434">
            <w:pPr>
              <w:pStyle w:val="TAL"/>
              <w:rPr>
                <w:sz w:val="16"/>
                <w:szCs w:val="16"/>
              </w:rPr>
            </w:pPr>
            <w:r w:rsidRPr="00680E3A">
              <w:rPr>
                <w:sz w:val="16"/>
                <w:szCs w:val="16"/>
                <w:lang w:eastAsia="zh-CN"/>
              </w:rPr>
              <w:t>29.513 MPS for DTS note fix</w:t>
            </w:r>
          </w:p>
        </w:tc>
        <w:tc>
          <w:tcPr>
            <w:tcW w:w="705" w:type="dxa"/>
            <w:shd w:val="solid" w:color="FFFFFF" w:fill="auto"/>
          </w:tcPr>
          <w:p w14:paraId="39A5AA04" w14:textId="6949AE8E" w:rsidR="00812434" w:rsidRPr="00481D2D" w:rsidRDefault="00812434" w:rsidP="00812434">
            <w:pPr>
              <w:pStyle w:val="TAC"/>
              <w:rPr>
                <w:sz w:val="16"/>
                <w:szCs w:val="16"/>
              </w:rPr>
            </w:pPr>
            <w:r w:rsidRPr="00680E3A">
              <w:rPr>
                <w:sz w:val="16"/>
                <w:szCs w:val="16"/>
                <w:lang w:eastAsia="zh-CN"/>
              </w:rPr>
              <w:t>17.4.0</w:t>
            </w:r>
          </w:p>
        </w:tc>
      </w:tr>
      <w:tr w:rsidR="00812434" w:rsidRPr="00481D2D" w14:paraId="13D04BD3" w14:textId="77777777" w:rsidTr="00017DC7">
        <w:tc>
          <w:tcPr>
            <w:tcW w:w="785" w:type="dxa"/>
            <w:shd w:val="solid" w:color="FFFFFF" w:fill="auto"/>
          </w:tcPr>
          <w:p w14:paraId="56116AE0" w14:textId="6A203D9D"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753DE57E" w14:textId="01B06008"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629A15F9" w14:textId="2B8A598D" w:rsidR="00812434" w:rsidRPr="00481D2D" w:rsidRDefault="00812434" w:rsidP="00812434">
            <w:pPr>
              <w:pStyle w:val="TAC"/>
              <w:rPr>
                <w:sz w:val="16"/>
                <w:szCs w:val="16"/>
              </w:rPr>
            </w:pPr>
            <w:r w:rsidRPr="00680E3A">
              <w:rPr>
                <w:sz w:val="16"/>
                <w:szCs w:val="16"/>
                <w:lang w:eastAsia="zh-CN"/>
              </w:rPr>
              <w:t>CP-212225</w:t>
            </w:r>
          </w:p>
        </w:tc>
        <w:tc>
          <w:tcPr>
            <w:tcW w:w="521" w:type="dxa"/>
            <w:shd w:val="solid" w:color="FFFFFF" w:fill="auto"/>
            <w:vAlign w:val="center"/>
          </w:tcPr>
          <w:p w14:paraId="4C49CD65" w14:textId="395AC5E0" w:rsidR="00812434" w:rsidRPr="00481D2D" w:rsidRDefault="00812434" w:rsidP="00812434">
            <w:pPr>
              <w:pStyle w:val="TAL"/>
              <w:rPr>
                <w:sz w:val="16"/>
                <w:szCs w:val="16"/>
              </w:rPr>
            </w:pPr>
            <w:r w:rsidRPr="00680E3A">
              <w:rPr>
                <w:sz w:val="16"/>
                <w:szCs w:val="16"/>
                <w:lang w:eastAsia="zh-CN"/>
              </w:rPr>
              <w:t>0273</w:t>
            </w:r>
          </w:p>
        </w:tc>
        <w:tc>
          <w:tcPr>
            <w:tcW w:w="422" w:type="dxa"/>
            <w:shd w:val="solid" w:color="FFFFFF" w:fill="auto"/>
            <w:vAlign w:val="center"/>
          </w:tcPr>
          <w:p w14:paraId="465970A9" w14:textId="66E28C22"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7043DC7B" w14:textId="1850B902"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766E59C2" w14:textId="175034B3" w:rsidR="00812434" w:rsidRPr="00481D2D" w:rsidRDefault="00812434" w:rsidP="00812434">
            <w:pPr>
              <w:pStyle w:val="TAL"/>
              <w:rPr>
                <w:sz w:val="16"/>
                <w:szCs w:val="16"/>
              </w:rPr>
            </w:pPr>
            <w:r w:rsidRPr="00680E3A">
              <w:rPr>
                <w:sz w:val="16"/>
                <w:szCs w:val="16"/>
                <w:lang w:eastAsia="zh-CN"/>
              </w:rPr>
              <w:t>AM Influence procedure for DCAMP</w:t>
            </w:r>
          </w:p>
        </w:tc>
        <w:tc>
          <w:tcPr>
            <w:tcW w:w="705" w:type="dxa"/>
            <w:shd w:val="solid" w:color="FFFFFF" w:fill="auto"/>
          </w:tcPr>
          <w:p w14:paraId="02766A15" w14:textId="2701A56F" w:rsidR="00812434" w:rsidRPr="00481D2D" w:rsidRDefault="00812434" w:rsidP="00812434">
            <w:pPr>
              <w:pStyle w:val="TAC"/>
              <w:rPr>
                <w:sz w:val="16"/>
                <w:szCs w:val="16"/>
              </w:rPr>
            </w:pPr>
            <w:r w:rsidRPr="00680E3A">
              <w:rPr>
                <w:sz w:val="16"/>
                <w:szCs w:val="16"/>
                <w:lang w:eastAsia="zh-CN"/>
              </w:rPr>
              <w:t>17.4.0</w:t>
            </w:r>
          </w:p>
        </w:tc>
      </w:tr>
      <w:tr w:rsidR="00812434" w:rsidRPr="00481D2D" w14:paraId="43014745" w14:textId="77777777" w:rsidTr="00017DC7">
        <w:tc>
          <w:tcPr>
            <w:tcW w:w="785" w:type="dxa"/>
            <w:shd w:val="solid" w:color="FFFFFF" w:fill="auto"/>
          </w:tcPr>
          <w:p w14:paraId="38F986DE" w14:textId="43EE5CBA"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57B7B961" w14:textId="79AC3096"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3E4FAA0F" w14:textId="33C57508" w:rsidR="00812434" w:rsidRPr="00481D2D" w:rsidRDefault="00812434" w:rsidP="00812434">
            <w:pPr>
              <w:pStyle w:val="TAC"/>
              <w:rPr>
                <w:sz w:val="16"/>
                <w:szCs w:val="16"/>
              </w:rPr>
            </w:pPr>
            <w:r w:rsidRPr="00680E3A">
              <w:rPr>
                <w:sz w:val="16"/>
                <w:szCs w:val="16"/>
                <w:lang w:eastAsia="zh-CN"/>
              </w:rPr>
              <w:t>CP-212225</w:t>
            </w:r>
          </w:p>
        </w:tc>
        <w:tc>
          <w:tcPr>
            <w:tcW w:w="521" w:type="dxa"/>
            <w:shd w:val="solid" w:color="FFFFFF" w:fill="auto"/>
            <w:vAlign w:val="center"/>
          </w:tcPr>
          <w:p w14:paraId="113BE9E7" w14:textId="3BD4DCD0" w:rsidR="00812434" w:rsidRPr="00481D2D" w:rsidRDefault="00812434" w:rsidP="00812434">
            <w:pPr>
              <w:pStyle w:val="TAL"/>
              <w:rPr>
                <w:sz w:val="16"/>
                <w:szCs w:val="16"/>
              </w:rPr>
            </w:pPr>
            <w:r w:rsidRPr="00680E3A">
              <w:rPr>
                <w:sz w:val="16"/>
                <w:szCs w:val="16"/>
                <w:lang w:eastAsia="zh-CN"/>
              </w:rPr>
              <w:t>0274</w:t>
            </w:r>
          </w:p>
        </w:tc>
        <w:tc>
          <w:tcPr>
            <w:tcW w:w="422" w:type="dxa"/>
            <w:shd w:val="solid" w:color="FFFFFF" w:fill="auto"/>
            <w:vAlign w:val="center"/>
          </w:tcPr>
          <w:p w14:paraId="4288FE56" w14:textId="7027E0B1"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C9204A8" w14:textId="71ECE433"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8C96B96" w14:textId="739BA38A" w:rsidR="00812434" w:rsidRPr="00481D2D" w:rsidRDefault="00812434" w:rsidP="00812434">
            <w:pPr>
              <w:pStyle w:val="TAL"/>
              <w:rPr>
                <w:sz w:val="16"/>
                <w:szCs w:val="16"/>
              </w:rPr>
            </w:pPr>
            <w:r w:rsidRPr="00680E3A">
              <w:rPr>
                <w:sz w:val="16"/>
                <w:szCs w:val="16"/>
                <w:lang w:eastAsia="zh-CN"/>
              </w:rPr>
              <w:t>AM Policy Authorization procedure for DCAMP</w:t>
            </w:r>
          </w:p>
        </w:tc>
        <w:tc>
          <w:tcPr>
            <w:tcW w:w="705" w:type="dxa"/>
            <w:shd w:val="solid" w:color="FFFFFF" w:fill="auto"/>
          </w:tcPr>
          <w:p w14:paraId="52312911" w14:textId="3E7A9429" w:rsidR="00812434" w:rsidRPr="00481D2D" w:rsidRDefault="00812434" w:rsidP="00812434">
            <w:pPr>
              <w:pStyle w:val="TAC"/>
              <w:rPr>
                <w:sz w:val="16"/>
                <w:szCs w:val="16"/>
              </w:rPr>
            </w:pPr>
            <w:r w:rsidRPr="00680E3A">
              <w:rPr>
                <w:sz w:val="16"/>
                <w:szCs w:val="16"/>
                <w:lang w:eastAsia="zh-CN"/>
              </w:rPr>
              <w:t>17.4.0</w:t>
            </w:r>
          </w:p>
        </w:tc>
      </w:tr>
      <w:tr w:rsidR="00812434" w:rsidRPr="00481D2D" w14:paraId="098865DD" w14:textId="77777777" w:rsidTr="00017DC7">
        <w:tc>
          <w:tcPr>
            <w:tcW w:w="785" w:type="dxa"/>
            <w:shd w:val="solid" w:color="FFFFFF" w:fill="auto"/>
          </w:tcPr>
          <w:p w14:paraId="2317F098" w14:textId="3C9E93F6"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6875B87B" w14:textId="33627F6E"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0733288B" w14:textId="1EB2B75B" w:rsidR="00812434" w:rsidRPr="00481D2D" w:rsidRDefault="00812434" w:rsidP="00812434">
            <w:pPr>
              <w:pStyle w:val="TAC"/>
              <w:rPr>
                <w:sz w:val="16"/>
                <w:szCs w:val="16"/>
              </w:rPr>
            </w:pPr>
            <w:r w:rsidRPr="00680E3A">
              <w:rPr>
                <w:sz w:val="16"/>
                <w:szCs w:val="16"/>
                <w:lang w:eastAsia="zh-CN"/>
              </w:rPr>
              <w:t>CP-212225</w:t>
            </w:r>
          </w:p>
        </w:tc>
        <w:tc>
          <w:tcPr>
            <w:tcW w:w="521" w:type="dxa"/>
            <w:shd w:val="solid" w:color="FFFFFF" w:fill="auto"/>
            <w:vAlign w:val="center"/>
          </w:tcPr>
          <w:p w14:paraId="50A71883" w14:textId="745E5E59" w:rsidR="00812434" w:rsidRPr="00481D2D" w:rsidRDefault="00812434" w:rsidP="00812434">
            <w:pPr>
              <w:pStyle w:val="TAL"/>
              <w:rPr>
                <w:sz w:val="16"/>
                <w:szCs w:val="16"/>
              </w:rPr>
            </w:pPr>
            <w:r w:rsidRPr="00680E3A">
              <w:rPr>
                <w:sz w:val="16"/>
                <w:szCs w:val="16"/>
                <w:lang w:eastAsia="zh-CN"/>
              </w:rPr>
              <w:t>0275</w:t>
            </w:r>
          </w:p>
        </w:tc>
        <w:tc>
          <w:tcPr>
            <w:tcW w:w="422" w:type="dxa"/>
            <w:shd w:val="solid" w:color="FFFFFF" w:fill="auto"/>
            <w:vAlign w:val="center"/>
          </w:tcPr>
          <w:p w14:paraId="35644663" w14:textId="6356708B"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62ED13E9" w14:textId="59E52ACE"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C21CA94" w14:textId="1270CEB6" w:rsidR="00812434" w:rsidRPr="00481D2D" w:rsidRDefault="00812434" w:rsidP="00812434">
            <w:pPr>
              <w:pStyle w:val="TAL"/>
              <w:rPr>
                <w:sz w:val="16"/>
                <w:szCs w:val="16"/>
              </w:rPr>
            </w:pPr>
            <w:r w:rsidRPr="00680E3A">
              <w:rPr>
                <w:sz w:val="16"/>
                <w:szCs w:val="16"/>
                <w:lang w:eastAsia="zh-CN"/>
              </w:rPr>
              <w:t>AM Policy association procedure updates to support DCAMP</w:t>
            </w:r>
          </w:p>
        </w:tc>
        <w:tc>
          <w:tcPr>
            <w:tcW w:w="705" w:type="dxa"/>
            <w:shd w:val="solid" w:color="FFFFFF" w:fill="auto"/>
          </w:tcPr>
          <w:p w14:paraId="7765700C" w14:textId="5F0FABD1" w:rsidR="00812434" w:rsidRPr="00481D2D" w:rsidRDefault="00812434" w:rsidP="00812434">
            <w:pPr>
              <w:pStyle w:val="TAC"/>
              <w:rPr>
                <w:sz w:val="16"/>
                <w:szCs w:val="16"/>
              </w:rPr>
            </w:pPr>
            <w:r w:rsidRPr="00680E3A">
              <w:rPr>
                <w:sz w:val="16"/>
                <w:szCs w:val="16"/>
                <w:lang w:eastAsia="zh-CN"/>
              </w:rPr>
              <w:t>17.4.0</w:t>
            </w:r>
          </w:p>
        </w:tc>
      </w:tr>
      <w:tr w:rsidR="00812434" w:rsidRPr="00481D2D" w14:paraId="214E76B9" w14:textId="77777777" w:rsidTr="00017DC7">
        <w:tc>
          <w:tcPr>
            <w:tcW w:w="785" w:type="dxa"/>
            <w:shd w:val="solid" w:color="FFFFFF" w:fill="auto"/>
          </w:tcPr>
          <w:p w14:paraId="50B8792B" w14:textId="5423BBDB"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500D5511" w14:textId="376E9586"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2A853CFA" w14:textId="2A34618C" w:rsidR="00812434" w:rsidRPr="00481D2D" w:rsidRDefault="00812434" w:rsidP="00812434">
            <w:pPr>
              <w:pStyle w:val="TAC"/>
              <w:rPr>
                <w:sz w:val="16"/>
                <w:szCs w:val="16"/>
              </w:rPr>
            </w:pPr>
            <w:r w:rsidRPr="00680E3A">
              <w:rPr>
                <w:sz w:val="16"/>
                <w:szCs w:val="16"/>
                <w:lang w:eastAsia="zh-CN"/>
              </w:rPr>
              <w:t>CP-212225</w:t>
            </w:r>
          </w:p>
        </w:tc>
        <w:tc>
          <w:tcPr>
            <w:tcW w:w="521" w:type="dxa"/>
            <w:shd w:val="solid" w:color="FFFFFF" w:fill="auto"/>
            <w:vAlign w:val="center"/>
          </w:tcPr>
          <w:p w14:paraId="54810774" w14:textId="27B2A834" w:rsidR="00812434" w:rsidRPr="00481D2D" w:rsidRDefault="00812434" w:rsidP="00812434">
            <w:pPr>
              <w:pStyle w:val="TAL"/>
              <w:rPr>
                <w:sz w:val="16"/>
                <w:szCs w:val="16"/>
              </w:rPr>
            </w:pPr>
            <w:r w:rsidRPr="00680E3A">
              <w:rPr>
                <w:sz w:val="16"/>
                <w:szCs w:val="16"/>
                <w:lang w:eastAsia="zh-CN"/>
              </w:rPr>
              <w:t>0276</w:t>
            </w:r>
          </w:p>
        </w:tc>
        <w:tc>
          <w:tcPr>
            <w:tcW w:w="422" w:type="dxa"/>
            <w:shd w:val="solid" w:color="FFFFFF" w:fill="auto"/>
            <w:vAlign w:val="center"/>
          </w:tcPr>
          <w:p w14:paraId="7507D5AA" w14:textId="6976E8D0"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489CC382" w14:textId="35F7520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10529AB" w14:textId="79FB5577" w:rsidR="00812434" w:rsidRPr="00481D2D" w:rsidRDefault="00812434" w:rsidP="00812434">
            <w:pPr>
              <w:pStyle w:val="TAL"/>
              <w:rPr>
                <w:sz w:val="16"/>
                <w:szCs w:val="16"/>
              </w:rPr>
            </w:pPr>
            <w:r w:rsidRPr="00680E3A">
              <w:rPr>
                <w:sz w:val="16"/>
                <w:szCs w:val="16"/>
                <w:lang w:eastAsia="zh-CN"/>
              </w:rPr>
              <w:t>DCAMP impact on PCC architecture</w:t>
            </w:r>
          </w:p>
        </w:tc>
        <w:tc>
          <w:tcPr>
            <w:tcW w:w="705" w:type="dxa"/>
            <w:shd w:val="solid" w:color="FFFFFF" w:fill="auto"/>
          </w:tcPr>
          <w:p w14:paraId="7E1C5DFC" w14:textId="490E062C" w:rsidR="00812434" w:rsidRPr="00481D2D" w:rsidRDefault="00812434" w:rsidP="00812434">
            <w:pPr>
              <w:pStyle w:val="TAC"/>
              <w:rPr>
                <w:sz w:val="16"/>
                <w:szCs w:val="16"/>
              </w:rPr>
            </w:pPr>
            <w:r w:rsidRPr="00680E3A">
              <w:rPr>
                <w:sz w:val="16"/>
                <w:szCs w:val="16"/>
                <w:lang w:eastAsia="zh-CN"/>
              </w:rPr>
              <w:t>17.4.0</w:t>
            </w:r>
          </w:p>
        </w:tc>
      </w:tr>
      <w:tr w:rsidR="00812434" w:rsidRPr="00481D2D" w14:paraId="53D70F7A" w14:textId="77777777" w:rsidTr="00017DC7">
        <w:tc>
          <w:tcPr>
            <w:tcW w:w="785" w:type="dxa"/>
            <w:shd w:val="solid" w:color="FFFFFF" w:fill="auto"/>
          </w:tcPr>
          <w:p w14:paraId="5A2D5984" w14:textId="0619C051"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18D013A4" w14:textId="31134087"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018E49A2" w14:textId="5E544A97" w:rsidR="00812434" w:rsidRPr="00481D2D" w:rsidRDefault="00812434" w:rsidP="00812434">
            <w:pPr>
              <w:pStyle w:val="TAC"/>
              <w:rPr>
                <w:sz w:val="16"/>
                <w:szCs w:val="16"/>
              </w:rPr>
            </w:pPr>
            <w:r w:rsidRPr="00680E3A">
              <w:rPr>
                <w:sz w:val="16"/>
                <w:szCs w:val="16"/>
                <w:lang w:eastAsia="zh-CN"/>
              </w:rPr>
              <w:t>CP-212205</w:t>
            </w:r>
          </w:p>
        </w:tc>
        <w:tc>
          <w:tcPr>
            <w:tcW w:w="521" w:type="dxa"/>
            <w:shd w:val="solid" w:color="FFFFFF" w:fill="auto"/>
            <w:vAlign w:val="center"/>
          </w:tcPr>
          <w:p w14:paraId="4AAB712A" w14:textId="3E0AB269" w:rsidR="00812434" w:rsidRPr="00481D2D" w:rsidRDefault="00812434" w:rsidP="00812434">
            <w:pPr>
              <w:pStyle w:val="TAL"/>
              <w:rPr>
                <w:sz w:val="16"/>
                <w:szCs w:val="16"/>
              </w:rPr>
            </w:pPr>
            <w:r w:rsidRPr="00680E3A">
              <w:rPr>
                <w:sz w:val="16"/>
                <w:szCs w:val="16"/>
                <w:lang w:eastAsia="zh-CN"/>
              </w:rPr>
              <w:t>0277</w:t>
            </w:r>
          </w:p>
        </w:tc>
        <w:tc>
          <w:tcPr>
            <w:tcW w:w="422" w:type="dxa"/>
            <w:shd w:val="solid" w:color="FFFFFF" w:fill="auto"/>
            <w:vAlign w:val="center"/>
          </w:tcPr>
          <w:p w14:paraId="2E2143A2" w14:textId="1D2C1097" w:rsidR="00812434" w:rsidRPr="00481D2D" w:rsidRDefault="00812434" w:rsidP="00812434">
            <w:pPr>
              <w:pStyle w:val="TAR"/>
              <w:rPr>
                <w:sz w:val="16"/>
                <w:szCs w:val="16"/>
              </w:rPr>
            </w:pPr>
            <w:r w:rsidRPr="00680E3A">
              <w:rPr>
                <w:sz w:val="16"/>
                <w:szCs w:val="16"/>
                <w:lang w:eastAsia="zh-CN"/>
              </w:rPr>
              <w:t>-</w:t>
            </w:r>
          </w:p>
        </w:tc>
        <w:tc>
          <w:tcPr>
            <w:tcW w:w="421" w:type="dxa"/>
            <w:shd w:val="solid" w:color="FFFFFF" w:fill="auto"/>
            <w:vAlign w:val="center"/>
          </w:tcPr>
          <w:p w14:paraId="4D2C67F5" w14:textId="188CD77D"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3B9CEE22" w14:textId="4B7CACC8" w:rsidR="00812434" w:rsidRPr="00481D2D" w:rsidRDefault="00812434" w:rsidP="00812434">
            <w:pPr>
              <w:pStyle w:val="TAL"/>
              <w:rPr>
                <w:sz w:val="16"/>
                <w:szCs w:val="16"/>
              </w:rPr>
            </w:pPr>
            <w:r w:rsidRPr="00680E3A">
              <w:rPr>
                <w:sz w:val="16"/>
                <w:szCs w:val="16"/>
                <w:lang w:eastAsia="zh-CN"/>
              </w:rPr>
              <w:t>DCAMP impact on PCC architecture</w:t>
            </w:r>
          </w:p>
        </w:tc>
        <w:tc>
          <w:tcPr>
            <w:tcW w:w="705" w:type="dxa"/>
            <w:shd w:val="solid" w:color="FFFFFF" w:fill="auto"/>
          </w:tcPr>
          <w:p w14:paraId="0E6856D0" w14:textId="791AEB69" w:rsidR="00812434" w:rsidRPr="00481D2D" w:rsidRDefault="00812434" w:rsidP="00812434">
            <w:pPr>
              <w:pStyle w:val="TAC"/>
              <w:rPr>
                <w:sz w:val="16"/>
                <w:szCs w:val="16"/>
              </w:rPr>
            </w:pPr>
            <w:r w:rsidRPr="00680E3A">
              <w:rPr>
                <w:sz w:val="16"/>
                <w:szCs w:val="16"/>
                <w:lang w:eastAsia="zh-CN"/>
              </w:rPr>
              <w:t>17.4.0</w:t>
            </w:r>
          </w:p>
        </w:tc>
      </w:tr>
      <w:tr w:rsidR="00812434" w:rsidRPr="00481D2D" w14:paraId="3DEBE083" w14:textId="77777777" w:rsidTr="00017DC7">
        <w:tc>
          <w:tcPr>
            <w:tcW w:w="785" w:type="dxa"/>
            <w:shd w:val="solid" w:color="FFFFFF" w:fill="auto"/>
          </w:tcPr>
          <w:p w14:paraId="7C7991B6" w14:textId="7F42A30C"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5ED7DD84" w14:textId="5AB03170"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1A59E819" w14:textId="33B3715C" w:rsidR="00812434" w:rsidRPr="00481D2D" w:rsidRDefault="00812434" w:rsidP="00812434">
            <w:pPr>
              <w:pStyle w:val="TAC"/>
              <w:rPr>
                <w:sz w:val="16"/>
                <w:szCs w:val="16"/>
              </w:rPr>
            </w:pPr>
            <w:r w:rsidRPr="00680E3A">
              <w:rPr>
                <w:sz w:val="16"/>
                <w:szCs w:val="16"/>
                <w:lang w:eastAsia="zh-CN"/>
              </w:rPr>
              <w:t>CP-212225</w:t>
            </w:r>
          </w:p>
        </w:tc>
        <w:tc>
          <w:tcPr>
            <w:tcW w:w="521" w:type="dxa"/>
            <w:shd w:val="solid" w:color="FFFFFF" w:fill="auto"/>
            <w:vAlign w:val="center"/>
          </w:tcPr>
          <w:p w14:paraId="0629C414" w14:textId="49A5A7BE" w:rsidR="00812434" w:rsidRPr="00481D2D" w:rsidRDefault="00812434" w:rsidP="00812434">
            <w:pPr>
              <w:pStyle w:val="TAL"/>
              <w:rPr>
                <w:sz w:val="16"/>
                <w:szCs w:val="16"/>
              </w:rPr>
            </w:pPr>
            <w:r w:rsidRPr="00680E3A">
              <w:rPr>
                <w:sz w:val="16"/>
                <w:szCs w:val="16"/>
                <w:lang w:eastAsia="zh-CN"/>
              </w:rPr>
              <w:t>0278</w:t>
            </w:r>
          </w:p>
        </w:tc>
        <w:tc>
          <w:tcPr>
            <w:tcW w:w="422" w:type="dxa"/>
            <w:shd w:val="solid" w:color="FFFFFF" w:fill="auto"/>
            <w:vAlign w:val="center"/>
          </w:tcPr>
          <w:p w14:paraId="0B53E133" w14:textId="56445B99"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BF32244" w14:textId="61FBD6D0"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29766225" w14:textId="0C84EA92" w:rsidR="00812434" w:rsidRPr="00481D2D" w:rsidRDefault="00812434" w:rsidP="00812434">
            <w:pPr>
              <w:pStyle w:val="TAL"/>
              <w:rPr>
                <w:sz w:val="16"/>
                <w:szCs w:val="16"/>
              </w:rPr>
            </w:pPr>
            <w:r w:rsidRPr="00680E3A">
              <w:rPr>
                <w:sz w:val="16"/>
                <w:szCs w:val="16"/>
                <w:lang w:eastAsia="zh-CN"/>
              </w:rPr>
              <w:t>BSF enhancement on PCF Discovery and Selection for DCAMP</w:t>
            </w:r>
          </w:p>
        </w:tc>
        <w:tc>
          <w:tcPr>
            <w:tcW w:w="705" w:type="dxa"/>
            <w:shd w:val="solid" w:color="FFFFFF" w:fill="auto"/>
          </w:tcPr>
          <w:p w14:paraId="3D9FFE4F" w14:textId="24C8CBFD" w:rsidR="00812434" w:rsidRPr="00481D2D" w:rsidRDefault="00812434" w:rsidP="00812434">
            <w:pPr>
              <w:pStyle w:val="TAC"/>
              <w:rPr>
                <w:sz w:val="16"/>
                <w:szCs w:val="16"/>
              </w:rPr>
            </w:pPr>
            <w:r w:rsidRPr="00680E3A">
              <w:rPr>
                <w:sz w:val="16"/>
                <w:szCs w:val="16"/>
                <w:lang w:eastAsia="zh-CN"/>
              </w:rPr>
              <w:t>17.4.0</w:t>
            </w:r>
          </w:p>
        </w:tc>
      </w:tr>
      <w:tr w:rsidR="00812434" w:rsidRPr="00481D2D" w14:paraId="7DFF3C2D" w14:textId="77777777" w:rsidTr="00017DC7">
        <w:tc>
          <w:tcPr>
            <w:tcW w:w="785" w:type="dxa"/>
            <w:shd w:val="solid" w:color="FFFFFF" w:fill="auto"/>
          </w:tcPr>
          <w:p w14:paraId="1D10C3D4" w14:textId="162A7E6E"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2735655F" w14:textId="1436C2CA"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467EC0AF" w14:textId="68250D50" w:rsidR="00812434" w:rsidRPr="00481D2D" w:rsidRDefault="00812434" w:rsidP="00812434">
            <w:pPr>
              <w:pStyle w:val="TAC"/>
              <w:rPr>
                <w:sz w:val="16"/>
                <w:szCs w:val="16"/>
              </w:rPr>
            </w:pPr>
            <w:r w:rsidRPr="00680E3A">
              <w:rPr>
                <w:sz w:val="16"/>
                <w:szCs w:val="16"/>
                <w:lang w:eastAsia="zh-CN"/>
              </w:rPr>
              <w:t>CP-212206</w:t>
            </w:r>
          </w:p>
        </w:tc>
        <w:tc>
          <w:tcPr>
            <w:tcW w:w="521" w:type="dxa"/>
            <w:shd w:val="solid" w:color="FFFFFF" w:fill="auto"/>
            <w:vAlign w:val="center"/>
          </w:tcPr>
          <w:p w14:paraId="07B2C4E2" w14:textId="76C315EA" w:rsidR="00812434" w:rsidRPr="00481D2D" w:rsidRDefault="00812434" w:rsidP="00812434">
            <w:pPr>
              <w:pStyle w:val="TAL"/>
              <w:rPr>
                <w:sz w:val="16"/>
                <w:szCs w:val="16"/>
              </w:rPr>
            </w:pPr>
            <w:r w:rsidRPr="00680E3A">
              <w:rPr>
                <w:sz w:val="16"/>
                <w:szCs w:val="16"/>
                <w:lang w:eastAsia="zh-CN"/>
              </w:rPr>
              <w:t>0279</w:t>
            </w:r>
          </w:p>
        </w:tc>
        <w:tc>
          <w:tcPr>
            <w:tcW w:w="422" w:type="dxa"/>
            <w:shd w:val="solid" w:color="FFFFFF" w:fill="auto"/>
            <w:vAlign w:val="center"/>
          </w:tcPr>
          <w:p w14:paraId="7037B444" w14:textId="0BA43710"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40B8E50" w14:textId="15C8D896"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6A5F6568" w14:textId="39B14E30" w:rsidR="00812434" w:rsidRPr="00481D2D" w:rsidRDefault="00812434" w:rsidP="00812434">
            <w:pPr>
              <w:pStyle w:val="TAL"/>
              <w:rPr>
                <w:sz w:val="16"/>
                <w:szCs w:val="16"/>
              </w:rPr>
            </w:pPr>
            <w:r w:rsidRPr="00680E3A">
              <w:rPr>
                <w:sz w:val="16"/>
                <w:szCs w:val="16"/>
                <w:lang w:eastAsia="zh-CN"/>
              </w:rPr>
              <w:t>Npcf_AMPolicyControl support of UE-Slice-MBR</w:t>
            </w:r>
          </w:p>
        </w:tc>
        <w:tc>
          <w:tcPr>
            <w:tcW w:w="705" w:type="dxa"/>
            <w:shd w:val="solid" w:color="FFFFFF" w:fill="auto"/>
          </w:tcPr>
          <w:p w14:paraId="68C23885" w14:textId="50C7C736" w:rsidR="00812434" w:rsidRPr="00481D2D" w:rsidRDefault="00812434" w:rsidP="00812434">
            <w:pPr>
              <w:pStyle w:val="TAC"/>
              <w:rPr>
                <w:sz w:val="16"/>
                <w:szCs w:val="16"/>
              </w:rPr>
            </w:pPr>
            <w:r w:rsidRPr="00680E3A">
              <w:rPr>
                <w:sz w:val="16"/>
                <w:szCs w:val="16"/>
                <w:lang w:eastAsia="zh-CN"/>
              </w:rPr>
              <w:t>17.4.0</w:t>
            </w:r>
          </w:p>
        </w:tc>
      </w:tr>
      <w:tr w:rsidR="00812434" w:rsidRPr="00481D2D" w14:paraId="0A6A07D4" w14:textId="77777777" w:rsidTr="00017DC7">
        <w:tc>
          <w:tcPr>
            <w:tcW w:w="785" w:type="dxa"/>
            <w:shd w:val="solid" w:color="FFFFFF" w:fill="auto"/>
          </w:tcPr>
          <w:p w14:paraId="43B47FD6" w14:textId="74F7DBA0"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7E990762" w14:textId="2AE5E4BF"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4FBD4837" w14:textId="23C2A953" w:rsidR="00812434" w:rsidRPr="00481D2D" w:rsidRDefault="00812434" w:rsidP="00812434">
            <w:pPr>
              <w:pStyle w:val="TAC"/>
              <w:rPr>
                <w:sz w:val="16"/>
                <w:szCs w:val="16"/>
              </w:rPr>
            </w:pPr>
            <w:r w:rsidRPr="00680E3A">
              <w:rPr>
                <w:sz w:val="16"/>
                <w:szCs w:val="16"/>
                <w:lang w:eastAsia="zh-CN"/>
              </w:rPr>
              <w:t>CP-212211</w:t>
            </w:r>
          </w:p>
        </w:tc>
        <w:tc>
          <w:tcPr>
            <w:tcW w:w="521" w:type="dxa"/>
            <w:shd w:val="solid" w:color="FFFFFF" w:fill="auto"/>
            <w:vAlign w:val="center"/>
          </w:tcPr>
          <w:p w14:paraId="2B884B83" w14:textId="119E2872" w:rsidR="00812434" w:rsidRPr="00481D2D" w:rsidRDefault="00812434" w:rsidP="00812434">
            <w:pPr>
              <w:pStyle w:val="TAL"/>
              <w:rPr>
                <w:sz w:val="16"/>
                <w:szCs w:val="16"/>
              </w:rPr>
            </w:pPr>
            <w:r w:rsidRPr="00680E3A">
              <w:rPr>
                <w:sz w:val="16"/>
                <w:szCs w:val="16"/>
                <w:lang w:eastAsia="zh-CN"/>
              </w:rPr>
              <w:t>0280</w:t>
            </w:r>
          </w:p>
        </w:tc>
        <w:tc>
          <w:tcPr>
            <w:tcW w:w="422" w:type="dxa"/>
            <w:shd w:val="solid" w:color="FFFFFF" w:fill="auto"/>
            <w:vAlign w:val="center"/>
          </w:tcPr>
          <w:p w14:paraId="26C598CA" w14:textId="7B825B60"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058339B4" w14:textId="217C4CBC"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16496A56" w14:textId="4F46B047" w:rsidR="00812434" w:rsidRPr="00481D2D" w:rsidRDefault="00812434" w:rsidP="00812434">
            <w:pPr>
              <w:pStyle w:val="TAL"/>
              <w:rPr>
                <w:sz w:val="16"/>
                <w:szCs w:val="16"/>
              </w:rPr>
            </w:pPr>
            <w:r w:rsidRPr="00680E3A">
              <w:rPr>
                <w:sz w:val="16"/>
                <w:szCs w:val="16"/>
                <w:lang w:eastAsia="zh-CN"/>
              </w:rPr>
              <w:t>Correction to abbreviations for TSC</w:t>
            </w:r>
          </w:p>
        </w:tc>
        <w:tc>
          <w:tcPr>
            <w:tcW w:w="705" w:type="dxa"/>
            <w:shd w:val="solid" w:color="FFFFFF" w:fill="auto"/>
          </w:tcPr>
          <w:p w14:paraId="198124B6" w14:textId="3054F2E0" w:rsidR="00812434" w:rsidRPr="00481D2D" w:rsidRDefault="00812434" w:rsidP="00812434">
            <w:pPr>
              <w:pStyle w:val="TAC"/>
              <w:rPr>
                <w:sz w:val="16"/>
                <w:szCs w:val="16"/>
              </w:rPr>
            </w:pPr>
            <w:r w:rsidRPr="00680E3A">
              <w:rPr>
                <w:sz w:val="16"/>
                <w:szCs w:val="16"/>
                <w:lang w:eastAsia="zh-CN"/>
              </w:rPr>
              <w:t>17.4.0</w:t>
            </w:r>
          </w:p>
        </w:tc>
      </w:tr>
      <w:tr w:rsidR="00812434" w:rsidRPr="00481D2D" w14:paraId="1264B771" w14:textId="77777777" w:rsidTr="00017DC7">
        <w:tc>
          <w:tcPr>
            <w:tcW w:w="785" w:type="dxa"/>
            <w:shd w:val="solid" w:color="FFFFFF" w:fill="auto"/>
          </w:tcPr>
          <w:p w14:paraId="20BAFBDA" w14:textId="137B2FD3"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405C97A3" w14:textId="5C0D5CCE"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3B321FF5" w14:textId="431D2057" w:rsidR="00812434" w:rsidRPr="00481D2D" w:rsidRDefault="00812434" w:rsidP="00812434">
            <w:pPr>
              <w:pStyle w:val="TAC"/>
              <w:rPr>
                <w:sz w:val="16"/>
                <w:szCs w:val="16"/>
              </w:rPr>
            </w:pPr>
            <w:r w:rsidRPr="00680E3A">
              <w:rPr>
                <w:sz w:val="16"/>
                <w:szCs w:val="16"/>
                <w:lang w:eastAsia="zh-CN"/>
              </w:rPr>
              <w:t>CP-212224</w:t>
            </w:r>
          </w:p>
        </w:tc>
        <w:tc>
          <w:tcPr>
            <w:tcW w:w="521" w:type="dxa"/>
            <w:shd w:val="solid" w:color="FFFFFF" w:fill="auto"/>
            <w:vAlign w:val="center"/>
          </w:tcPr>
          <w:p w14:paraId="0D00C862" w14:textId="5F7BA9A7" w:rsidR="00812434" w:rsidRPr="00481D2D" w:rsidRDefault="00812434" w:rsidP="00812434">
            <w:pPr>
              <w:pStyle w:val="TAL"/>
              <w:rPr>
                <w:sz w:val="16"/>
                <w:szCs w:val="16"/>
              </w:rPr>
            </w:pPr>
            <w:r w:rsidRPr="00680E3A">
              <w:rPr>
                <w:sz w:val="16"/>
                <w:szCs w:val="16"/>
                <w:lang w:eastAsia="zh-CN"/>
              </w:rPr>
              <w:t>0281</w:t>
            </w:r>
          </w:p>
        </w:tc>
        <w:tc>
          <w:tcPr>
            <w:tcW w:w="422" w:type="dxa"/>
            <w:shd w:val="solid" w:color="FFFFFF" w:fill="auto"/>
            <w:vAlign w:val="center"/>
          </w:tcPr>
          <w:p w14:paraId="72140AED" w14:textId="72165CDC" w:rsidR="00812434" w:rsidRPr="00481D2D" w:rsidRDefault="00812434" w:rsidP="00812434">
            <w:pPr>
              <w:pStyle w:val="TAR"/>
              <w:rPr>
                <w:sz w:val="16"/>
                <w:szCs w:val="16"/>
              </w:rPr>
            </w:pPr>
            <w:r w:rsidRPr="00680E3A">
              <w:rPr>
                <w:sz w:val="16"/>
                <w:szCs w:val="16"/>
                <w:lang w:eastAsia="zh-CN"/>
              </w:rPr>
              <w:t>-</w:t>
            </w:r>
          </w:p>
        </w:tc>
        <w:tc>
          <w:tcPr>
            <w:tcW w:w="421" w:type="dxa"/>
            <w:shd w:val="solid" w:color="FFFFFF" w:fill="auto"/>
            <w:vAlign w:val="center"/>
          </w:tcPr>
          <w:p w14:paraId="05F41033" w14:textId="07CCA8D7"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7F1E2FCB" w14:textId="35844780" w:rsidR="00812434" w:rsidRPr="00481D2D" w:rsidRDefault="00812434" w:rsidP="00812434">
            <w:pPr>
              <w:pStyle w:val="TAL"/>
              <w:rPr>
                <w:sz w:val="16"/>
                <w:szCs w:val="16"/>
              </w:rPr>
            </w:pPr>
            <w:r w:rsidRPr="00680E3A">
              <w:rPr>
                <w:sz w:val="16"/>
                <w:szCs w:val="16"/>
                <w:lang w:eastAsia="zh-CN"/>
              </w:rPr>
              <w:t>Correction of resource name used in xBDT</w:t>
            </w:r>
          </w:p>
        </w:tc>
        <w:tc>
          <w:tcPr>
            <w:tcW w:w="705" w:type="dxa"/>
            <w:shd w:val="solid" w:color="FFFFFF" w:fill="auto"/>
          </w:tcPr>
          <w:p w14:paraId="441C7296" w14:textId="5ACF3DD3" w:rsidR="00812434" w:rsidRPr="00481D2D" w:rsidRDefault="00812434" w:rsidP="00812434">
            <w:pPr>
              <w:pStyle w:val="TAC"/>
              <w:rPr>
                <w:sz w:val="16"/>
                <w:szCs w:val="16"/>
              </w:rPr>
            </w:pPr>
            <w:r w:rsidRPr="00680E3A">
              <w:rPr>
                <w:sz w:val="16"/>
                <w:szCs w:val="16"/>
                <w:lang w:eastAsia="zh-CN"/>
              </w:rPr>
              <w:t>17.4.0</w:t>
            </w:r>
          </w:p>
        </w:tc>
      </w:tr>
      <w:tr w:rsidR="00812434" w:rsidRPr="00481D2D" w14:paraId="71BB4070" w14:textId="77777777" w:rsidTr="00017DC7">
        <w:tc>
          <w:tcPr>
            <w:tcW w:w="785" w:type="dxa"/>
            <w:shd w:val="solid" w:color="FFFFFF" w:fill="auto"/>
          </w:tcPr>
          <w:p w14:paraId="3CDE2073" w14:textId="6316991C"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308FB0AC" w14:textId="1BCAD57A"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1379889C" w14:textId="0FB45BCC" w:rsidR="00812434" w:rsidRPr="00481D2D" w:rsidRDefault="00812434" w:rsidP="00812434">
            <w:pPr>
              <w:pStyle w:val="TAC"/>
              <w:rPr>
                <w:sz w:val="16"/>
                <w:szCs w:val="16"/>
              </w:rPr>
            </w:pPr>
            <w:r w:rsidRPr="00680E3A">
              <w:rPr>
                <w:sz w:val="16"/>
                <w:szCs w:val="16"/>
                <w:lang w:eastAsia="zh-CN"/>
              </w:rPr>
              <w:t>CP-212193</w:t>
            </w:r>
          </w:p>
        </w:tc>
        <w:tc>
          <w:tcPr>
            <w:tcW w:w="521" w:type="dxa"/>
            <w:shd w:val="solid" w:color="FFFFFF" w:fill="auto"/>
            <w:vAlign w:val="center"/>
          </w:tcPr>
          <w:p w14:paraId="387A7F25" w14:textId="45C45D19" w:rsidR="00812434" w:rsidRPr="00481D2D" w:rsidRDefault="00812434" w:rsidP="00812434">
            <w:pPr>
              <w:pStyle w:val="TAL"/>
              <w:rPr>
                <w:sz w:val="16"/>
                <w:szCs w:val="16"/>
              </w:rPr>
            </w:pPr>
            <w:r w:rsidRPr="00680E3A">
              <w:rPr>
                <w:sz w:val="16"/>
                <w:szCs w:val="16"/>
                <w:lang w:eastAsia="zh-CN"/>
              </w:rPr>
              <w:t>0284</w:t>
            </w:r>
          </w:p>
        </w:tc>
        <w:tc>
          <w:tcPr>
            <w:tcW w:w="422" w:type="dxa"/>
            <w:shd w:val="solid" w:color="FFFFFF" w:fill="auto"/>
            <w:vAlign w:val="center"/>
          </w:tcPr>
          <w:p w14:paraId="4E6C8A4E" w14:textId="19345795"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3502A056" w14:textId="055F9643"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40CDE074" w14:textId="084A1B74" w:rsidR="00812434" w:rsidRPr="00481D2D" w:rsidRDefault="00812434" w:rsidP="00812434">
            <w:pPr>
              <w:pStyle w:val="TAL"/>
              <w:rPr>
                <w:sz w:val="16"/>
                <w:szCs w:val="16"/>
              </w:rPr>
            </w:pPr>
            <w:r w:rsidRPr="00680E3A">
              <w:rPr>
                <w:sz w:val="16"/>
                <w:szCs w:val="16"/>
                <w:lang w:eastAsia="zh-CN"/>
              </w:rPr>
              <w:t>5QI value for services carried over satellite access/backhaul</w:t>
            </w:r>
          </w:p>
        </w:tc>
        <w:tc>
          <w:tcPr>
            <w:tcW w:w="705" w:type="dxa"/>
            <w:shd w:val="solid" w:color="FFFFFF" w:fill="auto"/>
          </w:tcPr>
          <w:p w14:paraId="35289A7B" w14:textId="47ECC2FA" w:rsidR="00812434" w:rsidRPr="00481D2D" w:rsidRDefault="00812434" w:rsidP="00812434">
            <w:pPr>
              <w:pStyle w:val="TAC"/>
              <w:rPr>
                <w:sz w:val="16"/>
                <w:szCs w:val="16"/>
              </w:rPr>
            </w:pPr>
            <w:r w:rsidRPr="00680E3A">
              <w:rPr>
                <w:sz w:val="16"/>
                <w:szCs w:val="16"/>
                <w:lang w:eastAsia="zh-CN"/>
              </w:rPr>
              <w:t>17.4.0</w:t>
            </w:r>
          </w:p>
        </w:tc>
      </w:tr>
      <w:tr w:rsidR="00812434" w:rsidRPr="00481D2D" w14:paraId="0207DEFF" w14:textId="77777777" w:rsidTr="00017DC7">
        <w:tc>
          <w:tcPr>
            <w:tcW w:w="785" w:type="dxa"/>
            <w:shd w:val="solid" w:color="FFFFFF" w:fill="auto"/>
          </w:tcPr>
          <w:p w14:paraId="37A40E23" w14:textId="779399BE"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2BBF1B86" w14:textId="22847DCA"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5D8FB01B" w14:textId="08F17AB3" w:rsidR="00812434" w:rsidRPr="00481D2D" w:rsidRDefault="00812434" w:rsidP="00812434">
            <w:pPr>
              <w:pStyle w:val="TAC"/>
              <w:rPr>
                <w:sz w:val="16"/>
                <w:szCs w:val="16"/>
              </w:rPr>
            </w:pPr>
            <w:r w:rsidRPr="00680E3A">
              <w:rPr>
                <w:sz w:val="16"/>
                <w:szCs w:val="16"/>
                <w:lang w:eastAsia="zh-CN"/>
              </w:rPr>
              <w:t>CP-212208</w:t>
            </w:r>
          </w:p>
        </w:tc>
        <w:tc>
          <w:tcPr>
            <w:tcW w:w="521" w:type="dxa"/>
            <w:shd w:val="solid" w:color="FFFFFF" w:fill="auto"/>
            <w:vAlign w:val="center"/>
          </w:tcPr>
          <w:p w14:paraId="6C63E023" w14:textId="29A5D78E" w:rsidR="00812434" w:rsidRPr="00481D2D" w:rsidRDefault="00812434" w:rsidP="00812434">
            <w:pPr>
              <w:pStyle w:val="TAL"/>
              <w:rPr>
                <w:sz w:val="16"/>
                <w:szCs w:val="16"/>
              </w:rPr>
            </w:pPr>
            <w:r w:rsidRPr="00680E3A">
              <w:rPr>
                <w:sz w:val="16"/>
                <w:szCs w:val="16"/>
                <w:lang w:eastAsia="zh-CN"/>
              </w:rPr>
              <w:t>0286</w:t>
            </w:r>
          </w:p>
        </w:tc>
        <w:tc>
          <w:tcPr>
            <w:tcW w:w="422" w:type="dxa"/>
            <w:shd w:val="solid" w:color="FFFFFF" w:fill="auto"/>
            <w:vAlign w:val="center"/>
          </w:tcPr>
          <w:p w14:paraId="4E9A80DF" w14:textId="0EAE2913"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184EC30E" w14:textId="6EAF3D60" w:rsidR="00812434" w:rsidRPr="00481D2D" w:rsidRDefault="00812434" w:rsidP="00812434">
            <w:pPr>
              <w:pStyle w:val="TAC"/>
              <w:rPr>
                <w:sz w:val="16"/>
                <w:szCs w:val="16"/>
              </w:rPr>
            </w:pPr>
            <w:r w:rsidRPr="00680E3A">
              <w:rPr>
                <w:sz w:val="16"/>
                <w:szCs w:val="16"/>
                <w:lang w:eastAsia="zh-CN"/>
              </w:rPr>
              <w:t>A</w:t>
            </w:r>
          </w:p>
        </w:tc>
        <w:tc>
          <w:tcPr>
            <w:tcW w:w="4868" w:type="dxa"/>
            <w:shd w:val="solid" w:color="FFFFFF" w:fill="auto"/>
            <w:vAlign w:val="center"/>
          </w:tcPr>
          <w:p w14:paraId="209DB3F9" w14:textId="4E4C38E9" w:rsidR="00812434" w:rsidRPr="00481D2D" w:rsidRDefault="00812434" w:rsidP="00812434">
            <w:pPr>
              <w:pStyle w:val="TAL"/>
              <w:rPr>
                <w:sz w:val="16"/>
                <w:szCs w:val="16"/>
              </w:rPr>
            </w:pPr>
            <w:r w:rsidRPr="00680E3A">
              <w:rPr>
                <w:sz w:val="16"/>
                <w:szCs w:val="16"/>
                <w:lang w:eastAsia="zh-CN"/>
              </w:rPr>
              <w:t>Correction to V2X Policy Provisioning Request</w:t>
            </w:r>
          </w:p>
        </w:tc>
        <w:tc>
          <w:tcPr>
            <w:tcW w:w="705" w:type="dxa"/>
            <w:shd w:val="solid" w:color="FFFFFF" w:fill="auto"/>
          </w:tcPr>
          <w:p w14:paraId="5D0E20A9" w14:textId="1A0F2F3B" w:rsidR="00812434" w:rsidRPr="00481D2D" w:rsidRDefault="00812434" w:rsidP="00812434">
            <w:pPr>
              <w:pStyle w:val="TAC"/>
              <w:rPr>
                <w:sz w:val="16"/>
                <w:szCs w:val="16"/>
              </w:rPr>
            </w:pPr>
            <w:r w:rsidRPr="00680E3A">
              <w:rPr>
                <w:sz w:val="16"/>
                <w:szCs w:val="16"/>
                <w:lang w:eastAsia="zh-CN"/>
              </w:rPr>
              <w:t>17.4.0</w:t>
            </w:r>
          </w:p>
        </w:tc>
      </w:tr>
      <w:tr w:rsidR="00812434" w:rsidRPr="00481D2D" w14:paraId="1EBD323A" w14:textId="77777777" w:rsidTr="00017DC7">
        <w:tc>
          <w:tcPr>
            <w:tcW w:w="785" w:type="dxa"/>
            <w:shd w:val="solid" w:color="FFFFFF" w:fill="auto"/>
          </w:tcPr>
          <w:p w14:paraId="030289D3" w14:textId="619F1F7F"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136E0513" w14:textId="72E27246"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7EC574D3" w14:textId="5C540480" w:rsidR="00812434" w:rsidRPr="00481D2D" w:rsidRDefault="00812434" w:rsidP="00812434">
            <w:pPr>
              <w:pStyle w:val="TAC"/>
              <w:rPr>
                <w:sz w:val="16"/>
                <w:szCs w:val="16"/>
              </w:rPr>
            </w:pPr>
            <w:r w:rsidRPr="00680E3A">
              <w:rPr>
                <w:sz w:val="16"/>
                <w:szCs w:val="16"/>
                <w:lang w:eastAsia="zh-CN"/>
              </w:rPr>
              <w:t>CP-212188</w:t>
            </w:r>
          </w:p>
        </w:tc>
        <w:tc>
          <w:tcPr>
            <w:tcW w:w="521" w:type="dxa"/>
            <w:shd w:val="solid" w:color="FFFFFF" w:fill="auto"/>
            <w:vAlign w:val="center"/>
          </w:tcPr>
          <w:p w14:paraId="781FAD71" w14:textId="3A0B4DEE" w:rsidR="00812434" w:rsidRPr="00481D2D" w:rsidRDefault="00812434" w:rsidP="00812434">
            <w:pPr>
              <w:pStyle w:val="TAL"/>
              <w:rPr>
                <w:sz w:val="16"/>
                <w:szCs w:val="16"/>
              </w:rPr>
            </w:pPr>
            <w:r w:rsidRPr="00680E3A">
              <w:rPr>
                <w:sz w:val="16"/>
                <w:szCs w:val="16"/>
                <w:lang w:eastAsia="zh-CN"/>
              </w:rPr>
              <w:t>0287</w:t>
            </w:r>
          </w:p>
        </w:tc>
        <w:tc>
          <w:tcPr>
            <w:tcW w:w="422" w:type="dxa"/>
            <w:shd w:val="solid" w:color="FFFFFF" w:fill="auto"/>
            <w:vAlign w:val="center"/>
          </w:tcPr>
          <w:p w14:paraId="724DBA50" w14:textId="5EB97AC0" w:rsidR="00812434" w:rsidRPr="00481D2D" w:rsidRDefault="00812434" w:rsidP="00812434">
            <w:pPr>
              <w:pStyle w:val="TAR"/>
              <w:rPr>
                <w:sz w:val="16"/>
                <w:szCs w:val="16"/>
              </w:rPr>
            </w:pPr>
            <w:r w:rsidRPr="00680E3A">
              <w:rPr>
                <w:sz w:val="16"/>
                <w:szCs w:val="16"/>
                <w:lang w:eastAsia="zh-CN"/>
              </w:rPr>
              <w:t>1</w:t>
            </w:r>
          </w:p>
        </w:tc>
        <w:tc>
          <w:tcPr>
            <w:tcW w:w="421" w:type="dxa"/>
            <w:shd w:val="solid" w:color="FFFFFF" w:fill="auto"/>
            <w:vAlign w:val="center"/>
          </w:tcPr>
          <w:p w14:paraId="2AF18F6B" w14:textId="7F12B70B" w:rsidR="00812434" w:rsidRPr="00481D2D" w:rsidRDefault="00812434" w:rsidP="00812434">
            <w:pPr>
              <w:pStyle w:val="TAC"/>
              <w:rPr>
                <w:sz w:val="16"/>
                <w:szCs w:val="16"/>
              </w:rPr>
            </w:pPr>
            <w:r w:rsidRPr="00680E3A">
              <w:rPr>
                <w:sz w:val="16"/>
                <w:szCs w:val="16"/>
                <w:lang w:eastAsia="zh-CN"/>
              </w:rPr>
              <w:t>F</w:t>
            </w:r>
          </w:p>
        </w:tc>
        <w:tc>
          <w:tcPr>
            <w:tcW w:w="4868" w:type="dxa"/>
            <w:shd w:val="solid" w:color="FFFFFF" w:fill="auto"/>
            <w:vAlign w:val="center"/>
          </w:tcPr>
          <w:p w14:paraId="1017B532" w14:textId="3DF0FB2A" w:rsidR="00812434" w:rsidRPr="00481D2D" w:rsidRDefault="00812434" w:rsidP="00812434">
            <w:pPr>
              <w:pStyle w:val="TAL"/>
              <w:rPr>
                <w:sz w:val="16"/>
                <w:szCs w:val="16"/>
              </w:rPr>
            </w:pPr>
            <w:r w:rsidRPr="00680E3A">
              <w:rPr>
                <w:sz w:val="16"/>
                <w:szCs w:val="16"/>
                <w:lang w:eastAsia="zh-CN"/>
              </w:rPr>
              <w:t>Correction to ProSe Policy Provisioning Request</w:t>
            </w:r>
          </w:p>
        </w:tc>
        <w:tc>
          <w:tcPr>
            <w:tcW w:w="705" w:type="dxa"/>
            <w:shd w:val="solid" w:color="FFFFFF" w:fill="auto"/>
          </w:tcPr>
          <w:p w14:paraId="788EF0EA" w14:textId="1A8B234C" w:rsidR="00812434" w:rsidRPr="00481D2D" w:rsidRDefault="00812434" w:rsidP="00812434">
            <w:pPr>
              <w:pStyle w:val="TAC"/>
              <w:rPr>
                <w:sz w:val="16"/>
                <w:szCs w:val="16"/>
              </w:rPr>
            </w:pPr>
            <w:r w:rsidRPr="00680E3A">
              <w:rPr>
                <w:sz w:val="16"/>
                <w:szCs w:val="16"/>
                <w:lang w:eastAsia="zh-CN"/>
              </w:rPr>
              <w:t>17.4.0</w:t>
            </w:r>
          </w:p>
        </w:tc>
      </w:tr>
      <w:tr w:rsidR="00812434" w:rsidRPr="00481D2D" w14:paraId="5FB942A1" w14:textId="77777777" w:rsidTr="00017DC7">
        <w:tc>
          <w:tcPr>
            <w:tcW w:w="785" w:type="dxa"/>
            <w:shd w:val="solid" w:color="FFFFFF" w:fill="auto"/>
          </w:tcPr>
          <w:p w14:paraId="5B3CA03A" w14:textId="361BB376"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3FDBC403" w14:textId="7AB77484"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6CFB72FD" w14:textId="290EFB14" w:rsidR="00812434" w:rsidRPr="00481D2D" w:rsidRDefault="00812434" w:rsidP="00812434">
            <w:pPr>
              <w:pStyle w:val="TAC"/>
              <w:rPr>
                <w:sz w:val="16"/>
                <w:szCs w:val="16"/>
              </w:rPr>
            </w:pPr>
            <w:r w:rsidRPr="00680E3A">
              <w:rPr>
                <w:sz w:val="16"/>
                <w:szCs w:val="16"/>
                <w:lang w:eastAsia="zh-CN"/>
              </w:rPr>
              <w:t>CP-212188</w:t>
            </w:r>
          </w:p>
        </w:tc>
        <w:tc>
          <w:tcPr>
            <w:tcW w:w="521" w:type="dxa"/>
            <w:shd w:val="solid" w:color="FFFFFF" w:fill="auto"/>
            <w:vAlign w:val="center"/>
          </w:tcPr>
          <w:p w14:paraId="05775431" w14:textId="5754F0EF" w:rsidR="00812434" w:rsidRPr="00481D2D" w:rsidRDefault="00812434" w:rsidP="00812434">
            <w:pPr>
              <w:pStyle w:val="TAL"/>
              <w:rPr>
                <w:sz w:val="16"/>
                <w:szCs w:val="16"/>
              </w:rPr>
            </w:pPr>
            <w:r w:rsidRPr="00680E3A">
              <w:rPr>
                <w:sz w:val="16"/>
                <w:szCs w:val="16"/>
                <w:lang w:eastAsia="zh-CN"/>
              </w:rPr>
              <w:t>0288</w:t>
            </w:r>
          </w:p>
        </w:tc>
        <w:tc>
          <w:tcPr>
            <w:tcW w:w="422" w:type="dxa"/>
            <w:shd w:val="solid" w:color="FFFFFF" w:fill="auto"/>
            <w:vAlign w:val="center"/>
          </w:tcPr>
          <w:p w14:paraId="4DE58E14" w14:textId="0C693800" w:rsidR="00812434" w:rsidRPr="00481D2D" w:rsidRDefault="00812434" w:rsidP="00812434">
            <w:pPr>
              <w:pStyle w:val="TAR"/>
              <w:rPr>
                <w:sz w:val="16"/>
                <w:szCs w:val="16"/>
              </w:rPr>
            </w:pPr>
            <w:r w:rsidRPr="00680E3A">
              <w:rPr>
                <w:sz w:val="16"/>
                <w:szCs w:val="16"/>
                <w:lang w:eastAsia="zh-CN"/>
              </w:rPr>
              <w:t>-</w:t>
            </w:r>
          </w:p>
        </w:tc>
        <w:tc>
          <w:tcPr>
            <w:tcW w:w="421" w:type="dxa"/>
            <w:shd w:val="solid" w:color="FFFFFF" w:fill="auto"/>
            <w:vAlign w:val="center"/>
          </w:tcPr>
          <w:p w14:paraId="7A886A88" w14:textId="09007971"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5E6BD85E" w14:textId="0B5D3676" w:rsidR="00812434" w:rsidRPr="00481D2D" w:rsidRDefault="00812434" w:rsidP="00812434">
            <w:pPr>
              <w:pStyle w:val="TAL"/>
              <w:rPr>
                <w:sz w:val="16"/>
                <w:szCs w:val="16"/>
              </w:rPr>
            </w:pPr>
            <w:r w:rsidRPr="00680E3A">
              <w:rPr>
                <w:sz w:val="16"/>
                <w:szCs w:val="16"/>
                <w:lang w:eastAsia="zh-CN"/>
              </w:rPr>
              <w:t>Architecture updates to support ProSe</w:t>
            </w:r>
          </w:p>
        </w:tc>
        <w:tc>
          <w:tcPr>
            <w:tcW w:w="705" w:type="dxa"/>
            <w:shd w:val="solid" w:color="FFFFFF" w:fill="auto"/>
          </w:tcPr>
          <w:p w14:paraId="6A587CD1" w14:textId="0015F220" w:rsidR="00812434" w:rsidRPr="00481D2D" w:rsidRDefault="00812434" w:rsidP="00812434">
            <w:pPr>
              <w:pStyle w:val="TAC"/>
              <w:rPr>
                <w:sz w:val="16"/>
                <w:szCs w:val="16"/>
              </w:rPr>
            </w:pPr>
            <w:r w:rsidRPr="00680E3A">
              <w:rPr>
                <w:sz w:val="16"/>
                <w:szCs w:val="16"/>
                <w:lang w:eastAsia="zh-CN"/>
              </w:rPr>
              <w:t>17.4.0</w:t>
            </w:r>
          </w:p>
        </w:tc>
      </w:tr>
      <w:tr w:rsidR="00812434" w:rsidRPr="00481D2D" w14:paraId="1095C051" w14:textId="77777777" w:rsidTr="00017DC7">
        <w:tc>
          <w:tcPr>
            <w:tcW w:w="785" w:type="dxa"/>
            <w:shd w:val="solid" w:color="FFFFFF" w:fill="auto"/>
          </w:tcPr>
          <w:p w14:paraId="613DF91F" w14:textId="5CBA95A7" w:rsidR="00812434" w:rsidRPr="00481D2D" w:rsidRDefault="00812434" w:rsidP="00812434">
            <w:pPr>
              <w:pStyle w:val="TAC"/>
              <w:rPr>
                <w:sz w:val="16"/>
                <w:szCs w:val="16"/>
              </w:rPr>
            </w:pPr>
            <w:r w:rsidRPr="00680E3A">
              <w:rPr>
                <w:sz w:val="16"/>
                <w:szCs w:val="16"/>
                <w:lang w:eastAsia="zh-CN"/>
              </w:rPr>
              <w:t>2021-09</w:t>
            </w:r>
          </w:p>
        </w:tc>
        <w:tc>
          <w:tcPr>
            <w:tcW w:w="793" w:type="dxa"/>
            <w:shd w:val="solid" w:color="FFFFFF" w:fill="auto"/>
          </w:tcPr>
          <w:p w14:paraId="218B03EA" w14:textId="507A6BB5" w:rsidR="00812434" w:rsidRPr="00481D2D" w:rsidRDefault="00812434" w:rsidP="00812434">
            <w:pPr>
              <w:pStyle w:val="TAC"/>
              <w:rPr>
                <w:sz w:val="16"/>
                <w:szCs w:val="16"/>
              </w:rPr>
            </w:pPr>
            <w:r w:rsidRPr="00680E3A">
              <w:rPr>
                <w:sz w:val="16"/>
                <w:szCs w:val="16"/>
                <w:lang w:eastAsia="zh-CN"/>
              </w:rPr>
              <w:t>CT#93e</w:t>
            </w:r>
          </w:p>
        </w:tc>
        <w:tc>
          <w:tcPr>
            <w:tcW w:w="1070" w:type="dxa"/>
            <w:shd w:val="solid" w:color="FFFFFF" w:fill="auto"/>
          </w:tcPr>
          <w:p w14:paraId="6D21DFD4" w14:textId="5090704D" w:rsidR="00812434" w:rsidRPr="00481D2D" w:rsidRDefault="00812434" w:rsidP="00812434">
            <w:pPr>
              <w:pStyle w:val="TAC"/>
              <w:rPr>
                <w:sz w:val="16"/>
                <w:szCs w:val="16"/>
              </w:rPr>
            </w:pPr>
            <w:r w:rsidRPr="00680E3A">
              <w:rPr>
                <w:sz w:val="16"/>
                <w:szCs w:val="16"/>
                <w:lang w:eastAsia="zh-CN"/>
              </w:rPr>
              <w:t>CP-212188</w:t>
            </w:r>
          </w:p>
        </w:tc>
        <w:tc>
          <w:tcPr>
            <w:tcW w:w="521" w:type="dxa"/>
            <w:shd w:val="solid" w:color="FFFFFF" w:fill="auto"/>
            <w:vAlign w:val="center"/>
          </w:tcPr>
          <w:p w14:paraId="4794AE38" w14:textId="055929AC" w:rsidR="00812434" w:rsidRPr="00481D2D" w:rsidRDefault="00812434" w:rsidP="00812434">
            <w:pPr>
              <w:pStyle w:val="TAL"/>
              <w:rPr>
                <w:sz w:val="16"/>
                <w:szCs w:val="16"/>
              </w:rPr>
            </w:pPr>
            <w:r w:rsidRPr="00680E3A">
              <w:rPr>
                <w:sz w:val="16"/>
                <w:szCs w:val="16"/>
                <w:lang w:eastAsia="zh-CN"/>
              </w:rPr>
              <w:t>0289</w:t>
            </w:r>
          </w:p>
        </w:tc>
        <w:tc>
          <w:tcPr>
            <w:tcW w:w="422" w:type="dxa"/>
            <w:shd w:val="solid" w:color="FFFFFF" w:fill="auto"/>
            <w:vAlign w:val="center"/>
          </w:tcPr>
          <w:p w14:paraId="2DEC6AE5" w14:textId="4887F625" w:rsidR="00812434" w:rsidRPr="00481D2D" w:rsidRDefault="00812434" w:rsidP="00812434">
            <w:pPr>
              <w:pStyle w:val="TAR"/>
              <w:rPr>
                <w:sz w:val="16"/>
                <w:szCs w:val="16"/>
              </w:rPr>
            </w:pPr>
            <w:r w:rsidRPr="00680E3A">
              <w:rPr>
                <w:sz w:val="16"/>
                <w:szCs w:val="16"/>
                <w:lang w:eastAsia="zh-CN"/>
              </w:rPr>
              <w:t>-</w:t>
            </w:r>
          </w:p>
        </w:tc>
        <w:tc>
          <w:tcPr>
            <w:tcW w:w="421" w:type="dxa"/>
            <w:shd w:val="solid" w:color="FFFFFF" w:fill="auto"/>
            <w:vAlign w:val="center"/>
          </w:tcPr>
          <w:p w14:paraId="61CD90C8" w14:textId="0BF11280" w:rsidR="00812434" w:rsidRPr="00481D2D" w:rsidRDefault="00812434" w:rsidP="00812434">
            <w:pPr>
              <w:pStyle w:val="TAC"/>
              <w:rPr>
                <w:sz w:val="16"/>
                <w:szCs w:val="16"/>
              </w:rPr>
            </w:pPr>
            <w:r w:rsidRPr="00680E3A">
              <w:rPr>
                <w:sz w:val="16"/>
                <w:szCs w:val="16"/>
                <w:lang w:eastAsia="zh-CN"/>
              </w:rPr>
              <w:t>B</w:t>
            </w:r>
          </w:p>
        </w:tc>
        <w:tc>
          <w:tcPr>
            <w:tcW w:w="4868" w:type="dxa"/>
            <w:shd w:val="solid" w:color="FFFFFF" w:fill="auto"/>
            <w:vAlign w:val="center"/>
          </w:tcPr>
          <w:p w14:paraId="26382E56" w14:textId="7A819EB2" w:rsidR="00812434" w:rsidRPr="00481D2D" w:rsidRDefault="00812434" w:rsidP="00812434">
            <w:pPr>
              <w:pStyle w:val="TAL"/>
              <w:rPr>
                <w:sz w:val="16"/>
                <w:szCs w:val="16"/>
              </w:rPr>
            </w:pPr>
            <w:r w:rsidRPr="00680E3A">
              <w:rPr>
                <w:sz w:val="16"/>
                <w:szCs w:val="16"/>
                <w:lang w:eastAsia="zh-CN"/>
              </w:rPr>
              <w:t>BSF support for the PCF notification of PDUID changes</w:t>
            </w:r>
          </w:p>
        </w:tc>
        <w:tc>
          <w:tcPr>
            <w:tcW w:w="705" w:type="dxa"/>
            <w:shd w:val="solid" w:color="FFFFFF" w:fill="auto"/>
          </w:tcPr>
          <w:p w14:paraId="54565F60" w14:textId="1DB8F559" w:rsidR="00812434" w:rsidRPr="00481D2D" w:rsidRDefault="00812434" w:rsidP="00812434">
            <w:pPr>
              <w:pStyle w:val="TAC"/>
              <w:rPr>
                <w:sz w:val="16"/>
                <w:szCs w:val="16"/>
              </w:rPr>
            </w:pPr>
            <w:r w:rsidRPr="00680E3A">
              <w:rPr>
                <w:sz w:val="16"/>
                <w:szCs w:val="16"/>
                <w:lang w:eastAsia="zh-CN"/>
              </w:rPr>
              <w:t>17.4.0</w:t>
            </w:r>
          </w:p>
        </w:tc>
      </w:tr>
      <w:tr w:rsidR="00812434" w:rsidRPr="00481D2D" w14:paraId="150CFCEA" w14:textId="77777777" w:rsidTr="00812434">
        <w:tc>
          <w:tcPr>
            <w:tcW w:w="785" w:type="dxa"/>
            <w:shd w:val="solid" w:color="FFFFFF" w:fill="auto"/>
          </w:tcPr>
          <w:p w14:paraId="5BFFA01E" w14:textId="025AB2FC"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8AE7DAE" w14:textId="13E0F50F"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91873CC" w14:textId="24FA0687" w:rsidR="00812434" w:rsidRPr="00481D2D" w:rsidRDefault="00812434" w:rsidP="00812434">
            <w:pPr>
              <w:pStyle w:val="TAC"/>
              <w:rPr>
                <w:sz w:val="16"/>
                <w:szCs w:val="16"/>
              </w:rPr>
            </w:pPr>
            <w:r w:rsidRPr="00680E3A">
              <w:rPr>
                <w:sz w:val="16"/>
                <w:szCs w:val="16"/>
                <w:lang w:eastAsia="zh-CN"/>
              </w:rPr>
              <w:t>CP-213234</w:t>
            </w:r>
          </w:p>
        </w:tc>
        <w:tc>
          <w:tcPr>
            <w:tcW w:w="521" w:type="dxa"/>
            <w:shd w:val="solid" w:color="FFFFFF" w:fill="auto"/>
          </w:tcPr>
          <w:p w14:paraId="1A1F2F0E" w14:textId="75190A1A" w:rsidR="00812434" w:rsidRPr="00481D2D" w:rsidRDefault="00812434" w:rsidP="00812434">
            <w:pPr>
              <w:pStyle w:val="TAL"/>
              <w:rPr>
                <w:sz w:val="16"/>
                <w:szCs w:val="16"/>
              </w:rPr>
            </w:pPr>
            <w:r w:rsidRPr="00680E3A">
              <w:rPr>
                <w:rFonts w:cs="Arial"/>
                <w:sz w:val="16"/>
                <w:szCs w:val="16"/>
              </w:rPr>
              <w:t>0291</w:t>
            </w:r>
          </w:p>
        </w:tc>
        <w:tc>
          <w:tcPr>
            <w:tcW w:w="422" w:type="dxa"/>
            <w:shd w:val="solid" w:color="FFFFFF" w:fill="auto"/>
          </w:tcPr>
          <w:p w14:paraId="395CECAD" w14:textId="546BC766"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CF0725A" w14:textId="73A1EB82"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6F5FC7CD" w14:textId="71B86089" w:rsidR="00812434" w:rsidRPr="00481D2D" w:rsidRDefault="00812434" w:rsidP="00812434">
            <w:pPr>
              <w:pStyle w:val="TAL"/>
              <w:rPr>
                <w:sz w:val="16"/>
                <w:szCs w:val="16"/>
              </w:rPr>
            </w:pPr>
            <w:r w:rsidRPr="00680E3A">
              <w:rPr>
                <w:rFonts w:cs="Arial"/>
                <w:sz w:val="16"/>
                <w:szCs w:val="16"/>
              </w:rPr>
              <w:t>Updates for TSC networks other than TSN</w:t>
            </w:r>
          </w:p>
        </w:tc>
        <w:tc>
          <w:tcPr>
            <w:tcW w:w="705" w:type="dxa"/>
            <w:shd w:val="solid" w:color="FFFFFF" w:fill="auto"/>
          </w:tcPr>
          <w:p w14:paraId="4880ECE6" w14:textId="778F3E7A" w:rsidR="00812434" w:rsidRPr="00481D2D" w:rsidRDefault="00812434" w:rsidP="00812434">
            <w:pPr>
              <w:pStyle w:val="TAC"/>
              <w:rPr>
                <w:sz w:val="16"/>
                <w:szCs w:val="16"/>
              </w:rPr>
            </w:pPr>
            <w:r w:rsidRPr="00680E3A">
              <w:rPr>
                <w:sz w:val="16"/>
                <w:szCs w:val="16"/>
                <w:lang w:eastAsia="zh-CN"/>
              </w:rPr>
              <w:t>17.5.0</w:t>
            </w:r>
          </w:p>
        </w:tc>
      </w:tr>
      <w:tr w:rsidR="00812434" w:rsidRPr="00481D2D" w14:paraId="6EEB93D4" w14:textId="77777777" w:rsidTr="00812434">
        <w:tc>
          <w:tcPr>
            <w:tcW w:w="785" w:type="dxa"/>
            <w:shd w:val="solid" w:color="FFFFFF" w:fill="auto"/>
          </w:tcPr>
          <w:p w14:paraId="2E4F49D1" w14:textId="7A57F46C"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32CFA23B" w14:textId="552ED2A3"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628F79F6" w14:textId="20EDB7E4" w:rsidR="00812434" w:rsidRPr="00481D2D" w:rsidRDefault="00812434" w:rsidP="00812434">
            <w:pPr>
              <w:pStyle w:val="TAC"/>
              <w:rPr>
                <w:sz w:val="16"/>
                <w:szCs w:val="16"/>
              </w:rPr>
            </w:pPr>
            <w:r w:rsidRPr="00680E3A">
              <w:rPr>
                <w:sz w:val="16"/>
                <w:szCs w:val="16"/>
                <w:lang w:eastAsia="zh-CN"/>
              </w:rPr>
              <w:t>CP-213229</w:t>
            </w:r>
          </w:p>
        </w:tc>
        <w:tc>
          <w:tcPr>
            <w:tcW w:w="521" w:type="dxa"/>
            <w:shd w:val="solid" w:color="FFFFFF" w:fill="auto"/>
          </w:tcPr>
          <w:p w14:paraId="3546CBFA" w14:textId="545FBF0E" w:rsidR="00812434" w:rsidRPr="00481D2D" w:rsidRDefault="00812434" w:rsidP="00812434">
            <w:pPr>
              <w:pStyle w:val="TAL"/>
              <w:rPr>
                <w:sz w:val="16"/>
                <w:szCs w:val="16"/>
              </w:rPr>
            </w:pPr>
            <w:r w:rsidRPr="00680E3A">
              <w:rPr>
                <w:rFonts w:cs="Arial"/>
                <w:sz w:val="16"/>
                <w:szCs w:val="16"/>
              </w:rPr>
              <w:t>0292</w:t>
            </w:r>
          </w:p>
        </w:tc>
        <w:tc>
          <w:tcPr>
            <w:tcW w:w="422" w:type="dxa"/>
            <w:shd w:val="solid" w:color="FFFFFF" w:fill="auto"/>
          </w:tcPr>
          <w:p w14:paraId="780C0817" w14:textId="78316CED" w:rsidR="00812434" w:rsidRPr="00481D2D" w:rsidRDefault="00812434" w:rsidP="00812434">
            <w:pPr>
              <w:pStyle w:val="TAR"/>
              <w:rPr>
                <w:sz w:val="16"/>
                <w:szCs w:val="16"/>
              </w:rPr>
            </w:pPr>
            <w:r w:rsidRPr="00680E3A">
              <w:rPr>
                <w:rFonts w:cs="Arial"/>
                <w:sz w:val="16"/>
                <w:szCs w:val="16"/>
              </w:rPr>
              <w:t> </w:t>
            </w:r>
          </w:p>
        </w:tc>
        <w:tc>
          <w:tcPr>
            <w:tcW w:w="421" w:type="dxa"/>
            <w:shd w:val="solid" w:color="FFFFFF" w:fill="auto"/>
          </w:tcPr>
          <w:p w14:paraId="009F4522" w14:textId="1C44F978"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92BD6AE" w14:textId="6776805B" w:rsidR="00812434" w:rsidRPr="00481D2D" w:rsidRDefault="00812434" w:rsidP="00812434">
            <w:pPr>
              <w:pStyle w:val="TAL"/>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21D7CD4C" w14:textId="1F19432E" w:rsidR="00812434" w:rsidRPr="00481D2D" w:rsidRDefault="00812434" w:rsidP="00812434">
            <w:pPr>
              <w:pStyle w:val="TAC"/>
              <w:rPr>
                <w:sz w:val="16"/>
                <w:szCs w:val="16"/>
              </w:rPr>
            </w:pPr>
            <w:r w:rsidRPr="00680E3A">
              <w:rPr>
                <w:sz w:val="16"/>
                <w:szCs w:val="16"/>
                <w:lang w:eastAsia="zh-CN"/>
              </w:rPr>
              <w:t>17.5.0</w:t>
            </w:r>
          </w:p>
        </w:tc>
      </w:tr>
      <w:tr w:rsidR="00812434" w:rsidRPr="00481D2D" w14:paraId="63B1868E" w14:textId="77777777" w:rsidTr="00812434">
        <w:tc>
          <w:tcPr>
            <w:tcW w:w="785" w:type="dxa"/>
            <w:shd w:val="solid" w:color="FFFFFF" w:fill="auto"/>
          </w:tcPr>
          <w:p w14:paraId="5E932732" w14:textId="6A731A90"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4E539AAE" w14:textId="081822BB"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861E62A" w14:textId="0EE04F84" w:rsidR="00812434" w:rsidRPr="00481D2D" w:rsidRDefault="00812434" w:rsidP="00812434">
            <w:pPr>
              <w:pStyle w:val="TAC"/>
              <w:rPr>
                <w:sz w:val="16"/>
                <w:szCs w:val="16"/>
              </w:rPr>
            </w:pPr>
            <w:r w:rsidRPr="00680E3A">
              <w:rPr>
                <w:sz w:val="16"/>
                <w:szCs w:val="16"/>
                <w:lang w:eastAsia="zh-CN"/>
              </w:rPr>
              <w:t>CP-213225</w:t>
            </w:r>
          </w:p>
        </w:tc>
        <w:tc>
          <w:tcPr>
            <w:tcW w:w="521" w:type="dxa"/>
            <w:shd w:val="solid" w:color="FFFFFF" w:fill="auto"/>
          </w:tcPr>
          <w:p w14:paraId="5EC7DB1B" w14:textId="04F87CF8" w:rsidR="00812434" w:rsidRPr="00481D2D" w:rsidRDefault="00812434" w:rsidP="00812434">
            <w:pPr>
              <w:pStyle w:val="TAL"/>
              <w:rPr>
                <w:sz w:val="16"/>
                <w:szCs w:val="16"/>
              </w:rPr>
            </w:pPr>
            <w:r w:rsidRPr="00680E3A">
              <w:rPr>
                <w:rFonts w:cs="Arial"/>
                <w:sz w:val="16"/>
                <w:szCs w:val="16"/>
              </w:rPr>
              <w:t>0294</w:t>
            </w:r>
          </w:p>
        </w:tc>
        <w:tc>
          <w:tcPr>
            <w:tcW w:w="422" w:type="dxa"/>
            <w:shd w:val="solid" w:color="FFFFFF" w:fill="auto"/>
          </w:tcPr>
          <w:p w14:paraId="342D92C5" w14:textId="40F2C060"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536461FD" w14:textId="765EDDDD"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D0FF942" w14:textId="2EB9E670" w:rsidR="00812434" w:rsidRPr="00481D2D" w:rsidRDefault="00812434" w:rsidP="00812434">
            <w:pPr>
              <w:pStyle w:val="TAL"/>
              <w:rPr>
                <w:sz w:val="16"/>
                <w:szCs w:val="16"/>
              </w:rPr>
            </w:pPr>
            <w:r w:rsidRPr="00680E3A">
              <w:rPr>
                <w:rFonts w:cs="Arial"/>
                <w:sz w:val="16"/>
                <w:szCs w:val="16"/>
              </w:rPr>
              <w:t>Handling of Session Management Policy Data per PLMN</w:t>
            </w:r>
          </w:p>
        </w:tc>
        <w:tc>
          <w:tcPr>
            <w:tcW w:w="705" w:type="dxa"/>
            <w:shd w:val="solid" w:color="FFFFFF" w:fill="auto"/>
          </w:tcPr>
          <w:p w14:paraId="78DA245A" w14:textId="63332288" w:rsidR="00812434" w:rsidRPr="00481D2D" w:rsidRDefault="00812434" w:rsidP="00812434">
            <w:pPr>
              <w:pStyle w:val="TAC"/>
              <w:rPr>
                <w:sz w:val="16"/>
                <w:szCs w:val="16"/>
              </w:rPr>
            </w:pPr>
            <w:r w:rsidRPr="00680E3A">
              <w:rPr>
                <w:sz w:val="16"/>
                <w:szCs w:val="16"/>
                <w:lang w:eastAsia="zh-CN"/>
              </w:rPr>
              <w:t>17.5.0</w:t>
            </w:r>
          </w:p>
        </w:tc>
      </w:tr>
      <w:tr w:rsidR="00812434" w:rsidRPr="00481D2D" w14:paraId="2A1D512C" w14:textId="77777777" w:rsidTr="00812434">
        <w:tc>
          <w:tcPr>
            <w:tcW w:w="785" w:type="dxa"/>
            <w:shd w:val="solid" w:color="FFFFFF" w:fill="auto"/>
          </w:tcPr>
          <w:p w14:paraId="2C83EB26" w14:textId="6AE48D1C"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5BE0EA6B" w14:textId="58F64358"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E8DEE00" w14:textId="78CB3FB8" w:rsidR="00812434" w:rsidRPr="00481D2D" w:rsidRDefault="00812434" w:rsidP="00812434">
            <w:pPr>
              <w:pStyle w:val="TAC"/>
              <w:rPr>
                <w:sz w:val="16"/>
                <w:szCs w:val="16"/>
              </w:rPr>
            </w:pPr>
            <w:r w:rsidRPr="00680E3A">
              <w:rPr>
                <w:sz w:val="16"/>
                <w:szCs w:val="16"/>
                <w:lang w:eastAsia="zh-CN"/>
              </w:rPr>
              <w:t>CP-213222</w:t>
            </w:r>
          </w:p>
        </w:tc>
        <w:tc>
          <w:tcPr>
            <w:tcW w:w="521" w:type="dxa"/>
            <w:shd w:val="solid" w:color="FFFFFF" w:fill="auto"/>
          </w:tcPr>
          <w:p w14:paraId="05F05BC2" w14:textId="6356CBE2" w:rsidR="00812434" w:rsidRPr="00481D2D" w:rsidRDefault="00812434" w:rsidP="00812434">
            <w:pPr>
              <w:pStyle w:val="TAL"/>
              <w:rPr>
                <w:sz w:val="16"/>
                <w:szCs w:val="16"/>
              </w:rPr>
            </w:pPr>
            <w:r w:rsidRPr="00680E3A">
              <w:rPr>
                <w:rFonts w:cs="Arial"/>
                <w:sz w:val="16"/>
                <w:szCs w:val="16"/>
              </w:rPr>
              <w:t>0295</w:t>
            </w:r>
          </w:p>
        </w:tc>
        <w:tc>
          <w:tcPr>
            <w:tcW w:w="422" w:type="dxa"/>
            <w:shd w:val="solid" w:color="FFFFFF" w:fill="auto"/>
          </w:tcPr>
          <w:p w14:paraId="70FCC836" w14:textId="13D88182"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2C99BC4D" w14:textId="6A312FAE"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20D9930B" w14:textId="0124BF3A" w:rsidR="00812434" w:rsidRPr="00481D2D" w:rsidRDefault="00812434" w:rsidP="00812434">
            <w:pPr>
              <w:pStyle w:val="TAL"/>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55EAC1E5" w14:textId="24DBABB6" w:rsidR="00812434" w:rsidRPr="00481D2D" w:rsidRDefault="00812434" w:rsidP="00812434">
            <w:pPr>
              <w:pStyle w:val="TAC"/>
              <w:rPr>
                <w:sz w:val="16"/>
                <w:szCs w:val="16"/>
              </w:rPr>
            </w:pPr>
            <w:r w:rsidRPr="00680E3A">
              <w:rPr>
                <w:sz w:val="16"/>
                <w:szCs w:val="16"/>
                <w:lang w:eastAsia="zh-CN"/>
              </w:rPr>
              <w:t>17.5.0</w:t>
            </w:r>
          </w:p>
        </w:tc>
      </w:tr>
      <w:tr w:rsidR="00812434" w:rsidRPr="00481D2D" w14:paraId="2F133879" w14:textId="77777777" w:rsidTr="00812434">
        <w:tc>
          <w:tcPr>
            <w:tcW w:w="785" w:type="dxa"/>
            <w:shd w:val="solid" w:color="FFFFFF" w:fill="auto"/>
          </w:tcPr>
          <w:p w14:paraId="41BFDCCD" w14:textId="1A9C4DCA" w:rsidR="00812434" w:rsidRPr="00481D2D" w:rsidRDefault="00812434" w:rsidP="00812434">
            <w:pPr>
              <w:pStyle w:val="TAC"/>
              <w:rPr>
                <w:sz w:val="16"/>
                <w:szCs w:val="16"/>
              </w:rPr>
            </w:pPr>
            <w:r w:rsidRPr="00680E3A">
              <w:rPr>
                <w:sz w:val="16"/>
                <w:szCs w:val="16"/>
                <w:lang w:eastAsia="zh-CN"/>
              </w:rPr>
              <w:lastRenderedPageBreak/>
              <w:t>2021-12</w:t>
            </w:r>
          </w:p>
        </w:tc>
        <w:tc>
          <w:tcPr>
            <w:tcW w:w="793" w:type="dxa"/>
            <w:shd w:val="solid" w:color="FFFFFF" w:fill="auto"/>
          </w:tcPr>
          <w:p w14:paraId="788679D0" w14:textId="1986FB70"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9FC1C7E" w14:textId="4EF39F7A" w:rsidR="00812434" w:rsidRPr="00481D2D" w:rsidRDefault="00812434" w:rsidP="00812434">
            <w:pPr>
              <w:pStyle w:val="TAC"/>
              <w:rPr>
                <w:sz w:val="16"/>
                <w:szCs w:val="16"/>
              </w:rPr>
            </w:pPr>
            <w:r w:rsidRPr="00680E3A">
              <w:rPr>
                <w:sz w:val="16"/>
                <w:szCs w:val="16"/>
                <w:lang w:eastAsia="zh-CN"/>
              </w:rPr>
              <w:t>CP-213194</w:t>
            </w:r>
          </w:p>
        </w:tc>
        <w:tc>
          <w:tcPr>
            <w:tcW w:w="521" w:type="dxa"/>
            <w:shd w:val="solid" w:color="FFFFFF" w:fill="auto"/>
          </w:tcPr>
          <w:p w14:paraId="37DDF866" w14:textId="11245008" w:rsidR="00812434" w:rsidRPr="00481D2D" w:rsidRDefault="00812434" w:rsidP="00812434">
            <w:pPr>
              <w:pStyle w:val="TAL"/>
              <w:rPr>
                <w:sz w:val="16"/>
                <w:szCs w:val="16"/>
              </w:rPr>
            </w:pPr>
            <w:r w:rsidRPr="00680E3A">
              <w:rPr>
                <w:rFonts w:cs="Arial"/>
                <w:sz w:val="16"/>
                <w:szCs w:val="16"/>
              </w:rPr>
              <w:t>0296</w:t>
            </w:r>
          </w:p>
        </w:tc>
        <w:tc>
          <w:tcPr>
            <w:tcW w:w="422" w:type="dxa"/>
            <w:shd w:val="solid" w:color="FFFFFF" w:fill="auto"/>
          </w:tcPr>
          <w:p w14:paraId="598F26BD" w14:textId="7662C24D"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63CDF7A6" w14:textId="31D0C903"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6FA29715" w14:textId="1C52FAAB" w:rsidR="00812434" w:rsidRPr="00481D2D" w:rsidRDefault="00812434" w:rsidP="00812434">
            <w:pPr>
              <w:pStyle w:val="TAL"/>
              <w:rPr>
                <w:sz w:val="16"/>
                <w:szCs w:val="16"/>
              </w:rPr>
            </w:pPr>
            <w:r w:rsidRPr="00680E3A">
              <w:rPr>
                <w:rFonts w:cs="Arial"/>
                <w:sz w:val="16"/>
                <w:szCs w:val="16"/>
              </w:rPr>
              <w:t>Updates on DCAMP related BSF services</w:t>
            </w:r>
          </w:p>
        </w:tc>
        <w:tc>
          <w:tcPr>
            <w:tcW w:w="705" w:type="dxa"/>
            <w:shd w:val="solid" w:color="FFFFFF" w:fill="auto"/>
          </w:tcPr>
          <w:p w14:paraId="4B8B0387" w14:textId="2EDAC797" w:rsidR="00812434" w:rsidRPr="00481D2D" w:rsidRDefault="00812434" w:rsidP="00812434">
            <w:pPr>
              <w:pStyle w:val="TAC"/>
              <w:rPr>
                <w:sz w:val="16"/>
                <w:szCs w:val="16"/>
              </w:rPr>
            </w:pPr>
            <w:r w:rsidRPr="00680E3A">
              <w:rPr>
                <w:sz w:val="16"/>
                <w:szCs w:val="16"/>
                <w:lang w:eastAsia="zh-CN"/>
              </w:rPr>
              <w:t>17.5.0</w:t>
            </w:r>
          </w:p>
        </w:tc>
      </w:tr>
      <w:tr w:rsidR="00812434" w:rsidRPr="00481D2D" w14:paraId="32FD38E4" w14:textId="77777777" w:rsidTr="00812434">
        <w:tc>
          <w:tcPr>
            <w:tcW w:w="785" w:type="dxa"/>
            <w:shd w:val="solid" w:color="FFFFFF" w:fill="auto"/>
          </w:tcPr>
          <w:p w14:paraId="0F6A390D" w14:textId="01A47D2E"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91B58F3" w14:textId="5437A262"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29304915" w14:textId="1953F7EB" w:rsidR="00812434" w:rsidRPr="00481D2D" w:rsidRDefault="00812434" w:rsidP="00812434">
            <w:pPr>
              <w:pStyle w:val="TAC"/>
              <w:rPr>
                <w:sz w:val="16"/>
                <w:szCs w:val="16"/>
              </w:rPr>
            </w:pPr>
            <w:r w:rsidRPr="00680E3A">
              <w:rPr>
                <w:sz w:val="16"/>
                <w:szCs w:val="16"/>
                <w:lang w:eastAsia="zh-CN"/>
              </w:rPr>
              <w:t>CP-213227</w:t>
            </w:r>
          </w:p>
        </w:tc>
        <w:tc>
          <w:tcPr>
            <w:tcW w:w="521" w:type="dxa"/>
            <w:shd w:val="solid" w:color="FFFFFF" w:fill="auto"/>
          </w:tcPr>
          <w:p w14:paraId="3C706633" w14:textId="43CCAE28" w:rsidR="00812434" w:rsidRPr="00481D2D" w:rsidRDefault="00812434" w:rsidP="00812434">
            <w:pPr>
              <w:pStyle w:val="TAL"/>
              <w:rPr>
                <w:sz w:val="16"/>
                <w:szCs w:val="16"/>
              </w:rPr>
            </w:pPr>
            <w:r w:rsidRPr="00680E3A">
              <w:rPr>
                <w:rFonts w:cs="Arial"/>
                <w:sz w:val="16"/>
                <w:szCs w:val="16"/>
              </w:rPr>
              <w:t>0297</w:t>
            </w:r>
          </w:p>
        </w:tc>
        <w:tc>
          <w:tcPr>
            <w:tcW w:w="422" w:type="dxa"/>
            <w:shd w:val="solid" w:color="FFFFFF" w:fill="auto"/>
          </w:tcPr>
          <w:p w14:paraId="3F0D7583" w14:textId="1E420BD3"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02620B45" w14:textId="4AD4E82E"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06570008" w14:textId="6A0DA8B5" w:rsidR="00812434" w:rsidRPr="00481D2D" w:rsidRDefault="00812434" w:rsidP="00812434">
            <w:pPr>
              <w:pStyle w:val="TAL"/>
              <w:rPr>
                <w:sz w:val="16"/>
                <w:szCs w:val="16"/>
              </w:rPr>
            </w:pPr>
            <w:r w:rsidRPr="00680E3A">
              <w:rPr>
                <w:rFonts w:cs="Arial"/>
                <w:sz w:val="16"/>
                <w:szCs w:val="16"/>
              </w:rPr>
              <w:t>NWDAF discovery by the PCF</w:t>
            </w:r>
          </w:p>
        </w:tc>
        <w:tc>
          <w:tcPr>
            <w:tcW w:w="705" w:type="dxa"/>
            <w:shd w:val="solid" w:color="FFFFFF" w:fill="auto"/>
          </w:tcPr>
          <w:p w14:paraId="52A8DB98" w14:textId="1E8D1A46" w:rsidR="00812434" w:rsidRPr="00481D2D" w:rsidRDefault="00812434" w:rsidP="00812434">
            <w:pPr>
              <w:pStyle w:val="TAC"/>
              <w:rPr>
                <w:sz w:val="16"/>
                <w:szCs w:val="16"/>
              </w:rPr>
            </w:pPr>
            <w:r w:rsidRPr="00680E3A">
              <w:rPr>
                <w:sz w:val="16"/>
                <w:szCs w:val="16"/>
                <w:lang w:eastAsia="zh-CN"/>
              </w:rPr>
              <w:t>17.5.0</w:t>
            </w:r>
          </w:p>
        </w:tc>
      </w:tr>
      <w:tr w:rsidR="00812434" w:rsidRPr="00481D2D" w14:paraId="0B7F7BBD" w14:textId="77777777" w:rsidTr="00812434">
        <w:tc>
          <w:tcPr>
            <w:tcW w:w="785" w:type="dxa"/>
            <w:shd w:val="solid" w:color="FFFFFF" w:fill="auto"/>
          </w:tcPr>
          <w:p w14:paraId="377C55D9" w14:textId="7566710B"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37F64990" w14:textId="35F58A98"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E70EA15" w14:textId="59D17C4B" w:rsidR="00812434" w:rsidRPr="00481D2D" w:rsidRDefault="00812434" w:rsidP="00812434">
            <w:pPr>
              <w:pStyle w:val="TAC"/>
              <w:rPr>
                <w:sz w:val="16"/>
                <w:szCs w:val="16"/>
              </w:rPr>
            </w:pPr>
            <w:r w:rsidRPr="00680E3A">
              <w:rPr>
                <w:sz w:val="16"/>
                <w:szCs w:val="16"/>
                <w:lang w:eastAsia="zh-CN"/>
              </w:rPr>
              <w:t>CP-213237</w:t>
            </w:r>
          </w:p>
        </w:tc>
        <w:tc>
          <w:tcPr>
            <w:tcW w:w="521" w:type="dxa"/>
            <w:shd w:val="solid" w:color="FFFFFF" w:fill="auto"/>
          </w:tcPr>
          <w:p w14:paraId="4CD1207D" w14:textId="3C8AE343" w:rsidR="00812434" w:rsidRPr="00481D2D" w:rsidRDefault="00812434" w:rsidP="00812434">
            <w:pPr>
              <w:pStyle w:val="TAL"/>
              <w:rPr>
                <w:sz w:val="16"/>
                <w:szCs w:val="16"/>
              </w:rPr>
            </w:pPr>
            <w:r w:rsidRPr="00680E3A">
              <w:rPr>
                <w:rFonts w:cs="Arial"/>
                <w:sz w:val="16"/>
                <w:szCs w:val="16"/>
              </w:rPr>
              <w:t>0298</w:t>
            </w:r>
          </w:p>
        </w:tc>
        <w:tc>
          <w:tcPr>
            <w:tcW w:w="422" w:type="dxa"/>
            <w:shd w:val="solid" w:color="FFFFFF" w:fill="auto"/>
          </w:tcPr>
          <w:p w14:paraId="0DD834CE" w14:textId="373D5962" w:rsidR="00812434" w:rsidRPr="00481D2D" w:rsidRDefault="00812434" w:rsidP="00812434">
            <w:pPr>
              <w:pStyle w:val="TAR"/>
              <w:rPr>
                <w:sz w:val="16"/>
                <w:szCs w:val="16"/>
              </w:rPr>
            </w:pPr>
            <w:r w:rsidRPr="00680E3A">
              <w:rPr>
                <w:rFonts w:cs="Arial"/>
                <w:sz w:val="16"/>
                <w:szCs w:val="16"/>
              </w:rPr>
              <w:t> </w:t>
            </w:r>
          </w:p>
        </w:tc>
        <w:tc>
          <w:tcPr>
            <w:tcW w:w="421" w:type="dxa"/>
            <w:shd w:val="solid" w:color="FFFFFF" w:fill="auto"/>
          </w:tcPr>
          <w:p w14:paraId="3A6E6AB3" w14:textId="180A2C9E"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390020C8" w14:textId="16C71066" w:rsidR="00812434" w:rsidRPr="00481D2D" w:rsidRDefault="00812434" w:rsidP="00812434">
            <w:pPr>
              <w:pStyle w:val="TAL"/>
              <w:rPr>
                <w:sz w:val="16"/>
                <w:szCs w:val="16"/>
              </w:rPr>
            </w:pPr>
            <w:r w:rsidRPr="00680E3A">
              <w:rPr>
                <w:rFonts w:cs="Arial"/>
                <w:sz w:val="16"/>
                <w:szCs w:val="16"/>
              </w:rPr>
              <w:t>Correction to PFD procedures</w:t>
            </w:r>
          </w:p>
        </w:tc>
        <w:tc>
          <w:tcPr>
            <w:tcW w:w="705" w:type="dxa"/>
            <w:shd w:val="solid" w:color="FFFFFF" w:fill="auto"/>
          </w:tcPr>
          <w:p w14:paraId="54F664A2" w14:textId="67DA4C07" w:rsidR="00812434" w:rsidRPr="00481D2D" w:rsidRDefault="00812434" w:rsidP="00812434">
            <w:pPr>
              <w:pStyle w:val="TAC"/>
              <w:rPr>
                <w:sz w:val="16"/>
                <w:szCs w:val="16"/>
              </w:rPr>
            </w:pPr>
            <w:r w:rsidRPr="00680E3A">
              <w:rPr>
                <w:sz w:val="16"/>
                <w:szCs w:val="16"/>
                <w:lang w:eastAsia="zh-CN"/>
              </w:rPr>
              <w:t>17.5.0</w:t>
            </w:r>
          </w:p>
        </w:tc>
      </w:tr>
      <w:tr w:rsidR="00812434" w:rsidRPr="00481D2D" w14:paraId="13C66B7F" w14:textId="77777777" w:rsidTr="00812434">
        <w:tc>
          <w:tcPr>
            <w:tcW w:w="785" w:type="dxa"/>
            <w:shd w:val="solid" w:color="FFFFFF" w:fill="auto"/>
          </w:tcPr>
          <w:p w14:paraId="34BAAFD1" w14:textId="6CDB4113"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8F7BA91" w14:textId="1E2652D6"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2BD3E1E" w14:textId="471FA785" w:rsidR="00812434" w:rsidRPr="00481D2D" w:rsidRDefault="00812434" w:rsidP="00812434">
            <w:pPr>
              <w:pStyle w:val="TAC"/>
              <w:rPr>
                <w:sz w:val="16"/>
                <w:szCs w:val="16"/>
              </w:rPr>
            </w:pPr>
            <w:r w:rsidRPr="00680E3A">
              <w:rPr>
                <w:sz w:val="16"/>
                <w:szCs w:val="16"/>
                <w:lang w:eastAsia="zh-CN"/>
              </w:rPr>
              <w:t>CP-213243</w:t>
            </w:r>
          </w:p>
        </w:tc>
        <w:tc>
          <w:tcPr>
            <w:tcW w:w="521" w:type="dxa"/>
            <w:shd w:val="solid" w:color="FFFFFF" w:fill="auto"/>
          </w:tcPr>
          <w:p w14:paraId="4104DF0A" w14:textId="23C4EC36" w:rsidR="00812434" w:rsidRPr="00481D2D" w:rsidRDefault="00812434" w:rsidP="00812434">
            <w:pPr>
              <w:pStyle w:val="TAL"/>
              <w:rPr>
                <w:sz w:val="16"/>
                <w:szCs w:val="16"/>
              </w:rPr>
            </w:pPr>
            <w:r w:rsidRPr="00680E3A">
              <w:rPr>
                <w:rFonts w:cs="Arial"/>
                <w:sz w:val="16"/>
                <w:szCs w:val="16"/>
              </w:rPr>
              <w:t>0299</w:t>
            </w:r>
          </w:p>
        </w:tc>
        <w:tc>
          <w:tcPr>
            <w:tcW w:w="422" w:type="dxa"/>
            <w:shd w:val="solid" w:color="FFFFFF" w:fill="auto"/>
          </w:tcPr>
          <w:p w14:paraId="72ED49D0" w14:textId="18875C9F"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14359FD6" w14:textId="379E2816"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68417E2D" w14:textId="18696227" w:rsidR="00812434" w:rsidRPr="00481D2D" w:rsidRDefault="00812434" w:rsidP="00812434">
            <w:pPr>
              <w:pStyle w:val="TAL"/>
              <w:rPr>
                <w:sz w:val="16"/>
                <w:szCs w:val="16"/>
              </w:rPr>
            </w:pPr>
            <w:r w:rsidRPr="00680E3A">
              <w:rPr>
                <w:rFonts w:cs="Arial"/>
                <w:sz w:val="16"/>
                <w:szCs w:val="16"/>
              </w:rPr>
              <w:t>Correction to SM Policy Association Establishment procedure</w:t>
            </w:r>
          </w:p>
        </w:tc>
        <w:tc>
          <w:tcPr>
            <w:tcW w:w="705" w:type="dxa"/>
            <w:shd w:val="solid" w:color="FFFFFF" w:fill="auto"/>
          </w:tcPr>
          <w:p w14:paraId="33926F59" w14:textId="4B2B339E" w:rsidR="00812434" w:rsidRPr="00481D2D" w:rsidRDefault="00812434" w:rsidP="00812434">
            <w:pPr>
              <w:pStyle w:val="TAC"/>
              <w:rPr>
                <w:sz w:val="16"/>
                <w:szCs w:val="16"/>
              </w:rPr>
            </w:pPr>
            <w:r w:rsidRPr="00680E3A">
              <w:rPr>
                <w:sz w:val="16"/>
                <w:szCs w:val="16"/>
                <w:lang w:eastAsia="zh-CN"/>
              </w:rPr>
              <w:t>17.5.0</w:t>
            </w:r>
          </w:p>
        </w:tc>
      </w:tr>
      <w:tr w:rsidR="00812434" w:rsidRPr="00481D2D" w14:paraId="40821AEE" w14:textId="77777777" w:rsidTr="00812434">
        <w:tc>
          <w:tcPr>
            <w:tcW w:w="785" w:type="dxa"/>
            <w:shd w:val="solid" w:color="FFFFFF" w:fill="auto"/>
          </w:tcPr>
          <w:p w14:paraId="3E16A986" w14:textId="59983019"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067250FA" w14:textId="6DC5D419"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6A992B62" w14:textId="546D4FB7" w:rsidR="00812434" w:rsidRPr="00481D2D" w:rsidRDefault="00812434" w:rsidP="00812434">
            <w:pPr>
              <w:pStyle w:val="TAC"/>
              <w:rPr>
                <w:sz w:val="16"/>
                <w:szCs w:val="16"/>
              </w:rPr>
            </w:pPr>
            <w:r w:rsidRPr="00680E3A">
              <w:rPr>
                <w:sz w:val="16"/>
                <w:szCs w:val="16"/>
                <w:lang w:eastAsia="zh-CN"/>
              </w:rPr>
              <w:t>CP-213194</w:t>
            </w:r>
          </w:p>
        </w:tc>
        <w:tc>
          <w:tcPr>
            <w:tcW w:w="521" w:type="dxa"/>
            <w:shd w:val="solid" w:color="FFFFFF" w:fill="auto"/>
          </w:tcPr>
          <w:p w14:paraId="11224105" w14:textId="60E5B4BA" w:rsidR="00812434" w:rsidRPr="00481D2D" w:rsidRDefault="00812434" w:rsidP="00812434">
            <w:pPr>
              <w:pStyle w:val="TAL"/>
              <w:rPr>
                <w:sz w:val="16"/>
                <w:szCs w:val="16"/>
              </w:rPr>
            </w:pPr>
            <w:r w:rsidRPr="00680E3A">
              <w:rPr>
                <w:rFonts w:cs="Arial"/>
                <w:sz w:val="16"/>
                <w:szCs w:val="16"/>
              </w:rPr>
              <w:t>0300</w:t>
            </w:r>
          </w:p>
        </w:tc>
        <w:tc>
          <w:tcPr>
            <w:tcW w:w="422" w:type="dxa"/>
            <w:shd w:val="solid" w:color="FFFFFF" w:fill="auto"/>
          </w:tcPr>
          <w:p w14:paraId="6A251E4D" w14:textId="7DACDEF9"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2D0866BC" w14:textId="5FC8A75A"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365A1051" w14:textId="4EBCA5E3" w:rsidR="00812434" w:rsidRPr="00481D2D" w:rsidRDefault="00812434" w:rsidP="00812434">
            <w:pPr>
              <w:pStyle w:val="TAL"/>
              <w:rPr>
                <w:sz w:val="16"/>
                <w:szCs w:val="16"/>
              </w:rPr>
            </w:pPr>
            <w:r w:rsidRPr="00680E3A">
              <w:rPr>
                <w:rFonts w:cs="Arial"/>
                <w:sz w:val="16"/>
                <w:szCs w:val="16"/>
              </w:rPr>
              <w:t>Completion of PCF discovery mechanisms</w:t>
            </w:r>
          </w:p>
        </w:tc>
        <w:tc>
          <w:tcPr>
            <w:tcW w:w="705" w:type="dxa"/>
            <w:shd w:val="solid" w:color="FFFFFF" w:fill="auto"/>
          </w:tcPr>
          <w:p w14:paraId="3830BAFC" w14:textId="2460653B" w:rsidR="00812434" w:rsidRPr="00481D2D" w:rsidRDefault="00812434" w:rsidP="00812434">
            <w:pPr>
              <w:pStyle w:val="TAC"/>
              <w:rPr>
                <w:sz w:val="16"/>
                <w:szCs w:val="16"/>
              </w:rPr>
            </w:pPr>
            <w:r w:rsidRPr="00680E3A">
              <w:rPr>
                <w:sz w:val="16"/>
                <w:szCs w:val="16"/>
                <w:lang w:eastAsia="zh-CN"/>
              </w:rPr>
              <w:t>17.5.0</w:t>
            </w:r>
          </w:p>
        </w:tc>
      </w:tr>
      <w:tr w:rsidR="00812434" w:rsidRPr="00481D2D" w14:paraId="4E3F3774" w14:textId="77777777" w:rsidTr="00812434">
        <w:tc>
          <w:tcPr>
            <w:tcW w:w="785" w:type="dxa"/>
            <w:shd w:val="solid" w:color="FFFFFF" w:fill="auto"/>
          </w:tcPr>
          <w:p w14:paraId="5A4FFDF1" w14:textId="3ED270DD"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49CDEC74" w14:textId="0A3D0ACE"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BF4F92D" w14:textId="02B6A96D" w:rsidR="00812434" w:rsidRPr="00481D2D" w:rsidRDefault="00812434" w:rsidP="00812434">
            <w:pPr>
              <w:pStyle w:val="TAC"/>
              <w:rPr>
                <w:sz w:val="16"/>
                <w:szCs w:val="16"/>
              </w:rPr>
            </w:pPr>
            <w:r w:rsidRPr="00680E3A">
              <w:rPr>
                <w:sz w:val="16"/>
                <w:szCs w:val="16"/>
                <w:lang w:eastAsia="zh-CN"/>
              </w:rPr>
              <w:t>CP-213194</w:t>
            </w:r>
          </w:p>
        </w:tc>
        <w:tc>
          <w:tcPr>
            <w:tcW w:w="521" w:type="dxa"/>
            <w:shd w:val="solid" w:color="FFFFFF" w:fill="auto"/>
          </w:tcPr>
          <w:p w14:paraId="000827CA" w14:textId="58974FC3" w:rsidR="00812434" w:rsidRPr="00481D2D" w:rsidRDefault="00812434" w:rsidP="00812434">
            <w:pPr>
              <w:pStyle w:val="TAL"/>
              <w:rPr>
                <w:sz w:val="16"/>
                <w:szCs w:val="16"/>
              </w:rPr>
            </w:pPr>
            <w:r w:rsidRPr="00680E3A">
              <w:rPr>
                <w:rFonts w:cs="Arial"/>
                <w:sz w:val="16"/>
                <w:szCs w:val="16"/>
              </w:rPr>
              <w:t>0301</w:t>
            </w:r>
          </w:p>
        </w:tc>
        <w:tc>
          <w:tcPr>
            <w:tcW w:w="422" w:type="dxa"/>
            <w:shd w:val="solid" w:color="FFFFFF" w:fill="auto"/>
          </w:tcPr>
          <w:p w14:paraId="53EB2E59" w14:textId="70D06CA0"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005DEE7E" w14:textId="7A69F8AE"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2E9316F0" w14:textId="22AF1E66" w:rsidR="00812434" w:rsidRPr="00481D2D" w:rsidRDefault="00812434" w:rsidP="00812434">
            <w:pPr>
              <w:pStyle w:val="TAL"/>
              <w:rPr>
                <w:sz w:val="16"/>
                <w:szCs w:val="16"/>
              </w:rPr>
            </w:pPr>
            <w:r w:rsidRPr="00680E3A">
              <w:rPr>
                <w:rFonts w:cs="Arial"/>
                <w:sz w:val="16"/>
                <w:szCs w:val="16"/>
              </w:rPr>
              <w:t>Alternative mechanism for PCF for a UE discovery</w:t>
            </w:r>
          </w:p>
        </w:tc>
        <w:tc>
          <w:tcPr>
            <w:tcW w:w="705" w:type="dxa"/>
            <w:shd w:val="solid" w:color="FFFFFF" w:fill="auto"/>
          </w:tcPr>
          <w:p w14:paraId="5BE3D3BF" w14:textId="030D64EF" w:rsidR="00812434" w:rsidRPr="00481D2D" w:rsidRDefault="00812434" w:rsidP="00812434">
            <w:pPr>
              <w:pStyle w:val="TAC"/>
              <w:rPr>
                <w:sz w:val="16"/>
                <w:szCs w:val="16"/>
              </w:rPr>
            </w:pPr>
            <w:r w:rsidRPr="00680E3A">
              <w:rPr>
                <w:sz w:val="16"/>
                <w:szCs w:val="16"/>
                <w:lang w:eastAsia="zh-CN"/>
              </w:rPr>
              <w:t>17.5.0</w:t>
            </w:r>
          </w:p>
        </w:tc>
      </w:tr>
      <w:tr w:rsidR="00812434" w:rsidRPr="00481D2D" w14:paraId="75935A37" w14:textId="77777777" w:rsidTr="00812434">
        <w:tc>
          <w:tcPr>
            <w:tcW w:w="785" w:type="dxa"/>
            <w:shd w:val="solid" w:color="FFFFFF" w:fill="auto"/>
          </w:tcPr>
          <w:p w14:paraId="6A3F3AA6" w14:textId="14ECA509"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16B9E685" w14:textId="463F7C50"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4CD4B96" w14:textId="2EFB76F8" w:rsidR="00812434" w:rsidRPr="00481D2D" w:rsidRDefault="00812434" w:rsidP="00812434">
            <w:pPr>
              <w:pStyle w:val="TAC"/>
              <w:rPr>
                <w:sz w:val="16"/>
                <w:szCs w:val="16"/>
              </w:rPr>
            </w:pPr>
            <w:r w:rsidRPr="00680E3A">
              <w:rPr>
                <w:sz w:val="16"/>
                <w:szCs w:val="16"/>
                <w:lang w:eastAsia="zh-CN"/>
              </w:rPr>
              <w:t>CP-213213</w:t>
            </w:r>
          </w:p>
        </w:tc>
        <w:tc>
          <w:tcPr>
            <w:tcW w:w="521" w:type="dxa"/>
            <w:shd w:val="solid" w:color="FFFFFF" w:fill="auto"/>
          </w:tcPr>
          <w:p w14:paraId="02D9C071" w14:textId="79983F4F" w:rsidR="00812434" w:rsidRPr="00481D2D" w:rsidRDefault="00812434" w:rsidP="00812434">
            <w:pPr>
              <w:pStyle w:val="TAL"/>
              <w:rPr>
                <w:sz w:val="16"/>
                <w:szCs w:val="16"/>
              </w:rPr>
            </w:pPr>
            <w:r w:rsidRPr="00680E3A">
              <w:rPr>
                <w:rFonts w:cs="Arial"/>
                <w:sz w:val="16"/>
                <w:szCs w:val="16"/>
              </w:rPr>
              <w:t>0302</w:t>
            </w:r>
          </w:p>
        </w:tc>
        <w:tc>
          <w:tcPr>
            <w:tcW w:w="422" w:type="dxa"/>
            <w:shd w:val="solid" w:color="FFFFFF" w:fill="auto"/>
          </w:tcPr>
          <w:p w14:paraId="76B867C5" w14:textId="7FA75919" w:rsidR="00812434" w:rsidRPr="00481D2D" w:rsidRDefault="00812434" w:rsidP="00812434">
            <w:pPr>
              <w:pStyle w:val="TAR"/>
              <w:rPr>
                <w:sz w:val="16"/>
                <w:szCs w:val="16"/>
              </w:rPr>
            </w:pPr>
            <w:r w:rsidRPr="00680E3A">
              <w:rPr>
                <w:rFonts w:cs="Arial"/>
                <w:sz w:val="16"/>
                <w:szCs w:val="16"/>
              </w:rPr>
              <w:t> </w:t>
            </w:r>
          </w:p>
        </w:tc>
        <w:tc>
          <w:tcPr>
            <w:tcW w:w="421" w:type="dxa"/>
            <w:shd w:val="solid" w:color="FFFFFF" w:fill="auto"/>
          </w:tcPr>
          <w:p w14:paraId="1B71DDAB" w14:textId="177F0A47"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A519F4B" w14:textId="1C604075" w:rsidR="00812434" w:rsidRPr="00481D2D" w:rsidRDefault="00812434" w:rsidP="00812434">
            <w:pPr>
              <w:pStyle w:val="TAL"/>
              <w:rPr>
                <w:sz w:val="16"/>
                <w:szCs w:val="16"/>
              </w:rPr>
            </w:pPr>
            <w:r w:rsidRPr="00680E3A">
              <w:rPr>
                <w:rFonts w:cs="Arial"/>
                <w:sz w:val="16"/>
                <w:szCs w:val="16"/>
              </w:rPr>
              <w:t>Completion of the PCF for a UE registration in the BSF</w:t>
            </w:r>
          </w:p>
        </w:tc>
        <w:tc>
          <w:tcPr>
            <w:tcW w:w="705" w:type="dxa"/>
            <w:shd w:val="solid" w:color="FFFFFF" w:fill="auto"/>
          </w:tcPr>
          <w:p w14:paraId="2858E69A" w14:textId="0A2C4D90" w:rsidR="00812434" w:rsidRPr="00481D2D" w:rsidRDefault="00812434" w:rsidP="00812434">
            <w:pPr>
              <w:pStyle w:val="TAC"/>
              <w:rPr>
                <w:sz w:val="16"/>
                <w:szCs w:val="16"/>
              </w:rPr>
            </w:pPr>
            <w:r w:rsidRPr="00680E3A">
              <w:rPr>
                <w:sz w:val="16"/>
                <w:szCs w:val="16"/>
                <w:lang w:eastAsia="zh-CN"/>
              </w:rPr>
              <w:t>17.5.0</w:t>
            </w:r>
          </w:p>
        </w:tc>
      </w:tr>
      <w:tr w:rsidR="00812434" w:rsidRPr="00481D2D" w14:paraId="677DA2AE" w14:textId="77777777" w:rsidTr="00812434">
        <w:tc>
          <w:tcPr>
            <w:tcW w:w="785" w:type="dxa"/>
            <w:shd w:val="solid" w:color="FFFFFF" w:fill="auto"/>
          </w:tcPr>
          <w:p w14:paraId="30F8D9A1" w14:textId="3465390D"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55C1D3D2" w14:textId="07BAFE97"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07E8136F" w14:textId="58ACEA4E" w:rsidR="00812434" w:rsidRPr="00481D2D" w:rsidRDefault="00812434" w:rsidP="00812434">
            <w:pPr>
              <w:pStyle w:val="TAC"/>
              <w:rPr>
                <w:sz w:val="16"/>
                <w:szCs w:val="16"/>
              </w:rPr>
            </w:pPr>
            <w:r w:rsidRPr="00680E3A">
              <w:rPr>
                <w:sz w:val="16"/>
                <w:szCs w:val="16"/>
                <w:lang w:eastAsia="zh-CN"/>
              </w:rPr>
              <w:t>CP-213230</w:t>
            </w:r>
          </w:p>
        </w:tc>
        <w:tc>
          <w:tcPr>
            <w:tcW w:w="521" w:type="dxa"/>
            <w:shd w:val="solid" w:color="FFFFFF" w:fill="auto"/>
          </w:tcPr>
          <w:p w14:paraId="6D3E2B44" w14:textId="78F08A22" w:rsidR="00812434" w:rsidRPr="00481D2D" w:rsidRDefault="00812434" w:rsidP="00812434">
            <w:pPr>
              <w:pStyle w:val="TAL"/>
              <w:rPr>
                <w:sz w:val="16"/>
                <w:szCs w:val="16"/>
              </w:rPr>
            </w:pPr>
            <w:r w:rsidRPr="00680E3A">
              <w:rPr>
                <w:rFonts w:cs="Arial"/>
                <w:sz w:val="16"/>
                <w:szCs w:val="16"/>
              </w:rPr>
              <w:t>0293</w:t>
            </w:r>
          </w:p>
        </w:tc>
        <w:tc>
          <w:tcPr>
            <w:tcW w:w="422" w:type="dxa"/>
            <w:shd w:val="solid" w:color="FFFFFF" w:fill="auto"/>
          </w:tcPr>
          <w:p w14:paraId="050EB469" w14:textId="201D35AE"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202BD86B" w14:textId="1014AA0C"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D1A4428" w14:textId="4DF26152" w:rsidR="00812434" w:rsidRPr="00481D2D" w:rsidRDefault="00812434" w:rsidP="00812434">
            <w:pPr>
              <w:pStyle w:val="TAL"/>
              <w:rPr>
                <w:sz w:val="16"/>
                <w:szCs w:val="16"/>
              </w:rPr>
            </w:pPr>
            <w:r w:rsidRPr="00680E3A">
              <w:rPr>
                <w:rFonts w:cs="Arial"/>
                <w:sz w:val="16"/>
                <w:szCs w:val="16"/>
              </w:rPr>
              <w:t>Support of monitoring the data rate per Network Slice</w:t>
            </w:r>
          </w:p>
        </w:tc>
        <w:tc>
          <w:tcPr>
            <w:tcW w:w="705" w:type="dxa"/>
            <w:shd w:val="solid" w:color="FFFFFF" w:fill="auto"/>
          </w:tcPr>
          <w:p w14:paraId="03B590B8" w14:textId="30E5835D" w:rsidR="00812434" w:rsidRPr="00481D2D" w:rsidRDefault="00812434" w:rsidP="00812434">
            <w:pPr>
              <w:pStyle w:val="TAC"/>
              <w:rPr>
                <w:sz w:val="16"/>
                <w:szCs w:val="16"/>
              </w:rPr>
            </w:pPr>
            <w:r w:rsidRPr="00680E3A">
              <w:rPr>
                <w:sz w:val="16"/>
                <w:szCs w:val="16"/>
                <w:lang w:eastAsia="zh-CN"/>
              </w:rPr>
              <w:t>17.5.0</w:t>
            </w:r>
          </w:p>
        </w:tc>
      </w:tr>
      <w:tr w:rsidR="00812434" w:rsidRPr="00481D2D" w14:paraId="59623528" w14:textId="77777777" w:rsidTr="00812434">
        <w:tc>
          <w:tcPr>
            <w:tcW w:w="785" w:type="dxa"/>
            <w:shd w:val="solid" w:color="FFFFFF" w:fill="auto"/>
          </w:tcPr>
          <w:p w14:paraId="59D6E41F" w14:textId="7C763BC6"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23FA5D38" w14:textId="5597C372"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6D6ECA8" w14:textId="2133ACF0" w:rsidR="00812434" w:rsidRPr="00481D2D" w:rsidRDefault="00812434" w:rsidP="00812434">
            <w:pPr>
              <w:pStyle w:val="TAC"/>
              <w:rPr>
                <w:sz w:val="16"/>
                <w:szCs w:val="16"/>
              </w:rPr>
            </w:pPr>
            <w:r w:rsidRPr="00680E3A">
              <w:rPr>
                <w:sz w:val="16"/>
                <w:szCs w:val="16"/>
                <w:lang w:eastAsia="zh-CN"/>
              </w:rPr>
              <w:t>CP-213223</w:t>
            </w:r>
          </w:p>
        </w:tc>
        <w:tc>
          <w:tcPr>
            <w:tcW w:w="521" w:type="dxa"/>
            <w:shd w:val="solid" w:color="FFFFFF" w:fill="auto"/>
          </w:tcPr>
          <w:p w14:paraId="0E41D588" w14:textId="4089FA56" w:rsidR="00812434" w:rsidRPr="00481D2D" w:rsidRDefault="00812434" w:rsidP="00812434">
            <w:pPr>
              <w:pStyle w:val="TAL"/>
              <w:rPr>
                <w:sz w:val="16"/>
                <w:szCs w:val="16"/>
              </w:rPr>
            </w:pPr>
            <w:r w:rsidRPr="00680E3A">
              <w:rPr>
                <w:rFonts w:cs="Arial"/>
                <w:sz w:val="16"/>
                <w:szCs w:val="16"/>
              </w:rPr>
              <w:t>0303</w:t>
            </w:r>
          </w:p>
        </w:tc>
        <w:tc>
          <w:tcPr>
            <w:tcW w:w="422" w:type="dxa"/>
            <w:shd w:val="solid" w:color="FFFFFF" w:fill="auto"/>
          </w:tcPr>
          <w:p w14:paraId="0EA9767C" w14:textId="0855851F"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16332FBE" w14:textId="6ABA61E7"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4BB4472" w14:textId="4E4FADC4" w:rsidR="00812434" w:rsidRPr="00481D2D" w:rsidRDefault="00812434" w:rsidP="00812434">
            <w:pPr>
              <w:pStyle w:val="TAL"/>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5F3D9AA2" w14:textId="20903CC1" w:rsidR="00812434" w:rsidRPr="00481D2D" w:rsidRDefault="00812434" w:rsidP="00812434">
            <w:pPr>
              <w:pStyle w:val="TAC"/>
              <w:rPr>
                <w:sz w:val="16"/>
                <w:szCs w:val="16"/>
              </w:rPr>
            </w:pPr>
            <w:r w:rsidRPr="00680E3A">
              <w:rPr>
                <w:sz w:val="16"/>
                <w:szCs w:val="16"/>
                <w:lang w:eastAsia="zh-CN"/>
              </w:rPr>
              <w:t>17.5.0</w:t>
            </w:r>
          </w:p>
        </w:tc>
      </w:tr>
      <w:tr w:rsidR="00812434" w:rsidRPr="00481D2D" w14:paraId="3869034A" w14:textId="77777777" w:rsidTr="00812434">
        <w:tc>
          <w:tcPr>
            <w:tcW w:w="785" w:type="dxa"/>
            <w:shd w:val="solid" w:color="FFFFFF" w:fill="auto"/>
          </w:tcPr>
          <w:p w14:paraId="279E267C" w14:textId="7D9D1584"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9372C8C" w14:textId="1856ABB6"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4B4FE54" w14:textId="162F2248" w:rsidR="00812434" w:rsidRPr="00481D2D" w:rsidRDefault="00812434" w:rsidP="00812434">
            <w:pPr>
              <w:pStyle w:val="TAC"/>
              <w:rPr>
                <w:sz w:val="16"/>
                <w:szCs w:val="16"/>
              </w:rPr>
            </w:pPr>
            <w:r w:rsidRPr="00680E3A">
              <w:rPr>
                <w:sz w:val="16"/>
                <w:szCs w:val="16"/>
                <w:lang w:eastAsia="zh-CN"/>
              </w:rPr>
              <w:t>CP-213225</w:t>
            </w:r>
          </w:p>
        </w:tc>
        <w:tc>
          <w:tcPr>
            <w:tcW w:w="521" w:type="dxa"/>
            <w:shd w:val="solid" w:color="FFFFFF" w:fill="auto"/>
          </w:tcPr>
          <w:p w14:paraId="3E8DC5F1" w14:textId="0379DD7C" w:rsidR="00812434" w:rsidRPr="00481D2D" w:rsidRDefault="00812434" w:rsidP="00812434">
            <w:pPr>
              <w:pStyle w:val="TAL"/>
              <w:rPr>
                <w:sz w:val="16"/>
                <w:szCs w:val="16"/>
              </w:rPr>
            </w:pPr>
            <w:r w:rsidRPr="00680E3A">
              <w:rPr>
                <w:rFonts w:cs="Arial"/>
                <w:sz w:val="16"/>
                <w:szCs w:val="16"/>
              </w:rPr>
              <w:t>0304</w:t>
            </w:r>
          </w:p>
        </w:tc>
        <w:tc>
          <w:tcPr>
            <w:tcW w:w="422" w:type="dxa"/>
            <w:shd w:val="solid" w:color="FFFFFF" w:fill="auto"/>
          </w:tcPr>
          <w:p w14:paraId="5FEF77D4" w14:textId="75329B7C"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00D4F296" w14:textId="2B87C09F"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046B0D8F" w14:textId="0AC05511" w:rsidR="00812434" w:rsidRPr="00481D2D" w:rsidRDefault="00812434" w:rsidP="00812434">
            <w:pPr>
              <w:pStyle w:val="TAL"/>
              <w:rPr>
                <w:sz w:val="16"/>
                <w:szCs w:val="16"/>
              </w:rPr>
            </w:pPr>
            <w:r w:rsidRPr="00680E3A">
              <w:rPr>
                <w:rFonts w:cs="Arial"/>
                <w:sz w:val="16"/>
                <w:szCs w:val="16"/>
              </w:rPr>
              <w:t>Architectures for interworking with EPS</w:t>
            </w:r>
          </w:p>
        </w:tc>
        <w:tc>
          <w:tcPr>
            <w:tcW w:w="705" w:type="dxa"/>
            <w:shd w:val="solid" w:color="FFFFFF" w:fill="auto"/>
          </w:tcPr>
          <w:p w14:paraId="19F3C8BF" w14:textId="0F06CA3F" w:rsidR="00812434" w:rsidRPr="00481D2D" w:rsidRDefault="00812434" w:rsidP="00812434">
            <w:pPr>
              <w:pStyle w:val="TAC"/>
              <w:rPr>
                <w:sz w:val="16"/>
                <w:szCs w:val="16"/>
              </w:rPr>
            </w:pPr>
            <w:r w:rsidRPr="00680E3A">
              <w:rPr>
                <w:sz w:val="16"/>
                <w:szCs w:val="16"/>
                <w:lang w:eastAsia="zh-CN"/>
              </w:rPr>
              <w:t>17.5.0</w:t>
            </w:r>
          </w:p>
        </w:tc>
      </w:tr>
      <w:tr w:rsidR="00812434" w:rsidRPr="00481D2D" w14:paraId="7CBC229F" w14:textId="77777777" w:rsidTr="00812434">
        <w:tc>
          <w:tcPr>
            <w:tcW w:w="785" w:type="dxa"/>
            <w:shd w:val="solid" w:color="FFFFFF" w:fill="auto"/>
          </w:tcPr>
          <w:p w14:paraId="2FAFF56C" w14:textId="428F7CF7"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0C66FD7D" w14:textId="161D506A"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6617624D" w14:textId="66AF04B9" w:rsidR="00812434" w:rsidRPr="00481D2D" w:rsidRDefault="00812434" w:rsidP="00812434">
            <w:pPr>
              <w:pStyle w:val="TAC"/>
              <w:rPr>
                <w:sz w:val="16"/>
                <w:szCs w:val="16"/>
              </w:rPr>
            </w:pPr>
            <w:r w:rsidRPr="00680E3A">
              <w:rPr>
                <w:sz w:val="16"/>
                <w:szCs w:val="16"/>
                <w:lang w:eastAsia="zh-CN"/>
              </w:rPr>
              <w:t>CP-213200</w:t>
            </w:r>
          </w:p>
        </w:tc>
        <w:tc>
          <w:tcPr>
            <w:tcW w:w="521" w:type="dxa"/>
            <w:shd w:val="solid" w:color="FFFFFF" w:fill="auto"/>
          </w:tcPr>
          <w:p w14:paraId="2A22FF29" w14:textId="50F35DE9" w:rsidR="00812434" w:rsidRPr="00481D2D" w:rsidRDefault="00812434" w:rsidP="00812434">
            <w:pPr>
              <w:pStyle w:val="TAL"/>
              <w:rPr>
                <w:sz w:val="16"/>
                <w:szCs w:val="16"/>
              </w:rPr>
            </w:pPr>
            <w:r w:rsidRPr="00680E3A">
              <w:rPr>
                <w:rFonts w:cs="Arial"/>
                <w:sz w:val="16"/>
                <w:szCs w:val="16"/>
              </w:rPr>
              <w:t>0305</w:t>
            </w:r>
          </w:p>
        </w:tc>
        <w:tc>
          <w:tcPr>
            <w:tcW w:w="422" w:type="dxa"/>
            <w:shd w:val="solid" w:color="FFFFFF" w:fill="auto"/>
          </w:tcPr>
          <w:p w14:paraId="1BA3A3E9" w14:textId="2EDEB046"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6FD3D737" w14:textId="6CC2C511"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2CF45450" w14:textId="665A8CDA" w:rsidR="00812434" w:rsidRPr="00481D2D" w:rsidRDefault="00812434" w:rsidP="00812434">
            <w:pPr>
              <w:pStyle w:val="TAL"/>
              <w:rPr>
                <w:sz w:val="16"/>
                <w:szCs w:val="16"/>
              </w:rPr>
            </w:pPr>
            <w:r w:rsidRPr="00680E3A">
              <w:rPr>
                <w:rFonts w:cs="Arial"/>
                <w:sz w:val="16"/>
                <w:szCs w:val="16"/>
              </w:rPr>
              <w:t>Updates on DCAMP related BSF procedures</w:t>
            </w:r>
          </w:p>
        </w:tc>
        <w:tc>
          <w:tcPr>
            <w:tcW w:w="705" w:type="dxa"/>
            <w:shd w:val="solid" w:color="FFFFFF" w:fill="auto"/>
          </w:tcPr>
          <w:p w14:paraId="34535A4E" w14:textId="6773004F" w:rsidR="00812434" w:rsidRPr="00481D2D" w:rsidRDefault="00812434" w:rsidP="00812434">
            <w:pPr>
              <w:pStyle w:val="TAC"/>
              <w:rPr>
                <w:sz w:val="16"/>
                <w:szCs w:val="16"/>
              </w:rPr>
            </w:pPr>
            <w:r w:rsidRPr="00680E3A">
              <w:rPr>
                <w:sz w:val="16"/>
                <w:szCs w:val="16"/>
                <w:lang w:eastAsia="zh-CN"/>
              </w:rPr>
              <w:t>17.5.0</w:t>
            </w:r>
          </w:p>
        </w:tc>
      </w:tr>
      <w:tr w:rsidR="00812434" w:rsidRPr="00481D2D" w14:paraId="0C030739" w14:textId="77777777" w:rsidTr="00812434">
        <w:tc>
          <w:tcPr>
            <w:tcW w:w="785" w:type="dxa"/>
            <w:shd w:val="solid" w:color="FFFFFF" w:fill="auto"/>
          </w:tcPr>
          <w:p w14:paraId="5889281E" w14:textId="4141A4BD"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20D4F891" w14:textId="2579D1D2"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25509B35" w14:textId="53E8C49B" w:rsidR="00812434" w:rsidRPr="00481D2D" w:rsidRDefault="00812434" w:rsidP="00812434">
            <w:pPr>
              <w:pStyle w:val="TAC"/>
              <w:rPr>
                <w:sz w:val="16"/>
                <w:szCs w:val="16"/>
              </w:rPr>
            </w:pPr>
            <w:r w:rsidRPr="00680E3A">
              <w:rPr>
                <w:sz w:val="16"/>
                <w:szCs w:val="16"/>
                <w:lang w:eastAsia="zh-CN"/>
              </w:rPr>
              <w:t>CP-213200</w:t>
            </w:r>
          </w:p>
        </w:tc>
        <w:tc>
          <w:tcPr>
            <w:tcW w:w="521" w:type="dxa"/>
            <w:shd w:val="solid" w:color="FFFFFF" w:fill="auto"/>
          </w:tcPr>
          <w:p w14:paraId="205F1380" w14:textId="4B282E1F" w:rsidR="00812434" w:rsidRPr="00481D2D" w:rsidRDefault="00812434" w:rsidP="00812434">
            <w:pPr>
              <w:pStyle w:val="TAL"/>
              <w:rPr>
                <w:sz w:val="16"/>
                <w:szCs w:val="16"/>
              </w:rPr>
            </w:pPr>
            <w:r w:rsidRPr="00680E3A">
              <w:rPr>
                <w:rFonts w:cs="Arial"/>
                <w:sz w:val="16"/>
                <w:szCs w:val="16"/>
              </w:rPr>
              <w:t>0306</w:t>
            </w:r>
          </w:p>
        </w:tc>
        <w:tc>
          <w:tcPr>
            <w:tcW w:w="422" w:type="dxa"/>
            <w:shd w:val="solid" w:color="FFFFFF" w:fill="auto"/>
          </w:tcPr>
          <w:p w14:paraId="7A7BE7C5" w14:textId="05807260" w:rsidR="00812434" w:rsidRPr="00481D2D" w:rsidRDefault="00812434" w:rsidP="00812434">
            <w:pPr>
              <w:pStyle w:val="TAR"/>
              <w:rPr>
                <w:sz w:val="16"/>
                <w:szCs w:val="16"/>
              </w:rPr>
            </w:pPr>
            <w:r w:rsidRPr="00680E3A">
              <w:rPr>
                <w:rFonts w:cs="Arial"/>
                <w:sz w:val="16"/>
                <w:szCs w:val="16"/>
              </w:rPr>
              <w:t> </w:t>
            </w:r>
          </w:p>
        </w:tc>
        <w:tc>
          <w:tcPr>
            <w:tcW w:w="421" w:type="dxa"/>
            <w:shd w:val="solid" w:color="FFFFFF" w:fill="auto"/>
          </w:tcPr>
          <w:p w14:paraId="7E775B56" w14:textId="2C0AFBF3"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43F7EC4D" w14:textId="3CC72811" w:rsidR="00812434" w:rsidRPr="00481D2D" w:rsidRDefault="00812434" w:rsidP="00812434">
            <w:pPr>
              <w:pStyle w:val="TAL"/>
              <w:rPr>
                <w:sz w:val="16"/>
                <w:szCs w:val="16"/>
              </w:rPr>
            </w:pPr>
            <w:r w:rsidRPr="00680E3A">
              <w:rPr>
                <w:rFonts w:cs="Arial"/>
                <w:sz w:val="16"/>
                <w:szCs w:val="16"/>
              </w:rPr>
              <w:t>Corrections to DCAMP</w:t>
            </w:r>
          </w:p>
        </w:tc>
        <w:tc>
          <w:tcPr>
            <w:tcW w:w="705" w:type="dxa"/>
            <w:shd w:val="solid" w:color="FFFFFF" w:fill="auto"/>
          </w:tcPr>
          <w:p w14:paraId="19311BC5" w14:textId="533F6F26" w:rsidR="00812434" w:rsidRPr="00481D2D" w:rsidRDefault="00812434" w:rsidP="00812434">
            <w:pPr>
              <w:pStyle w:val="TAC"/>
              <w:rPr>
                <w:sz w:val="16"/>
                <w:szCs w:val="16"/>
              </w:rPr>
            </w:pPr>
            <w:r w:rsidRPr="00680E3A">
              <w:rPr>
                <w:sz w:val="16"/>
                <w:szCs w:val="16"/>
                <w:lang w:eastAsia="zh-CN"/>
              </w:rPr>
              <w:t>17.5.0</w:t>
            </w:r>
          </w:p>
        </w:tc>
      </w:tr>
      <w:tr w:rsidR="00812434" w:rsidRPr="00481D2D" w14:paraId="6A29AB58" w14:textId="77777777" w:rsidTr="00812434">
        <w:tc>
          <w:tcPr>
            <w:tcW w:w="785" w:type="dxa"/>
            <w:shd w:val="solid" w:color="FFFFFF" w:fill="auto"/>
          </w:tcPr>
          <w:p w14:paraId="6B38C117" w14:textId="34988DDD"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B546FB6" w14:textId="6BB992B3"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14E89BB" w14:textId="6531D40B" w:rsidR="00812434" w:rsidRPr="00481D2D" w:rsidRDefault="00812434" w:rsidP="00812434">
            <w:pPr>
              <w:pStyle w:val="TAC"/>
              <w:rPr>
                <w:sz w:val="16"/>
                <w:szCs w:val="16"/>
              </w:rPr>
            </w:pPr>
            <w:r w:rsidRPr="00680E3A">
              <w:rPr>
                <w:sz w:val="16"/>
                <w:szCs w:val="16"/>
                <w:lang w:eastAsia="zh-CN"/>
              </w:rPr>
              <w:t>CP-213213</w:t>
            </w:r>
          </w:p>
        </w:tc>
        <w:tc>
          <w:tcPr>
            <w:tcW w:w="521" w:type="dxa"/>
            <w:shd w:val="solid" w:color="FFFFFF" w:fill="auto"/>
          </w:tcPr>
          <w:p w14:paraId="6D06CB6F" w14:textId="0360F2B7" w:rsidR="00812434" w:rsidRPr="00481D2D" w:rsidRDefault="00812434" w:rsidP="00812434">
            <w:pPr>
              <w:pStyle w:val="TAL"/>
              <w:rPr>
                <w:sz w:val="16"/>
                <w:szCs w:val="16"/>
              </w:rPr>
            </w:pPr>
            <w:r w:rsidRPr="00680E3A">
              <w:rPr>
                <w:rFonts w:cs="Arial"/>
                <w:sz w:val="16"/>
                <w:szCs w:val="16"/>
              </w:rPr>
              <w:t>0307</w:t>
            </w:r>
          </w:p>
        </w:tc>
        <w:tc>
          <w:tcPr>
            <w:tcW w:w="422" w:type="dxa"/>
            <w:shd w:val="solid" w:color="FFFFFF" w:fill="auto"/>
          </w:tcPr>
          <w:p w14:paraId="38B74EF2" w14:textId="394C0A55"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6B5C69DC" w14:textId="540D50B1"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535615DB" w14:textId="51AE3790" w:rsidR="00812434" w:rsidRPr="00481D2D" w:rsidRDefault="00812434" w:rsidP="00812434">
            <w:pPr>
              <w:pStyle w:val="TAL"/>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289152FE" w14:textId="5C07D1F1" w:rsidR="00812434" w:rsidRPr="00481D2D" w:rsidRDefault="00812434" w:rsidP="00812434">
            <w:pPr>
              <w:pStyle w:val="TAC"/>
              <w:rPr>
                <w:sz w:val="16"/>
                <w:szCs w:val="16"/>
              </w:rPr>
            </w:pPr>
            <w:r w:rsidRPr="00680E3A">
              <w:rPr>
                <w:sz w:val="16"/>
                <w:szCs w:val="16"/>
                <w:lang w:eastAsia="zh-CN"/>
              </w:rPr>
              <w:t>17.5.0</w:t>
            </w:r>
          </w:p>
        </w:tc>
      </w:tr>
      <w:tr w:rsidR="00812434" w:rsidRPr="00481D2D" w14:paraId="2BF70B37" w14:textId="77777777" w:rsidTr="00812434">
        <w:tc>
          <w:tcPr>
            <w:tcW w:w="785" w:type="dxa"/>
            <w:shd w:val="solid" w:color="FFFFFF" w:fill="auto"/>
          </w:tcPr>
          <w:p w14:paraId="5B9F3D56" w14:textId="3A413C7F"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0700FB71" w14:textId="5ABFAC5B"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4BBAC071" w14:textId="78C76030" w:rsidR="00812434" w:rsidRPr="00481D2D" w:rsidRDefault="00812434" w:rsidP="00812434">
            <w:pPr>
              <w:pStyle w:val="TAC"/>
              <w:rPr>
                <w:sz w:val="16"/>
                <w:szCs w:val="16"/>
              </w:rPr>
            </w:pPr>
            <w:r w:rsidRPr="00680E3A">
              <w:rPr>
                <w:sz w:val="16"/>
                <w:szCs w:val="16"/>
                <w:lang w:eastAsia="zh-CN"/>
              </w:rPr>
              <w:t>CP-213225</w:t>
            </w:r>
          </w:p>
        </w:tc>
        <w:tc>
          <w:tcPr>
            <w:tcW w:w="521" w:type="dxa"/>
            <w:shd w:val="solid" w:color="FFFFFF" w:fill="auto"/>
          </w:tcPr>
          <w:p w14:paraId="56759733" w14:textId="17E949CB" w:rsidR="00812434" w:rsidRPr="00481D2D" w:rsidRDefault="00812434" w:rsidP="00812434">
            <w:pPr>
              <w:pStyle w:val="TAL"/>
              <w:rPr>
                <w:sz w:val="16"/>
                <w:szCs w:val="16"/>
              </w:rPr>
            </w:pPr>
            <w:r w:rsidRPr="00680E3A">
              <w:rPr>
                <w:rFonts w:cs="Arial"/>
                <w:sz w:val="16"/>
                <w:szCs w:val="16"/>
              </w:rPr>
              <w:t>0308</w:t>
            </w:r>
          </w:p>
        </w:tc>
        <w:tc>
          <w:tcPr>
            <w:tcW w:w="422" w:type="dxa"/>
            <w:shd w:val="solid" w:color="FFFFFF" w:fill="auto"/>
          </w:tcPr>
          <w:p w14:paraId="78366BCC" w14:textId="58DECB13"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5AD25D01" w14:textId="7F73B0E5"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5346DEC8" w14:textId="4ABEA0F5" w:rsidR="00812434" w:rsidRPr="00481D2D" w:rsidRDefault="00812434" w:rsidP="00812434">
            <w:pPr>
              <w:pStyle w:val="TAL"/>
              <w:rPr>
                <w:sz w:val="16"/>
                <w:szCs w:val="16"/>
              </w:rPr>
            </w:pPr>
            <w:r w:rsidRPr="00680E3A">
              <w:rPr>
                <w:rFonts w:cs="Arial"/>
                <w:sz w:val="16"/>
                <w:szCs w:val="16"/>
              </w:rPr>
              <w:t>cancel subscription to UDR at SM policy assocaition termination</w:t>
            </w:r>
          </w:p>
        </w:tc>
        <w:tc>
          <w:tcPr>
            <w:tcW w:w="705" w:type="dxa"/>
            <w:shd w:val="solid" w:color="FFFFFF" w:fill="auto"/>
          </w:tcPr>
          <w:p w14:paraId="60DD7C51" w14:textId="23B33C22" w:rsidR="00812434" w:rsidRPr="00481D2D" w:rsidRDefault="00812434" w:rsidP="00812434">
            <w:pPr>
              <w:pStyle w:val="TAC"/>
              <w:rPr>
                <w:sz w:val="16"/>
                <w:szCs w:val="16"/>
              </w:rPr>
            </w:pPr>
            <w:r w:rsidRPr="00680E3A">
              <w:rPr>
                <w:sz w:val="16"/>
                <w:szCs w:val="16"/>
                <w:lang w:eastAsia="zh-CN"/>
              </w:rPr>
              <w:t>17.5.0</w:t>
            </w:r>
          </w:p>
        </w:tc>
      </w:tr>
      <w:tr w:rsidR="00812434" w:rsidRPr="00481D2D" w14:paraId="747CFF3D" w14:textId="77777777" w:rsidTr="00812434">
        <w:tc>
          <w:tcPr>
            <w:tcW w:w="785" w:type="dxa"/>
            <w:shd w:val="solid" w:color="FFFFFF" w:fill="auto"/>
          </w:tcPr>
          <w:p w14:paraId="3F760403" w14:textId="3794261B"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2D84C86C" w14:textId="4E6D6713"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5A09AF33" w14:textId="747C47BD" w:rsidR="00812434" w:rsidRPr="00481D2D" w:rsidRDefault="00812434" w:rsidP="00812434">
            <w:pPr>
              <w:pStyle w:val="TAC"/>
              <w:rPr>
                <w:sz w:val="16"/>
                <w:szCs w:val="16"/>
              </w:rPr>
            </w:pPr>
            <w:r w:rsidRPr="00680E3A">
              <w:rPr>
                <w:sz w:val="16"/>
                <w:szCs w:val="16"/>
                <w:lang w:eastAsia="zh-CN"/>
              </w:rPr>
              <w:t>CP-213244</w:t>
            </w:r>
          </w:p>
        </w:tc>
        <w:tc>
          <w:tcPr>
            <w:tcW w:w="521" w:type="dxa"/>
            <w:shd w:val="solid" w:color="FFFFFF" w:fill="auto"/>
          </w:tcPr>
          <w:p w14:paraId="40931ACF" w14:textId="4847B108" w:rsidR="00812434" w:rsidRPr="00481D2D" w:rsidRDefault="00812434" w:rsidP="00812434">
            <w:pPr>
              <w:pStyle w:val="TAL"/>
              <w:rPr>
                <w:sz w:val="16"/>
                <w:szCs w:val="16"/>
              </w:rPr>
            </w:pPr>
            <w:r w:rsidRPr="00680E3A">
              <w:rPr>
                <w:rFonts w:cs="Arial"/>
                <w:sz w:val="16"/>
                <w:szCs w:val="16"/>
              </w:rPr>
              <w:t>0309</w:t>
            </w:r>
          </w:p>
        </w:tc>
        <w:tc>
          <w:tcPr>
            <w:tcW w:w="422" w:type="dxa"/>
            <w:shd w:val="solid" w:color="FFFFFF" w:fill="auto"/>
          </w:tcPr>
          <w:p w14:paraId="66784486" w14:textId="434D5730" w:rsidR="00812434" w:rsidRPr="00481D2D" w:rsidRDefault="00812434" w:rsidP="00812434">
            <w:pPr>
              <w:pStyle w:val="TAR"/>
              <w:rPr>
                <w:sz w:val="16"/>
                <w:szCs w:val="16"/>
              </w:rPr>
            </w:pPr>
            <w:r w:rsidRPr="00680E3A">
              <w:rPr>
                <w:rFonts w:cs="Arial"/>
                <w:sz w:val="16"/>
                <w:szCs w:val="16"/>
              </w:rPr>
              <w:t> </w:t>
            </w:r>
          </w:p>
        </w:tc>
        <w:tc>
          <w:tcPr>
            <w:tcW w:w="421" w:type="dxa"/>
            <w:shd w:val="solid" w:color="FFFFFF" w:fill="auto"/>
          </w:tcPr>
          <w:p w14:paraId="2EE9B3E7" w14:textId="42DC471D"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56A77BFC" w14:textId="1561A658" w:rsidR="00812434" w:rsidRPr="00481D2D" w:rsidRDefault="00812434" w:rsidP="00812434">
            <w:pPr>
              <w:pStyle w:val="TAL"/>
              <w:rPr>
                <w:sz w:val="16"/>
                <w:szCs w:val="16"/>
              </w:rPr>
            </w:pPr>
            <w:r w:rsidRPr="00680E3A">
              <w:rPr>
                <w:rFonts w:cs="Arial"/>
                <w:sz w:val="16"/>
                <w:szCs w:val="16"/>
              </w:rPr>
              <w:t>cancel subscription to UDR at UE policy assocaition termination</w:t>
            </w:r>
          </w:p>
        </w:tc>
        <w:tc>
          <w:tcPr>
            <w:tcW w:w="705" w:type="dxa"/>
            <w:shd w:val="solid" w:color="FFFFFF" w:fill="auto"/>
          </w:tcPr>
          <w:p w14:paraId="724C4EEE" w14:textId="081FE0B1" w:rsidR="00812434" w:rsidRPr="00481D2D" w:rsidRDefault="00812434" w:rsidP="00812434">
            <w:pPr>
              <w:pStyle w:val="TAC"/>
              <w:rPr>
                <w:sz w:val="16"/>
                <w:szCs w:val="16"/>
              </w:rPr>
            </w:pPr>
            <w:r w:rsidRPr="00680E3A">
              <w:rPr>
                <w:sz w:val="16"/>
                <w:szCs w:val="16"/>
                <w:lang w:eastAsia="zh-CN"/>
              </w:rPr>
              <w:t>17.5.0</w:t>
            </w:r>
          </w:p>
        </w:tc>
      </w:tr>
      <w:tr w:rsidR="00812434" w:rsidRPr="00481D2D" w14:paraId="452ED7BA" w14:textId="77777777" w:rsidTr="00812434">
        <w:tc>
          <w:tcPr>
            <w:tcW w:w="785" w:type="dxa"/>
            <w:shd w:val="solid" w:color="FFFFFF" w:fill="auto"/>
          </w:tcPr>
          <w:p w14:paraId="7A58ADE2" w14:textId="538F413E"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3713B881" w14:textId="182BA783"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0A99FB04" w14:textId="12E8BC3A" w:rsidR="00812434" w:rsidRPr="00481D2D" w:rsidRDefault="00812434" w:rsidP="00812434">
            <w:pPr>
              <w:pStyle w:val="TAC"/>
              <w:rPr>
                <w:sz w:val="16"/>
                <w:szCs w:val="16"/>
              </w:rPr>
            </w:pPr>
            <w:r w:rsidRPr="00680E3A">
              <w:rPr>
                <w:sz w:val="16"/>
                <w:szCs w:val="16"/>
                <w:lang w:eastAsia="zh-CN"/>
              </w:rPr>
              <w:t>CP-213244</w:t>
            </w:r>
          </w:p>
        </w:tc>
        <w:tc>
          <w:tcPr>
            <w:tcW w:w="521" w:type="dxa"/>
            <w:shd w:val="solid" w:color="FFFFFF" w:fill="auto"/>
          </w:tcPr>
          <w:p w14:paraId="503F8D3D" w14:textId="0E9CF8A8" w:rsidR="00812434" w:rsidRPr="00481D2D" w:rsidRDefault="00812434" w:rsidP="00812434">
            <w:pPr>
              <w:pStyle w:val="TAL"/>
              <w:rPr>
                <w:sz w:val="16"/>
                <w:szCs w:val="16"/>
              </w:rPr>
            </w:pPr>
            <w:r w:rsidRPr="00680E3A">
              <w:rPr>
                <w:rFonts w:cs="Arial"/>
                <w:sz w:val="16"/>
                <w:szCs w:val="16"/>
              </w:rPr>
              <w:t>0312</w:t>
            </w:r>
          </w:p>
        </w:tc>
        <w:tc>
          <w:tcPr>
            <w:tcW w:w="422" w:type="dxa"/>
            <w:shd w:val="solid" w:color="FFFFFF" w:fill="auto"/>
          </w:tcPr>
          <w:p w14:paraId="311A2D42" w14:textId="7A20746A"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54471D7C" w14:textId="229F0DE2"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4742F616" w14:textId="37D38A7A" w:rsidR="00812434" w:rsidRPr="00481D2D" w:rsidRDefault="00812434" w:rsidP="00812434">
            <w:pPr>
              <w:pStyle w:val="TAL"/>
              <w:rPr>
                <w:sz w:val="16"/>
                <w:szCs w:val="16"/>
              </w:rPr>
            </w:pPr>
            <w:r w:rsidRPr="00680E3A">
              <w:rPr>
                <w:rFonts w:cs="Arial"/>
                <w:sz w:val="16"/>
                <w:szCs w:val="16"/>
              </w:rPr>
              <w:t>Correction to PFD retrieval procedure</w:t>
            </w:r>
          </w:p>
        </w:tc>
        <w:tc>
          <w:tcPr>
            <w:tcW w:w="705" w:type="dxa"/>
            <w:shd w:val="solid" w:color="FFFFFF" w:fill="auto"/>
          </w:tcPr>
          <w:p w14:paraId="6EE7943D" w14:textId="089376AC" w:rsidR="00812434" w:rsidRPr="00481D2D" w:rsidRDefault="00812434" w:rsidP="00812434">
            <w:pPr>
              <w:pStyle w:val="TAC"/>
              <w:rPr>
                <w:sz w:val="16"/>
                <w:szCs w:val="16"/>
              </w:rPr>
            </w:pPr>
            <w:r w:rsidRPr="00680E3A">
              <w:rPr>
                <w:sz w:val="16"/>
                <w:szCs w:val="16"/>
                <w:lang w:eastAsia="zh-CN"/>
              </w:rPr>
              <w:t>17.5.0</w:t>
            </w:r>
          </w:p>
        </w:tc>
      </w:tr>
      <w:tr w:rsidR="00812434" w:rsidRPr="00481D2D" w14:paraId="4680764A" w14:textId="77777777" w:rsidTr="00812434">
        <w:tc>
          <w:tcPr>
            <w:tcW w:w="785" w:type="dxa"/>
            <w:shd w:val="solid" w:color="FFFFFF" w:fill="auto"/>
          </w:tcPr>
          <w:p w14:paraId="3116E63E" w14:textId="4FD6C342"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568BB309" w14:textId="0CB40BDE"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48604A4B" w14:textId="6B23F4DC" w:rsidR="00812434" w:rsidRPr="00481D2D" w:rsidRDefault="00812434" w:rsidP="00812434">
            <w:pPr>
              <w:pStyle w:val="TAC"/>
              <w:rPr>
                <w:sz w:val="16"/>
                <w:szCs w:val="16"/>
              </w:rPr>
            </w:pPr>
            <w:r w:rsidRPr="00680E3A">
              <w:rPr>
                <w:sz w:val="16"/>
                <w:szCs w:val="16"/>
                <w:lang w:eastAsia="zh-CN"/>
              </w:rPr>
              <w:t>CP-213228</w:t>
            </w:r>
          </w:p>
        </w:tc>
        <w:tc>
          <w:tcPr>
            <w:tcW w:w="521" w:type="dxa"/>
            <w:shd w:val="solid" w:color="FFFFFF" w:fill="auto"/>
          </w:tcPr>
          <w:p w14:paraId="310EF9E9" w14:textId="0163E6DD" w:rsidR="00812434" w:rsidRPr="00481D2D" w:rsidRDefault="00812434" w:rsidP="00812434">
            <w:pPr>
              <w:pStyle w:val="TAL"/>
              <w:rPr>
                <w:sz w:val="16"/>
                <w:szCs w:val="16"/>
              </w:rPr>
            </w:pPr>
            <w:r w:rsidRPr="00680E3A">
              <w:rPr>
                <w:rFonts w:cs="Arial"/>
                <w:sz w:val="16"/>
                <w:szCs w:val="16"/>
              </w:rPr>
              <w:t>0313</w:t>
            </w:r>
          </w:p>
        </w:tc>
        <w:tc>
          <w:tcPr>
            <w:tcW w:w="422" w:type="dxa"/>
            <w:shd w:val="solid" w:color="FFFFFF" w:fill="auto"/>
          </w:tcPr>
          <w:p w14:paraId="2696313E" w14:textId="709C52CC"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6AEBE9F1" w14:textId="6F363082"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77ABB42" w14:textId="66568443" w:rsidR="00812434" w:rsidRPr="00481D2D" w:rsidRDefault="00812434" w:rsidP="00812434">
            <w:pPr>
              <w:pStyle w:val="TAL"/>
              <w:rPr>
                <w:sz w:val="16"/>
                <w:szCs w:val="16"/>
              </w:rPr>
            </w:pPr>
            <w:r w:rsidRPr="00680E3A">
              <w:rPr>
                <w:rFonts w:cs="Arial"/>
                <w:sz w:val="16"/>
                <w:szCs w:val="16"/>
              </w:rPr>
              <w:t>Policy decisions based on Network Analytics</w:t>
            </w:r>
          </w:p>
        </w:tc>
        <w:tc>
          <w:tcPr>
            <w:tcW w:w="705" w:type="dxa"/>
            <w:shd w:val="solid" w:color="FFFFFF" w:fill="auto"/>
          </w:tcPr>
          <w:p w14:paraId="3A6EC4CB" w14:textId="101F318C" w:rsidR="00812434" w:rsidRPr="00481D2D" w:rsidRDefault="00812434" w:rsidP="00812434">
            <w:pPr>
              <w:pStyle w:val="TAC"/>
              <w:rPr>
                <w:sz w:val="16"/>
                <w:szCs w:val="16"/>
              </w:rPr>
            </w:pPr>
            <w:r w:rsidRPr="00680E3A">
              <w:rPr>
                <w:sz w:val="16"/>
                <w:szCs w:val="16"/>
                <w:lang w:eastAsia="zh-CN"/>
              </w:rPr>
              <w:t>17.5.0</w:t>
            </w:r>
          </w:p>
        </w:tc>
      </w:tr>
      <w:tr w:rsidR="00812434" w:rsidRPr="00481D2D" w14:paraId="09359E01" w14:textId="77777777" w:rsidTr="00812434">
        <w:tc>
          <w:tcPr>
            <w:tcW w:w="785" w:type="dxa"/>
            <w:shd w:val="solid" w:color="FFFFFF" w:fill="auto"/>
          </w:tcPr>
          <w:p w14:paraId="4946C6DB" w14:textId="350541B7"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3B478E75" w14:textId="752A27B9"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4331029C" w14:textId="3AABBD08" w:rsidR="00812434" w:rsidRPr="00481D2D" w:rsidRDefault="00812434" w:rsidP="00812434">
            <w:pPr>
              <w:pStyle w:val="TAC"/>
              <w:rPr>
                <w:sz w:val="16"/>
                <w:szCs w:val="16"/>
              </w:rPr>
            </w:pPr>
            <w:r w:rsidRPr="00680E3A">
              <w:rPr>
                <w:sz w:val="16"/>
                <w:szCs w:val="16"/>
                <w:lang w:eastAsia="zh-CN"/>
              </w:rPr>
              <w:t>CP-213230</w:t>
            </w:r>
          </w:p>
        </w:tc>
        <w:tc>
          <w:tcPr>
            <w:tcW w:w="521" w:type="dxa"/>
            <w:shd w:val="solid" w:color="FFFFFF" w:fill="auto"/>
          </w:tcPr>
          <w:p w14:paraId="4A3DE7EC" w14:textId="63833106" w:rsidR="00812434" w:rsidRPr="00481D2D" w:rsidRDefault="00812434" w:rsidP="00812434">
            <w:pPr>
              <w:pStyle w:val="TAL"/>
              <w:rPr>
                <w:sz w:val="16"/>
                <w:szCs w:val="16"/>
              </w:rPr>
            </w:pPr>
            <w:r w:rsidRPr="00680E3A">
              <w:rPr>
                <w:rFonts w:cs="Arial"/>
                <w:sz w:val="16"/>
                <w:szCs w:val="16"/>
              </w:rPr>
              <w:t>0314</w:t>
            </w:r>
          </w:p>
        </w:tc>
        <w:tc>
          <w:tcPr>
            <w:tcW w:w="422" w:type="dxa"/>
            <w:shd w:val="solid" w:color="FFFFFF" w:fill="auto"/>
          </w:tcPr>
          <w:p w14:paraId="43F72CFD" w14:textId="067881F5"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7C85C118" w14:textId="1C139215"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324DB818" w14:textId="397D6E76" w:rsidR="00812434" w:rsidRPr="00481D2D" w:rsidRDefault="00812434" w:rsidP="00812434">
            <w:pPr>
              <w:pStyle w:val="TAL"/>
              <w:rPr>
                <w:sz w:val="16"/>
                <w:szCs w:val="16"/>
              </w:rPr>
            </w:pPr>
            <w:r w:rsidRPr="00680E3A">
              <w:rPr>
                <w:rFonts w:cs="Arial"/>
                <w:sz w:val="16"/>
                <w:szCs w:val="16"/>
              </w:rPr>
              <w:t>Same PCF discovery for the control of data rate per network slice</w:t>
            </w:r>
          </w:p>
        </w:tc>
        <w:tc>
          <w:tcPr>
            <w:tcW w:w="705" w:type="dxa"/>
            <w:shd w:val="solid" w:color="FFFFFF" w:fill="auto"/>
          </w:tcPr>
          <w:p w14:paraId="6A9C4CA7" w14:textId="49B6DEBE" w:rsidR="00812434" w:rsidRPr="00481D2D" w:rsidRDefault="00812434" w:rsidP="00812434">
            <w:pPr>
              <w:pStyle w:val="TAC"/>
              <w:rPr>
                <w:sz w:val="16"/>
                <w:szCs w:val="16"/>
              </w:rPr>
            </w:pPr>
            <w:r w:rsidRPr="00680E3A">
              <w:rPr>
                <w:sz w:val="16"/>
                <w:szCs w:val="16"/>
                <w:lang w:eastAsia="zh-CN"/>
              </w:rPr>
              <w:t>17.5.0</w:t>
            </w:r>
          </w:p>
        </w:tc>
      </w:tr>
      <w:tr w:rsidR="00812434" w:rsidRPr="00481D2D" w14:paraId="390958A9" w14:textId="77777777" w:rsidTr="00812434">
        <w:tc>
          <w:tcPr>
            <w:tcW w:w="785" w:type="dxa"/>
            <w:shd w:val="solid" w:color="FFFFFF" w:fill="auto"/>
          </w:tcPr>
          <w:p w14:paraId="68FB3F16" w14:textId="1DCBDF7F"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09B02E13" w14:textId="783BBB03"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46E444C7" w14:textId="6F3614B4" w:rsidR="00812434" w:rsidRPr="00481D2D" w:rsidRDefault="00812434" w:rsidP="00812434">
            <w:pPr>
              <w:pStyle w:val="TAC"/>
              <w:rPr>
                <w:sz w:val="16"/>
                <w:szCs w:val="16"/>
              </w:rPr>
            </w:pPr>
            <w:r w:rsidRPr="00680E3A">
              <w:rPr>
                <w:sz w:val="16"/>
                <w:szCs w:val="16"/>
                <w:lang w:eastAsia="zh-CN"/>
              </w:rPr>
              <w:t>CP-213200</w:t>
            </w:r>
          </w:p>
        </w:tc>
        <w:tc>
          <w:tcPr>
            <w:tcW w:w="521" w:type="dxa"/>
            <w:shd w:val="solid" w:color="FFFFFF" w:fill="auto"/>
          </w:tcPr>
          <w:p w14:paraId="3E2F50C6" w14:textId="0ED9446D" w:rsidR="00812434" w:rsidRPr="00481D2D" w:rsidRDefault="00812434" w:rsidP="00812434">
            <w:pPr>
              <w:pStyle w:val="TAL"/>
              <w:rPr>
                <w:sz w:val="16"/>
                <w:szCs w:val="16"/>
              </w:rPr>
            </w:pPr>
            <w:r w:rsidRPr="00680E3A">
              <w:rPr>
                <w:rFonts w:cs="Arial"/>
                <w:sz w:val="16"/>
                <w:szCs w:val="16"/>
              </w:rPr>
              <w:t>0315</w:t>
            </w:r>
          </w:p>
        </w:tc>
        <w:tc>
          <w:tcPr>
            <w:tcW w:w="422" w:type="dxa"/>
            <w:shd w:val="solid" w:color="FFFFFF" w:fill="auto"/>
          </w:tcPr>
          <w:p w14:paraId="383A8489" w14:textId="0DD6896F"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7FB55FC" w14:textId="47D9D2B4"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01E72B3" w14:textId="4AC9A847" w:rsidR="00812434" w:rsidRPr="00481D2D" w:rsidRDefault="00812434" w:rsidP="00812434">
            <w:pPr>
              <w:pStyle w:val="TAL"/>
              <w:rPr>
                <w:sz w:val="16"/>
                <w:szCs w:val="16"/>
              </w:rPr>
            </w:pPr>
            <w:r w:rsidRPr="00680E3A">
              <w:rPr>
                <w:rFonts w:cs="Arial"/>
                <w:sz w:val="16"/>
                <w:szCs w:val="16"/>
              </w:rPr>
              <w:t>Management of AM Policies depending on the application in use</w:t>
            </w:r>
          </w:p>
        </w:tc>
        <w:tc>
          <w:tcPr>
            <w:tcW w:w="705" w:type="dxa"/>
            <w:shd w:val="solid" w:color="FFFFFF" w:fill="auto"/>
          </w:tcPr>
          <w:p w14:paraId="6B2301CF" w14:textId="5F95B529" w:rsidR="00812434" w:rsidRPr="00481D2D" w:rsidRDefault="00812434" w:rsidP="00812434">
            <w:pPr>
              <w:pStyle w:val="TAC"/>
              <w:rPr>
                <w:sz w:val="16"/>
                <w:szCs w:val="16"/>
              </w:rPr>
            </w:pPr>
            <w:r w:rsidRPr="00680E3A">
              <w:rPr>
                <w:sz w:val="16"/>
                <w:szCs w:val="16"/>
                <w:lang w:eastAsia="zh-CN"/>
              </w:rPr>
              <w:t>17.5.0</w:t>
            </w:r>
          </w:p>
        </w:tc>
      </w:tr>
      <w:tr w:rsidR="00812434" w:rsidRPr="00481D2D" w14:paraId="4293B33D" w14:textId="77777777" w:rsidTr="00812434">
        <w:tc>
          <w:tcPr>
            <w:tcW w:w="785" w:type="dxa"/>
            <w:shd w:val="solid" w:color="FFFFFF" w:fill="auto"/>
          </w:tcPr>
          <w:p w14:paraId="369B2BFA" w14:textId="64B53583" w:rsidR="00812434" w:rsidRPr="00481D2D" w:rsidRDefault="00812434" w:rsidP="00812434">
            <w:pPr>
              <w:pStyle w:val="TAC"/>
              <w:rPr>
                <w:sz w:val="16"/>
                <w:szCs w:val="16"/>
              </w:rPr>
            </w:pPr>
            <w:r w:rsidRPr="00680E3A">
              <w:rPr>
                <w:sz w:val="16"/>
                <w:szCs w:val="16"/>
                <w:lang w:eastAsia="zh-CN"/>
              </w:rPr>
              <w:t>2021-12</w:t>
            </w:r>
          </w:p>
        </w:tc>
        <w:tc>
          <w:tcPr>
            <w:tcW w:w="793" w:type="dxa"/>
            <w:shd w:val="solid" w:color="FFFFFF" w:fill="auto"/>
          </w:tcPr>
          <w:p w14:paraId="79F2F4D4" w14:textId="32B81E67" w:rsidR="00812434" w:rsidRPr="00481D2D" w:rsidRDefault="00812434" w:rsidP="00812434">
            <w:pPr>
              <w:pStyle w:val="TAC"/>
              <w:rPr>
                <w:sz w:val="16"/>
                <w:szCs w:val="16"/>
              </w:rPr>
            </w:pPr>
            <w:r w:rsidRPr="00680E3A">
              <w:rPr>
                <w:sz w:val="16"/>
                <w:szCs w:val="16"/>
                <w:lang w:eastAsia="zh-CN"/>
              </w:rPr>
              <w:t>CT#94-e</w:t>
            </w:r>
          </w:p>
        </w:tc>
        <w:tc>
          <w:tcPr>
            <w:tcW w:w="1070" w:type="dxa"/>
            <w:shd w:val="solid" w:color="FFFFFF" w:fill="auto"/>
          </w:tcPr>
          <w:p w14:paraId="78A74F24" w14:textId="48B2569E" w:rsidR="00812434" w:rsidRPr="00481D2D" w:rsidRDefault="00812434" w:rsidP="00812434">
            <w:pPr>
              <w:pStyle w:val="TAC"/>
              <w:rPr>
                <w:sz w:val="16"/>
                <w:szCs w:val="16"/>
              </w:rPr>
            </w:pPr>
            <w:r w:rsidRPr="00680E3A">
              <w:rPr>
                <w:sz w:val="16"/>
                <w:szCs w:val="16"/>
                <w:lang w:eastAsia="zh-CN"/>
              </w:rPr>
              <w:t>CP-213223</w:t>
            </w:r>
          </w:p>
        </w:tc>
        <w:tc>
          <w:tcPr>
            <w:tcW w:w="521" w:type="dxa"/>
            <w:shd w:val="solid" w:color="FFFFFF" w:fill="auto"/>
          </w:tcPr>
          <w:p w14:paraId="45940819" w14:textId="488CE1FD" w:rsidR="00812434" w:rsidRPr="00481D2D" w:rsidRDefault="00812434" w:rsidP="00812434">
            <w:pPr>
              <w:pStyle w:val="TAL"/>
              <w:rPr>
                <w:sz w:val="16"/>
                <w:szCs w:val="16"/>
              </w:rPr>
            </w:pPr>
            <w:r w:rsidRPr="00680E3A">
              <w:rPr>
                <w:rFonts w:cs="Arial"/>
                <w:sz w:val="16"/>
                <w:szCs w:val="16"/>
              </w:rPr>
              <w:t>0316</w:t>
            </w:r>
          </w:p>
        </w:tc>
        <w:tc>
          <w:tcPr>
            <w:tcW w:w="422" w:type="dxa"/>
            <w:shd w:val="solid" w:color="FFFFFF" w:fill="auto"/>
          </w:tcPr>
          <w:p w14:paraId="5B076FD6" w14:textId="5FC695BA"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475A4CE4" w14:textId="02013503"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6E44B319" w14:textId="671C3AC4" w:rsidR="00812434" w:rsidRPr="00481D2D" w:rsidRDefault="00812434" w:rsidP="00812434">
            <w:pPr>
              <w:pStyle w:val="TAL"/>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5C97B1FA" w14:textId="54B5E287" w:rsidR="00812434" w:rsidRPr="00481D2D" w:rsidRDefault="00812434" w:rsidP="00812434">
            <w:pPr>
              <w:pStyle w:val="TAC"/>
              <w:rPr>
                <w:sz w:val="16"/>
                <w:szCs w:val="16"/>
              </w:rPr>
            </w:pPr>
            <w:r w:rsidRPr="00680E3A">
              <w:rPr>
                <w:sz w:val="16"/>
                <w:szCs w:val="16"/>
                <w:lang w:eastAsia="zh-CN"/>
              </w:rPr>
              <w:t>17.5.0</w:t>
            </w:r>
          </w:p>
        </w:tc>
      </w:tr>
      <w:tr w:rsidR="00812434" w:rsidRPr="00481D2D" w14:paraId="415E1B01" w14:textId="77777777" w:rsidTr="00812434">
        <w:tc>
          <w:tcPr>
            <w:tcW w:w="785" w:type="dxa"/>
            <w:shd w:val="solid" w:color="FFFFFF" w:fill="auto"/>
          </w:tcPr>
          <w:p w14:paraId="375008D2" w14:textId="499F5115"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146F3C14" w14:textId="2A86D675"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0A60924D" w14:textId="113B2544" w:rsidR="00812434" w:rsidRPr="00481D2D" w:rsidRDefault="00812434" w:rsidP="00812434">
            <w:pPr>
              <w:pStyle w:val="TAC"/>
              <w:rPr>
                <w:sz w:val="16"/>
                <w:szCs w:val="16"/>
              </w:rPr>
            </w:pPr>
            <w:r w:rsidRPr="00680E3A">
              <w:rPr>
                <w:sz w:val="16"/>
                <w:szCs w:val="16"/>
                <w:lang w:eastAsia="zh-CN"/>
              </w:rPr>
              <w:t>CP-220198</w:t>
            </w:r>
          </w:p>
        </w:tc>
        <w:tc>
          <w:tcPr>
            <w:tcW w:w="521" w:type="dxa"/>
            <w:shd w:val="solid" w:color="FFFFFF" w:fill="auto"/>
          </w:tcPr>
          <w:p w14:paraId="35D94EF1" w14:textId="24F7D7A5" w:rsidR="00812434" w:rsidRPr="00481D2D" w:rsidRDefault="00812434" w:rsidP="00812434">
            <w:pPr>
              <w:pStyle w:val="TAL"/>
              <w:rPr>
                <w:sz w:val="16"/>
                <w:szCs w:val="16"/>
              </w:rPr>
            </w:pPr>
            <w:r w:rsidRPr="00680E3A">
              <w:rPr>
                <w:rFonts w:cs="Arial"/>
                <w:sz w:val="16"/>
                <w:szCs w:val="16"/>
              </w:rPr>
              <w:t>0317</w:t>
            </w:r>
          </w:p>
        </w:tc>
        <w:tc>
          <w:tcPr>
            <w:tcW w:w="422" w:type="dxa"/>
            <w:shd w:val="solid" w:color="FFFFFF" w:fill="auto"/>
          </w:tcPr>
          <w:p w14:paraId="6CB64B84" w14:textId="70613517"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287BEA3C" w14:textId="6B6D12DA"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34D5CD33" w14:textId="0ACC6C3A" w:rsidR="00812434" w:rsidRPr="00481D2D" w:rsidRDefault="00812434" w:rsidP="00812434">
            <w:pPr>
              <w:pStyle w:val="TAL"/>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092DE95C" w14:textId="1A8B7A8F" w:rsidR="00812434" w:rsidRPr="00481D2D" w:rsidRDefault="00812434" w:rsidP="00812434">
            <w:pPr>
              <w:pStyle w:val="TAC"/>
              <w:rPr>
                <w:sz w:val="16"/>
                <w:szCs w:val="16"/>
              </w:rPr>
            </w:pPr>
            <w:r w:rsidRPr="00680E3A">
              <w:rPr>
                <w:rFonts w:cs="Arial"/>
                <w:sz w:val="16"/>
                <w:szCs w:val="16"/>
              </w:rPr>
              <w:t>17.6.0</w:t>
            </w:r>
          </w:p>
        </w:tc>
      </w:tr>
      <w:tr w:rsidR="00812434" w:rsidRPr="00481D2D" w14:paraId="1FE06023" w14:textId="77777777" w:rsidTr="00812434">
        <w:tc>
          <w:tcPr>
            <w:tcW w:w="785" w:type="dxa"/>
            <w:shd w:val="solid" w:color="FFFFFF" w:fill="auto"/>
          </w:tcPr>
          <w:p w14:paraId="523ED220" w14:textId="5E514A84"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4F0FEA85" w14:textId="1A689A7C"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30A4C270" w14:textId="753D8125" w:rsidR="00812434" w:rsidRPr="00481D2D" w:rsidRDefault="00812434" w:rsidP="00812434">
            <w:pPr>
              <w:pStyle w:val="TAC"/>
              <w:rPr>
                <w:sz w:val="16"/>
                <w:szCs w:val="16"/>
              </w:rPr>
            </w:pPr>
            <w:r w:rsidRPr="00680E3A">
              <w:rPr>
                <w:sz w:val="16"/>
                <w:szCs w:val="16"/>
                <w:lang w:eastAsia="zh-CN"/>
              </w:rPr>
              <w:t>CP-220197</w:t>
            </w:r>
          </w:p>
        </w:tc>
        <w:tc>
          <w:tcPr>
            <w:tcW w:w="521" w:type="dxa"/>
            <w:shd w:val="solid" w:color="FFFFFF" w:fill="auto"/>
          </w:tcPr>
          <w:p w14:paraId="3BC41F86" w14:textId="61FAC281" w:rsidR="00812434" w:rsidRPr="00481D2D" w:rsidRDefault="00812434" w:rsidP="00812434">
            <w:pPr>
              <w:pStyle w:val="TAL"/>
              <w:rPr>
                <w:sz w:val="16"/>
                <w:szCs w:val="16"/>
              </w:rPr>
            </w:pPr>
            <w:r w:rsidRPr="00680E3A">
              <w:rPr>
                <w:rFonts w:cs="Arial"/>
                <w:sz w:val="16"/>
                <w:szCs w:val="16"/>
              </w:rPr>
              <w:t>0318</w:t>
            </w:r>
          </w:p>
        </w:tc>
        <w:tc>
          <w:tcPr>
            <w:tcW w:w="422" w:type="dxa"/>
            <w:shd w:val="solid" w:color="FFFFFF" w:fill="auto"/>
          </w:tcPr>
          <w:p w14:paraId="6DFA338A" w14:textId="0A1C2F51"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3298297F" w14:textId="72151CDD"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127CCA6D" w14:textId="5ECFF7F3" w:rsidR="00812434" w:rsidRPr="00481D2D" w:rsidRDefault="00812434" w:rsidP="00812434">
            <w:pPr>
              <w:pStyle w:val="TAL"/>
              <w:rPr>
                <w:sz w:val="16"/>
                <w:szCs w:val="16"/>
              </w:rPr>
            </w:pPr>
            <w:r w:rsidRPr="00680E3A">
              <w:rPr>
                <w:rFonts w:cs="Arial"/>
                <w:color w:val="000000"/>
                <w:sz w:val="16"/>
                <w:szCs w:val="16"/>
              </w:rPr>
              <w:t>Correction to the BSF procedure</w:t>
            </w:r>
          </w:p>
        </w:tc>
        <w:tc>
          <w:tcPr>
            <w:tcW w:w="705" w:type="dxa"/>
            <w:shd w:val="solid" w:color="FFFFFF" w:fill="auto"/>
          </w:tcPr>
          <w:p w14:paraId="586E708B" w14:textId="126D7426" w:rsidR="00812434" w:rsidRPr="00481D2D" w:rsidRDefault="00812434" w:rsidP="00812434">
            <w:pPr>
              <w:pStyle w:val="TAC"/>
              <w:rPr>
                <w:sz w:val="16"/>
                <w:szCs w:val="16"/>
              </w:rPr>
            </w:pPr>
            <w:r w:rsidRPr="00680E3A">
              <w:rPr>
                <w:rFonts w:cs="Arial"/>
                <w:sz w:val="16"/>
                <w:szCs w:val="16"/>
              </w:rPr>
              <w:t>17.6.0</w:t>
            </w:r>
          </w:p>
        </w:tc>
      </w:tr>
      <w:tr w:rsidR="00812434" w:rsidRPr="00481D2D" w14:paraId="4291603C" w14:textId="77777777" w:rsidTr="00812434">
        <w:tc>
          <w:tcPr>
            <w:tcW w:w="785" w:type="dxa"/>
            <w:shd w:val="solid" w:color="FFFFFF" w:fill="auto"/>
          </w:tcPr>
          <w:p w14:paraId="7DD4D7CF" w14:textId="7DB1A853"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696809C5" w14:textId="6CBEFE52"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574BC838" w14:textId="14C02E21" w:rsidR="00812434" w:rsidRPr="00481D2D" w:rsidRDefault="00812434" w:rsidP="00812434">
            <w:pPr>
              <w:pStyle w:val="TAC"/>
              <w:rPr>
                <w:sz w:val="16"/>
                <w:szCs w:val="16"/>
              </w:rPr>
            </w:pPr>
            <w:r w:rsidRPr="00680E3A">
              <w:rPr>
                <w:sz w:val="16"/>
                <w:szCs w:val="16"/>
                <w:lang w:eastAsia="zh-CN"/>
              </w:rPr>
              <w:t>CP-220197</w:t>
            </w:r>
          </w:p>
        </w:tc>
        <w:tc>
          <w:tcPr>
            <w:tcW w:w="521" w:type="dxa"/>
            <w:shd w:val="solid" w:color="FFFFFF" w:fill="auto"/>
          </w:tcPr>
          <w:p w14:paraId="114CFDA3" w14:textId="120D05CC" w:rsidR="00812434" w:rsidRPr="00481D2D" w:rsidRDefault="00812434" w:rsidP="00812434">
            <w:pPr>
              <w:pStyle w:val="TAL"/>
              <w:rPr>
                <w:sz w:val="16"/>
                <w:szCs w:val="16"/>
              </w:rPr>
            </w:pPr>
            <w:r w:rsidRPr="00680E3A">
              <w:rPr>
                <w:rFonts w:cs="Arial"/>
                <w:sz w:val="16"/>
                <w:szCs w:val="16"/>
              </w:rPr>
              <w:t>0319</w:t>
            </w:r>
          </w:p>
        </w:tc>
        <w:tc>
          <w:tcPr>
            <w:tcW w:w="422" w:type="dxa"/>
            <w:shd w:val="solid" w:color="FFFFFF" w:fill="auto"/>
          </w:tcPr>
          <w:p w14:paraId="51AB2244" w14:textId="6A2B885A"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2D4E728E" w14:textId="56D53F5E"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358D81FC" w14:textId="1366AE91" w:rsidR="00812434" w:rsidRPr="00481D2D" w:rsidRDefault="00812434" w:rsidP="00812434">
            <w:pPr>
              <w:pStyle w:val="TAL"/>
              <w:rPr>
                <w:sz w:val="16"/>
                <w:szCs w:val="16"/>
              </w:rPr>
            </w:pPr>
            <w:r w:rsidRPr="00680E3A">
              <w:rPr>
                <w:rFonts w:cs="Arial"/>
                <w:color w:val="000000"/>
                <w:sz w:val="16"/>
                <w:szCs w:val="16"/>
              </w:rPr>
              <w:t>PCF for a PDU session discovery by PCF a UE</w:t>
            </w:r>
          </w:p>
        </w:tc>
        <w:tc>
          <w:tcPr>
            <w:tcW w:w="705" w:type="dxa"/>
            <w:shd w:val="solid" w:color="FFFFFF" w:fill="auto"/>
          </w:tcPr>
          <w:p w14:paraId="10C07691" w14:textId="6E39C6A2" w:rsidR="00812434" w:rsidRPr="00481D2D" w:rsidRDefault="00812434" w:rsidP="00812434">
            <w:pPr>
              <w:pStyle w:val="TAC"/>
              <w:rPr>
                <w:sz w:val="16"/>
                <w:szCs w:val="16"/>
              </w:rPr>
            </w:pPr>
            <w:r w:rsidRPr="00680E3A">
              <w:rPr>
                <w:rFonts w:cs="Arial"/>
                <w:sz w:val="16"/>
                <w:szCs w:val="16"/>
              </w:rPr>
              <w:t>17.6.0</w:t>
            </w:r>
          </w:p>
        </w:tc>
      </w:tr>
      <w:tr w:rsidR="00812434" w:rsidRPr="00481D2D" w14:paraId="104EBB22" w14:textId="77777777" w:rsidTr="00812434">
        <w:tc>
          <w:tcPr>
            <w:tcW w:w="785" w:type="dxa"/>
            <w:shd w:val="solid" w:color="FFFFFF" w:fill="auto"/>
          </w:tcPr>
          <w:p w14:paraId="5E25A32E" w14:textId="689D9AA6"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64F1FD31" w14:textId="7626355C"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328B26B4" w14:textId="711BA1BD" w:rsidR="00812434" w:rsidRPr="00481D2D" w:rsidRDefault="00812434" w:rsidP="00812434">
            <w:pPr>
              <w:pStyle w:val="TAC"/>
              <w:rPr>
                <w:sz w:val="16"/>
                <w:szCs w:val="16"/>
              </w:rPr>
            </w:pPr>
            <w:r w:rsidRPr="00680E3A">
              <w:rPr>
                <w:sz w:val="16"/>
                <w:szCs w:val="16"/>
                <w:lang w:eastAsia="zh-CN"/>
              </w:rPr>
              <w:t>CP-220183</w:t>
            </w:r>
          </w:p>
        </w:tc>
        <w:tc>
          <w:tcPr>
            <w:tcW w:w="521" w:type="dxa"/>
            <w:shd w:val="solid" w:color="FFFFFF" w:fill="auto"/>
          </w:tcPr>
          <w:p w14:paraId="1F58A26E" w14:textId="6E97C6DB" w:rsidR="00812434" w:rsidRPr="00481D2D" w:rsidRDefault="00812434" w:rsidP="00812434">
            <w:pPr>
              <w:pStyle w:val="TAL"/>
              <w:rPr>
                <w:sz w:val="16"/>
                <w:szCs w:val="16"/>
              </w:rPr>
            </w:pPr>
            <w:r w:rsidRPr="00680E3A">
              <w:rPr>
                <w:rFonts w:cs="Arial"/>
                <w:sz w:val="16"/>
                <w:szCs w:val="16"/>
              </w:rPr>
              <w:t>0320</w:t>
            </w:r>
          </w:p>
        </w:tc>
        <w:tc>
          <w:tcPr>
            <w:tcW w:w="422" w:type="dxa"/>
            <w:shd w:val="solid" w:color="FFFFFF" w:fill="auto"/>
          </w:tcPr>
          <w:p w14:paraId="265C240A" w14:textId="4FB4AB4E"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7DF5173" w14:textId="24BDE792"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0D447D00" w14:textId="02FF4692" w:rsidR="00812434" w:rsidRPr="00481D2D" w:rsidRDefault="00812434" w:rsidP="00812434">
            <w:pPr>
              <w:pStyle w:val="TAL"/>
              <w:rPr>
                <w:sz w:val="16"/>
                <w:szCs w:val="16"/>
              </w:rPr>
            </w:pPr>
            <w:r w:rsidRPr="00680E3A">
              <w:rPr>
                <w:rFonts w:cs="Arial"/>
                <w:color w:val="000000"/>
                <w:sz w:val="16"/>
                <w:szCs w:val="16"/>
              </w:rPr>
              <w:t>TSCTSF discovery</w:t>
            </w:r>
          </w:p>
        </w:tc>
        <w:tc>
          <w:tcPr>
            <w:tcW w:w="705" w:type="dxa"/>
            <w:shd w:val="solid" w:color="FFFFFF" w:fill="auto"/>
          </w:tcPr>
          <w:p w14:paraId="177C22C6" w14:textId="2442CDF0" w:rsidR="00812434" w:rsidRPr="00481D2D" w:rsidRDefault="00812434" w:rsidP="00812434">
            <w:pPr>
              <w:pStyle w:val="TAC"/>
              <w:rPr>
                <w:sz w:val="16"/>
                <w:szCs w:val="16"/>
              </w:rPr>
            </w:pPr>
            <w:r w:rsidRPr="00680E3A">
              <w:rPr>
                <w:rFonts w:cs="Arial"/>
                <w:sz w:val="16"/>
                <w:szCs w:val="16"/>
              </w:rPr>
              <w:t>17.6.0</w:t>
            </w:r>
          </w:p>
        </w:tc>
      </w:tr>
      <w:tr w:rsidR="00812434" w:rsidRPr="00481D2D" w14:paraId="48DEDB43" w14:textId="77777777" w:rsidTr="00812434">
        <w:tc>
          <w:tcPr>
            <w:tcW w:w="785" w:type="dxa"/>
            <w:shd w:val="solid" w:color="FFFFFF" w:fill="auto"/>
          </w:tcPr>
          <w:p w14:paraId="376DB97B" w14:textId="76CFA965"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07716B05" w14:textId="4F0DE77D"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25234F4C" w14:textId="5716E6E8" w:rsidR="00812434" w:rsidRPr="00481D2D" w:rsidRDefault="00812434" w:rsidP="00812434">
            <w:pPr>
              <w:pStyle w:val="TAC"/>
              <w:rPr>
                <w:sz w:val="16"/>
                <w:szCs w:val="16"/>
              </w:rPr>
            </w:pPr>
            <w:r w:rsidRPr="00680E3A">
              <w:rPr>
                <w:sz w:val="16"/>
                <w:szCs w:val="16"/>
                <w:lang w:eastAsia="zh-CN"/>
              </w:rPr>
              <w:t>CP-220196</w:t>
            </w:r>
          </w:p>
        </w:tc>
        <w:tc>
          <w:tcPr>
            <w:tcW w:w="521" w:type="dxa"/>
            <w:shd w:val="solid" w:color="FFFFFF" w:fill="auto"/>
          </w:tcPr>
          <w:p w14:paraId="56A5DE17" w14:textId="73D6222D" w:rsidR="00812434" w:rsidRPr="00481D2D" w:rsidRDefault="00812434" w:rsidP="00812434">
            <w:pPr>
              <w:pStyle w:val="TAL"/>
              <w:rPr>
                <w:sz w:val="16"/>
                <w:szCs w:val="16"/>
              </w:rPr>
            </w:pPr>
            <w:r w:rsidRPr="00680E3A">
              <w:rPr>
                <w:rFonts w:cs="Arial"/>
                <w:sz w:val="16"/>
                <w:szCs w:val="16"/>
              </w:rPr>
              <w:t>0322</w:t>
            </w:r>
          </w:p>
        </w:tc>
        <w:tc>
          <w:tcPr>
            <w:tcW w:w="422" w:type="dxa"/>
            <w:shd w:val="solid" w:color="FFFFFF" w:fill="auto"/>
          </w:tcPr>
          <w:p w14:paraId="3445FD23" w14:textId="44CE6CCC"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7C0CE6F3" w14:textId="6DE6CD15"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1605042C" w14:textId="753E03F9" w:rsidR="00812434" w:rsidRPr="00481D2D" w:rsidRDefault="00812434" w:rsidP="00812434">
            <w:pPr>
              <w:pStyle w:val="TAL"/>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597DC441" w14:textId="04129427" w:rsidR="00812434" w:rsidRPr="00481D2D" w:rsidRDefault="00812434" w:rsidP="00812434">
            <w:pPr>
              <w:pStyle w:val="TAC"/>
              <w:rPr>
                <w:sz w:val="16"/>
                <w:szCs w:val="16"/>
              </w:rPr>
            </w:pPr>
            <w:r w:rsidRPr="00680E3A">
              <w:rPr>
                <w:rFonts w:cs="Arial"/>
                <w:sz w:val="16"/>
                <w:szCs w:val="16"/>
              </w:rPr>
              <w:t>17.6.0</w:t>
            </w:r>
          </w:p>
        </w:tc>
      </w:tr>
      <w:tr w:rsidR="00812434" w:rsidRPr="00481D2D" w14:paraId="0B40578A" w14:textId="77777777" w:rsidTr="00812434">
        <w:tc>
          <w:tcPr>
            <w:tcW w:w="785" w:type="dxa"/>
            <w:shd w:val="solid" w:color="FFFFFF" w:fill="auto"/>
          </w:tcPr>
          <w:p w14:paraId="288E7787" w14:textId="0721E155"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7C8C35E1" w14:textId="37161D91"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29FBEFA7" w14:textId="4CE75FB9" w:rsidR="00812434" w:rsidRPr="00481D2D" w:rsidRDefault="00812434" w:rsidP="00812434">
            <w:pPr>
              <w:pStyle w:val="TAC"/>
              <w:rPr>
                <w:sz w:val="16"/>
                <w:szCs w:val="16"/>
              </w:rPr>
            </w:pPr>
            <w:r w:rsidRPr="00680E3A">
              <w:rPr>
                <w:sz w:val="16"/>
                <w:szCs w:val="16"/>
                <w:lang w:eastAsia="zh-CN"/>
              </w:rPr>
              <w:t>CP-220187</w:t>
            </w:r>
          </w:p>
        </w:tc>
        <w:tc>
          <w:tcPr>
            <w:tcW w:w="521" w:type="dxa"/>
            <w:shd w:val="solid" w:color="FFFFFF" w:fill="auto"/>
          </w:tcPr>
          <w:p w14:paraId="41259756" w14:textId="1353718F" w:rsidR="00812434" w:rsidRPr="00481D2D" w:rsidRDefault="00812434" w:rsidP="00812434">
            <w:pPr>
              <w:pStyle w:val="TAL"/>
              <w:rPr>
                <w:sz w:val="16"/>
                <w:szCs w:val="16"/>
              </w:rPr>
            </w:pPr>
            <w:r w:rsidRPr="00680E3A">
              <w:rPr>
                <w:rFonts w:cs="Arial"/>
                <w:sz w:val="16"/>
                <w:szCs w:val="16"/>
              </w:rPr>
              <w:t>0323</w:t>
            </w:r>
          </w:p>
        </w:tc>
        <w:tc>
          <w:tcPr>
            <w:tcW w:w="422" w:type="dxa"/>
            <w:shd w:val="solid" w:color="FFFFFF" w:fill="auto"/>
          </w:tcPr>
          <w:p w14:paraId="5A2B8486" w14:textId="1F006A43"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5287F10E" w14:textId="0F34708B"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443780E6" w14:textId="26BC2357" w:rsidR="00812434" w:rsidRPr="00481D2D" w:rsidRDefault="00812434" w:rsidP="00812434">
            <w:pPr>
              <w:pStyle w:val="TAL"/>
              <w:rPr>
                <w:sz w:val="16"/>
                <w:szCs w:val="16"/>
              </w:rPr>
            </w:pPr>
            <w:r w:rsidRPr="00680E3A">
              <w:rPr>
                <w:rFonts w:cs="Arial"/>
                <w:color w:val="000000"/>
                <w:sz w:val="16"/>
                <w:szCs w:val="16"/>
              </w:rPr>
              <w:t>Correction on the UE-Slice-MBR sent to PCF</w:t>
            </w:r>
          </w:p>
        </w:tc>
        <w:tc>
          <w:tcPr>
            <w:tcW w:w="705" w:type="dxa"/>
            <w:shd w:val="solid" w:color="FFFFFF" w:fill="auto"/>
          </w:tcPr>
          <w:p w14:paraId="2058D717" w14:textId="32DAD1BB" w:rsidR="00812434" w:rsidRPr="00481D2D" w:rsidRDefault="00812434" w:rsidP="00812434">
            <w:pPr>
              <w:pStyle w:val="TAC"/>
              <w:rPr>
                <w:sz w:val="16"/>
                <w:szCs w:val="16"/>
              </w:rPr>
            </w:pPr>
            <w:r w:rsidRPr="00680E3A">
              <w:rPr>
                <w:rFonts w:cs="Arial"/>
                <w:sz w:val="16"/>
                <w:szCs w:val="16"/>
              </w:rPr>
              <w:t>17.6.0</w:t>
            </w:r>
          </w:p>
        </w:tc>
      </w:tr>
      <w:tr w:rsidR="00812434" w:rsidRPr="00481D2D" w14:paraId="1D56C902" w14:textId="77777777" w:rsidTr="00812434">
        <w:tc>
          <w:tcPr>
            <w:tcW w:w="785" w:type="dxa"/>
            <w:shd w:val="solid" w:color="FFFFFF" w:fill="auto"/>
          </w:tcPr>
          <w:p w14:paraId="3E6AF5DE" w14:textId="73721703"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286709FC" w14:textId="75B02F98"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13F6D534" w14:textId="51917446" w:rsidR="00812434" w:rsidRPr="00481D2D" w:rsidRDefault="00812434" w:rsidP="00812434">
            <w:pPr>
              <w:pStyle w:val="TAC"/>
              <w:rPr>
                <w:sz w:val="16"/>
                <w:szCs w:val="16"/>
              </w:rPr>
            </w:pPr>
            <w:r w:rsidRPr="00680E3A">
              <w:rPr>
                <w:sz w:val="16"/>
                <w:szCs w:val="16"/>
                <w:lang w:eastAsia="zh-CN"/>
              </w:rPr>
              <w:t>CP-220197</w:t>
            </w:r>
          </w:p>
        </w:tc>
        <w:tc>
          <w:tcPr>
            <w:tcW w:w="521" w:type="dxa"/>
            <w:shd w:val="solid" w:color="FFFFFF" w:fill="auto"/>
          </w:tcPr>
          <w:p w14:paraId="7F5DD865" w14:textId="64BB3E93" w:rsidR="00812434" w:rsidRPr="00481D2D" w:rsidRDefault="00812434" w:rsidP="00812434">
            <w:pPr>
              <w:pStyle w:val="TAL"/>
              <w:rPr>
                <w:sz w:val="16"/>
                <w:szCs w:val="16"/>
              </w:rPr>
            </w:pPr>
            <w:r w:rsidRPr="00680E3A">
              <w:rPr>
                <w:rFonts w:cs="Arial"/>
                <w:sz w:val="16"/>
                <w:szCs w:val="16"/>
              </w:rPr>
              <w:t>0324</w:t>
            </w:r>
          </w:p>
        </w:tc>
        <w:tc>
          <w:tcPr>
            <w:tcW w:w="422" w:type="dxa"/>
            <w:shd w:val="solid" w:color="FFFFFF" w:fill="auto"/>
          </w:tcPr>
          <w:p w14:paraId="4E4396D9" w14:textId="3BCEB1BA" w:rsidR="00812434" w:rsidRPr="00481D2D" w:rsidRDefault="00812434" w:rsidP="00812434">
            <w:pPr>
              <w:pStyle w:val="TAR"/>
              <w:rPr>
                <w:sz w:val="16"/>
                <w:szCs w:val="16"/>
              </w:rPr>
            </w:pPr>
            <w:r w:rsidRPr="00680E3A">
              <w:rPr>
                <w:rFonts w:cs="Arial"/>
                <w:sz w:val="16"/>
                <w:szCs w:val="16"/>
              </w:rPr>
              <w:t>2</w:t>
            </w:r>
          </w:p>
        </w:tc>
        <w:tc>
          <w:tcPr>
            <w:tcW w:w="421" w:type="dxa"/>
            <w:shd w:val="solid" w:color="FFFFFF" w:fill="auto"/>
          </w:tcPr>
          <w:p w14:paraId="11FEDBED" w14:textId="2239B179"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947C572" w14:textId="112C73E0" w:rsidR="00812434" w:rsidRPr="00481D2D" w:rsidRDefault="00812434" w:rsidP="00812434">
            <w:pPr>
              <w:pStyle w:val="TAL"/>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516EA903" w14:textId="748AE8B9" w:rsidR="00812434" w:rsidRPr="00481D2D" w:rsidRDefault="00812434" w:rsidP="00812434">
            <w:pPr>
              <w:pStyle w:val="TAC"/>
              <w:rPr>
                <w:sz w:val="16"/>
                <w:szCs w:val="16"/>
              </w:rPr>
            </w:pPr>
            <w:r w:rsidRPr="00680E3A">
              <w:rPr>
                <w:rFonts w:cs="Arial"/>
                <w:sz w:val="16"/>
                <w:szCs w:val="16"/>
              </w:rPr>
              <w:t>17.6.0</w:t>
            </w:r>
          </w:p>
        </w:tc>
      </w:tr>
      <w:tr w:rsidR="00812434" w:rsidRPr="00481D2D" w14:paraId="3F31AFE3" w14:textId="77777777" w:rsidTr="00812434">
        <w:tc>
          <w:tcPr>
            <w:tcW w:w="785" w:type="dxa"/>
            <w:shd w:val="solid" w:color="FFFFFF" w:fill="auto"/>
          </w:tcPr>
          <w:p w14:paraId="256A214D" w14:textId="2B3FE4AF"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738C5D10" w14:textId="01B2BE47"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6ADB23B3" w14:textId="7874C217" w:rsidR="00812434" w:rsidRPr="00481D2D" w:rsidRDefault="00812434" w:rsidP="00812434">
            <w:pPr>
              <w:pStyle w:val="TAC"/>
              <w:rPr>
                <w:sz w:val="16"/>
                <w:szCs w:val="16"/>
              </w:rPr>
            </w:pPr>
            <w:r w:rsidRPr="00680E3A">
              <w:rPr>
                <w:sz w:val="16"/>
                <w:szCs w:val="16"/>
                <w:lang w:eastAsia="zh-CN"/>
              </w:rPr>
              <w:t>CP-220182</w:t>
            </w:r>
          </w:p>
        </w:tc>
        <w:tc>
          <w:tcPr>
            <w:tcW w:w="521" w:type="dxa"/>
            <w:shd w:val="solid" w:color="FFFFFF" w:fill="auto"/>
          </w:tcPr>
          <w:p w14:paraId="73F571A6" w14:textId="639256DA" w:rsidR="00812434" w:rsidRPr="00481D2D" w:rsidRDefault="00812434" w:rsidP="00812434">
            <w:pPr>
              <w:pStyle w:val="TAL"/>
              <w:rPr>
                <w:sz w:val="16"/>
                <w:szCs w:val="16"/>
              </w:rPr>
            </w:pPr>
            <w:r w:rsidRPr="00680E3A">
              <w:rPr>
                <w:rFonts w:cs="Arial"/>
                <w:sz w:val="16"/>
                <w:szCs w:val="16"/>
              </w:rPr>
              <w:t>0325</w:t>
            </w:r>
          </w:p>
        </w:tc>
        <w:tc>
          <w:tcPr>
            <w:tcW w:w="422" w:type="dxa"/>
            <w:shd w:val="solid" w:color="FFFFFF" w:fill="auto"/>
          </w:tcPr>
          <w:p w14:paraId="2A15F59A" w14:textId="21E931B4"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277BD802" w14:textId="39ADFCCB"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551A8E01" w14:textId="284A0773" w:rsidR="00812434" w:rsidRPr="00481D2D" w:rsidRDefault="00812434" w:rsidP="00812434">
            <w:pPr>
              <w:pStyle w:val="TAL"/>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76C6AEED" w14:textId="6A4A6F4E" w:rsidR="00812434" w:rsidRPr="00481D2D" w:rsidRDefault="00812434" w:rsidP="00812434">
            <w:pPr>
              <w:pStyle w:val="TAC"/>
              <w:rPr>
                <w:sz w:val="16"/>
                <w:szCs w:val="16"/>
              </w:rPr>
            </w:pPr>
            <w:r w:rsidRPr="00680E3A">
              <w:rPr>
                <w:rFonts w:cs="Arial"/>
                <w:sz w:val="16"/>
                <w:szCs w:val="16"/>
              </w:rPr>
              <w:t>17.6.0</w:t>
            </w:r>
          </w:p>
        </w:tc>
      </w:tr>
      <w:tr w:rsidR="00812434" w:rsidRPr="00481D2D" w14:paraId="6DE47E7F" w14:textId="77777777" w:rsidTr="00812434">
        <w:tc>
          <w:tcPr>
            <w:tcW w:w="785" w:type="dxa"/>
            <w:shd w:val="solid" w:color="FFFFFF" w:fill="auto"/>
          </w:tcPr>
          <w:p w14:paraId="70355F9E" w14:textId="56F0F30E"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4AA22D87" w14:textId="1A65332E"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4AB97B12" w14:textId="56B607EB" w:rsidR="00812434" w:rsidRPr="00481D2D" w:rsidRDefault="00812434" w:rsidP="00812434">
            <w:pPr>
              <w:pStyle w:val="TAC"/>
              <w:rPr>
                <w:sz w:val="16"/>
                <w:szCs w:val="16"/>
              </w:rPr>
            </w:pPr>
            <w:r w:rsidRPr="00680E3A">
              <w:rPr>
                <w:sz w:val="16"/>
                <w:szCs w:val="16"/>
                <w:lang w:eastAsia="zh-CN"/>
              </w:rPr>
              <w:t>CP-220182</w:t>
            </w:r>
          </w:p>
        </w:tc>
        <w:tc>
          <w:tcPr>
            <w:tcW w:w="521" w:type="dxa"/>
            <w:shd w:val="solid" w:color="FFFFFF" w:fill="auto"/>
          </w:tcPr>
          <w:p w14:paraId="48B33203" w14:textId="51FBF4B3" w:rsidR="00812434" w:rsidRPr="00481D2D" w:rsidRDefault="00812434" w:rsidP="00812434">
            <w:pPr>
              <w:pStyle w:val="TAL"/>
              <w:rPr>
                <w:sz w:val="16"/>
                <w:szCs w:val="16"/>
              </w:rPr>
            </w:pPr>
            <w:r w:rsidRPr="00680E3A">
              <w:rPr>
                <w:rFonts w:cs="Arial"/>
                <w:sz w:val="16"/>
                <w:szCs w:val="16"/>
              </w:rPr>
              <w:t>0326</w:t>
            </w:r>
          </w:p>
        </w:tc>
        <w:tc>
          <w:tcPr>
            <w:tcW w:w="422" w:type="dxa"/>
            <w:shd w:val="solid" w:color="FFFFFF" w:fill="auto"/>
          </w:tcPr>
          <w:p w14:paraId="1D927A14" w14:textId="49E74DB8"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176214B4" w14:textId="373B91C6"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28C10327" w14:textId="4C135071" w:rsidR="00812434" w:rsidRPr="00481D2D" w:rsidRDefault="00812434" w:rsidP="00812434">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0FA2A6C5" w14:textId="0F0CDE72" w:rsidR="00812434" w:rsidRPr="00481D2D" w:rsidRDefault="00812434" w:rsidP="00812434">
            <w:pPr>
              <w:pStyle w:val="TAC"/>
              <w:rPr>
                <w:sz w:val="16"/>
                <w:szCs w:val="16"/>
              </w:rPr>
            </w:pPr>
            <w:r w:rsidRPr="00680E3A">
              <w:rPr>
                <w:rFonts w:cs="Arial"/>
                <w:sz w:val="16"/>
                <w:szCs w:val="16"/>
              </w:rPr>
              <w:t>17.6.0</w:t>
            </w:r>
          </w:p>
        </w:tc>
      </w:tr>
      <w:tr w:rsidR="00812434" w:rsidRPr="00481D2D" w14:paraId="12CF7F02" w14:textId="77777777" w:rsidTr="00812434">
        <w:tc>
          <w:tcPr>
            <w:tcW w:w="785" w:type="dxa"/>
            <w:shd w:val="solid" w:color="FFFFFF" w:fill="auto"/>
          </w:tcPr>
          <w:p w14:paraId="71D5D169" w14:textId="532138F7"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32CF8BFA" w14:textId="788BDBE9"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5F39BFC6" w14:textId="6516FCD5" w:rsidR="00812434" w:rsidRPr="00481D2D" w:rsidRDefault="00812434" w:rsidP="00812434">
            <w:pPr>
              <w:pStyle w:val="TAC"/>
              <w:rPr>
                <w:sz w:val="16"/>
                <w:szCs w:val="16"/>
              </w:rPr>
            </w:pPr>
            <w:r w:rsidRPr="00680E3A">
              <w:rPr>
                <w:sz w:val="16"/>
                <w:szCs w:val="16"/>
                <w:lang w:eastAsia="zh-CN"/>
              </w:rPr>
              <w:t>CP-220186</w:t>
            </w:r>
          </w:p>
        </w:tc>
        <w:tc>
          <w:tcPr>
            <w:tcW w:w="521" w:type="dxa"/>
            <w:shd w:val="solid" w:color="FFFFFF" w:fill="auto"/>
          </w:tcPr>
          <w:p w14:paraId="457EF37C" w14:textId="7FFE45D7" w:rsidR="00812434" w:rsidRPr="00481D2D" w:rsidRDefault="00812434" w:rsidP="00812434">
            <w:pPr>
              <w:pStyle w:val="TAL"/>
              <w:rPr>
                <w:sz w:val="16"/>
                <w:szCs w:val="16"/>
              </w:rPr>
            </w:pPr>
            <w:r w:rsidRPr="00680E3A">
              <w:rPr>
                <w:rFonts w:cs="Arial"/>
                <w:sz w:val="16"/>
                <w:szCs w:val="16"/>
              </w:rPr>
              <w:t>0327</w:t>
            </w:r>
          </w:p>
        </w:tc>
        <w:tc>
          <w:tcPr>
            <w:tcW w:w="422" w:type="dxa"/>
            <w:shd w:val="solid" w:color="FFFFFF" w:fill="auto"/>
          </w:tcPr>
          <w:p w14:paraId="324FACBF" w14:textId="58CA5020"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5A2E6EA" w14:textId="54C5D2B1"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5817C72" w14:textId="1C1E202E" w:rsidR="00812434" w:rsidRPr="00481D2D" w:rsidRDefault="00812434" w:rsidP="00812434">
            <w:pPr>
              <w:pStyle w:val="TAL"/>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138FE84D" w14:textId="0E5C34D5" w:rsidR="00812434" w:rsidRPr="00481D2D" w:rsidRDefault="00812434" w:rsidP="00812434">
            <w:pPr>
              <w:pStyle w:val="TAC"/>
              <w:rPr>
                <w:sz w:val="16"/>
                <w:szCs w:val="16"/>
              </w:rPr>
            </w:pPr>
            <w:r w:rsidRPr="00680E3A">
              <w:rPr>
                <w:rFonts w:cs="Arial"/>
                <w:sz w:val="16"/>
                <w:szCs w:val="16"/>
              </w:rPr>
              <w:t>17.6.0</w:t>
            </w:r>
          </w:p>
        </w:tc>
      </w:tr>
      <w:tr w:rsidR="00812434" w:rsidRPr="00481D2D" w14:paraId="760914F1" w14:textId="77777777" w:rsidTr="00812434">
        <w:tc>
          <w:tcPr>
            <w:tcW w:w="785" w:type="dxa"/>
            <w:shd w:val="solid" w:color="FFFFFF" w:fill="auto"/>
          </w:tcPr>
          <w:p w14:paraId="3D482992" w14:textId="3FB9908F"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146FA893" w14:textId="0211ACC1"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1AA2BD69" w14:textId="29058705" w:rsidR="00812434" w:rsidRPr="00481D2D" w:rsidRDefault="00812434" w:rsidP="00812434">
            <w:pPr>
              <w:pStyle w:val="TAC"/>
              <w:rPr>
                <w:sz w:val="16"/>
                <w:szCs w:val="16"/>
              </w:rPr>
            </w:pPr>
            <w:r w:rsidRPr="00680E3A">
              <w:rPr>
                <w:sz w:val="16"/>
                <w:szCs w:val="16"/>
                <w:lang w:eastAsia="zh-CN"/>
              </w:rPr>
              <w:t>CP-220195</w:t>
            </w:r>
          </w:p>
        </w:tc>
        <w:tc>
          <w:tcPr>
            <w:tcW w:w="521" w:type="dxa"/>
            <w:shd w:val="solid" w:color="FFFFFF" w:fill="auto"/>
          </w:tcPr>
          <w:p w14:paraId="70492CD9" w14:textId="74506F69" w:rsidR="00812434" w:rsidRPr="00481D2D" w:rsidRDefault="00812434" w:rsidP="00812434">
            <w:pPr>
              <w:pStyle w:val="TAL"/>
              <w:rPr>
                <w:sz w:val="16"/>
                <w:szCs w:val="16"/>
              </w:rPr>
            </w:pPr>
            <w:r w:rsidRPr="00680E3A">
              <w:rPr>
                <w:rFonts w:cs="Arial"/>
                <w:sz w:val="16"/>
                <w:szCs w:val="16"/>
              </w:rPr>
              <w:t>0328</w:t>
            </w:r>
          </w:p>
        </w:tc>
        <w:tc>
          <w:tcPr>
            <w:tcW w:w="422" w:type="dxa"/>
            <w:shd w:val="solid" w:color="FFFFFF" w:fill="auto"/>
          </w:tcPr>
          <w:p w14:paraId="424A7A84" w14:textId="3D9B25F1"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E4AF331" w14:textId="45CD2932"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5C608573" w14:textId="54E369A0" w:rsidR="00812434" w:rsidRPr="00481D2D" w:rsidRDefault="00812434" w:rsidP="00812434">
            <w:pPr>
              <w:pStyle w:val="TAL"/>
              <w:rPr>
                <w:sz w:val="16"/>
                <w:szCs w:val="16"/>
              </w:rPr>
            </w:pPr>
            <w:r w:rsidRPr="00680E3A">
              <w:rPr>
                <w:rFonts w:cs="Arial"/>
                <w:color w:val="000000"/>
                <w:sz w:val="16"/>
                <w:szCs w:val="16"/>
              </w:rPr>
              <w:t>Collision in SMF during UpdateNotify procedure</w:t>
            </w:r>
          </w:p>
        </w:tc>
        <w:tc>
          <w:tcPr>
            <w:tcW w:w="705" w:type="dxa"/>
            <w:shd w:val="solid" w:color="FFFFFF" w:fill="auto"/>
          </w:tcPr>
          <w:p w14:paraId="7DEC8722" w14:textId="5418E952" w:rsidR="00812434" w:rsidRPr="00481D2D" w:rsidRDefault="00812434" w:rsidP="00812434">
            <w:pPr>
              <w:pStyle w:val="TAC"/>
              <w:rPr>
                <w:sz w:val="16"/>
                <w:szCs w:val="16"/>
              </w:rPr>
            </w:pPr>
            <w:r w:rsidRPr="00680E3A">
              <w:rPr>
                <w:rFonts w:cs="Arial"/>
                <w:sz w:val="16"/>
                <w:szCs w:val="16"/>
              </w:rPr>
              <w:t>17.6.0</w:t>
            </w:r>
          </w:p>
        </w:tc>
      </w:tr>
      <w:tr w:rsidR="00812434" w:rsidRPr="00481D2D" w14:paraId="76345744" w14:textId="77777777" w:rsidTr="00812434">
        <w:tc>
          <w:tcPr>
            <w:tcW w:w="785" w:type="dxa"/>
            <w:shd w:val="solid" w:color="FFFFFF" w:fill="auto"/>
          </w:tcPr>
          <w:p w14:paraId="5575497A" w14:textId="712678FE"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0F90A4C4" w14:textId="56F7C0B8"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3B0DA5B5" w14:textId="6B20FBDD" w:rsidR="00812434" w:rsidRPr="00481D2D" w:rsidRDefault="00812434" w:rsidP="00812434">
            <w:pPr>
              <w:pStyle w:val="TAC"/>
              <w:rPr>
                <w:sz w:val="16"/>
                <w:szCs w:val="16"/>
              </w:rPr>
            </w:pPr>
            <w:r w:rsidRPr="00680E3A">
              <w:rPr>
                <w:sz w:val="16"/>
                <w:szCs w:val="16"/>
                <w:lang w:eastAsia="zh-CN"/>
              </w:rPr>
              <w:t>CP-220186</w:t>
            </w:r>
          </w:p>
        </w:tc>
        <w:tc>
          <w:tcPr>
            <w:tcW w:w="521" w:type="dxa"/>
            <w:shd w:val="solid" w:color="FFFFFF" w:fill="auto"/>
          </w:tcPr>
          <w:p w14:paraId="159AD491" w14:textId="0BE224AE" w:rsidR="00812434" w:rsidRPr="00481D2D" w:rsidRDefault="00812434" w:rsidP="00812434">
            <w:pPr>
              <w:pStyle w:val="TAL"/>
              <w:rPr>
                <w:sz w:val="16"/>
                <w:szCs w:val="16"/>
              </w:rPr>
            </w:pPr>
            <w:r w:rsidRPr="00680E3A">
              <w:rPr>
                <w:rFonts w:cs="Arial"/>
                <w:sz w:val="16"/>
                <w:szCs w:val="16"/>
              </w:rPr>
              <w:t>0329</w:t>
            </w:r>
          </w:p>
        </w:tc>
        <w:tc>
          <w:tcPr>
            <w:tcW w:w="422" w:type="dxa"/>
            <w:shd w:val="solid" w:color="FFFFFF" w:fill="auto"/>
          </w:tcPr>
          <w:p w14:paraId="6FD980E9" w14:textId="61C5C0F3"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06335A5E" w14:textId="503DB71F"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B1E7507" w14:textId="21CD1504" w:rsidR="00812434" w:rsidRPr="00481D2D" w:rsidRDefault="00812434" w:rsidP="00812434">
            <w:pPr>
              <w:pStyle w:val="TAL"/>
              <w:rPr>
                <w:sz w:val="16"/>
                <w:szCs w:val="16"/>
              </w:rPr>
            </w:pPr>
            <w:r w:rsidRPr="00680E3A">
              <w:rPr>
                <w:rFonts w:cs="Arial"/>
                <w:color w:val="000000"/>
                <w:sz w:val="16"/>
                <w:szCs w:val="16"/>
              </w:rPr>
              <w:t>Support of AF triggered EAS rediscovery</w:t>
            </w:r>
          </w:p>
        </w:tc>
        <w:tc>
          <w:tcPr>
            <w:tcW w:w="705" w:type="dxa"/>
            <w:shd w:val="solid" w:color="FFFFFF" w:fill="auto"/>
          </w:tcPr>
          <w:p w14:paraId="5A7C862D" w14:textId="0AD59B75" w:rsidR="00812434" w:rsidRPr="00481D2D" w:rsidRDefault="00812434" w:rsidP="00812434">
            <w:pPr>
              <w:pStyle w:val="TAC"/>
              <w:rPr>
                <w:sz w:val="16"/>
                <w:szCs w:val="16"/>
              </w:rPr>
            </w:pPr>
            <w:r w:rsidRPr="00680E3A">
              <w:rPr>
                <w:rFonts w:cs="Arial"/>
                <w:sz w:val="16"/>
                <w:szCs w:val="16"/>
              </w:rPr>
              <w:t>17.6.0</w:t>
            </w:r>
          </w:p>
        </w:tc>
      </w:tr>
      <w:tr w:rsidR="00812434" w:rsidRPr="00481D2D" w14:paraId="4D42905A" w14:textId="77777777" w:rsidTr="00812434">
        <w:tc>
          <w:tcPr>
            <w:tcW w:w="785" w:type="dxa"/>
            <w:shd w:val="solid" w:color="FFFFFF" w:fill="auto"/>
          </w:tcPr>
          <w:p w14:paraId="5104D39F" w14:textId="4C888BAF"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413767C8" w14:textId="5E2E929D"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05954883" w14:textId="1FC667A3" w:rsidR="00812434" w:rsidRPr="00481D2D" w:rsidRDefault="00812434" w:rsidP="00812434">
            <w:pPr>
              <w:pStyle w:val="TAC"/>
              <w:rPr>
                <w:sz w:val="16"/>
                <w:szCs w:val="16"/>
              </w:rPr>
            </w:pPr>
            <w:r w:rsidRPr="00680E3A">
              <w:rPr>
                <w:sz w:val="16"/>
                <w:szCs w:val="16"/>
                <w:lang w:eastAsia="zh-CN"/>
              </w:rPr>
              <w:t>CP-220186</w:t>
            </w:r>
          </w:p>
        </w:tc>
        <w:tc>
          <w:tcPr>
            <w:tcW w:w="521" w:type="dxa"/>
            <w:shd w:val="solid" w:color="FFFFFF" w:fill="auto"/>
          </w:tcPr>
          <w:p w14:paraId="4B0B8FCC" w14:textId="40FF0DEC" w:rsidR="00812434" w:rsidRPr="00481D2D" w:rsidRDefault="00812434" w:rsidP="00812434">
            <w:pPr>
              <w:pStyle w:val="TAL"/>
              <w:rPr>
                <w:sz w:val="16"/>
                <w:szCs w:val="16"/>
              </w:rPr>
            </w:pPr>
            <w:r w:rsidRPr="00680E3A">
              <w:rPr>
                <w:rFonts w:cs="Arial"/>
                <w:sz w:val="16"/>
                <w:szCs w:val="16"/>
              </w:rPr>
              <w:t>0330</w:t>
            </w:r>
          </w:p>
        </w:tc>
        <w:tc>
          <w:tcPr>
            <w:tcW w:w="422" w:type="dxa"/>
            <w:shd w:val="solid" w:color="FFFFFF" w:fill="auto"/>
          </w:tcPr>
          <w:p w14:paraId="15986685" w14:textId="289D2C41"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12A1B4E4" w14:textId="09118F53"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60A5479F" w14:textId="728A8A8A" w:rsidR="00812434" w:rsidRPr="00481D2D" w:rsidRDefault="00812434" w:rsidP="00812434">
            <w:pPr>
              <w:pStyle w:val="TAL"/>
              <w:rPr>
                <w:sz w:val="16"/>
                <w:szCs w:val="16"/>
              </w:rPr>
            </w:pPr>
            <w:r w:rsidRPr="00680E3A">
              <w:rPr>
                <w:rFonts w:cs="Arial"/>
                <w:color w:val="000000"/>
                <w:sz w:val="16"/>
                <w:szCs w:val="16"/>
              </w:rPr>
              <w:t>Support of EAS IP replacement</w:t>
            </w:r>
          </w:p>
        </w:tc>
        <w:tc>
          <w:tcPr>
            <w:tcW w:w="705" w:type="dxa"/>
            <w:shd w:val="solid" w:color="FFFFFF" w:fill="auto"/>
          </w:tcPr>
          <w:p w14:paraId="3FB992D3" w14:textId="2242A263" w:rsidR="00812434" w:rsidRPr="00481D2D" w:rsidRDefault="00812434" w:rsidP="00812434">
            <w:pPr>
              <w:pStyle w:val="TAC"/>
              <w:rPr>
                <w:sz w:val="16"/>
                <w:szCs w:val="16"/>
              </w:rPr>
            </w:pPr>
            <w:r w:rsidRPr="00680E3A">
              <w:rPr>
                <w:rFonts w:cs="Arial"/>
                <w:sz w:val="16"/>
                <w:szCs w:val="16"/>
              </w:rPr>
              <w:t>17.6.0</w:t>
            </w:r>
          </w:p>
        </w:tc>
      </w:tr>
      <w:tr w:rsidR="00812434" w:rsidRPr="00481D2D" w14:paraId="56D3A026" w14:textId="77777777" w:rsidTr="00812434">
        <w:tc>
          <w:tcPr>
            <w:tcW w:w="785" w:type="dxa"/>
            <w:shd w:val="solid" w:color="FFFFFF" w:fill="auto"/>
          </w:tcPr>
          <w:p w14:paraId="0DA8B586" w14:textId="0114CF94"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1C488D94" w14:textId="4C991174"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266C2D93" w14:textId="46E9041D" w:rsidR="00812434" w:rsidRPr="00481D2D" w:rsidRDefault="00812434" w:rsidP="00812434">
            <w:pPr>
              <w:pStyle w:val="TAC"/>
              <w:rPr>
                <w:sz w:val="16"/>
                <w:szCs w:val="16"/>
              </w:rPr>
            </w:pPr>
            <w:r w:rsidRPr="00680E3A">
              <w:rPr>
                <w:sz w:val="16"/>
                <w:szCs w:val="16"/>
                <w:lang w:eastAsia="zh-CN"/>
              </w:rPr>
              <w:t>CP-220186</w:t>
            </w:r>
          </w:p>
        </w:tc>
        <w:tc>
          <w:tcPr>
            <w:tcW w:w="521" w:type="dxa"/>
            <w:shd w:val="solid" w:color="FFFFFF" w:fill="auto"/>
          </w:tcPr>
          <w:p w14:paraId="1F1D2CD5" w14:textId="2D5B51CF" w:rsidR="00812434" w:rsidRPr="00481D2D" w:rsidRDefault="00812434" w:rsidP="00812434">
            <w:pPr>
              <w:pStyle w:val="TAL"/>
              <w:rPr>
                <w:sz w:val="16"/>
                <w:szCs w:val="16"/>
              </w:rPr>
            </w:pPr>
            <w:r w:rsidRPr="00680E3A">
              <w:rPr>
                <w:rFonts w:cs="Arial"/>
                <w:sz w:val="16"/>
                <w:szCs w:val="16"/>
              </w:rPr>
              <w:t>0331</w:t>
            </w:r>
          </w:p>
        </w:tc>
        <w:tc>
          <w:tcPr>
            <w:tcW w:w="422" w:type="dxa"/>
            <w:shd w:val="solid" w:color="FFFFFF" w:fill="auto"/>
          </w:tcPr>
          <w:p w14:paraId="3D4DA558" w14:textId="235E3F27"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66CD031F" w14:textId="0F287D89"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61FDBA84" w14:textId="731A9543" w:rsidR="00812434" w:rsidRPr="00481D2D" w:rsidRDefault="00812434" w:rsidP="00812434">
            <w:pPr>
              <w:pStyle w:val="TAL"/>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5DE93643" w14:textId="085DCAF0" w:rsidR="00812434" w:rsidRPr="00481D2D" w:rsidRDefault="00812434" w:rsidP="00812434">
            <w:pPr>
              <w:pStyle w:val="TAC"/>
              <w:rPr>
                <w:sz w:val="16"/>
                <w:szCs w:val="16"/>
              </w:rPr>
            </w:pPr>
            <w:r w:rsidRPr="00680E3A">
              <w:rPr>
                <w:rFonts w:cs="Arial"/>
                <w:sz w:val="16"/>
                <w:szCs w:val="16"/>
              </w:rPr>
              <w:t>17.6.0</w:t>
            </w:r>
          </w:p>
        </w:tc>
      </w:tr>
      <w:tr w:rsidR="00812434" w:rsidRPr="00481D2D" w14:paraId="2899B361" w14:textId="77777777" w:rsidTr="00812434">
        <w:tc>
          <w:tcPr>
            <w:tcW w:w="785" w:type="dxa"/>
            <w:shd w:val="solid" w:color="FFFFFF" w:fill="auto"/>
          </w:tcPr>
          <w:p w14:paraId="0FB3BCA8" w14:textId="3A3D4E49"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7D592D41" w14:textId="279EB02D"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612A079A" w14:textId="6A67AC58" w:rsidR="00812434" w:rsidRPr="00481D2D" w:rsidRDefault="00812434" w:rsidP="00812434">
            <w:pPr>
              <w:pStyle w:val="TAC"/>
              <w:rPr>
                <w:sz w:val="16"/>
                <w:szCs w:val="16"/>
              </w:rPr>
            </w:pPr>
            <w:r w:rsidRPr="00680E3A">
              <w:rPr>
                <w:sz w:val="16"/>
                <w:szCs w:val="16"/>
                <w:lang w:eastAsia="zh-CN"/>
              </w:rPr>
              <w:t>CP-220202</w:t>
            </w:r>
          </w:p>
        </w:tc>
        <w:tc>
          <w:tcPr>
            <w:tcW w:w="521" w:type="dxa"/>
            <w:shd w:val="solid" w:color="FFFFFF" w:fill="auto"/>
          </w:tcPr>
          <w:p w14:paraId="24729BDA" w14:textId="3DC5E06D" w:rsidR="00812434" w:rsidRPr="00481D2D" w:rsidRDefault="00812434" w:rsidP="00812434">
            <w:pPr>
              <w:pStyle w:val="TAL"/>
              <w:rPr>
                <w:sz w:val="16"/>
                <w:szCs w:val="16"/>
              </w:rPr>
            </w:pPr>
            <w:r w:rsidRPr="00680E3A">
              <w:rPr>
                <w:rFonts w:cs="Arial"/>
                <w:sz w:val="16"/>
                <w:szCs w:val="16"/>
              </w:rPr>
              <w:t>0332</w:t>
            </w:r>
          </w:p>
        </w:tc>
        <w:tc>
          <w:tcPr>
            <w:tcW w:w="422" w:type="dxa"/>
            <w:shd w:val="solid" w:color="FFFFFF" w:fill="auto"/>
          </w:tcPr>
          <w:p w14:paraId="5BD1CC2A" w14:textId="01B91E7E"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1A925C86" w14:textId="0B156FFB"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BF43E6B" w14:textId="4F58D66F" w:rsidR="00812434" w:rsidRPr="00481D2D" w:rsidRDefault="00812434" w:rsidP="00812434">
            <w:pPr>
              <w:pStyle w:val="TAL"/>
              <w:rPr>
                <w:sz w:val="16"/>
                <w:szCs w:val="16"/>
              </w:rPr>
            </w:pPr>
            <w:r w:rsidRPr="00680E3A">
              <w:rPr>
                <w:rFonts w:cs="Arial"/>
                <w:color w:val="000000"/>
                <w:sz w:val="16"/>
                <w:szCs w:val="16"/>
              </w:rPr>
              <w:t>QoS Mapping at SMF+PGW-C for interworking scenario</w:t>
            </w:r>
          </w:p>
        </w:tc>
        <w:tc>
          <w:tcPr>
            <w:tcW w:w="705" w:type="dxa"/>
            <w:shd w:val="solid" w:color="FFFFFF" w:fill="auto"/>
          </w:tcPr>
          <w:p w14:paraId="640B827C" w14:textId="605FA0E8" w:rsidR="00812434" w:rsidRPr="00481D2D" w:rsidRDefault="00812434" w:rsidP="00812434">
            <w:pPr>
              <w:pStyle w:val="TAC"/>
              <w:rPr>
                <w:sz w:val="16"/>
                <w:szCs w:val="16"/>
              </w:rPr>
            </w:pPr>
            <w:r w:rsidRPr="00680E3A">
              <w:rPr>
                <w:rFonts w:cs="Arial"/>
                <w:sz w:val="16"/>
                <w:szCs w:val="16"/>
              </w:rPr>
              <w:t>17.6.0</w:t>
            </w:r>
          </w:p>
        </w:tc>
      </w:tr>
      <w:tr w:rsidR="00812434" w:rsidRPr="00481D2D" w14:paraId="50A16626" w14:textId="77777777" w:rsidTr="00812434">
        <w:tc>
          <w:tcPr>
            <w:tcW w:w="785" w:type="dxa"/>
            <w:shd w:val="solid" w:color="FFFFFF" w:fill="auto"/>
          </w:tcPr>
          <w:p w14:paraId="2B834C08" w14:textId="3090A23D"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6708A6CC" w14:textId="796951E4"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51F3BC6C" w14:textId="7B9804B0" w:rsidR="00812434" w:rsidRPr="00481D2D" w:rsidRDefault="00812434" w:rsidP="00812434">
            <w:pPr>
              <w:pStyle w:val="TAC"/>
              <w:rPr>
                <w:sz w:val="16"/>
                <w:szCs w:val="16"/>
              </w:rPr>
            </w:pPr>
            <w:r w:rsidRPr="00680E3A">
              <w:rPr>
                <w:sz w:val="16"/>
                <w:szCs w:val="16"/>
                <w:lang w:eastAsia="zh-CN"/>
              </w:rPr>
              <w:t>CP-220202</w:t>
            </w:r>
          </w:p>
        </w:tc>
        <w:tc>
          <w:tcPr>
            <w:tcW w:w="521" w:type="dxa"/>
            <w:shd w:val="solid" w:color="FFFFFF" w:fill="auto"/>
          </w:tcPr>
          <w:p w14:paraId="0E904CAF" w14:textId="0F517909" w:rsidR="00812434" w:rsidRPr="00481D2D" w:rsidRDefault="00812434" w:rsidP="00812434">
            <w:pPr>
              <w:pStyle w:val="TAL"/>
              <w:rPr>
                <w:sz w:val="16"/>
                <w:szCs w:val="16"/>
              </w:rPr>
            </w:pPr>
            <w:r w:rsidRPr="00680E3A">
              <w:rPr>
                <w:rFonts w:cs="Arial"/>
                <w:sz w:val="16"/>
                <w:szCs w:val="16"/>
              </w:rPr>
              <w:t>0333</w:t>
            </w:r>
          </w:p>
        </w:tc>
        <w:tc>
          <w:tcPr>
            <w:tcW w:w="422" w:type="dxa"/>
            <w:shd w:val="solid" w:color="FFFFFF" w:fill="auto"/>
          </w:tcPr>
          <w:p w14:paraId="50DA9A0F" w14:textId="7B8954D6"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6D550C09" w14:textId="392993DF"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72BBA642" w14:textId="17B5CD96" w:rsidR="00812434" w:rsidRPr="00481D2D" w:rsidRDefault="00812434" w:rsidP="00812434">
            <w:pPr>
              <w:pStyle w:val="TAL"/>
              <w:rPr>
                <w:sz w:val="16"/>
                <w:szCs w:val="16"/>
              </w:rPr>
            </w:pPr>
            <w:r w:rsidRPr="00680E3A">
              <w:rPr>
                <w:rFonts w:cs="Arial"/>
                <w:color w:val="000000"/>
                <w:sz w:val="16"/>
                <w:szCs w:val="16"/>
              </w:rPr>
              <w:t>Signalling flows for interworking scenario</w:t>
            </w:r>
          </w:p>
        </w:tc>
        <w:tc>
          <w:tcPr>
            <w:tcW w:w="705" w:type="dxa"/>
            <w:shd w:val="solid" w:color="FFFFFF" w:fill="auto"/>
          </w:tcPr>
          <w:p w14:paraId="23E62EE2" w14:textId="7CCBFB13" w:rsidR="00812434" w:rsidRPr="00481D2D" w:rsidRDefault="00812434" w:rsidP="00812434">
            <w:pPr>
              <w:pStyle w:val="TAC"/>
              <w:rPr>
                <w:sz w:val="16"/>
                <w:szCs w:val="16"/>
              </w:rPr>
            </w:pPr>
            <w:r w:rsidRPr="00680E3A">
              <w:rPr>
                <w:rFonts w:cs="Arial"/>
                <w:sz w:val="16"/>
                <w:szCs w:val="16"/>
              </w:rPr>
              <w:t>17.6.0</w:t>
            </w:r>
          </w:p>
        </w:tc>
      </w:tr>
      <w:tr w:rsidR="00812434" w:rsidRPr="00481D2D" w14:paraId="2C0809E9" w14:textId="77777777" w:rsidTr="00812434">
        <w:tc>
          <w:tcPr>
            <w:tcW w:w="785" w:type="dxa"/>
            <w:shd w:val="solid" w:color="FFFFFF" w:fill="auto"/>
          </w:tcPr>
          <w:p w14:paraId="5AD895AC" w14:textId="24B357CB"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41F2C778" w14:textId="0651D59C"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19DB1439" w14:textId="1CACEFBB" w:rsidR="00812434" w:rsidRPr="00481D2D" w:rsidRDefault="00812434" w:rsidP="00812434">
            <w:pPr>
              <w:pStyle w:val="TAC"/>
              <w:rPr>
                <w:sz w:val="16"/>
                <w:szCs w:val="16"/>
              </w:rPr>
            </w:pPr>
            <w:r w:rsidRPr="00680E3A">
              <w:rPr>
                <w:sz w:val="16"/>
                <w:szCs w:val="16"/>
                <w:lang w:eastAsia="zh-CN"/>
              </w:rPr>
              <w:t>CP-220195</w:t>
            </w:r>
          </w:p>
        </w:tc>
        <w:tc>
          <w:tcPr>
            <w:tcW w:w="521" w:type="dxa"/>
            <w:shd w:val="solid" w:color="FFFFFF" w:fill="auto"/>
          </w:tcPr>
          <w:p w14:paraId="04A38915" w14:textId="0783F3B5" w:rsidR="00812434" w:rsidRPr="00481D2D" w:rsidRDefault="00812434" w:rsidP="00812434">
            <w:pPr>
              <w:pStyle w:val="TAL"/>
              <w:rPr>
                <w:sz w:val="16"/>
                <w:szCs w:val="16"/>
              </w:rPr>
            </w:pPr>
            <w:r w:rsidRPr="00680E3A">
              <w:rPr>
                <w:rFonts w:cs="Arial"/>
                <w:sz w:val="16"/>
                <w:szCs w:val="16"/>
              </w:rPr>
              <w:t>0335</w:t>
            </w:r>
          </w:p>
        </w:tc>
        <w:tc>
          <w:tcPr>
            <w:tcW w:w="422" w:type="dxa"/>
            <w:shd w:val="solid" w:color="FFFFFF" w:fill="auto"/>
          </w:tcPr>
          <w:p w14:paraId="10CE8ADA" w14:textId="6C290B9E"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5EB184B7" w14:textId="53DA0B98" w:rsidR="00812434" w:rsidRPr="00481D2D" w:rsidRDefault="00812434" w:rsidP="00812434">
            <w:pPr>
              <w:pStyle w:val="TAC"/>
              <w:rPr>
                <w:sz w:val="16"/>
                <w:szCs w:val="16"/>
              </w:rPr>
            </w:pPr>
            <w:r w:rsidRPr="00680E3A">
              <w:rPr>
                <w:rFonts w:cs="Arial"/>
                <w:sz w:val="16"/>
                <w:szCs w:val="16"/>
              </w:rPr>
              <w:t>F</w:t>
            </w:r>
          </w:p>
        </w:tc>
        <w:tc>
          <w:tcPr>
            <w:tcW w:w="4868" w:type="dxa"/>
            <w:shd w:val="solid" w:color="FFFFFF" w:fill="auto"/>
          </w:tcPr>
          <w:p w14:paraId="5B3D512C" w14:textId="4615B2AC" w:rsidR="00812434" w:rsidRPr="00481D2D" w:rsidRDefault="00812434" w:rsidP="00812434">
            <w:pPr>
              <w:pStyle w:val="TAL"/>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5A5FE604" w14:textId="0EF21134" w:rsidR="00812434" w:rsidRPr="00481D2D" w:rsidRDefault="00812434" w:rsidP="00812434">
            <w:pPr>
              <w:pStyle w:val="TAC"/>
              <w:rPr>
                <w:sz w:val="16"/>
                <w:szCs w:val="16"/>
              </w:rPr>
            </w:pPr>
            <w:r w:rsidRPr="00680E3A">
              <w:rPr>
                <w:rFonts w:cs="Arial"/>
                <w:sz w:val="16"/>
                <w:szCs w:val="16"/>
              </w:rPr>
              <w:t>17.6.0</w:t>
            </w:r>
          </w:p>
        </w:tc>
      </w:tr>
      <w:tr w:rsidR="00812434" w:rsidRPr="00481D2D" w14:paraId="440158F8" w14:textId="77777777" w:rsidTr="00812434">
        <w:tc>
          <w:tcPr>
            <w:tcW w:w="785" w:type="dxa"/>
            <w:shd w:val="solid" w:color="FFFFFF" w:fill="auto"/>
          </w:tcPr>
          <w:p w14:paraId="4B70FD0C" w14:textId="20D9A46C" w:rsidR="00812434" w:rsidRPr="00481D2D" w:rsidRDefault="00812434" w:rsidP="00812434">
            <w:pPr>
              <w:pStyle w:val="TAC"/>
              <w:rPr>
                <w:sz w:val="16"/>
                <w:szCs w:val="16"/>
              </w:rPr>
            </w:pPr>
            <w:r w:rsidRPr="00680E3A">
              <w:rPr>
                <w:sz w:val="16"/>
                <w:szCs w:val="16"/>
                <w:lang w:eastAsia="zh-CN"/>
              </w:rPr>
              <w:t>2022-03</w:t>
            </w:r>
          </w:p>
        </w:tc>
        <w:tc>
          <w:tcPr>
            <w:tcW w:w="793" w:type="dxa"/>
            <w:shd w:val="solid" w:color="FFFFFF" w:fill="auto"/>
          </w:tcPr>
          <w:p w14:paraId="48A88130" w14:textId="15895A60" w:rsidR="00812434" w:rsidRPr="00481D2D" w:rsidRDefault="00812434" w:rsidP="00812434">
            <w:pPr>
              <w:pStyle w:val="TAC"/>
              <w:rPr>
                <w:sz w:val="16"/>
                <w:szCs w:val="16"/>
              </w:rPr>
            </w:pPr>
            <w:r w:rsidRPr="00680E3A">
              <w:rPr>
                <w:sz w:val="16"/>
                <w:szCs w:val="16"/>
                <w:lang w:eastAsia="zh-CN"/>
              </w:rPr>
              <w:t>CT#95e</w:t>
            </w:r>
          </w:p>
        </w:tc>
        <w:tc>
          <w:tcPr>
            <w:tcW w:w="1070" w:type="dxa"/>
            <w:shd w:val="solid" w:color="FFFFFF" w:fill="auto"/>
          </w:tcPr>
          <w:p w14:paraId="0370E163" w14:textId="70BB2823" w:rsidR="00812434" w:rsidRPr="00481D2D" w:rsidRDefault="00812434" w:rsidP="00812434">
            <w:pPr>
              <w:pStyle w:val="TAC"/>
              <w:rPr>
                <w:sz w:val="16"/>
                <w:szCs w:val="16"/>
              </w:rPr>
            </w:pPr>
            <w:r w:rsidRPr="00680E3A">
              <w:rPr>
                <w:sz w:val="16"/>
                <w:szCs w:val="16"/>
                <w:lang w:eastAsia="zh-CN"/>
              </w:rPr>
              <w:t>CP-220183</w:t>
            </w:r>
          </w:p>
        </w:tc>
        <w:tc>
          <w:tcPr>
            <w:tcW w:w="521" w:type="dxa"/>
            <w:shd w:val="solid" w:color="FFFFFF" w:fill="auto"/>
          </w:tcPr>
          <w:p w14:paraId="1C83495E" w14:textId="2E7BEBBD" w:rsidR="00812434" w:rsidRPr="00481D2D" w:rsidRDefault="00812434" w:rsidP="00812434">
            <w:pPr>
              <w:pStyle w:val="TAL"/>
              <w:rPr>
                <w:sz w:val="16"/>
                <w:szCs w:val="16"/>
              </w:rPr>
            </w:pPr>
            <w:r w:rsidRPr="00680E3A">
              <w:rPr>
                <w:rFonts w:cs="Arial"/>
                <w:sz w:val="16"/>
                <w:szCs w:val="16"/>
              </w:rPr>
              <w:t>0336</w:t>
            </w:r>
          </w:p>
        </w:tc>
        <w:tc>
          <w:tcPr>
            <w:tcW w:w="422" w:type="dxa"/>
            <w:shd w:val="solid" w:color="FFFFFF" w:fill="auto"/>
          </w:tcPr>
          <w:p w14:paraId="73A249AD" w14:textId="64C6B1EC" w:rsidR="00812434" w:rsidRPr="00481D2D" w:rsidRDefault="00812434" w:rsidP="00812434">
            <w:pPr>
              <w:pStyle w:val="TAR"/>
              <w:rPr>
                <w:sz w:val="16"/>
                <w:szCs w:val="16"/>
              </w:rPr>
            </w:pPr>
            <w:r w:rsidRPr="00680E3A">
              <w:rPr>
                <w:rFonts w:cs="Arial"/>
                <w:sz w:val="16"/>
                <w:szCs w:val="16"/>
              </w:rPr>
              <w:t>1</w:t>
            </w:r>
          </w:p>
        </w:tc>
        <w:tc>
          <w:tcPr>
            <w:tcW w:w="421" w:type="dxa"/>
            <w:shd w:val="solid" w:color="FFFFFF" w:fill="auto"/>
          </w:tcPr>
          <w:p w14:paraId="33F16A55" w14:textId="06BD87B4" w:rsidR="00812434" w:rsidRPr="00481D2D" w:rsidRDefault="00812434" w:rsidP="00812434">
            <w:pPr>
              <w:pStyle w:val="TAC"/>
              <w:rPr>
                <w:sz w:val="16"/>
                <w:szCs w:val="16"/>
              </w:rPr>
            </w:pPr>
            <w:r w:rsidRPr="00680E3A">
              <w:rPr>
                <w:rFonts w:cs="Arial"/>
                <w:sz w:val="16"/>
                <w:szCs w:val="16"/>
              </w:rPr>
              <w:t>B</w:t>
            </w:r>
          </w:p>
        </w:tc>
        <w:tc>
          <w:tcPr>
            <w:tcW w:w="4868" w:type="dxa"/>
            <w:shd w:val="solid" w:color="FFFFFF" w:fill="auto"/>
          </w:tcPr>
          <w:p w14:paraId="4F891BB7" w14:textId="4C463512" w:rsidR="00812434" w:rsidRPr="00481D2D" w:rsidRDefault="00812434" w:rsidP="00812434">
            <w:pPr>
              <w:pStyle w:val="TAL"/>
              <w:rPr>
                <w:sz w:val="16"/>
                <w:szCs w:val="16"/>
              </w:rPr>
            </w:pPr>
            <w:r w:rsidRPr="00680E3A">
              <w:rPr>
                <w:rFonts w:cs="Arial"/>
                <w:color w:val="000000"/>
                <w:sz w:val="16"/>
                <w:szCs w:val="16"/>
              </w:rPr>
              <w:t>Deferred invocation of Npcf_PolicyAuthorization_Create service operation</w:t>
            </w:r>
          </w:p>
        </w:tc>
        <w:tc>
          <w:tcPr>
            <w:tcW w:w="705" w:type="dxa"/>
            <w:shd w:val="solid" w:color="FFFFFF" w:fill="auto"/>
          </w:tcPr>
          <w:p w14:paraId="59F91757" w14:textId="02622D0F" w:rsidR="00812434" w:rsidRPr="00481D2D" w:rsidRDefault="00812434" w:rsidP="00812434">
            <w:pPr>
              <w:pStyle w:val="TAC"/>
              <w:rPr>
                <w:sz w:val="16"/>
                <w:szCs w:val="16"/>
              </w:rPr>
            </w:pPr>
            <w:r w:rsidRPr="00680E3A">
              <w:rPr>
                <w:rFonts w:cs="Arial"/>
                <w:sz w:val="16"/>
                <w:szCs w:val="16"/>
              </w:rPr>
              <w:t>17.6.0</w:t>
            </w:r>
          </w:p>
        </w:tc>
      </w:tr>
      <w:tr w:rsidR="00812434" w:rsidRPr="00481D2D" w14:paraId="31EFDE35" w14:textId="77777777" w:rsidTr="00812434">
        <w:tc>
          <w:tcPr>
            <w:tcW w:w="785" w:type="dxa"/>
            <w:shd w:val="solid" w:color="FFFFFF" w:fill="auto"/>
          </w:tcPr>
          <w:p w14:paraId="02BEFF4F" w14:textId="168AA13F"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74552BAC" w14:textId="684F4A2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2796B9D" w14:textId="760BA3AE" w:rsidR="00812434" w:rsidRPr="00481D2D" w:rsidRDefault="00812434" w:rsidP="00812434">
            <w:pPr>
              <w:pStyle w:val="TAC"/>
              <w:rPr>
                <w:sz w:val="16"/>
                <w:szCs w:val="16"/>
              </w:rPr>
            </w:pPr>
            <w:r w:rsidRPr="008047A3">
              <w:rPr>
                <w:sz w:val="16"/>
                <w:szCs w:val="16"/>
                <w:lang w:eastAsia="zh-CN"/>
              </w:rPr>
              <w:t>CP-221116</w:t>
            </w:r>
          </w:p>
        </w:tc>
        <w:tc>
          <w:tcPr>
            <w:tcW w:w="521" w:type="dxa"/>
            <w:shd w:val="solid" w:color="FFFFFF" w:fill="auto"/>
          </w:tcPr>
          <w:p w14:paraId="07220F79" w14:textId="27A64153" w:rsidR="00812434" w:rsidRPr="00481D2D" w:rsidRDefault="00812434" w:rsidP="00812434">
            <w:pPr>
              <w:pStyle w:val="TAL"/>
              <w:rPr>
                <w:sz w:val="16"/>
                <w:szCs w:val="16"/>
              </w:rPr>
            </w:pPr>
            <w:r>
              <w:rPr>
                <w:rFonts w:cs="Arial"/>
                <w:sz w:val="16"/>
                <w:szCs w:val="16"/>
              </w:rPr>
              <w:t>0337</w:t>
            </w:r>
          </w:p>
        </w:tc>
        <w:tc>
          <w:tcPr>
            <w:tcW w:w="422" w:type="dxa"/>
            <w:shd w:val="solid" w:color="FFFFFF" w:fill="auto"/>
          </w:tcPr>
          <w:p w14:paraId="40B85998" w14:textId="0FC4B238"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7B51F55F" w14:textId="7CB728D3"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23F3447" w14:textId="15F11419" w:rsidR="00812434" w:rsidRPr="00481D2D" w:rsidRDefault="00812434" w:rsidP="00812434">
            <w:pPr>
              <w:pStyle w:val="TAL"/>
              <w:rPr>
                <w:sz w:val="16"/>
                <w:szCs w:val="16"/>
              </w:rPr>
            </w:pPr>
            <w:r>
              <w:rPr>
                <w:rFonts w:cs="Arial"/>
                <w:sz w:val="16"/>
                <w:szCs w:val="16"/>
              </w:rPr>
              <w:t>Incorrect step number referenced in UE Policy Association Modification procedures</w:t>
            </w:r>
          </w:p>
        </w:tc>
        <w:tc>
          <w:tcPr>
            <w:tcW w:w="705" w:type="dxa"/>
            <w:shd w:val="solid" w:color="FFFFFF" w:fill="auto"/>
          </w:tcPr>
          <w:p w14:paraId="1DC53786" w14:textId="06925568" w:rsidR="00812434" w:rsidRPr="00481D2D" w:rsidRDefault="00812434" w:rsidP="00812434">
            <w:pPr>
              <w:pStyle w:val="TAC"/>
              <w:rPr>
                <w:sz w:val="16"/>
                <w:szCs w:val="16"/>
              </w:rPr>
            </w:pPr>
            <w:r>
              <w:rPr>
                <w:rFonts w:cs="Arial"/>
                <w:sz w:val="16"/>
                <w:szCs w:val="16"/>
              </w:rPr>
              <w:t>17.7.0</w:t>
            </w:r>
          </w:p>
        </w:tc>
      </w:tr>
      <w:tr w:rsidR="00812434" w:rsidRPr="00481D2D" w14:paraId="6A0A38F6" w14:textId="77777777" w:rsidTr="00812434">
        <w:tc>
          <w:tcPr>
            <w:tcW w:w="785" w:type="dxa"/>
            <w:shd w:val="solid" w:color="FFFFFF" w:fill="auto"/>
          </w:tcPr>
          <w:p w14:paraId="5A2C5884" w14:textId="416EF374"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724CA1CF" w14:textId="08EF434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0E86496" w14:textId="2DAC5B39" w:rsidR="00812434" w:rsidRPr="00481D2D" w:rsidRDefault="00812434" w:rsidP="00812434">
            <w:pPr>
              <w:pStyle w:val="TAC"/>
              <w:rPr>
                <w:sz w:val="16"/>
                <w:szCs w:val="16"/>
              </w:rPr>
            </w:pPr>
            <w:r w:rsidRPr="008047A3">
              <w:rPr>
                <w:sz w:val="16"/>
                <w:szCs w:val="16"/>
                <w:lang w:eastAsia="zh-CN"/>
              </w:rPr>
              <w:t>CP-221129</w:t>
            </w:r>
          </w:p>
        </w:tc>
        <w:tc>
          <w:tcPr>
            <w:tcW w:w="521" w:type="dxa"/>
            <w:shd w:val="solid" w:color="FFFFFF" w:fill="auto"/>
          </w:tcPr>
          <w:p w14:paraId="6E676EA2" w14:textId="1D72C85B" w:rsidR="00812434" w:rsidRPr="00481D2D" w:rsidRDefault="00812434" w:rsidP="00812434">
            <w:pPr>
              <w:pStyle w:val="TAL"/>
              <w:rPr>
                <w:sz w:val="16"/>
                <w:szCs w:val="16"/>
              </w:rPr>
            </w:pPr>
            <w:r>
              <w:rPr>
                <w:rFonts w:cs="Arial"/>
                <w:sz w:val="16"/>
                <w:szCs w:val="16"/>
              </w:rPr>
              <w:t>0338</w:t>
            </w:r>
          </w:p>
        </w:tc>
        <w:tc>
          <w:tcPr>
            <w:tcW w:w="422" w:type="dxa"/>
            <w:shd w:val="solid" w:color="FFFFFF" w:fill="auto"/>
          </w:tcPr>
          <w:p w14:paraId="110C3A23" w14:textId="72DE6CB0"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1D1F0458" w14:textId="479DA9D4"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9F65D37" w14:textId="4F96EF0D" w:rsidR="00812434" w:rsidRPr="00481D2D" w:rsidRDefault="00812434" w:rsidP="00812434">
            <w:pPr>
              <w:pStyle w:val="TAL"/>
              <w:rPr>
                <w:sz w:val="16"/>
                <w:szCs w:val="16"/>
              </w:rPr>
            </w:pPr>
            <w:r>
              <w:rPr>
                <w:rFonts w:cs="Arial"/>
                <w:sz w:val="16"/>
                <w:szCs w:val="16"/>
              </w:rPr>
              <w:t>Correction to PCF subscription on USER_DATA_CONGESTION</w:t>
            </w:r>
          </w:p>
        </w:tc>
        <w:tc>
          <w:tcPr>
            <w:tcW w:w="705" w:type="dxa"/>
            <w:shd w:val="solid" w:color="FFFFFF" w:fill="auto"/>
          </w:tcPr>
          <w:p w14:paraId="0B62D822" w14:textId="605FF63B" w:rsidR="00812434" w:rsidRPr="00481D2D" w:rsidRDefault="00812434" w:rsidP="00812434">
            <w:pPr>
              <w:pStyle w:val="TAC"/>
              <w:rPr>
                <w:sz w:val="16"/>
                <w:szCs w:val="16"/>
              </w:rPr>
            </w:pPr>
            <w:r w:rsidRPr="00CE6592">
              <w:rPr>
                <w:rFonts w:cs="Arial"/>
                <w:sz w:val="16"/>
                <w:szCs w:val="16"/>
              </w:rPr>
              <w:t>17.7.0</w:t>
            </w:r>
          </w:p>
        </w:tc>
      </w:tr>
      <w:tr w:rsidR="00812434" w:rsidRPr="00481D2D" w14:paraId="71B12F0D" w14:textId="77777777" w:rsidTr="00812434">
        <w:tc>
          <w:tcPr>
            <w:tcW w:w="785" w:type="dxa"/>
            <w:shd w:val="solid" w:color="FFFFFF" w:fill="auto"/>
          </w:tcPr>
          <w:p w14:paraId="25382071" w14:textId="3A9626AF"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7541582E" w14:textId="7A4EA2F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6E0C156" w14:textId="4622E90D" w:rsidR="00812434" w:rsidRPr="00481D2D" w:rsidRDefault="00812434" w:rsidP="00812434">
            <w:pPr>
              <w:pStyle w:val="TAC"/>
              <w:rPr>
                <w:sz w:val="16"/>
                <w:szCs w:val="16"/>
              </w:rPr>
            </w:pPr>
            <w:r w:rsidRPr="008047A3">
              <w:rPr>
                <w:sz w:val="16"/>
                <w:szCs w:val="16"/>
                <w:lang w:eastAsia="zh-CN"/>
              </w:rPr>
              <w:t>CP-221126</w:t>
            </w:r>
          </w:p>
        </w:tc>
        <w:tc>
          <w:tcPr>
            <w:tcW w:w="521" w:type="dxa"/>
            <w:shd w:val="solid" w:color="FFFFFF" w:fill="auto"/>
          </w:tcPr>
          <w:p w14:paraId="5765FE58" w14:textId="4E97A5BC" w:rsidR="00812434" w:rsidRPr="00481D2D" w:rsidRDefault="00812434" w:rsidP="00812434">
            <w:pPr>
              <w:pStyle w:val="TAL"/>
              <w:rPr>
                <w:sz w:val="16"/>
                <w:szCs w:val="16"/>
              </w:rPr>
            </w:pPr>
            <w:r>
              <w:rPr>
                <w:rFonts w:cs="Arial"/>
                <w:sz w:val="16"/>
                <w:szCs w:val="16"/>
              </w:rPr>
              <w:t>0339</w:t>
            </w:r>
          </w:p>
        </w:tc>
        <w:tc>
          <w:tcPr>
            <w:tcW w:w="422" w:type="dxa"/>
            <w:shd w:val="solid" w:color="FFFFFF" w:fill="auto"/>
          </w:tcPr>
          <w:p w14:paraId="7EDB6AB4" w14:textId="57FD8603"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42997B71" w14:textId="23F5F1E3"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521883A" w14:textId="08F2FC5F" w:rsidR="00812434" w:rsidRPr="00481D2D" w:rsidRDefault="00812434" w:rsidP="00812434">
            <w:pPr>
              <w:pStyle w:val="TAL"/>
              <w:rPr>
                <w:sz w:val="16"/>
                <w:szCs w:val="16"/>
              </w:rPr>
            </w:pPr>
            <w:r>
              <w:rPr>
                <w:rFonts w:cs="Arial"/>
                <w:sz w:val="16"/>
                <w:szCs w:val="16"/>
              </w:rPr>
              <w:t>Correction of wrong features in the flow procedures for Edge Computing</w:t>
            </w:r>
          </w:p>
        </w:tc>
        <w:tc>
          <w:tcPr>
            <w:tcW w:w="705" w:type="dxa"/>
            <w:shd w:val="solid" w:color="FFFFFF" w:fill="auto"/>
          </w:tcPr>
          <w:p w14:paraId="4273DB4F" w14:textId="63FB770D" w:rsidR="00812434" w:rsidRPr="00481D2D" w:rsidRDefault="00812434" w:rsidP="00812434">
            <w:pPr>
              <w:pStyle w:val="TAC"/>
              <w:rPr>
                <w:sz w:val="16"/>
                <w:szCs w:val="16"/>
              </w:rPr>
            </w:pPr>
            <w:r w:rsidRPr="00CE6592">
              <w:rPr>
                <w:rFonts w:cs="Arial"/>
                <w:sz w:val="16"/>
                <w:szCs w:val="16"/>
              </w:rPr>
              <w:t>17.7.0</w:t>
            </w:r>
          </w:p>
        </w:tc>
      </w:tr>
      <w:tr w:rsidR="00812434" w:rsidRPr="00481D2D" w14:paraId="510DEC50" w14:textId="77777777" w:rsidTr="00812434">
        <w:tc>
          <w:tcPr>
            <w:tcW w:w="785" w:type="dxa"/>
            <w:shd w:val="solid" w:color="FFFFFF" w:fill="auto"/>
          </w:tcPr>
          <w:p w14:paraId="3566FF42" w14:textId="16827E08"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4B5B526E" w14:textId="089851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9761C6F" w14:textId="36CAAE75" w:rsidR="00812434" w:rsidRPr="00481D2D" w:rsidRDefault="00812434" w:rsidP="00812434">
            <w:pPr>
              <w:pStyle w:val="TAC"/>
              <w:rPr>
                <w:sz w:val="16"/>
                <w:szCs w:val="16"/>
              </w:rPr>
            </w:pPr>
            <w:r w:rsidRPr="008047A3">
              <w:rPr>
                <w:sz w:val="16"/>
                <w:szCs w:val="16"/>
                <w:lang w:eastAsia="zh-CN"/>
              </w:rPr>
              <w:t>CP-221129</w:t>
            </w:r>
          </w:p>
        </w:tc>
        <w:tc>
          <w:tcPr>
            <w:tcW w:w="521" w:type="dxa"/>
            <w:shd w:val="solid" w:color="FFFFFF" w:fill="auto"/>
          </w:tcPr>
          <w:p w14:paraId="132D72F8" w14:textId="6DF55FEB" w:rsidR="00812434" w:rsidRPr="00481D2D" w:rsidRDefault="00812434" w:rsidP="00812434">
            <w:pPr>
              <w:pStyle w:val="TAL"/>
              <w:rPr>
                <w:sz w:val="16"/>
                <w:szCs w:val="16"/>
              </w:rPr>
            </w:pPr>
            <w:r>
              <w:rPr>
                <w:rFonts w:cs="Arial"/>
                <w:sz w:val="16"/>
                <w:szCs w:val="16"/>
              </w:rPr>
              <w:t>0340</w:t>
            </w:r>
          </w:p>
        </w:tc>
        <w:tc>
          <w:tcPr>
            <w:tcW w:w="422" w:type="dxa"/>
            <w:shd w:val="solid" w:color="FFFFFF" w:fill="auto"/>
          </w:tcPr>
          <w:p w14:paraId="51A040C0" w14:textId="005F3961"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0BE0E97C" w14:textId="1DBC8BEF"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E69E475" w14:textId="7003F220" w:rsidR="00812434" w:rsidRPr="00481D2D" w:rsidRDefault="00812434" w:rsidP="00812434">
            <w:pPr>
              <w:pStyle w:val="TAL"/>
              <w:rPr>
                <w:sz w:val="16"/>
                <w:szCs w:val="16"/>
              </w:rPr>
            </w:pPr>
            <w:r>
              <w:rPr>
                <w:rFonts w:cs="Arial"/>
                <w:sz w:val="16"/>
                <w:szCs w:val="16"/>
              </w:rPr>
              <w:t>PCF behaviour for Data Dispersion and WLAN performance</w:t>
            </w:r>
          </w:p>
        </w:tc>
        <w:tc>
          <w:tcPr>
            <w:tcW w:w="705" w:type="dxa"/>
            <w:shd w:val="solid" w:color="FFFFFF" w:fill="auto"/>
          </w:tcPr>
          <w:p w14:paraId="4F6E2F00" w14:textId="7CFEB4FD" w:rsidR="00812434" w:rsidRPr="00481D2D" w:rsidRDefault="00812434" w:rsidP="00812434">
            <w:pPr>
              <w:pStyle w:val="TAC"/>
              <w:rPr>
                <w:sz w:val="16"/>
                <w:szCs w:val="16"/>
              </w:rPr>
            </w:pPr>
            <w:r w:rsidRPr="00CE6592">
              <w:rPr>
                <w:rFonts w:cs="Arial"/>
                <w:sz w:val="16"/>
                <w:szCs w:val="16"/>
              </w:rPr>
              <w:t>17.7.0</w:t>
            </w:r>
          </w:p>
        </w:tc>
      </w:tr>
      <w:tr w:rsidR="00812434" w:rsidRPr="00481D2D" w14:paraId="39050A54" w14:textId="77777777" w:rsidTr="00812434">
        <w:tc>
          <w:tcPr>
            <w:tcW w:w="785" w:type="dxa"/>
            <w:shd w:val="solid" w:color="FFFFFF" w:fill="auto"/>
          </w:tcPr>
          <w:p w14:paraId="1E2FA6AF" w14:textId="02FE04CF"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251A5773" w14:textId="57F9C0C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E99A260" w14:textId="11A813A1" w:rsidR="00812434" w:rsidRPr="00481D2D" w:rsidRDefault="00812434" w:rsidP="00812434">
            <w:pPr>
              <w:pStyle w:val="TAC"/>
              <w:rPr>
                <w:sz w:val="16"/>
                <w:szCs w:val="16"/>
              </w:rPr>
            </w:pPr>
            <w:r w:rsidRPr="008047A3">
              <w:rPr>
                <w:sz w:val="16"/>
                <w:szCs w:val="16"/>
                <w:lang w:eastAsia="zh-CN"/>
              </w:rPr>
              <w:t>CP-221129</w:t>
            </w:r>
          </w:p>
        </w:tc>
        <w:tc>
          <w:tcPr>
            <w:tcW w:w="521" w:type="dxa"/>
            <w:shd w:val="solid" w:color="FFFFFF" w:fill="auto"/>
          </w:tcPr>
          <w:p w14:paraId="66F747A4" w14:textId="111B8DCD" w:rsidR="00812434" w:rsidRPr="00481D2D" w:rsidRDefault="00812434" w:rsidP="00812434">
            <w:pPr>
              <w:pStyle w:val="TAL"/>
              <w:rPr>
                <w:sz w:val="16"/>
                <w:szCs w:val="16"/>
              </w:rPr>
            </w:pPr>
            <w:r>
              <w:rPr>
                <w:rFonts w:cs="Arial"/>
                <w:sz w:val="16"/>
                <w:szCs w:val="16"/>
              </w:rPr>
              <w:t>0341</w:t>
            </w:r>
          </w:p>
        </w:tc>
        <w:tc>
          <w:tcPr>
            <w:tcW w:w="422" w:type="dxa"/>
            <w:shd w:val="solid" w:color="FFFFFF" w:fill="auto"/>
          </w:tcPr>
          <w:p w14:paraId="378447B4" w14:textId="62F5E292"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68BF9829" w14:textId="79F12F25"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193D3995" w14:textId="0FBA7B85" w:rsidR="00812434" w:rsidRPr="00481D2D" w:rsidRDefault="00812434" w:rsidP="00812434">
            <w:pPr>
              <w:pStyle w:val="TAL"/>
              <w:rPr>
                <w:sz w:val="16"/>
                <w:szCs w:val="16"/>
              </w:rPr>
            </w:pPr>
            <w:r>
              <w:rPr>
                <w:rFonts w:cs="Arial"/>
                <w:sz w:val="16"/>
                <w:szCs w:val="16"/>
              </w:rPr>
              <w:t>PCF behaviour for Service Experience analytics</w:t>
            </w:r>
          </w:p>
        </w:tc>
        <w:tc>
          <w:tcPr>
            <w:tcW w:w="705" w:type="dxa"/>
            <w:shd w:val="solid" w:color="FFFFFF" w:fill="auto"/>
          </w:tcPr>
          <w:p w14:paraId="5CD6D70E" w14:textId="1B10D74E" w:rsidR="00812434" w:rsidRPr="00481D2D" w:rsidRDefault="00812434" w:rsidP="00812434">
            <w:pPr>
              <w:pStyle w:val="TAC"/>
              <w:rPr>
                <w:sz w:val="16"/>
                <w:szCs w:val="16"/>
              </w:rPr>
            </w:pPr>
            <w:r w:rsidRPr="00CE6592">
              <w:rPr>
                <w:rFonts w:cs="Arial"/>
                <w:sz w:val="16"/>
                <w:szCs w:val="16"/>
              </w:rPr>
              <w:t>17.7.0</w:t>
            </w:r>
          </w:p>
        </w:tc>
      </w:tr>
      <w:tr w:rsidR="00812434" w:rsidRPr="00481D2D" w14:paraId="0AD9EC79" w14:textId="77777777" w:rsidTr="00812434">
        <w:tc>
          <w:tcPr>
            <w:tcW w:w="785" w:type="dxa"/>
            <w:shd w:val="solid" w:color="FFFFFF" w:fill="auto"/>
          </w:tcPr>
          <w:p w14:paraId="116A14FB" w14:textId="2D3D08A0"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2DB39A35" w14:textId="79A3D0D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E2F9F7F" w14:textId="2C80CC09" w:rsidR="00812434" w:rsidRPr="00481D2D" w:rsidRDefault="00812434" w:rsidP="00812434">
            <w:pPr>
              <w:pStyle w:val="TAC"/>
              <w:rPr>
                <w:sz w:val="16"/>
                <w:szCs w:val="16"/>
              </w:rPr>
            </w:pPr>
            <w:r w:rsidRPr="008047A3">
              <w:rPr>
                <w:sz w:val="16"/>
                <w:szCs w:val="16"/>
                <w:lang w:eastAsia="zh-CN"/>
              </w:rPr>
              <w:t>CP-221138</w:t>
            </w:r>
          </w:p>
        </w:tc>
        <w:tc>
          <w:tcPr>
            <w:tcW w:w="521" w:type="dxa"/>
            <w:shd w:val="solid" w:color="FFFFFF" w:fill="auto"/>
          </w:tcPr>
          <w:p w14:paraId="6406A679" w14:textId="4462AF8C" w:rsidR="00812434" w:rsidRPr="00481D2D" w:rsidRDefault="00812434" w:rsidP="00812434">
            <w:pPr>
              <w:pStyle w:val="TAL"/>
              <w:rPr>
                <w:sz w:val="16"/>
                <w:szCs w:val="16"/>
              </w:rPr>
            </w:pPr>
            <w:r>
              <w:rPr>
                <w:rFonts w:cs="Arial"/>
                <w:sz w:val="16"/>
                <w:szCs w:val="16"/>
              </w:rPr>
              <w:t>0342</w:t>
            </w:r>
          </w:p>
        </w:tc>
        <w:tc>
          <w:tcPr>
            <w:tcW w:w="422" w:type="dxa"/>
            <w:shd w:val="solid" w:color="FFFFFF" w:fill="auto"/>
          </w:tcPr>
          <w:p w14:paraId="6E2D59E7" w14:textId="16C0D06C"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5CDEECFA" w14:textId="2619D6C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F36089C" w14:textId="12512A44" w:rsidR="00812434" w:rsidRPr="00481D2D" w:rsidRDefault="00812434" w:rsidP="00812434">
            <w:pPr>
              <w:pStyle w:val="TAL"/>
              <w:rPr>
                <w:sz w:val="16"/>
                <w:szCs w:val="16"/>
              </w:rPr>
            </w:pPr>
            <w:r>
              <w:rPr>
                <w:rFonts w:cs="Arial"/>
                <w:sz w:val="16"/>
                <w:szCs w:val="16"/>
              </w:rPr>
              <w:t>Completion of User Plane Remote Provisioning</w:t>
            </w:r>
          </w:p>
        </w:tc>
        <w:tc>
          <w:tcPr>
            <w:tcW w:w="705" w:type="dxa"/>
            <w:shd w:val="solid" w:color="FFFFFF" w:fill="auto"/>
          </w:tcPr>
          <w:p w14:paraId="06F5480E" w14:textId="7A6056BE" w:rsidR="00812434" w:rsidRPr="00481D2D" w:rsidRDefault="00812434" w:rsidP="00812434">
            <w:pPr>
              <w:pStyle w:val="TAC"/>
              <w:rPr>
                <w:sz w:val="16"/>
                <w:szCs w:val="16"/>
              </w:rPr>
            </w:pPr>
            <w:r w:rsidRPr="00CE6592">
              <w:rPr>
                <w:rFonts w:cs="Arial"/>
                <w:sz w:val="16"/>
                <w:szCs w:val="16"/>
              </w:rPr>
              <w:t>17.7.0</w:t>
            </w:r>
          </w:p>
        </w:tc>
      </w:tr>
      <w:tr w:rsidR="00812434" w:rsidRPr="00481D2D" w14:paraId="4135FBA5" w14:textId="77777777" w:rsidTr="00812434">
        <w:tc>
          <w:tcPr>
            <w:tcW w:w="785" w:type="dxa"/>
            <w:shd w:val="solid" w:color="FFFFFF" w:fill="auto"/>
          </w:tcPr>
          <w:p w14:paraId="655197F3" w14:textId="01A26DC9"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063F35C0" w14:textId="59FD62C4"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FDAC84" w14:textId="185D39AF"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3BD00C69" w14:textId="3C2E8CCF" w:rsidR="00812434" w:rsidRPr="00481D2D" w:rsidRDefault="00812434" w:rsidP="00812434">
            <w:pPr>
              <w:pStyle w:val="TAL"/>
              <w:rPr>
                <w:sz w:val="16"/>
                <w:szCs w:val="16"/>
              </w:rPr>
            </w:pPr>
            <w:r>
              <w:rPr>
                <w:rFonts w:cs="Arial"/>
                <w:sz w:val="16"/>
                <w:szCs w:val="16"/>
              </w:rPr>
              <w:t>0343</w:t>
            </w:r>
          </w:p>
        </w:tc>
        <w:tc>
          <w:tcPr>
            <w:tcW w:w="422" w:type="dxa"/>
            <w:shd w:val="solid" w:color="FFFFFF" w:fill="auto"/>
          </w:tcPr>
          <w:p w14:paraId="3778E46C" w14:textId="0B6E296F"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3DFD9A1" w14:textId="350F1251"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DACB986" w14:textId="5ED55903" w:rsidR="00812434" w:rsidRPr="00481D2D" w:rsidRDefault="00812434" w:rsidP="00812434">
            <w:pPr>
              <w:pStyle w:val="TAL"/>
              <w:rPr>
                <w:sz w:val="16"/>
                <w:szCs w:val="16"/>
              </w:rPr>
            </w:pPr>
            <w:r>
              <w:rPr>
                <w:rFonts w:cs="Arial"/>
                <w:sz w:val="16"/>
                <w:szCs w:val="16"/>
              </w:rPr>
              <w:t>Correction to AM Policy Association Modification procedure</w:t>
            </w:r>
          </w:p>
        </w:tc>
        <w:tc>
          <w:tcPr>
            <w:tcW w:w="705" w:type="dxa"/>
            <w:shd w:val="solid" w:color="FFFFFF" w:fill="auto"/>
          </w:tcPr>
          <w:p w14:paraId="565620D2" w14:textId="4B4ACDAE" w:rsidR="00812434" w:rsidRPr="00481D2D" w:rsidRDefault="00812434" w:rsidP="00812434">
            <w:pPr>
              <w:pStyle w:val="TAC"/>
              <w:rPr>
                <w:sz w:val="16"/>
                <w:szCs w:val="16"/>
              </w:rPr>
            </w:pPr>
            <w:r w:rsidRPr="00CE6592">
              <w:rPr>
                <w:rFonts w:cs="Arial"/>
                <w:sz w:val="16"/>
                <w:szCs w:val="16"/>
              </w:rPr>
              <w:t>17.7.0</w:t>
            </w:r>
          </w:p>
        </w:tc>
      </w:tr>
      <w:tr w:rsidR="00812434" w:rsidRPr="00481D2D" w14:paraId="290A8644" w14:textId="77777777" w:rsidTr="00812434">
        <w:tc>
          <w:tcPr>
            <w:tcW w:w="785" w:type="dxa"/>
            <w:shd w:val="solid" w:color="FFFFFF" w:fill="auto"/>
          </w:tcPr>
          <w:p w14:paraId="4F03BD3C" w14:textId="08D99962"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D7F8DE6" w14:textId="434C76E8"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1738800" w14:textId="5E9CDE17"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48351A80" w14:textId="197D15A1" w:rsidR="00812434" w:rsidRPr="00481D2D" w:rsidRDefault="00812434" w:rsidP="00812434">
            <w:pPr>
              <w:pStyle w:val="TAL"/>
              <w:rPr>
                <w:sz w:val="16"/>
                <w:szCs w:val="16"/>
              </w:rPr>
            </w:pPr>
            <w:r>
              <w:rPr>
                <w:rFonts w:cs="Arial"/>
                <w:sz w:val="16"/>
                <w:szCs w:val="16"/>
              </w:rPr>
              <w:t>0344</w:t>
            </w:r>
          </w:p>
        </w:tc>
        <w:tc>
          <w:tcPr>
            <w:tcW w:w="422" w:type="dxa"/>
            <w:shd w:val="solid" w:color="FFFFFF" w:fill="auto"/>
          </w:tcPr>
          <w:p w14:paraId="38468AAD" w14:textId="7516BF59"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542DC8D" w14:textId="16EE132D"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113CE8F" w14:textId="462D05DE" w:rsidR="00812434" w:rsidRPr="00481D2D" w:rsidRDefault="00812434" w:rsidP="00812434">
            <w:pPr>
              <w:pStyle w:val="TAL"/>
              <w:rPr>
                <w:sz w:val="16"/>
                <w:szCs w:val="16"/>
              </w:rPr>
            </w:pPr>
            <w:r>
              <w:rPr>
                <w:rFonts w:cs="Arial"/>
                <w:sz w:val="16"/>
                <w:szCs w:val="16"/>
              </w:rPr>
              <w:t>Correction to AM Policy Association Termination procedure</w:t>
            </w:r>
          </w:p>
        </w:tc>
        <w:tc>
          <w:tcPr>
            <w:tcW w:w="705" w:type="dxa"/>
            <w:shd w:val="solid" w:color="FFFFFF" w:fill="auto"/>
          </w:tcPr>
          <w:p w14:paraId="1FE82CC7" w14:textId="6410C392" w:rsidR="00812434" w:rsidRPr="00481D2D" w:rsidRDefault="00812434" w:rsidP="00812434">
            <w:pPr>
              <w:pStyle w:val="TAC"/>
              <w:rPr>
                <w:sz w:val="16"/>
                <w:szCs w:val="16"/>
              </w:rPr>
            </w:pPr>
            <w:r w:rsidRPr="00CE6592">
              <w:rPr>
                <w:rFonts w:cs="Arial"/>
                <w:sz w:val="16"/>
                <w:szCs w:val="16"/>
              </w:rPr>
              <w:t>17.7.0</w:t>
            </w:r>
          </w:p>
        </w:tc>
      </w:tr>
      <w:tr w:rsidR="00812434" w:rsidRPr="00481D2D" w14:paraId="27A5F69E" w14:textId="77777777" w:rsidTr="00812434">
        <w:tc>
          <w:tcPr>
            <w:tcW w:w="785" w:type="dxa"/>
            <w:shd w:val="solid" w:color="FFFFFF" w:fill="auto"/>
          </w:tcPr>
          <w:p w14:paraId="13CDAC7B" w14:textId="11A41B92"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45EB2FD" w14:textId="4017492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005789D" w14:textId="07CE78F1"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7CF0FDAB" w14:textId="544A2EC8" w:rsidR="00812434" w:rsidRPr="00481D2D" w:rsidRDefault="00812434" w:rsidP="00812434">
            <w:pPr>
              <w:pStyle w:val="TAL"/>
              <w:rPr>
                <w:sz w:val="16"/>
                <w:szCs w:val="16"/>
              </w:rPr>
            </w:pPr>
            <w:r>
              <w:rPr>
                <w:rFonts w:cs="Arial"/>
                <w:sz w:val="16"/>
                <w:szCs w:val="16"/>
              </w:rPr>
              <w:t>0345</w:t>
            </w:r>
          </w:p>
        </w:tc>
        <w:tc>
          <w:tcPr>
            <w:tcW w:w="422" w:type="dxa"/>
            <w:shd w:val="solid" w:color="FFFFFF" w:fill="auto"/>
          </w:tcPr>
          <w:p w14:paraId="444072C5" w14:textId="192540C7"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777FCDE6" w14:textId="48979FB4"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7D0AE4B1" w14:textId="71B8ADD4" w:rsidR="00812434" w:rsidRPr="00481D2D" w:rsidRDefault="00812434" w:rsidP="00812434">
            <w:pPr>
              <w:pStyle w:val="TAL"/>
              <w:rPr>
                <w:sz w:val="16"/>
                <w:szCs w:val="16"/>
              </w:rPr>
            </w:pPr>
            <w:r>
              <w:rPr>
                <w:rFonts w:cs="Arial"/>
                <w:sz w:val="16"/>
                <w:szCs w:val="16"/>
              </w:rPr>
              <w:t>Notification of PDU session establishment or PDU session termination</w:t>
            </w:r>
          </w:p>
        </w:tc>
        <w:tc>
          <w:tcPr>
            <w:tcW w:w="705" w:type="dxa"/>
            <w:shd w:val="solid" w:color="FFFFFF" w:fill="auto"/>
          </w:tcPr>
          <w:p w14:paraId="25F4491F" w14:textId="51E2B806" w:rsidR="00812434" w:rsidRPr="00481D2D" w:rsidRDefault="00812434" w:rsidP="00812434">
            <w:pPr>
              <w:pStyle w:val="TAC"/>
              <w:rPr>
                <w:sz w:val="16"/>
                <w:szCs w:val="16"/>
              </w:rPr>
            </w:pPr>
            <w:r w:rsidRPr="00CE6592">
              <w:rPr>
                <w:rFonts w:cs="Arial"/>
                <w:sz w:val="16"/>
                <w:szCs w:val="16"/>
              </w:rPr>
              <w:t>17.7.0</w:t>
            </w:r>
          </w:p>
        </w:tc>
      </w:tr>
      <w:tr w:rsidR="00812434" w:rsidRPr="00481D2D" w14:paraId="5EF669B0" w14:textId="77777777" w:rsidTr="00812434">
        <w:tc>
          <w:tcPr>
            <w:tcW w:w="785" w:type="dxa"/>
            <w:shd w:val="solid" w:color="FFFFFF" w:fill="auto"/>
          </w:tcPr>
          <w:p w14:paraId="24F2C266" w14:textId="708BD0C9"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101882F9" w14:textId="23A50982"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7653B9D" w14:textId="4827AF16"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21ACAF82" w14:textId="5CDD52C7" w:rsidR="00812434" w:rsidRPr="00481D2D" w:rsidRDefault="00812434" w:rsidP="00812434">
            <w:pPr>
              <w:pStyle w:val="TAL"/>
              <w:rPr>
                <w:sz w:val="16"/>
                <w:szCs w:val="16"/>
              </w:rPr>
            </w:pPr>
            <w:r>
              <w:rPr>
                <w:rFonts w:cs="Arial"/>
                <w:sz w:val="16"/>
                <w:szCs w:val="16"/>
              </w:rPr>
              <w:t>0346</w:t>
            </w:r>
          </w:p>
        </w:tc>
        <w:tc>
          <w:tcPr>
            <w:tcW w:w="422" w:type="dxa"/>
            <w:shd w:val="solid" w:color="FFFFFF" w:fill="auto"/>
          </w:tcPr>
          <w:p w14:paraId="78D5CDEA" w14:textId="4F69457E"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D4972FC" w14:textId="39C8C067"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5CCF374" w14:textId="7C47127F" w:rsidR="00812434" w:rsidRPr="00481D2D" w:rsidRDefault="00812434" w:rsidP="00812434">
            <w:pPr>
              <w:pStyle w:val="TAL"/>
              <w:rPr>
                <w:sz w:val="16"/>
                <w:szCs w:val="16"/>
              </w:rPr>
            </w:pPr>
            <w:r>
              <w:rPr>
                <w:rFonts w:cs="Arial"/>
                <w:sz w:val="16"/>
                <w:szCs w:val="16"/>
              </w:rPr>
              <w:t>Update of AF requests to influence AM policies procedure</w:t>
            </w:r>
          </w:p>
        </w:tc>
        <w:tc>
          <w:tcPr>
            <w:tcW w:w="705" w:type="dxa"/>
            <w:shd w:val="solid" w:color="FFFFFF" w:fill="auto"/>
          </w:tcPr>
          <w:p w14:paraId="62A49509" w14:textId="3248B6AA" w:rsidR="00812434" w:rsidRPr="00481D2D" w:rsidRDefault="00812434" w:rsidP="00812434">
            <w:pPr>
              <w:pStyle w:val="TAC"/>
              <w:rPr>
                <w:sz w:val="16"/>
                <w:szCs w:val="16"/>
              </w:rPr>
            </w:pPr>
            <w:r w:rsidRPr="00CE6592">
              <w:rPr>
                <w:rFonts w:cs="Arial"/>
                <w:sz w:val="16"/>
                <w:szCs w:val="16"/>
              </w:rPr>
              <w:t>17.7.0</w:t>
            </w:r>
          </w:p>
        </w:tc>
      </w:tr>
      <w:tr w:rsidR="00812434" w:rsidRPr="00481D2D" w14:paraId="1A70E6A3" w14:textId="77777777" w:rsidTr="00812434">
        <w:tc>
          <w:tcPr>
            <w:tcW w:w="785" w:type="dxa"/>
            <w:shd w:val="solid" w:color="FFFFFF" w:fill="auto"/>
          </w:tcPr>
          <w:p w14:paraId="2E416299" w14:textId="1AF97637"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1D70635F" w14:textId="72F9DBF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BA0FA8A" w14:textId="14743BCD"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69B887D3" w14:textId="528A4CD7" w:rsidR="00812434" w:rsidRPr="00481D2D" w:rsidRDefault="00812434" w:rsidP="00812434">
            <w:pPr>
              <w:pStyle w:val="TAL"/>
              <w:rPr>
                <w:sz w:val="16"/>
                <w:szCs w:val="16"/>
              </w:rPr>
            </w:pPr>
            <w:r>
              <w:rPr>
                <w:rFonts w:cs="Arial"/>
                <w:sz w:val="16"/>
                <w:szCs w:val="16"/>
              </w:rPr>
              <w:t>0347</w:t>
            </w:r>
          </w:p>
        </w:tc>
        <w:tc>
          <w:tcPr>
            <w:tcW w:w="422" w:type="dxa"/>
            <w:shd w:val="solid" w:color="FFFFFF" w:fill="auto"/>
          </w:tcPr>
          <w:p w14:paraId="673FA80E" w14:textId="4A968E41"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01F0B56" w14:textId="768C0404"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1202AB73" w14:textId="60DE0CBA" w:rsidR="00812434" w:rsidRPr="00481D2D" w:rsidRDefault="00812434" w:rsidP="00812434">
            <w:pPr>
              <w:pStyle w:val="TAL"/>
              <w:rPr>
                <w:sz w:val="16"/>
                <w:szCs w:val="16"/>
              </w:rPr>
            </w:pPr>
            <w:r>
              <w:rPr>
                <w:rFonts w:cs="Arial"/>
                <w:sz w:val="16"/>
                <w:szCs w:val="16"/>
              </w:rPr>
              <w:t>Update of binding information subscription procedure</w:t>
            </w:r>
          </w:p>
        </w:tc>
        <w:tc>
          <w:tcPr>
            <w:tcW w:w="705" w:type="dxa"/>
            <w:shd w:val="solid" w:color="FFFFFF" w:fill="auto"/>
          </w:tcPr>
          <w:p w14:paraId="0B782004" w14:textId="78DE48CB" w:rsidR="00812434" w:rsidRPr="00481D2D" w:rsidRDefault="00812434" w:rsidP="00812434">
            <w:pPr>
              <w:pStyle w:val="TAC"/>
              <w:rPr>
                <w:sz w:val="16"/>
                <w:szCs w:val="16"/>
              </w:rPr>
            </w:pPr>
            <w:r w:rsidRPr="00CE6592">
              <w:rPr>
                <w:rFonts w:cs="Arial"/>
                <w:sz w:val="16"/>
                <w:szCs w:val="16"/>
              </w:rPr>
              <w:t>17.7.0</w:t>
            </w:r>
          </w:p>
        </w:tc>
      </w:tr>
      <w:tr w:rsidR="00812434" w:rsidRPr="00481D2D" w14:paraId="399EFD1C" w14:textId="77777777" w:rsidTr="00812434">
        <w:tc>
          <w:tcPr>
            <w:tcW w:w="785" w:type="dxa"/>
            <w:shd w:val="solid" w:color="FFFFFF" w:fill="auto"/>
          </w:tcPr>
          <w:p w14:paraId="784CC2FE" w14:textId="221DCA57"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33E18AED" w14:textId="47BD3A9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9B7B4A" w14:textId="15D6C138"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5DD5B3E0" w14:textId="4334FB27" w:rsidR="00812434" w:rsidRPr="00481D2D" w:rsidRDefault="00812434" w:rsidP="00812434">
            <w:pPr>
              <w:pStyle w:val="TAL"/>
              <w:rPr>
                <w:sz w:val="16"/>
                <w:szCs w:val="16"/>
              </w:rPr>
            </w:pPr>
            <w:r>
              <w:rPr>
                <w:rFonts w:cs="Arial"/>
                <w:sz w:val="16"/>
                <w:szCs w:val="16"/>
              </w:rPr>
              <w:t>0348</w:t>
            </w:r>
          </w:p>
        </w:tc>
        <w:tc>
          <w:tcPr>
            <w:tcW w:w="422" w:type="dxa"/>
            <w:shd w:val="solid" w:color="FFFFFF" w:fill="auto"/>
          </w:tcPr>
          <w:p w14:paraId="6A628B17" w14:textId="6293DEE8"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17ECEB7" w14:textId="43D91C81"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58CD28C2" w14:textId="323F4100" w:rsidR="00812434" w:rsidRPr="00481D2D" w:rsidRDefault="00812434" w:rsidP="00812434">
            <w:pPr>
              <w:pStyle w:val="TAL"/>
              <w:rPr>
                <w:sz w:val="16"/>
                <w:szCs w:val="16"/>
              </w:rPr>
            </w:pPr>
            <w:r>
              <w:rPr>
                <w:rFonts w:cs="Arial"/>
                <w:sz w:val="16"/>
                <w:szCs w:val="16"/>
              </w:rPr>
              <w:t>Update of PCF for a PDU session discovery and selection by the PCF for a UE</w:t>
            </w:r>
          </w:p>
        </w:tc>
        <w:tc>
          <w:tcPr>
            <w:tcW w:w="705" w:type="dxa"/>
            <w:shd w:val="solid" w:color="FFFFFF" w:fill="auto"/>
          </w:tcPr>
          <w:p w14:paraId="51A171FE" w14:textId="7ADD7CFC" w:rsidR="00812434" w:rsidRPr="00481D2D" w:rsidRDefault="00812434" w:rsidP="00812434">
            <w:pPr>
              <w:pStyle w:val="TAC"/>
              <w:rPr>
                <w:sz w:val="16"/>
                <w:szCs w:val="16"/>
              </w:rPr>
            </w:pPr>
            <w:r w:rsidRPr="00CE6592">
              <w:rPr>
                <w:rFonts w:cs="Arial"/>
                <w:sz w:val="16"/>
                <w:szCs w:val="16"/>
              </w:rPr>
              <w:t>17.7.0</w:t>
            </w:r>
          </w:p>
        </w:tc>
      </w:tr>
      <w:tr w:rsidR="00812434" w:rsidRPr="00481D2D" w14:paraId="51251BDE" w14:textId="77777777" w:rsidTr="00812434">
        <w:tc>
          <w:tcPr>
            <w:tcW w:w="785" w:type="dxa"/>
            <w:shd w:val="solid" w:color="FFFFFF" w:fill="auto"/>
          </w:tcPr>
          <w:p w14:paraId="2360DADD" w14:textId="03BA24A0"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5B912E5" w14:textId="1E1E6B4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816C763" w14:textId="65ED5605"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5CEC05E4" w14:textId="6223C5D7" w:rsidR="00812434" w:rsidRPr="00481D2D" w:rsidRDefault="00812434" w:rsidP="00812434">
            <w:pPr>
              <w:pStyle w:val="TAL"/>
              <w:rPr>
                <w:sz w:val="16"/>
                <w:szCs w:val="16"/>
              </w:rPr>
            </w:pPr>
            <w:r>
              <w:rPr>
                <w:rFonts w:cs="Arial"/>
                <w:sz w:val="16"/>
                <w:szCs w:val="16"/>
              </w:rPr>
              <w:t>0350</w:t>
            </w:r>
          </w:p>
        </w:tc>
        <w:tc>
          <w:tcPr>
            <w:tcW w:w="422" w:type="dxa"/>
            <w:shd w:val="solid" w:color="FFFFFF" w:fill="auto"/>
          </w:tcPr>
          <w:p w14:paraId="65AAEF5E" w14:textId="21DB5331"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9ADC66F" w14:textId="5E36C904"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AA26FA2" w14:textId="54DC7439" w:rsidR="00812434" w:rsidRPr="00481D2D" w:rsidRDefault="00812434" w:rsidP="00812434">
            <w:pPr>
              <w:pStyle w:val="TAL"/>
              <w:rPr>
                <w:sz w:val="16"/>
                <w:szCs w:val="16"/>
              </w:rPr>
            </w:pPr>
            <w:r>
              <w:rPr>
                <w:rFonts w:cs="Arial"/>
                <w:sz w:val="16"/>
                <w:szCs w:val="16"/>
              </w:rPr>
              <w:t>Session binding for TSC</w:t>
            </w:r>
          </w:p>
        </w:tc>
        <w:tc>
          <w:tcPr>
            <w:tcW w:w="705" w:type="dxa"/>
            <w:shd w:val="solid" w:color="FFFFFF" w:fill="auto"/>
          </w:tcPr>
          <w:p w14:paraId="54A1757D" w14:textId="0CCDBC4B" w:rsidR="00812434" w:rsidRPr="00481D2D" w:rsidRDefault="00812434" w:rsidP="00812434">
            <w:pPr>
              <w:pStyle w:val="TAC"/>
              <w:rPr>
                <w:sz w:val="16"/>
                <w:szCs w:val="16"/>
              </w:rPr>
            </w:pPr>
            <w:r w:rsidRPr="00CE6592">
              <w:rPr>
                <w:rFonts w:cs="Arial"/>
                <w:sz w:val="16"/>
                <w:szCs w:val="16"/>
              </w:rPr>
              <w:t>17.7.0</w:t>
            </w:r>
          </w:p>
        </w:tc>
      </w:tr>
      <w:tr w:rsidR="00812434" w:rsidRPr="00481D2D" w14:paraId="38951995" w14:textId="77777777" w:rsidTr="00812434">
        <w:tc>
          <w:tcPr>
            <w:tcW w:w="785" w:type="dxa"/>
            <w:shd w:val="solid" w:color="FFFFFF" w:fill="auto"/>
          </w:tcPr>
          <w:p w14:paraId="17AAFD3A" w14:textId="384D7A2B"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15C14AED" w14:textId="3CF8803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3642A0F" w14:textId="7B910D80" w:rsidR="00812434" w:rsidRPr="00481D2D" w:rsidRDefault="00812434" w:rsidP="00812434">
            <w:pPr>
              <w:pStyle w:val="TAC"/>
              <w:rPr>
                <w:sz w:val="16"/>
                <w:szCs w:val="16"/>
              </w:rPr>
            </w:pPr>
            <w:r w:rsidRPr="008047A3">
              <w:rPr>
                <w:sz w:val="16"/>
                <w:szCs w:val="16"/>
                <w:lang w:eastAsia="zh-CN"/>
              </w:rPr>
              <w:t>CP-221144</w:t>
            </w:r>
          </w:p>
        </w:tc>
        <w:tc>
          <w:tcPr>
            <w:tcW w:w="521" w:type="dxa"/>
            <w:shd w:val="solid" w:color="FFFFFF" w:fill="auto"/>
          </w:tcPr>
          <w:p w14:paraId="24AE51A0" w14:textId="0B4B3497" w:rsidR="00812434" w:rsidRPr="00481D2D" w:rsidRDefault="00812434" w:rsidP="00812434">
            <w:pPr>
              <w:pStyle w:val="TAL"/>
              <w:rPr>
                <w:sz w:val="16"/>
                <w:szCs w:val="16"/>
              </w:rPr>
            </w:pPr>
            <w:r>
              <w:rPr>
                <w:rFonts w:cs="Arial"/>
                <w:sz w:val="16"/>
                <w:szCs w:val="16"/>
              </w:rPr>
              <w:t>0351</w:t>
            </w:r>
          </w:p>
        </w:tc>
        <w:tc>
          <w:tcPr>
            <w:tcW w:w="422" w:type="dxa"/>
            <w:shd w:val="solid" w:color="FFFFFF" w:fill="auto"/>
          </w:tcPr>
          <w:p w14:paraId="4E7E283D" w14:textId="64278E70"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58DA8014" w14:textId="26F1A0E5"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517069E3" w14:textId="4DFF9667" w:rsidR="00812434" w:rsidRPr="00481D2D" w:rsidRDefault="00812434" w:rsidP="00812434">
            <w:pPr>
              <w:pStyle w:val="TAL"/>
              <w:rPr>
                <w:sz w:val="16"/>
                <w:szCs w:val="16"/>
              </w:rPr>
            </w:pPr>
            <w:r>
              <w:rPr>
                <w:rFonts w:cs="Arial"/>
                <w:sz w:val="16"/>
                <w:szCs w:val="16"/>
              </w:rPr>
              <w:t>Correction to SM policy association establishment</w:t>
            </w:r>
          </w:p>
        </w:tc>
        <w:tc>
          <w:tcPr>
            <w:tcW w:w="705" w:type="dxa"/>
            <w:shd w:val="solid" w:color="FFFFFF" w:fill="auto"/>
          </w:tcPr>
          <w:p w14:paraId="609B1583" w14:textId="01CBD313" w:rsidR="00812434" w:rsidRPr="00481D2D" w:rsidRDefault="00812434" w:rsidP="00812434">
            <w:pPr>
              <w:pStyle w:val="TAC"/>
              <w:rPr>
                <w:sz w:val="16"/>
                <w:szCs w:val="16"/>
              </w:rPr>
            </w:pPr>
            <w:r w:rsidRPr="00CE6592">
              <w:rPr>
                <w:rFonts w:cs="Arial"/>
                <w:sz w:val="16"/>
                <w:szCs w:val="16"/>
              </w:rPr>
              <w:t>17.7.0</w:t>
            </w:r>
          </w:p>
        </w:tc>
      </w:tr>
      <w:tr w:rsidR="00812434" w:rsidRPr="00481D2D" w14:paraId="0E6837D3" w14:textId="77777777" w:rsidTr="00812434">
        <w:tc>
          <w:tcPr>
            <w:tcW w:w="785" w:type="dxa"/>
            <w:shd w:val="solid" w:color="FFFFFF" w:fill="auto"/>
          </w:tcPr>
          <w:p w14:paraId="4B033E8C" w14:textId="0DAC952F"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6835D65" w14:textId="346D729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8A2D20C" w14:textId="567C4234"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6960CE7A" w14:textId="688BAC97" w:rsidR="00812434" w:rsidRPr="00481D2D" w:rsidRDefault="00812434" w:rsidP="00812434">
            <w:pPr>
              <w:pStyle w:val="TAL"/>
              <w:rPr>
                <w:sz w:val="16"/>
                <w:szCs w:val="16"/>
              </w:rPr>
            </w:pPr>
            <w:r>
              <w:rPr>
                <w:rFonts w:cs="Arial"/>
                <w:sz w:val="16"/>
                <w:szCs w:val="16"/>
              </w:rPr>
              <w:t>0352</w:t>
            </w:r>
          </w:p>
        </w:tc>
        <w:tc>
          <w:tcPr>
            <w:tcW w:w="422" w:type="dxa"/>
            <w:shd w:val="solid" w:color="FFFFFF" w:fill="auto"/>
          </w:tcPr>
          <w:p w14:paraId="41DE2065" w14:textId="51690155"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18DA91F" w14:textId="733C651A"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329DC95A" w14:textId="5EBECA90" w:rsidR="00812434" w:rsidRPr="00481D2D" w:rsidRDefault="00812434" w:rsidP="00812434">
            <w:pPr>
              <w:pStyle w:val="TAL"/>
              <w:rPr>
                <w:sz w:val="16"/>
                <w:szCs w:val="16"/>
              </w:rPr>
            </w:pPr>
            <w:r>
              <w:rPr>
                <w:rFonts w:cs="Arial"/>
                <w:sz w:val="16"/>
                <w:szCs w:val="16"/>
              </w:rPr>
              <w:t>Correction to SM policy association modification by the PCF</w:t>
            </w:r>
          </w:p>
        </w:tc>
        <w:tc>
          <w:tcPr>
            <w:tcW w:w="705" w:type="dxa"/>
            <w:shd w:val="solid" w:color="FFFFFF" w:fill="auto"/>
          </w:tcPr>
          <w:p w14:paraId="6A425949" w14:textId="0C100937" w:rsidR="00812434" w:rsidRPr="00481D2D" w:rsidRDefault="00812434" w:rsidP="00812434">
            <w:pPr>
              <w:pStyle w:val="TAC"/>
              <w:rPr>
                <w:sz w:val="16"/>
                <w:szCs w:val="16"/>
              </w:rPr>
            </w:pPr>
            <w:r w:rsidRPr="00CE6592">
              <w:rPr>
                <w:rFonts w:cs="Arial"/>
                <w:sz w:val="16"/>
                <w:szCs w:val="16"/>
              </w:rPr>
              <w:t>17.7.0</w:t>
            </w:r>
          </w:p>
        </w:tc>
      </w:tr>
      <w:tr w:rsidR="00812434" w:rsidRPr="00481D2D" w14:paraId="532E1AEB" w14:textId="77777777" w:rsidTr="00812434">
        <w:tc>
          <w:tcPr>
            <w:tcW w:w="785" w:type="dxa"/>
            <w:shd w:val="solid" w:color="FFFFFF" w:fill="auto"/>
          </w:tcPr>
          <w:p w14:paraId="4F3263D5" w14:textId="172B909B"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B2CB579" w14:textId="179691EF"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D3ACDA7" w14:textId="0FBA0470"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33F072AF" w14:textId="7EAE12E0" w:rsidR="00812434" w:rsidRPr="00481D2D" w:rsidRDefault="00812434" w:rsidP="00812434">
            <w:pPr>
              <w:pStyle w:val="TAL"/>
              <w:rPr>
                <w:sz w:val="16"/>
                <w:szCs w:val="16"/>
              </w:rPr>
            </w:pPr>
            <w:r>
              <w:rPr>
                <w:rFonts w:cs="Arial"/>
                <w:sz w:val="16"/>
                <w:szCs w:val="16"/>
              </w:rPr>
              <w:t>0353</w:t>
            </w:r>
          </w:p>
        </w:tc>
        <w:tc>
          <w:tcPr>
            <w:tcW w:w="422" w:type="dxa"/>
            <w:shd w:val="solid" w:color="FFFFFF" w:fill="auto"/>
          </w:tcPr>
          <w:p w14:paraId="2A6C7672" w14:textId="771718E0"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E08C936" w14:textId="5BDD73F5"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521BCF45" w14:textId="45BECF56" w:rsidR="00812434" w:rsidRPr="00481D2D" w:rsidRDefault="00812434" w:rsidP="00812434">
            <w:pPr>
              <w:pStyle w:val="TAL"/>
              <w:rPr>
                <w:sz w:val="16"/>
                <w:szCs w:val="16"/>
              </w:rPr>
            </w:pPr>
            <w:r>
              <w:rPr>
                <w:rFonts w:cs="Arial"/>
                <w:sz w:val="16"/>
                <w:szCs w:val="16"/>
              </w:rPr>
              <w:t>Correction to SM policy association modifiction initiated by the SMF</w:t>
            </w:r>
          </w:p>
        </w:tc>
        <w:tc>
          <w:tcPr>
            <w:tcW w:w="705" w:type="dxa"/>
            <w:shd w:val="solid" w:color="FFFFFF" w:fill="auto"/>
          </w:tcPr>
          <w:p w14:paraId="0FEB5BD1" w14:textId="577D0E6A" w:rsidR="00812434" w:rsidRPr="00481D2D" w:rsidRDefault="00812434" w:rsidP="00812434">
            <w:pPr>
              <w:pStyle w:val="TAC"/>
              <w:rPr>
                <w:sz w:val="16"/>
                <w:szCs w:val="16"/>
              </w:rPr>
            </w:pPr>
            <w:r w:rsidRPr="00CE6592">
              <w:rPr>
                <w:rFonts w:cs="Arial"/>
                <w:sz w:val="16"/>
                <w:szCs w:val="16"/>
              </w:rPr>
              <w:t>17.7.0</w:t>
            </w:r>
          </w:p>
        </w:tc>
      </w:tr>
      <w:tr w:rsidR="00812434" w:rsidRPr="00481D2D" w14:paraId="741AF054" w14:textId="77777777" w:rsidTr="00812434">
        <w:tc>
          <w:tcPr>
            <w:tcW w:w="785" w:type="dxa"/>
            <w:shd w:val="solid" w:color="FFFFFF" w:fill="auto"/>
          </w:tcPr>
          <w:p w14:paraId="2ACB99D7" w14:textId="2E6018DC"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FD9993B" w14:textId="092E247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9D85B41" w14:textId="217C8390"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3C3198E4" w14:textId="04885BB1" w:rsidR="00812434" w:rsidRPr="00481D2D" w:rsidRDefault="00812434" w:rsidP="00812434">
            <w:pPr>
              <w:pStyle w:val="TAL"/>
              <w:rPr>
                <w:sz w:val="16"/>
                <w:szCs w:val="16"/>
              </w:rPr>
            </w:pPr>
            <w:r>
              <w:rPr>
                <w:rFonts w:cs="Arial"/>
                <w:sz w:val="16"/>
                <w:szCs w:val="16"/>
              </w:rPr>
              <w:t>0354</w:t>
            </w:r>
          </w:p>
        </w:tc>
        <w:tc>
          <w:tcPr>
            <w:tcW w:w="422" w:type="dxa"/>
            <w:shd w:val="solid" w:color="FFFFFF" w:fill="auto"/>
          </w:tcPr>
          <w:p w14:paraId="55C33938" w14:textId="6BB139DB"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D7703BE" w14:textId="33CABBB1"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9D7672B" w14:textId="2A691A6F" w:rsidR="00812434" w:rsidRPr="00481D2D" w:rsidRDefault="00812434" w:rsidP="00812434">
            <w:pPr>
              <w:pStyle w:val="TAL"/>
              <w:rPr>
                <w:sz w:val="16"/>
                <w:szCs w:val="16"/>
              </w:rPr>
            </w:pPr>
            <w:r>
              <w:rPr>
                <w:rFonts w:cs="Arial"/>
                <w:sz w:val="16"/>
                <w:szCs w:val="16"/>
              </w:rPr>
              <w:t>BSF storage information for TSC</w:t>
            </w:r>
          </w:p>
        </w:tc>
        <w:tc>
          <w:tcPr>
            <w:tcW w:w="705" w:type="dxa"/>
            <w:shd w:val="solid" w:color="FFFFFF" w:fill="auto"/>
          </w:tcPr>
          <w:p w14:paraId="779D999C" w14:textId="1F057D26" w:rsidR="00812434" w:rsidRPr="00481D2D" w:rsidRDefault="00812434" w:rsidP="00812434">
            <w:pPr>
              <w:pStyle w:val="TAC"/>
              <w:rPr>
                <w:sz w:val="16"/>
                <w:szCs w:val="16"/>
              </w:rPr>
            </w:pPr>
            <w:r w:rsidRPr="00CE6592">
              <w:rPr>
                <w:rFonts w:cs="Arial"/>
                <w:sz w:val="16"/>
                <w:szCs w:val="16"/>
              </w:rPr>
              <w:t>17.7.0</w:t>
            </w:r>
          </w:p>
        </w:tc>
      </w:tr>
      <w:tr w:rsidR="00812434" w:rsidRPr="00481D2D" w14:paraId="46617AFF" w14:textId="77777777" w:rsidTr="00812434">
        <w:tc>
          <w:tcPr>
            <w:tcW w:w="785" w:type="dxa"/>
            <w:shd w:val="solid" w:color="FFFFFF" w:fill="auto"/>
          </w:tcPr>
          <w:p w14:paraId="4882ADB1" w14:textId="5A16F267"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84E3DC9" w14:textId="6137A44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CA523BB" w14:textId="35DF4FED" w:rsidR="00812434" w:rsidRPr="00481D2D" w:rsidRDefault="00812434" w:rsidP="00812434">
            <w:pPr>
              <w:pStyle w:val="TAC"/>
              <w:rPr>
                <w:sz w:val="16"/>
                <w:szCs w:val="16"/>
              </w:rPr>
            </w:pPr>
            <w:r w:rsidRPr="008047A3">
              <w:rPr>
                <w:sz w:val="16"/>
                <w:szCs w:val="16"/>
                <w:lang w:eastAsia="zh-CN"/>
              </w:rPr>
              <w:t>CP-221126</w:t>
            </w:r>
          </w:p>
        </w:tc>
        <w:tc>
          <w:tcPr>
            <w:tcW w:w="521" w:type="dxa"/>
            <w:shd w:val="solid" w:color="FFFFFF" w:fill="auto"/>
          </w:tcPr>
          <w:p w14:paraId="7658A35C" w14:textId="448075A0" w:rsidR="00812434" w:rsidRPr="00481D2D" w:rsidRDefault="00812434" w:rsidP="00812434">
            <w:pPr>
              <w:pStyle w:val="TAL"/>
              <w:rPr>
                <w:sz w:val="16"/>
                <w:szCs w:val="16"/>
              </w:rPr>
            </w:pPr>
            <w:r>
              <w:rPr>
                <w:rFonts w:cs="Arial"/>
                <w:sz w:val="16"/>
                <w:szCs w:val="16"/>
              </w:rPr>
              <w:t>0355</w:t>
            </w:r>
          </w:p>
        </w:tc>
        <w:tc>
          <w:tcPr>
            <w:tcW w:w="422" w:type="dxa"/>
            <w:shd w:val="solid" w:color="FFFFFF" w:fill="auto"/>
          </w:tcPr>
          <w:p w14:paraId="417FE5E0" w14:textId="0F2D6095"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2A29A1D" w14:textId="3411BAD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2FF3F47" w14:textId="0748738C" w:rsidR="00812434" w:rsidRPr="00481D2D" w:rsidRDefault="00812434" w:rsidP="00812434">
            <w:pPr>
              <w:pStyle w:val="TAL"/>
              <w:rPr>
                <w:sz w:val="16"/>
                <w:szCs w:val="16"/>
              </w:rPr>
            </w:pPr>
            <w:r>
              <w:rPr>
                <w:rFonts w:cs="Arial"/>
                <w:sz w:val="16"/>
                <w:szCs w:val="16"/>
              </w:rPr>
              <w:t>Correction to the procedure of maximum allowed user plane latency</w:t>
            </w:r>
          </w:p>
        </w:tc>
        <w:tc>
          <w:tcPr>
            <w:tcW w:w="705" w:type="dxa"/>
            <w:shd w:val="solid" w:color="FFFFFF" w:fill="auto"/>
          </w:tcPr>
          <w:p w14:paraId="652B3A1E" w14:textId="7A2C5C4E" w:rsidR="00812434" w:rsidRPr="00481D2D" w:rsidRDefault="00812434" w:rsidP="00812434">
            <w:pPr>
              <w:pStyle w:val="TAC"/>
              <w:rPr>
                <w:sz w:val="16"/>
                <w:szCs w:val="16"/>
              </w:rPr>
            </w:pPr>
            <w:r w:rsidRPr="00CE6592">
              <w:rPr>
                <w:rFonts w:cs="Arial"/>
                <w:sz w:val="16"/>
                <w:szCs w:val="16"/>
              </w:rPr>
              <w:t>17.7.0</w:t>
            </w:r>
          </w:p>
        </w:tc>
      </w:tr>
      <w:tr w:rsidR="00812434" w:rsidRPr="00481D2D" w14:paraId="5DCBD20E" w14:textId="77777777" w:rsidTr="00812434">
        <w:tc>
          <w:tcPr>
            <w:tcW w:w="785" w:type="dxa"/>
            <w:shd w:val="solid" w:color="FFFFFF" w:fill="auto"/>
          </w:tcPr>
          <w:p w14:paraId="24B86A45" w14:textId="6C5BCA0A"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1D1A68B" w14:textId="22429A2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2EEF54A" w14:textId="2B9A7C6E" w:rsidR="00812434" w:rsidRPr="00481D2D" w:rsidRDefault="00812434" w:rsidP="00812434">
            <w:pPr>
              <w:pStyle w:val="TAC"/>
              <w:rPr>
                <w:sz w:val="16"/>
                <w:szCs w:val="16"/>
              </w:rPr>
            </w:pPr>
            <w:r w:rsidRPr="008047A3">
              <w:rPr>
                <w:sz w:val="16"/>
                <w:szCs w:val="16"/>
                <w:lang w:eastAsia="zh-CN"/>
              </w:rPr>
              <w:t>CP-221126</w:t>
            </w:r>
          </w:p>
        </w:tc>
        <w:tc>
          <w:tcPr>
            <w:tcW w:w="521" w:type="dxa"/>
            <w:shd w:val="solid" w:color="FFFFFF" w:fill="auto"/>
          </w:tcPr>
          <w:p w14:paraId="54450D12" w14:textId="1CB90D9D" w:rsidR="00812434" w:rsidRPr="00481D2D" w:rsidRDefault="00812434" w:rsidP="00812434">
            <w:pPr>
              <w:pStyle w:val="TAL"/>
              <w:rPr>
                <w:sz w:val="16"/>
                <w:szCs w:val="16"/>
              </w:rPr>
            </w:pPr>
            <w:r>
              <w:rPr>
                <w:rFonts w:cs="Arial"/>
                <w:sz w:val="16"/>
                <w:szCs w:val="16"/>
              </w:rPr>
              <w:t>0356</w:t>
            </w:r>
          </w:p>
        </w:tc>
        <w:tc>
          <w:tcPr>
            <w:tcW w:w="422" w:type="dxa"/>
            <w:shd w:val="solid" w:color="FFFFFF" w:fill="auto"/>
          </w:tcPr>
          <w:p w14:paraId="781348AC" w14:textId="38DAA277"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6D7E639" w14:textId="6FBA1178"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3A7D65F" w14:textId="527BACA6" w:rsidR="00812434" w:rsidRPr="00481D2D" w:rsidRDefault="00812434" w:rsidP="00812434">
            <w:pPr>
              <w:pStyle w:val="TAL"/>
              <w:rPr>
                <w:sz w:val="16"/>
                <w:szCs w:val="16"/>
              </w:rPr>
            </w:pPr>
            <w:r>
              <w:rPr>
                <w:rFonts w:cs="Arial"/>
                <w:sz w:val="16"/>
                <w:szCs w:val="16"/>
              </w:rPr>
              <w:t>Correction to the SMF behaviour of IP replacement</w:t>
            </w:r>
          </w:p>
        </w:tc>
        <w:tc>
          <w:tcPr>
            <w:tcW w:w="705" w:type="dxa"/>
            <w:shd w:val="solid" w:color="FFFFFF" w:fill="auto"/>
          </w:tcPr>
          <w:p w14:paraId="08D7E729" w14:textId="7983F810" w:rsidR="00812434" w:rsidRPr="00481D2D" w:rsidRDefault="00812434" w:rsidP="00812434">
            <w:pPr>
              <w:pStyle w:val="TAC"/>
              <w:rPr>
                <w:sz w:val="16"/>
                <w:szCs w:val="16"/>
              </w:rPr>
            </w:pPr>
            <w:r w:rsidRPr="00CE6592">
              <w:rPr>
                <w:rFonts w:cs="Arial"/>
                <w:sz w:val="16"/>
                <w:szCs w:val="16"/>
              </w:rPr>
              <w:t>17.7.0</w:t>
            </w:r>
          </w:p>
        </w:tc>
      </w:tr>
      <w:tr w:rsidR="00812434" w:rsidRPr="00481D2D" w14:paraId="41B5B24E" w14:textId="77777777" w:rsidTr="00812434">
        <w:tc>
          <w:tcPr>
            <w:tcW w:w="785" w:type="dxa"/>
            <w:shd w:val="solid" w:color="FFFFFF" w:fill="auto"/>
          </w:tcPr>
          <w:p w14:paraId="6F464BD5" w14:textId="16CCF939" w:rsidR="00812434" w:rsidRPr="00481D2D" w:rsidRDefault="00812434" w:rsidP="00812434">
            <w:pPr>
              <w:pStyle w:val="TAC"/>
              <w:rPr>
                <w:sz w:val="16"/>
                <w:szCs w:val="16"/>
              </w:rPr>
            </w:pPr>
            <w:r>
              <w:rPr>
                <w:sz w:val="16"/>
                <w:szCs w:val="16"/>
                <w:lang w:eastAsia="zh-CN"/>
              </w:rPr>
              <w:lastRenderedPageBreak/>
              <w:t>2022-06</w:t>
            </w:r>
          </w:p>
        </w:tc>
        <w:tc>
          <w:tcPr>
            <w:tcW w:w="793" w:type="dxa"/>
            <w:shd w:val="solid" w:color="FFFFFF" w:fill="auto"/>
          </w:tcPr>
          <w:p w14:paraId="76D82808" w14:textId="19C9CF0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D84AC45" w14:textId="018031E2"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45D1CC86" w14:textId="43397E87" w:rsidR="00812434" w:rsidRPr="00481D2D" w:rsidRDefault="00812434" w:rsidP="00812434">
            <w:pPr>
              <w:pStyle w:val="TAL"/>
              <w:rPr>
                <w:sz w:val="16"/>
                <w:szCs w:val="16"/>
              </w:rPr>
            </w:pPr>
            <w:r>
              <w:rPr>
                <w:rFonts w:cs="Arial"/>
                <w:sz w:val="16"/>
                <w:szCs w:val="16"/>
              </w:rPr>
              <w:t>0359</w:t>
            </w:r>
          </w:p>
        </w:tc>
        <w:tc>
          <w:tcPr>
            <w:tcW w:w="422" w:type="dxa"/>
            <w:shd w:val="solid" w:color="FFFFFF" w:fill="auto"/>
          </w:tcPr>
          <w:p w14:paraId="1CA01B61" w14:textId="0FB7DFCB"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54724E4" w14:textId="596BCA17"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555F11B3" w14:textId="5F8C31FA" w:rsidR="00812434" w:rsidRPr="00481D2D" w:rsidRDefault="00812434" w:rsidP="00812434">
            <w:pPr>
              <w:pStyle w:val="TAL"/>
              <w:rPr>
                <w:sz w:val="16"/>
                <w:szCs w:val="16"/>
              </w:rPr>
            </w:pPr>
            <w:r>
              <w:rPr>
                <w:rFonts w:cs="Arial"/>
                <w:sz w:val="16"/>
                <w:szCs w:val="16"/>
              </w:rPr>
              <w:t>Introduction of 5MBS in PCC architecture</w:t>
            </w:r>
          </w:p>
        </w:tc>
        <w:tc>
          <w:tcPr>
            <w:tcW w:w="705" w:type="dxa"/>
            <w:shd w:val="solid" w:color="FFFFFF" w:fill="auto"/>
          </w:tcPr>
          <w:p w14:paraId="3B36D5D2" w14:textId="080B53E4" w:rsidR="00812434" w:rsidRPr="00481D2D" w:rsidRDefault="00812434" w:rsidP="00812434">
            <w:pPr>
              <w:pStyle w:val="TAC"/>
              <w:rPr>
                <w:sz w:val="16"/>
                <w:szCs w:val="16"/>
              </w:rPr>
            </w:pPr>
            <w:r w:rsidRPr="00CE6592">
              <w:rPr>
                <w:rFonts w:cs="Arial"/>
                <w:sz w:val="16"/>
                <w:szCs w:val="16"/>
              </w:rPr>
              <w:t>17.7.0</w:t>
            </w:r>
          </w:p>
        </w:tc>
      </w:tr>
      <w:tr w:rsidR="00812434" w:rsidRPr="00481D2D" w14:paraId="76151B04" w14:textId="77777777" w:rsidTr="00812434">
        <w:tc>
          <w:tcPr>
            <w:tcW w:w="785" w:type="dxa"/>
            <w:shd w:val="solid" w:color="FFFFFF" w:fill="auto"/>
          </w:tcPr>
          <w:p w14:paraId="72862C14" w14:textId="0938BEC8"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205601FD" w14:textId="3191C3A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E97112B" w14:textId="39365DBB"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247A5253" w14:textId="79F736CC" w:rsidR="00812434" w:rsidRPr="00481D2D" w:rsidRDefault="00812434" w:rsidP="00812434">
            <w:pPr>
              <w:pStyle w:val="TAL"/>
              <w:rPr>
                <w:sz w:val="16"/>
                <w:szCs w:val="16"/>
              </w:rPr>
            </w:pPr>
            <w:r>
              <w:rPr>
                <w:rFonts w:cs="Arial"/>
                <w:sz w:val="16"/>
                <w:szCs w:val="16"/>
              </w:rPr>
              <w:t>0360</w:t>
            </w:r>
          </w:p>
        </w:tc>
        <w:tc>
          <w:tcPr>
            <w:tcW w:w="422" w:type="dxa"/>
            <w:shd w:val="solid" w:color="FFFFFF" w:fill="auto"/>
          </w:tcPr>
          <w:p w14:paraId="03B4FA5F" w14:textId="03286C73"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50F5B52D" w14:textId="4C6D93D9"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7D344EB1" w14:textId="4C55DB72" w:rsidR="00812434" w:rsidRPr="00481D2D" w:rsidRDefault="00812434" w:rsidP="00812434">
            <w:pPr>
              <w:pStyle w:val="TAL"/>
              <w:rPr>
                <w:sz w:val="16"/>
                <w:szCs w:val="16"/>
              </w:rPr>
            </w:pPr>
            <w:r>
              <w:rPr>
                <w:rFonts w:cs="Arial"/>
                <w:sz w:val="16"/>
                <w:szCs w:val="16"/>
              </w:rPr>
              <w:t>Structure to introduce MBS flows</w:t>
            </w:r>
          </w:p>
        </w:tc>
        <w:tc>
          <w:tcPr>
            <w:tcW w:w="705" w:type="dxa"/>
            <w:shd w:val="solid" w:color="FFFFFF" w:fill="auto"/>
          </w:tcPr>
          <w:p w14:paraId="5ABBEA37" w14:textId="20FDAD74" w:rsidR="00812434" w:rsidRPr="00481D2D" w:rsidRDefault="00812434" w:rsidP="00812434">
            <w:pPr>
              <w:pStyle w:val="TAC"/>
              <w:rPr>
                <w:sz w:val="16"/>
                <w:szCs w:val="16"/>
              </w:rPr>
            </w:pPr>
            <w:r w:rsidRPr="00CE6592">
              <w:rPr>
                <w:rFonts w:cs="Arial"/>
                <w:sz w:val="16"/>
                <w:szCs w:val="16"/>
              </w:rPr>
              <w:t>17.7.0</w:t>
            </w:r>
          </w:p>
        </w:tc>
      </w:tr>
      <w:tr w:rsidR="00812434" w:rsidRPr="00481D2D" w14:paraId="73C39909" w14:textId="77777777" w:rsidTr="00812434">
        <w:tc>
          <w:tcPr>
            <w:tcW w:w="785" w:type="dxa"/>
            <w:shd w:val="solid" w:color="FFFFFF" w:fill="auto"/>
          </w:tcPr>
          <w:p w14:paraId="22BA5CE5" w14:textId="3445F953"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628A7B28" w14:textId="2B4F125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5A38FAF" w14:textId="3E6263CC"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1ECC2AD5" w14:textId="6478353F" w:rsidR="00812434" w:rsidRPr="00481D2D" w:rsidRDefault="00812434" w:rsidP="00812434">
            <w:pPr>
              <w:pStyle w:val="TAL"/>
              <w:rPr>
                <w:sz w:val="16"/>
                <w:szCs w:val="16"/>
              </w:rPr>
            </w:pPr>
            <w:r>
              <w:rPr>
                <w:rFonts w:cs="Arial"/>
                <w:sz w:val="16"/>
                <w:szCs w:val="16"/>
              </w:rPr>
              <w:t>0361</w:t>
            </w:r>
          </w:p>
        </w:tc>
        <w:tc>
          <w:tcPr>
            <w:tcW w:w="422" w:type="dxa"/>
            <w:shd w:val="solid" w:color="FFFFFF" w:fill="auto"/>
          </w:tcPr>
          <w:p w14:paraId="1993E368" w14:textId="6DA93146"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5987BED5" w14:textId="0065846E"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7B0D81B" w14:textId="09C5DB40" w:rsidR="00812434" w:rsidRPr="00481D2D" w:rsidRDefault="00812434" w:rsidP="00812434">
            <w:pPr>
              <w:pStyle w:val="TAL"/>
              <w:rPr>
                <w:sz w:val="16"/>
                <w:szCs w:val="16"/>
              </w:rPr>
            </w:pPr>
            <w:r>
              <w:rPr>
                <w:rFonts w:cs="Arial"/>
                <w:sz w:val="16"/>
                <w:szCs w:val="16"/>
              </w:rPr>
              <w:t>PCF Discovery in MBS PCC deployments</w:t>
            </w:r>
          </w:p>
        </w:tc>
        <w:tc>
          <w:tcPr>
            <w:tcW w:w="705" w:type="dxa"/>
            <w:shd w:val="solid" w:color="FFFFFF" w:fill="auto"/>
          </w:tcPr>
          <w:p w14:paraId="665F5EC5" w14:textId="653CE6A1" w:rsidR="00812434" w:rsidRPr="00481D2D" w:rsidRDefault="00812434" w:rsidP="00812434">
            <w:pPr>
              <w:pStyle w:val="TAC"/>
              <w:rPr>
                <w:sz w:val="16"/>
                <w:szCs w:val="16"/>
              </w:rPr>
            </w:pPr>
            <w:r w:rsidRPr="00CE6592">
              <w:rPr>
                <w:rFonts w:cs="Arial"/>
                <w:sz w:val="16"/>
                <w:szCs w:val="16"/>
              </w:rPr>
              <w:t>17.7.0</w:t>
            </w:r>
          </w:p>
        </w:tc>
      </w:tr>
      <w:tr w:rsidR="00812434" w:rsidRPr="00481D2D" w14:paraId="28055800" w14:textId="77777777" w:rsidTr="00812434">
        <w:tc>
          <w:tcPr>
            <w:tcW w:w="785" w:type="dxa"/>
            <w:shd w:val="solid" w:color="FFFFFF" w:fill="auto"/>
          </w:tcPr>
          <w:p w14:paraId="31D2D692" w14:textId="030BDBA1"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007E72E3" w14:textId="785E355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E0A2BC2" w14:textId="799D1156"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373D7B48" w14:textId="6BCEDA77" w:rsidR="00812434" w:rsidRPr="00481D2D" w:rsidRDefault="00812434" w:rsidP="00812434">
            <w:pPr>
              <w:pStyle w:val="TAL"/>
              <w:rPr>
                <w:sz w:val="16"/>
                <w:szCs w:val="16"/>
              </w:rPr>
            </w:pPr>
            <w:r>
              <w:rPr>
                <w:rFonts w:cs="Arial"/>
                <w:sz w:val="16"/>
                <w:szCs w:val="16"/>
              </w:rPr>
              <w:t>0362</w:t>
            </w:r>
          </w:p>
        </w:tc>
        <w:tc>
          <w:tcPr>
            <w:tcW w:w="422" w:type="dxa"/>
            <w:shd w:val="solid" w:color="FFFFFF" w:fill="auto"/>
          </w:tcPr>
          <w:p w14:paraId="4CAF5B46" w14:textId="0B809CB1"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7E4D73FA" w14:textId="2BD2C046"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7C673F11" w14:textId="288F50EE" w:rsidR="00812434" w:rsidRPr="00481D2D" w:rsidRDefault="00812434" w:rsidP="00812434">
            <w:pPr>
              <w:pStyle w:val="TAL"/>
              <w:rPr>
                <w:sz w:val="16"/>
                <w:szCs w:val="16"/>
              </w:rPr>
            </w:pPr>
            <w:r>
              <w:rPr>
                <w:rFonts w:cs="Arial"/>
                <w:sz w:val="16"/>
                <w:szCs w:val="16"/>
              </w:rPr>
              <w:t>QoS mapping in MBS PCC deployments</w:t>
            </w:r>
          </w:p>
        </w:tc>
        <w:tc>
          <w:tcPr>
            <w:tcW w:w="705" w:type="dxa"/>
            <w:shd w:val="solid" w:color="FFFFFF" w:fill="auto"/>
          </w:tcPr>
          <w:p w14:paraId="1FEB7C1E" w14:textId="0595A345" w:rsidR="00812434" w:rsidRPr="00481D2D" w:rsidRDefault="00812434" w:rsidP="00812434">
            <w:pPr>
              <w:pStyle w:val="TAC"/>
              <w:rPr>
                <w:sz w:val="16"/>
                <w:szCs w:val="16"/>
              </w:rPr>
            </w:pPr>
            <w:r w:rsidRPr="00CE6592">
              <w:rPr>
                <w:rFonts w:cs="Arial"/>
                <w:sz w:val="16"/>
                <w:szCs w:val="16"/>
              </w:rPr>
              <w:t>17.7.0</w:t>
            </w:r>
          </w:p>
        </w:tc>
      </w:tr>
      <w:tr w:rsidR="00812434" w:rsidRPr="00481D2D" w14:paraId="0E8EB44D" w14:textId="77777777" w:rsidTr="00812434">
        <w:tc>
          <w:tcPr>
            <w:tcW w:w="785" w:type="dxa"/>
            <w:shd w:val="solid" w:color="FFFFFF" w:fill="auto"/>
          </w:tcPr>
          <w:p w14:paraId="700DCE51" w14:textId="56CA836D"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CB0DCDB" w14:textId="2F947AE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81598E6" w14:textId="112930E1"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3F977324" w14:textId="111918F7" w:rsidR="00812434" w:rsidRPr="00481D2D" w:rsidRDefault="00812434" w:rsidP="00812434">
            <w:pPr>
              <w:pStyle w:val="TAL"/>
              <w:rPr>
                <w:sz w:val="16"/>
                <w:szCs w:val="16"/>
              </w:rPr>
            </w:pPr>
            <w:r>
              <w:rPr>
                <w:rFonts w:cs="Arial"/>
                <w:sz w:val="16"/>
                <w:szCs w:val="16"/>
              </w:rPr>
              <w:t>0363</w:t>
            </w:r>
          </w:p>
        </w:tc>
        <w:tc>
          <w:tcPr>
            <w:tcW w:w="422" w:type="dxa"/>
            <w:shd w:val="solid" w:color="FFFFFF" w:fill="auto"/>
          </w:tcPr>
          <w:p w14:paraId="3028FFC6" w14:textId="0ADF7966" w:rsidR="00812434" w:rsidRPr="00481D2D" w:rsidRDefault="00812434" w:rsidP="00812434">
            <w:pPr>
              <w:pStyle w:val="TAR"/>
              <w:rPr>
                <w:sz w:val="16"/>
                <w:szCs w:val="16"/>
              </w:rPr>
            </w:pPr>
            <w:r>
              <w:rPr>
                <w:rFonts w:cs="Arial"/>
                <w:sz w:val="16"/>
                <w:szCs w:val="16"/>
              </w:rPr>
              <w:t>2</w:t>
            </w:r>
          </w:p>
        </w:tc>
        <w:tc>
          <w:tcPr>
            <w:tcW w:w="421" w:type="dxa"/>
            <w:shd w:val="solid" w:color="FFFFFF" w:fill="auto"/>
          </w:tcPr>
          <w:p w14:paraId="2FE924A6" w14:textId="6B503F9D"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1E2FC65B" w14:textId="650ED626" w:rsidR="00812434" w:rsidRPr="00481D2D" w:rsidRDefault="00812434" w:rsidP="00812434">
            <w:pPr>
              <w:pStyle w:val="TAL"/>
              <w:rPr>
                <w:sz w:val="16"/>
                <w:szCs w:val="16"/>
              </w:rPr>
            </w:pPr>
            <w:r>
              <w:rPr>
                <w:rFonts w:cs="Arial"/>
                <w:sz w:val="16"/>
                <w:szCs w:val="16"/>
              </w:rPr>
              <w:t>Redefining the scope of TS 29.513</w:t>
            </w:r>
          </w:p>
        </w:tc>
        <w:tc>
          <w:tcPr>
            <w:tcW w:w="705" w:type="dxa"/>
            <w:shd w:val="solid" w:color="FFFFFF" w:fill="auto"/>
          </w:tcPr>
          <w:p w14:paraId="29D94091" w14:textId="2B8F14E5" w:rsidR="00812434" w:rsidRPr="00481D2D" w:rsidRDefault="00812434" w:rsidP="00812434">
            <w:pPr>
              <w:pStyle w:val="TAC"/>
              <w:rPr>
                <w:sz w:val="16"/>
                <w:szCs w:val="16"/>
              </w:rPr>
            </w:pPr>
            <w:r w:rsidRPr="00CE6592">
              <w:rPr>
                <w:rFonts w:cs="Arial"/>
                <w:sz w:val="16"/>
                <w:szCs w:val="16"/>
              </w:rPr>
              <w:t>17.7.0</w:t>
            </w:r>
          </w:p>
        </w:tc>
      </w:tr>
      <w:tr w:rsidR="00812434" w:rsidRPr="00481D2D" w14:paraId="4585132A" w14:textId="77777777" w:rsidTr="00812434">
        <w:tc>
          <w:tcPr>
            <w:tcW w:w="785" w:type="dxa"/>
            <w:shd w:val="solid" w:color="FFFFFF" w:fill="auto"/>
          </w:tcPr>
          <w:p w14:paraId="13A7953D" w14:textId="3840CA89"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1F14FF88" w14:textId="1CB736D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39BCAFE" w14:textId="6AE6A645"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0AC729CD" w14:textId="7AD19D6E" w:rsidR="00812434" w:rsidRPr="00481D2D" w:rsidRDefault="00812434" w:rsidP="00812434">
            <w:pPr>
              <w:pStyle w:val="TAL"/>
              <w:rPr>
                <w:sz w:val="16"/>
                <w:szCs w:val="16"/>
              </w:rPr>
            </w:pPr>
            <w:r>
              <w:rPr>
                <w:rFonts w:cs="Arial"/>
                <w:sz w:val="16"/>
                <w:szCs w:val="16"/>
              </w:rPr>
              <w:t>0364</w:t>
            </w:r>
          </w:p>
        </w:tc>
        <w:tc>
          <w:tcPr>
            <w:tcW w:w="422" w:type="dxa"/>
            <w:shd w:val="solid" w:color="FFFFFF" w:fill="auto"/>
          </w:tcPr>
          <w:p w14:paraId="159B4171" w14:textId="28B40250"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02A46B9" w14:textId="7958FBA6"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70E7E34C" w14:textId="56068C1C" w:rsidR="00812434" w:rsidRPr="00481D2D" w:rsidRDefault="00812434" w:rsidP="00812434">
            <w:pPr>
              <w:pStyle w:val="TAL"/>
              <w:rPr>
                <w:sz w:val="16"/>
                <w:szCs w:val="16"/>
              </w:rPr>
            </w:pPr>
            <w:r>
              <w:rPr>
                <w:rFonts w:cs="Arial"/>
                <w:sz w:val="16"/>
                <w:szCs w:val="16"/>
              </w:rPr>
              <w:t>Specification of PCC MBS Session Creation</w:t>
            </w:r>
          </w:p>
        </w:tc>
        <w:tc>
          <w:tcPr>
            <w:tcW w:w="705" w:type="dxa"/>
            <w:shd w:val="solid" w:color="FFFFFF" w:fill="auto"/>
          </w:tcPr>
          <w:p w14:paraId="0B07CE61" w14:textId="4FB40829" w:rsidR="00812434" w:rsidRPr="00481D2D" w:rsidRDefault="00812434" w:rsidP="00812434">
            <w:pPr>
              <w:pStyle w:val="TAC"/>
              <w:rPr>
                <w:sz w:val="16"/>
                <w:szCs w:val="16"/>
              </w:rPr>
            </w:pPr>
            <w:r w:rsidRPr="00CE6592">
              <w:rPr>
                <w:rFonts w:cs="Arial"/>
                <w:sz w:val="16"/>
                <w:szCs w:val="16"/>
              </w:rPr>
              <w:t>17.7.0</w:t>
            </w:r>
          </w:p>
        </w:tc>
      </w:tr>
      <w:tr w:rsidR="00812434" w:rsidRPr="00481D2D" w14:paraId="1078EAE3" w14:textId="77777777" w:rsidTr="00812434">
        <w:tc>
          <w:tcPr>
            <w:tcW w:w="785" w:type="dxa"/>
            <w:shd w:val="solid" w:color="FFFFFF" w:fill="auto"/>
          </w:tcPr>
          <w:p w14:paraId="1D3D0761" w14:textId="3C66C50B"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4950D4E7" w14:textId="5B6FEA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D047264" w14:textId="181D4BE5"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6EA54350" w14:textId="7985508D" w:rsidR="00812434" w:rsidRPr="00481D2D" w:rsidRDefault="00812434" w:rsidP="00812434">
            <w:pPr>
              <w:pStyle w:val="TAL"/>
              <w:rPr>
                <w:sz w:val="16"/>
                <w:szCs w:val="16"/>
              </w:rPr>
            </w:pPr>
            <w:r>
              <w:rPr>
                <w:rFonts w:cs="Arial"/>
                <w:sz w:val="16"/>
                <w:szCs w:val="16"/>
              </w:rPr>
              <w:t>0365</w:t>
            </w:r>
          </w:p>
        </w:tc>
        <w:tc>
          <w:tcPr>
            <w:tcW w:w="422" w:type="dxa"/>
            <w:shd w:val="solid" w:color="FFFFFF" w:fill="auto"/>
          </w:tcPr>
          <w:p w14:paraId="55143DDC" w14:textId="09E359DA"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4960D0C" w14:textId="3BA5E9D1"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0B7F3CF6" w14:textId="3367AF4A" w:rsidR="00812434" w:rsidRPr="00481D2D" w:rsidRDefault="00812434" w:rsidP="00812434">
            <w:pPr>
              <w:pStyle w:val="TAL"/>
              <w:rPr>
                <w:sz w:val="16"/>
                <w:szCs w:val="16"/>
              </w:rPr>
            </w:pPr>
            <w:r>
              <w:rPr>
                <w:rFonts w:cs="Arial"/>
                <w:sz w:val="16"/>
                <w:szCs w:val="16"/>
              </w:rPr>
              <w:t>Specification of PCC MBS Session Modification</w:t>
            </w:r>
          </w:p>
        </w:tc>
        <w:tc>
          <w:tcPr>
            <w:tcW w:w="705" w:type="dxa"/>
            <w:shd w:val="solid" w:color="FFFFFF" w:fill="auto"/>
          </w:tcPr>
          <w:p w14:paraId="2B52544D" w14:textId="76840B00" w:rsidR="00812434" w:rsidRPr="00481D2D" w:rsidRDefault="00812434" w:rsidP="00812434">
            <w:pPr>
              <w:pStyle w:val="TAC"/>
              <w:rPr>
                <w:sz w:val="16"/>
                <w:szCs w:val="16"/>
              </w:rPr>
            </w:pPr>
            <w:r w:rsidRPr="00CE6592">
              <w:rPr>
                <w:rFonts w:cs="Arial"/>
                <w:sz w:val="16"/>
                <w:szCs w:val="16"/>
              </w:rPr>
              <w:t>17.7.0</w:t>
            </w:r>
          </w:p>
        </w:tc>
      </w:tr>
      <w:tr w:rsidR="00812434" w:rsidRPr="00481D2D" w14:paraId="62EEC4BA" w14:textId="77777777" w:rsidTr="00812434">
        <w:tc>
          <w:tcPr>
            <w:tcW w:w="785" w:type="dxa"/>
            <w:shd w:val="solid" w:color="FFFFFF" w:fill="auto"/>
          </w:tcPr>
          <w:p w14:paraId="09D7C2F0" w14:textId="1C73B5D0"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355E14B4" w14:textId="4B9B10E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54D1AF9" w14:textId="63B51C67" w:rsidR="00812434" w:rsidRPr="00481D2D" w:rsidRDefault="00812434" w:rsidP="00812434">
            <w:pPr>
              <w:pStyle w:val="TAC"/>
              <w:rPr>
                <w:sz w:val="16"/>
                <w:szCs w:val="16"/>
              </w:rPr>
            </w:pPr>
            <w:r w:rsidRPr="008047A3">
              <w:rPr>
                <w:sz w:val="16"/>
                <w:szCs w:val="16"/>
                <w:lang w:eastAsia="zh-CN"/>
              </w:rPr>
              <w:t>CP-221120</w:t>
            </w:r>
          </w:p>
        </w:tc>
        <w:tc>
          <w:tcPr>
            <w:tcW w:w="521" w:type="dxa"/>
            <w:shd w:val="solid" w:color="FFFFFF" w:fill="auto"/>
          </w:tcPr>
          <w:p w14:paraId="2A10BDA4" w14:textId="0C203EFC" w:rsidR="00812434" w:rsidRPr="00481D2D" w:rsidRDefault="00812434" w:rsidP="00812434">
            <w:pPr>
              <w:pStyle w:val="TAL"/>
              <w:rPr>
                <w:sz w:val="16"/>
                <w:szCs w:val="16"/>
              </w:rPr>
            </w:pPr>
            <w:r>
              <w:rPr>
                <w:rFonts w:cs="Arial"/>
                <w:sz w:val="16"/>
                <w:szCs w:val="16"/>
              </w:rPr>
              <w:t>0366</w:t>
            </w:r>
          </w:p>
        </w:tc>
        <w:tc>
          <w:tcPr>
            <w:tcW w:w="422" w:type="dxa"/>
            <w:shd w:val="solid" w:color="FFFFFF" w:fill="auto"/>
          </w:tcPr>
          <w:p w14:paraId="5F4807BB" w14:textId="11096B00"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95D71E3" w14:textId="79BDCEFB"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0E71351" w14:textId="6998C6BF" w:rsidR="00812434" w:rsidRPr="00481D2D" w:rsidRDefault="00812434" w:rsidP="00812434">
            <w:pPr>
              <w:pStyle w:val="TAL"/>
              <w:rPr>
                <w:sz w:val="16"/>
                <w:szCs w:val="16"/>
              </w:rPr>
            </w:pPr>
            <w:r>
              <w:rPr>
                <w:rFonts w:cs="Arial"/>
                <w:sz w:val="16"/>
                <w:szCs w:val="16"/>
              </w:rPr>
              <w:t>Specification of PCC MBS Session Termination</w:t>
            </w:r>
          </w:p>
        </w:tc>
        <w:tc>
          <w:tcPr>
            <w:tcW w:w="705" w:type="dxa"/>
            <w:shd w:val="solid" w:color="FFFFFF" w:fill="auto"/>
          </w:tcPr>
          <w:p w14:paraId="7BDCDBF2" w14:textId="10BF07E9" w:rsidR="00812434" w:rsidRPr="00481D2D" w:rsidRDefault="00812434" w:rsidP="00812434">
            <w:pPr>
              <w:pStyle w:val="TAC"/>
              <w:rPr>
                <w:sz w:val="16"/>
                <w:szCs w:val="16"/>
              </w:rPr>
            </w:pPr>
            <w:r w:rsidRPr="00CE6592">
              <w:rPr>
                <w:rFonts w:cs="Arial"/>
                <w:sz w:val="16"/>
                <w:szCs w:val="16"/>
              </w:rPr>
              <w:t>17.7.0</w:t>
            </w:r>
          </w:p>
        </w:tc>
      </w:tr>
      <w:tr w:rsidR="00812434" w:rsidRPr="00481D2D" w14:paraId="0A8F2507" w14:textId="77777777" w:rsidTr="00812434">
        <w:tc>
          <w:tcPr>
            <w:tcW w:w="785" w:type="dxa"/>
            <w:shd w:val="solid" w:color="FFFFFF" w:fill="auto"/>
          </w:tcPr>
          <w:p w14:paraId="7CFE1079" w14:textId="72CE6961"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39CAEA4B" w14:textId="69F5AC31"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88B0E4C" w14:textId="58B7E632" w:rsidR="00812434" w:rsidRPr="00481D2D" w:rsidRDefault="00812434" w:rsidP="00812434">
            <w:pPr>
              <w:pStyle w:val="TAC"/>
              <w:rPr>
                <w:sz w:val="16"/>
                <w:szCs w:val="16"/>
              </w:rPr>
            </w:pPr>
            <w:r w:rsidRPr="008047A3">
              <w:rPr>
                <w:sz w:val="16"/>
                <w:szCs w:val="16"/>
                <w:lang w:eastAsia="zh-CN"/>
              </w:rPr>
              <w:t>CP-221126</w:t>
            </w:r>
          </w:p>
        </w:tc>
        <w:tc>
          <w:tcPr>
            <w:tcW w:w="521" w:type="dxa"/>
            <w:shd w:val="solid" w:color="FFFFFF" w:fill="auto"/>
          </w:tcPr>
          <w:p w14:paraId="49B04549" w14:textId="7DBE0584" w:rsidR="00812434" w:rsidRPr="00481D2D" w:rsidRDefault="00812434" w:rsidP="00812434">
            <w:pPr>
              <w:pStyle w:val="TAL"/>
              <w:rPr>
                <w:sz w:val="16"/>
                <w:szCs w:val="16"/>
              </w:rPr>
            </w:pPr>
            <w:r>
              <w:rPr>
                <w:rFonts w:cs="Arial"/>
                <w:sz w:val="16"/>
                <w:szCs w:val="16"/>
              </w:rPr>
              <w:t>0367</w:t>
            </w:r>
          </w:p>
        </w:tc>
        <w:tc>
          <w:tcPr>
            <w:tcW w:w="422" w:type="dxa"/>
            <w:shd w:val="solid" w:color="FFFFFF" w:fill="auto"/>
          </w:tcPr>
          <w:p w14:paraId="0A5EECE5" w14:textId="1004C282"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76B2CBD4" w14:textId="1437F552"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4427E86" w14:textId="252735C1" w:rsidR="00812434" w:rsidRPr="00481D2D" w:rsidRDefault="00812434" w:rsidP="00812434">
            <w:pPr>
              <w:pStyle w:val="TAL"/>
              <w:rPr>
                <w:sz w:val="16"/>
                <w:szCs w:val="16"/>
              </w:rPr>
            </w:pPr>
            <w:r>
              <w:rPr>
                <w:rFonts w:cs="Arial"/>
                <w:sz w:val="16"/>
                <w:szCs w:val="16"/>
              </w:rPr>
              <w:t>Handling of UE Policy delivery notifications</w:t>
            </w:r>
          </w:p>
        </w:tc>
        <w:tc>
          <w:tcPr>
            <w:tcW w:w="705" w:type="dxa"/>
            <w:shd w:val="solid" w:color="FFFFFF" w:fill="auto"/>
          </w:tcPr>
          <w:p w14:paraId="45FCB3EB" w14:textId="52C27020" w:rsidR="00812434" w:rsidRPr="00481D2D" w:rsidRDefault="00812434" w:rsidP="00812434">
            <w:pPr>
              <w:pStyle w:val="TAC"/>
              <w:rPr>
                <w:sz w:val="16"/>
                <w:szCs w:val="16"/>
              </w:rPr>
            </w:pPr>
            <w:r w:rsidRPr="00CE6592">
              <w:rPr>
                <w:rFonts w:cs="Arial"/>
                <w:sz w:val="16"/>
                <w:szCs w:val="16"/>
              </w:rPr>
              <w:t>17.7.0</w:t>
            </w:r>
          </w:p>
        </w:tc>
      </w:tr>
      <w:tr w:rsidR="00812434" w:rsidRPr="00481D2D" w14:paraId="7C4D1C8A" w14:textId="77777777" w:rsidTr="00812434">
        <w:tc>
          <w:tcPr>
            <w:tcW w:w="785" w:type="dxa"/>
            <w:shd w:val="solid" w:color="FFFFFF" w:fill="auto"/>
          </w:tcPr>
          <w:p w14:paraId="308C2B2D" w14:textId="28C0EC7D"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0C612894" w14:textId="22DF49E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65E7755" w14:textId="44C3E057" w:rsidR="00812434" w:rsidRPr="00481D2D" w:rsidRDefault="00812434" w:rsidP="00812434">
            <w:pPr>
              <w:pStyle w:val="TAC"/>
              <w:rPr>
                <w:sz w:val="16"/>
                <w:szCs w:val="16"/>
              </w:rPr>
            </w:pPr>
            <w:r w:rsidRPr="008047A3">
              <w:rPr>
                <w:sz w:val="16"/>
                <w:szCs w:val="16"/>
                <w:lang w:eastAsia="zh-CN"/>
              </w:rPr>
              <w:t>CP-221157</w:t>
            </w:r>
          </w:p>
        </w:tc>
        <w:tc>
          <w:tcPr>
            <w:tcW w:w="521" w:type="dxa"/>
            <w:shd w:val="solid" w:color="FFFFFF" w:fill="auto"/>
          </w:tcPr>
          <w:p w14:paraId="7114A8E1" w14:textId="02BBDC9C" w:rsidR="00812434" w:rsidRPr="00481D2D" w:rsidRDefault="00812434" w:rsidP="00812434">
            <w:pPr>
              <w:pStyle w:val="TAL"/>
              <w:rPr>
                <w:sz w:val="16"/>
                <w:szCs w:val="16"/>
              </w:rPr>
            </w:pPr>
            <w:r>
              <w:rPr>
                <w:rFonts w:cs="Arial"/>
                <w:sz w:val="16"/>
                <w:szCs w:val="16"/>
              </w:rPr>
              <w:t>0368</w:t>
            </w:r>
          </w:p>
        </w:tc>
        <w:tc>
          <w:tcPr>
            <w:tcW w:w="422" w:type="dxa"/>
            <w:shd w:val="solid" w:color="FFFFFF" w:fill="auto"/>
          </w:tcPr>
          <w:p w14:paraId="409FB800" w14:textId="4F05ACFA"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4A62A001" w14:textId="0327C7C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4A1358F" w14:textId="34CCF85C" w:rsidR="00812434" w:rsidRPr="00481D2D" w:rsidRDefault="00812434" w:rsidP="00812434">
            <w:pPr>
              <w:pStyle w:val="TAL"/>
              <w:rPr>
                <w:sz w:val="16"/>
                <w:szCs w:val="16"/>
              </w:rPr>
            </w:pPr>
            <w:r>
              <w:rPr>
                <w:rFonts w:cs="Arial"/>
                <w:sz w:val="16"/>
                <w:szCs w:val="16"/>
              </w:rPr>
              <w:t>Corrections in AF session procedures</w:t>
            </w:r>
          </w:p>
        </w:tc>
        <w:tc>
          <w:tcPr>
            <w:tcW w:w="705" w:type="dxa"/>
            <w:shd w:val="solid" w:color="FFFFFF" w:fill="auto"/>
          </w:tcPr>
          <w:p w14:paraId="779077B4" w14:textId="38056AA0" w:rsidR="00812434" w:rsidRPr="00481D2D" w:rsidRDefault="00812434" w:rsidP="00812434">
            <w:pPr>
              <w:pStyle w:val="TAC"/>
              <w:rPr>
                <w:sz w:val="16"/>
                <w:szCs w:val="16"/>
              </w:rPr>
            </w:pPr>
            <w:r w:rsidRPr="00CE6592">
              <w:rPr>
                <w:rFonts w:cs="Arial"/>
                <w:sz w:val="16"/>
                <w:szCs w:val="16"/>
              </w:rPr>
              <w:t>17.7.0</w:t>
            </w:r>
          </w:p>
        </w:tc>
      </w:tr>
      <w:tr w:rsidR="00812434" w:rsidRPr="00481D2D" w14:paraId="48C156CE" w14:textId="77777777" w:rsidTr="00812434">
        <w:tc>
          <w:tcPr>
            <w:tcW w:w="785" w:type="dxa"/>
            <w:shd w:val="solid" w:color="FFFFFF" w:fill="auto"/>
          </w:tcPr>
          <w:p w14:paraId="354CC68E" w14:textId="7E7B2C83"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5D6A0921" w14:textId="622B4EE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ED2522" w14:textId="43E51174" w:rsidR="00812434" w:rsidRPr="00481D2D" w:rsidRDefault="00812434" w:rsidP="00812434">
            <w:pPr>
              <w:pStyle w:val="TAC"/>
              <w:rPr>
                <w:sz w:val="16"/>
                <w:szCs w:val="16"/>
              </w:rPr>
            </w:pPr>
            <w:r w:rsidRPr="008047A3">
              <w:rPr>
                <w:sz w:val="16"/>
                <w:szCs w:val="16"/>
                <w:lang w:eastAsia="zh-CN"/>
              </w:rPr>
              <w:t>CP-221157</w:t>
            </w:r>
          </w:p>
        </w:tc>
        <w:tc>
          <w:tcPr>
            <w:tcW w:w="521" w:type="dxa"/>
            <w:shd w:val="solid" w:color="FFFFFF" w:fill="auto"/>
          </w:tcPr>
          <w:p w14:paraId="6FB663A3" w14:textId="0C7FA08F" w:rsidR="00812434" w:rsidRPr="00481D2D" w:rsidRDefault="00812434" w:rsidP="00812434">
            <w:pPr>
              <w:pStyle w:val="TAL"/>
              <w:rPr>
                <w:sz w:val="16"/>
                <w:szCs w:val="16"/>
              </w:rPr>
            </w:pPr>
            <w:r>
              <w:rPr>
                <w:rFonts w:cs="Arial"/>
                <w:sz w:val="16"/>
                <w:szCs w:val="16"/>
              </w:rPr>
              <w:t>0369</w:t>
            </w:r>
          </w:p>
        </w:tc>
        <w:tc>
          <w:tcPr>
            <w:tcW w:w="422" w:type="dxa"/>
            <w:shd w:val="solid" w:color="FFFFFF" w:fill="auto"/>
          </w:tcPr>
          <w:p w14:paraId="43195FB2" w14:textId="70FFE14B"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F7916B1" w14:textId="0A38DF65"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36854C7" w14:textId="7D3D95C2" w:rsidR="00812434" w:rsidRPr="00481D2D" w:rsidRDefault="00812434" w:rsidP="00812434">
            <w:pPr>
              <w:pStyle w:val="TAL"/>
              <w:rPr>
                <w:sz w:val="16"/>
                <w:szCs w:val="16"/>
              </w:rPr>
            </w:pPr>
            <w:r>
              <w:rPr>
                <w:rFonts w:cs="Arial"/>
                <w:sz w:val="16"/>
                <w:szCs w:val="16"/>
              </w:rPr>
              <w:t>VPLMN QoS constraints in QoS mapping procedures</w:t>
            </w:r>
          </w:p>
        </w:tc>
        <w:tc>
          <w:tcPr>
            <w:tcW w:w="705" w:type="dxa"/>
            <w:shd w:val="solid" w:color="FFFFFF" w:fill="auto"/>
          </w:tcPr>
          <w:p w14:paraId="74890CEA" w14:textId="3139B794" w:rsidR="00812434" w:rsidRPr="00481D2D" w:rsidRDefault="00812434" w:rsidP="00812434">
            <w:pPr>
              <w:pStyle w:val="TAC"/>
              <w:rPr>
                <w:sz w:val="16"/>
                <w:szCs w:val="16"/>
              </w:rPr>
            </w:pPr>
            <w:r w:rsidRPr="00CE6592">
              <w:rPr>
                <w:rFonts w:cs="Arial"/>
                <w:sz w:val="16"/>
                <w:szCs w:val="16"/>
              </w:rPr>
              <w:t>17.7.0</w:t>
            </w:r>
          </w:p>
        </w:tc>
      </w:tr>
      <w:tr w:rsidR="00812434" w:rsidRPr="00481D2D" w14:paraId="23550AB2" w14:textId="77777777" w:rsidTr="00812434">
        <w:tc>
          <w:tcPr>
            <w:tcW w:w="785" w:type="dxa"/>
            <w:shd w:val="solid" w:color="FFFFFF" w:fill="auto"/>
          </w:tcPr>
          <w:p w14:paraId="3C2C08F5" w14:textId="76085DD4"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00607CF8" w14:textId="5D159D6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0A6E108" w14:textId="5437299B" w:rsidR="00812434" w:rsidRPr="00481D2D" w:rsidRDefault="00812434" w:rsidP="00812434">
            <w:pPr>
              <w:pStyle w:val="TAC"/>
              <w:rPr>
                <w:sz w:val="16"/>
                <w:szCs w:val="16"/>
              </w:rPr>
            </w:pPr>
            <w:r w:rsidRPr="008047A3">
              <w:rPr>
                <w:sz w:val="16"/>
                <w:szCs w:val="16"/>
                <w:lang w:eastAsia="zh-CN"/>
              </w:rPr>
              <w:t>CP-221126</w:t>
            </w:r>
          </w:p>
        </w:tc>
        <w:tc>
          <w:tcPr>
            <w:tcW w:w="521" w:type="dxa"/>
            <w:shd w:val="solid" w:color="FFFFFF" w:fill="auto"/>
          </w:tcPr>
          <w:p w14:paraId="6D13A674" w14:textId="43384747" w:rsidR="00812434" w:rsidRPr="00481D2D" w:rsidRDefault="00812434" w:rsidP="00812434">
            <w:pPr>
              <w:pStyle w:val="TAL"/>
              <w:rPr>
                <w:sz w:val="16"/>
                <w:szCs w:val="16"/>
              </w:rPr>
            </w:pPr>
            <w:r>
              <w:rPr>
                <w:rFonts w:cs="Arial"/>
                <w:sz w:val="16"/>
                <w:szCs w:val="16"/>
              </w:rPr>
              <w:t>0370</w:t>
            </w:r>
          </w:p>
        </w:tc>
        <w:tc>
          <w:tcPr>
            <w:tcW w:w="422" w:type="dxa"/>
            <w:shd w:val="solid" w:color="FFFFFF" w:fill="auto"/>
          </w:tcPr>
          <w:p w14:paraId="25E5A157" w14:textId="3A1E7450"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756B538E" w14:textId="493647BE"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31715D55" w14:textId="208B2E4C" w:rsidR="00812434" w:rsidRPr="00481D2D" w:rsidRDefault="00812434" w:rsidP="00812434">
            <w:pPr>
              <w:pStyle w:val="TAL"/>
              <w:rPr>
                <w:sz w:val="16"/>
                <w:szCs w:val="16"/>
              </w:rPr>
            </w:pPr>
            <w:r>
              <w:rPr>
                <w:rFonts w:cs="Arial"/>
                <w:sz w:val="16"/>
                <w:szCs w:val="16"/>
              </w:rPr>
              <w:t>Correction to QoS monitoring report</w:t>
            </w:r>
          </w:p>
        </w:tc>
        <w:tc>
          <w:tcPr>
            <w:tcW w:w="705" w:type="dxa"/>
            <w:shd w:val="solid" w:color="FFFFFF" w:fill="auto"/>
          </w:tcPr>
          <w:p w14:paraId="65164B56" w14:textId="2A90C776" w:rsidR="00812434" w:rsidRPr="00481D2D" w:rsidRDefault="00812434" w:rsidP="00812434">
            <w:pPr>
              <w:pStyle w:val="TAC"/>
              <w:rPr>
                <w:sz w:val="16"/>
                <w:szCs w:val="16"/>
              </w:rPr>
            </w:pPr>
            <w:r w:rsidRPr="00CE6592">
              <w:rPr>
                <w:rFonts w:cs="Arial"/>
                <w:sz w:val="16"/>
                <w:szCs w:val="16"/>
              </w:rPr>
              <w:t>17.7.0</w:t>
            </w:r>
          </w:p>
        </w:tc>
      </w:tr>
      <w:tr w:rsidR="00812434" w:rsidRPr="00481D2D" w14:paraId="465DA3A2" w14:textId="77777777" w:rsidTr="00812434">
        <w:tc>
          <w:tcPr>
            <w:tcW w:w="785" w:type="dxa"/>
            <w:shd w:val="solid" w:color="FFFFFF" w:fill="auto"/>
          </w:tcPr>
          <w:p w14:paraId="10880A16" w14:textId="43C1C70A"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4DF7A30A" w14:textId="4D565F3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036A78D" w14:textId="7CBE3703" w:rsidR="00812434" w:rsidRPr="00481D2D" w:rsidRDefault="00812434" w:rsidP="00812434">
            <w:pPr>
              <w:pStyle w:val="TAC"/>
              <w:rPr>
                <w:sz w:val="16"/>
                <w:szCs w:val="16"/>
              </w:rPr>
            </w:pPr>
            <w:r w:rsidRPr="008047A3">
              <w:rPr>
                <w:sz w:val="16"/>
                <w:szCs w:val="16"/>
                <w:lang w:eastAsia="zh-CN"/>
              </w:rPr>
              <w:t>CP-221141</w:t>
            </w:r>
          </w:p>
        </w:tc>
        <w:tc>
          <w:tcPr>
            <w:tcW w:w="521" w:type="dxa"/>
            <w:shd w:val="solid" w:color="FFFFFF" w:fill="auto"/>
          </w:tcPr>
          <w:p w14:paraId="3BC69BCC" w14:textId="54776238" w:rsidR="00812434" w:rsidRPr="00481D2D" w:rsidRDefault="00812434" w:rsidP="00812434">
            <w:pPr>
              <w:pStyle w:val="TAL"/>
              <w:rPr>
                <w:sz w:val="16"/>
                <w:szCs w:val="16"/>
              </w:rPr>
            </w:pPr>
            <w:r>
              <w:rPr>
                <w:rFonts w:cs="Arial"/>
                <w:sz w:val="16"/>
                <w:szCs w:val="16"/>
              </w:rPr>
              <w:t>0371</w:t>
            </w:r>
          </w:p>
        </w:tc>
        <w:tc>
          <w:tcPr>
            <w:tcW w:w="422" w:type="dxa"/>
            <w:shd w:val="solid" w:color="FFFFFF" w:fill="auto"/>
          </w:tcPr>
          <w:p w14:paraId="4D53B734" w14:textId="2EA79722"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FA8146B" w14:textId="1C1201F5" w:rsidR="00812434" w:rsidRPr="00481D2D" w:rsidRDefault="00812434" w:rsidP="00812434">
            <w:pPr>
              <w:pStyle w:val="TAC"/>
              <w:rPr>
                <w:sz w:val="16"/>
                <w:szCs w:val="16"/>
              </w:rPr>
            </w:pPr>
            <w:r>
              <w:rPr>
                <w:rFonts w:cs="Arial"/>
                <w:sz w:val="16"/>
                <w:szCs w:val="16"/>
              </w:rPr>
              <w:t>A</w:t>
            </w:r>
          </w:p>
        </w:tc>
        <w:tc>
          <w:tcPr>
            <w:tcW w:w="4868" w:type="dxa"/>
            <w:shd w:val="solid" w:color="FFFFFF" w:fill="auto"/>
          </w:tcPr>
          <w:p w14:paraId="0E240E23" w14:textId="67D67286" w:rsidR="00812434" w:rsidRPr="00481D2D" w:rsidRDefault="00812434" w:rsidP="00812434">
            <w:pPr>
              <w:pStyle w:val="TAL"/>
              <w:rPr>
                <w:sz w:val="16"/>
                <w:szCs w:val="16"/>
              </w:rPr>
            </w:pPr>
            <w:r>
              <w:rPr>
                <w:rFonts w:cs="Arial"/>
                <w:sz w:val="16"/>
                <w:szCs w:val="16"/>
              </w:rPr>
              <w:t>Request of V2XP/ProSeP during NAS Transport procedure</w:t>
            </w:r>
          </w:p>
        </w:tc>
        <w:tc>
          <w:tcPr>
            <w:tcW w:w="705" w:type="dxa"/>
            <w:shd w:val="solid" w:color="FFFFFF" w:fill="auto"/>
          </w:tcPr>
          <w:p w14:paraId="183F1036" w14:textId="43111FAD" w:rsidR="00812434" w:rsidRPr="00481D2D" w:rsidRDefault="00812434" w:rsidP="00812434">
            <w:pPr>
              <w:pStyle w:val="TAC"/>
              <w:rPr>
                <w:sz w:val="16"/>
                <w:szCs w:val="16"/>
              </w:rPr>
            </w:pPr>
            <w:r w:rsidRPr="00CE6592">
              <w:rPr>
                <w:rFonts w:cs="Arial"/>
                <w:sz w:val="16"/>
                <w:szCs w:val="16"/>
              </w:rPr>
              <w:t>17.7.0</w:t>
            </w:r>
          </w:p>
        </w:tc>
      </w:tr>
      <w:tr w:rsidR="00812434" w:rsidRPr="00481D2D" w14:paraId="68E82D2A" w14:textId="77777777" w:rsidTr="00812434">
        <w:tc>
          <w:tcPr>
            <w:tcW w:w="785" w:type="dxa"/>
            <w:shd w:val="solid" w:color="FFFFFF" w:fill="auto"/>
          </w:tcPr>
          <w:p w14:paraId="115B6AA7" w14:textId="25C4C452"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7B173240" w14:textId="5312CD8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3EFBA2F" w14:textId="0AC0754C" w:rsidR="00812434" w:rsidRPr="00481D2D" w:rsidRDefault="00812434" w:rsidP="00812434">
            <w:pPr>
              <w:pStyle w:val="TAC"/>
              <w:rPr>
                <w:sz w:val="16"/>
                <w:szCs w:val="16"/>
              </w:rPr>
            </w:pPr>
            <w:r w:rsidRPr="008047A3">
              <w:rPr>
                <w:sz w:val="16"/>
                <w:szCs w:val="16"/>
                <w:lang w:eastAsia="zh-CN"/>
              </w:rPr>
              <w:t>CP-221157</w:t>
            </w:r>
          </w:p>
        </w:tc>
        <w:tc>
          <w:tcPr>
            <w:tcW w:w="521" w:type="dxa"/>
            <w:shd w:val="solid" w:color="FFFFFF" w:fill="auto"/>
          </w:tcPr>
          <w:p w14:paraId="5EC67D81" w14:textId="58BFF546" w:rsidR="00812434" w:rsidRPr="00481D2D" w:rsidRDefault="00812434" w:rsidP="00812434">
            <w:pPr>
              <w:pStyle w:val="TAL"/>
              <w:rPr>
                <w:sz w:val="16"/>
                <w:szCs w:val="16"/>
              </w:rPr>
            </w:pPr>
            <w:r>
              <w:rPr>
                <w:rFonts w:cs="Arial"/>
                <w:sz w:val="16"/>
                <w:szCs w:val="16"/>
              </w:rPr>
              <w:t>0374</w:t>
            </w:r>
          </w:p>
        </w:tc>
        <w:tc>
          <w:tcPr>
            <w:tcW w:w="422" w:type="dxa"/>
            <w:shd w:val="solid" w:color="FFFFFF" w:fill="auto"/>
          </w:tcPr>
          <w:p w14:paraId="7FC9B54C" w14:textId="1EE854A4"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783D12FA" w14:textId="789FB217"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5A0DF016" w14:textId="46FA77FB" w:rsidR="00812434" w:rsidRPr="00481D2D" w:rsidRDefault="00812434" w:rsidP="00812434">
            <w:pPr>
              <w:pStyle w:val="TAL"/>
              <w:rPr>
                <w:sz w:val="16"/>
                <w:szCs w:val="16"/>
              </w:rPr>
            </w:pPr>
            <w:r>
              <w:rPr>
                <w:rFonts w:cs="Arial"/>
                <w:sz w:val="16"/>
                <w:szCs w:val="16"/>
              </w:rPr>
              <w:t>PCF selection for V2XP and ProSe</w:t>
            </w:r>
          </w:p>
        </w:tc>
        <w:tc>
          <w:tcPr>
            <w:tcW w:w="705" w:type="dxa"/>
            <w:shd w:val="solid" w:color="FFFFFF" w:fill="auto"/>
          </w:tcPr>
          <w:p w14:paraId="63C07227" w14:textId="669B0CD8" w:rsidR="00812434" w:rsidRPr="00481D2D" w:rsidRDefault="00812434" w:rsidP="00812434">
            <w:pPr>
              <w:pStyle w:val="TAC"/>
              <w:rPr>
                <w:sz w:val="16"/>
                <w:szCs w:val="16"/>
              </w:rPr>
            </w:pPr>
            <w:r w:rsidRPr="00CE6592">
              <w:rPr>
                <w:rFonts w:cs="Arial"/>
                <w:sz w:val="16"/>
                <w:szCs w:val="16"/>
              </w:rPr>
              <w:t>17.7.0</w:t>
            </w:r>
          </w:p>
        </w:tc>
      </w:tr>
      <w:tr w:rsidR="00812434" w:rsidRPr="00481D2D" w14:paraId="73491A85" w14:textId="77777777" w:rsidTr="00812434">
        <w:tc>
          <w:tcPr>
            <w:tcW w:w="785" w:type="dxa"/>
            <w:shd w:val="solid" w:color="FFFFFF" w:fill="auto"/>
          </w:tcPr>
          <w:p w14:paraId="2E198CC9" w14:textId="2D1DC47C"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253ABD68" w14:textId="3EC1F58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9811612" w14:textId="0B873770"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4838A1D5" w14:textId="3FE4ED32" w:rsidR="00812434" w:rsidRPr="00481D2D" w:rsidRDefault="00812434" w:rsidP="00812434">
            <w:pPr>
              <w:pStyle w:val="TAL"/>
              <w:rPr>
                <w:sz w:val="16"/>
                <w:szCs w:val="16"/>
              </w:rPr>
            </w:pPr>
            <w:r>
              <w:rPr>
                <w:rFonts w:cs="Arial"/>
                <w:sz w:val="16"/>
                <w:szCs w:val="16"/>
              </w:rPr>
              <w:t>0375</w:t>
            </w:r>
          </w:p>
        </w:tc>
        <w:tc>
          <w:tcPr>
            <w:tcW w:w="422" w:type="dxa"/>
            <w:shd w:val="solid" w:color="FFFFFF" w:fill="auto"/>
          </w:tcPr>
          <w:p w14:paraId="3FA5346E" w14:textId="77A2603F"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FD947D0" w14:textId="366ED046"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0DA4C6F7" w14:textId="23BFCE41" w:rsidR="00812434" w:rsidRPr="00481D2D" w:rsidRDefault="00812434" w:rsidP="00812434">
            <w:pPr>
              <w:pStyle w:val="TAL"/>
              <w:rPr>
                <w:sz w:val="16"/>
                <w:szCs w:val="16"/>
              </w:rPr>
            </w:pPr>
            <w:r>
              <w:rPr>
                <w:rFonts w:cs="Arial"/>
                <w:sz w:val="16"/>
                <w:szCs w:val="16"/>
              </w:rPr>
              <w:t>Handling of individual alternative QoS</w:t>
            </w:r>
          </w:p>
        </w:tc>
        <w:tc>
          <w:tcPr>
            <w:tcW w:w="705" w:type="dxa"/>
            <w:shd w:val="solid" w:color="FFFFFF" w:fill="auto"/>
          </w:tcPr>
          <w:p w14:paraId="0571A164" w14:textId="25BA6E62" w:rsidR="00812434" w:rsidRPr="00481D2D" w:rsidRDefault="00812434" w:rsidP="00812434">
            <w:pPr>
              <w:pStyle w:val="TAC"/>
              <w:rPr>
                <w:sz w:val="16"/>
                <w:szCs w:val="16"/>
              </w:rPr>
            </w:pPr>
            <w:r w:rsidRPr="00CE6592">
              <w:rPr>
                <w:rFonts w:cs="Arial"/>
                <w:sz w:val="16"/>
                <w:szCs w:val="16"/>
              </w:rPr>
              <w:t>17.7.0</w:t>
            </w:r>
          </w:p>
        </w:tc>
      </w:tr>
      <w:tr w:rsidR="00812434" w:rsidRPr="00481D2D" w14:paraId="396DFB1C" w14:textId="77777777" w:rsidTr="00812434">
        <w:tc>
          <w:tcPr>
            <w:tcW w:w="785" w:type="dxa"/>
            <w:shd w:val="solid" w:color="FFFFFF" w:fill="auto"/>
          </w:tcPr>
          <w:p w14:paraId="568B4C10" w14:textId="5BE32810"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38F1E372" w14:textId="65EED7B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2AF59E4" w14:textId="2438CC1D" w:rsidR="00812434" w:rsidRPr="00481D2D" w:rsidRDefault="00812434" w:rsidP="00812434">
            <w:pPr>
              <w:pStyle w:val="TAC"/>
              <w:rPr>
                <w:sz w:val="16"/>
                <w:szCs w:val="16"/>
              </w:rPr>
            </w:pPr>
            <w:r w:rsidRPr="008047A3">
              <w:rPr>
                <w:sz w:val="16"/>
                <w:szCs w:val="16"/>
                <w:lang w:eastAsia="zh-CN"/>
              </w:rPr>
              <w:t>CP-221145</w:t>
            </w:r>
          </w:p>
        </w:tc>
        <w:tc>
          <w:tcPr>
            <w:tcW w:w="521" w:type="dxa"/>
            <w:shd w:val="solid" w:color="FFFFFF" w:fill="auto"/>
          </w:tcPr>
          <w:p w14:paraId="0C1852A1" w14:textId="0D5CF431" w:rsidR="00812434" w:rsidRPr="00481D2D" w:rsidRDefault="00812434" w:rsidP="00812434">
            <w:pPr>
              <w:pStyle w:val="TAL"/>
              <w:rPr>
                <w:sz w:val="16"/>
                <w:szCs w:val="16"/>
              </w:rPr>
            </w:pPr>
            <w:r>
              <w:rPr>
                <w:rFonts w:cs="Arial"/>
                <w:sz w:val="16"/>
                <w:szCs w:val="16"/>
              </w:rPr>
              <w:t>0376</w:t>
            </w:r>
          </w:p>
        </w:tc>
        <w:tc>
          <w:tcPr>
            <w:tcW w:w="422" w:type="dxa"/>
            <w:shd w:val="solid" w:color="FFFFFF" w:fill="auto"/>
          </w:tcPr>
          <w:p w14:paraId="1C2692F4" w14:textId="1873E230"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EE0516B" w14:textId="4531DC01"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EA020E1" w14:textId="2705BA0B" w:rsidR="00812434" w:rsidRPr="00481D2D" w:rsidRDefault="00812434" w:rsidP="00812434">
            <w:pPr>
              <w:pStyle w:val="TAL"/>
              <w:rPr>
                <w:sz w:val="16"/>
                <w:szCs w:val="16"/>
              </w:rPr>
            </w:pPr>
            <w:r>
              <w:rPr>
                <w:rFonts w:cs="Arial"/>
                <w:sz w:val="16"/>
                <w:szCs w:val="16"/>
              </w:rPr>
              <w:t>Discovery of TSCTSF notification URI</w:t>
            </w:r>
          </w:p>
        </w:tc>
        <w:tc>
          <w:tcPr>
            <w:tcW w:w="705" w:type="dxa"/>
            <w:shd w:val="solid" w:color="FFFFFF" w:fill="auto"/>
          </w:tcPr>
          <w:p w14:paraId="701A3B9D" w14:textId="38056878" w:rsidR="00812434" w:rsidRPr="00481D2D" w:rsidRDefault="00812434" w:rsidP="00812434">
            <w:pPr>
              <w:pStyle w:val="TAC"/>
              <w:rPr>
                <w:sz w:val="16"/>
                <w:szCs w:val="16"/>
              </w:rPr>
            </w:pPr>
            <w:r w:rsidRPr="00CE6592">
              <w:rPr>
                <w:rFonts w:cs="Arial"/>
                <w:sz w:val="16"/>
                <w:szCs w:val="16"/>
              </w:rPr>
              <w:t>17.7.0</w:t>
            </w:r>
          </w:p>
        </w:tc>
      </w:tr>
      <w:tr w:rsidR="00812434" w:rsidRPr="00481D2D" w14:paraId="7531B35C" w14:textId="77777777" w:rsidTr="00812434">
        <w:tc>
          <w:tcPr>
            <w:tcW w:w="785" w:type="dxa"/>
            <w:shd w:val="solid" w:color="FFFFFF" w:fill="auto"/>
          </w:tcPr>
          <w:p w14:paraId="4B472B6D" w14:textId="1AC77F11" w:rsidR="00812434" w:rsidRPr="00481D2D" w:rsidRDefault="00812434" w:rsidP="00812434">
            <w:pPr>
              <w:pStyle w:val="TAC"/>
              <w:rPr>
                <w:sz w:val="16"/>
                <w:szCs w:val="16"/>
              </w:rPr>
            </w:pPr>
            <w:r>
              <w:rPr>
                <w:sz w:val="16"/>
                <w:szCs w:val="16"/>
                <w:lang w:eastAsia="zh-CN"/>
              </w:rPr>
              <w:t>2022-06</w:t>
            </w:r>
          </w:p>
        </w:tc>
        <w:tc>
          <w:tcPr>
            <w:tcW w:w="793" w:type="dxa"/>
            <w:shd w:val="solid" w:color="FFFFFF" w:fill="auto"/>
          </w:tcPr>
          <w:p w14:paraId="0459CEAA" w14:textId="4780038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45A0FFA" w14:textId="3CBA0A44" w:rsidR="00812434" w:rsidRPr="00481D2D" w:rsidRDefault="00812434" w:rsidP="00812434">
            <w:pPr>
              <w:pStyle w:val="TAC"/>
              <w:rPr>
                <w:sz w:val="16"/>
                <w:szCs w:val="16"/>
              </w:rPr>
            </w:pPr>
            <w:r w:rsidRPr="008047A3">
              <w:rPr>
                <w:sz w:val="16"/>
                <w:szCs w:val="16"/>
                <w:lang w:eastAsia="zh-CN"/>
              </w:rPr>
              <w:t>CP-221159</w:t>
            </w:r>
          </w:p>
        </w:tc>
        <w:tc>
          <w:tcPr>
            <w:tcW w:w="521" w:type="dxa"/>
            <w:shd w:val="solid" w:color="FFFFFF" w:fill="auto"/>
          </w:tcPr>
          <w:p w14:paraId="0E23907D" w14:textId="580089BE" w:rsidR="00812434" w:rsidRPr="00481D2D" w:rsidRDefault="00812434" w:rsidP="00812434">
            <w:pPr>
              <w:pStyle w:val="TAL"/>
              <w:rPr>
                <w:sz w:val="16"/>
                <w:szCs w:val="16"/>
              </w:rPr>
            </w:pPr>
            <w:r>
              <w:rPr>
                <w:rFonts w:cs="Arial"/>
                <w:sz w:val="16"/>
                <w:szCs w:val="16"/>
              </w:rPr>
              <w:t>0377</w:t>
            </w:r>
          </w:p>
        </w:tc>
        <w:tc>
          <w:tcPr>
            <w:tcW w:w="422" w:type="dxa"/>
            <w:shd w:val="solid" w:color="FFFFFF" w:fill="auto"/>
          </w:tcPr>
          <w:p w14:paraId="056AB466" w14:textId="27B11278"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9976E3D" w14:textId="5993AA44"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16D1B69" w14:textId="0D66228F" w:rsidR="00812434" w:rsidRPr="00481D2D" w:rsidRDefault="00812434" w:rsidP="00812434">
            <w:pPr>
              <w:pStyle w:val="TAL"/>
              <w:rPr>
                <w:sz w:val="16"/>
                <w:szCs w:val="16"/>
              </w:rPr>
            </w:pPr>
            <w:r>
              <w:rPr>
                <w:rFonts w:cs="Arial"/>
                <w:sz w:val="16"/>
                <w:szCs w:val="16"/>
              </w:rPr>
              <w:t>Wrong reference allocation</w:t>
            </w:r>
          </w:p>
        </w:tc>
        <w:tc>
          <w:tcPr>
            <w:tcW w:w="705" w:type="dxa"/>
            <w:shd w:val="solid" w:color="FFFFFF" w:fill="auto"/>
          </w:tcPr>
          <w:p w14:paraId="01C171A7" w14:textId="537CE1B5" w:rsidR="00812434" w:rsidRPr="00481D2D" w:rsidRDefault="00812434" w:rsidP="00812434">
            <w:pPr>
              <w:pStyle w:val="TAC"/>
              <w:rPr>
                <w:sz w:val="16"/>
                <w:szCs w:val="16"/>
              </w:rPr>
            </w:pPr>
            <w:r w:rsidRPr="00CE6592">
              <w:rPr>
                <w:rFonts w:cs="Arial"/>
                <w:sz w:val="16"/>
                <w:szCs w:val="16"/>
              </w:rPr>
              <w:t>17.7.0</w:t>
            </w:r>
          </w:p>
        </w:tc>
      </w:tr>
      <w:tr w:rsidR="00812434" w:rsidRPr="00481D2D" w14:paraId="546063D9" w14:textId="77777777" w:rsidTr="00812434">
        <w:tc>
          <w:tcPr>
            <w:tcW w:w="785" w:type="dxa"/>
            <w:shd w:val="solid" w:color="FFFFFF" w:fill="auto"/>
          </w:tcPr>
          <w:p w14:paraId="0EBACA43" w14:textId="05419CF9"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2EEE1DDE" w14:textId="5DB6B2E8"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7FFCA9F5" w14:textId="5581A753" w:rsidR="00812434" w:rsidRPr="00481D2D" w:rsidRDefault="00812434" w:rsidP="00812434">
            <w:pPr>
              <w:pStyle w:val="TAC"/>
              <w:rPr>
                <w:sz w:val="16"/>
                <w:szCs w:val="16"/>
              </w:rPr>
            </w:pPr>
            <w:r>
              <w:rPr>
                <w:sz w:val="16"/>
                <w:szCs w:val="16"/>
                <w:lang w:eastAsia="zh-CN"/>
              </w:rPr>
              <w:t>CP-222091</w:t>
            </w:r>
          </w:p>
        </w:tc>
        <w:tc>
          <w:tcPr>
            <w:tcW w:w="521" w:type="dxa"/>
            <w:shd w:val="solid" w:color="FFFFFF" w:fill="auto"/>
          </w:tcPr>
          <w:p w14:paraId="1B1113D1" w14:textId="27249366" w:rsidR="00812434" w:rsidRPr="00481D2D" w:rsidRDefault="00812434" w:rsidP="00812434">
            <w:pPr>
              <w:pStyle w:val="TAL"/>
              <w:rPr>
                <w:sz w:val="16"/>
                <w:szCs w:val="16"/>
              </w:rPr>
            </w:pPr>
            <w:r>
              <w:rPr>
                <w:rFonts w:cs="Arial"/>
                <w:sz w:val="16"/>
                <w:szCs w:val="16"/>
              </w:rPr>
              <w:t>0382</w:t>
            </w:r>
          </w:p>
        </w:tc>
        <w:tc>
          <w:tcPr>
            <w:tcW w:w="422" w:type="dxa"/>
            <w:shd w:val="solid" w:color="FFFFFF" w:fill="auto"/>
          </w:tcPr>
          <w:p w14:paraId="7931FD7B" w14:textId="05DDDF7A"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DD65F9B" w14:textId="598E1DE2" w:rsidR="00812434" w:rsidRPr="00481D2D" w:rsidRDefault="00812434" w:rsidP="00812434">
            <w:pPr>
              <w:pStyle w:val="TAC"/>
              <w:rPr>
                <w:sz w:val="16"/>
                <w:szCs w:val="16"/>
              </w:rPr>
            </w:pPr>
            <w:r>
              <w:rPr>
                <w:rFonts w:cs="Arial"/>
                <w:sz w:val="16"/>
                <w:szCs w:val="16"/>
              </w:rPr>
              <w:t>A</w:t>
            </w:r>
          </w:p>
        </w:tc>
        <w:tc>
          <w:tcPr>
            <w:tcW w:w="4868" w:type="dxa"/>
            <w:shd w:val="solid" w:color="FFFFFF" w:fill="auto"/>
          </w:tcPr>
          <w:p w14:paraId="741E83F7" w14:textId="49EC683D" w:rsidR="00812434" w:rsidRPr="00481D2D" w:rsidRDefault="00812434" w:rsidP="00812434">
            <w:pPr>
              <w:pStyle w:val="TAL"/>
              <w:rPr>
                <w:sz w:val="16"/>
                <w:szCs w:val="16"/>
              </w:rPr>
            </w:pPr>
            <w:r w:rsidRPr="00CE6E76">
              <w:rPr>
                <w:rFonts w:cs="Arial"/>
                <w:sz w:val="16"/>
                <w:szCs w:val="16"/>
              </w:rPr>
              <w:t>Attribute name correction for QoS monitoring</w:t>
            </w:r>
          </w:p>
        </w:tc>
        <w:tc>
          <w:tcPr>
            <w:tcW w:w="705" w:type="dxa"/>
            <w:shd w:val="solid" w:color="FFFFFF" w:fill="auto"/>
          </w:tcPr>
          <w:p w14:paraId="51B97F95" w14:textId="6237B341" w:rsidR="00812434" w:rsidRPr="00481D2D" w:rsidRDefault="00812434" w:rsidP="00812434">
            <w:pPr>
              <w:pStyle w:val="TAC"/>
              <w:rPr>
                <w:sz w:val="16"/>
                <w:szCs w:val="16"/>
              </w:rPr>
            </w:pPr>
            <w:r>
              <w:rPr>
                <w:rFonts w:cs="Arial"/>
                <w:sz w:val="16"/>
                <w:szCs w:val="16"/>
              </w:rPr>
              <w:t>17.8.0</w:t>
            </w:r>
          </w:p>
        </w:tc>
      </w:tr>
      <w:tr w:rsidR="00812434" w:rsidRPr="00481D2D" w14:paraId="3884CF77" w14:textId="77777777" w:rsidTr="00812434">
        <w:tc>
          <w:tcPr>
            <w:tcW w:w="785" w:type="dxa"/>
            <w:shd w:val="solid" w:color="FFFFFF" w:fill="auto"/>
          </w:tcPr>
          <w:p w14:paraId="10E36B2E" w14:textId="1A822D11"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7F937409" w14:textId="362F5A06"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56D7838A" w14:textId="1F6E4407" w:rsidR="00812434" w:rsidRPr="00481D2D" w:rsidRDefault="00812434" w:rsidP="00812434">
            <w:pPr>
              <w:pStyle w:val="TAC"/>
              <w:rPr>
                <w:sz w:val="16"/>
                <w:szCs w:val="16"/>
              </w:rPr>
            </w:pPr>
            <w:r>
              <w:rPr>
                <w:sz w:val="16"/>
                <w:szCs w:val="16"/>
                <w:lang w:eastAsia="zh-CN"/>
              </w:rPr>
              <w:t>CP-222127</w:t>
            </w:r>
          </w:p>
        </w:tc>
        <w:tc>
          <w:tcPr>
            <w:tcW w:w="521" w:type="dxa"/>
            <w:shd w:val="solid" w:color="FFFFFF" w:fill="auto"/>
          </w:tcPr>
          <w:p w14:paraId="24DE3228" w14:textId="4BC6B051" w:rsidR="00812434" w:rsidRPr="00481D2D" w:rsidRDefault="00812434" w:rsidP="00812434">
            <w:pPr>
              <w:pStyle w:val="TAL"/>
              <w:rPr>
                <w:sz w:val="16"/>
                <w:szCs w:val="16"/>
              </w:rPr>
            </w:pPr>
            <w:r>
              <w:rPr>
                <w:rFonts w:cs="Arial"/>
                <w:sz w:val="16"/>
                <w:szCs w:val="16"/>
              </w:rPr>
              <w:t>0383</w:t>
            </w:r>
          </w:p>
        </w:tc>
        <w:tc>
          <w:tcPr>
            <w:tcW w:w="422" w:type="dxa"/>
            <w:shd w:val="solid" w:color="FFFFFF" w:fill="auto"/>
          </w:tcPr>
          <w:p w14:paraId="7B36E705" w14:textId="2066E16E"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4499764" w14:textId="0E16B08B"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6419273" w14:textId="110D72EA" w:rsidR="00812434" w:rsidRPr="00481D2D" w:rsidRDefault="00812434" w:rsidP="00812434">
            <w:pPr>
              <w:pStyle w:val="TAL"/>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C9C0550" w14:textId="742CDB7B" w:rsidR="00812434" w:rsidRPr="00481D2D" w:rsidRDefault="00812434" w:rsidP="00812434">
            <w:pPr>
              <w:pStyle w:val="TAC"/>
              <w:rPr>
                <w:sz w:val="16"/>
                <w:szCs w:val="16"/>
              </w:rPr>
            </w:pPr>
            <w:r>
              <w:rPr>
                <w:rFonts w:cs="Arial"/>
                <w:sz w:val="16"/>
                <w:szCs w:val="16"/>
              </w:rPr>
              <w:t>17.8.0</w:t>
            </w:r>
          </w:p>
        </w:tc>
      </w:tr>
      <w:tr w:rsidR="00812434" w:rsidRPr="00481D2D" w14:paraId="2EC7293B" w14:textId="77777777" w:rsidTr="00812434">
        <w:tc>
          <w:tcPr>
            <w:tcW w:w="785" w:type="dxa"/>
            <w:shd w:val="solid" w:color="FFFFFF" w:fill="auto"/>
          </w:tcPr>
          <w:p w14:paraId="5A17D661" w14:textId="56458848"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5F883262" w14:textId="0150EC6A"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0701D011" w14:textId="0B6CD9C3" w:rsidR="00812434" w:rsidRPr="00481D2D" w:rsidRDefault="00812434" w:rsidP="00812434">
            <w:pPr>
              <w:pStyle w:val="TAC"/>
              <w:rPr>
                <w:sz w:val="16"/>
                <w:szCs w:val="16"/>
              </w:rPr>
            </w:pPr>
            <w:r>
              <w:rPr>
                <w:sz w:val="16"/>
                <w:szCs w:val="16"/>
                <w:lang w:eastAsia="zh-CN"/>
              </w:rPr>
              <w:t>CP-222099</w:t>
            </w:r>
          </w:p>
        </w:tc>
        <w:tc>
          <w:tcPr>
            <w:tcW w:w="521" w:type="dxa"/>
            <w:shd w:val="solid" w:color="FFFFFF" w:fill="auto"/>
          </w:tcPr>
          <w:p w14:paraId="6B97D651" w14:textId="6D19ECC4" w:rsidR="00812434" w:rsidRPr="00481D2D" w:rsidRDefault="00812434" w:rsidP="00812434">
            <w:pPr>
              <w:pStyle w:val="TAL"/>
              <w:rPr>
                <w:sz w:val="16"/>
                <w:szCs w:val="16"/>
              </w:rPr>
            </w:pPr>
            <w:r>
              <w:rPr>
                <w:rFonts w:cs="Arial"/>
                <w:sz w:val="16"/>
                <w:szCs w:val="16"/>
              </w:rPr>
              <w:t>0384</w:t>
            </w:r>
          </w:p>
        </w:tc>
        <w:tc>
          <w:tcPr>
            <w:tcW w:w="422" w:type="dxa"/>
            <w:shd w:val="solid" w:color="FFFFFF" w:fill="auto"/>
          </w:tcPr>
          <w:p w14:paraId="3B05DFD5" w14:textId="169D0275"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B68B256" w14:textId="1D70DBAF"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A8E83C8" w14:textId="14FF0123" w:rsidR="00812434" w:rsidRPr="00481D2D" w:rsidRDefault="00812434" w:rsidP="00812434">
            <w:pPr>
              <w:pStyle w:val="TAL"/>
              <w:rPr>
                <w:sz w:val="16"/>
                <w:szCs w:val="16"/>
              </w:rPr>
            </w:pPr>
            <w:r w:rsidRPr="004B2319">
              <w:rPr>
                <w:rFonts w:cs="Arial"/>
                <w:sz w:val="16"/>
                <w:szCs w:val="16"/>
              </w:rPr>
              <w:t>User plane latency requirement support</w:t>
            </w:r>
          </w:p>
        </w:tc>
        <w:tc>
          <w:tcPr>
            <w:tcW w:w="705" w:type="dxa"/>
            <w:shd w:val="solid" w:color="FFFFFF" w:fill="auto"/>
          </w:tcPr>
          <w:p w14:paraId="386250EB" w14:textId="1B45C7C8" w:rsidR="00812434" w:rsidRPr="00481D2D" w:rsidRDefault="00812434" w:rsidP="00812434">
            <w:pPr>
              <w:pStyle w:val="TAC"/>
              <w:rPr>
                <w:sz w:val="16"/>
                <w:szCs w:val="16"/>
              </w:rPr>
            </w:pPr>
            <w:r>
              <w:rPr>
                <w:rFonts w:cs="Arial"/>
                <w:sz w:val="16"/>
                <w:szCs w:val="16"/>
              </w:rPr>
              <w:t>17.8.0</w:t>
            </w:r>
          </w:p>
        </w:tc>
      </w:tr>
      <w:tr w:rsidR="00812434" w:rsidRPr="00481D2D" w14:paraId="4A566AFF" w14:textId="77777777" w:rsidTr="00812434">
        <w:tc>
          <w:tcPr>
            <w:tcW w:w="785" w:type="dxa"/>
            <w:shd w:val="solid" w:color="FFFFFF" w:fill="auto"/>
          </w:tcPr>
          <w:p w14:paraId="29857874" w14:textId="3A693000"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006AC094" w14:textId="2BC41266"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1A6A975A" w14:textId="2DAF9EDD" w:rsidR="00812434" w:rsidRPr="00481D2D" w:rsidRDefault="00812434" w:rsidP="00812434">
            <w:pPr>
              <w:pStyle w:val="TAC"/>
              <w:rPr>
                <w:sz w:val="16"/>
                <w:szCs w:val="16"/>
              </w:rPr>
            </w:pPr>
            <w:r>
              <w:rPr>
                <w:sz w:val="16"/>
                <w:szCs w:val="16"/>
                <w:lang w:eastAsia="zh-CN"/>
              </w:rPr>
              <w:t>CP-222099</w:t>
            </w:r>
          </w:p>
        </w:tc>
        <w:tc>
          <w:tcPr>
            <w:tcW w:w="521" w:type="dxa"/>
            <w:shd w:val="solid" w:color="FFFFFF" w:fill="auto"/>
          </w:tcPr>
          <w:p w14:paraId="063D2A45" w14:textId="360C8413" w:rsidR="00812434" w:rsidRPr="00481D2D" w:rsidRDefault="00812434" w:rsidP="00812434">
            <w:pPr>
              <w:pStyle w:val="TAL"/>
              <w:rPr>
                <w:sz w:val="16"/>
                <w:szCs w:val="16"/>
              </w:rPr>
            </w:pPr>
            <w:r>
              <w:rPr>
                <w:rFonts w:cs="Arial"/>
                <w:sz w:val="16"/>
                <w:szCs w:val="16"/>
              </w:rPr>
              <w:t>0385</w:t>
            </w:r>
          </w:p>
        </w:tc>
        <w:tc>
          <w:tcPr>
            <w:tcW w:w="422" w:type="dxa"/>
            <w:shd w:val="solid" w:color="FFFFFF" w:fill="auto"/>
          </w:tcPr>
          <w:p w14:paraId="738B5E7C" w14:textId="193398A8"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4B4B332" w14:textId="6388FA9B"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34B55DC" w14:textId="243A9851" w:rsidR="00812434" w:rsidRPr="00481D2D" w:rsidRDefault="00812434" w:rsidP="00812434">
            <w:pPr>
              <w:pStyle w:val="TAL"/>
              <w:rPr>
                <w:sz w:val="16"/>
                <w:szCs w:val="16"/>
              </w:rPr>
            </w:pPr>
            <w:r w:rsidRPr="004B2319">
              <w:rPr>
                <w:rFonts w:cs="Arial"/>
                <w:sz w:val="16"/>
                <w:szCs w:val="16"/>
              </w:rPr>
              <w:t>Incorrect attribute names used in QoS monitoring procedure</w:t>
            </w:r>
          </w:p>
        </w:tc>
        <w:tc>
          <w:tcPr>
            <w:tcW w:w="705" w:type="dxa"/>
            <w:shd w:val="solid" w:color="FFFFFF" w:fill="auto"/>
          </w:tcPr>
          <w:p w14:paraId="5C29CAD0" w14:textId="421DE3F7" w:rsidR="00812434" w:rsidRPr="00481D2D" w:rsidRDefault="00812434" w:rsidP="00812434">
            <w:pPr>
              <w:pStyle w:val="TAC"/>
              <w:rPr>
                <w:sz w:val="16"/>
                <w:szCs w:val="16"/>
              </w:rPr>
            </w:pPr>
            <w:r>
              <w:rPr>
                <w:rFonts w:cs="Arial"/>
                <w:sz w:val="16"/>
                <w:szCs w:val="16"/>
              </w:rPr>
              <w:t>17.8.0</w:t>
            </w:r>
          </w:p>
        </w:tc>
      </w:tr>
      <w:tr w:rsidR="00812434" w:rsidRPr="00481D2D" w14:paraId="69AC10F1" w14:textId="77777777" w:rsidTr="00812434">
        <w:tc>
          <w:tcPr>
            <w:tcW w:w="785" w:type="dxa"/>
            <w:shd w:val="solid" w:color="FFFFFF" w:fill="auto"/>
          </w:tcPr>
          <w:p w14:paraId="7053A5E1" w14:textId="3A783293"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540FA27F" w14:textId="14DBF8F1"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76D9C26B" w14:textId="0D9CD52E" w:rsidR="00812434" w:rsidRPr="00481D2D" w:rsidRDefault="00812434" w:rsidP="00812434">
            <w:pPr>
              <w:pStyle w:val="TAC"/>
              <w:rPr>
                <w:sz w:val="16"/>
                <w:szCs w:val="16"/>
              </w:rPr>
            </w:pPr>
            <w:r>
              <w:rPr>
                <w:sz w:val="16"/>
                <w:szCs w:val="16"/>
                <w:lang w:eastAsia="zh-CN"/>
              </w:rPr>
              <w:t>CP-222125</w:t>
            </w:r>
          </w:p>
        </w:tc>
        <w:tc>
          <w:tcPr>
            <w:tcW w:w="521" w:type="dxa"/>
            <w:shd w:val="solid" w:color="FFFFFF" w:fill="auto"/>
          </w:tcPr>
          <w:p w14:paraId="1B046C5F" w14:textId="3CB0C8EC" w:rsidR="00812434" w:rsidRPr="00481D2D" w:rsidRDefault="00812434" w:rsidP="00812434">
            <w:pPr>
              <w:pStyle w:val="TAL"/>
              <w:rPr>
                <w:sz w:val="16"/>
                <w:szCs w:val="16"/>
              </w:rPr>
            </w:pPr>
            <w:r>
              <w:rPr>
                <w:rFonts w:cs="Arial"/>
                <w:sz w:val="16"/>
                <w:szCs w:val="16"/>
              </w:rPr>
              <w:t>0386</w:t>
            </w:r>
          </w:p>
        </w:tc>
        <w:tc>
          <w:tcPr>
            <w:tcW w:w="422" w:type="dxa"/>
            <w:shd w:val="solid" w:color="FFFFFF" w:fill="auto"/>
          </w:tcPr>
          <w:p w14:paraId="13BE48C3" w14:textId="0600DF2F"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5FA28ED" w14:textId="1955EC9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900B588" w14:textId="38E69E57" w:rsidR="00812434" w:rsidRPr="00481D2D" w:rsidRDefault="00812434" w:rsidP="00812434">
            <w:pPr>
              <w:pStyle w:val="TAL"/>
              <w:rPr>
                <w:sz w:val="16"/>
                <w:szCs w:val="16"/>
              </w:rPr>
            </w:pPr>
            <w:r w:rsidRPr="001D75A9">
              <w:rPr>
                <w:rFonts w:cs="Arial"/>
                <w:sz w:val="16"/>
                <w:szCs w:val="16"/>
              </w:rPr>
              <w:t>Correction to ANDSP/URSP rules Determination</w:t>
            </w:r>
          </w:p>
        </w:tc>
        <w:tc>
          <w:tcPr>
            <w:tcW w:w="705" w:type="dxa"/>
            <w:shd w:val="solid" w:color="FFFFFF" w:fill="auto"/>
          </w:tcPr>
          <w:p w14:paraId="5B410D67" w14:textId="1D00AB50" w:rsidR="00812434" w:rsidRPr="00481D2D" w:rsidRDefault="00812434" w:rsidP="00812434">
            <w:pPr>
              <w:pStyle w:val="TAC"/>
              <w:rPr>
                <w:sz w:val="16"/>
                <w:szCs w:val="16"/>
              </w:rPr>
            </w:pPr>
            <w:r>
              <w:rPr>
                <w:rFonts w:cs="Arial"/>
                <w:sz w:val="16"/>
                <w:szCs w:val="16"/>
              </w:rPr>
              <w:t>17.8.0</w:t>
            </w:r>
          </w:p>
        </w:tc>
      </w:tr>
      <w:tr w:rsidR="00812434" w:rsidRPr="00481D2D" w14:paraId="59112C15" w14:textId="77777777" w:rsidTr="00812434">
        <w:tc>
          <w:tcPr>
            <w:tcW w:w="785" w:type="dxa"/>
            <w:shd w:val="solid" w:color="FFFFFF" w:fill="auto"/>
          </w:tcPr>
          <w:p w14:paraId="0912D64E" w14:textId="77F8B30B"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32B41F44" w14:textId="7693396A"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43203EA2" w14:textId="0CD9B5BB" w:rsidR="00812434" w:rsidRPr="00481D2D" w:rsidRDefault="00812434" w:rsidP="00812434">
            <w:pPr>
              <w:pStyle w:val="TAC"/>
              <w:rPr>
                <w:sz w:val="16"/>
                <w:szCs w:val="16"/>
              </w:rPr>
            </w:pPr>
            <w:r>
              <w:rPr>
                <w:sz w:val="16"/>
                <w:szCs w:val="16"/>
                <w:lang w:eastAsia="zh-CN"/>
              </w:rPr>
              <w:t>CP-222123</w:t>
            </w:r>
          </w:p>
        </w:tc>
        <w:tc>
          <w:tcPr>
            <w:tcW w:w="521" w:type="dxa"/>
            <w:shd w:val="solid" w:color="FFFFFF" w:fill="auto"/>
          </w:tcPr>
          <w:p w14:paraId="470F98E7" w14:textId="625AEF64" w:rsidR="00812434" w:rsidRPr="00481D2D" w:rsidRDefault="00812434" w:rsidP="00812434">
            <w:pPr>
              <w:pStyle w:val="TAL"/>
              <w:rPr>
                <w:sz w:val="16"/>
                <w:szCs w:val="16"/>
              </w:rPr>
            </w:pPr>
            <w:r>
              <w:rPr>
                <w:rFonts w:cs="Arial"/>
                <w:sz w:val="16"/>
                <w:szCs w:val="16"/>
              </w:rPr>
              <w:t>0388</w:t>
            </w:r>
          </w:p>
        </w:tc>
        <w:tc>
          <w:tcPr>
            <w:tcW w:w="422" w:type="dxa"/>
            <w:shd w:val="solid" w:color="FFFFFF" w:fill="auto"/>
          </w:tcPr>
          <w:p w14:paraId="3C69BDC5" w14:textId="559EB66E"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FA1FEF7" w14:textId="7F105548"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4BF1FC0" w14:textId="3501A031" w:rsidR="00812434" w:rsidRPr="00481D2D" w:rsidRDefault="00812434" w:rsidP="00812434">
            <w:pPr>
              <w:pStyle w:val="TAL"/>
              <w:rPr>
                <w:sz w:val="16"/>
                <w:szCs w:val="16"/>
              </w:rPr>
            </w:pPr>
            <w:r w:rsidRPr="001D75A9">
              <w:rPr>
                <w:rFonts w:cs="Arial"/>
                <w:sz w:val="16"/>
                <w:szCs w:val="16"/>
              </w:rPr>
              <w:t>PCF selection based on Same PCF indication</w:t>
            </w:r>
          </w:p>
        </w:tc>
        <w:tc>
          <w:tcPr>
            <w:tcW w:w="705" w:type="dxa"/>
            <w:shd w:val="solid" w:color="FFFFFF" w:fill="auto"/>
          </w:tcPr>
          <w:p w14:paraId="7331D04E" w14:textId="20BAC2AD" w:rsidR="00812434" w:rsidRPr="00481D2D" w:rsidRDefault="00812434" w:rsidP="00812434">
            <w:pPr>
              <w:pStyle w:val="TAC"/>
              <w:rPr>
                <w:sz w:val="16"/>
                <w:szCs w:val="16"/>
              </w:rPr>
            </w:pPr>
            <w:r>
              <w:rPr>
                <w:rFonts w:cs="Arial"/>
                <w:sz w:val="16"/>
                <w:szCs w:val="16"/>
              </w:rPr>
              <w:t>17.8.0</w:t>
            </w:r>
          </w:p>
        </w:tc>
      </w:tr>
      <w:tr w:rsidR="00812434" w:rsidRPr="00481D2D" w14:paraId="1741C226" w14:textId="77777777" w:rsidTr="00812434">
        <w:tc>
          <w:tcPr>
            <w:tcW w:w="785" w:type="dxa"/>
            <w:shd w:val="solid" w:color="FFFFFF" w:fill="auto"/>
          </w:tcPr>
          <w:p w14:paraId="02D50344" w14:textId="095E2A0E" w:rsidR="00812434" w:rsidRPr="00481D2D" w:rsidRDefault="00812434" w:rsidP="00812434">
            <w:pPr>
              <w:pStyle w:val="TAC"/>
              <w:rPr>
                <w:sz w:val="16"/>
                <w:szCs w:val="16"/>
              </w:rPr>
            </w:pPr>
            <w:r>
              <w:rPr>
                <w:sz w:val="16"/>
                <w:szCs w:val="16"/>
                <w:lang w:eastAsia="zh-CN"/>
              </w:rPr>
              <w:t>2022-09</w:t>
            </w:r>
          </w:p>
        </w:tc>
        <w:tc>
          <w:tcPr>
            <w:tcW w:w="793" w:type="dxa"/>
            <w:shd w:val="solid" w:color="FFFFFF" w:fill="auto"/>
          </w:tcPr>
          <w:p w14:paraId="40EAEED1" w14:textId="5967C8B7" w:rsidR="00812434" w:rsidRPr="00481D2D" w:rsidRDefault="00812434" w:rsidP="00812434">
            <w:pPr>
              <w:pStyle w:val="TAC"/>
              <w:rPr>
                <w:sz w:val="16"/>
                <w:szCs w:val="16"/>
              </w:rPr>
            </w:pPr>
            <w:r>
              <w:rPr>
                <w:sz w:val="16"/>
                <w:szCs w:val="16"/>
                <w:lang w:eastAsia="zh-CN"/>
              </w:rPr>
              <w:t>CT#97e</w:t>
            </w:r>
          </w:p>
        </w:tc>
        <w:tc>
          <w:tcPr>
            <w:tcW w:w="1070" w:type="dxa"/>
            <w:shd w:val="solid" w:color="FFFFFF" w:fill="auto"/>
          </w:tcPr>
          <w:p w14:paraId="0FD89ABA" w14:textId="7C2B927E" w:rsidR="00812434" w:rsidRPr="00481D2D" w:rsidRDefault="00812434" w:rsidP="00812434">
            <w:pPr>
              <w:pStyle w:val="TAC"/>
              <w:rPr>
                <w:sz w:val="16"/>
                <w:szCs w:val="16"/>
              </w:rPr>
            </w:pPr>
            <w:r>
              <w:rPr>
                <w:sz w:val="16"/>
                <w:szCs w:val="16"/>
                <w:lang w:eastAsia="zh-CN"/>
              </w:rPr>
              <w:t>CP-222099</w:t>
            </w:r>
          </w:p>
        </w:tc>
        <w:tc>
          <w:tcPr>
            <w:tcW w:w="521" w:type="dxa"/>
            <w:shd w:val="solid" w:color="FFFFFF" w:fill="auto"/>
          </w:tcPr>
          <w:p w14:paraId="03B4910A" w14:textId="47523165" w:rsidR="00812434" w:rsidRPr="00481D2D" w:rsidRDefault="00812434" w:rsidP="00812434">
            <w:pPr>
              <w:pStyle w:val="TAL"/>
              <w:rPr>
                <w:sz w:val="16"/>
                <w:szCs w:val="16"/>
              </w:rPr>
            </w:pPr>
            <w:r>
              <w:rPr>
                <w:rFonts w:cs="Arial"/>
                <w:sz w:val="16"/>
                <w:szCs w:val="16"/>
              </w:rPr>
              <w:t>0390</w:t>
            </w:r>
          </w:p>
        </w:tc>
        <w:tc>
          <w:tcPr>
            <w:tcW w:w="422" w:type="dxa"/>
            <w:shd w:val="solid" w:color="FFFFFF" w:fill="auto"/>
          </w:tcPr>
          <w:p w14:paraId="412CDA57" w14:textId="373DD658" w:rsidR="00812434" w:rsidRPr="00481D2D" w:rsidRDefault="00812434" w:rsidP="00812434">
            <w:pPr>
              <w:pStyle w:val="TAR"/>
              <w:rPr>
                <w:sz w:val="16"/>
                <w:szCs w:val="16"/>
              </w:rPr>
            </w:pPr>
          </w:p>
        </w:tc>
        <w:tc>
          <w:tcPr>
            <w:tcW w:w="421" w:type="dxa"/>
            <w:shd w:val="solid" w:color="FFFFFF" w:fill="auto"/>
          </w:tcPr>
          <w:p w14:paraId="70C10DCD" w14:textId="00A1EBF6"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393B5547" w14:textId="384B6AD4" w:rsidR="00812434" w:rsidRPr="00481D2D" w:rsidRDefault="00812434" w:rsidP="00812434">
            <w:pPr>
              <w:pStyle w:val="TAL"/>
              <w:rPr>
                <w:sz w:val="16"/>
                <w:szCs w:val="16"/>
              </w:rPr>
            </w:pPr>
            <w:r w:rsidRPr="001D75A9">
              <w:rPr>
                <w:rFonts w:cs="Arial"/>
                <w:sz w:val="16"/>
                <w:szCs w:val="16"/>
              </w:rPr>
              <w:t>Service parameter data retrieval</w:t>
            </w:r>
          </w:p>
        </w:tc>
        <w:tc>
          <w:tcPr>
            <w:tcW w:w="705" w:type="dxa"/>
            <w:shd w:val="solid" w:color="FFFFFF" w:fill="auto"/>
          </w:tcPr>
          <w:p w14:paraId="34435C89" w14:textId="10D65D28" w:rsidR="00812434" w:rsidRPr="00481D2D" w:rsidRDefault="00812434" w:rsidP="00812434">
            <w:pPr>
              <w:pStyle w:val="TAC"/>
              <w:rPr>
                <w:sz w:val="16"/>
                <w:szCs w:val="16"/>
              </w:rPr>
            </w:pPr>
            <w:r>
              <w:rPr>
                <w:rFonts w:cs="Arial"/>
                <w:sz w:val="16"/>
                <w:szCs w:val="16"/>
              </w:rPr>
              <w:t>17.8.0</w:t>
            </w:r>
          </w:p>
        </w:tc>
      </w:tr>
      <w:tr w:rsidR="00812434" w:rsidRPr="00481D2D" w14:paraId="6835131A" w14:textId="77777777" w:rsidTr="00812434">
        <w:tc>
          <w:tcPr>
            <w:tcW w:w="785" w:type="dxa"/>
            <w:shd w:val="solid" w:color="FFFFFF" w:fill="auto"/>
          </w:tcPr>
          <w:p w14:paraId="50C1DF21" w14:textId="14E2B169"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3899DF16" w14:textId="00717C5C"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021030A1" w14:textId="04DD33C3"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4226379A" w14:textId="5F832E1A" w:rsidR="00812434" w:rsidRPr="00481D2D" w:rsidRDefault="00812434" w:rsidP="00812434">
            <w:pPr>
              <w:pStyle w:val="TAL"/>
              <w:rPr>
                <w:sz w:val="16"/>
                <w:szCs w:val="16"/>
              </w:rPr>
            </w:pPr>
            <w:r>
              <w:rPr>
                <w:rFonts w:cs="Arial"/>
                <w:sz w:val="16"/>
                <w:szCs w:val="16"/>
              </w:rPr>
              <w:t>0396</w:t>
            </w:r>
          </w:p>
        </w:tc>
        <w:tc>
          <w:tcPr>
            <w:tcW w:w="422" w:type="dxa"/>
            <w:shd w:val="solid" w:color="FFFFFF" w:fill="auto"/>
          </w:tcPr>
          <w:p w14:paraId="4F2FE1BE" w14:textId="468C7B2B" w:rsidR="00812434" w:rsidRPr="00481D2D" w:rsidRDefault="00812434" w:rsidP="00812434">
            <w:pPr>
              <w:pStyle w:val="TAR"/>
              <w:rPr>
                <w:sz w:val="16"/>
                <w:szCs w:val="16"/>
              </w:rPr>
            </w:pPr>
          </w:p>
        </w:tc>
        <w:tc>
          <w:tcPr>
            <w:tcW w:w="421" w:type="dxa"/>
            <w:shd w:val="solid" w:color="FFFFFF" w:fill="auto"/>
          </w:tcPr>
          <w:p w14:paraId="7AF41BD9" w14:textId="2BC090A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01DD4E45" w14:textId="287C50A9" w:rsidR="00812434" w:rsidRPr="00481D2D" w:rsidRDefault="00812434" w:rsidP="00812434">
            <w:pPr>
              <w:pStyle w:val="TAL"/>
              <w:rPr>
                <w:sz w:val="16"/>
                <w:szCs w:val="16"/>
              </w:rPr>
            </w:pPr>
            <w:r w:rsidRPr="00A41079">
              <w:rPr>
                <w:rFonts w:cs="Arial"/>
                <w:sz w:val="16"/>
                <w:szCs w:val="16"/>
              </w:rPr>
              <w:t>Handling of QoS mapping procedures in PCF and MB-SMF.</w:t>
            </w:r>
          </w:p>
        </w:tc>
        <w:tc>
          <w:tcPr>
            <w:tcW w:w="705" w:type="dxa"/>
            <w:shd w:val="solid" w:color="FFFFFF" w:fill="auto"/>
          </w:tcPr>
          <w:p w14:paraId="2210590D" w14:textId="636C970B" w:rsidR="00812434" w:rsidRPr="00481D2D" w:rsidRDefault="00812434" w:rsidP="00812434">
            <w:pPr>
              <w:pStyle w:val="TAC"/>
              <w:rPr>
                <w:sz w:val="16"/>
                <w:szCs w:val="16"/>
              </w:rPr>
            </w:pPr>
            <w:r>
              <w:rPr>
                <w:rFonts w:cs="Arial"/>
                <w:sz w:val="16"/>
                <w:szCs w:val="16"/>
              </w:rPr>
              <w:t>17.9.0</w:t>
            </w:r>
          </w:p>
        </w:tc>
      </w:tr>
      <w:tr w:rsidR="00812434" w:rsidRPr="00481D2D" w14:paraId="77DFA42A" w14:textId="77777777" w:rsidTr="00812434">
        <w:tc>
          <w:tcPr>
            <w:tcW w:w="785" w:type="dxa"/>
            <w:shd w:val="solid" w:color="FFFFFF" w:fill="auto"/>
          </w:tcPr>
          <w:p w14:paraId="572AB2F2" w14:textId="7FABC000"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1C1FDA56" w14:textId="253C95AD"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0D07E8B7" w14:textId="55F1D922"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0377754C" w14:textId="0B1EA326" w:rsidR="00812434" w:rsidRPr="00481D2D" w:rsidRDefault="00812434" w:rsidP="00812434">
            <w:pPr>
              <w:pStyle w:val="TAL"/>
              <w:rPr>
                <w:sz w:val="16"/>
                <w:szCs w:val="16"/>
              </w:rPr>
            </w:pPr>
            <w:r>
              <w:rPr>
                <w:rFonts w:cs="Arial"/>
                <w:sz w:val="16"/>
                <w:szCs w:val="16"/>
              </w:rPr>
              <w:t>0397</w:t>
            </w:r>
          </w:p>
        </w:tc>
        <w:tc>
          <w:tcPr>
            <w:tcW w:w="422" w:type="dxa"/>
            <w:shd w:val="solid" w:color="FFFFFF" w:fill="auto"/>
          </w:tcPr>
          <w:p w14:paraId="18DB9CA9" w14:textId="31658CB2" w:rsidR="00812434" w:rsidRPr="00481D2D" w:rsidRDefault="00812434" w:rsidP="00812434">
            <w:pPr>
              <w:pStyle w:val="TAR"/>
              <w:rPr>
                <w:sz w:val="16"/>
                <w:szCs w:val="16"/>
              </w:rPr>
            </w:pPr>
          </w:p>
        </w:tc>
        <w:tc>
          <w:tcPr>
            <w:tcW w:w="421" w:type="dxa"/>
            <w:shd w:val="solid" w:color="FFFFFF" w:fill="auto"/>
          </w:tcPr>
          <w:p w14:paraId="3C15ADC7" w14:textId="0B7F6027"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6B86F7B" w14:textId="607AE0BA" w:rsidR="00812434" w:rsidRPr="00481D2D" w:rsidRDefault="00812434" w:rsidP="00812434">
            <w:pPr>
              <w:pStyle w:val="TAL"/>
              <w:rPr>
                <w:sz w:val="16"/>
                <w:szCs w:val="16"/>
              </w:rPr>
            </w:pPr>
            <w:r w:rsidRPr="00055D3D">
              <w:rPr>
                <w:rFonts w:cs="Arial"/>
                <w:sz w:val="16"/>
                <w:szCs w:val="16"/>
              </w:rPr>
              <w:t>Removal of EN related to the impacts in 5MBS PCC architecture.</w:t>
            </w:r>
          </w:p>
        </w:tc>
        <w:tc>
          <w:tcPr>
            <w:tcW w:w="705" w:type="dxa"/>
            <w:shd w:val="solid" w:color="FFFFFF" w:fill="auto"/>
          </w:tcPr>
          <w:p w14:paraId="0C998067" w14:textId="1E45AB27" w:rsidR="00812434" w:rsidRPr="00481D2D" w:rsidRDefault="00812434" w:rsidP="00812434">
            <w:pPr>
              <w:pStyle w:val="TAC"/>
              <w:rPr>
                <w:sz w:val="16"/>
                <w:szCs w:val="16"/>
              </w:rPr>
            </w:pPr>
            <w:r>
              <w:rPr>
                <w:rFonts w:cs="Arial"/>
                <w:sz w:val="16"/>
                <w:szCs w:val="16"/>
              </w:rPr>
              <w:t>17.9.0</w:t>
            </w:r>
          </w:p>
        </w:tc>
      </w:tr>
      <w:tr w:rsidR="00812434" w:rsidRPr="00481D2D" w14:paraId="5448177F" w14:textId="77777777" w:rsidTr="00812434">
        <w:tc>
          <w:tcPr>
            <w:tcW w:w="785" w:type="dxa"/>
            <w:shd w:val="solid" w:color="FFFFFF" w:fill="auto"/>
          </w:tcPr>
          <w:p w14:paraId="59A9DAAA" w14:textId="7C5C17C1"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64368BE4" w14:textId="7BB34B08"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1BA18565" w14:textId="7F0FE0FC"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1E8725D2" w14:textId="1E191477" w:rsidR="00812434" w:rsidRPr="00481D2D" w:rsidRDefault="00812434" w:rsidP="00812434">
            <w:pPr>
              <w:pStyle w:val="TAL"/>
              <w:rPr>
                <w:sz w:val="16"/>
                <w:szCs w:val="16"/>
              </w:rPr>
            </w:pPr>
            <w:r>
              <w:rPr>
                <w:rFonts w:cs="Arial"/>
                <w:sz w:val="16"/>
                <w:szCs w:val="16"/>
              </w:rPr>
              <w:t>0398</w:t>
            </w:r>
          </w:p>
        </w:tc>
        <w:tc>
          <w:tcPr>
            <w:tcW w:w="422" w:type="dxa"/>
            <w:shd w:val="solid" w:color="FFFFFF" w:fill="auto"/>
          </w:tcPr>
          <w:p w14:paraId="41C2B09F" w14:textId="4332EC67" w:rsidR="00812434" w:rsidRPr="00481D2D" w:rsidRDefault="00812434" w:rsidP="00812434">
            <w:pPr>
              <w:pStyle w:val="TAR"/>
              <w:rPr>
                <w:sz w:val="16"/>
                <w:szCs w:val="16"/>
              </w:rPr>
            </w:pPr>
          </w:p>
        </w:tc>
        <w:tc>
          <w:tcPr>
            <w:tcW w:w="421" w:type="dxa"/>
            <w:shd w:val="solid" w:color="FFFFFF" w:fill="auto"/>
          </w:tcPr>
          <w:p w14:paraId="64FE9A9A" w14:textId="143CDFBE"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67DF3CB" w14:textId="4A0E1E8D" w:rsidR="00812434" w:rsidRPr="00481D2D" w:rsidRDefault="00812434" w:rsidP="00812434">
            <w:pPr>
              <w:pStyle w:val="TAL"/>
              <w:rPr>
                <w:sz w:val="16"/>
                <w:szCs w:val="16"/>
              </w:rPr>
            </w:pPr>
            <w:r w:rsidRPr="00DC4C21">
              <w:rPr>
                <w:rFonts w:cs="Arial"/>
                <w:sz w:val="16"/>
                <w:szCs w:val="16"/>
              </w:rPr>
              <w:t>Introduction of MBS Discovery procedures</w:t>
            </w:r>
          </w:p>
        </w:tc>
        <w:tc>
          <w:tcPr>
            <w:tcW w:w="705" w:type="dxa"/>
            <w:shd w:val="solid" w:color="FFFFFF" w:fill="auto"/>
          </w:tcPr>
          <w:p w14:paraId="78FE7129" w14:textId="777456FF" w:rsidR="00812434" w:rsidRPr="00481D2D" w:rsidRDefault="00812434" w:rsidP="00812434">
            <w:pPr>
              <w:pStyle w:val="TAC"/>
              <w:rPr>
                <w:sz w:val="16"/>
                <w:szCs w:val="16"/>
              </w:rPr>
            </w:pPr>
            <w:r>
              <w:rPr>
                <w:rFonts w:cs="Arial"/>
                <w:sz w:val="16"/>
                <w:szCs w:val="16"/>
              </w:rPr>
              <w:t>17.9.0</w:t>
            </w:r>
          </w:p>
        </w:tc>
      </w:tr>
      <w:tr w:rsidR="00812434" w:rsidRPr="00481D2D" w14:paraId="3D99E6A0" w14:textId="77777777" w:rsidTr="00812434">
        <w:tc>
          <w:tcPr>
            <w:tcW w:w="785" w:type="dxa"/>
            <w:shd w:val="solid" w:color="FFFFFF" w:fill="auto"/>
          </w:tcPr>
          <w:p w14:paraId="6CBA48AA" w14:textId="6BBB8F37"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41828051" w14:textId="582C1160"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6818642" w14:textId="72FB6D8D" w:rsidR="00812434" w:rsidRPr="00481D2D" w:rsidRDefault="00812434" w:rsidP="00812434">
            <w:pPr>
              <w:pStyle w:val="TAC"/>
              <w:rPr>
                <w:sz w:val="16"/>
                <w:szCs w:val="16"/>
              </w:rPr>
            </w:pPr>
            <w:r>
              <w:rPr>
                <w:rFonts w:cs="Arial"/>
                <w:sz w:val="16"/>
                <w:szCs w:val="16"/>
              </w:rPr>
              <w:t>CP-223167</w:t>
            </w:r>
          </w:p>
        </w:tc>
        <w:tc>
          <w:tcPr>
            <w:tcW w:w="521" w:type="dxa"/>
            <w:shd w:val="solid" w:color="FFFFFF" w:fill="auto"/>
          </w:tcPr>
          <w:p w14:paraId="72085BDA" w14:textId="41929609" w:rsidR="00812434" w:rsidRPr="00481D2D" w:rsidRDefault="00812434" w:rsidP="00812434">
            <w:pPr>
              <w:pStyle w:val="TAL"/>
              <w:rPr>
                <w:sz w:val="16"/>
                <w:szCs w:val="16"/>
              </w:rPr>
            </w:pPr>
            <w:r>
              <w:rPr>
                <w:rFonts w:cs="Arial"/>
                <w:sz w:val="16"/>
                <w:szCs w:val="16"/>
              </w:rPr>
              <w:t>0399</w:t>
            </w:r>
          </w:p>
        </w:tc>
        <w:tc>
          <w:tcPr>
            <w:tcW w:w="422" w:type="dxa"/>
            <w:shd w:val="solid" w:color="FFFFFF" w:fill="auto"/>
          </w:tcPr>
          <w:p w14:paraId="45B8BE25" w14:textId="2F92BCB9"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5B636655" w14:textId="714964E9"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0F59C35E" w14:textId="513B90D3" w:rsidR="00812434" w:rsidRPr="00481D2D" w:rsidRDefault="00812434" w:rsidP="00812434">
            <w:pPr>
              <w:pStyle w:val="TAL"/>
              <w:rPr>
                <w:sz w:val="16"/>
                <w:szCs w:val="16"/>
              </w:rPr>
            </w:pPr>
            <w:r w:rsidRPr="00E03612">
              <w:rPr>
                <w:rFonts w:cs="Arial"/>
                <w:sz w:val="16"/>
                <w:szCs w:val="16"/>
              </w:rPr>
              <w:t>Completion of MBS Policy Session Modification procedure</w:t>
            </w:r>
          </w:p>
        </w:tc>
        <w:tc>
          <w:tcPr>
            <w:tcW w:w="705" w:type="dxa"/>
            <w:shd w:val="solid" w:color="FFFFFF" w:fill="auto"/>
          </w:tcPr>
          <w:p w14:paraId="01A8A3A0" w14:textId="486FD5D0" w:rsidR="00812434" w:rsidRPr="00481D2D" w:rsidRDefault="00812434" w:rsidP="00812434">
            <w:pPr>
              <w:pStyle w:val="TAC"/>
              <w:rPr>
                <w:sz w:val="16"/>
                <w:szCs w:val="16"/>
              </w:rPr>
            </w:pPr>
            <w:r>
              <w:rPr>
                <w:rFonts w:cs="Arial"/>
                <w:sz w:val="16"/>
                <w:szCs w:val="16"/>
              </w:rPr>
              <w:t>17.9.0</w:t>
            </w:r>
          </w:p>
        </w:tc>
      </w:tr>
      <w:tr w:rsidR="00812434" w:rsidRPr="00481D2D" w14:paraId="44EFB7D5" w14:textId="77777777" w:rsidTr="00812434">
        <w:tc>
          <w:tcPr>
            <w:tcW w:w="785" w:type="dxa"/>
            <w:shd w:val="solid" w:color="FFFFFF" w:fill="auto"/>
          </w:tcPr>
          <w:p w14:paraId="54315620" w14:textId="5C5AA0EF"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03C1F24E" w14:textId="050377A2"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279444C" w14:textId="3DF25546"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413DE6A9" w14:textId="5D512577" w:rsidR="00812434" w:rsidRPr="00481D2D" w:rsidRDefault="00812434" w:rsidP="00812434">
            <w:pPr>
              <w:pStyle w:val="TAL"/>
              <w:rPr>
                <w:sz w:val="16"/>
                <w:szCs w:val="16"/>
              </w:rPr>
            </w:pPr>
            <w:r>
              <w:rPr>
                <w:rFonts w:cs="Arial"/>
                <w:sz w:val="16"/>
                <w:szCs w:val="16"/>
              </w:rPr>
              <w:t>0403</w:t>
            </w:r>
          </w:p>
        </w:tc>
        <w:tc>
          <w:tcPr>
            <w:tcW w:w="422" w:type="dxa"/>
            <w:shd w:val="solid" w:color="FFFFFF" w:fill="auto"/>
          </w:tcPr>
          <w:p w14:paraId="7EC6AD12" w14:textId="0D17331B" w:rsidR="00812434" w:rsidRPr="00481D2D" w:rsidRDefault="00812434" w:rsidP="00812434">
            <w:pPr>
              <w:pStyle w:val="TAR"/>
              <w:rPr>
                <w:sz w:val="16"/>
                <w:szCs w:val="16"/>
              </w:rPr>
            </w:pPr>
          </w:p>
        </w:tc>
        <w:tc>
          <w:tcPr>
            <w:tcW w:w="421" w:type="dxa"/>
            <w:shd w:val="solid" w:color="FFFFFF" w:fill="auto"/>
          </w:tcPr>
          <w:p w14:paraId="26EA76EA" w14:textId="60F5153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0BE0ADBA" w14:textId="6CF26B1E" w:rsidR="00812434" w:rsidRPr="00481D2D" w:rsidRDefault="00812434" w:rsidP="00812434">
            <w:pPr>
              <w:pStyle w:val="TAL"/>
              <w:rPr>
                <w:sz w:val="16"/>
                <w:szCs w:val="16"/>
              </w:rPr>
            </w:pPr>
            <w:r w:rsidRPr="00F518E9">
              <w:rPr>
                <w:rFonts w:cs="Arial"/>
                <w:sz w:val="16"/>
                <w:szCs w:val="16"/>
              </w:rPr>
              <w:t>Binding mechanism for MBS</w:t>
            </w:r>
          </w:p>
        </w:tc>
        <w:tc>
          <w:tcPr>
            <w:tcW w:w="705" w:type="dxa"/>
            <w:shd w:val="solid" w:color="FFFFFF" w:fill="auto"/>
          </w:tcPr>
          <w:p w14:paraId="45756D52" w14:textId="5D14713C" w:rsidR="00812434" w:rsidRPr="00481D2D" w:rsidRDefault="00812434" w:rsidP="00812434">
            <w:pPr>
              <w:pStyle w:val="TAC"/>
              <w:rPr>
                <w:sz w:val="16"/>
                <w:szCs w:val="16"/>
              </w:rPr>
            </w:pPr>
            <w:r>
              <w:rPr>
                <w:rFonts w:cs="Arial"/>
                <w:sz w:val="16"/>
                <w:szCs w:val="16"/>
              </w:rPr>
              <w:t>17.9.0</w:t>
            </w:r>
          </w:p>
        </w:tc>
      </w:tr>
      <w:tr w:rsidR="00812434" w:rsidRPr="00481D2D" w14:paraId="24E4E8DD" w14:textId="77777777" w:rsidTr="00812434">
        <w:tc>
          <w:tcPr>
            <w:tcW w:w="785" w:type="dxa"/>
            <w:shd w:val="solid" w:color="FFFFFF" w:fill="auto"/>
          </w:tcPr>
          <w:p w14:paraId="3B6C4670" w14:textId="2D132065"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43D70B48" w14:textId="7C35B7A6"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2BD8A5C5" w14:textId="4AF503CE"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315C3D86" w14:textId="73678093" w:rsidR="00812434" w:rsidRPr="00481D2D" w:rsidRDefault="00812434" w:rsidP="00812434">
            <w:pPr>
              <w:pStyle w:val="TAL"/>
              <w:rPr>
                <w:sz w:val="16"/>
                <w:szCs w:val="16"/>
              </w:rPr>
            </w:pPr>
            <w:r>
              <w:rPr>
                <w:rFonts w:cs="Arial"/>
                <w:sz w:val="16"/>
                <w:szCs w:val="16"/>
              </w:rPr>
              <w:t>0404</w:t>
            </w:r>
          </w:p>
        </w:tc>
        <w:tc>
          <w:tcPr>
            <w:tcW w:w="422" w:type="dxa"/>
            <w:shd w:val="solid" w:color="FFFFFF" w:fill="auto"/>
          </w:tcPr>
          <w:p w14:paraId="3AB1180B" w14:textId="64BC8461" w:rsidR="00812434" w:rsidRPr="00481D2D" w:rsidRDefault="00812434" w:rsidP="00812434">
            <w:pPr>
              <w:pStyle w:val="TAR"/>
              <w:rPr>
                <w:sz w:val="16"/>
                <w:szCs w:val="16"/>
              </w:rPr>
            </w:pPr>
          </w:p>
        </w:tc>
        <w:tc>
          <w:tcPr>
            <w:tcW w:w="421" w:type="dxa"/>
            <w:shd w:val="solid" w:color="FFFFFF" w:fill="auto"/>
          </w:tcPr>
          <w:p w14:paraId="36F43A15" w14:textId="4BC9AB46"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52651A89" w14:textId="64AA345F" w:rsidR="00812434" w:rsidRPr="00481D2D" w:rsidRDefault="00812434" w:rsidP="00812434">
            <w:pPr>
              <w:pStyle w:val="TAL"/>
              <w:rPr>
                <w:sz w:val="16"/>
                <w:szCs w:val="16"/>
              </w:rPr>
            </w:pPr>
            <w:r w:rsidRPr="001C1AAF">
              <w:rPr>
                <w:rFonts w:cs="Arial"/>
                <w:sz w:val="16"/>
                <w:szCs w:val="16"/>
              </w:rPr>
              <w:t>Resolves the editor’s note in the create service operation</w:t>
            </w:r>
          </w:p>
        </w:tc>
        <w:tc>
          <w:tcPr>
            <w:tcW w:w="705" w:type="dxa"/>
            <w:shd w:val="solid" w:color="FFFFFF" w:fill="auto"/>
          </w:tcPr>
          <w:p w14:paraId="0BB7CA9F" w14:textId="7B74EFBD" w:rsidR="00812434" w:rsidRPr="00481D2D" w:rsidRDefault="00812434" w:rsidP="00812434">
            <w:pPr>
              <w:pStyle w:val="TAC"/>
              <w:rPr>
                <w:sz w:val="16"/>
                <w:szCs w:val="16"/>
              </w:rPr>
            </w:pPr>
            <w:r>
              <w:rPr>
                <w:rFonts w:cs="Arial"/>
                <w:sz w:val="16"/>
                <w:szCs w:val="16"/>
              </w:rPr>
              <w:t>17.9.0</w:t>
            </w:r>
          </w:p>
        </w:tc>
      </w:tr>
      <w:tr w:rsidR="00812434" w:rsidRPr="00481D2D" w14:paraId="7EB61FD2" w14:textId="77777777" w:rsidTr="00812434">
        <w:tc>
          <w:tcPr>
            <w:tcW w:w="785" w:type="dxa"/>
            <w:shd w:val="solid" w:color="FFFFFF" w:fill="auto"/>
          </w:tcPr>
          <w:p w14:paraId="7CC63B7A" w14:textId="2D54FB6A"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BE4A550" w14:textId="52F62171"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6DA6E0C6" w14:textId="5B6CD50E" w:rsidR="00812434" w:rsidRPr="00481D2D" w:rsidRDefault="00812434" w:rsidP="00812434">
            <w:pPr>
              <w:pStyle w:val="TAC"/>
              <w:rPr>
                <w:sz w:val="16"/>
                <w:szCs w:val="16"/>
              </w:rPr>
            </w:pPr>
            <w:r>
              <w:rPr>
                <w:rFonts w:cs="Arial"/>
                <w:sz w:val="16"/>
                <w:szCs w:val="16"/>
              </w:rPr>
              <w:t>CP-223166</w:t>
            </w:r>
          </w:p>
        </w:tc>
        <w:tc>
          <w:tcPr>
            <w:tcW w:w="521" w:type="dxa"/>
            <w:shd w:val="solid" w:color="FFFFFF" w:fill="auto"/>
          </w:tcPr>
          <w:p w14:paraId="360A0FA8" w14:textId="382F6F60" w:rsidR="00812434" w:rsidRPr="00481D2D" w:rsidRDefault="00812434" w:rsidP="00812434">
            <w:pPr>
              <w:pStyle w:val="TAL"/>
              <w:rPr>
                <w:sz w:val="16"/>
                <w:szCs w:val="16"/>
              </w:rPr>
            </w:pPr>
            <w:r>
              <w:rPr>
                <w:rFonts w:cs="Arial"/>
                <w:sz w:val="16"/>
                <w:szCs w:val="16"/>
              </w:rPr>
              <w:t>0405</w:t>
            </w:r>
          </w:p>
        </w:tc>
        <w:tc>
          <w:tcPr>
            <w:tcW w:w="422" w:type="dxa"/>
            <w:shd w:val="solid" w:color="FFFFFF" w:fill="auto"/>
          </w:tcPr>
          <w:p w14:paraId="3B076018" w14:textId="0ED09AA8" w:rsidR="00812434" w:rsidRPr="00481D2D" w:rsidRDefault="00812434" w:rsidP="00812434">
            <w:pPr>
              <w:pStyle w:val="TAR"/>
              <w:rPr>
                <w:sz w:val="16"/>
                <w:szCs w:val="16"/>
              </w:rPr>
            </w:pPr>
          </w:p>
        </w:tc>
        <w:tc>
          <w:tcPr>
            <w:tcW w:w="421" w:type="dxa"/>
            <w:shd w:val="solid" w:color="FFFFFF" w:fill="auto"/>
          </w:tcPr>
          <w:p w14:paraId="24FE5E2C" w14:textId="2260E299"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D6F9593" w14:textId="6489F7D8" w:rsidR="00812434" w:rsidRPr="00481D2D" w:rsidRDefault="00812434" w:rsidP="00812434">
            <w:pPr>
              <w:pStyle w:val="TAL"/>
              <w:rPr>
                <w:sz w:val="16"/>
                <w:szCs w:val="16"/>
              </w:rPr>
            </w:pPr>
            <w:r w:rsidRPr="00C662CF">
              <w:rPr>
                <w:rFonts w:cs="Arial"/>
                <w:sz w:val="16"/>
                <w:szCs w:val="16"/>
              </w:rPr>
              <w:t>Resolves the editor’s note in the delete service operation</w:t>
            </w:r>
          </w:p>
        </w:tc>
        <w:tc>
          <w:tcPr>
            <w:tcW w:w="705" w:type="dxa"/>
            <w:shd w:val="solid" w:color="FFFFFF" w:fill="auto"/>
          </w:tcPr>
          <w:p w14:paraId="4CCA0F34" w14:textId="4630679D" w:rsidR="00812434" w:rsidRPr="00481D2D" w:rsidRDefault="00812434" w:rsidP="00812434">
            <w:pPr>
              <w:pStyle w:val="TAC"/>
              <w:rPr>
                <w:sz w:val="16"/>
                <w:szCs w:val="16"/>
              </w:rPr>
            </w:pPr>
            <w:r>
              <w:rPr>
                <w:rFonts w:cs="Arial"/>
                <w:sz w:val="16"/>
                <w:szCs w:val="16"/>
              </w:rPr>
              <w:t>17.9.0</w:t>
            </w:r>
          </w:p>
        </w:tc>
      </w:tr>
      <w:tr w:rsidR="00812434" w:rsidRPr="00481D2D" w14:paraId="56419040" w14:textId="77777777" w:rsidTr="00812434">
        <w:tc>
          <w:tcPr>
            <w:tcW w:w="785" w:type="dxa"/>
            <w:shd w:val="solid" w:color="FFFFFF" w:fill="auto"/>
          </w:tcPr>
          <w:p w14:paraId="2BEFA4A4" w14:textId="0C108050"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238BEA0B" w14:textId="4565E787"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99E5FE4" w14:textId="7164CB03" w:rsidR="00812434" w:rsidRPr="00481D2D" w:rsidRDefault="00812434" w:rsidP="00812434">
            <w:pPr>
              <w:pStyle w:val="TAC"/>
              <w:rPr>
                <w:sz w:val="16"/>
                <w:szCs w:val="16"/>
              </w:rPr>
            </w:pPr>
            <w:r>
              <w:rPr>
                <w:rFonts w:cs="Arial"/>
                <w:sz w:val="16"/>
                <w:szCs w:val="16"/>
              </w:rPr>
              <w:t>CP-223162</w:t>
            </w:r>
          </w:p>
        </w:tc>
        <w:tc>
          <w:tcPr>
            <w:tcW w:w="521" w:type="dxa"/>
            <w:shd w:val="solid" w:color="FFFFFF" w:fill="auto"/>
          </w:tcPr>
          <w:p w14:paraId="5BD19AFF" w14:textId="527456FF" w:rsidR="00812434" w:rsidRPr="00481D2D" w:rsidRDefault="00812434" w:rsidP="00812434">
            <w:pPr>
              <w:pStyle w:val="TAL"/>
              <w:rPr>
                <w:sz w:val="16"/>
                <w:szCs w:val="16"/>
              </w:rPr>
            </w:pPr>
            <w:r>
              <w:rPr>
                <w:rFonts w:cs="Arial"/>
                <w:sz w:val="16"/>
                <w:szCs w:val="16"/>
              </w:rPr>
              <w:t>0409</w:t>
            </w:r>
          </w:p>
        </w:tc>
        <w:tc>
          <w:tcPr>
            <w:tcW w:w="422" w:type="dxa"/>
            <w:shd w:val="solid" w:color="FFFFFF" w:fill="auto"/>
          </w:tcPr>
          <w:p w14:paraId="13341B6E" w14:textId="543A51FF" w:rsidR="00812434" w:rsidRPr="00481D2D" w:rsidRDefault="00812434" w:rsidP="00812434">
            <w:pPr>
              <w:pStyle w:val="TAR"/>
              <w:rPr>
                <w:sz w:val="16"/>
                <w:szCs w:val="16"/>
              </w:rPr>
            </w:pPr>
          </w:p>
        </w:tc>
        <w:tc>
          <w:tcPr>
            <w:tcW w:w="421" w:type="dxa"/>
            <w:shd w:val="solid" w:color="FFFFFF" w:fill="auto"/>
          </w:tcPr>
          <w:p w14:paraId="510D08ED" w14:textId="317FAD86"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C1C4E40" w14:textId="0D4900A5" w:rsidR="00812434" w:rsidRPr="00481D2D" w:rsidRDefault="00812434" w:rsidP="00812434">
            <w:pPr>
              <w:pStyle w:val="TAL"/>
              <w:rPr>
                <w:sz w:val="16"/>
                <w:szCs w:val="16"/>
              </w:rPr>
            </w:pPr>
            <w:r w:rsidRPr="004757A9">
              <w:rPr>
                <w:rFonts w:cs="Arial"/>
                <w:sz w:val="16"/>
                <w:szCs w:val="16"/>
              </w:rPr>
              <w:t>Session binding to support 5G ProSe Layer-3 UE-to-Network Relay without N3IWF</w:t>
            </w:r>
          </w:p>
        </w:tc>
        <w:tc>
          <w:tcPr>
            <w:tcW w:w="705" w:type="dxa"/>
            <w:shd w:val="solid" w:color="FFFFFF" w:fill="auto"/>
          </w:tcPr>
          <w:p w14:paraId="64F2EB81" w14:textId="5B79196B" w:rsidR="00812434" w:rsidRPr="00481D2D" w:rsidRDefault="00812434" w:rsidP="00812434">
            <w:pPr>
              <w:pStyle w:val="TAC"/>
              <w:rPr>
                <w:sz w:val="16"/>
                <w:szCs w:val="16"/>
              </w:rPr>
            </w:pPr>
            <w:r>
              <w:rPr>
                <w:rFonts w:cs="Arial"/>
                <w:sz w:val="16"/>
                <w:szCs w:val="16"/>
              </w:rPr>
              <w:t>17.9.0</w:t>
            </w:r>
          </w:p>
        </w:tc>
      </w:tr>
      <w:tr w:rsidR="00812434" w:rsidRPr="00481D2D" w14:paraId="5B76F79F" w14:textId="77777777" w:rsidTr="00812434">
        <w:tc>
          <w:tcPr>
            <w:tcW w:w="785" w:type="dxa"/>
            <w:shd w:val="solid" w:color="FFFFFF" w:fill="auto"/>
          </w:tcPr>
          <w:p w14:paraId="2C47BFAB" w14:textId="20653FA7"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790C37C" w14:textId="41E8A02A"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67A84702" w14:textId="268D9EA7" w:rsidR="00812434" w:rsidRPr="00481D2D" w:rsidRDefault="00812434" w:rsidP="00812434">
            <w:pPr>
              <w:pStyle w:val="TAC"/>
              <w:rPr>
                <w:sz w:val="16"/>
                <w:szCs w:val="16"/>
              </w:rPr>
            </w:pPr>
            <w:r>
              <w:rPr>
                <w:rFonts w:cs="Arial"/>
                <w:sz w:val="16"/>
                <w:szCs w:val="16"/>
              </w:rPr>
              <w:t>CP-223201</w:t>
            </w:r>
          </w:p>
        </w:tc>
        <w:tc>
          <w:tcPr>
            <w:tcW w:w="521" w:type="dxa"/>
            <w:shd w:val="solid" w:color="FFFFFF" w:fill="auto"/>
          </w:tcPr>
          <w:p w14:paraId="3DB90532" w14:textId="4895A1F4" w:rsidR="00812434" w:rsidRPr="00481D2D" w:rsidRDefault="00812434" w:rsidP="00812434">
            <w:pPr>
              <w:pStyle w:val="TAL"/>
              <w:rPr>
                <w:sz w:val="16"/>
                <w:szCs w:val="16"/>
              </w:rPr>
            </w:pPr>
            <w:r>
              <w:rPr>
                <w:rFonts w:cs="Arial"/>
                <w:sz w:val="16"/>
                <w:szCs w:val="16"/>
              </w:rPr>
              <w:t>0391</w:t>
            </w:r>
          </w:p>
        </w:tc>
        <w:tc>
          <w:tcPr>
            <w:tcW w:w="422" w:type="dxa"/>
            <w:shd w:val="solid" w:color="FFFFFF" w:fill="auto"/>
          </w:tcPr>
          <w:p w14:paraId="7E093776" w14:textId="689F8EE7"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2A1A413" w14:textId="6C39C59C"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E2050A2" w14:textId="7536155D" w:rsidR="00812434" w:rsidRPr="00481D2D" w:rsidRDefault="00812434" w:rsidP="00812434">
            <w:pPr>
              <w:pStyle w:val="TAL"/>
              <w:rPr>
                <w:sz w:val="16"/>
                <w:szCs w:val="16"/>
              </w:rPr>
            </w:pPr>
            <w:r w:rsidRPr="00330CF0">
              <w:rPr>
                <w:rFonts w:cs="Arial"/>
                <w:sz w:val="16"/>
                <w:szCs w:val="16"/>
              </w:rPr>
              <w:t>Feature awareness during UE mobility with AMF change</w:t>
            </w:r>
          </w:p>
        </w:tc>
        <w:tc>
          <w:tcPr>
            <w:tcW w:w="705" w:type="dxa"/>
            <w:shd w:val="solid" w:color="FFFFFF" w:fill="auto"/>
          </w:tcPr>
          <w:p w14:paraId="48C227A0" w14:textId="140E046B" w:rsidR="00812434" w:rsidRPr="00481D2D" w:rsidRDefault="00812434" w:rsidP="00812434">
            <w:pPr>
              <w:pStyle w:val="TAC"/>
              <w:rPr>
                <w:sz w:val="16"/>
                <w:szCs w:val="16"/>
              </w:rPr>
            </w:pPr>
            <w:r>
              <w:rPr>
                <w:rFonts w:cs="Arial"/>
                <w:sz w:val="16"/>
                <w:szCs w:val="16"/>
              </w:rPr>
              <w:t>18.0.0</w:t>
            </w:r>
          </w:p>
        </w:tc>
      </w:tr>
      <w:tr w:rsidR="00812434" w:rsidRPr="00481D2D" w14:paraId="6C6BD4B7" w14:textId="77777777" w:rsidTr="00812434">
        <w:tc>
          <w:tcPr>
            <w:tcW w:w="785" w:type="dxa"/>
            <w:shd w:val="solid" w:color="FFFFFF" w:fill="auto"/>
          </w:tcPr>
          <w:p w14:paraId="7E066813" w14:textId="4D4AADC9"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6D38E85" w14:textId="41DA553A"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0D0F7AA2" w14:textId="763F0935" w:rsidR="00812434" w:rsidRPr="00481D2D" w:rsidRDefault="00812434" w:rsidP="00812434">
            <w:pPr>
              <w:pStyle w:val="TAC"/>
              <w:rPr>
                <w:sz w:val="16"/>
                <w:szCs w:val="16"/>
              </w:rPr>
            </w:pPr>
            <w:r>
              <w:rPr>
                <w:rFonts w:cs="Arial"/>
                <w:sz w:val="16"/>
                <w:szCs w:val="16"/>
              </w:rPr>
              <w:t>CP-223198</w:t>
            </w:r>
          </w:p>
        </w:tc>
        <w:tc>
          <w:tcPr>
            <w:tcW w:w="521" w:type="dxa"/>
            <w:shd w:val="solid" w:color="FFFFFF" w:fill="auto"/>
          </w:tcPr>
          <w:p w14:paraId="25E04510" w14:textId="255DFB5B" w:rsidR="00812434" w:rsidRPr="00481D2D" w:rsidRDefault="00812434" w:rsidP="00812434">
            <w:pPr>
              <w:pStyle w:val="TAL"/>
              <w:rPr>
                <w:sz w:val="16"/>
                <w:szCs w:val="16"/>
              </w:rPr>
            </w:pPr>
            <w:r>
              <w:rPr>
                <w:rFonts w:cs="Arial"/>
                <w:sz w:val="16"/>
                <w:szCs w:val="16"/>
              </w:rPr>
              <w:t>0392</w:t>
            </w:r>
          </w:p>
        </w:tc>
        <w:tc>
          <w:tcPr>
            <w:tcW w:w="422" w:type="dxa"/>
            <w:shd w:val="solid" w:color="FFFFFF" w:fill="auto"/>
          </w:tcPr>
          <w:p w14:paraId="27C630BC" w14:textId="77777777" w:rsidR="00812434" w:rsidRPr="00481D2D" w:rsidRDefault="00812434" w:rsidP="00812434">
            <w:pPr>
              <w:pStyle w:val="TAR"/>
              <w:rPr>
                <w:sz w:val="16"/>
                <w:szCs w:val="16"/>
              </w:rPr>
            </w:pPr>
          </w:p>
        </w:tc>
        <w:tc>
          <w:tcPr>
            <w:tcW w:w="421" w:type="dxa"/>
            <w:shd w:val="solid" w:color="FFFFFF" w:fill="auto"/>
          </w:tcPr>
          <w:p w14:paraId="79485F6E" w14:textId="5EDF78C7"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881F592" w14:textId="54662D23" w:rsidR="00812434" w:rsidRPr="00481D2D" w:rsidRDefault="00812434" w:rsidP="00812434">
            <w:pPr>
              <w:pStyle w:val="TAL"/>
              <w:rPr>
                <w:sz w:val="16"/>
                <w:szCs w:val="16"/>
              </w:rPr>
            </w:pPr>
            <w:r w:rsidRPr="00D01ABF">
              <w:rPr>
                <w:rFonts w:cs="Arial"/>
                <w:sz w:val="16"/>
                <w:szCs w:val="16"/>
              </w:rPr>
              <w:t>Clarification on usage of N30 and N5 reference points</w:t>
            </w:r>
          </w:p>
        </w:tc>
        <w:tc>
          <w:tcPr>
            <w:tcW w:w="705" w:type="dxa"/>
            <w:shd w:val="solid" w:color="FFFFFF" w:fill="auto"/>
          </w:tcPr>
          <w:p w14:paraId="5CB6D08F" w14:textId="68EA8CE8" w:rsidR="00812434" w:rsidRPr="00481D2D" w:rsidRDefault="00812434" w:rsidP="00812434">
            <w:pPr>
              <w:pStyle w:val="TAC"/>
              <w:rPr>
                <w:sz w:val="16"/>
                <w:szCs w:val="16"/>
              </w:rPr>
            </w:pPr>
            <w:r>
              <w:rPr>
                <w:rFonts w:cs="Arial"/>
                <w:sz w:val="16"/>
                <w:szCs w:val="16"/>
              </w:rPr>
              <w:t>18.0.0</w:t>
            </w:r>
          </w:p>
        </w:tc>
      </w:tr>
      <w:tr w:rsidR="00812434" w:rsidRPr="00481D2D" w14:paraId="49243213" w14:textId="77777777" w:rsidTr="00812434">
        <w:tc>
          <w:tcPr>
            <w:tcW w:w="785" w:type="dxa"/>
            <w:shd w:val="solid" w:color="FFFFFF" w:fill="auto"/>
          </w:tcPr>
          <w:p w14:paraId="7FCC575A" w14:textId="0FB98ADC"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D402708" w14:textId="0E173789"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01264A2F" w14:textId="25073ACC" w:rsidR="00812434" w:rsidRPr="00481D2D" w:rsidRDefault="00812434" w:rsidP="00812434">
            <w:pPr>
              <w:pStyle w:val="TAC"/>
              <w:rPr>
                <w:sz w:val="16"/>
                <w:szCs w:val="16"/>
              </w:rPr>
            </w:pPr>
            <w:r>
              <w:rPr>
                <w:rFonts w:cs="Arial"/>
                <w:sz w:val="16"/>
                <w:szCs w:val="16"/>
              </w:rPr>
              <w:t>CP-223199</w:t>
            </w:r>
          </w:p>
        </w:tc>
        <w:tc>
          <w:tcPr>
            <w:tcW w:w="521" w:type="dxa"/>
            <w:shd w:val="solid" w:color="FFFFFF" w:fill="auto"/>
          </w:tcPr>
          <w:p w14:paraId="34F88C3F" w14:textId="1829FE0B" w:rsidR="00812434" w:rsidRPr="00481D2D" w:rsidRDefault="00812434" w:rsidP="00812434">
            <w:pPr>
              <w:pStyle w:val="TAL"/>
              <w:rPr>
                <w:sz w:val="16"/>
                <w:szCs w:val="16"/>
              </w:rPr>
            </w:pPr>
            <w:r>
              <w:rPr>
                <w:rFonts w:cs="Arial"/>
                <w:sz w:val="16"/>
                <w:szCs w:val="16"/>
              </w:rPr>
              <w:t>0393</w:t>
            </w:r>
          </w:p>
        </w:tc>
        <w:tc>
          <w:tcPr>
            <w:tcW w:w="422" w:type="dxa"/>
            <w:shd w:val="solid" w:color="FFFFFF" w:fill="auto"/>
          </w:tcPr>
          <w:p w14:paraId="3E2915F2" w14:textId="0B0CC203"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93BA7B6" w14:textId="3B554F1F"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09DDB85" w14:textId="09EA7443" w:rsidR="00812434" w:rsidRPr="00481D2D" w:rsidRDefault="00812434" w:rsidP="00812434">
            <w:pPr>
              <w:pStyle w:val="TAL"/>
              <w:rPr>
                <w:sz w:val="16"/>
                <w:szCs w:val="16"/>
              </w:rPr>
            </w:pPr>
            <w:r w:rsidRPr="00EF4D53">
              <w:rPr>
                <w:rFonts w:cs="Arial"/>
                <w:sz w:val="16"/>
                <w:szCs w:val="16"/>
              </w:rPr>
              <w:t>Support of UE Policy delivery in AMF-initiated UE Policy Association modification</w:t>
            </w:r>
          </w:p>
        </w:tc>
        <w:tc>
          <w:tcPr>
            <w:tcW w:w="705" w:type="dxa"/>
            <w:shd w:val="solid" w:color="FFFFFF" w:fill="auto"/>
          </w:tcPr>
          <w:p w14:paraId="12FB2E19" w14:textId="3E8F2819" w:rsidR="00812434" w:rsidRPr="00481D2D" w:rsidRDefault="00812434" w:rsidP="00812434">
            <w:pPr>
              <w:pStyle w:val="TAC"/>
              <w:rPr>
                <w:sz w:val="16"/>
                <w:szCs w:val="16"/>
              </w:rPr>
            </w:pPr>
            <w:r>
              <w:rPr>
                <w:rFonts w:cs="Arial"/>
                <w:sz w:val="16"/>
                <w:szCs w:val="16"/>
              </w:rPr>
              <w:t>18.0.0</w:t>
            </w:r>
          </w:p>
        </w:tc>
      </w:tr>
      <w:tr w:rsidR="00812434" w:rsidRPr="00481D2D" w14:paraId="18DD34F9" w14:textId="77777777" w:rsidTr="00812434">
        <w:tc>
          <w:tcPr>
            <w:tcW w:w="785" w:type="dxa"/>
            <w:shd w:val="solid" w:color="FFFFFF" w:fill="auto"/>
          </w:tcPr>
          <w:p w14:paraId="0CA1D733" w14:textId="0EF7D7EE"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37C98044" w14:textId="4B48535A"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84A8825" w14:textId="4C894B4B" w:rsidR="00812434" w:rsidRPr="00481D2D" w:rsidRDefault="00812434" w:rsidP="00812434">
            <w:pPr>
              <w:pStyle w:val="TAC"/>
              <w:rPr>
                <w:sz w:val="16"/>
                <w:szCs w:val="16"/>
              </w:rPr>
            </w:pPr>
            <w:r>
              <w:rPr>
                <w:rFonts w:cs="Arial"/>
                <w:sz w:val="16"/>
                <w:szCs w:val="16"/>
              </w:rPr>
              <w:t>CP-223198</w:t>
            </w:r>
          </w:p>
        </w:tc>
        <w:tc>
          <w:tcPr>
            <w:tcW w:w="521" w:type="dxa"/>
            <w:shd w:val="solid" w:color="FFFFFF" w:fill="auto"/>
          </w:tcPr>
          <w:p w14:paraId="6E55CC4E" w14:textId="6E03CB92" w:rsidR="00812434" w:rsidRPr="00481D2D" w:rsidRDefault="00812434" w:rsidP="00812434">
            <w:pPr>
              <w:pStyle w:val="TAL"/>
              <w:rPr>
                <w:sz w:val="16"/>
                <w:szCs w:val="16"/>
              </w:rPr>
            </w:pPr>
            <w:r>
              <w:rPr>
                <w:rFonts w:cs="Arial"/>
                <w:sz w:val="16"/>
                <w:szCs w:val="16"/>
              </w:rPr>
              <w:t>0394</w:t>
            </w:r>
          </w:p>
        </w:tc>
        <w:tc>
          <w:tcPr>
            <w:tcW w:w="422" w:type="dxa"/>
            <w:shd w:val="solid" w:color="FFFFFF" w:fill="auto"/>
          </w:tcPr>
          <w:p w14:paraId="6C8BB682" w14:textId="22A58199" w:rsidR="00812434" w:rsidRPr="00481D2D" w:rsidRDefault="00812434" w:rsidP="00812434">
            <w:pPr>
              <w:pStyle w:val="TAR"/>
              <w:rPr>
                <w:sz w:val="16"/>
                <w:szCs w:val="16"/>
              </w:rPr>
            </w:pPr>
          </w:p>
        </w:tc>
        <w:tc>
          <w:tcPr>
            <w:tcW w:w="421" w:type="dxa"/>
            <w:shd w:val="solid" w:color="FFFFFF" w:fill="auto"/>
          </w:tcPr>
          <w:p w14:paraId="46E581E7" w14:textId="66F5B603"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DB54B50" w14:textId="73659DCC" w:rsidR="00812434" w:rsidRPr="00481D2D" w:rsidRDefault="00812434" w:rsidP="00812434">
            <w:pPr>
              <w:pStyle w:val="TAL"/>
              <w:rPr>
                <w:sz w:val="16"/>
                <w:szCs w:val="16"/>
              </w:rPr>
            </w:pPr>
            <w:r w:rsidRPr="00AE2360">
              <w:rPr>
                <w:rFonts w:cs="Arial"/>
                <w:sz w:val="16"/>
                <w:szCs w:val="16"/>
              </w:rPr>
              <w:t>Corrections on QoS mapping tables</w:t>
            </w:r>
          </w:p>
        </w:tc>
        <w:tc>
          <w:tcPr>
            <w:tcW w:w="705" w:type="dxa"/>
            <w:shd w:val="solid" w:color="FFFFFF" w:fill="auto"/>
          </w:tcPr>
          <w:p w14:paraId="5F173871" w14:textId="350D9504" w:rsidR="00812434" w:rsidRPr="00481D2D" w:rsidRDefault="00812434" w:rsidP="00812434">
            <w:pPr>
              <w:pStyle w:val="TAC"/>
              <w:rPr>
                <w:sz w:val="16"/>
                <w:szCs w:val="16"/>
              </w:rPr>
            </w:pPr>
            <w:r>
              <w:rPr>
                <w:rFonts w:cs="Arial"/>
                <w:sz w:val="16"/>
                <w:szCs w:val="16"/>
              </w:rPr>
              <w:t>18.0.0</w:t>
            </w:r>
          </w:p>
        </w:tc>
      </w:tr>
      <w:tr w:rsidR="00812434" w:rsidRPr="00481D2D" w14:paraId="7B999391" w14:textId="77777777" w:rsidTr="00812434">
        <w:tc>
          <w:tcPr>
            <w:tcW w:w="785" w:type="dxa"/>
            <w:shd w:val="solid" w:color="FFFFFF" w:fill="auto"/>
          </w:tcPr>
          <w:p w14:paraId="7945F9D6" w14:textId="46F17BD7"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0C8E8E97" w14:textId="6DCC1B12"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5400F678" w14:textId="4E484A0B" w:rsidR="00812434" w:rsidRPr="00481D2D" w:rsidRDefault="00812434" w:rsidP="00812434">
            <w:pPr>
              <w:pStyle w:val="TAC"/>
              <w:rPr>
                <w:sz w:val="16"/>
                <w:szCs w:val="16"/>
              </w:rPr>
            </w:pPr>
            <w:r>
              <w:rPr>
                <w:rFonts w:cs="Arial"/>
                <w:sz w:val="16"/>
                <w:szCs w:val="16"/>
              </w:rPr>
              <w:t>CP-223199</w:t>
            </w:r>
          </w:p>
        </w:tc>
        <w:tc>
          <w:tcPr>
            <w:tcW w:w="521" w:type="dxa"/>
            <w:shd w:val="solid" w:color="FFFFFF" w:fill="auto"/>
          </w:tcPr>
          <w:p w14:paraId="43FC3B9A" w14:textId="22B4B4A6" w:rsidR="00812434" w:rsidRPr="00481D2D" w:rsidRDefault="00812434" w:rsidP="00812434">
            <w:pPr>
              <w:pStyle w:val="TAL"/>
              <w:rPr>
                <w:sz w:val="16"/>
                <w:szCs w:val="16"/>
              </w:rPr>
            </w:pPr>
            <w:r>
              <w:rPr>
                <w:rFonts w:cs="Arial"/>
                <w:sz w:val="16"/>
                <w:szCs w:val="16"/>
              </w:rPr>
              <w:t>0395</w:t>
            </w:r>
          </w:p>
        </w:tc>
        <w:tc>
          <w:tcPr>
            <w:tcW w:w="422" w:type="dxa"/>
            <w:shd w:val="solid" w:color="FFFFFF" w:fill="auto"/>
          </w:tcPr>
          <w:p w14:paraId="3E874CE6" w14:textId="01A1D73C"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79DF81B" w14:textId="58A6789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32441ADF" w14:textId="60C4822D" w:rsidR="00812434" w:rsidRPr="00481D2D" w:rsidRDefault="00812434" w:rsidP="00812434">
            <w:pPr>
              <w:pStyle w:val="TAL"/>
              <w:rPr>
                <w:sz w:val="16"/>
                <w:szCs w:val="16"/>
              </w:rPr>
            </w:pPr>
            <w:r w:rsidRPr="00841C00">
              <w:rPr>
                <w:rFonts w:cs="Arial"/>
                <w:sz w:val="16"/>
                <w:szCs w:val="16"/>
              </w:rPr>
              <w:t>Corrections on the RFSP Index handling</w:t>
            </w:r>
          </w:p>
        </w:tc>
        <w:tc>
          <w:tcPr>
            <w:tcW w:w="705" w:type="dxa"/>
            <w:shd w:val="solid" w:color="FFFFFF" w:fill="auto"/>
          </w:tcPr>
          <w:p w14:paraId="79C7A889" w14:textId="666DC874" w:rsidR="00812434" w:rsidRPr="00481D2D" w:rsidRDefault="00812434" w:rsidP="00812434">
            <w:pPr>
              <w:pStyle w:val="TAC"/>
              <w:rPr>
                <w:sz w:val="16"/>
                <w:szCs w:val="16"/>
              </w:rPr>
            </w:pPr>
            <w:r>
              <w:rPr>
                <w:rFonts w:cs="Arial"/>
                <w:sz w:val="16"/>
                <w:szCs w:val="16"/>
              </w:rPr>
              <w:t>18.0.0</w:t>
            </w:r>
          </w:p>
        </w:tc>
      </w:tr>
      <w:tr w:rsidR="00812434" w:rsidRPr="00481D2D" w14:paraId="6DAB62CC" w14:textId="77777777" w:rsidTr="00812434">
        <w:tc>
          <w:tcPr>
            <w:tcW w:w="785" w:type="dxa"/>
            <w:shd w:val="solid" w:color="FFFFFF" w:fill="auto"/>
          </w:tcPr>
          <w:p w14:paraId="4DBF0EFF" w14:textId="2381DD95"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35AF2713" w14:textId="4EADD47B"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1B7AE6F6" w14:textId="60C91263" w:rsidR="00812434" w:rsidRPr="00481D2D" w:rsidRDefault="00812434" w:rsidP="00812434">
            <w:pPr>
              <w:pStyle w:val="TAC"/>
              <w:rPr>
                <w:sz w:val="16"/>
                <w:szCs w:val="16"/>
              </w:rPr>
            </w:pPr>
            <w:r>
              <w:rPr>
                <w:rFonts w:cs="Arial"/>
                <w:sz w:val="16"/>
                <w:szCs w:val="16"/>
              </w:rPr>
              <w:t>CP-223200</w:t>
            </w:r>
          </w:p>
        </w:tc>
        <w:tc>
          <w:tcPr>
            <w:tcW w:w="521" w:type="dxa"/>
            <w:shd w:val="solid" w:color="FFFFFF" w:fill="auto"/>
          </w:tcPr>
          <w:p w14:paraId="54FB23CA" w14:textId="702950D0" w:rsidR="00812434" w:rsidRPr="00481D2D" w:rsidRDefault="00812434" w:rsidP="00812434">
            <w:pPr>
              <w:pStyle w:val="TAL"/>
              <w:rPr>
                <w:sz w:val="16"/>
                <w:szCs w:val="16"/>
              </w:rPr>
            </w:pPr>
            <w:r>
              <w:rPr>
                <w:rFonts w:cs="Arial"/>
                <w:sz w:val="16"/>
                <w:szCs w:val="16"/>
              </w:rPr>
              <w:t>0402</w:t>
            </w:r>
          </w:p>
        </w:tc>
        <w:tc>
          <w:tcPr>
            <w:tcW w:w="422" w:type="dxa"/>
            <w:shd w:val="solid" w:color="FFFFFF" w:fill="auto"/>
          </w:tcPr>
          <w:p w14:paraId="4198CD9B" w14:textId="47F26D24" w:rsidR="00812434" w:rsidRPr="00481D2D" w:rsidRDefault="00812434" w:rsidP="00812434">
            <w:pPr>
              <w:pStyle w:val="TAR"/>
              <w:rPr>
                <w:sz w:val="16"/>
                <w:szCs w:val="16"/>
              </w:rPr>
            </w:pPr>
            <w:r>
              <w:rPr>
                <w:rFonts w:cs="Arial"/>
                <w:sz w:val="16"/>
                <w:szCs w:val="16"/>
              </w:rPr>
              <w:t>2</w:t>
            </w:r>
          </w:p>
        </w:tc>
        <w:tc>
          <w:tcPr>
            <w:tcW w:w="421" w:type="dxa"/>
            <w:shd w:val="solid" w:color="FFFFFF" w:fill="auto"/>
          </w:tcPr>
          <w:p w14:paraId="1E148941" w14:textId="7192DB81"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14E24334" w14:textId="3ED3B8A6" w:rsidR="00812434" w:rsidRPr="00481D2D" w:rsidRDefault="00812434" w:rsidP="00812434">
            <w:pPr>
              <w:pStyle w:val="TAL"/>
              <w:rPr>
                <w:sz w:val="16"/>
                <w:szCs w:val="16"/>
              </w:rPr>
            </w:pPr>
            <w:r w:rsidRPr="004B350D">
              <w:rPr>
                <w:rFonts w:cs="Arial"/>
                <w:sz w:val="16"/>
                <w:szCs w:val="16"/>
              </w:rPr>
              <w:t>Correction to the attribute name for QoS parameters calculation</w:t>
            </w:r>
          </w:p>
        </w:tc>
        <w:tc>
          <w:tcPr>
            <w:tcW w:w="705" w:type="dxa"/>
            <w:shd w:val="solid" w:color="FFFFFF" w:fill="auto"/>
          </w:tcPr>
          <w:p w14:paraId="4738EB65" w14:textId="7B0F1747" w:rsidR="00812434" w:rsidRPr="00481D2D" w:rsidRDefault="00812434" w:rsidP="00812434">
            <w:pPr>
              <w:pStyle w:val="TAC"/>
              <w:rPr>
                <w:sz w:val="16"/>
                <w:szCs w:val="16"/>
              </w:rPr>
            </w:pPr>
            <w:r>
              <w:rPr>
                <w:rFonts w:cs="Arial"/>
                <w:sz w:val="16"/>
                <w:szCs w:val="16"/>
              </w:rPr>
              <w:t>18.0.0</w:t>
            </w:r>
          </w:p>
        </w:tc>
      </w:tr>
      <w:tr w:rsidR="00812434" w:rsidRPr="00481D2D" w14:paraId="144F77A7" w14:textId="77777777" w:rsidTr="00812434">
        <w:tc>
          <w:tcPr>
            <w:tcW w:w="785" w:type="dxa"/>
            <w:shd w:val="solid" w:color="FFFFFF" w:fill="auto"/>
          </w:tcPr>
          <w:p w14:paraId="62FA1588" w14:textId="5D73D4FA"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2F18F220" w14:textId="0460C1F5"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6B0D88CB" w14:textId="2FB9260E" w:rsidR="00812434" w:rsidRPr="00481D2D" w:rsidRDefault="00812434" w:rsidP="00812434">
            <w:pPr>
              <w:pStyle w:val="TAC"/>
              <w:rPr>
                <w:sz w:val="16"/>
                <w:szCs w:val="16"/>
              </w:rPr>
            </w:pPr>
            <w:r>
              <w:rPr>
                <w:rFonts w:cs="Arial"/>
                <w:sz w:val="16"/>
                <w:szCs w:val="16"/>
              </w:rPr>
              <w:t>CP-223199</w:t>
            </w:r>
          </w:p>
        </w:tc>
        <w:tc>
          <w:tcPr>
            <w:tcW w:w="521" w:type="dxa"/>
            <w:shd w:val="solid" w:color="FFFFFF" w:fill="auto"/>
          </w:tcPr>
          <w:p w14:paraId="0145C56B" w14:textId="2892D151" w:rsidR="00812434" w:rsidRPr="00481D2D" w:rsidRDefault="00812434" w:rsidP="00812434">
            <w:pPr>
              <w:pStyle w:val="TAL"/>
              <w:rPr>
                <w:sz w:val="16"/>
                <w:szCs w:val="16"/>
              </w:rPr>
            </w:pPr>
            <w:r>
              <w:rPr>
                <w:rFonts w:cs="Arial"/>
                <w:sz w:val="16"/>
                <w:szCs w:val="16"/>
              </w:rPr>
              <w:t>0406</w:t>
            </w:r>
          </w:p>
        </w:tc>
        <w:tc>
          <w:tcPr>
            <w:tcW w:w="422" w:type="dxa"/>
            <w:shd w:val="solid" w:color="FFFFFF" w:fill="auto"/>
          </w:tcPr>
          <w:p w14:paraId="6CB33C1C" w14:textId="568E4CE9"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315FEC0" w14:textId="4ADA418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6DDAE570" w14:textId="607D8622" w:rsidR="00812434" w:rsidRPr="00481D2D" w:rsidRDefault="00812434" w:rsidP="00812434">
            <w:pPr>
              <w:pStyle w:val="TAL"/>
              <w:rPr>
                <w:sz w:val="16"/>
                <w:szCs w:val="16"/>
              </w:rPr>
            </w:pPr>
            <w:r w:rsidRPr="00CF6351">
              <w:rPr>
                <w:rFonts w:cs="Arial"/>
                <w:sz w:val="16"/>
                <w:szCs w:val="16"/>
              </w:rPr>
              <w:t>Correction to provisioning of service information</w:t>
            </w:r>
          </w:p>
        </w:tc>
        <w:tc>
          <w:tcPr>
            <w:tcW w:w="705" w:type="dxa"/>
            <w:shd w:val="solid" w:color="FFFFFF" w:fill="auto"/>
          </w:tcPr>
          <w:p w14:paraId="01A0E3CA" w14:textId="02C7CC10" w:rsidR="00812434" w:rsidRPr="00481D2D" w:rsidRDefault="00812434" w:rsidP="00812434">
            <w:pPr>
              <w:pStyle w:val="TAC"/>
              <w:rPr>
                <w:sz w:val="16"/>
                <w:szCs w:val="16"/>
              </w:rPr>
            </w:pPr>
            <w:r>
              <w:rPr>
                <w:rFonts w:cs="Arial"/>
                <w:sz w:val="16"/>
                <w:szCs w:val="16"/>
              </w:rPr>
              <w:t>18.0.0</w:t>
            </w:r>
          </w:p>
        </w:tc>
      </w:tr>
      <w:tr w:rsidR="00812434" w:rsidRPr="00481D2D" w14:paraId="03823451" w14:textId="77777777" w:rsidTr="00812434">
        <w:tc>
          <w:tcPr>
            <w:tcW w:w="785" w:type="dxa"/>
            <w:shd w:val="solid" w:color="FFFFFF" w:fill="auto"/>
          </w:tcPr>
          <w:p w14:paraId="47AE0F25" w14:textId="128E6082"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7B87DCBC" w14:textId="0BBA7C8A"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262C1C2C" w14:textId="52F4FC15" w:rsidR="00812434" w:rsidRPr="00481D2D" w:rsidRDefault="00812434" w:rsidP="00812434">
            <w:pPr>
              <w:pStyle w:val="TAC"/>
              <w:rPr>
                <w:sz w:val="16"/>
                <w:szCs w:val="16"/>
              </w:rPr>
            </w:pPr>
            <w:r>
              <w:rPr>
                <w:rFonts w:cs="Arial"/>
                <w:sz w:val="16"/>
                <w:szCs w:val="16"/>
              </w:rPr>
              <w:t>CP-223198</w:t>
            </w:r>
          </w:p>
        </w:tc>
        <w:tc>
          <w:tcPr>
            <w:tcW w:w="521" w:type="dxa"/>
            <w:shd w:val="solid" w:color="FFFFFF" w:fill="auto"/>
          </w:tcPr>
          <w:p w14:paraId="054191D7" w14:textId="55FA3793" w:rsidR="00812434" w:rsidRPr="00481D2D" w:rsidRDefault="00812434" w:rsidP="00812434">
            <w:pPr>
              <w:pStyle w:val="TAL"/>
              <w:rPr>
                <w:sz w:val="16"/>
                <w:szCs w:val="16"/>
              </w:rPr>
            </w:pPr>
            <w:r>
              <w:rPr>
                <w:rFonts w:cs="Arial"/>
                <w:sz w:val="16"/>
                <w:szCs w:val="16"/>
              </w:rPr>
              <w:t>0407</w:t>
            </w:r>
          </w:p>
        </w:tc>
        <w:tc>
          <w:tcPr>
            <w:tcW w:w="422" w:type="dxa"/>
            <w:shd w:val="solid" w:color="FFFFFF" w:fill="auto"/>
          </w:tcPr>
          <w:p w14:paraId="3F848E04" w14:textId="7B32D498" w:rsidR="00812434" w:rsidRPr="00481D2D" w:rsidRDefault="00812434" w:rsidP="00812434">
            <w:pPr>
              <w:pStyle w:val="TAR"/>
              <w:rPr>
                <w:sz w:val="16"/>
                <w:szCs w:val="16"/>
              </w:rPr>
            </w:pPr>
          </w:p>
        </w:tc>
        <w:tc>
          <w:tcPr>
            <w:tcW w:w="421" w:type="dxa"/>
            <w:shd w:val="solid" w:color="FFFFFF" w:fill="auto"/>
          </w:tcPr>
          <w:p w14:paraId="5B491009" w14:textId="35910EB5"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1CF90848" w14:textId="7E213FAD" w:rsidR="00812434" w:rsidRPr="00481D2D" w:rsidRDefault="00812434" w:rsidP="00812434">
            <w:pPr>
              <w:pStyle w:val="TAL"/>
              <w:rPr>
                <w:sz w:val="16"/>
                <w:szCs w:val="16"/>
              </w:rPr>
            </w:pPr>
            <w:r w:rsidRPr="001248B2">
              <w:rPr>
                <w:rFonts w:cs="Arial"/>
                <w:sz w:val="16"/>
                <w:szCs w:val="16"/>
              </w:rPr>
              <w:t>PLMN to PLMN inter-AMF mobility</w:t>
            </w:r>
          </w:p>
        </w:tc>
        <w:tc>
          <w:tcPr>
            <w:tcW w:w="705" w:type="dxa"/>
            <w:shd w:val="solid" w:color="FFFFFF" w:fill="auto"/>
          </w:tcPr>
          <w:p w14:paraId="18BF71EC" w14:textId="50AE5A8C" w:rsidR="00812434" w:rsidRPr="00481D2D" w:rsidRDefault="00812434" w:rsidP="00812434">
            <w:pPr>
              <w:pStyle w:val="TAC"/>
              <w:rPr>
                <w:sz w:val="16"/>
                <w:szCs w:val="16"/>
              </w:rPr>
            </w:pPr>
            <w:r>
              <w:rPr>
                <w:rFonts w:cs="Arial"/>
                <w:sz w:val="16"/>
                <w:szCs w:val="16"/>
              </w:rPr>
              <w:t>18.0.0</w:t>
            </w:r>
          </w:p>
        </w:tc>
      </w:tr>
      <w:tr w:rsidR="00812434" w:rsidRPr="00481D2D" w14:paraId="76FE157D" w14:textId="77777777" w:rsidTr="00812434">
        <w:tc>
          <w:tcPr>
            <w:tcW w:w="785" w:type="dxa"/>
            <w:shd w:val="solid" w:color="FFFFFF" w:fill="auto"/>
          </w:tcPr>
          <w:p w14:paraId="351DC924" w14:textId="3166080A"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2BA2904" w14:textId="23E903A4"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AC46E78" w14:textId="7AC8FD27" w:rsidR="00812434" w:rsidRPr="00481D2D" w:rsidRDefault="00812434" w:rsidP="00812434">
            <w:pPr>
              <w:pStyle w:val="TAC"/>
              <w:rPr>
                <w:sz w:val="16"/>
                <w:szCs w:val="16"/>
              </w:rPr>
            </w:pPr>
            <w:r>
              <w:rPr>
                <w:rFonts w:cs="Arial"/>
                <w:sz w:val="16"/>
                <w:szCs w:val="16"/>
              </w:rPr>
              <w:t>CP-223198</w:t>
            </w:r>
          </w:p>
        </w:tc>
        <w:tc>
          <w:tcPr>
            <w:tcW w:w="521" w:type="dxa"/>
            <w:shd w:val="solid" w:color="FFFFFF" w:fill="auto"/>
          </w:tcPr>
          <w:p w14:paraId="6CCEE0A3" w14:textId="4B5602C7" w:rsidR="00812434" w:rsidRPr="00481D2D" w:rsidRDefault="00812434" w:rsidP="00812434">
            <w:pPr>
              <w:pStyle w:val="TAL"/>
              <w:rPr>
                <w:sz w:val="16"/>
                <w:szCs w:val="16"/>
              </w:rPr>
            </w:pPr>
            <w:r>
              <w:rPr>
                <w:rFonts w:cs="Arial"/>
                <w:sz w:val="16"/>
                <w:szCs w:val="16"/>
              </w:rPr>
              <w:t>0408</w:t>
            </w:r>
          </w:p>
        </w:tc>
        <w:tc>
          <w:tcPr>
            <w:tcW w:w="422" w:type="dxa"/>
            <w:shd w:val="solid" w:color="FFFFFF" w:fill="auto"/>
          </w:tcPr>
          <w:p w14:paraId="578CAE65" w14:textId="3DB5665B" w:rsidR="00812434" w:rsidRPr="00481D2D" w:rsidRDefault="00812434" w:rsidP="00812434">
            <w:pPr>
              <w:pStyle w:val="TAR"/>
              <w:rPr>
                <w:sz w:val="16"/>
                <w:szCs w:val="16"/>
              </w:rPr>
            </w:pPr>
          </w:p>
        </w:tc>
        <w:tc>
          <w:tcPr>
            <w:tcW w:w="421" w:type="dxa"/>
            <w:shd w:val="solid" w:color="FFFFFF" w:fill="auto"/>
          </w:tcPr>
          <w:p w14:paraId="4B0B4929" w14:textId="5DDA153D"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0B027606" w14:textId="16A6E491" w:rsidR="00812434" w:rsidRPr="00481D2D" w:rsidRDefault="00812434" w:rsidP="00812434">
            <w:pPr>
              <w:pStyle w:val="TAL"/>
              <w:rPr>
                <w:sz w:val="16"/>
                <w:szCs w:val="16"/>
              </w:rPr>
            </w:pPr>
            <w:r w:rsidRPr="00CA3C42">
              <w:rPr>
                <w:rFonts w:cs="Arial"/>
                <w:sz w:val="16"/>
                <w:szCs w:val="16"/>
              </w:rPr>
              <w:t>Correction to PCC rule authorization for AF requests with Alternative Service Requirements</w:t>
            </w:r>
          </w:p>
        </w:tc>
        <w:tc>
          <w:tcPr>
            <w:tcW w:w="705" w:type="dxa"/>
            <w:shd w:val="solid" w:color="FFFFFF" w:fill="auto"/>
          </w:tcPr>
          <w:p w14:paraId="78768CA2" w14:textId="2E6DE208" w:rsidR="00812434" w:rsidRPr="00481D2D" w:rsidRDefault="00812434" w:rsidP="00812434">
            <w:pPr>
              <w:pStyle w:val="TAC"/>
              <w:rPr>
                <w:sz w:val="16"/>
                <w:szCs w:val="16"/>
              </w:rPr>
            </w:pPr>
            <w:r>
              <w:rPr>
                <w:rFonts w:cs="Arial"/>
                <w:sz w:val="16"/>
                <w:szCs w:val="16"/>
              </w:rPr>
              <w:t>18.0.0</w:t>
            </w:r>
          </w:p>
        </w:tc>
      </w:tr>
      <w:tr w:rsidR="00812434" w:rsidRPr="00481D2D" w14:paraId="3881A90F" w14:textId="77777777" w:rsidTr="00812434">
        <w:tc>
          <w:tcPr>
            <w:tcW w:w="785" w:type="dxa"/>
            <w:shd w:val="solid" w:color="FFFFFF" w:fill="auto"/>
          </w:tcPr>
          <w:p w14:paraId="0C8B5952" w14:textId="34356134" w:rsidR="00812434" w:rsidRPr="00481D2D" w:rsidRDefault="00812434" w:rsidP="00812434">
            <w:pPr>
              <w:pStyle w:val="TAC"/>
              <w:rPr>
                <w:sz w:val="16"/>
                <w:szCs w:val="16"/>
              </w:rPr>
            </w:pPr>
            <w:r>
              <w:rPr>
                <w:sz w:val="16"/>
                <w:szCs w:val="16"/>
                <w:lang w:eastAsia="zh-CN"/>
              </w:rPr>
              <w:t>2022-12</w:t>
            </w:r>
          </w:p>
        </w:tc>
        <w:tc>
          <w:tcPr>
            <w:tcW w:w="793" w:type="dxa"/>
            <w:shd w:val="solid" w:color="FFFFFF" w:fill="auto"/>
          </w:tcPr>
          <w:p w14:paraId="58EE4A79" w14:textId="43C67FCD" w:rsidR="00812434" w:rsidRPr="00481D2D" w:rsidRDefault="00812434" w:rsidP="00812434">
            <w:pPr>
              <w:pStyle w:val="TAC"/>
              <w:rPr>
                <w:sz w:val="16"/>
                <w:szCs w:val="16"/>
              </w:rPr>
            </w:pPr>
            <w:r>
              <w:rPr>
                <w:sz w:val="16"/>
                <w:szCs w:val="16"/>
                <w:lang w:eastAsia="zh-CN"/>
              </w:rPr>
              <w:t>CT#98e</w:t>
            </w:r>
          </w:p>
        </w:tc>
        <w:tc>
          <w:tcPr>
            <w:tcW w:w="1070" w:type="dxa"/>
            <w:shd w:val="solid" w:color="FFFFFF" w:fill="auto"/>
          </w:tcPr>
          <w:p w14:paraId="48ABD9D3" w14:textId="74721887" w:rsidR="00812434" w:rsidRPr="00481D2D" w:rsidRDefault="00812434" w:rsidP="00812434">
            <w:pPr>
              <w:pStyle w:val="TAC"/>
              <w:rPr>
                <w:sz w:val="16"/>
                <w:szCs w:val="16"/>
              </w:rPr>
            </w:pPr>
            <w:r>
              <w:rPr>
                <w:rFonts w:cs="Arial"/>
                <w:sz w:val="16"/>
                <w:szCs w:val="16"/>
              </w:rPr>
              <w:t>CP-223178</w:t>
            </w:r>
          </w:p>
        </w:tc>
        <w:tc>
          <w:tcPr>
            <w:tcW w:w="521" w:type="dxa"/>
            <w:shd w:val="solid" w:color="FFFFFF" w:fill="auto"/>
          </w:tcPr>
          <w:p w14:paraId="03D053A4" w14:textId="7226F872" w:rsidR="00812434" w:rsidRPr="00481D2D" w:rsidRDefault="00812434" w:rsidP="00812434">
            <w:pPr>
              <w:pStyle w:val="TAL"/>
              <w:rPr>
                <w:sz w:val="16"/>
                <w:szCs w:val="16"/>
              </w:rPr>
            </w:pPr>
            <w:r>
              <w:rPr>
                <w:rFonts w:cs="Arial"/>
                <w:sz w:val="16"/>
                <w:szCs w:val="16"/>
              </w:rPr>
              <w:t>0410</w:t>
            </w:r>
          </w:p>
        </w:tc>
        <w:tc>
          <w:tcPr>
            <w:tcW w:w="422" w:type="dxa"/>
            <w:shd w:val="solid" w:color="FFFFFF" w:fill="auto"/>
          </w:tcPr>
          <w:p w14:paraId="6A2561D7" w14:textId="5C162FCA" w:rsidR="00812434" w:rsidRPr="00481D2D" w:rsidRDefault="00812434" w:rsidP="00812434">
            <w:pPr>
              <w:pStyle w:val="TAR"/>
              <w:rPr>
                <w:sz w:val="16"/>
                <w:szCs w:val="16"/>
              </w:rPr>
            </w:pPr>
          </w:p>
        </w:tc>
        <w:tc>
          <w:tcPr>
            <w:tcW w:w="421" w:type="dxa"/>
            <w:shd w:val="solid" w:color="FFFFFF" w:fill="auto"/>
          </w:tcPr>
          <w:p w14:paraId="372755D7" w14:textId="1FC802C3"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7B14DFAF" w14:textId="4DC28464" w:rsidR="00812434" w:rsidRPr="00481D2D" w:rsidRDefault="00812434" w:rsidP="00812434">
            <w:pPr>
              <w:pStyle w:val="TAL"/>
              <w:rPr>
                <w:sz w:val="16"/>
                <w:szCs w:val="16"/>
              </w:rPr>
            </w:pPr>
            <w:r w:rsidRPr="00A225C9">
              <w:rPr>
                <w:rFonts w:cs="Arial"/>
                <w:sz w:val="16"/>
                <w:szCs w:val="16"/>
              </w:rPr>
              <w:t>SNPN to SNPN inter-AMF mobility</w:t>
            </w:r>
          </w:p>
        </w:tc>
        <w:tc>
          <w:tcPr>
            <w:tcW w:w="705" w:type="dxa"/>
            <w:shd w:val="solid" w:color="FFFFFF" w:fill="auto"/>
          </w:tcPr>
          <w:p w14:paraId="6AD640D2" w14:textId="3B7DA128" w:rsidR="00812434" w:rsidRPr="00481D2D" w:rsidRDefault="00812434" w:rsidP="00812434">
            <w:pPr>
              <w:pStyle w:val="TAC"/>
              <w:rPr>
                <w:sz w:val="16"/>
                <w:szCs w:val="16"/>
              </w:rPr>
            </w:pPr>
            <w:r>
              <w:rPr>
                <w:rFonts w:cs="Arial"/>
                <w:sz w:val="16"/>
                <w:szCs w:val="16"/>
              </w:rPr>
              <w:t>18.0.0</w:t>
            </w:r>
          </w:p>
        </w:tc>
      </w:tr>
      <w:tr w:rsidR="00812434" w:rsidRPr="00481D2D" w14:paraId="62689610" w14:textId="77777777" w:rsidTr="00812434">
        <w:tc>
          <w:tcPr>
            <w:tcW w:w="785" w:type="dxa"/>
            <w:shd w:val="solid" w:color="FFFFFF" w:fill="auto"/>
          </w:tcPr>
          <w:p w14:paraId="613F6629" w14:textId="4EEECCEE"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583F1832" w14:textId="27AA0FD2"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07902630" w14:textId="6F7AA578" w:rsidR="00812434" w:rsidRPr="00481D2D" w:rsidRDefault="00812434" w:rsidP="00812434">
            <w:pPr>
              <w:pStyle w:val="TAC"/>
              <w:rPr>
                <w:sz w:val="16"/>
                <w:szCs w:val="16"/>
              </w:rPr>
            </w:pPr>
            <w:r>
              <w:rPr>
                <w:rFonts w:cs="Arial"/>
                <w:sz w:val="16"/>
                <w:szCs w:val="16"/>
              </w:rPr>
              <w:t>CP-230133</w:t>
            </w:r>
          </w:p>
        </w:tc>
        <w:tc>
          <w:tcPr>
            <w:tcW w:w="521" w:type="dxa"/>
            <w:shd w:val="solid" w:color="FFFFFF" w:fill="auto"/>
          </w:tcPr>
          <w:p w14:paraId="4015A1C1" w14:textId="3C8622F6" w:rsidR="00812434" w:rsidRPr="00481D2D" w:rsidRDefault="00812434" w:rsidP="00812434">
            <w:pPr>
              <w:pStyle w:val="TAL"/>
              <w:rPr>
                <w:sz w:val="16"/>
                <w:szCs w:val="16"/>
              </w:rPr>
            </w:pPr>
            <w:r>
              <w:rPr>
                <w:rFonts w:cs="Arial"/>
                <w:sz w:val="16"/>
                <w:szCs w:val="16"/>
              </w:rPr>
              <w:t>0412</w:t>
            </w:r>
          </w:p>
        </w:tc>
        <w:tc>
          <w:tcPr>
            <w:tcW w:w="422" w:type="dxa"/>
            <w:shd w:val="solid" w:color="FFFFFF" w:fill="auto"/>
          </w:tcPr>
          <w:p w14:paraId="18EB4A4C" w14:textId="4646209C"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58E0FA4" w14:textId="29B19AF2"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05FACBBE" w14:textId="033A616A" w:rsidR="00812434" w:rsidRPr="00481D2D" w:rsidRDefault="00812434" w:rsidP="00812434">
            <w:pPr>
              <w:pStyle w:val="TAL"/>
              <w:rPr>
                <w:sz w:val="16"/>
                <w:szCs w:val="16"/>
              </w:rPr>
            </w:pPr>
            <w:r>
              <w:rPr>
                <w:rFonts w:cs="Arial"/>
                <w:sz w:val="16"/>
                <w:szCs w:val="16"/>
              </w:rPr>
              <w:t>Considering UE Policy Control inputs for ANDSP determination</w:t>
            </w:r>
          </w:p>
        </w:tc>
        <w:tc>
          <w:tcPr>
            <w:tcW w:w="705" w:type="dxa"/>
            <w:shd w:val="solid" w:color="FFFFFF" w:fill="auto"/>
          </w:tcPr>
          <w:p w14:paraId="0166DE3E" w14:textId="36538622" w:rsidR="00812434" w:rsidRPr="00481D2D" w:rsidRDefault="00812434" w:rsidP="00812434">
            <w:pPr>
              <w:pStyle w:val="TAC"/>
              <w:rPr>
                <w:sz w:val="16"/>
                <w:szCs w:val="16"/>
              </w:rPr>
            </w:pPr>
            <w:r>
              <w:rPr>
                <w:rFonts w:cs="Arial"/>
                <w:sz w:val="16"/>
                <w:szCs w:val="16"/>
              </w:rPr>
              <w:t>18.1.0</w:t>
            </w:r>
          </w:p>
        </w:tc>
      </w:tr>
      <w:tr w:rsidR="00812434" w:rsidRPr="00481D2D" w14:paraId="374231A3" w14:textId="77777777" w:rsidTr="00812434">
        <w:tc>
          <w:tcPr>
            <w:tcW w:w="785" w:type="dxa"/>
            <w:shd w:val="solid" w:color="FFFFFF" w:fill="auto"/>
          </w:tcPr>
          <w:p w14:paraId="6151BDBA" w14:textId="64975A06"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17E86CAD" w14:textId="5C128A9A"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4A9DF619" w14:textId="3F09CA58" w:rsidR="00812434" w:rsidRPr="00481D2D" w:rsidRDefault="00812434" w:rsidP="00812434">
            <w:pPr>
              <w:pStyle w:val="TAC"/>
              <w:rPr>
                <w:sz w:val="16"/>
                <w:szCs w:val="16"/>
              </w:rPr>
            </w:pPr>
            <w:r>
              <w:rPr>
                <w:rFonts w:cs="Arial"/>
                <w:sz w:val="16"/>
                <w:szCs w:val="16"/>
              </w:rPr>
              <w:t>CP-230176</w:t>
            </w:r>
          </w:p>
        </w:tc>
        <w:tc>
          <w:tcPr>
            <w:tcW w:w="521" w:type="dxa"/>
            <w:shd w:val="solid" w:color="FFFFFF" w:fill="auto"/>
          </w:tcPr>
          <w:p w14:paraId="28F70156" w14:textId="3F66FA45" w:rsidR="00812434" w:rsidRPr="00481D2D" w:rsidRDefault="00812434" w:rsidP="00812434">
            <w:pPr>
              <w:pStyle w:val="TAL"/>
              <w:rPr>
                <w:sz w:val="16"/>
                <w:szCs w:val="16"/>
              </w:rPr>
            </w:pPr>
            <w:r>
              <w:rPr>
                <w:rFonts w:cs="Arial"/>
                <w:sz w:val="16"/>
                <w:szCs w:val="16"/>
              </w:rPr>
              <w:t>0413</w:t>
            </w:r>
          </w:p>
        </w:tc>
        <w:tc>
          <w:tcPr>
            <w:tcW w:w="422" w:type="dxa"/>
            <w:shd w:val="solid" w:color="FFFFFF" w:fill="auto"/>
          </w:tcPr>
          <w:p w14:paraId="26FB1B6F" w14:textId="6C9BF51E"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A5826FA" w14:textId="3AF4014C"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2DBFA64" w14:textId="3AD00DFE" w:rsidR="00812434" w:rsidRPr="00481D2D" w:rsidRDefault="00812434" w:rsidP="00812434">
            <w:pPr>
              <w:pStyle w:val="TAL"/>
              <w:rPr>
                <w:sz w:val="16"/>
                <w:szCs w:val="16"/>
              </w:rPr>
            </w:pPr>
            <w:r>
              <w:rPr>
                <w:rFonts w:cs="Arial"/>
                <w:sz w:val="16"/>
                <w:szCs w:val="16"/>
              </w:rPr>
              <w:t>Clarification about the parameter matching in session binding</w:t>
            </w:r>
          </w:p>
        </w:tc>
        <w:tc>
          <w:tcPr>
            <w:tcW w:w="705" w:type="dxa"/>
            <w:shd w:val="solid" w:color="FFFFFF" w:fill="auto"/>
          </w:tcPr>
          <w:p w14:paraId="7C21C9A8" w14:textId="024B6339" w:rsidR="00812434" w:rsidRPr="00481D2D" w:rsidRDefault="00812434" w:rsidP="00812434">
            <w:pPr>
              <w:pStyle w:val="TAC"/>
              <w:rPr>
                <w:sz w:val="16"/>
                <w:szCs w:val="16"/>
              </w:rPr>
            </w:pPr>
            <w:r>
              <w:rPr>
                <w:rFonts w:cs="Arial"/>
                <w:sz w:val="16"/>
                <w:szCs w:val="16"/>
              </w:rPr>
              <w:t>18.1.0</w:t>
            </w:r>
          </w:p>
        </w:tc>
      </w:tr>
      <w:tr w:rsidR="00812434" w:rsidRPr="00481D2D" w14:paraId="6774FAA7" w14:textId="77777777" w:rsidTr="00812434">
        <w:tc>
          <w:tcPr>
            <w:tcW w:w="785" w:type="dxa"/>
            <w:shd w:val="solid" w:color="FFFFFF" w:fill="auto"/>
          </w:tcPr>
          <w:p w14:paraId="0176FA95" w14:textId="6CA8ADD7"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4C77DABA" w14:textId="1866FED5"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2D0EFF0B" w14:textId="515C7326" w:rsidR="00812434" w:rsidRPr="00481D2D" w:rsidRDefault="00812434" w:rsidP="00812434">
            <w:pPr>
              <w:pStyle w:val="TAC"/>
              <w:rPr>
                <w:sz w:val="16"/>
                <w:szCs w:val="16"/>
              </w:rPr>
            </w:pPr>
            <w:r>
              <w:rPr>
                <w:rFonts w:cs="Arial"/>
                <w:sz w:val="16"/>
                <w:szCs w:val="16"/>
              </w:rPr>
              <w:t>CP-230174</w:t>
            </w:r>
          </w:p>
        </w:tc>
        <w:tc>
          <w:tcPr>
            <w:tcW w:w="521" w:type="dxa"/>
            <w:shd w:val="solid" w:color="FFFFFF" w:fill="auto"/>
          </w:tcPr>
          <w:p w14:paraId="335B1666" w14:textId="211B3474" w:rsidR="00812434" w:rsidRPr="00481D2D" w:rsidRDefault="00812434" w:rsidP="00812434">
            <w:pPr>
              <w:pStyle w:val="TAL"/>
              <w:rPr>
                <w:sz w:val="16"/>
                <w:szCs w:val="16"/>
              </w:rPr>
            </w:pPr>
            <w:r>
              <w:rPr>
                <w:rFonts w:cs="Arial"/>
                <w:sz w:val="16"/>
                <w:szCs w:val="16"/>
              </w:rPr>
              <w:t>0414</w:t>
            </w:r>
          </w:p>
        </w:tc>
        <w:tc>
          <w:tcPr>
            <w:tcW w:w="422" w:type="dxa"/>
            <w:shd w:val="solid" w:color="FFFFFF" w:fill="auto"/>
          </w:tcPr>
          <w:p w14:paraId="487712E2" w14:textId="4C0F92A6"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1B1C3B0D" w14:textId="3549FDEB"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512181F" w14:textId="55C6F43F" w:rsidR="00812434" w:rsidRPr="00481D2D" w:rsidRDefault="00812434" w:rsidP="00812434">
            <w:pPr>
              <w:pStyle w:val="TAL"/>
              <w:rPr>
                <w:sz w:val="16"/>
                <w:szCs w:val="16"/>
              </w:rPr>
            </w:pPr>
            <w:r>
              <w:rPr>
                <w:rFonts w:cs="Arial"/>
                <w:sz w:val="16"/>
                <w:szCs w:val="16"/>
              </w:rPr>
              <w:t>Clarification about the order of steps in UE Policy Association procedures</w:t>
            </w:r>
          </w:p>
        </w:tc>
        <w:tc>
          <w:tcPr>
            <w:tcW w:w="705" w:type="dxa"/>
            <w:shd w:val="solid" w:color="FFFFFF" w:fill="auto"/>
          </w:tcPr>
          <w:p w14:paraId="42343228" w14:textId="0CBEB765" w:rsidR="00812434" w:rsidRPr="00481D2D" w:rsidRDefault="00812434" w:rsidP="00812434">
            <w:pPr>
              <w:pStyle w:val="TAC"/>
              <w:rPr>
                <w:sz w:val="16"/>
                <w:szCs w:val="16"/>
              </w:rPr>
            </w:pPr>
            <w:r>
              <w:rPr>
                <w:rFonts w:cs="Arial"/>
                <w:sz w:val="16"/>
                <w:szCs w:val="16"/>
              </w:rPr>
              <w:t>18.1.0</w:t>
            </w:r>
          </w:p>
        </w:tc>
      </w:tr>
      <w:tr w:rsidR="00812434" w:rsidRPr="00481D2D" w14:paraId="468EA018" w14:textId="77777777" w:rsidTr="00812434">
        <w:tc>
          <w:tcPr>
            <w:tcW w:w="785" w:type="dxa"/>
            <w:shd w:val="solid" w:color="FFFFFF" w:fill="auto"/>
          </w:tcPr>
          <w:p w14:paraId="0DC0B582" w14:textId="6F312041"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34FFF1BA" w14:textId="42C642A8"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59E93A92" w14:textId="29C1801B" w:rsidR="00812434" w:rsidRPr="00481D2D" w:rsidRDefault="00812434" w:rsidP="00812434">
            <w:pPr>
              <w:pStyle w:val="TAC"/>
              <w:rPr>
                <w:sz w:val="16"/>
                <w:szCs w:val="16"/>
              </w:rPr>
            </w:pPr>
            <w:r>
              <w:rPr>
                <w:rFonts w:cs="Arial"/>
                <w:sz w:val="16"/>
                <w:szCs w:val="16"/>
              </w:rPr>
              <w:t>CP-230137</w:t>
            </w:r>
          </w:p>
        </w:tc>
        <w:tc>
          <w:tcPr>
            <w:tcW w:w="521" w:type="dxa"/>
            <w:shd w:val="solid" w:color="FFFFFF" w:fill="auto"/>
          </w:tcPr>
          <w:p w14:paraId="6378D03F" w14:textId="1261B4C5" w:rsidR="00812434" w:rsidRPr="00481D2D" w:rsidRDefault="00812434" w:rsidP="00812434">
            <w:pPr>
              <w:pStyle w:val="TAL"/>
              <w:rPr>
                <w:sz w:val="16"/>
                <w:szCs w:val="16"/>
              </w:rPr>
            </w:pPr>
            <w:r>
              <w:rPr>
                <w:rFonts w:cs="Arial"/>
                <w:sz w:val="16"/>
                <w:szCs w:val="16"/>
              </w:rPr>
              <w:t>0418</w:t>
            </w:r>
          </w:p>
        </w:tc>
        <w:tc>
          <w:tcPr>
            <w:tcW w:w="422" w:type="dxa"/>
            <w:shd w:val="solid" w:color="FFFFFF" w:fill="auto"/>
          </w:tcPr>
          <w:p w14:paraId="2CD9FF98" w14:textId="1C7529A7"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22F239D" w14:textId="55CB9A0C"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25761D1F" w14:textId="3219B15C" w:rsidR="00812434" w:rsidRPr="00481D2D" w:rsidRDefault="00812434" w:rsidP="00812434">
            <w:pPr>
              <w:pStyle w:val="TAL"/>
              <w:rPr>
                <w:sz w:val="16"/>
                <w:szCs w:val="16"/>
              </w:rPr>
            </w:pPr>
            <w:r>
              <w:rPr>
                <w:rFonts w:cs="Arial"/>
                <w:sz w:val="16"/>
                <w:szCs w:val="16"/>
              </w:rPr>
              <w:t>Update Traffic Influence procedures.</w:t>
            </w:r>
          </w:p>
        </w:tc>
        <w:tc>
          <w:tcPr>
            <w:tcW w:w="705" w:type="dxa"/>
            <w:shd w:val="solid" w:color="FFFFFF" w:fill="auto"/>
          </w:tcPr>
          <w:p w14:paraId="3F47F4FF" w14:textId="4502C9AF" w:rsidR="00812434" w:rsidRPr="00481D2D" w:rsidRDefault="00812434" w:rsidP="00812434">
            <w:pPr>
              <w:pStyle w:val="TAC"/>
              <w:rPr>
                <w:sz w:val="16"/>
                <w:szCs w:val="16"/>
              </w:rPr>
            </w:pPr>
            <w:r>
              <w:rPr>
                <w:rFonts w:cs="Arial"/>
                <w:sz w:val="16"/>
                <w:szCs w:val="16"/>
              </w:rPr>
              <w:t>18.1.0</w:t>
            </w:r>
          </w:p>
        </w:tc>
      </w:tr>
      <w:tr w:rsidR="00812434" w:rsidRPr="00481D2D" w14:paraId="0A29A2F0" w14:textId="77777777" w:rsidTr="00812434">
        <w:tc>
          <w:tcPr>
            <w:tcW w:w="785" w:type="dxa"/>
            <w:shd w:val="solid" w:color="FFFFFF" w:fill="auto"/>
          </w:tcPr>
          <w:p w14:paraId="68A0A12B" w14:textId="7A05E88E"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7553D066" w14:textId="4FF74B6C"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2B6EDAD5" w14:textId="15E22269" w:rsidR="00812434" w:rsidRPr="00481D2D" w:rsidRDefault="00812434" w:rsidP="00812434">
            <w:pPr>
              <w:pStyle w:val="TAC"/>
              <w:rPr>
                <w:sz w:val="16"/>
                <w:szCs w:val="16"/>
              </w:rPr>
            </w:pPr>
            <w:r>
              <w:rPr>
                <w:rFonts w:cs="Arial"/>
                <w:sz w:val="16"/>
                <w:szCs w:val="16"/>
              </w:rPr>
              <w:t>CP-230137</w:t>
            </w:r>
          </w:p>
        </w:tc>
        <w:tc>
          <w:tcPr>
            <w:tcW w:w="521" w:type="dxa"/>
            <w:shd w:val="solid" w:color="FFFFFF" w:fill="auto"/>
          </w:tcPr>
          <w:p w14:paraId="56CDE7EE" w14:textId="2FD2A551" w:rsidR="00812434" w:rsidRPr="00481D2D" w:rsidRDefault="00812434" w:rsidP="00812434">
            <w:pPr>
              <w:pStyle w:val="TAL"/>
              <w:rPr>
                <w:sz w:val="16"/>
                <w:szCs w:val="16"/>
              </w:rPr>
            </w:pPr>
            <w:r>
              <w:rPr>
                <w:rFonts w:cs="Arial"/>
                <w:sz w:val="16"/>
                <w:szCs w:val="16"/>
              </w:rPr>
              <w:t>0423</w:t>
            </w:r>
          </w:p>
        </w:tc>
        <w:tc>
          <w:tcPr>
            <w:tcW w:w="422" w:type="dxa"/>
            <w:shd w:val="solid" w:color="FFFFFF" w:fill="auto"/>
          </w:tcPr>
          <w:p w14:paraId="34478B66" w14:textId="54D64DE6"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37BB9E26" w14:textId="4914635A"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33AEE655" w14:textId="28B1A562" w:rsidR="00812434" w:rsidRPr="00481D2D" w:rsidRDefault="00812434" w:rsidP="00812434">
            <w:pPr>
              <w:pStyle w:val="TAL"/>
              <w:rPr>
                <w:sz w:val="16"/>
                <w:szCs w:val="16"/>
              </w:rPr>
            </w:pPr>
            <w:r>
              <w:rPr>
                <w:rFonts w:cs="Arial"/>
                <w:sz w:val="16"/>
                <w:szCs w:val="16"/>
              </w:rPr>
              <w:t>Support for AF traffic influence for common EAS, DNAI selection</w:t>
            </w:r>
          </w:p>
        </w:tc>
        <w:tc>
          <w:tcPr>
            <w:tcW w:w="705" w:type="dxa"/>
            <w:shd w:val="solid" w:color="FFFFFF" w:fill="auto"/>
          </w:tcPr>
          <w:p w14:paraId="57C70C24" w14:textId="3ACC6BC2" w:rsidR="00812434" w:rsidRPr="00481D2D" w:rsidRDefault="00812434" w:rsidP="00812434">
            <w:pPr>
              <w:pStyle w:val="TAC"/>
              <w:rPr>
                <w:sz w:val="16"/>
                <w:szCs w:val="16"/>
              </w:rPr>
            </w:pPr>
            <w:r>
              <w:rPr>
                <w:rFonts w:cs="Arial"/>
                <w:sz w:val="16"/>
                <w:szCs w:val="16"/>
              </w:rPr>
              <w:t>18.1.0</w:t>
            </w:r>
          </w:p>
        </w:tc>
      </w:tr>
      <w:tr w:rsidR="00812434" w:rsidRPr="00481D2D" w14:paraId="00A1F872" w14:textId="77777777" w:rsidTr="00812434">
        <w:tc>
          <w:tcPr>
            <w:tcW w:w="785" w:type="dxa"/>
            <w:shd w:val="solid" w:color="FFFFFF" w:fill="auto"/>
          </w:tcPr>
          <w:p w14:paraId="7A5C8D34" w14:textId="192EBE64"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4BA1F0B0" w14:textId="1AD709E1"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1E9B5FE3" w14:textId="6E0C3496" w:rsidR="00812434" w:rsidRPr="00481D2D" w:rsidRDefault="00812434" w:rsidP="00812434">
            <w:pPr>
              <w:pStyle w:val="TAC"/>
              <w:rPr>
                <w:sz w:val="16"/>
                <w:szCs w:val="16"/>
              </w:rPr>
            </w:pPr>
            <w:r>
              <w:rPr>
                <w:rFonts w:cs="Arial"/>
                <w:sz w:val="16"/>
                <w:szCs w:val="16"/>
              </w:rPr>
              <w:t>CP-230127</w:t>
            </w:r>
          </w:p>
        </w:tc>
        <w:tc>
          <w:tcPr>
            <w:tcW w:w="521" w:type="dxa"/>
            <w:shd w:val="solid" w:color="FFFFFF" w:fill="auto"/>
          </w:tcPr>
          <w:p w14:paraId="49BA5A09" w14:textId="6C9EF858" w:rsidR="00812434" w:rsidRPr="00481D2D" w:rsidRDefault="00812434" w:rsidP="00812434">
            <w:pPr>
              <w:pStyle w:val="TAL"/>
              <w:rPr>
                <w:sz w:val="16"/>
                <w:szCs w:val="16"/>
              </w:rPr>
            </w:pPr>
            <w:r>
              <w:rPr>
                <w:rFonts w:cs="Arial"/>
                <w:sz w:val="16"/>
                <w:szCs w:val="16"/>
              </w:rPr>
              <w:t>0425</w:t>
            </w:r>
          </w:p>
        </w:tc>
        <w:tc>
          <w:tcPr>
            <w:tcW w:w="422" w:type="dxa"/>
            <w:shd w:val="solid" w:color="FFFFFF" w:fill="auto"/>
          </w:tcPr>
          <w:p w14:paraId="0D1CEB8E" w14:textId="29AA3238"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298569B9" w14:textId="42124133" w:rsidR="00812434" w:rsidRPr="00481D2D" w:rsidRDefault="00812434" w:rsidP="00812434">
            <w:pPr>
              <w:pStyle w:val="TAC"/>
              <w:rPr>
                <w:sz w:val="16"/>
                <w:szCs w:val="16"/>
              </w:rPr>
            </w:pPr>
            <w:r>
              <w:rPr>
                <w:rFonts w:cs="Arial"/>
                <w:sz w:val="16"/>
                <w:szCs w:val="16"/>
              </w:rPr>
              <w:t>A</w:t>
            </w:r>
          </w:p>
        </w:tc>
        <w:tc>
          <w:tcPr>
            <w:tcW w:w="4868" w:type="dxa"/>
            <w:shd w:val="solid" w:color="FFFFFF" w:fill="auto"/>
          </w:tcPr>
          <w:p w14:paraId="7E35AE74" w14:textId="53651B5F" w:rsidR="00812434" w:rsidRPr="00481D2D" w:rsidRDefault="00812434" w:rsidP="00812434">
            <w:pPr>
              <w:pStyle w:val="TAL"/>
              <w:rPr>
                <w:sz w:val="16"/>
                <w:szCs w:val="16"/>
              </w:rPr>
            </w:pPr>
            <w:r>
              <w:rPr>
                <w:rFonts w:cs="Arial"/>
                <w:sz w:val="16"/>
                <w:szCs w:val="16"/>
              </w:rPr>
              <w:t>Removal of V2XP/ProSeP during registration</w:t>
            </w:r>
          </w:p>
        </w:tc>
        <w:tc>
          <w:tcPr>
            <w:tcW w:w="705" w:type="dxa"/>
            <w:shd w:val="solid" w:color="FFFFFF" w:fill="auto"/>
          </w:tcPr>
          <w:p w14:paraId="6C728695" w14:textId="4115B65F" w:rsidR="00812434" w:rsidRPr="00481D2D" w:rsidRDefault="00812434" w:rsidP="00812434">
            <w:pPr>
              <w:pStyle w:val="TAC"/>
              <w:rPr>
                <w:sz w:val="16"/>
                <w:szCs w:val="16"/>
              </w:rPr>
            </w:pPr>
            <w:r>
              <w:rPr>
                <w:rFonts w:cs="Arial"/>
                <w:sz w:val="16"/>
                <w:szCs w:val="16"/>
              </w:rPr>
              <w:t>18.1.0</w:t>
            </w:r>
          </w:p>
        </w:tc>
      </w:tr>
      <w:tr w:rsidR="00812434" w:rsidRPr="00481D2D" w14:paraId="303DC4BF" w14:textId="77777777" w:rsidTr="00812434">
        <w:tc>
          <w:tcPr>
            <w:tcW w:w="785" w:type="dxa"/>
            <w:shd w:val="solid" w:color="FFFFFF" w:fill="auto"/>
          </w:tcPr>
          <w:p w14:paraId="60C4D9B2" w14:textId="644056A2"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7AE068EA" w14:textId="5D791A89"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0E25C9DA" w14:textId="2022349E" w:rsidR="00812434" w:rsidRPr="00481D2D" w:rsidRDefault="00812434" w:rsidP="00812434">
            <w:pPr>
              <w:pStyle w:val="TAC"/>
              <w:rPr>
                <w:sz w:val="16"/>
                <w:szCs w:val="16"/>
              </w:rPr>
            </w:pPr>
            <w:r>
              <w:rPr>
                <w:rFonts w:cs="Arial"/>
                <w:sz w:val="16"/>
                <w:szCs w:val="16"/>
              </w:rPr>
              <w:t>CP-230174</w:t>
            </w:r>
          </w:p>
        </w:tc>
        <w:tc>
          <w:tcPr>
            <w:tcW w:w="521" w:type="dxa"/>
            <w:shd w:val="solid" w:color="FFFFFF" w:fill="auto"/>
          </w:tcPr>
          <w:p w14:paraId="5ABD78F3" w14:textId="27A7373C" w:rsidR="00812434" w:rsidRPr="00481D2D" w:rsidRDefault="00812434" w:rsidP="00812434">
            <w:pPr>
              <w:pStyle w:val="TAL"/>
              <w:rPr>
                <w:sz w:val="16"/>
                <w:szCs w:val="16"/>
              </w:rPr>
            </w:pPr>
            <w:r>
              <w:rPr>
                <w:rFonts w:cs="Arial"/>
                <w:sz w:val="16"/>
                <w:szCs w:val="16"/>
              </w:rPr>
              <w:t>0426</w:t>
            </w:r>
          </w:p>
        </w:tc>
        <w:tc>
          <w:tcPr>
            <w:tcW w:w="422" w:type="dxa"/>
            <w:shd w:val="solid" w:color="FFFFFF" w:fill="auto"/>
          </w:tcPr>
          <w:p w14:paraId="31D5EA6E" w14:textId="4C5FA5DB"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768F43DE" w14:textId="7149835D"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712B878B" w14:textId="64441EF0" w:rsidR="00812434" w:rsidRPr="00481D2D" w:rsidRDefault="00812434" w:rsidP="00812434">
            <w:pPr>
              <w:pStyle w:val="TAL"/>
              <w:rPr>
                <w:sz w:val="16"/>
                <w:szCs w:val="16"/>
              </w:rPr>
            </w:pPr>
            <w:r>
              <w:rPr>
                <w:rFonts w:cs="Arial"/>
                <w:sz w:val="16"/>
                <w:szCs w:val="16"/>
              </w:rPr>
              <w:t>Correct API name for Nbsf_Management_Discovery API</w:t>
            </w:r>
          </w:p>
        </w:tc>
        <w:tc>
          <w:tcPr>
            <w:tcW w:w="705" w:type="dxa"/>
            <w:shd w:val="solid" w:color="FFFFFF" w:fill="auto"/>
          </w:tcPr>
          <w:p w14:paraId="2DFBCEEA" w14:textId="22E6DCE5" w:rsidR="00812434" w:rsidRPr="00481D2D" w:rsidRDefault="00812434" w:rsidP="00812434">
            <w:pPr>
              <w:pStyle w:val="TAC"/>
              <w:rPr>
                <w:sz w:val="16"/>
                <w:szCs w:val="16"/>
              </w:rPr>
            </w:pPr>
            <w:r>
              <w:rPr>
                <w:rFonts w:cs="Arial"/>
                <w:sz w:val="16"/>
                <w:szCs w:val="16"/>
              </w:rPr>
              <w:t>18.1.0</w:t>
            </w:r>
          </w:p>
        </w:tc>
      </w:tr>
      <w:tr w:rsidR="00812434" w:rsidRPr="00481D2D" w14:paraId="6C7EDF5A" w14:textId="77777777" w:rsidTr="00812434">
        <w:tc>
          <w:tcPr>
            <w:tcW w:w="785" w:type="dxa"/>
            <w:shd w:val="solid" w:color="FFFFFF" w:fill="auto"/>
          </w:tcPr>
          <w:p w14:paraId="4CB18FC7" w14:textId="742AE324"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52E5AE91" w14:textId="6552C725"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5066D262" w14:textId="510F1BEC" w:rsidR="00812434" w:rsidRPr="00481D2D" w:rsidRDefault="00812434" w:rsidP="00812434">
            <w:pPr>
              <w:pStyle w:val="TAC"/>
              <w:rPr>
                <w:sz w:val="16"/>
                <w:szCs w:val="16"/>
              </w:rPr>
            </w:pPr>
            <w:r>
              <w:rPr>
                <w:rFonts w:cs="Arial"/>
                <w:sz w:val="16"/>
                <w:szCs w:val="16"/>
              </w:rPr>
              <w:t>CP-230140</w:t>
            </w:r>
          </w:p>
        </w:tc>
        <w:tc>
          <w:tcPr>
            <w:tcW w:w="521" w:type="dxa"/>
            <w:shd w:val="solid" w:color="FFFFFF" w:fill="auto"/>
          </w:tcPr>
          <w:p w14:paraId="13A1CE0C" w14:textId="135175F3" w:rsidR="00812434" w:rsidRPr="00481D2D" w:rsidRDefault="00812434" w:rsidP="00812434">
            <w:pPr>
              <w:pStyle w:val="TAL"/>
              <w:rPr>
                <w:sz w:val="16"/>
                <w:szCs w:val="16"/>
              </w:rPr>
            </w:pPr>
            <w:r>
              <w:rPr>
                <w:rFonts w:cs="Arial"/>
                <w:sz w:val="16"/>
                <w:szCs w:val="16"/>
              </w:rPr>
              <w:t>0429</w:t>
            </w:r>
          </w:p>
        </w:tc>
        <w:tc>
          <w:tcPr>
            <w:tcW w:w="422" w:type="dxa"/>
            <w:shd w:val="solid" w:color="FFFFFF" w:fill="auto"/>
          </w:tcPr>
          <w:p w14:paraId="416A7109" w14:textId="3726ABDE"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2B7F3578" w14:textId="3F7D1247" w:rsidR="00812434" w:rsidRPr="00481D2D" w:rsidRDefault="00812434" w:rsidP="00812434">
            <w:pPr>
              <w:pStyle w:val="TAC"/>
              <w:rPr>
                <w:sz w:val="16"/>
                <w:szCs w:val="16"/>
              </w:rPr>
            </w:pPr>
            <w:r>
              <w:rPr>
                <w:rFonts w:cs="Arial"/>
                <w:sz w:val="16"/>
                <w:szCs w:val="16"/>
              </w:rPr>
              <w:t>A</w:t>
            </w:r>
          </w:p>
        </w:tc>
        <w:tc>
          <w:tcPr>
            <w:tcW w:w="4868" w:type="dxa"/>
            <w:shd w:val="solid" w:color="FFFFFF" w:fill="auto"/>
          </w:tcPr>
          <w:p w14:paraId="4A331635" w14:textId="094ECAD8" w:rsidR="00812434" w:rsidRPr="00481D2D" w:rsidRDefault="00812434" w:rsidP="00812434">
            <w:pPr>
              <w:pStyle w:val="TAL"/>
              <w:rPr>
                <w:sz w:val="16"/>
                <w:szCs w:val="16"/>
              </w:rPr>
            </w:pPr>
            <w:r>
              <w:rPr>
                <w:rFonts w:cs="Arial"/>
                <w:sz w:val="16"/>
                <w:szCs w:val="16"/>
              </w:rPr>
              <w:t>Correction on the feature support for implicit subscriptions</w:t>
            </w:r>
          </w:p>
        </w:tc>
        <w:tc>
          <w:tcPr>
            <w:tcW w:w="705" w:type="dxa"/>
            <w:shd w:val="solid" w:color="FFFFFF" w:fill="auto"/>
          </w:tcPr>
          <w:p w14:paraId="24E7D263" w14:textId="5909B41F" w:rsidR="00812434" w:rsidRPr="00481D2D" w:rsidRDefault="00812434" w:rsidP="00812434">
            <w:pPr>
              <w:pStyle w:val="TAC"/>
              <w:rPr>
                <w:sz w:val="16"/>
                <w:szCs w:val="16"/>
              </w:rPr>
            </w:pPr>
            <w:r>
              <w:rPr>
                <w:rFonts w:cs="Arial"/>
                <w:sz w:val="16"/>
                <w:szCs w:val="16"/>
              </w:rPr>
              <w:t>18.1.0</w:t>
            </w:r>
          </w:p>
        </w:tc>
      </w:tr>
      <w:tr w:rsidR="00812434" w:rsidRPr="00481D2D" w14:paraId="59C5575D" w14:textId="77777777" w:rsidTr="00812434">
        <w:tc>
          <w:tcPr>
            <w:tcW w:w="785" w:type="dxa"/>
            <w:shd w:val="solid" w:color="FFFFFF" w:fill="auto"/>
          </w:tcPr>
          <w:p w14:paraId="5A4B7329" w14:textId="6AE18A6C"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1B8DC24A" w14:textId="29DD7326"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286354EB" w14:textId="584AD824" w:rsidR="00812434" w:rsidRPr="00481D2D" w:rsidRDefault="00812434" w:rsidP="00812434">
            <w:pPr>
              <w:pStyle w:val="TAC"/>
              <w:rPr>
                <w:sz w:val="16"/>
                <w:szCs w:val="16"/>
              </w:rPr>
            </w:pPr>
            <w:r>
              <w:rPr>
                <w:rFonts w:cs="Arial"/>
                <w:sz w:val="16"/>
                <w:szCs w:val="16"/>
              </w:rPr>
              <w:t>CP-230140</w:t>
            </w:r>
          </w:p>
        </w:tc>
        <w:tc>
          <w:tcPr>
            <w:tcW w:w="521" w:type="dxa"/>
            <w:shd w:val="solid" w:color="FFFFFF" w:fill="auto"/>
          </w:tcPr>
          <w:p w14:paraId="05BD9284" w14:textId="661A1AAF" w:rsidR="00812434" w:rsidRPr="00481D2D" w:rsidRDefault="00812434" w:rsidP="00812434">
            <w:pPr>
              <w:pStyle w:val="TAL"/>
              <w:rPr>
                <w:sz w:val="16"/>
                <w:szCs w:val="16"/>
              </w:rPr>
            </w:pPr>
            <w:r>
              <w:rPr>
                <w:rFonts w:cs="Arial"/>
                <w:sz w:val="16"/>
                <w:szCs w:val="16"/>
              </w:rPr>
              <w:t>0430</w:t>
            </w:r>
          </w:p>
        </w:tc>
        <w:tc>
          <w:tcPr>
            <w:tcW w:w="422" w:type="dxa"/>
            <w:shd w:val="solid" w:color="FFFFFF" w:fill="auto"/>
          </w:tcPr>
          <w:p w14:paraId="54AA8EF2" w14:textId="1BA2DBBE"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2E3AAE36" w14:textId="6A018578" w:rsidR="00812434" w:rsidRPr="00481D2D" w:rsidRDefault="00812434" w:rsidP="00812434">
            <w:pPr>
              <w:pStyle w:val="TAC"/>
              <w:rPr>
                <w:sz w:val="16"/>
                <w:szCs w:val="16"/>
              </w:rPr>
            </w:pPr>
            <w:r>
              <w:rPr>
                <w:rFonts w:cs="Arial"/>
                <w:sz w:val="16"/>
                <w:szCs w:val="16"/>
              </w:rPr>
              <w:t>A</w:t>
            </w:r>
          </w:p>
        </w:tc>
        <w:tc>
          <w:tcPr>
            <w:tcW w:w="4868" w:type="dxa"/>
            <w:shd w:val="solid" w:color="FFFFFF" w:fill="auto"/>
          </w:tcPr>
          <w:p w14:paraId="1C3A0E5C" w14:textId="23AC644F" w:rsidR="00812434" w:rsidRPr="00481D2D" w:rsidRDefault="00812434" w:rsidP="00812434">
            <w:pPr>
              <w:pStyle w:val="TAL"/>
              <w:rPr>
                <w:sz w:val="16"/>
                <w:szCs w:val="16"/>
              </w:rPr>
            </w:pPr>
            <w:r>
              <w:rPr>
                <w:rFonts w:cs="Arial"/>
                <w:sz w:val="16"/>
                <w:szCs w:val="16"/>
              </w:rPr>
              <w:t>Correction in the handling of QoS monitoring report</w:t>
            </w:r>
          </w:p>
        </w:tc>
        <w:tc>
          <w:tcPr>
            <w:tcW w:w="705" w:type="dxa"/>
            <w:shd w:val="solid" w:color="FFFFFF" w:fill="auto"/>
          </w:tcPr>
          <w:p w14:paraId="7A45907F" w14:textId="7FF5247C" w:rsidR="00812434" w:rsidRPr="00481D2D" w:rsidRDefault="00812434" w:rsidP="00812434">
            <w:pPr>
              <w:pStyle w:val="TAC"/>
              <w:rPr>
                <w:sz w:val="16"/>
                <w:szCs w:val="16"/>
              </w:rPr>
            </w:pPr>
            <w:r>
              <w:rPr>
                <w:rFonts w:cs="Arial"/>
                <w:sz w:val="16"/>
                <w:szCs w:val="16"/>
              </w:rPr>
              <w:t>18.1.0</w:t>
            </w:r>
          </w:p>
        </w:tc>
      </w:tr>
      <w:tr w:rsidR="00812434" w:rsidRPr="00481D2D" w14:paraId="6FDB2C9D" w14:textId="77777777" w:rsidTr="00812434">
        <w:tc>
          <w:tcPr>
            <w:tcW w:w="785" w:type="dxa"/>
            <w:shd w:val="solid" w:color="FFFFFF" w:fill="auto"/>
          </w:tcPr>
          <w:p w14:paraId="02B5751D" w14:textId="73D7B823"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065A8359" w14:textId="2239A9C8"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596DAE72" w14:textId="56E8B9BD" w:rsidR="00812434" w:rsidRPr="00481D2D" w:rsidRDefault="00812434" w:rsidP="00812434">
            <w:pPr>
              <w:pStyle w:val="TAC"/>
              <w:rPr>
                <w:sz w:val="16"/>
                <w:szCs w:val="16"/>
              </w:rPr>
            </w:pPr>
            <w:r>
              <w:rPr>
                <w:rFonts w:cs="Arial"/>
                <w:sz w:val="16"/>
                <w:szCs w:val="16"/>
              </w:rPr>
              <w:t>CP-230147</w:t>
            </w:r>
          </w:p>
        </w:tc>
        <w:tc>
          <w:tcPr>
            <w:tcW w:w="521" w:type="dxa"/>
            <w:shd w:val="solid" w:color="FFFFFF" w:fill="auto"/>
          </w:tcPr>
          <w:p w14:paraId="5FCA3653" w14:textId="2B528D02" w:rsidR="00812434" w:rsidRPr="00481D2D" w:rsidRDefault="00812434" w:rsidP="00812434">
            <w:pPr>
              <w:pStyle w:val="TAL"/>
              <w:rPr>
                <w:sz w:val="16"/>
                <w:szCs w:val="16"/>
              </w:rPr>
            </w:pPr>
            <w:r>
              <w:rPr>
                <w:rFonts w:cs="Arial"/>
                <w:sz w:val="16"/>
                <w:szCs w:val="16"/>
              </w:rPr>
              <w:t>0431</w:t>
            </w:r>
          </w:p>
        </w:tc>
        <w:tc>
          <w:tcPr>
            <w:tcW w:w="422" w:type="dxa"/>
            <w:shd w:val="solid" w:color="FFFFFF" w:fill="auto"/>
          </w:tcPr>
          <w:p w14:paraId="6B9306C9" w14:textId="08F04C73"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027837CC" w14:textId="0820E3D0"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59013A71" w14:textId="05281C4C" w:rsidR="00812434" w:rsidRPr="00481D2D" w:rsidRDefault="00812434" w:rsidP="00812434">
            <w:pPr>
              <w:pStyle w:val="TAL"/>
              <w:rPr>
                <w:sz w:val="16"/>
                <w:szCs w:val="16"/>
              </w:rPr>
            </w:pPr>
            <w:r>
              <w:rPr>
                <w:rFonts w:cs="Arial"/>
                <w:sz w:val="16"/>
                <w:szCs w:val="16"/>
              </w:rPr>
              <w:t>NWDAF-assisted for URSP rules determination</w:t>
            </w:r>
          </w:p>
        </w:tc>
        <w:tc>
          <w:tcPr>
            <w:tcW w:w="705" w:type="dxa"/>
            <w:shd w:val="solid" w:color="FFFFFF" w:fill="auto"/>
          </w:tcPr>
          <w:p w14:paraId="1F2BD6C6" w14:textId="1489A77A" w:rsidR="00812434" w:rsidRPr="00481D2D" w:rsidRDefault="00812434" w:rsidP="00812434">
            <w:pPr>
              <w:pStyle w:val="TAC"/>
              <w:rPr>
                <w:sz w:val="16"/>
                <w:szCs w:val="16"/>
              </w:rPr>
            </w:pPr>
            <w:r>
              <w:rPr>
                <w:rFonts w:cs="Arial"/>
                <w:sz w:val="16"/>
                <w:szCs w:val="16"/>
              </w:rPr>
              <w:t>18.1.0</w:t>
            </w:r>
          </w:p>
        </w:tc>
      </w:tr>
      <w:tr w:rsidR="00812434" w:rsidRPr="00481D2D" w14:paraId="23516976" w14:textId="77777777" w:rsidTr="00812434">
        <w:tc>
          <w:tcPr>
            <w:tcW w:w="785" w:type="dxa"/>
            <w:shd w:val="solid" w:color="FFFFFF" w:fill="auto"/>
          </w:tcPr>
          <w:p w14:paraId="464B7633" w14:textId="683BAFB6"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58026369" w14:textId="6700A091"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6EAC87A9" w14:textId="53BAFEC6" w:rsidR="00812434" w:rsidRPr="00481D2D" w:rsidRDefault="00812434" w:rsidP="00812434">
            <w:pPr>
              <w:pStyle w:val="TAC"/>
              <w:rPr>
                <w:sz w:val="16"/>
                <w:szCs w:val="16"/>
              </w:rPr>
            </w:pPr>
            <w:r>
              <w:rPr>
                <w:rFonts w:cs="Arial"/>
                <w:sz w:val="16"/>
                <w:szCs w:val="16"/>
              </w:rPr>
              <w:t>CP-230170</w:t>
            </w:r>
          </w:p>
        </w:tc>
        <w:tc>
          <w:tcPr>
            <w:tcW w:w="521" w:type="dxa"/>
            <w:shd w:val="solid" w:color="FFFFFF" w:fill="auto"/>
          </w:tcPr>
          <w:p w14:paraId="6BDD5A66" w14:textId="157024BA" w:rsidR="00812434" w:rsidRPr="00481D2D" w:rsidRDefault="00812434" w:rsidP="00812434">
            <w:pPr>
              <w:pStyle w:val="TAL"/>
              <w:rPr>
                <w:sz w:val="16"/>
                <w:szCs w:val="16"/>
              </w:rPr>
            </w:pPr>
            <w:r>
              <w:rPr>
                <w:rFonts w:cs="Arial"/>
                <w:sz w:val="16"/>
                <w:szCs w:val="16"/>
              </w:rPr>
              <w:t>0432</w:t>
            </w:r>
          </w:p>
        </w:tc>
        <w:tc>
          <w:tcPr>
            <w:tcW w:w="422" w:type="dxa"/>
            <w:shd w:val="solid" w:color="FFFFFF" w:fill="auto"/>
          </w:tcPr>
          <w:p w14:paraId="25E1EC93" w14:textId="7A5B07BC"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673D7E12" w14:textId="13C200F1"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3D1A5AFF" w14:textId="77897211" w:rsidR="00812434" w:rsidRPr="00481D2D" w:rsidRDefault="00812434" w:rsidP="00812434">
            <w:pPr>
              <w:pStyle w:val="TAL"/>
              <w:rPr>
                <w:sz w:val="16"/>
                <w:szCs w:val="16"/>
              </w:rPr>
            </w:pPr>
            <w:r>
              <w:rPr>
                <w:rFonts w:cs="Arial"/>
                <w:sz w:val="16"/>
                <w:szCs w:val="16"/>
              </w:rPr>
              <w:t>Service Function Chaining support in the Traffic Influence procedures</w:t>
            </w:r>
          </w:p>
        </w:tc>
        <w:tc>
          <w:tcPr>
            <w:tcW w:w="705" w:type="dxa"/>
            <w:shd w:val="solid" w:color="FFFFFF" w:fill="auto"/>
          </w:tcPr>
          <w:p w14:paraId="3721B60A" w14:textId="1EC92DFE" w:rsidR="00812434" w:rsidRPr="00481D2D" w:rsidRDefault="00812434" w:rsidP="00812434">
            <w:pPr>
              <w:pStyle w:val="TAC"/>
              <w:rPr>
                <w:sz w:val="16"/>
                <w:szCs w:val="16"/>
              </w:rPr>
            </w:pPr>
            <w:r>
              <w:rPr>
                <w:rFonts w:cs="Arial"/>
                <w:sz w:val="16"/>
                <w:szCs w:val="16"/>
              </w:rPr>
              <w:t>18.1.0</w:t>
            </w:r>
          </w:p>
        </w:tc>
      </w:tr>
      <w:tr w:rsidR="00812434" w:rsidRPr="00481D2D" w14:paraId="24C6F9A4" w14:textId="77777777" w:rsidTr="00812434">
        <w:tc>
          <w:tcPr>
            <w:tcW w:w="785" w:type="dxa"/>
            <w:shd w:val="solid" w:color="FFFFFF" w:fill="auto"/>
          </w:tcPr>
          <w:p w14:paraId="0547A6D1" w14:textId="4D99A250"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28D75653" w14:textId="5E01FF42"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6817830B" w14:textId="5D147ACD" w:rsidR="00812434" w:rsidRPr="00481D2D" w:rsidRDefault="00812434" w:rsidP="00812434">
            <w:pPr>
              <w:pStyle w:val="TAC"/>
              <w:rPr>
                <w:sz w:val="16"/>
                <w:szCs w:val="16"/>
              </w:rPr>
            </w:pPr>
            <w:r>
              <w:rPr>
                <w:rFonts w:cs="Arial"/>
                <w:sz w:val="16"/>
                <w:szCs w:val="16"/>
              </w:rPr>
              <w:t>CP-230174</w:t>
            </w:r>
          </w:p>
        </w:tc>
        <w:tc>
          <w:tcPr>
            <w:tcW w:w="521" w:type="dxa"/>
            <w:shd w:val="solid" w:color="FFFFFF" w:fill="auto"/>
          </w:tcPr>
          <w:p w14:paraId="690B357B" w14:textId="2EACB579" w:rsidR="00812434" w:rsidRPr="00481D2D" w:rsidRDefault="00812434" w:rsidP="00812434">
            <w:pPr>
              <w:pStyle w:val="TAL"/>
              <w:rPr>
                <w:sz w:val="16"/>
                <w:szCs w:val="16"/>
              </w:rPr>
            </w:pPr>
            <w:r>
              <w:rPr>
                <w:rFonts w:cs="Arial"/>
                <w:sz w:val="16"/>
                <w:szCs w:val="16"/>
              </w:rPr>
              <w:t>0433</w:t>
            </w:r>
          </w:p>
        </w:tc>
        <w:tc>
          <w:tcPr>
            <w:tcW w:w="422" w:type="dxa"/>
            <w:shd w:val="solid" w:color="FFFFFF" w:fill="auto"/>
          </w:tcPr>
          <w:p w14:paraId="6E0F8C84" w14:textId="3D68D822"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658EA62D" w14:textId="5E748C52"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2C8A00DD" w14:textId="58E9030E" w:rsidR="00812434" w:rsidRPr="00481D2D" w:rsidRDefault="00812434" w:rsidP="00812434">
            <w:pPr>
              <w:pStyle w:val="TAL"/>
              <w:rPr>
                <w:sz w:val="16"/>
                <w:szCs w:val="16"/>
              </w:rPr>
            </w:pPr>
            <w:r>
              <w:rPr>
                <w:rFonts w:cs="Arial"/>
                <w:sz w:val="16"/>
                <w:szCs w:val="16"/>
              </w:rPr>
              <w:t>Missing edge computing functionality for AF request to influence traffic routing procedures</w:t>
            </w:r>
          </w:p>
        </w:tc>
        <w:tc>
          <w:tcPr>
            <w:tcW w:w="705" w:type="dxa"/>
            <w:shd w:val="solid" w:color="FFFFFF" w:fill="auto"/>
          </w:tcPr>
          <w:p w14:paraId="454FE312" w14:textId="3A69DE22" w:rsidR="00812434" w:rsidRPr="00481D2D" w:rsidRDefault="00812434" w:rsidP="00812434">
            <w:pPr>
              <w:pStyle w:val="TAC"/>
              <w:rPr>
                <w:sz w:val="16"/>
                <w:szCs w:val="16"/>
              </w:rPr>
            </w:pPr>
            <w:r>
              <w:rPr>
                <w:rFonts w:cs="Arial"/>
                <w:sz w:val="16"/>
                <w:szCs w:val="16"/>
              </w:rPr>
              <w:t>18.1.0</w:t>
            </w:r>
          </w:p>
        </w:tc>
      </w:tr>
      <w:tr w:rsidR="00812434" w:rsidRPr="00481D2D" w14:paraId="1ADA9064" w14:textId="77777777" w:rsidTr="00812434">
        <w:tc>
          <w:tcPr>
            <w:tcW w:w="785" w:type="dxa"/>
            <w:shd w:val="solid" w:color="FFFFFF" w:fill="auto"/>
          </w:tcPr>
          <w:p w14:paraId="0063C2BA" w14:textId="41486FF5"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0E320B40" w14:textId="647D65D8"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30E65A23" w14:textId="0B1C90DA" w:rsidR="00812434" w:rsidRPr="00481D2D" w:rsidRDefault="00812434" w:rsidP="00812434">
            <w:pPr>
              <w:pStyle w:val="TAC"/>
              <w:rPr>
                <w:sz w:val="16"/>
                <w:szCs w:val="16"/>
              </w:rPr>
            </w:pPr>
            <w:r>
              <w:rPr>
                <w:rFonts w:cs="Arial"/>
                <w:sz w:val="16"/>
                <w:szCs w:val="16"/>
              </w:rPr>
              <w:t>CP-230179</w:t>
            </w:r>
          </w:p>
        </w:tc>
        <w:tc>
          <w:tcPr>
            <w:tcW w:w="521" w:type="dxa"/>
            <w:shd w:val="solid" w:color="FFFFFF" w:fill="auto"/>
          </w:tcPr>
          <w:p w14:paraId="101CC84A" w14:textId="74AF2109" w:rsidR="00812434" w:rsidRPr="00481D2D" w:rsidRDefault="00812434" w:rsidP="00812434">
            <w:pPr>
              <w:pStyle w:val="TAL"/>
              <w:rPr>
                <w:sz w:val="16"/>
                <w:szCs w:val="16"/>
              </w:rPr>
            </w:pPr>
            <w:r>
              <w:rPr>
                <w:rFonts w:cs="Arial"/>
                <w:sz w:val="16"/>
                <w:szCs w:val="16"/>
              </w:rPr>
              <w:t>0435</w:t>
            </w:r>
          </w:p>
        </w:tc>
        <w:tc>
          <w:tcPr>
            <w:tcW w:w="422" w:type="dxa"/>
            <w:shd w:val="solid" w:color="FFFFFF" w:fill="auto"/>
          </w:tcPr>
          <w:p w14:paraId="3B3C8730" w14:textId="1686476F"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1C1B2125" w14:textId="1B8C1BAA"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57D340B6" w14:textId="58531E50" w:rsidR="00812434" w:rsidRPr="00481D2D" w:rsidRDefault="00812434" w:rsidP="00812434">
            <w:pPr>
              <w:pStyle w:val="TAL"/>
              <w:rPr>
                <w:sz w:val="16"/>
                <w:szCs w:val="16"/>
              </w:rPr>
            </w:pPr>
            <w:r>
              <w:rPr>
                <w:rFonts w:cs="Arial"/>
                <w:sz w:val="16"/>
                <w:szCs w:val="16"/>
              </w:rPr>
              <w:t>Procedures for Time Synchronization Exposure</w:t>
            </w:r>
          </w:p>
        </w:tc>
        <w:tc>
          <w:tcPr>
            <w:tcW w:w="705" w:type="dxa"/>
            <w:shd w:val="solid" w:color="FFFFFF" w:fill="auto"/>
          </w:tcPr>
          <w:p w14:paraId="5E666FC4" w14:textId="3D672450" w:rsidR="00812434" w:rsidRPr="00481D2D" w:rsidRDefault="00812434" w:rsidP="00812434">
            <w:pPr>
              <w:pStyle w:val="TAC"/>
              <w:rPr>
                <w:sz w:val="16"/>
                <w:szCs w:val="16"/>
              </w:rPr>
            </w:pPr>
            <w:r>
              <w:rPr>
                <w:rFonts w:cs="Arial"/>
                <w:sz w:val="16"/>
                <w:szCs w:val="16"/>
              </w:rPr>
              <w:t>18.1.0</w:t>
            </w:r>
          </w:p>
        </w:tc>
      </w:tr>
      <w:tr w:rsidR="00812434" w:rsidRPr="00481D2D" w14:paraId="3E4D176F" w14:textId="77777777" w:rsidTr="00812434">
        <w:tc>
          <w:tcPr>
            <w:tcW w:w="785" w:type="dxa"/>
            <w:shd w:val="solid" w:color="FFFFFF" w:fill="auto"/>
          </w:tcPr>
          <w:p w14:paraId="4DE20C2B" w14:textId="5888C89C"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73F99E2B" w14:textId="0F938606"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4A35BB93" w14:textId="12668B84" w:rsidR="00812434" w:rsidRPr="00481D2D" w:rsidRDefault="00812434" w:rsidP="00812434">
            <w:pPr>
              <w:pStyle w:val="TAC"/>
              <w:rPr>
                <w:sz w:val="16"/>
                <w:szCs w:val="16"/>
              </w:rPr>
            </w:pPr>
            <w:r>
              <w:rPr>
                <w:rFonts w:cs="Arial"/>
                <w:sz w:val="16"/>
                <w:szCs w:val="16"/>
              </w:rPr>
              <w:t>CP-230136</w:t>
            </w:r>
          </w:p>
        </w:tc>
        <w:tc>
          <w:tcPr>
            <w:tcW w:w="521" w:type="dxa"/>
            <w:shd w:val="solid" w:color="FFFFFF" w:fill="auto"/>
          </w:tcPr>
          <w:p w14:paraId="0A69DC3C" w14:textId="27227F0B" w:rsidR="00812434" w:rsidRPr="00481D2D" w:rsidRDefault="00812434" w:rsidP="00812434">
            <w:pPr>
              <w:pStyle w:val="TAL"/>
              <w:rPr>
                <w:sz w:val="16"/>
                <w:szCs w:val="16"/>
              </w:rPr>
            </w:pPr>
            <w:r>
              <w:rPr>
                <w:rFonts w:cs="Arial"/>
                <w:sz w:val="16"/>
                <w:szCs w:val="16"/>
              </w:rPr>
              <w:t>0436</w:t>
            </w:r>
          </w:p>
        </w:tc>
        <w:tc>
          <w:tcPr>
            <w:tcW w:w="422" w:type="dxa"/>
            <w:shd w:val="solid" w:color="FFFFFF" w:fill="auto"/>
          </w:tcPr>
          <w:p w14:paraId="1A329781" w14:textId="08AB19DA"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21EB0210" w14:textId="7EE84D90"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FBADD41" w14:textId="3313799D" w:rsidR="00812434" w:rsidRPr="00481D2D" w:rsidRDefault="00812434" w:rsidP="00812434">
            <w:pPr>
              <w:pStyle w:val="TAL"/>
              <w:rPr>
                <w:sz w:val="16"/>
                <w:szCs w:val="16"/>
              </w:rPr>
            </w:pPr>
            <w:r>
              <w:rPr>
                <w:rFonts w:cs="Arial"/>
                <w:sz w:val="16"/>
                <w:szCs w:val="16"/>
              </w:rPr>
              <w:t>Support of integration with IETF Deterministic Networking</w:t>
            </w:r>
          </w:p>
        </w:tc>
        <w:tc>
          <w:tcPr>
            <w:tcW w:w="705" w:type="dxa"/>
            <w:shd w:val="solid" w:color="FFFFFF" w:fill="auto"/>
          </w:tcPr>
          <w:p w14:paraId="4EC6DE5B" w14:textId="1B6A5068" w:rsidR="00812434" w:rsidRPr="00481D2D" w:rsidRDefault="00812434" w:rsidP="00812434">
            <w:pPr>
              <w:pStyle w:val="TAC"/>
              <w:rPr>
                <w:sz w:val="16"/>
                <w:szCs w:val="16"/>
              </w:rPr>
            </w:pPr>
            <w:r>
              <w:rPr>
                <w:rFonts w:cs="Arial"/>
                <w:sz w:val="16"/>
                <w:szCs w:val="16"/>
              </w:rPr>
              <w:t>18.1.0</w:t>
            </w:r>
          </w:p>
        </w:tc>
      </w:tr>
      <w:tr w:rsidR="00812434" w:rsidRPr="00481D2D" w14:paraId="5DD20A72" w14:textId="77777777" w:rsidTr="00812434">
        <w:tc>
          <w:tcPr>
            <w:tcW w:w="785" w:type="dxa"/>
            <w:shd w:val="solid" w:color="FFFFFF" w:fill="auto"/>
          </w:tcPr>
          <w:p w14:paraId="2E88D704" w14:textId="5F87736D"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52AD7830" w14:textId="18A15079"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63E8AB11" w14:textId="2A27A828" w:rsidR="00812434" w:rsidRPr="00481D2D" w:rsidRDefault="00812434" w:rsidP="00812434">
            <w:pPr>
              <w:pStyle w:val="TAC"/>
              <w:rPr>
                <w:sz w:val="16"/>
                <w:szCs w:val="16"/>
              </w:rPr>
            </w:pPr>
            <w:r>
              <w:rPr>
                <w:rFonts w:cs="Arial"/>
                <w:sz w:val="16"/>
                <w:szCs w:val="16"/>
              </w:rPr>
              <w:t>CP-230176</w:t>
            </w:r>
          </w:p>
        </w:tc>
        <w:tc>
          <w:tcPr>
            <w:tcW w:w="521" w:type="dxa"/>
            <w:shd w:val="solid" w:color="FFFFFF" w:fill="auto"/>
          </w:tcPr>
          <w:p w14:paraId="6FF79F03" w14:textId="75622BDA" w:rsidR="00812434" w:rsidRPr="00481D2D" w:rsidRDefault="00812434" w:rsidP="00812434">
            <w:pPr>
              <w:pStyle w:val="TAL"/>
              <w:rPr>
                <w:sz w:val="16"/>
                <w:szCs w:val="16"/>
              </w:rPr>
            </w:pPr>
            <w:r>
              <w:rPr>
                <w:rFonts w:cs="Arial"/>
                <w:sz w:val="16"/>
                <w:szCs w:val="16"/>
              </w:rPr>
              <w:t>0437</w:t>
            </w:r>
          </w:p>
        </w:tc>
        <w:tc>
          <w:tcPr>
            <w:tcW w:w="422" w:type="dxa"/>
            <w:shd w:val="solid" w:color="FFFFFF" w:fill="auto"/>
          </w:tcPr>
          <w:p w14:paraId="099C2F41" w14:textId="7B38792D"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47CD7926" w14:textId="181C8F50"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30AD8AE9" w14:textId="54B9B9F7" w:rsidR="00812434" w:rsidRPr="00481D2D" w:rsidRDefault="00812434" w:rsidP="00812434">
            <w:pPr>
              <w:pStyle w:val="TAL"/>
              <w:rPr>
                <w:sz w:val="16"/>
                <w:szCs w:val="16"/>
              </w:rPr>
            </w:pPr>
            <w:r>
              <w:rPr>
                <w:rFonts w:cs="Arial"/>
                <w:sz w:val="16"/>
                <w:szCs w:val="16"/>
              </w:rPr>
              <w:t>ANDSP and/or OSId support indication to V-PCF</w:t>
            </w:r>
          </w:p>
        </w:tc>
        <w:tc>
          <w:tcPr>
            <w:tcW w:w="705" w:type="dxa"/>
            <w:shd w:val="solid" w:color="FFFFFF" w:fill="auto"/>
          </w:tcPr>
          <w:p w14:paraId="0CB6D9E6" w14:textId="0DA61A84" w:rsidR="00812434" w:rsidRPr="00481D2D" w:rsidRDefault="00812434" w:rsidP="00812434">
            <w:pPr>
              <w:pStyle w:val="TAC"/>
              <w:rPr>
                <w:sz w:val="16"/>
                <w:szCs w:val="16"/>
              </w:rPr>
            </w:pPr>
            <w:r>
              <w:rPr>
                <w:rFonts w:cs="Arial"/>
                <w:sz w:val="16"/>
                <w:szCs w:val="16"/>
              </w:rPr>
              <w:t>18.1.0</w:t>
            </w:r>
          </w:p>
        </w:tc>
      </w:tr>
      <w:tr w:rsidR="00812434" w:rsidRPr="00481D2D" w14:paraId="019ECD68" w14:textId="77777777" w:rsidTr="00812434">
        <w:tc>
          <w:tcPr>
            <w:tcW w:w="785" w:type="dxa"/>
            <w:shd w:val="solid" w:color="FFFFFF" w:fill="auto"/>
          </w:tcPr>
          <w:p w14:paraId="5DE7929A" w14:textId="07B9DBC6"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17EFF9F6" w14:textId="70031FC7"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6C5507F0" w14:textId="35BD8E72" w:rsidR="00812434" w:rsidRPr="00481D2D" w:rsidRDefault="00812434" w:rsidP="00812434">
            <w:pPr>
              <w:pStyle w:val="TAC"/>
              <w:rPr>
                <w:sz w:val="16"/>
                <w:szCs w:val="16"/>
              </w:rPr>
            </w:pPr>
            <w:r>
              <w:rPr>
                <w:rFonts w:cs="Arial"/>
                <w:sz w:val="16"/>
                <w:szCs w:val="16"/>
              </w:rPr>
              <w:t>CP-230175</w:t>
            </w:r>
          </w:p>
        </w:tc>
        <w:tc>
          <w:tcPr>
            <w:tcW w:w="521" w:type="dxa"/>
            <w:shd w:val="solid" w:color="FFFFFF" w:fill="auto"/>
          </w:tcPr>
          <w:p w14:paraId="151E7D86" w14:textId="78522BDD" w:rsidR="00812434" w:rsidRPr="00481D2D" w:rsidRDefault="00812434" w:rsidP="00812434">
            <w:pPr>
              <w:pStyle w:val="TAL"/>
              <w:rPr>
                <w:sz w:val="16"/>
                <w:szCs w:val="16"/>
              </w:rPr>
            </w:pPr>
            <w:r>
              <w:rPr>
                <w:rFonts w:cs="Arial"/>
                <w:sz w:val="16"/>
                <w:szCs w:val="16"/>
              </w:rPr>
              <w:t>0438</w:t>
            </w:r>
          </w:p>
        </w:tc>
        <w:tc>
          <w:tcPr>
            <w:tcW w:w="422" w:type="dxa"/>
            <w:shd w:val="solid" w:color="FFFFFF" w:fill="auto"/>
          </w:tcPr>
          <w:p w14:paraId="4DC2308E" w14:textId="0369C4C2"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2DCD9E3D" w14:textId="2EB0BC6A" w:rsidR="00812434" w:rsidRPr="00481D2D" w:rsidRDefault="00812434" w:rsidP="00812434">
            <w:pPr>
              <w:pStyle w:val="TAC"/>
              <w:rPr>
                <w:sz w:val="16"/>
                <w:szCs w:val="16"/>
              </w:rPr>
            </w:pPr>
            <w:r>
              <w:rPr>
                <w:rFonts w:cs="Arial"/>
                <w:sz w:val="16"/>
                <w:szCs w:val="16"/>
              </w:rPr>
              <w:t>F</w:t>
            </w:r>
          </w:p>
        </w:tc>
        <w:tc>
          <w:tcPr>
            <w:tcW w:w="4868" w:type="dxa"/>
            <w:shd w:val="solid" w:color="FFFFFF" w:fill="auto"/>
          </w:tcPr>
          <w:p w14:paraId="443C5E28" w14:textId="1DF6E78B" w:rsidR="00812434" w:rsidRPr="00481D2D" w:rsidRDefault="00812434" w:rsidP="00812434">
            <w:pPr>
              <w:pStyle w:val="TAL"/>
              <w:rPr>
                <w:sz w:val="16"/>
                <w:szCs w:val="16"/>
              </w:rPr>
            </w:pPr>
            <w:r>
              <w:rPr>
                <w:rFonts w:cs="Arial"/>
                <w:sz w:val="16"/>
                <w:szCs w:val="16"/>
              </w:rPr>
              <w:t>Complete description for Onboarding Indication</w:t>
            </w:r>
          </w:p>
        </w:tc>
        <w:tc>
          <w:tcPr>
            <w:tcW w:w="705" w:type="dxa"/>
            <w:shd w:val="solid" w:color="FFFFFF" w:fill="auto"/>
          </w:tcPr>
          <w:p w14:paraId="5AF4EFC2" w14:textId="1BE9E870" w:rsidR="00812434" w:rsidRPr="00481D2D" w:rsidRDefault="00812434" w:rsidP="00812434">
            <w:pPr>
              <w:pStyle w:val="TAC"/>
              <w:rPr>
                <w:sz w:val="16"/>
                <w:szCs w:val="16"/>
              </w:rPr>
            </w:pPr>
            <w:r>
              <w:rPr>
                <w:rFonts w:cs="Arial"/>
                <w:sz w:val="16"/>
                <w:szCs w:val="16"/>
              </w:rPr>
              <w:t>18.1.0</w:t>
            </w:r>
          </w:p>
        </w:tc>
      </w:tr>
      <w:tr w:rsidR="00812434" w:rsidRPr="00481D2D" w14:paraId="5D45D83C" w14:textId="77777777" w:rsidTr="00812434">
        <w:tc>
          <w:tcPr>
            <w:tcW w:w="785" w:type="dxa"/>
            <w:shd w:val="solid" w:color="FFFFFF" w:fill="auto"/>
          </w:tcPr>
          <w:p w14:paraId="443ABFC9" w14:textId="0A147A6E"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1CDC53EB" w14:textId="598C63B3"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4B8C31C4" w14:textId="313BE19C" w:rsidR="00812434" w:rsidRPr="00481D2D" w:rsidRDefault="00812434" w:rsidP="00812434">
            <w:pPr>
              <w:pStyle w:val="TAC"/>
              <w:rPr>
                <w:sz w:val="16"/>
                <w:szCs w:val="16"/>
              </w:rPr>
            </w:pPr>
            <w:r>
              <w:rPr>
                <w:rFonts w:cs="Arial"/>
                <w:sz w:val="16"/>
                <w:szCs w:val="16"/>
              </w:rPr>
              <w:t>CP-230177</w:t>
            </w:r>
          </w:p>
        </w:tc>
        <w:tc>
          <w:tcPr>
            <w:tcW w:w="521" w:type="dxa"/>
            <w:shd w:val="solid" w:color="FFFFFF" w:fill="auto"/>
          </w:tcPr>
          <w:p w14:paraId="5C5E0C69" w14:textId="122EC379" w:rsidR="00812434" w:rsidRPr="00481D2D" w:rsidRDefault="00812434" w:rsidP="00812434">
            <w:pPr>
              <w:pStyle w:val="TAL"/>
              <w:rPr>
                <w:sz w:val="16"/>
                <w:szCs w:val="16"/>
              </w:rPr>
            </w:pPr>
            <w:r>
              <w:rPr>
                <w:rFonts w:cs="Arial"/>
                <w:sz w:val="16"/>
                <w:szCs w:val="16"/>
              </w:rPr>
              <w:t>0439</w:t>
            </w:r>
          </w:p>
        </w:tc>
        <w:tc>
          <w:tcPr>
            <w:tcW w:w="422" w:type="dxa"/>
            <w:shd w:val="solid" w:color="FFFFFF" w:fill="auto"/>
          </w:tcPr>
          <w:p w14:paraId="1F0EFAAD" w14:textId="270DC3AA" w:rsidR="00812434" w:rsidRPr="00481D2D" w:rsidRDefault="00812434" w:rsidP="00812434">
            <w:pPr>
              <w:pStyle w:val="TAR"/>
              <w:rPr>
                <w:sz w:val="16"/>
                <w:szCs w:val="16"/>
              </w:rPr>
            </w:pPr>
            <w:r>
              <w:rPr>
                <w:rFonts w:cs="Arial"/>
                <w:sz w:val="16"/>
                <w:szCs w:val="16"/>
              </w:rPr>
              <w:t> </w:t>
            </w:r>
          </w:p>
        </w:tc>
        <w:tc>
          <w:tcPr>
            <w:tcW w:w="421" w:type="dxa"/>
            <w:shd w:val="solid" w:color="FFFFFF" w:fill="auto"/>
          </w:tcPr>
          <w:p w14:paraId="1CB39338" w14:textId="72F41D21"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3023930D" w14:textId="37038ADC" w:rsidR="00812434" w:rsidRPr="00481D2D" w:rsidRDefault="00812434" w:rsidP="00812434">
            <w:pPr>
              <w:pStyle w:val="TAL"/>
              <w:rPr>
                <w:sz w:val="16"/>
                <w:szCs w:val="16"/>
              </w:rPr>
            </w:pPr>
            <w:r>
              <w:rPr>
                <w:rFonts w:cs="Arial"/>
                <w:sz w:val="16"/>
                <w:szCs w:val="16"/>
              </w:rPr>
              <w:t>Support of IPv6 prefix delegation</w:t>
            </w:r>
          </w:p>
        </w:tc>
        <w:tc>
          <w:tcPr>
            <w:tcW w:w="705" w:type="dxa"/>
            <w:shd w:val="solid" w:color="FFFFFF" w:fill="auto"/>
          </w:tcPr>
          <w:p w14:paraId="5FCD2D0B" w14:textId="099B92C1" w:rsidR="00812434" w:rsidRPr="00481D2D" w:rsidRDefault="00812434" w:rsidP="00812434">
            <w:pPr>
              <w:pStyle w:val="TAC"/>
              <w:rPr>
                <w:sz w:val="16"/>
                <w:szCs w:val="16"/>
              </w:rPr>
            </w:pPr>
            <w:r>
              <w:rPr>
                <w:rFonts w:cs="Arial"/>
                <w:sz w:val="16"/>
                <w:szCs w:val="16"/>
              </w:rPr>
              <w:t>18.1.0</w:t>
            </w:r>
          </w:p>
        </w:tc>
      </w:tr>
      <w:tr w:rsidR="00812434" w:rsidRPr="00481D2D" w14:paraId="19124B42" w14:textId="77777777" w:rsidTr="00812434">
        <w:tc>
          <w:tcPr>
            <w:tcW w:w="785" w:type="dxa"/>
            <w:shd w:val="solid" w:color="FFFFFF" w:fill="auto"/>
          </w:tcPr>
          <w:p w14:paraId="5B855C73" w14:textId="7878D24B"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26387BC6" w14:textId="052BA9BB"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5FF12628" w14:textId="666793F2" w:rsidR="00812434" w:rsidRPr="00481D2D" w:rsidRDefault="00812434" w:rsidP="00812434">
            <w:pPr>
              <w:pStyle w:val="TAC"/>
              <w:rPr>
                <w:sz w:val="16"/>
                <w:szCs w:val="16"/>
              </w:rPr>
            </w:pPr>
            <w:r>
              <w:rPr>
                <w:rFonts w:cs="Arial"/>
                <w:sz w:val="16"/>
                <w:szCs w:val="16"/>
              </w:rPr>
              <w:t>CP-230179</w:t>
            </w:r>
          </w:p>
        </w:tc>
        <w:tc>
          <w:tcPr>
            <w:tcW w:w="521" w:type="dxa"/>
            <w:shd w:val="solid" w:color="FFFFFF" w:fill="auto"/>
          </w:tcPr>
          <w:p w14:paraId="4151B475" w14:textId="52B86B51" w:rsidR="00812434" w:rsidRPr="00481D2D" w:rsidRDefault="00812434" w:rsidP="00812434">
            <w:pPr>
              <w:pStyle w:val="TAL"/>
              <w:rPr>
                <w:sz w:val="16"/>
                <w:szCs w:val="16"/>
              </w:rPr>
            </w:pPr>
            <w:r>
              <w:rPr>
                <w:rFonts w:cs="Arial"/>
                <w:sz w:val="16"/>
                <w:szCs w:val="16"/>
              </w:rPr>
              <w:t>0440</w:t>
            </w:r>
          </w:p>
        </w:tc>
        <w:tc>
          <w:tcPr>
            <w:tcW w:w="422" w:type="dxa"/>
            <w:shd w:val="solid" w:color="FFFFFF" w:fill="auto"/>
          </w:tcPr>
          <w:p w14:paraId="7684C3DE" w14:textId="1B104583"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5E5B13E8" w14:textId="0062A902"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671799A6" w14:textId="15E16666" w:rsidR="00812434" w:rsidRPr="00481D2D" w:rsidRDefault="00812434" w:rsidP="00812434">
            <w:pPr>
              <w:pStyle w:val="TAL"/>
              <w:rPr>
                <w:sz w:val="16"/>
                <w:szCs w:val="16"/>
              </w:rPr>
            </w:pPr>
            <w:r>
              <w:rPr>
                <w:rFonts w:cs="Arial"/>
                <w:sz w:val="16"/>
                <w:szCs w:val="16"/>
              </w:rPr>
              <w:t>Enhancement of Time Sensitive Communication</w:t>
            </w:r>
          </w:p>
        </w:tc>
        <w:tc>
          <w:tcPr>
            <w:tcW w:w="705" w:type="dxa"/>
            <w:shd w:val="solid" w:color="FFFFFF" w:fill="auto"/>
          </w:tcPr>
          <w:p w14:paraId="0F6E6480" w14:textId="4BE995DB" w:rsidR="00812434" w:rsidRPr="00481D2D" w:rsidRDefault="00812434" w:rsidP="00812434">
            <w:pPr>
              <w:pStyle w:val="TAC"/>
              <w:rPr>
                <w:sz w:val="16"/>
                <w:szCs w:val="16"/>
              </w:rPr>
            </w:pPr>
            <w:r>
              <w:rPr>
                <w:rFonts w:cs="Arial"/>
                <w:sz w:val="16"/>
                <w:szCs w:val="16"/>
              </w:rPr>
              <w:t>18.1.0</w:t>
            </w:r>
          </w:p>
        </w:tc>
      </w:tr>
      <w:tr w:rsidR="00812434" w:rsidRPr="00481D2D" w14:paraId="488C2165" w14:textId="77777777" w:rsidTr="00812434">
        <w:tc>
          <w:tcPr>
            <w:tcW w:w="785" w:type="dxa"/>
            <w:shd w:val="solid" w:color="FFFFFF" w:fill="auto"/>
          </w:tcPr>
          <w:p w14:paraId="6DDDE4C3" w14:textId="785FE60A" w:rsidR="00812434" w:rsidRPr="00481D2D" w:rsidRDefault="00812434" w:rsidP="00812434">
            <w:pPr>
              <w:pStyle w:val="TAC"/>
              <w:rPr>
                <w:sz w:val="16"/>
                <w:szCs w:val="16"/>
              </w:rPr>
            </w:pPr>
            <w:r>
              <w:rPr>
                <w:sz w:val="16"/>
                <w:szCs w:val="16"/>
                <w:lang w:eastAsia="zh-CN"/>
              </w:rPr>
              <w:t>2023-03</w:t>
            </w:r>
          </w:p>
        </w:tc>
        <w:tc>
          <w:tcPr>
            <w:tcW w:w="793" w:type="dxa"/>
            <w:shd w:val="solid" w:color="FFFFFF" w:fill="auto"/>
          </w:tcPr>
          <w:p w14:paraId="749DF91C" w14:textId="0016FFE9" w:rsidR="00812434" w:rsidRPr="00481D2D" w:rsidRDefault="00812434" w:rsidP="00812434">
            <w:pPr>
              <w:pStyle w:val="TAC"/>
              <w:rPr>
                <w:sz w:val="16"/>
                <w:szCs w:val="16"/>
              </w:rPr>
            </w:pPr>
            <w:r>
              <w:rPr>
                <w:rFonts w:cs="Arial"/>
                <w:sz w:val="16"/>
                <w:szCs w:val="16"/>
              </w:rPr>
              <w:t>CT#99</w:t>
            </w:r>
          </w:p>
        </w:tc>
        <w:tc>
          <w:tcPr>
            <w:tcW w:w="1070" w:type="dxa"/>
            <w:shd w:val="solid" w:color="FFFFFF" w:fill="auto"/>
          </w:tcPr>
          <w:p w14:paraId="6B6A9324" w14:textId="597F3B4E" w:rsidR="00812434" w:rsidRPr="00481D2D" w:rsidRDefault="00812434" w:rsidP="00812434">
            <w:pPr>
              <w:pStyle w:val="TAC"/>
              <w:rPr>
                <w:sz w:val="16"/>
                <w:szCs w:val="16"/>
              </w:rPr>
            </w:pPr>
            <w:r>
              <w:rPr>
                <w:rFonts w:cs="Arial"/>
                <w:sz w:val="16"/>
                <w:szCs w:val="16"/>
              </w:rPr>
              <w:t>CP-230181</w:t>
            </w:r>
          </w:p>
        </w:tc>
        <w:tc>
          <w:tcPr>
            <w:tcW w:w="521" w:type="dxa"/>
            <w:shd w:val="solid" w:color="FFFFFF" w:fill="auto"/>
          </w:tcPr>
          <w:p w14:paraId="729BC289" w14:textId="529DBE0F" w:rsidR="00812434" w:rsidRPr="00481D2D" w:rsidRDefault="00812434" w:rsidP="00812434">
            <w:pPr>
              <w:pStyle w:val="TAL"/>
              <w:rPr>
                <w:sz w:val="16"/>
                <w:szCs w:val="16"/>
              </w:rPr>
            </w:pPr>
            <w:r>
              <w:rPr>
                <w:rFonts w:cs="Arial"/>
                <w:sz w:val="16"/>
                <w:szCs w:val="16"/>
              </w:rPr>
              <w:t>0441</w:t>
            </w:r>
          </w:p>
        </w:tc>
        <w:tc>
          <w:tcPr>
            <w:tcW w:w="422" w:type="dxa"/>
            <w:shd w:val="solid" w:color="FFFFFF" w:fill="auto"/>
          </w:tcPr>
          <w:p w14:paraId="5C8308B7" w14:textId="43CEA6FB" w:rsidR="00812434" w:rsidRPr="00481D2D" w:rsidRDefault="00812434" w:rsidP="00812434">
            <w:pPr>
              <w:pStyle w:val="TAR"/>
              <w:rPr>
                <w:sz w:val="16"/>
                <w:szCs w:val="16"/>
              </w:rPr>
            </w:pPr>
            <w:r>
              <w:rPr>
                <w:rFonts w:cs="Arial"/>
                <w:sz w:val="16"/>
                <w:szCs w:val="16"/>
              </w:rPr>
              <w:t>1</w:t>
            </w:r>
          </w:p>
        </w:tc>
        <w:tc>
          <w:tcPr>
            <w:tcW w:w="421" w:type="dxa"/>
            <w:shd w:val="solid" w:color="FFFFFF" w:fill="auto"/>
          </w:tcPr>
          <w:p w14:paraId="29F23391" w14:textId="247ECA76" w:rsidR="00812434" w:rsidRPr="00481D2D" w:rsidRDefault="00812434" w:rsidP="00812434">
            <w:pPr>
              <w:pStyle w:val="TAC"/>
              <w:rPr>
                <w:sz w:val="16"/>
                <w:szCs w:val="16"/>
              </w:rPr>
            </w:pPr>
            <w:r>
              <w:rPr>
                <w:rFonts w:cs="Arial"/>
                <w:sz w:val="16"/>
                <w:szCs w:val="16"/>
              </w:rPr>
              <w:t>B</w:t>
            </w:r>
          </w:p>
        </w:tc>
        <w:tc>
          <w:tcPr>
            <w:tcW w:w="4868" w:type="dxa"/>
            <w:shd w:val="solid" w:color="FFFFFF" w:fill="auto"/>
          </w:tcPr>
          <w:p w14:paraId="4BB10868" w14:textId="74A5645D" w:rsidR="00812434" w:rsidRPr="00481D2D" w:rsidRDefault="00812434" w:rsidP="00812434">
            <w:pPr>
              <w:pStyle w:val="TAL"/>
              <w:rPr>
                <w:sz w:val="16"/>
                <w:szCs w:val="16"/>
              </w:rPr>
            </w:pPr>
            <w:r>
              <w:rPr>
                <w:rFonts w:cs="Arial"/>
                <w:sz w:val="16"/>
                <w:szCs w:val="16"/>
              </w:rPr>
              <w:t>Feature negotiation in roaming scenarios</w:t>
            </w:r>
          </w:p>
        </w:tc>
        <w:tc>
          <w:tcPr>
            <w:tcW w:w="705" w:type="dxa"/>
            <w:shd w:val="solid" w:color="FFFFFF" w:fill="auto"/>
          </w:tcPr>
          <w:p w14:paraId="619C699A" w14:textId="407E2EB9" w:rsidR="00812434" w:rsidRPr="00481D2D" w:rsidRDefault="00812434" w:rsidP="00812434">
            <w:pPr>
              <w:pStyle w:val="TAC"/>
              <w:rPr>
                <w:sz w:val="16"/>
                <w:szCs w:val="16"/>
              </w:rPr>
            </w:pPr>
            <w:r>
              <w:rPr>
                <w:rFonts w:cs="Arial"/>
                <w:sz w:val="16"/>
                <w:szCs w:val="16"/>
              </w:rPr>
              <w:t>18.1.0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11"/>
      <w:footerReference w:type="default" r:id="rId2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89A73" w14:textId="77777777" w:rsidR="002767B1" w:rsidRDefault="002767B1">
      <w:r>
        <w:separator/>
      </w:r>
    </w:p>
  </w:endnote>
  <w:endnote w:type="continuationSeparator" w:id="0">
    <w:p w14:paraId="7C00B0FA" w14:textId="77777777" w:rsidR="002767B1" w:rsidRDefault="00276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A3459" w14:textId="77777777" w:rsidR="002767B1" w:rsidRDefault="002767B1">
      <w:r>
        <w:separator/>
      </w:r>
    </w:p>
  </w:footnote>
  <w:footnote w:type="continuationSeparator" w:id="0">
    <w:p w14:paraId="24F3C8AC" w14:textId="77777777" w:rsidR="002767B1" w:rsidRDefault="002767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5BAFFA91"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2434">
      <w:rPr>
        <w:rFonts w:ascii="Arial" w:hAnsi="Arial" w:cs="Arial"/>
        <w:b/>
        <w:noProof/>
        <w:sz w:val="18"/>
        <w:szCs w:val="18"/>
      </w:rPr>
      <w:t>3GPP TS 29.513 V18.1.0 (2023-03)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0A62453A"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2434">
      <w:rPr>
        <w:rFonts w:ascii="Arial" w:hAnsi="Arial" w:cs="Arial"/>
        <w:b/>
        <w:noProof/>
        <w:sz w:val="18"/>
        <w:szCs w:val="18"/>
      </w:rPr>
      <w:t>Release 18</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79809357">
    <w:abstractNumId w:val="3"/>
  </w:num>
  <w:num w:numId="2" w16cid:durableId="921911077">
    <w:abstractNumId w:val="2"/>
  </w:num>
  <w:num w:numId="3" w16cid:durableId="1829394937">
    <w:abstractNumId w:val="1"/>
  </w:num>
  <w:num w:numId="4" w16cid:durableId="1628620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263F9"/>
    <w:rsid w:val="00031E12"/>
    <w:rsid w:val="00033AA5"/>
    <w:rsid w:val="000343A5"/>
    <w:rsid w:val="000378EE"/>
    <w:rsid w:val="0004103F"/>
    <w:rsid w:val="000423FE"/>
    <w:rsid w:val="00042F74"/>
    <w:rsid w:val="000439E6"/>
    <w:rsid w:val="00044242"/>
    <w:rsid w:val="0004488F"/>
    <w:rsid w:val="00045E56"/>
    <w:rsid w:val="000504FB"/>
    <w:rsid w:val="00053C72"/>
    <w:rsid w:val="0005584B"/>
    <w:rsid w:val="00061CAC"/>
    <w:rsid w:val="00062F2D"/>
    <w:rsid w:val="0006547B"/>
    <w:rsid w:val="00065737"/>
    <w:rsid w:val="00071768"/>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B63C0"/>
    <w:rsid w:val="000C05E2"/>
    <w:rsid w:val="000D04AB"/>
    <w:rsid w:val="000D3745"/>
    <w:rsid w:val="000D4697"/>
    <w:rsid w:val="000E49FF"/>
    <w:rsid w:val="000F1933"/>
    <w:rsid w:val="000F6B9B"/>
    <w:rsid w:val="00106980"/>
    <w:rsid w:val="00112670"/>
    <w:rsid w:val="00112AD4"/>
    <w:rsid w:val="0011629D"/>
    <w:rsid w:val="00116AF9"/>
    <w:rsid w:val="00121C7A"/>
    <w:rsid w:val="001248B2"/>
    <w:rsid w:val="001252C1"/>
    <w:rsid w:val="0013001C"/>
    <w:rsid w:val="0013478E"/>
    <w:rsid w:val="00136687"/>
    <w:rsid w:val="00137CBD"/>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90D91"/>
    <w:rsid w:val="001938ED"/>
    <w:rsid w:val="001965FC"/>
    <w:rsid w:val="001A1A39"/>
    <w:rsid w:val="001A1D87"/>
    <w:rsid w:val="001A5031"/>
    <w:rsid w:val="001A5D50"/>
    <w:rsid w:val="001A65FE"/>
    <w:rsid w:val="001A6D91"/>
    <w:rsid w:val="001B05DB"/>
    <w:rsid w:val="001B0791"/>
    <w:rsid w:val="001B5693"/>
    <w:rsid w:val="001B670B"/>
    <w:rsid w:val="001C0828"/>
    <w:rsid w:val="001C12D1"/>
    <w:rsid w:val="001C2077"/>
    <w:rsid w:val="001C34B4"/>
    <w:rsid w:val="001C45FF"/>
    <w:rsid w:val="001C60F9"/>
    <w:rsid w:val="001C6531"/>
    <w:rsid w:val="001D25E9"/>
    <w:rsid w:val="001D2C98"/>
    <w:rsid w:val="001D4B49"/>
    <w:rsid w:val="001D6CEF"/>
    <w:rsid w:val="001D75A9"/>
    <w:rsid w:val="001E3C9C"/>
    <w:rsid w:val="001E4EEC"/>
    <w:rsid w:val="001E4FE9"/>
    <w:rsid w:val="001E6468"/>
    <w:rsid w:val="001E6CCE"/>
    <w:rsid w:val="001F3014"/>
    <w:rsid w:val="001F31A0"/>
    <w:rsid w:val="001F4140"/>
    <w:rsid w:val="001F4399"/>
    <w:rsid w:val="001F4B31"/>
    <w:rsid w:val="00200966"/>
    <w:rsid w:val="00202EDD"/>
    <w:rsid w:val="0020316F"/>
    <w:rsid w:val="0020425D"/>
    <w:rsid w:val="0020525C"/>
    <w:rsid w:val="00205947"/>
    <w:rsid w:val="00206588"/>
    <w:rsid w:val="00207B72"/>
    <w:rsid w:val="00207EAD"/>
    <w:rsid w:val="002108F3"/>
    <w:rsid w:val="00211EA9"/>
    <w:rsid w:val="002132A3"/>
    <w:rsid w:val="00214525"/>
    <w:rsid w:val="002169B7"/>
    <w:rsid w:val="00220944"/>
    <w:rsid w:val="0022192B"/>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7306D"/>
    <w:rsid w:val="002743A7"/>
    <w:rsid w:val="002767B1"/>
    <w:rsid w:val="00277B99"/>
    <w:rsid w:val="0028078F"/>
    <w:rsid w:val="00283074"/>
    <w:rsid w:val="00292114"/>
    <w:rsid w:val="00293905"/>
    <w:rsid w:val="00295658"/>
    <w:rsid w:val="00296C88"/>
    <w:rsid w:val="002972B5"/>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6412"/>
    <w:rsid w:val="002D7F9B"/>
    <w:rsid w:val="002E25F4"/>
    <w:rsid w:val="002E3B62"/>
    <w:rsid w:val="002E7826"/>
    <w:rsid w:val="002E7953"/>
    <w:rsid w:val="002F1BBE"/>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0CF0"/>
    <w:rsid w:val="003310EB"/>
    <w:rsid w:val="003311D5"/>
    <w:rsid w:val="00332873"/>
    <w:rsid w:val="003336D0"/>
    <w:rsid w:val="00335401"/>
    <w:rsid w:val="003400CC"/>
    <w:rsid w:val="0034139E"/>
    <w:rsid w:val="00341F4A"/>
    <w:rsid w:val="00341F4B"/>
    <w:rsid w:val="00343000"/>
    <w:rsid w:val="00347C67"/>
    <w:rsid w:val="003503A8"/>
    <w:rsid w:val="00350D66"/>
    <w:rsid w:val="003532E4"/>
    <w:rsid w:val="00354076"/>
    <w:rsid w:val="00354DAA"/>
    <w:rsid w:val="0036232C"/>
    <w:rsid w:val="00362FF1"/>
    <w:rsid w:val="00365142"/>
    <w:rsid w:val="00365D1F"/>
    <w:rsid w:val="00366660"/>
    <w:rsid w:val="003669DA"/>
    <w:rsid w:val="00367BE5"/>
    <w:rsid w:val="00371475"/>
    <w:rsid w:val="00371C07"/>
    <w:rsid w:val="00376C74"/>
    <w:rsid w:val="00380946"/>
    <w:rsid w:val="00387FCF"/>
    <w:rsid w:val="003A3C9E"/>
    <w:rsid w:val="003A3FB8"/>
    <w:rsid w:val="003A416B"/>
    <w:rsid w:val="003B4689"/>
    <w:rsid w:val="003C1E20"/>
    <w:rsid w:val="003C4564"/>
    <w:rsid w:val="003C4B69"/>
    <w:rsid w:val="003D20A7"/>
    <w:rsid w:val="003D2A98"/>
    <w:rsid w:val="003D2BDF"/>
    <w:rsid w:val="003D4C81"/>
    <w:rsid w:val="003D777B"/>
    <w:rsid w:val="003E090A"/>
    <w:rsid w:val="003E22D0"/>
    <w:rsid w:val="003E34E9"/>
    <w:rsid w:val="003E5C21"/>
    <w:rsid w:val="003E7A2B"/>
    <w:rsid w:val="003F2EB5"/>
    <w:rsid w:val="003F3613"/>
    <w:rsid w:val="003F3FB9"/>
    <w:rsid w:val="003F5A24"/>
    <w:rsid w:val="003F732E"/>
    <w:rsid w:val="003F7A43"/>
    <w:rsid w:val="00403475"/>
    <w:rsid w:val="00403F03"/>
    <w:rsid w:val="00404CF8"/>
    <w:rsid w:val="004055AE"/>
    <w:rsid w:val="00416B67"/>
    <w:rsid w:val="004171E9"/>
    <w:rsid w:val="004204DA"/>
    <w:rsid w:val="004208A4"/>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93D"/>
    <w:rsid w:val="00451E55"/>
    <w:rsid w:val="004522BD"/>
    <w:rsid w:val="004543E8"/>
    <w:rsid w:val="004545CE"/>
    <w:rsid w:val="004604A1"/>
    <w:rsid w:val="00460924"/>
    <w:rsid w:val="0046131D"/>
    <w:rsid w:val="00465790"/>
    <w:rsid w:val="004710C3"/>
    <w:rsid w:val="004716B6"/>
    <w:rsid w:val="004746F3"/>
    <w:rsid w:val="00474F12"/>
    <w:rsid w:val="00477502"/>
    <w:rsid w:val="00481EDC"/>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2BDA"/>
    <w:rsid w:val="004D4357"/>
    <w:rsid w:val="004D5BB2"/>
    <w:rsid w:val="004D7FDA"/>
    <w:rsid w:val="004E3E99"/>
    <w:rsid w:val="004E3EAC"/>
    <w:rsid w:val="004E529F"/>
    <w:rsid w:val="004E58CA"/>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3043"/>
    <w:rsid w:val="005353DB"/>
    <w:rsid w:val="00540BB5"/>
    <w:rsid w:val="00540BE5"/>
    <w:rsid w:val="00540C00"/>
    <w:rsid w:val="00547DF4"/>
    <w:rsid w:val="005518C2"/>
    <w:rsid w:val="005534E3"/>
    <w:rsid w:val="00554838"/>
    <w:rsid w:val="00554FDC"/>
    <w:rsid w:val="00556035"/>
    <w:rsid w:val="00556670"/>
    <w:rsid w:val="005574D8"/>
    <w:rsid w:val="0056099A"/>
    <w:rsid w:val="005614B1"/>
    <w:rsid w:val="00561AB8"/>
    <w:rsid w:val="0056213A"/>
    <w:rsid w:val="00564574"/>
    <w:rsid w:val="00564934"/>
    <w:rsid w:val="005658C6"/>
    <w:rsid w:val="00572443"/>
    <w:rsid w:val="005727E9"/>
    <w:rsid w:val="00573832"/>
    <w:rsid w:val="00574181"/>
    <w:rsid w:val="0057619C"/>
    <w:rsid w:val="00583E8B"/>
    <w:rsid w:val="00591687"/>
    <w:rsid w:val="00592341"/>
    <w:rsid w:val="00596B09"/>
    <w:rsid w:val="005A10AD"/>
    <w:rsid w:val="005A3EA5"/>
    <w:rsid w:val="005A4023"/>
    <w:rsid w:val="005A4797"/>
    <w:rsid w:val="005A697B"/>
    <w:rsid w:val="005A781F"/>
    <w:rsid w:val="005B1BB8"/>
    <w:rsid w:val="005C1A55"/>
    <w:rsid w:val="005C5FC9"/>
    <w:rsid w:val="005C6B0C"/>
    <w:rsid w:val="005D0D5B"/>
    <w:rsid w:val="005D0D9C"/>
    <w:rsid w:val="005D0F9B"/>
    <w:rsid w:val="005D1CBC"/>
    <w:rsid w:val="005D7510"/>
    <w:rsid w:val="005E241A"/>
    <w:rsid w:val="005E260D"/>
    <w:rsid w:val="005E2B53"/>
    <w:rsid w:val="005E499D"/>
    <w:rsid w:val="005E7900"/>
    <w:rsid w:val="005F028F"/>
    <w:rsid w:val="005F0575"/>
    <w:rsid w:val="005F1349"/>
    <w:rsid w:val="005F2C07"/>
    <w:rsid w:val="0060109F"/>
    <w:rsid w:val="006016F1"/>
    <w:rsid w:val="006042AD"/>
    <w:rsid w:val="00605156"/>
    <w:rsid w:val="00605516"/>
    <w:rsid w:val="006068C8"/>
    <w:rsid w:val="0060726E"/>
    <w:rsid w:val="0060768D"/>
    <w:rsid w:val="00607AFA"/>
    <w:rsid w:val="00610AAF"/>
    <w:rsid w:val="00612488"/>
    <w:rsid w:val="006140B7"/>
    <w:rsid w:val="00615ECE"/>
    <w:rsid w:val="0062756C"/>
    <w:rsid w:val="00627E69"/>
    <w:rsid w:val="00634095"/>
    <w:rsid w:val="006372A4"/>
    <w:rsid w:val="00645DC3"/>
    <w:rsid w:val="00646D93"/>
    <w:rsid w:val="0064717F"/>
    <w:rsid w:val="00653940"/>
    <w:rsid w:val="00655A26"/>
    <w:rsid w:val="006569B3"/>
    <w:rsid w:val="006576BD"/>
    <w:rsid w:val="00657EB8"/>
    <w:rsid w:val="00664544"/>
    <w:rsid w:val="00672FC1"/>
    <w:rsid w:val="006760F4"/>
    <w:rsid w:val="00680E39"/>
    <w:rsid w:val="00680E3A"/>
    <w:rsid w:val="00681211"/>
    <w:rsid w:val="00681811"/>
    <w:rsid w:val="006819A5"/>
    <w:rsid w:val="00684530"/>
    <w:rsid w:val="00687F3E"/>
    <w:rsid w:val="00690245"/>
    <w:rsid w:val="006924AA"/>
    <w:rsid w:val="00693795"/>
    <w:rsid w:val="0069422A"/>
    <w:rsid w:val="006950F6"/>
    <w:rsid w:val="00696EDF"/>
    <w:rsid w:val="006A2052"/>
    <w:rsid w:val="006A3733"/>
    <w:rsid w:val="006A5A33"/>
    <w:rsid w:val="006B3162"/>
    <w:rsid w:val="006B487B"/>
    <w:rsid w:val="006B5F85"/>
    <w:rsid w:val="006C135C"/>
    <w:rsid w:val="006C17D1"/>
    <w:rsid w:val="006C2799"/>
    <w:rsid w:val="006C3B35"/>
    <w:rsid w:val="006C4437"/>
    <w:rsid w:val="006C5485"/>
    <w:rsid w:val="006C6C12"/>
    <w:rsid w:val="006D102C"/>
    <w:rsid w:val="006D611E"/>
    <w:rsid w:val="006D7CD8"/>
    <w:rsid w:val="006E1E3A"/>
    <w:rsid w:val="006E3E47"/>
    <w:rsid w:val="006F1003"/>
    <w:rsid w:val="006F487C"/>
    <w:rsid w:val="006F7DFB"/>
    <w:rsid w:val="00702858"/>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4163"/>
    <w:rsid w:val="007551E4"/>
    <w:rsid w:val="00761321"/>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4B4A"/>
    <w:rsid w:val="007C5852"/>
    <w:rsid w:val="007D20E1"/>
    <w:rsid w:val="007D265E"/>
    <w:rsid w:val="007D4C6F"/>
    <w:rsid w:val="007D5B6E"/>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719F"/>
    <w:rsid w:val="00841887"/>
    <w:rsid w:val="00841C00"/>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F63"/>
    <w:rsid w:val="00893D84"/>
    <w:rsid w:val="008A03BD"/>
    <w:rsid w:val="008A3D5B"/>
    <w:rsid w:val="008A50FF"/>
    <w:rsid w:val="008A6A76"/>
    <w:rsid w:val="008B13AC"/>
    <w:rsid w:val="008B1B7B"/>
    <w:rsid w:val="008B43AE"/>
    <w:rsid w:val="008B6A16"/>
    <w:rsid w:val="008B72F1"/>
    <w:rsid w:val="008B7688"/>
    <w:rsid w:val="008C32F5"/>
    <w:rsid w:val="008C485A"/>
    <w:rsid w:val="008C487F"/>
    <w:rsid w:val="008C48B2"/>
    <w:rsid w:val="008C4EBC"/>
    <w:rsid w:val="008C6E23"/>
    <w:rsid w:val="008D1EAC"/>
    <w:rsid w:val="008D2043"/>
    <w:rsid w:val="008D2635"/>
    <w:rsid w:val="008D4C0F"/>
    <w:rsid w:val="008D5E7B"/>
    <w:rsid w:val="008D7B2C"/>
    <w:rsid w:val="008E0603"/>
    <w:rsid w:val="008E31BF"/>
    <w:rsid w:val="008E45F5"/>
    <w:rsid w:val="008E474D"/>
    <w:rsid w:val="008E4E9C"/>
    <w:rsid w:val="008E5517"/>
    <w:rsid w:val="008E7732"/>
    <w:rsid w:val="008F0821"/>
    <w:rsid w:val="008F37EB"/>
    <w:rsid w:val="008F5E68"/>
    <w:rsid w:val="008F676A"/>
    <w:rsid w:val="008F6875"/>
    <w:rsid w:val="008F7221"/>
    <w:rsid w:val="00901907"/>
    <w:rsid w:val="00904EC9"/>
    <w:rsid w:val="009053D7"/>
    <w:rsid w:val="00911F03"/>
    <w:rsid w:val="009131F4"/>
    <w:rsid w:val="00916D7B"/>
    <w:rsid w:val="00917039"/>
    <w:rsid w:val="009205FE"/>
    <w:rsid w:val="009270FD"/>
    <w:rsid w:val="009364D9"/>
    <w:rsid w:val="00936BCF"/>
    <w:rsid w:val="009370AA"/>
    <w:rsid w:val="009372CC"/>
    <w:rsid w:val="00940290"/>
    <w:rsid w:val="009410BD"/>
    <w:rsid w:val="0094113D"/>
    <w:rsid w:val="0094273C"/>
    <w:rsid w:val="00943D2C"/>
    <w:rsid w:val="00945CC5"/>
    <w:rsid w:val="00945D89"/>
    <w:rsid w:val="009518C9"/>
    <w:rsid w:val="00953699"/>
    <w:rsid w:val="009603AD"/>
    <w:rsid w:val="00961F81"/>
    <w:rsid w:val="00963467"/>
    <w:rsid w:val="009647EF"/>
    <w:rsid w:val="00975738"/>
    <w:rsid w:val="0097771D"/>
    <w:rsid w:val="00982208"/>
    <w:rsid w:val="0098427B"/>
    <w:rsid w:val="00984BA3"/>
    <w:rsid w:val="00987C99"/>
    <w:rsid w:val="009903E5"/>
    <w:rsid w:val="00990FA3"/>
    <w:rsid w:val="009931F0"/>
    <w:rsid w:val="00993B15"/>
    <w:rsid w:val="00994904"/>
    <w:rsid w:val="009A0B45"/>
    <w:rsid w:val="009A182A"/>
    <w:rsid w:val="009A1A44"/>
    <w:rsid w:val="009A1B6F"/>
    <w:rsid w:val="009B20F6"/>
    <w:rsid w:val="009B480B"/>
    <w:rsid w:val="009C3EF6"/>
    <w:rsid w:val="009C42C3"/>
    <w:rsid w:val="009C6E55"/>
    <w:rsid w:val="009C6F84"/>
    <w:rsid w:val="009C705C"/>
    <w:rsid w:val="009D0E52"/>
    <w:rsid w:val="009D1B41"/>
    <w:rsid w:val="009D4122"/>
    <w:rsid w:val="009D5ABE"/>
    <w:rsid w:val="009E147D"/>
    <w:rsid w:val="009E252A"/>
    <w:rsid w:val="009E647C"/>
    <w:rsid w:val="009F0058"/>
    <w:rsid w:val="009F06A2"/>
    <w:rsid w:val="009F246E"/>
    <w:rsid w:val="009F77DA"/>
    <w:rsid w:val="00A0203C"/>
    <w:rsid w:val="00A02B1D"/>
    <w:rsid w:val="00A04291"/>
    <w:rsid w:val="00A062D5"/>
    <w:rsid w:val="00A1195C"/>
    <w:rsid w:val="00A215FF"/>
    <w:rsid w:val="00A21692"/>
    <w:rsid w:val="00A225C9"/>
    <w:rsid w:val="00A278DF"/>
    <w:rsid w:val="00A323B0"/>
    <w:rsid w:val="00A33ACC"/>
    <w:rsid w:val="00A34FD9"/>
    <w:rsid w:val="00A358CC"/>
    <w:rsid w:val="00A37E9F"/>
    <w:rsid w:val="00A4091A"/>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0BF"/>
    <w:rsid w:val="00A8529B"/>
    <w:rsid w:val="00A85372"/>
    <w:rsid w:val="00A87FB4"/>
    <w:rsid w:val="00A90135"/>
    <w:rsid w:val="00A9227B"/>
    <w:rsid w:val="00A956AE"/>
    <w:rsid w:val="00AA3503"/>
    <w:rsid w:val="00AA3966"/>
    <w:rsid w:val="00AA398E"/>
    <w:rsid w:val="00AA4F7E"/>
    <w:rsid w:val="00AB2022"/>
    <w:rsid w:val="00AB2D44"/>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2360"/>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5D54"/>
    <w:rsid w:val="00B368B2"/>
    <w:rsid w:val="00B36982"/>
    <w:rsid w:val="00B40FEA"/>
    <w:rsid w:val="00B41224"/>
    <w:rsid w:val="00B41F67"/>
    <w:rsid w:val="00B47A2D"/>
    <w:rsid w:val="00B5391B"/>
    <w:rsid w:val="00B54ACF"/>
    <w:rsid w:val="00B559B4"/>
    <w:rsid w:val="00B55DDA"/>
    <w:rsid w:val="00B57B67"/>
    <w:rsid w:val="00B57CA3"/>
    <w:rsid w:val="00B617BE"/>
    <w:rsid w:val="00B633A1"/>
    <w:rsid w:val="00B63B19"/>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F2298"/>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1358"/>
    <w:rsid w:val="00C6241D"/>
    <w:rsid w:val="00C644AA"/>
    <w:rsid w:val="00C65178"/>
    <w:rsid w:val="00C65B31"/>
    <w:rsid w:val="00C67328"/>
    <w:rsid w:val="00C7159C"/>
    <w:rsid w:val="00C75195"/>
    <w:rsid w:val="00C77D26"/>
    <w:rsid w:val="00C81A1E"/>
    <w:rsid w:val="00C823FF"/>
    <w:rsid w:val="00C8255D"/>
    <w:rsid w:val="00C830CF"/>
    <w:rsid w:val="00C848B7"/>
    <w:rsid w:val="00C879DA"/>
    <w:rsid w:val="00C91FC9"/>
    <w:rsid w:val="00C9351C"/>
    <w:rsid w:val="00C97E39"/>
    <w:rsid w:val="00CA27E1"/>
    <w:rsid w:val="00CA2A00"/>
    <w:rsid w:val="00CA325A"/>
    <w:rsid w:val="00CA3C42"/>
    <w:rsid w:val="00CA50F3"/>
    <w:rsid w:val="00CA6E9C"/>
    <w:rsid w:val="00CA787E"/>
    <w:rsid w:val="00CB1BEE"/>
    <w:rsid w:val="00CB29BE"/>
    <w:rsid w:val="00CB2A61"/>
    <w:rsid w:val="00CB5408"/>
    <w:rsid w:val="00CB553D"/>
    <w:rsid w:val="00CB5E67"/>
    <w:rsid w:val="00CC0B08"/>
    <w:rsid w:val="00CC16BF"/>
    <w:rsid w:val="00CC2F1A"/>
    <w:rsid w:val="00CC4C18"/>
    <w:rsid w:val="00CD4E1D"/>
    <w:rsid w:val="00CD4FCE"/>
    <w:rsid w:val="00CD61A2"/>
    <w:rsid w:val="00CD6944"/>
    <w:rsid w:val="00CD76BB"/>
    <w:rsid w:val="00CD7C91"/>
    <w:rsid w:val="00CE3238"/>
    <w:rsid w:val="00CE5C4E"/>
    <w:rsid w:val="00CE606F"/>
    <w:rsid w:val="00CE6E76"/>
    <w:rsid w:val="00CE73BA"/>
    <w:rsid w:val="00CF02F7"/>
    <w:rsid w:val="00CF0A38"/>
    <w:rsid w:val="00CF2E33"/>
    <w:rsid w:val="00CF3606"/>
    <w:rsid w:val="00CF563F"/>
    <w:rsid w:val="00CF6351"/>
    <w:rsid w:val="00D00E52"/>
    <w:rsid w:val="00D01ABF"/>
    <w:rsid w:val="00D02B47"/>
    <w:rsid w:val="00D10B1D"/>
    <w:rsid w:val="00D12761"/>
    <w:rsid w:val="00D15BAE"/>
    <w:rsid w:val="00D1715F"/>
    <w:rsid w:val="00D2071A"/>
    <w:rsid w:val="00D21E41"/>
    <w:rsid w:val="00D22963"/>
    <w:rsid w:val="00D2534B"/>
    <w:rsid w:val="00D25AC4"/>
    <w:rsid w:val="00D30339"/>
    <w:rsid w:val="00D3297B"/>
    <w:rsid w:val="00D33907"/>
    <w:rsid w:val="00D33A61"/>
    <w:rsid w:val="00D3667D"/>
    <w:rsid w:val="00D40155"/>
    <w:rsid w:val="00D40734"/>
    <w:rsid w:val="00D41F61"/>
    <w:rsid w:val="00D44F38"/>
    <w:rsid w:val="00D456A8"/>
    <w:rsid w:val="00D52E63"/>
    <w:rsid w:val="00D537A8"/>
    <w:rsid w:val="00D543DF"/>
    <w:rsid w:val="00D54479"/>
    <w:rsid w:val="00D641FD"/>
    <w:rsid w:val="00D64D87"/>
    <w:rsid w:val="00D810C7"/>
    <w:rsid w:val="00D82F43"/>
    <w:rsid w:val="00D83571"/>
    <w:rsid w:val="00D83614"/>
    <w:rsid w:val="00D836B3"/>
    <w:rsid w:val="00D852B5"/>
    <w:rsid w:val="00D875F5"/>
    <w:rsid w:val="00D93D42"/>
    <w:rsid w:val="00D94C51"/>
    <w:rsid w:val="00D96978"/>
    <w:rsid w:val="00D97356"/>
    <w:rsid w:val="00DA1288"/>
    <w:rsid w:val="00DA1605"/>
    <w:rsid w:val="00DA3377"/>
    <w:rsid w:val="00DA61B4"/>
    <w:rsid w:val="00DA67D9"/>
    <w:rsid w:val="00DA7B86"/>
    <w:rsid w:val="00DB0624"/>
    <w:rsid w:val="00DB2BF0"/>
    <w:rsid w:val="00DB5A98"/>
    <w:rsid w:val="00DB7F1D"/>
    <w:rsid w:val="00DC1F66"/>
    <w:rsid w:val="00DC60B4"/>
    <w:rsid w:val="00DD156F"/>
    <w:rsid w:val="00DD1680"/>
    <w:rsid w:val="00DD3837"/>
    <w:rsid w:val="00DD468D"/>
    <w:rsid w:val="00DD5D7F"/>
    <w:rsid w:val="00DD691E"/>
    <w:rsid w:val="00DD69F5"/>
    <w:rsid w:val="00DD7445"/>
    <w:rsid w:val="00DD76B1"/>
    <w:rsid w:val="00DE250B"/>
    <w:rsid w:val="00DE29FE"/>
    <w:rsid w:val="00DE77AB"/>
    <w:rsid w:val="00DF07A9"/>
    <w:rsid w:val="00DF1C46"/>
    <w:rsid w:val="00DF2ED2"/>
    <w:rsid w:val="00DF3903"/>
    <w:rsid w:val="00DF3D96"/>
    <w:rsid w:val="00DF4B85"/>
    <w:rsid w:val="00DF4F1C"/>
    <w:rsid w:val="00DF7A5C"/>
    <w:rsid w:val="00E000F1"/>
    <w:rsid w:val="00E03CAE"/>
    <w:rsid w:val="00E059D2"/>
    <w:rsid w:val="00E063D1"/>
    <w:rsid w:val="00E075F0"/>
    <w:rsid w:val="00E078AE"/>
    <w:rsid w:val="00E07EBA"/>
    <w:rsid w:val="00E12670"/>
    <w:rsid w:val="00E12FC5"/>
    <w:rsid w:val="00E13B46"/>
    <w:rsid w:val="00E15F65"/>
    <w:rsid w:val="00E17BD1"/>
    <w:rsid w:val="00E226B0"/>
    <w:rsid w:val="00E231A9"/>
    <w:rsid w:val="00E2374C"/>
    <w:rsid w:val="00E25C10"/>
    <w:rsid w:val="00E26DF9"/>
    <w:rsid w:val="00E34F17"/>
    <w:rsid w:val="00E41DE1"/>
    <w:rsid w:val="00E438D7"/>
    <w:rsid w:val="00E446FC"/>
    <w:rsid w:val="00E46215"/>
    <w:rsid w:val="00E464DF"/>
    <w:rsid w:val="00E52910"/>
    <w:rsid w:val="00E57649"/>
    <w:rsid w:val="00E57D45"/>
    <w:rsid w:val="00E60A2D"/>
    <w:rsid w:val="00E6371D"/>
    <w:rsid w:val="00E703D4"/>
    <w:rsid w:val="00E71A57"/>
    <w:rsid w:val="00E72DFA"/>
    <w:rsid w:val="00E72F33"/>
    <w:rsid w:val="00E76DBD"/>
    <w:rsid w:val="00E80CB8"/>
    <w:rsid w:val="00E80FC8"/>
    <w:rsid w:val="00E82956"/>
    <w:rsid w:val="00E84F10"/>
    <w:rsid w:val="00E87340"/>
    <w:rsid w:val="00E962AC"/>
    <w:rsid w:val="00EA05EE"/>
    <w:rsid w:val="00EA075E"/>
    <w:rsid w:val="00EA0896"/>
    <w:rsid w:val="00EA2225"/>
    <w:rsid w:val="00EA3394"/>
    <w:rsid w:val="00EA6153"/>
    <w:rsid w:val="00EB22FF"/>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EF4D53"/>
    <w:rsid w:val="00F07437"/>
    <w:rsid w:val="00F1145E"/>
    <w:rsid w:val="00F12306"/>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186D"/>
    <w:rsid w:val="00F42877"/>
    <w:rsid w:val="00F5150F"/>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52"/>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3.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__12.vsdx"/><Relationship Id="rId170" Type="http://schemas.openxmlformats.org/officeDocument/2006/relationships/oleObject" Target="embeddings/Microsoft_Visio_2003-2010___8.vsd"/><Relationship Id="rId191" Type="http://schemas.openxmlformats.org/officeDocument/2006/relationships/image" Target="media/image91.emf"/><Relationship Id="rId205" Type="http://schemas.openxmlformats.org/officeDocument/2006/relationships/image" Target="media/image98.emf"/><Relationship Id="rId107" Type="http://schemas.openxmlformats.org/officeDocument/2006/relationships/package" Target="embeddings/Microsoft_Visio_Drawing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package" Target="embeddings/Microsoft_Visio___31.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oleObject37.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47.bin"/><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8.bin"/><Relationship Id="rId160" Type="http://schemas.openxmlformats.org/officeDocument/2006/relationships/image" Target="media/image77.emf"/><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oleObject" Target="embeddings/Microsoft_Visio_2003-2010___16.vsd"/><Relationship Id="rId211"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__6.vsd"/><Relationship Id="rId113" Type="http://schemas.openxmlformats.org/officeDocument/2006/relationships/oleObject" Target="embeddings/oleObject32.bin"/><Relationship Id="rId118" Type="http://schemas.openxmlformats.org/officeDocument/2006/relationships/image" Target="media/image56.emf"/><Relationship Id="rId134" Type="http://schemas.openxmlformats.org/officeDocument/2006/relationships/image" Target="media/image64.wmf"/><Relationship Id="rId139" Type="http://schemas.openxmlformats.org/officeDocument/2006/relationships/oleObject" Target="embeddings/oleObject42.bin"/><Relationship Id="rId80" Type="http://schemas.openxmlformats.org/officeDocument/2006/relationships/image" Target="media/image37.emf"/><Relationship Id="rId85" Type="http://schemas.openxmlformats.org/officeDocument/2006/relationships/oleObject" Target="embeddings/oleObject24.bin"/><Relationship Id="rId150" Type="http://schemas.openxmlformats.org/officeDocument/2006/relationships/image" Target="media/image72.emf"/><Relationship Id="rId155" Type="http://schemas.openxmlformats.org/officeDocument/2006/relationships/oleObject" Target="embeddings/oleObject50.bin"/><Relationship Id="rId171" Type="http://schemas.openxmlformats.org/officeDocument/2006/relationships/image" Target="media/image81.emf"/><Relationship Id="rId176" Type="http://schemas.openxmlformats.org/officeDocument/2006/relationships/oleObject" Target="embeddings/Microsoft_Visio_2003-2010___11.vsd"/><Relationship Id="rId192" Type="http://schemas.openxmlformats.org/officeDocument/2006/relationships/oleObject" Target="embeddings/Microsoft_Visio_2003-2010___18.vsd"/><Relationship Id="rId197" Type="http://schemas.openxmlformats.org/officeDocument/2006/relationships/image" Target="media/image94.emf"/><Relationship Id="rId206" Type="http://schemas.openxmlformats.org/officeDocument/2006/relationships/package" Target="embeddings/Microsoft_Word_Document1.docx"/><Relationship Id="rId201" Type="http://schemas.openxmlformats.org/officeDocument/2006/relationships/image" Target="media/image96.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Microsoft_Word_97_-_2003_Document1.doc"/><Relationship Id="rId103" Type="http://schemas.openxmlformats.org/officeDocument/2006/relationships/package" Target="embeddings/Microsoft_Visio_Drawing24.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Word_97_-_2003_Document5.doc"/><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5.wmf"/><Relationship Id="rId140" Type="http://schemas.openxmlformats.org/officeDocument/2006/relationships/image" Target="media/image67.emf"/><Relationship Id="rId145" Type="http://schemas.openxmlformats.org/officeDocument/2006/relationships/oleObject" Target="embeddings/oleObject45.bin"/><Relationship Id="rId161" Type="http://schemas.openxmlformats.org/officeDocument/2006/relationships/package" Target="embeddings/Microsoft_Visio___13.vsdx"/><Relationship Id="rId166" Type="http://schemas.openxmlformats.org/officeDocument/2006/relationships/oleObject" Target="embeddings/oleObject54.bin"/><Relationship Id="rId182" Type="http://schemas.openxmlformats.org/officeDocument/2006/relationships/oleObject" Target="embeddings/Microsoft_Visio_2003-2010___14.vsd"/><Relationship Id="rId187" Type="http://schemas.openxmlformats.org/officeDocument/2006/relationships/image" Target="media/image8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footer" Target="foot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oleObject" Target="embeddings/oleObject35.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4.doc"/><Relationship Id="rId81" Type="http://schemas.openxmlformats.org/officeDocument/2006/relationships/package" Target="embeddings/Microsoft_Visio___8.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40.bin"/><Relationship Id="rId151" Type="http://schemas.openxmlformats.org/officeDocument/2006/relationships/oleObject" Target="embeddings/oleObject48.bin"/><Relationship Id="rId156" Type="http://schemas.openxmlformats.org/officeDocument/2006/relationships/image" Target="media/image75.emf"/><Relationship Id="rId177" Type="http://schemas.openxmlformats.org/officeDocument/2006/relationships/image" Target="media/image84.emf"/><Relationship Id="rId198" Type="http://schemas.openxmlformats.org/officeDocument/2006/relationships/oleObject" Target="embeddings/Microsoft_Visio_2003-2010___20.vsd"/><Relationship Id="rId172" Type="http://schemas.openxmlformats.org/officeDocument/2006/relationships/oleObject" Target="embeddings/Microsoft_Visio_2003-2010___9.vsd"/><Relationship Id="rId193" Type="http://schemas.openxmlformats.org/officeDocument/2006/relationships/image" Target="media/image92.emf"/><Relationship Id="rId202" Type="http://schemas.openxmlformats.org/officeDocument/2006/relationships/oleObject" Target="embeddings/Microsoft_Visio_2003-2010___21.vsd"/><Relationship Id="rId207" Type="http://schemas.openxmlformats.org/officeDocument/2006/relationships/image" Target="media/image99.emf"/><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29.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38.bin"/><Relationship Id="rId141" Type="http://schemas.openxmlformats.org/officeDocument/2006/relationships/oleObject" Target="embeddings/oleObject43.bin"/><Relationship Id="rId146" Type="http://schemas.openxmlformats.org/officeDocument/2006/relationships/image" Target="media/image70.emf"/><Relationship Id="rId167" Type="http://schemas.openxmlformats.org/officeDocument/2006/relationships/image" Target="media/image79.e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oleObject" Target="embeddings/Microsoft_Visio_2003-2010___7.vsd"/><Relationship Id="rId92" Type="http://schemas.openxmlformats.org/officeDocument/2006/relationships/image" Target="media/image43.wmf"/><Relationship Id="rId162" Type="http://schemas.openxmlformats.org/officeDocument/2006/relationships/oleObject" Target="embeddings/oleObject51.bin"/><Relationship Id="rId183" Type="http://schemas.openxmlformats.org/officeDocument/2006/relationships/image" Target="media/image87.emf"/><Relationship Id="rId21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oleObject" Target="embeddings/oleObject33.bin"/><Relationship Id="rId131" Type="http://schemas.openxmlformats.org/officeDocument/2006/relationships/package" Target="embeddings/Microsoft_Visio_Drawing6.vsdx"/><Relationship Id="rId136" Type="http://schemas.openxmlformats.org/officeDocument/2006/relationships/image" Target="media/image65.emf"/><Relationship Id="rId157" Type="http://schemas.openxmlformats.org/officeDocument/2006/relationships/package" Target="embeddings/Microsoft_Visio___11.vsdx"/><Relationship Id="rId178" Type="http://schemas.openxmlformats.org/officeDocument/2006/relationships/oleObject" Target="embeddings/Microsoft_Visio_2003-2010_Drawing1.vsd"/><Relationship Id="rId61" Type="http://schemas.openxmlformats.org/officeDocument/2006/relationships/oleObject" Target="embeddings/Microsoft_Word_97_-_2003_Document2.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image" Target="media/image82.emf"/><Relationship Id="rId194" Type="http://schemas.openxmlformats.org/officeDocument/2006/relationships/oleObject" Target="embeddings/oleObject57.bin"/><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28.vsdx"/><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image" Target="media/image60.emf"/><Relationship Id="rId147" Type="http://schemas.openxmlformats.org/officeDocument/2006/relationships/oleObject" Target="embeddings/oleObject46.bin"/><Relationship Id="rId168" Type="http://schemas.openxmlformats.org/officeDocument/2006/relationships/oleObject" Target="embeddings/oleObject55.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oleObject" Target="embeddings/oleObject36.bin"/><Relationship Id="rId142" Type="http://schemas.openxmlformats.org/officeDocument/2006/relationships/image" Target="media/image68.emf"/><Relationship Id="rId163" Type="http://schemas.openxmlformats.org/officeDocument/2006/relationships/oleObject" Target="embeddings/oleObject52.bin"/><Relationship Id="rId184" Type="http://schemas.openxmlformats.org/officeDocument/2006/relationships/oleObject" Target="embeddings/Microsoft_Visio_2003-2010___15.vsd"/><Relationship Id="rId189" Type="http://schemas.openxmlformats.org/officeDocument/2006/relationships/image" Target="media/image90.emf"/><Relationship Id="rId3" Type="http://schemas.openxmlformats.org/officeDocument/2006/relationships/numbering" Target="numbering.xml"/><Relationship Id="rId214"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package" Target="embeddings/Microsoft_Visio___7.vsdx"/><Relationship Id="rId116" Type="http://schemas.openxmlformats.org/officeDocument/2006/relationships/image" Target="media/image55.emf"/><Relationship Id="rId137" Type="http://schemas.openxmlformats.org/officeDocument/2006/relationships/oleObject" Target="embeddings/oleObject41.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__2.vsdx"/><Relationship Id="rId62" Type="http://schemas.openxmlformats.org/officeDocument/2006/relationships/image" Target="media/image28.emf"/><Relationship Id="rId83" Type="http://schemas.openxmlformats.org/officeDocument/2006/relationships/package" Target="embeddings/Microsoft_Visio___9.vsdx"/><Relationship Id="rId88" Type="http://schemas.openxmlformats.org/officeDocument/2006/relationships/image" Target="media/image41.emf"/><Relationship Id="rId111" Type="http://schemas.openxmlformats.org/officeDocument/2006/relationships/oleObject" Target="embeddings/oleObject31.bin"/><Relationship Id="rId132" Type="http://schemas.openxmlformats.org/officeDocument/2006/relationships/image" Target="media/image63.emf"/><Relationship Id="rId153" Type="http://schemas.openxmlformats.org/officeDocument/2006/relationships/oleObject" Target="embeddings/oleObject49.bin"/><Relationship Id="rId174" Type="http://schemas.openxmlformats.org/officeDocument/2006/relationships/oleObject" Target="embeddings/Microsoft_Visio_2003-2010___10.vsd"/><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Visio_2003-2010___17.vsd"/><Relationship Id="rId204" Type="http://schemas.openxmlformats.org/officeDocument/2006/relationships/package" Target="embeddings/Microsoft_Word_Document.docx"/><Relationship Id="rId15" Type="http://schemas.openxmlformats.org/officeDocument/2006/relationships/package" Target="embeddings/Microsoft_Visio_Drawing3.vsdx"/><Relationship Id="rId36" Type="http://schemas.openxmlformats.org/officeDocument/2006/relationships/image" Target="media/image15.emf"/><Relationship Id="rId57" Type="http://schemas.openxmlformats.org/officeDocument/2006/relationships/oleObject" Target="embeddings/Microsoft_Word_97_-_2003_Document.doc"/><Relationship Id="rId106" Type="http://schemas.openxmlformats.org/officeDocument/2006/relationships/image" Target="media/image50.emf"/><Relationship Id="rId127" Type="http://schemas.openxmlformats.org/officeDocument/2006/relationships/oleObject" Target="embeddings/oleObject39.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oleObject20.bin"/><Relationship Id="rId78" Type="http://schemas.openxmlformats.org/officeDocument/2006/relationships/image" Target="media/image36.emf"/><Relationship Id="rId94" Type="http://schemas.openxmlformats.org/officeDocument/2006/relationships/image" Target="media/image44.wmf"/><Relationship Id="rId99" Type="http://schemas.openxmlformats.org/officeDocument/2006/relationships/package" Target="embeddings/Microsoft_Visio_Drawing2.vsdx"/><Relationship Id="rId101" Type="http://schemas.openxmlformats.org/officeDocument/2006/relationships/package" Target="embeddings/Microsoft_Visio_Drawing13.vsdx"/><Relationship Id="rId122" Type="http://schemas.openxmlformats.org/officeDocument/2006/relationships/image" Target="media/image58.emf"/><Relationship Id="rId143" Type="http://schemas.openxmlformats.org/officeDocument/2006/relationships/oleObject" Target="embeddings/oleObject44.bin"/><Relationship Id="rId148" Type="http://schemas.openxmlformats.org/officeDocument/2006/relationships/image" Target="media/image71.emf"/><Relationship Id="rId164" Type="http://schemas.openxmlformats.org/officeDocument/2006/relationships/oleObject" Target="embeddings/oleObject53.bin"/><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vsd"/><Relationship Id="rId210" Type="http://schemas.openxmlformats.org/officeDocument/2006/relationships/package" Target="embeddings/Microsoft_Visio_Drawing139.vsdx"/><Relationship Id="rId26" Type="http://schemas.openxmlformats.org/officeDocument/2006/relationships/image" Target="media/image10.emf"/><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oleObject" Target="embeddings/Microsoft_Word_97_-_2003_Document6.doc"/><Relationship Id="rId154" Type="http://schemas.openxmlformats.org/officeDocument/2006/relationships/image" Target="media/image74.emf"/><Relationship Id="rId175" Type="http://schemas.openxmlformats.org/officeDocument/2006/relationships/image" Target="media/image83.emf"/><Relationship Id="rId196" Type="http://schemas.openxmlformats.org/officeDocument/2006/relationships/oleObject" Target="embeddings/Microsoft_Visio_2003-2010___19.vsd"/><Relationship Id="rId200" Type="http://schemas.openxmlformats.org/officeDocument/2006/relationships/oleObject" Target="embeddings/oleObject58.bin"/><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344</TotalTime>
  <Pages>227</Pages>
  <Words>82119</Words>
  <Characters>468081</Characters>
  <Application>Microsoft Office Word</Application>
  <DocSecurity>0</DocSecurity>
  <Lines>3900</Lines>
  <Paragraphs>1098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549102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453</cp:revision>
  <dcterms:created xsi:type="dcterms:W3CDTF">2021-11-29T08:42:00Z</dcterms:created>
  <dcterms:modified xsi:type="dcterms:W3CDTF">2023-03-24T12:53:00Z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