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F68E0" w14:textId="0782F6C3" w:rsidR="00BD75B5" w:rsidRPr="00885CFB" w:rsidRDefault="00BD75B5" w:rsidP="00BD75B5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3GPP TSG SA Meeting #10</w:t>
      </w: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  <w:t>SP-250</w:t>
      </w:r>
      <w:r>
        <w:rPr>
          <w:rFonts w:ascii="Arial" w:hAnsi="Arial"/>
          <w:b/>
          <w:noProof/>
          <w:sz w:val="24"/>
          <w:szCs w:val="24"/>
          <w:lang w:eastAsia="ja-JP"/>
        </w:rPr>
        <w:t>97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</w:p>
    <w:p w14:paraId="56773829" w14:textId="77777777" w:rsidR="00BD75B5" w:rsidRDefault="00BD75B5" w:rsidP="00BD75B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Beijing, China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– 1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9 September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2025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435193F8" w14:textId="77777777" w:rsidR="00BD75B5" w:rsidRDefault="00BD75B5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B8250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2946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 xml:space="preserve"> (from </w:t>
      </w:r>
      <w:r w:rsidR="00BD75B5" w:rsidRPr="00BD75B5">
        <w:rPr>
          <w:rFonts w:ascii="Arial" w:eastAsia="Batang" w:hAnsi="Arial"/>
          <w:b/>
          <w:sz w:val="24"/>
          <w:szCs w:val="24"/>
          <w:lang w:val="en-US" w:eastAsia="zh-CN"/>
        </w:rPr>
        <w:t>S1-253556</w:t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49D92DA3" w14:textId="4DD759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D6F70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D700E3">
        <w:rPr>
          <w:rFonts w:ascii="Arial" w:eastAsia="Batang" w:hAnsi="Arial" w:cs="Arial"/>
          <w:b/>
          <w:sz w:val="24"/>
          <w:szCs w:val="24"/>
          <w:lang w:eastAsia="zh-CN"/>
        </w:rPr>
        <w:t xml:space="preserve">Mission Critical </w:t>
      </w:r>
      <w:r w:rsidR="00F82946">
        <w:rPr>
          <w:rFonts w:ascii="Arial" w:eastAsia="Batang" w:hAnsi="Arial" w:cs="Arial"/>
          <w:b/>
          <w:sz w:val="24"/>
          <w:szCs w:val="24"/>
          <w:lang w:eastAsia="zh-CN"/>
        </w:rPr>
        <w:t>Discreet listening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B834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>6.4.1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825925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82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</w:t>
      </w:r>
      <w:r w:rsid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Phase </w:t>
      </w:r>
      <w:r w:rsid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 of </w:t>
      </w:r>
      <w:r w:rsidR="00F82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Mission Critical Discreet listening</w:t>
      </w:r>
    </w:p>
    <w:p w14:paraId="4520DCE2" w14:textId="31717A03" w:rsidR="001E489F" w:rsidRPr="00D334D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="00F82946"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</w:t>
      </w:r>
      <w:r w:rsidR="00D334DB" w:rsidRPr="0038093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MCDISC_Ph2-REQ</w:t>
      </w:r>
    </w:p>
    <w:p w14:paraId="15B1DB90" w14:textId="66DBF230" w:rsidR="001E489F" w:rsidRPr="00D334D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1090039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49385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EEE714F" w:rsidR="001E489F" w:rsidRDefault="00B202A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24EB3903" w:rsidR="001E489F" w:rsidRDefault="00B202A9" w:rsidP="005875D6">
            <w:pPr>
              <w:pStyle w:val="TAC"/>
            </w:pPr>
            <w:r w:rsidRPr="00456464">
              <w:t>Application (MCX)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E76FB0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B7168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F8C3452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5BA80DC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88A5D0" w:rsidR="007861B8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7600C7" w:rsidR="001E489F" w:rsidRDefault="00B578EA" w:rsidP="005875D6">
            <w:pPr>
              <w:pStyle w:val="TAL"/>
            </w:pPr>
            <w:r w:rsidRPr="00B578EA">
              <w:t>700028</w:t>
            </w:r>
          </w:p>
        </w:tc>
        <w:tc>
          <w:tcPr>
            <w:tcW w:w="3326" w:type="dxa"/>
          </w:tcPr>
          <w:p w14:paraId="3AC061FD" w14:textId="3F25565E" w:rsidR="001E489F" w:rsidRDefault="00B578EA" w:rsidP="005875D6">
            <w:pPr>
              <w:pStyle w:val="TAL"/>
            </w:pPr>
            <w:r w:rsidRPr="00B578EA">
              <w:rPr>
                <w:b/>
                <w:bCs/>
              </w:rPr>
              <w:t>Mission Critical Services Common Requirements</w:t>
            </w:r>
          </w:p>
        </w:tc>
        <w:tc>
          <w:tcPr>
            <w:tcW w:w="5099" w:type="dxa"/>
          </w:tcPr>
          <w:p w14:paraId="017BF4B1" w14:textId="6FA7D92F" w:rsidR="001E489F" w:rsidRPr="00251D80" w:rsidRDefault="00B578EA" w:rsidP="00B202A9">
            <w:r w:rsidRPr="00B578EA">
              <w:t>Rel-14</w:t>
            </w:r>
            <w:r>
              <w:t xml:space="preserve"> SA1 work item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34C3667" w:rsidR="001E489F" w:rsidRDefault="00B578EA" w:rsidP="00470B8C">
      <w:r>
        <w:t xml:space="preserve">The </w:t>
      </w:r>
      <w:r w:rsidR="00415ADD">
        <w:t xml:space="preserve">service </w:t>
      </w:r>
      <w:r>
        <w:t>requirements for M</w:t>
      </w:r>
      <w:r w:rsidR="00415ADD">
        <w:t>i</w:t>
      </w:r>
      <w:r>
        <w:t xml:space="preserve">ssion Critical Discreet listening </w:t>
      </w:r>
      <w:r w:rsidR="00D700E3">
        <w:t xml:space="preserve">were specified in </w:t>
      </w:r>
      <w:r>
        <w:t>release 14. In their study on the architecture for Discreet listening SA6 has asked for further details on the service requirements.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B5DC20" w14:textId="77777777" w:rsidR="005D6290" w:rsidRDefault="00B578EA" w:rsidP="005D6290">
      <w:r>
        <w:t>Enhance the Discreet listening requirements to provide downstream groups with the required level of detail.</w:t>
      </w:r>
      <w:r w:rsidR="005D6290">
        <w:t xml:space="preserve"> </w:t>
      </w:r>
    </w:p>
    <w:p w14:paraId="1D7A17F3" w14:textId="64E97F52" w:rsidR="005D6290" w:rsidRPr="005D6290" w:rsidRDefault="005D6290" w:rsidP="005D6290">
      <w:proofErr w:type="gramStart"/>
      <w:r w:rsidRPr="005D6290">
        <w:t>In particular this</w:t>
      </w:r>
      <w:proofErr w:type="gramEnd"/>
      <w:r w:rsidRPr="005D6290">
        <w:t xml:space="preserve"> work item will: </w:t>
      </w:r>
    </w:p>
    <w:p w14:paraId="52CA8DEA" w14:textId="77777777" w:rsidR="005D6290" w:rsidRDefault="005D6290" w:rsidP="00F44B54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Clarify that both media and metadata from transmissions are received by the Discreet listening capability.</w:t>
      </w:r>
    </w:p>
    <w:p w14:paraId="78C441FD" w14:textId="561FECF3" w:rsidR="00FD1CDE" w:rsidRDefault="005D6290" w:rsidP="00FD1CDE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Add requirement on recording and playback of transmissions and related metadata</w:t>
      </w:r>
      <w:r w:rsidR="00FD1CDE">
        <w:rPr>
          <w:lang w:val="en-US"/>
        </w:rPr>
        <w:t>.</w:t>
      </w:r>
      <w:r w:rsidRPr="005D6290">
        <w:rPr>
          <w:lang w:val="en-US"/>
        </w:rPr>
        <w:t xml:space="preserve"> </w:t>
      </w:r>
    </w:p>
    <w:p w14:paraId="0FA42C32" w14:textId="34E60E6D" w:rsidR="001E489F" w:rsidRPr="00FD1CDE" w:rsidRDefault="005D6290" w:rsidP="00FD1CDE">
      <w:pPr>
        <w:numPr>
          <w:ilvl w:val="0"/>
          <w:numId w:val="9"/>
        </w:numPr>
        <w:rPr>
          <w:lang w:val="en-US"/>
        </w:rPr>
      </w:pPr>
      <w:r w:rsidRPr="00FD1CDE">
        <w:rPr>
          <w:lang w:val="en-US"/>
        </w:rPr>
        <w:t xml:space="preserve">Add </w:t>
      </w:r>
      <w:proofErr w:type="gramStart"/>
      <w:r w:rsidRPr="00FD1CDE">
        <w:rPr>
          <w:lang w:val="en-US"/>
        </w:rPr>
        <w:t>requirement</w:t>
      </w:r>
      <w:proofErr w:type="gramEnd"/>
      <w:r w:rsidRPr="00FD1CDE">
        <w:rPr>
          <w:lang w:val="en-US"/>
        </w:rPr>
        <w:t xml:space="preserve"> on how to handle the use of multiple devices.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4E089F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34E10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35FF5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BA2D1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02C13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19F0EA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40E9F4F" w:rsidR="001E489F" w:rsidRPr="006C2E80" w:rsidRDefault="001E489F" w:rsidP="00B202A9">
            <w:r w:rsidRPr="006C2E80">
              <w:t>22.28</w:t>
            </w:r>
            <w:r w:rsidR="00B578EA"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F27EA5C" w:rsidR="001E489F" w:rsidRPr="006C2E80" w:rsidRDefault="00B578EA" w:rsidP="00B202A9">
            <w:r>
              <w:t>Update service requirements related to Discreet listening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1855F15" w:rsidR="001E489F" w:rsidRPr="006C2E80" w:rsidRDefault="00B578EA" w:rsidP="00B202A9">
            <w:r>
              <w:t>TSG#109 (</w:t>
            </w:r>
            <w:proofErr w:type="gramStart"/>
            <w:r>
              <w:t>Sep,</w:t>
            </w:r>
            <w:proofErr w:type="gramEnd"/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49D6099" w:rsidR="001E489F" w:rsidRPr="006C2E80" w:rsidRDefault="001E489F" w:rsidP="00B202A9"/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8612868" w:rsidR="001E489F" w:rsidRPr="00B578EA" w:rsidRDefault="00B578EA" w:rsidP="005A5A5A">
      <w:pPr>
        <w:rPr>
          <w:lang w:val="nl-NL"/>
        </w:rPr>
      </w:pPr>
      <w:r w:rsidRPr="00B578EA">
        <w:rPr>
          <w:lang w:val="nl-NL"/>
        </w:rPr>
        <w:t>Kees Verweij, Netherlands Police: k</w:t>
      </w:r>
      <w:r>
        <w:rPr>
          <w:lang w:val="nl-NL"/>
        </w:rPr>
        <w:t>eesdotverweijatpolitiedotnl</w:t>
      </w:r>
    </w:p>
    <w:p w14:paraId="250CADCC" w14:textId="77777777" w:rsidR="001E489F" w:rsidRPr="00B578EA" w:rsidRDefault="001E489F" w:rsidP="001E489F">
      <w:pPr>
        <w:rPr>
          <w:lang w:val="nl-NL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36D0103" w:rsidR="001E489F" w:rsidRPr="00557B2E" w:rsidRDefault="00463DF6" w:rsidP="001E489F">
      <w:r>
        <w:t xml:space="preserve">Charging is not </w:t>
      </w:r>
      <w:r w:rsidR="003D63A7">
        <w:t>impact</w:t>
      </w:r>
      <w:r>
        <w:t>ed</w:t>
      </w:r>
      <w:r w:rsidR="003D63A7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8BFFE61" w:rsidR="001E489F" w:rsidRDefault="00B578EA" w:rsidP="005875D6">
            <w:pPr>
              <w:pStyle w:val="TAL"/>
            </w:pPr>
            <w:r>
              <w:t>Netherlands Police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575D882" w:rsidR="001E489F" w:rsidRDefault="002C59A1" w:rsidP="005875D6">
            <w:pPr>
              <w:pStyle w:val="TAL"/>
            </w:pPr>
            <w:r>
              <w:t>UK Home Office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86C4CE" w:rsidR="001E489F" w:rsidRDefault="008C0AB4" w:rsidP="005875D6">
            <w:pPr>
              <w:pStyle w:val="TAL"/>
            </w:pPr>
            <w:r w:rsidRPr="008C0AB4">
              <w:rPr>
                <w:lang w:val="en-US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6DD57AD" w:rsidR="001E489F" w:rsidRDefault="005D6290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68AFAC" w:rsidR="001E489F" w:rsidRDefault="00C875E5" w:rsidP="005875D6">
            <w:pPr>
              <w:pStyle w:val="TAL"/>
            </w:pPr>
            <w:proofErr w:type="spellStart"/>
            <w:r w:rsidRPr="004B1CC1">
              <w:rPr>
                <w:lang w:val="en-US"/>
              </w:rPr>
              <w:t>Erillisverkot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3D7FC9D" w:rsidR="001E489F" w:rsidRDefault="00AD23C4" w:rsidP="005875D6">
            <w:pPr>
              <w:pStyle w:val="TAL"/>
            </w:pPr>
            <w:r>
              <w:t>Nokia</w:t>
            </w:r>
          </w:p>
        </w:tc>
      </w:tr>
      <w:tr w:rsidR="00334295" w14:paraId="6EC39270" w14:textId="77777777" w:rsidTr="005875D6">
        <w:trPr>
          <w:cantSplit/>
          <w:jc w:val="center"/>
        </w:trPr>
        <w:tc>
          <w:tcPr>
            <w:tcW w:w="5029" w:type="dxa"/>
          </w:tcPr>
          <w:p w14:paraId="74E0CA73" w14:textId="2872B389" w:rsidR="00334295" w:rsidRDefault="00960E9C" w:rsidP="005875D6">
            <w:pPr>
              <w:pStyle w:val="TAL"/>
            </w:pPr>
            <w:r>
              <w:t>UIC</w:t>
            </w:r>
          </w:p>
        </w:tc>
      </w:tr>
      <w:tr w:rsidR="00334295" w14:paraId="1D049C91" w14:textId="77777777" w:rsidTr="005875D6">
        <w:trPr>
          <w:cantSplit/>
          <w:jc w:val="center"/>
        </w:trPr>
        <w:tc>
          <w:tcPr>
            <w:tcW w:w="5029" w:type="dxa"/>
          </w:tcPr>
          <w:p w14:paraId="0EC0FF08" w14:textId="77777777" w:rsidR="00334295" w:rsidRDefault="00334295" w:rsidP="005875D6">
            <w:pPr>
              <w:pStyle w:val="TAL"/>
            </w:pPr>
          </w:p>
        </w:tc>
      </w:tr>
      <w:tr w:rsidR="00334295" w14:paraId="57E3A1C7" w14:textId="77777777" w:rsidTr="005875D6">
        <w:trPr>
          <w:cantSplit/>
          <w:jc w:val="center"/>
        </w:trPr>
        <w:tc>
          <w:tcPr>
            <w:tcW w:w="5029" w:type="dxa"/>
          </w:tcPr>
          <w:p w14:paraId="66514C29" w14:textId="77777777" w:rsidR="00334295" w:rsidRDefault="0033429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ADE6" w14:textId="77777777" w:rsidR="00371CB2" w:rsidRDefault="00371CB2">
      <w:r>
        <w:separator/>
      </w:r>
    </w:p>
  </w:endnote>
  <w:endnote w:type="continuationSeparator" w:id="0">
    <w:p w14:paraId="5A67E570" w14:textId="77777777" w:rsidR="00371CB2" w:rsidRDefault="0037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3526F" w14:textId="77777777" w:rsidR="00371CB2" w:rsidRDefault="00371CB2">
      <w:r>
        <w:separator/>
      </w:r>
    </w:p>
  </w:footnote>
  <w:footnote w:type="continuationSeparator" w:id="0">
    <w:p w14:paraId="0E51B7B9" w14:textId="77777777" w:rsidR="00371CB2" w:rsidRDefault="00371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130104"/>
    <w:multiLevelType w:val="hybridMultilevel"/>
    <w:tmpl w:val="62864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310476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0F8"/>
    <w:rsid w:val="0006619D"/>
    <w:rsid w:val="000726EB"/>
    <w:rsid w:val="00072A7C"/>
    <w:rsid w:val="000775E7"/>
    <w:rsid w:val="0007775C"/>
    <w:rsid w:val="00087ED1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131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9A1"/>
    <w:rsid w:val="002C762C"/>
    <w:rsid w:val="002E397B"/>
    <w:rsid w:val="002E3AE2"/>
    <w:rsid w:val="002F7CCB"/>
    <w:rsid w:val="00301992"/>
    <w:rsid w:val="003057FD"/>
    <w:rsid w:val="003101C6"/>
    <w:rsid w:val="00310E70"/>
    <w:rsid w:val="0031364B"/>
    <w:rsid w:val="00313F3E"/>
    <w:rsid w:val="00320536"/>
    <w:rsid w:val="00325E33"/>
    <w:rsid w:val="003275E6"/>
    <w:rsid w:val="00334295"/>
    <w:rsid w:val="00354553"/>
    <w:rsid w:val="003715B7"/>
    <w:rsid w:val="00371CB2"/>
    <w:rsid w:val="00376C60"/>
    <w:rsid w:val="00380937"/>
    <w:rsid w:val="00392C87"/>
    <w:rsid w:val="003A5FFA"/>
    <w:rsid w:val="003A67E1"/>
    <w:rsid w:val="003A7108"/>
    <w:rsid w:val="003D4593"/>
    <w:rsid w:val="003D63A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AF8"/>
    <w:rsid w:val="004110E3"/>
    <w:rsid w:val="00411339"/>
    <w:rsid w:val="004131BD"/>
    <w:rsid w:val="004159BE"/>
    <w:rsid w:val="00415ADD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63DF6"/>
    <w:rsid w:val="00470B8C"/>
    <w:rsid w:val="00477EBC"/>
    <w:rsid w:val="00482246"/>
    <w:rsid w:val="00484421"/>
    <w:rsid w:val="00491391"/>
    <w:rsid w:val="004948D0"/>
    <w:rsid w:val="00497F38"/>
    <w:rsid w:val="004A01BD"/>
    <w:rsid w:val="004A0A73"/>
    <w:rsid w:val="004A180A"/>
    <w:rsid w:val="004A4AC9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5A5A"/>
    <w:rsid w:val="005A6ABC"/>
    <w:rsid w:val="005A7D7D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290"/>
    <w:rsid w:val="005E07CB"/>
    <w:rsid w:val="005E0BF8"/>
    <w:rsid w:val="005E32BB"/>
    <w:rsid w:val="005E7235"/>
    <w:rsid w:val="005F041C"/>
    <w:rsid w:val="005F2E94"/>
    <w:rsid w:val="005F4B34"/>
    <w:rsid w:val="00603B4B"/>
    <w:rsid w:val="00616E18"/>
    <w:rsid w:val="00620287"/>
    <w:rsid w:val="00623AED"/>
    <w:rsid w:val="0062580F"/>
    <w:rsid w:val="00632157"/>
    <w:rsid w:val="00633971"/>
    <w:rsid w:val="006341C6"/>
    <w:rsid w:val="00634FC2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08D1"/>
    <w:rsid w:val="00791B51"/>
    <w:rsid w:val="00795AD1"/>
    <w:rsid w:val="007A1CBD"/>
    <w:rsid w:val="007B3C0F"/>
    <w:rsid w:val="007B5456"/>
    <w:rsid w:val="007B5F65"/>
    <w:rsid w:val="007C767B"/>
    <w:rsid w:val="007D3C7C"/>
    <w:rsid w:val="007D687A"/>
    <w:rsid w:val="007D6F70"/>
    <w:rsid w:val="007E1BA0"/>
    <w:rsid w:val="007F2297"/>
    <w:rsid w:val="007F36C9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4C8B"/>
    <w:rsid w:val="008A56FD"/>
    <w:rsid w:val="008C0AB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E9C"/>
    <w:rsid w:val="00970864"/>
    <w:rsid w:val="009736D5"/>
    <w:rsid w:val="009768C3"/>
    <w:rsid w:val="00977C43"/>
    <w:rsid w:val="0098195A"/>
    <w:rsid w:val="009850CB"/>
    <w:rsid w:val="00990EEE"/>
    <w:rsid w:val="00996533"/>
    <w:rsid w:val="009A0093"/>
    <w:rsid w:val="009A1AFD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68DE"/>
    <w:rsid w:val="00A37F80"/>
    <w:rsid w:val="00A44C2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C7D69"/>
    <w:rsid w:val="00AD23C4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2A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EA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5B5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75E5"/>
    <w:rsid w:val="00C97A2B"/>
    <w:rsid w:val="00CA2B4F"/>
    <w:rsid w:val="00CA5DB0"/>
    <w:rsid w:val="00CC084E"/>
    <w:rsid w:val="00CC58ED"/>
    <w:rsid w:val="00D0135E"/>
    <w:rsid w:val="00D05B14"/>
    <w:rsid w:val="00D145EC"/>
    <w:rsid w:val="00D334DB"/>
    <w:rsid w:val="00D355FB"/>
    <w:rsid w:val="00D43C0B"/>
    <w:rsid w:val="00D44A74"/>
    <w:rsid w:val="00D57CD2"/>
    <w:rsid w:val="00D57E66"/>
    <w:rsid w:val="00D700E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55CC"/>
    <w:rsid w:val="00E51F31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3B85"/>
    <w:rsid w:val="00EF0942"/>
    <w:rsid w:val="00EF291F"/>
    <w:rsid w:val="00EF70C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370"/>
    <w:rsid w:val="00F80D67"/>
    <w:rsid w:val="00F81CF2"/>
    <w:rsid w:val="00F82946"/>
    <w:rsid w:val="00F82A04"/>
    <w:rsid w:val="00F83DF3"/>
    <w:rsid w:val="00F941B8"/>
    <w:rsid w:val="00FA5C77"/>
    <w:rsid w:val="00FA5FA5"/>
    <w:rsid w:val="00FA6721"/>
    <w:rsid w:val="00FA7365"/>
    <w:rsid w:val="00FA79A7"/>
    <w:rsid w:val="00FB7669"/>
    <w:rsid w:val="00FC643D"/>
    <w:rsid w:val="00FD1CD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BD75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469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6</cp:revision>
  <cp:lastPrinted>2001-04-23T09:30:00Z</cp:lastPrinted>
  <dcterms:created xsi:type="dcterms:W3CDTF">2025-08-25T07:42:00Z</dcterms:created>
  <dcterms:modified xsi:type="dcterms:W3CDTF">2025-09-08T14:38:00Z</dcterms:modified>
</cp:coreProperties>
</file>