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6FA2" w14:textId="03492221"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Header"/>
        <w:tabs>
          <w:tab w:val="right" w:pos="9639"/>
        </w:tabs>
        <w:rPr>
          <w:rFonts w:eastAsia="SimSun"/>
          <w:bCs/>
          <w:sz w:val="24"/>
          <w:szCs w:val="24"/>
          <w:lang w:eastAsia="zh-CN"/>
        </w:rPr>
      </w:pPr>
      <w:r w:rsidRPr="00DE191B">
        <w:rPr>
          <w:rFonts w:eastAsia="SimSun"/>
          <w:bCs/>
          <w:sz w:val="24"/>
          <w:szCs w:val="24"/>
          <w:lang w:eastAsia="zh-CN"/>
        </w:rPr>
        <w:t>Toulouse</w:t>
      </w:r>
      <w:r w:rsidR="002240E0" w:rsidRPr="00DE191B">
        <w:rPr>
          <w:rFonts w:eastAsia="SimSun"/>
          <w:bCs/>
          <w:sz w:val="24"/>
          <w:szCs w:val="24"/>
          <w:lang w:eastAsia="zh-CN"/>
        </w:rPr>
        <w:t xml:space="preserve">, </w:t>
      </w:r>
      <w:r w:rsidRPr="00DE191B">
        <w:rPr>
          <w:rFonts w:eastAsia="SimSun"/>
          <w:bCs/>
          <w:sz w:val="24"/>
          <w:szCs w:val="24"/>
          <w:lang w:eastAsia="zh-CN"/>
        </w:rPr>
        <w:t>France</w:t>
      </w:r>
      <w:r w:rsidR="002240E0" w:rsidRPr="00DE191B">
        <w:rPr>
          <w:rFonts w:eastAsia="SimSun"/>
          <w:bCs/>
          <w:sz w:val="24"/>
          <w:szCs w:val="24"/>
          <w:lang w:eastAsia="zh-CN"/>
        </w:rPr>
        <w:t>, 2</w:t>
      </w:r>
      <w:r w:rsidRPr="00DE191B">
        <w:rPr>
          <w:rFonts w:eastAsia="SimSun"/>
          <w:bCs/>
          <w:sz w:val="24"/>
          <w:szCs w:val="24"/>
          <w:lang w:eastAsia="zh-CN"/>
        </w:rPr>
        <w:t>1</w:t>
      </w:r>
      <w:r w:rsidR="002240E0" w:rsidRPr="00DE191B">
        <w:rPr>
          <w:rFonts w:eastAsia="SimSun"/>
          <w:bCs/>
          <w:sz w:val="24"/>
          <w:szCs w:val="24"/>
          <w:lang w:eastAsia="zh-CN"/>
        </w:rPr>
        <w:t>– 2</w:t>
      </w:r>
      <w:r w:rsidRPr="00DE191B">
        <w:rPr>
          <w:rFonts w:eastAsia="SimSun"/>
          <w:bCs/>
          <w:sz w:val="24"/>
          <w:szCs w:val="24"/>
          <w:lang w:eastAsia="zh-CN"/>
        </w:rPr>
        <w:t>5</w:t>
      </w:r>
      <w:r w:rsidR="002240E0" w:rsidRPr="00DE191B">
        <w:rPr>
          <w:rFonts w:eastAsia="SimSun"/>
          <w:bCs/>
          <w:sz w:val="24"/>
          <w:szCs w:val="24"/>
          <w:lang w:eastAsia="zh-CN"/>
        </w:rPr>
        <w:t xml:space="preserve"> </w:t>
      </w:r>
      <w:r w:rsidRPr="00DE191B">
        <w:rPr>
          <w:rFonts w:eastAsia="SimSun"/>
          <w:bCs/>
          <w:sz w:val="24"/>
          <w:szCs w:val="24"/>
          <w:lang w:eastAsia="zh-CN"/>
        </w:rPr>
        <w:t>August</w:t>
      </w:r>
      <w:r w:rsidR="002240E0" w:rsidRPr="00DE191B">
        <w:rPr>
          <w:rFonts w:eastAsia="SimSun"/>
          <w:bCs/>
          <w:sz w:val="24"/>
          <w:szCs w:val="24"/>
          <w:lang w:eastAsia="zh-CN"/>
        </w:rPr>
        <w:t xml:space="preserve"> 2023</w:t>
      </w:r>
    </w:p>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w:t>
      </w:r>
      <w:proofErr w:type="gramStart"/>
      <w:r w:rsidR="001C3B6B" w:rsidRPr="00DE191B">
        <w:rPr>
          <w:rFonts w:ascii="Arial" w:hAnsi="Arial" w:cs="Arial"/>
          <w:b/>
          <w:bCs/>
          <w:sz w:val="24"/>
          <w:szCs w:val="24"/>
        </w:rPr>
        <w:t>123][</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[POST123][</w:t>
      </w:r>
      <w:proofErr w:type="gramStart"/>
      <w:r>
        <w:t>309][</w:t>
      </w:r>
      <w:proofErr w:type="gramEnd"/>
      <w:r>
        <w:t xml:space="preserve">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 xml:space="preserve">Review running </w:t>
      </w:r>
      <w:proofErr w:type="gramStart"/>
      <w:r>
        <w:rPr>
          <w:lang w:val="en-US"/>
        </w:rPr>
        <w:t>CR</w:t>
      </w:r>
      <w:proofErr w:type="gramEnd"/>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474ACE">
            <w:pPr>
              <w:pStyle w:val="TAC"/>
              <w:spacing w:before="20" w:after="20"/>
              <w:ind w:left="57" w:right="57"/>
              <w:jc w:val="left"/>
              <w:rPr>
                <w:lang w:eastAsia="zh-CN"/>
              </w:rPr>
            </w:pPr>
          </w:p>
        </w:tc>
      </w:tr>
      <w:tr w:rsidR="001C1AFE"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474ACE">
            <w:pPr>
              <w:pStyle w:val="TAC"/>
              <w:spacing w:before="20" w:after="20"/>
              <w:ind w:left="57" w:right="57"/>
              <w:jc w:val="left"/>
              <w:rPr>
                <w:lang w:eastAsia="zh-CN"/>
              </w:rPr>
            </w:pPr>
          </w:p>
        </w:tc>
      </w:tr>
      <w:tr w:rsidR="001C1AFE"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474ACE">
            <w:pPr>
              <w:pStyle w:val="TAC"/>
              <w:spacing w:before="20" w:after="20"/>
              <w:ind w:left="57" w:right="57"/>
              <w:jc w:val="left"/>
              <w:rPr>
                <w:lang w:eastAsia="zh-CN"/>
              </w:rPr>
            </w:pPr>
          </w:p>
        </w:tc>
      </w:tr>
      <w:tr w:rsidR="001C1AFE"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474ACE">
            <w:pPr>
              <w:pStyle w:val="TAC"/>
              <w:spacing w:before="20" w:after="20"/>
              <w:ind w:left="57" w:right="57"/>
              <w:jc w:val="left"/>
              <w:rPr>
                <w:lang w:eastAsia="zh-CN"/>
              </w:rPr>
            </w:pPr>
          </w:p>
        </w:tc>
      </w:tr>
      <w:tr w:rsidR="001C1AFE"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474ACE">
            <w:pPr>
              <w:pStyle w:val="TAC"/>
              <w:spacing w:before="20" w:after="20"/>
              <w:ind w:left="57" w:right="57"/>
              <w:jc w:val="left"/>
              <w:rPr>
                <w:lang w:eastAsia="zh-CN"/>
              </w:rPr>
            </w:pPr>
          </w:p>
        </w:tc>
      </w:tr>
      <w:tr w:rsidR="001C1AFE"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474ACE">
            <w:pPr>
              <w:pStyle w:val="TAC"/>
              <w:spacing w:before="20" w:after="20"/>
              <w:ind w:left="57" w:right="57"/>
              <w:jc w:val="left"/>
              <w:rPr>
                <w:lang w:eastAsia="zh-CN"/>
              </w:rPr>
            </w:pPr>
          </w:p>
        </w:tc>
      </w:tr>
      <w:tr w:rsidR="001C1AFE"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474ACE">
            <w:pPr>
              <w:pStyle w:val="TAC"/>
              <w:spacing w:before="20" w:after="20"/>
              <w:ind w:left="57" w:right="57"/>
              <w:jc w:val="left"/>
              <w:rPr>
                <w:lang w:eastAsia="zh-CN"/>
              </w:rPr>
            </w:pPr>
          </w:p>
        </w:tc>
      </w:tr>
      <w:tr w:rsidR="001C1AFE"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474ACE">
            <w:pPr>
              <w:pStyle w:val="TAC"/>
              <w:spacing w:before="20" w:after="20"/>
              <w:ind w:left="57" w:right="57"/>
              <w:jc w:val="left"/>
              <w:rPr>
                <w:lang w:eastAsia="zh-CN"/>
              </w:rPr>
            </w:pPr>
          </w:p>
        </w:tc>
      </w:tr>
      <w:tr w:rsidR="001C1AFE"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474ACE">
            <w:pPr>
              <w:pStyle w:val="TAC"/>
              <w:spacing w:before="20" w:after="20"/>
              <w:ind w:left="57" w:right="57"/>
              <w:jc w:val="left"/>
              <w:rPr>
                <w:lang w:eastAsia="zh-CN"/>
              </w:rPr>
            </w:pPr>
          </w:p>
        </w:tc>
      </w:tr>
      <w:tr w:rsidR="001C1AFE"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474ACE">
            <w:pPr>
              <w:pStyle w:val="TAC"/>
              <w:spacing w:before="20" w:after="20"/>
              <w:ind w:left="57" w:right="57"/>
              <w:jc w:val="left"/>
              <w:rPr>
                <w:lang w:eastAsia="zh-CN"/>
              </w:rPr>
            </w:pPr>
          </w:p>
        </w:tc>
      </w:tr>
      <w:tr w:rsidR="001C1AFE"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474ACE">
            <w:pPr>
              <w:pStyle w:val="TAC"/>
              <w:spacing w:before="20" w:after="20"/>
              <w:ind w:left="57" w:right="57"/>
              <w:jc w:val="left"/>
              <w:rPr>
                <w:lang w:eastAsia="zh-CN"/>
              </w:rPr>
            </w:pPr>
          </w:p>
        </w:tc>
      </w:tr>
      <w:tr w:rsidR="001C1AFE"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474AC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474ACE">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t xml:space="preserve">DLInformationTransfer message is extended to include clock quality information reporting towards the UE (i.e., clock quality metrics or clock quality indication).  FFS if event ID is included to be discussed in email discussion for </w:t>
            </w:r>
            <w:proofErr w:type="gramStart"/>
            <w:r>
              <w:t>331</w:t>
            </w:r>
            <w:proofErr w:type="gramEnd"/>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 xml:space="preserve">2. Confirm the AS layer of the UE determines if there a change of event ID and/or gNB ID. If there is a change, the AS layer notifies the change in the RAN timing synchronization status to NAS layer. For both IDLE and INACTIVE mode, NAS layer may </w:t>
            </w:r>
            <w:proofErr w:type="gramStart"/>
            <w:r w:rsidRPr="008C624D">
              <w:rPr>
                <w:lang w:val="en-US"/>
              </w:rPr>
              <w:t>requests</w:t>
            </w:r>
            <w:proofErr w:type="gramEnd"/>
            <w:r w:rsidRPr="008C624D">
              <w:rPr>
                <w:lang w:val="en-US"/>
              </w:rPr>
              <w:t xml:space="preserve">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w:t>
            </w:r>
            <w:proofErr w:type="gramStart"/>
            <w:r w:rsidRPr="008C624D">
              <w:rPr>
                <w:lang w:val="en-US"/>
              </w:rPr>
              <w:t>i.e.</w:t>
            </w:r>
            <w:proofErr w:type="gramEnd"/>
            <w:r w:rsidRPr="008C624D">
              <w:rPr>
                <w:lang w:val="en-US"/>
              </w:rPr>
              <w:t xml:space="preserv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 xml:space="preserve">4. Event ID is optional.  Under the same gNB, UE considers the change of timing synchronization if event ID field from SIB9 is different.   FFS if gNB always broadcasts event </w:t>
            </w:r>
            <w:proofErr w:type="gramStart"/>
            <w:r w:rsidRPr="008C624D">
              <w:rPr>
                <w:lang w:val="en-US"/>
              </w:rPr>
              <w:t>ID</w:t>
            </w:r>
            <w:proofErr w:type="gramEnd"/>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w:t>
            </w:r>
            <w:proofErr w:type="gramStart"/>
            <w:r w:rsidRPr="008C624D">
              <w:rPr>
                <w:lang w:val="en-US"/>
              </w:rPr>
              <w:t>procedure, if</w:t>
            </w:r>
            <w:proofErr w:type="gramEnd"/>
            <w:r w:rsidRPr="008C624D">
              <w:rPr>
                <w:lang w:val="en-US"/>
              </w:rPr>
              <w:t xml:space="preserve">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gNBs” for scope of the report ID.  The scenario, as per RAN3 will be supported - different cells within gNB that are served by different </w:t>
            </w:r>
            <w:proofErr w:type="gramStart"/>
            <w:r w:rsidRPr="008C624D">
              <w:t>DUs</w:t>
            </w:r>
            <w:proofErr w:type="gramEnd"/>
            <w:r w:rsidRPr="008C624D">
              <w:t xml:space="preserve">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 xml:space="preserve">RRC_CONNECTED UE to be informed of 5G clock quality information via dedicated RRC </w:t>
            </w:r>
            <w:proofErr w:type="gramStart"/>
            <w:r w:rsidRPr="008C624D">
              <w:t>message</w:t>
            </w:r>
            <w:proofErr w:type="gramEnd"/>
          </w:p>
          <w:p w14:paraId="2E4C990F" w14:textId="77777777" w:rsidR="008C624D" w:rsidRPr="008C624D" w:rsidRDefault="008C624D" w:rsidP="008C624D">
            <w:pPr>
              <w:numPr>
                <w:ilvl w:val="0"/>
                <w:numId w:val="15"/>
              </w:numPr>
              <w:ind w:left="606" w:hanging="567"/>
            </w:pPr>
            <w:r w:rsidRPr="008C624D">
              <w:t xml:space="preserve">Postpone the UAC until CT1’s feedback on UAC framework to randomize UE access to network in the time </w:t>
            </w:r>
            <w:proofErr w:type="gramStart"/>
            <w:r w:rsidRPr="008C624D">
              <w:t>domain</w:t>
            </w:r>
            <w:proofErr w:type="gramEnd"/>
          </w:p>
          <w:p w14:paraId="4B989E7A" w14:textId="77777777" w:rsidR="008C624D" w:rsidRPr="008C624D" w:rsidRDefault="008C624D" w:rsidP="008C624D">
            <w:pPr>
              <w:numPr>
                <w:ilvl w:val="0"/>
                <w:numId w:val="15"/>
              </w:numPr>
              <w:ind w:left="606" w:hanging="567"/>
            </w:pPr>
            <w:r w:rsidRPr="008C624D">
              <w:t xml:space="preserve">5G Clock Quality information is carried in DLInformationTransfer message.  </w:t>
            </w:r>
          </w:p>
          <w:p w14:paraId="390499D8" w14:textId="77777777" w:rsidR="008C624D" w:rsidRPr="008C624D" w:rsidRDefault="008C624D" w:rsidP="008C624D">
            <w:pPr>
              <w:numPr>
                <w:ilvl w:val="0"/>
                <w:numId w:val="15"/>
              </w:numPr>
              <w:ind w:left="606" w:hanging="567"/>
            </w:pPr>
            <w:r w:rsidRPr="008C624D">
              <w:t xml:space="preserve">FFS if update of event ID is informed to UE by SI modification </w:t>
            </w:r>
            <w:proofErr w:type="gramStart"/>
            <w:r w:rsidRPr="008C624D">
              <w:t>procedure</w:t>
            </w:r>
            <w:proofErr w:type="gramEnd"/>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w:t>
            </w:r>
            <w:proofErr w:type="gramStart"/>
            <w:r w:rsidRPr="008C624D">
              <w:t>inactive</w:t>
            </w:r>
            <w:proofErr w:type="gramEnd"/>
            <w:r w:rsidRPr="008C624D">
              <w:t xml:space="preser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 xml:space="preserve">status( </w:t>
      </w:r>
      <w:r w:rsidRPr="00A84696">
        <w:t>R</w:t>
      </w:r>
      <w:proofErr w:type="gramEnd"/>
      <w:r w:rsidRPr="00A84696">
        <w:t>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DLInformationTransfer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proofErr w:type="gramStart"/>
      <w:r w:rsidR="00C35C9E">
        <w:t>signaling</w:t>
      </w:r>
      <w:proofErr w:type="spellEnd"/>
      <w:proofErr w:type="gram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r w:rsidRPr="00433FFE">
        <w:rPr>
          <w:i/>
          <w:iCs/>
        </w:rPr>
        <w:t>DLInformationTransfer</w:t>
      </w:r>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w:t>
      </w:r>
      <w:proofErr w:type="gramStart"/>
      <w:r w:rsidR="00433FFE">
        <w:t>e.g.</w:t>
      </w:r>
      <w:proofErr w:type="gramEnd"/>
      <w:r w:rsidR="00433FFE">
        <w:t xml:space="preserve"> in </w:t>
      </w:r>
      <w:r w:rsidR="00433FFE" w:rsidRPr="00433FFE">
        <w:rPr>
          <w:i/>
          <w:iCs/>
        </w:rPr>
        <w:t>DLInformationTransfer</w:t>
      </w:r>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77777777" w:rsidR="00426D04" w:rsidRPr="00A84344" w:rsidRDefault="00426D04" w:rsidP="00474ACE">
            <w:pPr>
              <w:pStyle w:val="TAC"/>
              <w:spacing w:before="20" w:after="20"/>
              <w:ind w:left="57" w:right="57"/>
              <w:jc w:val="left"/>
              <w:rPr>
                <w:color w:val="44546A" w:themeColor="text2"/>
                <w:lang w:eastAsia="zh-CN"/>
              </w:rPr>
            </w:pPr>
          </w:p>
        </w:tc>
        <w:tc>
          <w:tcPr>
            <w:tcW w:w="994" w:type="dxa"/>
            <w:tcBorders>
              <w:top w:val="single" w:sz="4" w:space="0" w:color="auto"/>
              <w:left w:val="single" w:sz="4" w:space="0" w:color="auto"/>
              <w:bottom w:val="single" w:sz="4" w:space="0" w:color="auto"/>
              <w:right w:val="single" w:sz="4" w:space="0" w:color="auto"/>
            </w:tcBorders>
          </w:tcPr>
          <w:p w14:paraId="3E2FFDB3"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48DC6" w14:textId="77777777" w:rsidR="00426D04" w:rsidRDefault="00426D04" w:rsidP="00474ACE">
            <w:pPr>
              <w:pStyle w:val="TAC"/>
              <w:spacing w:before="20" w:after="20"/>
              <w:ind w:left="57" w:right="57"/>
              <w:jc w:val="left"/>
              <w:rPr>
                <w:lang w:eastAsia="zh-CN"/>
              </w:rPr>
            </w:pPr>
          </w:p>
        </w:tc>
      </w:tr>
      <w:tr w:rsidR="00426D04"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1C30A"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641F17" w14:textId="77777777" w:rsidR="00426D04" w:rsidRDefault="00426D04" w:rsidP="00474ACE">
            <w:pPr>
              <w:pStyle w:val="TAC"/>
              <w:spacing w:before="20" w:after="20"/>
              <w:ind w:left="57" w:right="57"/>
              <w:jc w:val="left"/>
              <w:rPr>
                <w:lang w:eastAsia="zh-CN"/>
              </w:rPr>
            </w:pPr>
          </w:p>
        </w:tc>
      </w:tr>
      <w:tr w:rsidR="00426D04"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306FF"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042C0" w14:textId="77777777" w:rsidR="00426D04" w:rsidRDefault="00426D04" w:rsidP="00474ACE">
            <w:pPr>
              <w:pStyle w:val="TAC"/>
              <w:spacing w:before="20" w:after="20"/>
              <w:ind w:left="57" w:right="57"/>
              <w:jc w:val="left"/>
              <w:rPr>
                <w:lang w:eastAsia="zh-CN"/>
              </w:rPr>
            </w:pPr>
          </w:p>
        </w:tc>
      </w:tr>
      <w:tr w:rsidR="00426D04"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99F8A"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A5A68" w14:textId="77777777" w:rsidR="00426D04" w:rsidRDefault="00426D04" w:rsidP="00474ACE">
            <w:pPr>
              <w:pStyle w:val="TAC"/>
              <w:spacing w:before="20" w:after="20"/>
              <w:ind w:left="57" w:right="57"/>
              <w:jc w:val="left"/>
              <w:rPr>
                <w:lang w:eastAsia="zh-CN"/>
              </w:rPr>
            </w:pPr>
          </w:p>
        </w:tc>
      </w:tr>
      <w:tr w:rsidR="00426D04"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6C44E"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25E0DE" w14:textId="77777777" w:rsidR="00426D04" w:rsidRDefault="00426D04" w:rsidP="00474ACE">
            <w:pPr>
              <w:pStyle w:val="TAC"/>
              <w:spacing w:before="20" w:after="20"/>
              <w:ind w:left="57" w:right="57"/>
              <w:jc w:val="left"/>
              <w:rPr>
                <w:lang w:eastAsia="zh-CN"/>
              </w:rPr>
            </w:pPr>
          </w:p>
        </w:tc>
      </w:tr>
      <w:tr w:rsidR="00426D04"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426D04" w:rsidRDefault="00426D04" w:rsidP="00474ACE">
            <w:pPr>
              <w:pStyle w:val="TAC"/>
              <w:spacing w:before="20" w:after="20"/>
              <w:ind w:left="57" w:right="57"/>
              <w:jc w:val="left"/>
              <w:rPr>
                <w:lang w:eastAsia="zh-CN"/>
              </w:rPr>
            </w:pPr>
          </w:p>
        </w:tc>
      </w:tr>
      <w:tr w:rsidR="00426D04"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426D04" w:rsidRDefault="00426D04" w:rsidP="00474ACE">
            <w:pPr>
              <w:pStyle w:val="TAC"/>
              <w:spacing w:before="20" w:after="20"/>
              <w:ind w:left="57" w:right="57"/>
              <w:jc w:val="left"/>
              <w:rPr>
                <w:lang w:eastAsia="zh-CN"/>
              </w:rPr>
            </w:pPr>
          </w:p>
        </w:tc>
      </w:tr>
      <w:tr w:rsidR="00426D04"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426D04" w:rsidRDefault="00426D04" w:rsidP="00474ACE">
            <w:pPr>
              <w:pStyle w:val="TAC"/>
              <w:spacing w:before="20" w:after="20"/>
              <w:ind w:left="57" w:right="57"/>
              <w:jc w:val="left"/>
              <w:rPr>
                <w:lang w:eastAsia="zh-CN"/>
              </w:rPr>
            </w:pPr>
          </w:p>
        </w:tc>
      </w:tr>
      <w:tr w:rsidR="00426D04"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426D04" w:rsidRDefault="00426D04" w:rsidP="00474ACE">
            <w:pPr>
              <w:pStyle w:val="TAC"/>
              <w:spacing w:before="20" w:after="20"/>
              <w:ind w:left="57" w:right="57"/>
              <w:jc w:val="left"/>
              <w:rPr>
                <w:lang w:eastAsia="zh-CN"/>
              </w:rPr>
            </w:pPr>
          </w:p>
        </w:tc>
      </w:tr>
      <w:tr w:rsidR="00426D04"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426D04" w:rsidRDefault="00426D04" w:rsidP="00474ACE">
            <w:pPr>
              <w:pStyle w:val="TAC"/>
              <w:spacing w:before="20" w:after="20"/>
              <w:ind w:left="57" w:right="57"/>
              <w:jc w:val="left"/>
              <w:rPr>
                <w:lang w:eastAsia="zh-CN"/>
              </w:rPr>
            </w:pPr>
          </w:p>
        </w:tc>
      </w:tr>
      <w:tr w:rsidR="00426D04"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426D04" w:rsidRDefault="00426D04" w:rsidP="00474ACE">
            <w:pPr>
              <w:pStyle w:val="TAC"/>
              <w:spacing w:before="20" w:after="20"/>
              <w:ind w:left="57" w:right="57"/>
              <w:jc w:val="left"/>
              <w:rPr>
                <w:lang w:eastAsia="zh-CN"/>
              </w:rPr>
            </w:pPr>
          </w:p>
        </w:tc>
      </w:tr>
      <w:tr w:rsidR="00426D04"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426D04" w:rsidRDefault="00426D04" w:rsidP="00474ACE">
            <w:pPr>
              <w:pStyle w:val="TAC"/>
              <w:spacing w:before="20" w:after="20"/>
              <w:ind w:left="57" w:right="57"/>
              <w:jc w:val="left"/>
              <w:rPr>
                <w:lang w:eastAsia="zh-CN"/>
              </w:rPr>
            </w:pPr>
          </w:p>
        </w:tc>
      </w:tr>
      <w:tr w:rsidR="00426D04"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426D04" w:rsidRDefault="00426D04"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426D04" w:rsidRDefault="00426D0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426D04" w:rsidRDefault="00426D04" w:rsidP="00474ACE">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E2BBD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D8BDD" w14:textId="77777777" w:rsidR="00CC077B" w:rsidRDefault="00CC077B" w:rsidP="00474ACE">
            <w:pPr>
              <w:pStyle w:val="TAC"/>
              <w:spacing w:before="20" w:after="20"/>
              <w:ind w:left="57" w:right="57"/>
              <w:jc w:val="left"/>
              <w:rPr>
                <w:lang w:eastAsia="zh-CN"/>
              </w:rPr>
            </w:pPr>
          </w:p>
        </w:tc>
      </w:tr>
      <w:tr w:rsidR="00CC077B"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284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B3063" w14:textId="77777777" w:rsidR="00CC077B" w:rsidRDefault="00CC077B" w:rsidP="00474ACE">
            <w:pPr>
              <w:pStyle w:val="TAC"/>
              <w:spacing w:before="20" w:after="20"/>
              <w:ind w:left="57" w:right="57"/>
              <w:jc w:val="left"/>
              <w:rPr>
                <w:lang w:eastAsia="zh-CN"/>
              </w:rPr>
            </w:pPr>
          </w:p>
        </w:tc>
      </w:tr>
      <w:tr w:rsidR="00CC077B"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1246B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EC9CB" w14:textId="77777777" w:rsidR="00CC077B" w:rsidRDefault="00CC077B" w:rsidP="00474ACE">
            <w:pPr>
              <w:pStyle w:val="TAC"/>
              <w:spacing w:before="20" w:after="20"/>
              <w:ind w:left="57" w:right="57"/>
              <w:jc w:val="left"/>
              <w:rPr>
                <w:lang w:eastAsia="zh-CN"/>
              </w:rPr>
            </w:pPr>
          </w:p>
        </w:tc>
      </w:tr>
      <w:tr w:rsidR="00CC077B"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85368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A4AB0" w14:textId="77777777" w:rsidR="00CC077B" w:rsidRDefault="00CC077B" w:rsidP="00474ACE">
            <w:pPr>
              <w:pStyle w:val="TAC"/>
              <w:spacing w:before="20" w:after="20"/>
              <w:ind w:left="57" w:right="57"/>
              <w:jc w:val="left"/>
              <w:rPr>
                <w:lang w:eastAsia="zh-CN"/>
              </w:rPr>
            </w:pPr>
          </w:p>
        </w:tc>
      </w:tr>
      <w:tr w:rsidR="00CC077B"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D704D1"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E0B8CB" w14:textId="77777777" w:rsidR="00CC077B" w:rsidRDefault="00CC077B" w:rsidP="00474ACE">
            <w:pPr>
              <w:pStyle w:val="TAC"/>
              <w:spacing w:before="20" w:after="20"/>
              <w:ind w:left="57" w:right="57"/>
              <w:jc w:val="left"/>
              <w:rPr>
                <w:lang w:eastAsia="zh-CN"/>
              </w:rPr>
            </w:pPr>
          </w:p>
        </w:tc>
      </w:tr>
      <w:tr w:rsidR="00CC077B"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CC077B" w:rsidRDefault="00CC077B" w:rsidP="00474ACE">
            <w:pPr>
              <w:pStyle w:val="TAC"/>
              <w:spacing w:before="20" w:after="20"/>
              <w:ind w:left="57" w:right="57"/>
              <w:jc w:val="left"/>
              <w:rPr>
                <w:lang w:eastAsia="zh-CN"/>
              </w:rPr>
            </w:pPr>
          </w:p>
        </w:tc>
      </w:tr>
      <w:tr w:rsidR="00CC077B"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CC077B" w:rsidRDefault="00CC077B" w:rsidP="00474ACE">
            <w:pPr>
              <w:pStyle w:val="TAC"/>
              <w:spacing w:before="20" w:after="20"/>
              <w:ind w:left="57" w:right="57"/>
              <w:jc w:val="left"/>
              <w:rPr>
                <w:lang w:eastAsia="zh-CN"/>
              </w:rPr>
            </w:pPr>
          </w:p>
        </w:tc>
      </w:tr>
      <w:tr w:rsidR="00CC077B"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CC077B" w:rsidRDefault="00CC077B" w:rsidP="00474ACE">
            <w:pPr>
              <w:pStyle w:val="TAC"/>
              <w:spacing w:before="20" w:after="20"/>
              <w:ind w:left="57" w:right="57"/>
              <w:jc w:val="left"/>
              <w:rPr>
                <w:lang w:eastAsia="zh-CN"/>
              </w:rPr>
            </w:pPr>
          </w:p>
        </w:tc>
      </w:tr>
      <w:tr w:rsidR="00CC077B"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CC077B" w:rsidRDefault="00CC077B" w:rsidP="00474ACE">
            <w:pPr>
              <w:pStyle w:val="TAC"/>
              <w:spacing w:before="20" w:after="20"/>
              <w:ind w:left="57" w:right="57"/>
              <w:jc w:val="left"/>
              <w:rPr>
                <w:lang w:eastAsia="zh-CN"/>
              </w:rPr>
            </w:pPr>
          </w:p>
        </w:tc>
      </w:tr>
      <w:tr w:rsidR="00CC077B"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CC077B" w:rsidRDefault="00CC077B" w:rsidP="00474ACE">
            <w:pPr>
              <w:pStyle w:val="TAC"/>
              <w:spacing w:before="20" w:after="20"/>
              <w:ind w:left="57" w:right="57"/>
              <w:jc w:val="left"/>
              <w:rPr>
                <w:lang w:eastAsia="zh-CN"/>
              </w:rPr>
            </w:pPr>
          </w:p>
        </w:tc>
      </w:tr>
      <w:tr w:rsidR="00CC077B"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CC077B" w:rsidRDefault="00CC077B" w:rsidP="00474ACE">
            <w:pPr>
              <w:pStyle w:val="TAC"/>
              <w:spacing w:before="20" w:after="20"/>
              <w:ind w:left="57" w:right="57"/>
              <w:jc w:val="left"/>
              <w:rPr>
                <w:lang w:eastAsia="zh-CN"/>
              </w:rPr>
            </w:pPr>
          </w:p>
        </w:tc>
      </w:tr>
      <w:tr w:rsidR="00CC077B"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CC077B" w:rsidRDefault="00CC077B" w:rsidP="00474ACE">
            <w:pPr>
              <w:pStyle w:val="TAC"/>
              <w:spacing w:before="20" w:after="20"/>
              <w:ind w:left="57" w:right="57"/>
              <w:jc w:val="left"/>
              <w:rPr>
                <w:lang w:eastAsia="zh-CN"/>
              </w:rPr>
            </w:pPr>
          </w:p>
        </w:tc>
      </w:tr>
      <w:tr w:rsidR="00CC077B"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CC077B" w:rsidRDefault="00CC077B" w:rsidP="00474A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CC077B" w:rsidRDefault="00CC077B"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CC077B" w:rsidRDefault="00CC077B" w:rsidP="00474A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Heading2"/>
      </w:pPr>
      <w:proofErr w:type="gramStart"/>
      <w:r>
        <w:t>3.</w:t>
      </w:r>
      <w:r w:rsidR="00C74044">
        <w:t>3</w:t>
      </w:r>
      <w:r>
        <w:tab/>
      </w:r>
      <w:r w:rsidR="00230C57">
        <w:t>Running CR,</w:t>
      </w:r>
      <w:proofErr w:type="gramEnd"/>
      <w:r w:rsidR="00230C57">
        <w:t xml:space="preserve">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r w:rsidRPr="00695812">
        <w:rPr>
          <w:i/>
          <w:iCs/>
        </w:rPr>
        <w:t>DLInformationTransfer</w:t>
      </w:r>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C74044"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D39A01" w14:textId="77777777" w:rsidR="00C74044" w:rsidRDefault="00C74044" w:rsidP="00474ACE">
            <w:pPr>
              <w:pStyle w:val="TAC"/>
              <w:spacing w:before="20" w:after="20"/>
              <w:ind w:left="57" w:right="57"/>
              <w:jc w:val="left"/>
              <w:rPr>
                <w:lang w:eastAsia="zh-CN"/>
              </w:rPr>
            </w:pPr>
          </w:p>
        </w:tc>
      </w:tr>
      <w:tr w:rsidR="00C74044"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C74044" w:rsidRDefault="00C74044" w:rsidP="00474ACE">
            <w:pPr>
              <w:pStyle w:val="TAC"/>
              <w:spacing w:before="20" w:after="20"/>
              <w:ind w:left="57" w:right="57"/>
              <w:jc w:val="left"/>
              <w:rPr>
                <w:lang w:eastAsia="zh-CN"/>
              </w:rPr>
            </w:pPr>
          </w:p>
        </w:tc>
      </w:tr>
      <w:tr w:rsidR="00C74044"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C74044" w:rsidRDefault="00C74044" w:rsidP="00474ACE">
            <w:pPr>
              <w:pStyle w:val="TAC"/>
              <w:spacing w:before="20" w:after="20"/>
              <w:ind w:left="57" w:right="57"/>
              <w:jc w:val="left"/>
              <w:rPr>
                <w:lang w:eastAsia="zh-CN"/>
              </w:rPr>
            </w:pPr>
          </w:p>
        </w:tc>
      </w:tr>
      <w:tr w:rsidR="00C74044"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C74044" w:rsidRDefault="00C74044" w:rsidP="00474ACE">
            <w:pPr>
              <w:pStyle w:val="TAC"/>
              <w:spacing w:before="20" w:after="20"/>
              <w:ind w:left="57" w:right="57"/>
              <w:jc w:val="left"/>
              <w:rPr>
                <w:lang w:eastAsia="zh-CN"/>
              </w:rPr>
            </w:pPr>
          </w:p>
        </w:tc>
      </w:tr>
      <w:tr w:rsidR="00C74044"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C74044" w:rsidRDefault="00C74044" w:rsidP="00474ACE">
            <w:pPr>
              <w:pStyle w:val="TAC"/>
              <w:spacing w:before="20" w:after="20"/>
              <w:ind w:left="57" w:right="57"/>
              <w:jc w:val="left"/>
              <w:rPr>
                <w:lang w:eastAsia="zh-CN"/>
              </w:rPr>
            </w:pPr>
          </w:p>
        </w:tc>
      </w:tr>
      <w:tr w:rsidR="00C74044"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C74044" w:rsidRDefault="00C74044" w:rsidP="00474ACE">
            <w:pPr>
              <w:pStyle w:val="TAC"/>
              <w:spacing w:before="20" w:after="20"/>
              <w:ind w:left="57" w:right="57"/>
              <w:jc w:val="left"/>
              <w:rPr>
                <w:lang w:eastAsia="zh-CN"/>
              </w:rPr>
            </w:pPr>
          </w:p>
        </w:tc>
      </w:tr>
      <w:tr w:rsidR="00C74044"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C74044" w:rsidRDefault="00C74044" w:rsidP="00474ACE">
            <w:pPr>
              <w:pStyle w:val="TAC"/>
              <w:spacing w:before="20" w:after="20"/>
              <w:ind w:left="57" w:right="57"/>
              <w:jc w:val="left"/>
              <w:rPr>
                <w:lang w:eastAsia="zh-CN"/>
              </w:rPr>
            </w:pPr>
          </w:p>
        </w:tc>
      </w:tr>
      <w:tr w:rsidR="00C74044"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C74044" w:rsidRDefault="00C74044" w:rsidP="00474ACE">
            <w:pPr>
              <w:pStyle w:val="TAC"/>
              <w:spacing w:before="20" w:after="20"/>
              <w:ind w:left="57" w:right="57"/>
              <w:jc w:val="left"/>
              <w:rPr>
                <w:lang w:eastAsia="zh-CN"/>
              </w:rPr>
            </w:pPr>
          </w:p>
        </w:tc>
      </w:tr>
      <w:tr w:rsidR="00C74044"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C74044" w:rsidRDefault="00C74044" w:rsidP="00474ACE">
            <w:pPr>
              <w:pStyle w:val="TAC"/>
              <w:spacing w:before="20" w:after="20"/>
              <w:ind w:left="57" w:right="57"/>
              <w:jc w:val="left"/>
              <w:rPr>
                <w:lang w:eastAsia="zh-CN"/>
              </w:rPr>
            </w:pPr>
          </w:p>
        </w:tc>
      </w:tr>
      <w:tr w:rsidR="00C74044"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C74044" w:rsidRDefault="00C74044" w:rsidP="00474ACE">
            <w:pPr>
              <w:pStyle w:val="TAC"/>
              <w:spacing w:before="20" w:after="20"/>
              <w:ind w:left="57" w:right="57"/>
              <w:jc w:val="left"/>
              <w:rPr>
                <w:lang w:eastAsia="zh-CN"/>
              </w:rPr>
            </w:pPr>
          </w:p>
        </w:tc>
      </w:tr>
      <w:tr w:rsidR="00C74044"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C74044" w:rsidRDefault="00C74044" w:rsidP="00474ACE">
            <w:pPr>
              <w:pStyle w:val="TAC"/>
              <w:spacing w:before="20" w:after="20"/>
              <w:ind w:left="57" w:right="57"/>
              <w:jc w:val="left"/>
              <w:rPr>
                <w:lang w:eastAsia="zh-CN"/>
              </w:rPr>
            </w:pPr>
          </w:p>
        </w:tc>
      </w:tr>
      <w:tr w:rsidR="00C74044"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C74044" w:rsidRDefault="00C74044" w:rsidP="00474ACE">
            <w:pPr>
              <w:pStyle w:val="TAC"/>
              <w:spacing w:before="20" w:after="20"/>
              <w:ind w:left="57" w:right="57"/>
              <w:jc w:val="left"/>
              <w:rPr>
                <w:lang w:eastAsia="zh-CN"/>
              </w:rPr>
            </w:pPr>
          </w:p>
        </w:tc>
      </w:tr>
      <w:tr w:rsidR="00C74044"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C74044" w:rsidRDefault="00C74044" w:rsidP="00474ACE">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AAA1" w14:textId="77777777" w:rsidR="00415A5A" w:rsidRDefault="00415A5A">
      <w:r>
        <w:separator/>
      </w:r>
    </w:p>
  </w:endnote>
  <w:endnote w:type="continuationSeparator" w:id="0">
    <w:p w14:paraId="26AAB96B" w14:textId="77777777" w:rsidR="00415A5A" w:rsidRDefault="00415A5A">
      <w:r>
        <w:continuationSeparator/>
      </w:r>
    </w:p>
  </w:endnote>
  <w:endnote w:type="continuationNotice" w:id="1">
    <w:p w14:paraId="2A684316" w14:textId="77777777" w:rsidR="00415A5A" w:rsidRDefault="00415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A41F" w14:textId="77777777" w:rsidR="003F4A47" w:rsidRDefault="003F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461E" w14:textId="77777777" w:rsidR="003F4A47" w:rsidRDefault="003F4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E690" w14:textId="77777777" w:rsidR="003F4A47" w:rsidRDefault="003F4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9FBE" w14:textId="77777777" w:rsidR="00415A5A" w:rsidRDefault="00415A5A">
      <w:r>
        <w:separator/>
      </w:r>
    </w:p>
  </w:footnote>
  <w:footnote w:type="continuationSeparator" w:id="0">
    <w:p w14:paraId="3E3070B7" w14:textId="77777777" w:rsidR="00415A5A" w:rsidRDefault="00415A5A">
      <w:r>
        <w:continuationSeparator/>
      </w:r>
    </w:p>
  </w:footnote>
  <w:footnote w:type="continuationNotice" w:id="1">
    <w:p w14:paraId="1B94056B" w14:textId="77777777" w:rsidR="00415A5A" w:rsidRDefault="00415A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5CA" w14:textId="77777777" w:rsidR="003F4A47" w:rsidRDefault="003F4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0B6A" w14:textId="77777777" w:rsidR="003F4A47" w:rsidRDefault="003F4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92E8" w14:textId="77777777" w:rsidR="003F4A47" w:rsidRDefault="003F4A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2"/>
  </w:num>
  <w:num w:numId="4" w16cid:durableId="2048098032">
    <w:abstractNumId w:val="8"/>
  </w:num>
  <w:num w:numId="5" w16cid:durableId="515583092">
    <w:abstractNumId w:val="7"/>
  </w:num>
  <w:num w:numId="6" w16cid:durableId="346830361">
    <w:abstractNumId w:val="10"/>
  </w:num>
  <w:num w:numId="7" w16cid:durableId="2124691035">
    <w:abstractNumId w:val="11"/>
  </w:num>
  <w:num w:numId="8" w16cid:durableId="1528712475">
    <w:abstractNumId w:val="12"/>
  </w:num>
  <w:num w:numId="9" w16cid:durableId="528837151">
    <w:abstractNumId w:val="1"/>
  </w:num>
  <w:num w:numId="10" w16cid:durableId="1138953443">
    <w:abstractNumId w:val="4"/>
  </w:num>
  <w:num w:numId="11" w16cid:durableId="537623568">
    <w:abstractNumId w:val="3"/>
  </w:num>
  <w:num w:numId="12" w16cid:durableId="1467895858">
    <w:abstractNumId w:val="13"/>
  </w:num>
  <w:num w:numId="13" w16cid:durableId="766269099">
    <w:abstractNumId w:val="6"/>
  </w:num>
  <w:num w:numId="14" w16cid:durableId="705524154">
    <w:abstractNumId w:val="5"/>
  </w:num>
  <w:num w:numId="15" w16cid:durableId="1231842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61C7A"/>
    <w:rsid w:val="0007007C"/>
    <w:rsid w:val="00073C9C"/>
    <w:rsid w:val="000773CD"/>
    <w:rsid w:val="00080512"/>
    <w:rsid w:val="00080DC6"/>
    <w:rsid w:val="00090038"/>
    <w:rsid w:val="00090468"/>
    <w:rsid w:val="00094568"/>
    <w:rsid w:val="000A07C3"/>
    <w:rsid w:val="000A10F8"/>
    <w:rsid w:val="000A6985"/>
    <w:rsid w:val="000B141E"/>
    <w:rsid w:val="000B7BCF"/>
    <w:rsid w:val="000C273A"/>
    <w:rsid w:val="000C522B"/>
    <w:rsid w:val="000D58AB"/>
    <w:rsid w:val="000F7B3D"/>
    <w:rsid w:val="001020A6"/>
    <w:rsid w:val="001030FB"/>
    <w:rsid w:val="00112F1A"/>
    <w:rsid w:val="00124ADD"/>
    <w:rsid w:val="0013322B"/>
    <w:rsid w:val="00134012"/>
    <w:rsid w:val="00134355"/>
    <w:rsid w:val="0013543B"/>
    <w:rsid w:val="00140B37"/>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79F6"/>
    <w:rsid w:val="002F0D22"/>
    <w:rsid w:val="002F247F"/>
    <w:rsid w:val="00304E91"/>
    <w:rsid w:val="00307BC6"/>
    <w:rsid w:val="00311B17"/>
    <w:rsid w:val="003172DC"/>
    <w:rsid w:val="003174A7"/>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4DA0"/>
    <w:rsid w:val="005366AA"/>
    <w:rsid w:val="00537DF6"/>
    <w:rsid w:val="00543E6C"/>
    <w:rsid w:val="0054561A"/>
    <w:rsid w:val="00560CDA"/>
    <w:rsid w:val="00565087"/>
    <w:rsid w:val="0056573F"/>
    <w:rsid w:val="005665B3"/>
    <w:rsid w:val="00571279"/>
    <w:rsid w:val="00583342"/>
    <w:rsid w:val="00592AAA"/>
    <w:rsid w:val="00592F6A"/>
    <w:rsid w:val="00597F10"/>
    <w:rsid w:val="005A46E2"/>
    <w:rsid w:val="005A49C6"/>
    <w:rsid w:val="005B3899"/>
    <w:rsid w:val="005B7AEB"/>
    <w:rsid w:val="005D0BC5"/>
    <w:rsid w:val="005E0A12"/>
    <w:rsid w:val="005E3507"/>
    <w:rsid w:val="005F2774"/>
    <w:rsid w:val="005F3C3E"/>
    <w:rsid w:val="005F3D4F"/>
    <w:rsid w:val="00605A3C"/>
    <w:rsid w:val="00611566"/>
    <w:rsid w:val="00624499"/>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3C1B"/>
    <w:rsid w:val="00BF6E44"/>
    <w:rsid w:val="00C020DE"/>
    <w:rsid w:val="00C04404"/>
    <w:rsid w:val="00C06D7F"/>
    <w:rsid w:val="00C07963"/>
    <w:rsid w:val="00C12B51"/>
    <w:rsid w:val="00C2285C"/>
    <w:rsid w:val="00C24650"/>
    <w:rsid w:val="00C25465"/>
    <w:rsid w:val="00C31CC7"/>
    <w:rsid w:val="00C33079"/>
    <w:rsid w:val="00C35C9E"/>
    <w:rsid w:val="00C50264"/>
    <w:rsid w:val="00C51EE9"/>
    <w:rsid w:val="00C5297D"/>
    <w:rsid w:val="00C55A12"/>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E73"/>
    <w:rsid w:val="00F81837"/>
    <w:rsid w:val="00F84787"/>
    <w:rsid w:val="00F84A0C"/>
    <w:rsid w:val="00F859F4"/>
    <w:rsid w:val="00F85E02"/>
    <w:rsid w:val="00F941DF"/>
    <w:rsid w:val="00FA1266"/>
    <w:rsid w:val="00FA2610"/>
    <w:rsid w:val="00FB2C3F"/>
    <w:rsid w:val="00FB2F95"/>
    <w:rsid w:val="00FB2FD9"/>
    <w:rsid w:val="00FB36FA"/>
    <w:rsid w:val="00FC0FB5"/>
    <w:rsid w:val="00FC1192"/>
    <w:rsid w:val="00FC136F"/>
    <w:rsid w:val="00FC15BB"/>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D6720FE1-105F-4716-93E5-8EA34805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274</TotalTime>
  <Pages>1</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 Tuomas</cp:lastModifiedBy>
  <cp:revision>50</cp:revision>
  <dcterms:created xsi:type="dcterms:W3CDTF">2023-09-08T15:48:00Z</dcterms:created>
  <dcterms:modified xsi:type="dcterms:W3CDTF">2023-09-12T15:31:00Z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ies>
</file>