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6C09BF27"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543FF1">
        <w:rPr>
          <w:b/>
          <w:noProof/>
          <w:sz w:val="24"/>
        </w:rPr>
        <w:t>29bis</w:t>
      </w:r>
      <w:r w:rsidRPr="008029EA">
        <w:rPr>
          <w:b/>
          <w:i/>
          <w:noProof/>
          <w:sz w:val="28"/>
        </w:rPr>
        <w:tab/>
      </w:r>
      <w:r w:rsidR="00B376FA" w:rsidRPr="00B376FA">
        <w:rPr>
          <w:b/>
          <w:i/>
          <w:noProof/>
          <w:sz w:val="28"/>
        </w:rPr>
        <w:t>R2-250</w:t>
      </w:r>
    </w:p>
    <w:p w14:paraId="1E603F59" w14:textId="1157113B" w:rsidR="00BF4AEA" w:rsidRPr="008029EA" w:rsidRDefault="00554883" w:rsidP="00BF4AEA">
      <w:pPr>
        <w:pStyle w:val="CRCoverPage"/>
        <w:outlineLvl w:val="0"/>
        <w:rPr>
          <w:b/>
          <w:noProof/>
          <w:sz w:val="24"/>
        </w:rPr>
      </w:pPr>
      <w:r>
        <w:rPr>
          <w:b/>
          <w:noProof/>
          <w:sz w:val="24"/>
          <w:lang w:eastAsia="zh-CN"/>
        </w:rPr>
        <w:t>Wuhan</w:t>
      </w:r>
      <w:r w:rsidR="00BF4AEA">
        <w:rPr>
          <w:b/>
          <w:noProof/>
          <w:sz w:val="24"/>
          <w:lang w:eastAsia="zh-CN"/>
        </w:rPr>
        <w:t xml:space="preserve">, </w:t>
      </w:r>
      <w:r>
        <w:rPr>
          <w:b/>
          <w:noProof/>
          <w:sz w:val="24"/>
          <w:lang w:eastAsia="zh-CN"/>
        </w:rPr>
        <w:t>P. R. China</w:t>
      </w:r>
      <w:r w:rsidR="00BF4AEA" w:rsidRPr="008029EA">
        <w:rPr>
          <w:b/>
          <w:noProof/>
          <w:sz w:val="24"/>
        </w:rPr>
        <w:t xml:space="preserve">, </w:t>
      </w:r>
      <w:r w:rsidR="008B7610">
        <w:rPr>
          <w:b/>
          <w:noProof/>
          <w:sz w:val="24"/>
        </w:rPr>
        <w:t>7</w:t>
      </w:r>
      <w:r w:rsidR="00BF4AEA" w:rsidRPr="008029EA">
        <w:rPr>
          <w:b/>
          <w:noProof/>
          <w:sz w:val="24"/>
        </w:rPr>
        <w:t xml:space="preserve"> – </w:t>
      </w:r>
      <w:r w:rsidR="00D12B0F">
        <w:rPr>
          <w:b/>
          <w:noProof/>
          <w:sz w:val="24"/>
        </w:rPr>
        <w:t>1</w:t>
      </w:r>
      <w:r w:rsidR="008B7610">
        <w:rPr>
          <w:b/>
          <w:noProof/>
          <w:sz w:val="24"/>
        </w:rPr>
        <w:t xml:space="preserve">1 </w:t>
      </w:r>
      <w:r w:rsidR="00D12B0F">
        <w:rPr>
          <w:b/>
          <w:noProof/>
          <w:sz w:val="24"/>
        </w:rPr>
        <w:t>Apr</w:t>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等线"/>
                <w:noProof/>
                <w:lang w:eastAsia="zh-CN"/>
              </w:rPr>
            </w:pPr>
            <w:r>
              <w:rPr>
                <w:rFonts w:eastAsia="等线"/>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8" w:anchor="_blank" w:history="1">
              <w:r w:rsidRPr="00F25D98">
                <w:rPr>
                  <w:rStyle w:val="af1"/>
                  <w:rFonts w:cs="Arial"/>
                  <w:b/>
                  <w:i/>
                  <w:noProof/>
                  <w:color w:val="FF0000"/>
                </w:rPr>
                <w:t>HE</w:t>
              </w:r>
              <w:bookmarkStart w:id="0" w:name="_Hlt497126619"/>
              <w:r w:rsidRPr="00F25D98">
                <w:rPr>
                  <w:rStyle w:val="af1"/>
                  <w:rFonts w:cs="Arial"/>
                  <w:b/>
                  <w:i/>
                  <w:noProof/>
                  <w:color w:val="FF0000"/>
                </w:rPr>
                <w:t>L</w:t>
              </w:r>
              <w:bookmarkEnd w:id="0"/>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1"/>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14E0A582" w:rsidR="00FF65E3" w:rsidRPr="00C84523" w:rsidRDefault="003F02BC" w:rsidP="004948AF">
            <w:pPr>
              <w:pStyle w:val="CRCoverPage"/>
              <w:spacing w:after="0"/>
              <w:ind w:firstLineChars="50" w:firstLine="100"/>
              <w:rPr>
                <w:rFonts w:eastAsia="等线"/>
                <w:noProof/>
                <w:lang w:eastAsia="zh-CN"/>
              </w:rPr>
            </w:pPr>
            <w:r w:rsidRPr="003F02BC">
              <w:rPr>
                <w:rFonts w:eastAsia="等线"/>
                <w:noProof/>
                <w:lang w:eastAsia="zh-CN"/>
              </w:rPr>
              <w:t>NR_Mob_Ph4</w:t>
            </w:r>
            <w:r w:rsidR="001565F1">
              <w:rPr>
                <w:rFonts w:eastAsia="等线"/>
                <w:noProof/>
                <w:lang w:eastAsia="zh-CN"/>
              </w:rPr>
              <w:t>-Core</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ED9EFF8"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34565">
              <w:rPr>
                <w:noProof/>
                <w:lang w:eastAsia="zh-CN"/>
              </w:rPr>
              <w:t>4-07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0"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等线"/>
                <w:iCs/>
                <w:noProof/>
                <w:lang w:eastAsia="zh-CN"/>
              </w:rPr>
            </w:pPr>
            <w:r>
              <w:rPr>
                <w:b/>
                <w:bCs/>
                <w:noProof/>
                <w:lang w:eastAsia="zh-CN"/>
              </w:rPr>
              <w:t>Agreement#1</w:t>
            </w:r>
            <w:r w:rsidR="009C37BB">
              <w:rPr>
                <w:rFonts w:eastAsia="等线" w:hint="eastAsia"/>
                <w:iCs/>
                <w:noProof/>
                <w:lang w:eastAsia="zh-CN"/>
              </w:rPr>
              <w:t>:</w:t>
            </w:r>
            <w:r w:rsidR="00FB0F86">
              <w:rPr>
                <w:rFonts w:eastAsia="等线"/>
                <w:iCs/>
                <w:noProof/>
                <w:lang w:eastAsia="zh-CN"/>
              </w:rPr>
              <w:t xml:space="preserve"> </w:t>
            </w:r>
            <w:r w:rsidR="00705CE2">
              <w:rPr>
                <w:rFonts w:eastAsia="等线"/>
                <w:iCs/>
                <w:noProof/>
                <w:lang w:eastAsia="zh-CN"/>
              </w:rPr>
              <w:t>R</w:t>
            </w:r>
            <w:r w:rsidR="009F70F4">
              <w:rPr>
                <w:rFonts w:eastAsia="等线"/>
                <w:iCs/>
                <w:noProof/>
                <w:lang w:eastAsia="zh-CN"/>
              </w:rPr>
              <w:t>egarding measurment rep</w:t>
            </w:r>
            <w:r w:rsidR="007165DA">
              <w:rPr>
                <w:rFonts w:eastAsia="等线"/>
                <w:iCs/>
                <w:noProof/>
                <w:lang w:eastAsia="zh-CN"/>
              </w:rPr>
              <w:t>or</w:t>
            </w:r>
            <w:r w:rsidR="009F70F4">
              <w:rPr>
                <w:rFonts w:eastAsia="等线"/>
                <w:iCs/>
                <w:noProof/>
                <w:lang w:eastAsia="zh-CN"/>
              </w:rPr>
              <w:t xml:space="preserve">t </w:t>
            </w:r>
            <w:r w:rsidR="00991711">
              <w:rPr>
                <w:rFonts w:eastAsia="等线"/>
                <w:iCs/>
                <w:noProof/>
                <w:lang w:eastAsia="zh-CN"/>
              </w:rPr>
              <w:t xml:space="preserve">event </w:t>
            </w:r>
            <w:r w:rsidR="009F70F4">
              <w:rPr>
                <w:rFonts w:eastAsia="等线"/>
                <w:iCs/>
                <w:noProof/>
                <w:lang w:eastAsia="zh-CN"/>
              </w:rPr>
              <w:t>configuration</w:t>
            </w:r>
          </w:p>
          <w:p w14:paraId="1280350A" w14:textId="77777777" w:rsidR="009F70F4" w:rsidRDefault="00FB0F86" w:rsidP="003B7EC4">
            <w:pPr>
              <w:pStyle w:val="CRCoverPage"/>
              <w:numPr>
                <w:ilvl w:val="0"/>
                <w:numId w:val="28"/>
              </w:numPr>
              <w:spacing w:after="0"/>
              <w:rPr>
                <w:rFonts w:eastAsia="等线"/>
                <w:iCs/>
                <w:noProof/>
                <w:lang w:eastAsia="zh-CN"/>
              </w:rPr>
            </w:pPr>
            <w:r>
              <w:rPr>
                <w:rFonts w:eastAsia="等线"/>
                <w:iCs/>
                <w:noProof/>
                <w:lang w:eastAsia="zh-CN"/>
              </w:rPr>
              <w:t>During RAN2#</w:t>
            </w:r>
            <w:r w:rsidR="005B31B0">
              <w:rPr>
                <w:rFonts w:eastAsia="等线"/>
                <w:iCs/>
                <w:noProof/>
                <w:lang w:eastAsia="zh-CN"/>
              </w:rPr>
              <w:t>126</w:t>
            </w:r>
            <w:r w:rsidR="005B31B0">
              <w:rPr>
                <w:rFonts w:eastAsia="等线" w:hint="eastAsia"/>
                <w:iCs/>
                <w:noProof/>
                <w:lang w:eastAsia="zh-CN"/>
              </w:rPr>
              <w:t>,</w:t>
            </w:r>
            <w:r w:rsidR="005B31B0">
              <w:rPr>
                <w:rFonts w:eastAsia="等线"/>
                <w:iCs/>
                <w:noProof/>
                <w:lang w:eastAsia="zh-CN"/>
              </w:rPr>
              <w:t xml:space="preserve"> </w:t>
            </w:r>
            <w:r w:rsidR="005B31B0" w:rsidRPr="001D02E2">
              <w:rPr>
                <w:rFonts w:eastAsia="等线"/>
                <w:iCs/>
                <w:noProof/>
                <w:lang w:eastAsia="zh-CN"/>
              </w:rPr>
              <w:t>it was agreed</w:t>
            </w:r>
            <w:r w:rsidR="005B31B0" w:rsidRPr="00584D5D">
              <w:rPr>
                <w:rFonts w:eastAsia="等线"/>
                <w:i/>
                <w:noProof/>
                <w:lang w:eastAsia="zh-CN"/>
              </w:rPr>
              <w:t xml:space="preserve"> </w:t>
            </w:r>
            <w:r w:rsidR="00AC5BAB" w:rsidRPr="00AC5BAB">
              <w:rPr>
                <w:rFonts w:eastAsia="等线"/>
                <w:i/>
                <w:noProof/>
                <w:u w:val="single"/>
                <w:lang w:eastAsia="zh-CN"/>
              </w:rPr>
              <w:t>Support the following LTM events based on beam specific quality of serving cell and candidate cells as the L1 LTM measurement events</w:t>
            </w:r>
            <w:r w:rsidR="00AC5BAB">
              <w:rPr>
                <w:rFonts w:eastAsia="等线"/>
                <w:i/>
                <w:noProof/>
                <w:u w:val="single"/>
                <w:lang w:eastAsia="zh-CN"/>
              </w:rPr>
              <w:t>: eventLTM2/3/4/5</w:t>
            </w:r>
            <w:r w:rsidR="00DA5D69">
              <w:rPr>
                <w:rFonts w:eastAsia="等线"/>
                <w:iCs/>
                <w:noProof/>
                <w:lang w:eastAsia="zh-CN"/>
              </w:rPr>
              <w:t xml:space="preserve">. </w:t>
            </w:r>
            <w:r w:rsidR="008E694E">
              <w:rPr>
                <w:rFonts w:eastAsia="等线"/>
                <w:iCs/>
                <w:noProof/>
                <w:lang w:eastAsia="zh-CN"/>
              </w:rPr>
              <w:t xml:space="preserve">It has also been agreed that </w:t>
            </w:r>
            <w:r w:rsidR="008E694E" w:rsidRPr="008E694E">
              <w:rPr>
                <w:rFonts w:eastAsia="等线"/>
                <w:i/>
                <w:noProof/>
                <w:u w:val="single"/>
                <w:lang w:eastAsia="zh-CN"/>
              </w:rPr>
              <w:t>For LTM event evaluation, TTT, hysteresis for entering/leaving, and/or beam specific (FFS for cell specific) offset can be applied.</w:t>
            </w:r>
            <w:r w:rsidR="008E694E">
              <w:rPr>
                <w:rFonts w:eastAsia="等线"/>
                <w:iCs/>
                <w:noProof/>
                <w:lang w:eastAsia="zh-CN"/>
              </w:rPr>
              <w:t xml:space="preserve"> </w:t>
            </w:r>
            <w:r w:rsidR="009F70F4">
              <w:rPr>
                <w:rFonts w:eastAsia="等线"/>
                <w:iCs/>
                <w:noProof/>
                <w:lang w:eastAsia="zh-CN"/>
              </w:rPr>
              <w:t>.</w:t>
            </w:r>
          </w:p>
          <w:p w14:paraId="4214F92C" w14:textId="77777777" w:rsidR="009F70F4" w:rsidRDefault="00574A1C" w:rsidP="003B7EC4">
            <w:pPr>
              <w:pStyle w:val="CRCoverPage"/>
              <w:numPr>
                <w:ilvl w:val="0"/>
                <w:numId w:val="28"/>
              </w:numPr>
              <w:spacing w:after="0"/>
              <w:rPr>
                <w:rFonts w:eastAsia="等线"/>
                <w:i/>
                <w:noProof/>
                <w:u w:val="single"/>
                <w:lang w:eastAsia="zh-CN"/>
              </w:rPr>
            </w:pPr>
            <w:r>
              <w:rPr>
                <w:rFonts w:eastAsia="等线"/>
                <w:iCs/>
                <w:noProof/>
                <w:lang w:eastAsia="zh-CN"/>
              </w:rPr>
              <w:t xml:space="preserve">During RAN2#127, it was agreed that </w:t>
            </w:r>
            <w:r w:rsidRPr="002D45AB">
              <w:rPr>
                <w:rFonts w:eastAsia="等线"/>
                <w:i/>
                <w:noProof/>
                <w:u w:val="single"/>
                <w:lang w:eastAsia="zh-CN"/>
              </w:rPr>
              <w:t>R19 LTM event triggered measurement configuration can be taken as baseline:</w:t>
            </w:r>
            <w:r w:rsidR="00165FBD">
              <w:t xml:space="preserve"> </w:t>
            </w:r>
            <w:r w:rsidR="00165FBD" w:rsidRPr="00165FBD">
              <w:rPr>
                <w:rFonts w:eastAsia="等线"/>
                <w:i/>
                <w:noProof/>
                <w:u w:val="single"/>
                <w:lang w:eastAsia="zh-CN"/>
              </w:rPr>
              <w:tab/>
              <w:t>Event triggered report config is provided in serving cell config.</w:t>
            </w:r>
            <w:r w:rsidRPr="002D45AB">
              <w:rPr>
                <w:rFonts w:eastAsia="等线"/>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等线"/>
                <w:i/>
                <w:noProof/>
                <w:u w:val="single"/>
                <w:lang w:eastAsia="zh-CN"/>
              </w:rPr>
            </w:pPr>
            <w:r>
              <w:rPr>
                <w:rFonts w:eastAsia="等线"/>
                <w:iCs/>
                <w:noProof/>
                <w:lang w:eastAsia="zh-CN"/>
              </w:rPr>
              <w:t xml:space="preserve">It was further agreed in RAN2#127bis that </w:t>
            </w:r>
            <w:r w:rsidRPr="005603A0">
              <w:rPr>
                <w:rFonts w:eastAsia="等线"/>
                <w:i/>
                <w:noProof/>
                <w:u w:val="single"/>
                <w:lang w:eastAsia="zh-CN"/>
              </w:rPr>
              <w:t>For measurement reporting configuration, R18 LTM-CSI-ReportConfig is reused if possible. We can revisit it in the stage 3 if needed</w:t>
            </w:r>
          </w:p>
          <w:p w14:paraId="1A3A64F5" w14:textId="6F9CE447" w:rsidR="00CD7E20" w:rsidRDefault="00CD7E20" w:rsidP="00CD7E20">
            <w:pPr>
              <w:pStyle w:val="CRCoverPage"/>
              <w:numPr>
                <w:ilvl w:val="0"/>
                <w:numId w:val="28"/>
              </w:numPr>
              <w:spacing w:after="0"/>
              <w:rPr>
                <w:rFonts w:eastAsia="等线"/>
                <w:i/>
                <w:noProof/>
                <w:u w:val="single"/>
                <w:lang w:eastAsia="zh-CN"/>
              </w:rPr>
            </w:pPr>
            <w:r>
              <w:rPr>
                <w:rFonts w:eastAsia="等线"/>
                <w:iCs/>
                <w:noProof/>
                <w:lang w:eastAsia="zh-CN"/>
              </w:rPr>
              <w:t xml:space="preserve">In addition, during the discusison in RAN1#118bis, it was agreed that </w:t>
            </w:r>
            <w:r w:rsidRPr="00CD7E20">
              <w:rPr>
                <w:rFonts w:eastAsia="等线"/>
                <w:i/>
                <w:noProof/>
                <w:u w:val="single"/>
                <w:lang w:eastAsia="zh-CN"/>
              </w:rPr>
              <w:t>There is no consensus in RAN1 on the support L1-SINR measurement based on CSI-RS for candidate cells</w:t>
            </w:r>
          </w:p>
          <w:p w14:paraId="70EE5A05" w14:textId="60970710" w:rsidR="002A7B56" w:rsidRDefault="002A7B56" w:rsidP="00CD7E20">
            <w:pPr>
              <w:pStyle w:val="CRCoverPage"/>
              <w:numPr>
                <w:ilvl w:val="0"/>
                <w:numId w:val="28"/>
              </w:numPr>
              <w:spacing w:after="0"/>
              <w:rPr>
                <w:rFonts w:eastAsia="等线"/>
                <w:i/>
                <w:noProof/>
                <w:u w:val="single"/>
                <w:lang w:eastAsia="zh-CN"/>
              </w:rPr>
            </w:pPr>
            <w:r>
              <w:rPr>
                <w:rFonts w:eastAsia="等线" w:hint="eastAsia"/>
                <w:iCs/>
                <w:noProof/>
                <w:lang w:eastAsia="zh-CN"/>
              </w:rPr>
              <w:t>I</w:t>
            </w:r>
            <w:r>
              <w:rPr>
                <w:rFonts w:eastAsia="等线"/>
                <w:iCs/>
                <w:noProof/>
                <w:lang w:eastAsia="zh-CN"/>
              </w:rPr>
              <w:t xml:space="preserve">n R2#129, it was agreed that </w:t>
            </w:r>
            <w:r w:rsidRPr="002A7B56">
              <w:rPr>
                <w:rFonts w:eastAsia="等线"/>
                <w:i/>
                <w:noProof/>
                <w:u w:val="single"/>
                <w:lang w:eastAsia="zh-CN"/>
              </w:rPr>
              <w:t>For field ltm3-Offset-r19, the granularity is 0.5 dB</w:t>
            </w:r>
          </w:p>
          <w:p w14:paraId="1CF6DCC9" w14:textId="6A542C63" w:rsidR="00F96C94" w:rsidRPr="00F96C94" w:rsidRDefault="00F96C94" w:rsidP="00CD7E20">
            <w:pPr>
              <w:pStyle w:val="CRCoverPage"/>
              <w:numPr>
                <w:ilvl w:val="0"/>
                <w:numId w:val="28"/>
              </w:numPr>
              <w:spacing w:after="0"/>
              <w:rPr>
                <w:rFonts w:eastAsia="等线"/>
                <w:i/>
                <w:iCs/>
                <w:noProof/>
                <w:u w:val="single"/>
                <w:lang w:eastAsia="zh-CN"/>
              </w:rPr>
            </w:pPr>
            <w:r>
              <w:rPr>
                <w:rFonts w:eastAsia="等线"/>
                <w:iCs/>
                <w:noProof/>
                <w:lang w:eastAsia="zh-CN"/>
              </w:rPr>
              <w:t xml:space="preserve">In R2#129, it was agree that </w:t>
            </w:r>
            <w:r w:rsidRPr="00F96C94">
              <w:rPr>
                <w:rFonts w:eastAsia="Batang"/>
                <w:i/>
                <w:iCs/>
                <w:szCs w:val="24"/>
                <w:u w:val="single"/>
                <w:lang w:val="sv-SE" w:eastAsia="en-GB"/>
              </w:rPr>
              <w:t>TimeToTrigger and reportInterval of L3 measurement report can be reused. FFS on additional value(s) of reportInterval.</w:t>
            </w:r>
          </w:p>
          <w:p w14:paraId="239DC9E7" w14:textId="77777777" w:rsidR="00402924" w:rsidRPr="00A03C38" w:rsidRDefault="00402924" w:rsidP="00A03C38">
            <w:pPr>
              <w:pStyle w:val="CRCoverPage"/>
              <w:spacing w:after="0"/>
              <w:rPr>
                <w:rFonts w:eastAsia="等线"/>
                <w:i/>
                <w:noProof/>
                <w:u w:val="single"/>
                <w:lang w:eastAsia="zh-CN"/>
              </w:rPr>
            </w:pPr>
          </w:p>
          <w:p w14:paraId="0D431F6C" w14:textId="6CAA3886" w:rsidR="003B7EC4" w:rsidRDefault="008E37A0" w:rsidP="00FB0F86">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w:t>
            </w:r>
            <w:bookmarkStart w:id="1" w:name="_Hlk185414865"/>
            <w:r w:rsidR="00705CE2">
              <w:rPr>
                <w:rFonts w:eastAsia="等线"/>
                <w:iCs/>
                <w:noProof/>
                <w:lang w:eastAsia="zh-CN"/>
              </w:rPr>
              <w:t>R</w:t>
            </w:r>
            <w:r w:rsidR="003B7EC4">
              <w:rPr>
                <w:rFonts w:eastAsia="等线"/>
                <w:iCs/>
                <w:noProof/>
                <w:lang w:eastAsia="zh-CN"/>
              </w:rPr>
              <w:t>egarding the resou</w:t>
            </w:r>
            <w:r w:rsidR="00AD3B5C">
              <w:rPr>
                <w:rFonts w:eastAsia="等线"/>
                <w:iCs/>
                <w:noProof/>
                <w:lang w:eastAsia="zh-CN"/>
              </w:rPr>
              <w:t>r</w:t>
            </w:r>
            <w:r w:rsidR="003B7EC4">
              <w:rPr>
                <w:rFonts w:eastAsia="等线"/>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等线"/>
                <w:iCs/>
                <w:noProof/>
                <w:u w:val="single"/>
                <w:lang w:eastAsia="zh-CN"/>
              </w:rPr>
            </w:pPr>
            <w:r>
              <w:rPr>
                <w:rFonts w:eastAsia="等线"/>
                <w:iCs/>
                <w:noProof/>
                <w:lang w:eastAsia="zh-CN"/>
              </w:rPr>
              <w:t xml:space="preserve">During RAN2#126, it was agreed that </w:t>
            </w:r>
            <w:r w:rsidRPr="00CA52BD">
              <w:rPr>
                <w:rFonts w:eastAsia="等线"/>
                <w:i/>
                <w:noProof/>
                <w:u w:val="single"/>
                <w:lang w:eastAsia="zh-CN"/>
              </w:rPr>
              <w:t>Support the beam config of both SSB and CSI-RS in L1 measurement resource configuration in LTM config</w:t>
            </w:r>
            <w:r w:rsidRPr="00CA52BD">
              <w:rPr>
                <w:rFonts w:eastAsia="等线"/>
                <w:iCs/>
                <w:noProof/>
                <w:lang w:eastAsia="zh-CN"/>
              </w:rPr>
              <w:t>.</w:t>
            </w:r>
          </w:p>
          <w:p w14:paraId="558C5704" w14:textId="269A547F" w:rsidR="003B7EC4" w:rsidRDefault="00C60BCF" w:rsidP="003B7EC4">
            <w:pPr>
              <w:pStyle w:val="CRCoverPage"/>
              <w:numPr>
                <w:ilvl w:val="0"/>
                <w:numId w:val="29"/>
              </w:numPr>
              <w:spacing w:after="0"/>
              <w:rPr>
                <w:rFonts w:eastAsia="等线"/>
                <w:iCs/>
                <w:noProof/>
                <w:u w:val="single"/>
                <w:lang w:eastAsia="zh-CN"/>
              </w:rPr>
            </w:pPr>
            <w:r>
              <w:rPr>
                <w:rFonts w:eastAsia="等线"/>
                <w:iCs/>
                <w:noProof/>
                <w:lang w:eastAsia="zh-CN"/>
              </w:rPr>
              <w:t>During RAN2#</w:t>
            </w:r>
            <w:r w:rsidR="00534F9D">
              <w:rPr>
                <w:rFonts w:eastAsia="等线"/>
                <w:iCs/>
                <w:noProof/>
                <w:lang w:eastAsia="zh-CN"/>
              </w:rPr>
              <w:t xml:space="preserve">127, , it was agreed that </w:t>
            </w:r>
            <w:r w:rsidR="00534F9D" w:rsidRPr="002D45AB">
              <w:rPr>
                <w:rFonts w:eastAsia="等线"/>
                <w:i/>
                <w:noProof/>
                <w:u w:val="single"/>
                <w:lang w:eastAsia="zh-CN"/>
              </w:rPr>
              <w:t>LTM measurement resource configuration is provided in LTM-config.</w:t>
            </w:r>
            <w:r w:rsidR="00EF1D63">
              <w:rPr>
                <w:rFonts w:eastAsia="等线"/>
                <w:iCs/>
                <w:noProof/>
                <w:u w:val="single"/>
                <w:lang w:eastAsia="zh-CN"/>
              </w:rPr>
              <w:t xml:space="preserve"> </w:t>
            </w:r>
          </w:p>
          <w:p w14:paraId="54A11DB0" w14:textId="54580D4F" w:rsidR="007A7507" w:rsidRDefault="00EF1D63" w:rsidP="007A7507">
            <w:pPr>
              <w:pStyle w:val="CRCoverPage"/>
              <w:numPr>
                <w:ilvl w:val="0"/>
                <w:numId w:val="29"/>
              </w:numPr>
              <w:spacing w:after="0"/>
              <w:rPr>
                <w:iCs/>
              </w:rPr>
            </w:pPr>
            <w:r w:rsidRPr="00EF1D63">
              <w:rPr>
                <w:rFonts w:eastAsia="等线"/>
                <w:iCs/>
                <w:noProof/>
                <w:lang w:eastAsia="zh-CN"/>
              </w:rPr>
              <w:t>During RAN2#127bis, it was further agreed that</w:t>
            </w:r>
            <w:r w:rsidRPr="00EF1D63">
              <w:rPr>
                <w:rFonts w:eastAsia="等线"/>
                <w:i/>
                <w:noProof/>
                <w:lang w:eastAsia="zh-CN"/>
              </w:rPr>
              <w:t xml:space="preserve"> </w:t>
            </w:r>
            <w:r w:rsidRPr="00EF1D63">
              <w:rPr>
                <w:rFonts w:eastAsia="等线"/>
                <w:i/>
                <w:noProof/>
                <w:u w:val="single"/>
                <w:lang w:eastAsia="zh-CN"/>
              </w:rPr>
              <w:t>For measurement resource configuration, R18 LTM CSI resource configuration is reused if possible. If CSI-RS resource only IE needs to be defined, we can revisit it in the stage 3</w:t>
            </w:r>
            <w:r w:rsidRPr="00EF1D63">
              <w:rPr>
                <w:rFonts w:eastAsia="等线"/>
                <w:iCs/>
                <w:noProof/>
                <w:u w:val="single"/>
                <w:lang w:eastAsia="zh-CN"/>
              </w:rPr>
              <w:t>.</w:t>
            </w:r>
            <w:bookmarkEnd w:id="1"/>
          </w:p>
          <w:p w14:paraId="51036E68" w14:textId="300FC504" w:rsidR="007A7507" w:rsidRPr="007E0E44" w:rsidRDefault="007A7507" w:rsidP="007E0E44">
            <w:pPr>
              <w:pStyle w:val="CRCoverPage"/>
              <w:numPr>
                <w:ilvl w:val="0"/>
                <w:numId w:val="29"/>
              </w:numPr>
              <w:spacing w:after="0"/>
              <w:rPr>
                <w:rFonts w:eastAsia="等线"/>
                <w:iCs/>
                <w:lang w:eastAsia="zh-CN"/>
              </w:rPr>
            </w:pPr>
            <w:r>
              <w:rPr>
                <w:rFonts w:eastAsia="等线"/>
                <w:iCs/>
                <w:lang w:eastAsia="zh-CN"/>
              </w:rPr>
              <w:lastRenderedPageBreak/>
              <w:t xml:space="preserve">During RAN1#120, it was agreed that </w:t>
            </w:r>
            <w:r w:rsidRPr="00D55271">
              <w:rPr>
                <w:rFonts w:eastAsia="等线"/>
                <w:i/>
                <w:u w:val="single"/>
                <w:lang w:eastAsia="zh-CN"/>
              </w:rPr>
              <w:t>a single resource set containing CSI-RS resources corresponding to multiple candidate cells. i.e., the same design as that of SSB in Rel-18 LTM.</w:t>
            </w:r>
            <w:r w:rsidRPr="00D55271">
              <w:rPr>
                <w:rFonts w:eastAsia="等线" w:hint="eastAsia"/>
                <w:i/>
                <w:u w:val="single"/>
                <w:lang w:eastAsia="zh-CN"/>
              </w:rPr>
              <w:t xml:space="preserve"> </w:t>
            </w:r>
            <w:r w:rsidRPr="00D55271">
              <w:rPr>
                <w:rFonts w:eastAsia="等线"/>
                <w:i/>
                <w:u w:val="single"/>
                <w:lang w:eastAsia="zh-CN"/>
              </w:rPr>
              <w:t>FFS: how to associate between the measurement CSI-RS resources and candidate cells</w:t>
            </w:r>
            <w:r w:rsidRPr="00D55271">
              <w:rPr>
                <w:rFonts w:eastAsia="等线" w:hint="eastAsia"/>
                <w:i/>
                <w:u w:val="single"/>
                <w:lang w:eastAsia="zh-CN"/>
              </w:rPr>
              <w:t>.</w:t>
            </w:r>
            <w:r w:rsidRPr="00D55271">
              <w:rPr>
                <w:rFonts w:eastAsia="等线"/>
                <w:i/>
                <w:u w:val="single"/>
                <w:lang w:eastAsia="zh-CN"/>
              </w:rPr>
              <w:t xml:space="preserve"> explicit or implicit </w:t>
            </w:r>
            <w:r w:rsidR="00DB0288" w:rsidRPr="00D55271">
              <w:rPr>
                <w:rFonts w:eastAsia="等线"/>
                <w:i/>
                <w:u w:val="single"/>
                <w:lang w:eastAsia="zh-CN"/>
              </w:rPr>
              <w:t>signalling</w:t>
            </w:r>
            <w:r w:rsidRPr="00D55271">
              <w:rPr>
                <w:rFonts w:eastAsia="等线"/>
                <w:i/>
                <w:u w:val="single"/>
                <w:lang w:eastAsia="zh-CN"/>
              </w:rPr>
              <w:t xml:space="preserve"> of candidate cells</w:t>
            </w:r>
          </w:p>
          <w:p w14:paraId="0383B9DD" w14:textId="77777777" w:rsidR="007A7507" w:rsidRPr="00EF1D63" w:rsidRDefault="007A7507" w:rsidP="007A7507">
            <w:pPr>
              <w:pStyle w:val="CRCoverPage"/>
              <w:spacing w:after="0"/>
              <w:rPr>
                <w:iCs/>
              </w:rPr>
            </w:pPr>
          </w:p>
          <w:p w14:paraId="2E417399" w14:textId="77777777" w:rsidR="00F07E84" w:rsidRPr="0046283C" w:rsidRDefault="00F07E84" w:rsidP="00FB0F86">
            <w:pPr>
              <w:pStyle w:val="CRCoverPage"/>
              <w:spacing w:after="0"/>
              <w:rPr>
                <w:rFonts w:eastAsia="等线"/>
                <w:iCs/>
                <w:noProof/>
                <w:lang w:eastAsia="zh-CN"/>
              </w:rPr>
            </w:pPr>
          </w:p>
          <w:p w14:paraId="61374696" w14:textId="4BC90618" w:rsidR="002530FC" w:rsidRPr="006C336E" w:rsidRDefault="0054324C" w:rsidP="00FB0F86">
            <w:pPr>
              <w:pStyle w:val="CRCoverPage"/>
              <w:spacing w:after="0"/>
              <w:rPr>
                <w:rFonts w:eastAsia="等线"/>
                <w:iCs/>
                <w:noProof/>
                <w:u w:val="single"/>
                <w:lang w:eastAsia="zh-CN"/>
              </w:rPr>
            </w:pPr>
            <w:r w:rsidRPr="00C64E40">
              <w:rPr>
                <w:rFonts w:eastAsia="等线" w:hint="eastAsia"/>
                <w:b/>
                <w:bCs/>
                <w:iCs/>
                <w:noProof/>
                <w:lang w:eastAsia="zh-CN"/>
              </w:rPr>
              <w:t>A</w:t>
            </w:r>
            <w:r w:rsidRPr="00C64E40">
              <w:rPr>
                <w:rFonts w:eastAsia="等线"/>
                <w:b/>
                <w:bCs/>
                <w:iCs/>
                <w:noProof/>
                <w:lang w:eastAsia="zh-CN"/>
              </w:rPr>
              <w:t>greement#3</w:t>
            </w:r>
            <w:r>
              <w:rPr>
                <w:rFonts w:eastAsia="等线"/>
                <w:iCs/>
                <w:noProof/>
                <w:lang w:eastAsia="zh-CN"/>
              </w:rPr>
              <w:t>: During RAN2#</w:t>
            </w:r>
            <w:r w:rsidR="000809BC">
              <w:rPr>
                <w:rFonts w:eastAsia="等线"/>
                <w:iCs/>
                <w:noProof/>
                <w:lang w:eastAsia="zh-CN"/>
              </w:rPr>
              <w:t xml:space="preserve">127bis, it was agreed that report on leave </w:t>
            </w:r>
            <w:r w:rsidR="00F87D0D">
              <w:rPr>
                <w:rFonts w:eastAsia="等线"/>
                <w:iCs/>
                <w:noProof/>
                <w:lang w:eastAsia="zh-CN"/>
              </w:rPr>
              <w:t>is</w:t>
            </w:r>
            <w:r w:rsidR="000809BC">
              <w:rPr>
                <w:rFonts w:eastAsia="等线"/>
                <w:iCs/>
                <w:noProof/>
                <w:lang w:eastAsia="zh-CN"/>
              </w:rPr>
              <w:t xml:space="preserve"> supported</w:t>
            </w:r>
            <w:r w:rsidR="009A12F9">
              <w:rPr>
                <w:rFonts w:eastAsia="等线"/>
                <w:iCs/>
                <w:noProof/>
                <w:lang w:eastAsia="zh-CN"/>
              </w:rPr>
              <w:t>:</w:t>
            </w:r>
            <w:r w:rsidR="000809BC">
              <w:rPr>
                <w:rFonts w:eastAsia="等线"/>
                <w:iCs/>
                <w:noProof/>
                <w:lang w:eastAsia="zh-CN"/>
              </w:rPr>
              <w:t xml:space="preserve"> </w:t>
            </w:r>
            <w:r w:rsidR="000809BC" w:rsidRPr="000809BC">
              <w:rPr>
                <w:rFonts w:eastAsia="等线"/>
                <w:i/>
                <w:noProof/>
                <w:u w:val="single"/>
                <w:lang w:eastAsia="zh-CN"/>
              </w:rPr>
              <w:t>MR can be sent when the leaving condition is met, based on NW configuration</w:t>
            </w:r>
            <w:r w:rsidR="000809BC" w:rsidRPr="000809BC">
              <w:rPr>
                <w:rFonts w:eastAsia="等线"/>
                <w:iCs/>
                <w:noProof/>
                <w:lang w:eastAsia="zh-CN"/>
              </w:rPr>
              <w:t>.</w:t>
            </w:r>
          </w:p>
          <w:p w14:paraId="1129B596" w14:textId="77777777" w:rsidR="00DA2ABE" w:rsidRDefault="00DA2ABE" w:rsidP="00FB0F86">
            <w:pPr>
              <w:pStyle w:val="CRCoverPage"/>
              <w:spacing w:after="0"/>
              <w:rPr>
                <w:rFonts w:eastAsia="等线"/>
                <w:iCs/>
                <w:noProof/>
                <w:lang w:eastAsia="zh-CN"/>
              </w:rPr>
            </w:pPr>
          </w:p>
          <w:p w14:paraId="29588DBE" w14:textId="505870A0" w:rsidR="009A706F" w:rsidRDefault="009A706F" w:rsidP="00FB0F86">
            <w:pPr>
              <w:pStyle w:val="CRCoverPage"/>
              <w:spacing w:after="0"/>
              <w:rPr>
                <w:rFonts w:eastAsia="等线"/>
                <w:iCs/>
                <w:noProof/>
                <w:lang w:eastAsia="zh-CN"/>
              </w:rPr>
            </w:pPr>
            <w:r w:rsidRPr="00D235A3">
              <w:rPr>
                <w:rFonts w:eastAsia="等线" w:hint="eastAsia"/>
                <w:b/>
                <w:bCs/>
                <w:iCs/>
                <w:noProof/>
                <w:lang w:eastAsia="zh-CN"/>
              </w:rPr>
              <w:t>A</w:t>
            </w:r>
            <w:r w:rsidRPr="00D235A3">
              <w:rPr>
                <w:rFonts w:eastAsia="等线"/>
                <w:b/>
                <w:bCs/>
                <w:iCs/>
                <w:noProof/>
                <w:lang w:eastAsia="zh-CN"/>
              </w:rPr>
              <w:t>greement#4</w:t>
            </w:r>
            <w:r>
              <w:rPr>
                <w:rFonts w:eastAsia="等线"/>
                <w:iCs/>
                <w:noProof/>
                <w:lang w:eastAsia="zh-CN"/>
              </w:rPr>
              <w:t xml:space="preserve">: </w:t>
            </w:r>
            <w:r w:rsidR="000B030D">
              <w:rPr>
                <w:rFonts w:eastAsia="等线"/>
                <w:iCs/>
                <w:noProof/>
                <w:lang w:eastAsia="zh-CN"/>
              </w:rPr>
              <w:t>During RAN2#</w:t>
            </w:r>
            <w:r w:rsidR="00070934">
              <w:rPr>
                <w:rFonts w:eastAsia="等线"/>
                <w:iCs/>
                <w:noProof/>
                <w:lang w:eastAsia="zh-CN"/>
              </w:rPr>
              <w:t>127bis, it was agreed that event-triggered periodic report is supported</w:t>
            </w:r>
            <w:r w:rsidR="00070934" w:rsidRPr="00070934">
              <w:rPr>
                <w:rFonts w:eastAsia="等线"/>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等线"/>
                <w:iCs/>
                <w:noProof/>
                <w:lang w:eastAsia="zh-CN"/>
              </w:rPr>
            </w:pPr>
          </w:p>
          <w:p w14:paraId="731E5803" w14:textId="77777777" w:rsidR="000B50FA" w:rsidRDefault="006C336E" w:rsidP="00FB0F86">
            <w:pPr>
              <w:pStyle w:val="CRCoverPage"/>
              <w:spacing w:after="0"/>
              <w:rPr>
                <w:rFonts w:eastAsia="等线"/>
                <w:iCs/>
                <w:noProof/>
                <w:lang w:eastAsia="zh-CN"/>
              </w:rPr>
            </w:pPr>
            <w:r w:rsidRPr="00603925">
              <w:rPr>
                <w:rFonts w:eastAsia="等线" w:hint="eastAsia"/>
                <w:b/>
                <w:bCs/>
                <w:iCs/>
                <w:noProof/>
                <w:lang w:eastAsia="zh-CN"/>
              </w:rPr>
              <w:t>A</w:t>
            </w:r>
            <w:r w:rsidRPr="00603925">
              <w:rPr>
                <w:rFonts w:eastAsia="等线"/>
                <w:b/>
                <w:bCs/>
                <w:iCs/>
                <w:noProof/>
                <w:lang w:eastAsia="zh-CN"/>
              </w:rPr>
              <w:t>greement#5</w:t>
            </w:r>
            <w:r>
              <w:rPr>
                <w:rFonts w:eastAsia="等线"/>
                <w:iCs/>
                <w:noProof/>
                <w:lang w:eastAsia="zh-CN"/>
              </w:rPr>
              <w:t>:</w:t>
            </w:r>
            <w:r w:rsidR="000B50FA">
              <w:rPr>
                <w:rFonts w:eastAsia="等线"/>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等线"/>
                <w:iCs/>
                <w:noProof/>
                <w:lang w:eastAsia="zh-CN"/>
              </w:rPr>
            </w:pPr>
            <w:r>
              <w:rPr>
                <w:rFonts w:eastAsia="等线"/>
                <w:iCs/>
                <w:noProof/>
                <w:lang w:eastAsia="zh-CN"/>
              </w:rPr>
              <w:t>During RAN2#</w:t>
            </w:r>
            <w:r w:rsidR="000B50FA">
              <w:rPr>
                <w:rFonts w:eastAsia="等线"/>
                <w:iCs/>
                <w:noProof/>
                <w:lang w:eastAsia="zh-CN"/>
              </w:rPr>
              <w:t xml:space="preserve">127bis, it is agreed that </w:t>
            </w:r>
            <w:r w:rsidR="000B50FA" w:rsidRPr="007B30D4">
              <w:rPr>
                <w:rFonts w:eastAsia="等线"/>
                <w:i/>
                <w:noProof/>
                <w:u w:val="single"/>
                <w:lang w:eastAsia="zh-CN"/>
              </w:rPr>
              <w:t>MR MAC CE can include up to N beams (FFS whether the beam should satisfy the event or not).</w:t>
            </w:r>
            <w:r w:rsidR="000B50FA" w:rsidRPr="007B30D4">
              <w:rPr>
                <w:rFonts w:eastAsia="等线" w:hint="eastAsia"/>
                <w:i/>
                <w:noProof/>
                <w:u w:val="single"/>
                <w:lang w:eastAsia="zh-CN"/>
              </w:rPr>
              <w:t xml:space="preserve"> </w:t>
            </w:r>
            <w:r w:rsidR="000B50FA" w:rsidRPr="007B30D4">
              <w:rPr>
                <w:rFonts w:eastAsia="等线"/>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等线"/>
                <w:iCs/>
                <w:noProof/>
                <w:lang w:eastAsia="zh-CN"/>
              </w:rPr>
            </w:pPr>
            <w:r w:rsidRPr="00AB40AF">
              <w:rPr>
                <w:rFonts w:eastAsia="等线"/>
                <w:iCs/>
                <w:noProof/>
                <w:lang w:eastAsia="zh-CN"/>
              </w:rPr>
              <w:t xml:space="preserve">During RAN2#127bis, it is agreed that </w:t>
            </w:r>
            <w:r w:rsidRPr="00015714">
              <w:rPr>
                <w:rFonts w:eastAsia="等线"/>
                <w:i/>
                <w:noProof/>
                <w:u w:val="single"/>
                <w:lang w:eastAsia="zh-CN"/>
              </w:rPr>
              <w:t>Additional information included in MR MAC CE: The information and quantity of current beam, based on NW configuration.</w:t>
            </w:r>
          </w:p>
          <w:p w14:paraId="721EB581" w14:textId="5756A72B" w:rsidR="00297C5E" w:rsidRDefault="00297C5E" w:rsidP="000B50FA">
            <w:pPr>
              <w:pStyle w:val="CRCoverPage"/>
              <w:numPr>
                <w:ilvl w:val="0"/>
                <w:numId w:val="30"/>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RAN2#128, it is agreed that </w:t>
            </w:r>
            <w:r w:rsidRPr="00297C5E">
              <w:rPr>
                <w:rFonts w:eastAsia="等线"/>
                <w:i/>
                <w:noProof/>
                <w:u w:val="single"/>
                <w:lang w:eastAsia="zh-CN"/>
              </w:rPr>
              <w:t>For event-triggered L1 LTM measurement reporting, NW controls if the beam(s) not satisfying the event could be reported according to N beams in MR MAC CE</w:t>
            </w:r>
            <w:r w:rsidRPr="00297C5E">
              <w:rPr>
                <w:rFonts w:eastAsia="等线"/>
                <w:iCs/>
                <w:noProof/>
                <w:lang w:eastAsia="zh-CN"/>
              </w:rPr>
              <w:t>.</w:t>
            </w:r>
          </w:p>
          <w:p w14:paraId="3257FA5C" w14:textId="10E87904" w:rsidR="00DC48E5" w:rsidRPr="00DC48E5" w:rsidRDefault="00DC48E5" w:rsidP="000B50FA">
            <w:pPr>
              <w:pStyle w:val="CRCoverPage"/>
              <w:numPr>
                <w:ilvl w:val="0"/>
                <w:numId w:val="30"/>
              </w:numPr>
              <w:spacing w:after="0"/>
              <w:rPr>
                <w:rFonts w:eastAsia="等线"/>
                <w:i/>
                <w:iCs/>
                <w:noProof/>
                <w:u w:val="single"/>
                <w:lang w:eastAsia="zh-CN"/>
              </w:rPr>
            </w:pPr>
            <w:r>
              <w:rPr>
                <w:rFonts w:eastAsia="等线" w:hint="eastAsia"/>
                <w:iCs/>
                <w:noProof/>
                <w:lang w:eastAsia="zh-CN"/>
              </w:rPr>
              <w:t>D</w:t>
            </w:r>
            <w:r>
              <w:rPr>
                <w:rFonts w:eastAsia="等线"/>
                <w:iCs/>
                <w:noProof/>
                <w:lang w:eastAsia="zh-CN"/>
              </w:rPr>
              <w:t xml:space="preserve">uring RAN2#129, it is agreed that </w:t>
            </w:r>
            <w:r w:rsidRPr="00DC48E5">
              <w:rPr>
                <w:rFonts w:eastAsia="Batang"/>
                <w:i/>
                <w:iCs/>
                <w:szCs w:val="24"/>
                <w:u w:val="single"/>
                <w:lang w:val="sv-SE" w:eastAsia="en-GB"/>
              </w:rPr>
              <w:t>The max number of N (included in the MR MAC CE) is the total number of all candidate beams without counting current serving beam.</w:t>
            </w:r>
          </w:p>
          <w:p w14:paraId="1AC39ECE" w14:textId="77777777" w:rsidR="00BE40CB" w:rsidRDefault="00BE40CB" w:rsidP="00FB0F86">
            <w:pPr>
              <w:pStyle w:val="CRCoverPage"/>
              <w:spacing w:after="0"/>
              <w:rPr>
                <w:rFonts w:eastAsia="等线"/>
                <w:iCs/>
                <w:noProof/>
                <w:lang w:eastAsia="zh-CN"/>
              </w:rPr>
            </w:pPr>
          </w:p>
          <w:p w14:paraId="7B3711CB" w14:textId="2D27311B" w:rsidR="00A26B63" w:rsidRDefault="00A26B63" w:rsidP="00FB0F86">
            <w:pPr>
              <w:pStyle w:val="CRCoverPage"/>
              <w:spacing w:after="0"/>
              <w:rPr>
                <w:rFonts w:eastAsia="等线"/>
                <w:i/>
                <w:noProof/>
                <w:u w:val="single"/>
                <w:lang w:eastAsia="zh-CN"/>
              </w:rPr>
            </w:pPr>
            <w:r>
              <w:rPr>
                <w:rFonts w:eastAsia="等线"/>
                <w:b/>
                <w:bCs/>
                <w:iCs/>
                <w:noProof/>
                <w:lang w:eastAsia="zh-CN"/>
              </w:rPr>
              <w:t>Agreement#6</w:t>
            </w:r>
            <w:r>
              <w:rPr>
                <w:rFonts w:eastAsia="等线"/>
                <w:iCs/>
                <w:noProof/>
                <w:lang w:eastAsia="zh-CN"/>
              </w:rPr>
              <w:t xml:space="preserve">: </w:t>
            </w:r>
            <w:r w:rsidR="00055D2E">
              <w:rPr>
                <w:rFonts w:eastAsia="等线"/>
                <w:iCs/>
                <w:noProof/>
                <w:lang w:eastAsia="zh-CN"/>
              </w:rPr>
              <w:t xml:space="preserve">During RAN2#127bis, </w:t>
            </w:r>
            <w:r>
              <w:rPr>
                <w:rFonts w:eastAsia="等线"/>
                <w:iCs/>
                <w:noProof/>
                <w:lang w:eastAsia="zh-CN"/>
              </w:rPr>
              <w:t xml:space="preserve">it was agreed that for the new MAC CE for </w:t>
            </w:r>
            <w:r w:rsidR="00BB3BB6">
              <w:rPr>
                <w:rFonts w:eastAsia="等线"/>
                <w:iCs/>
                <w:noProof/>
                <w:lang w:eastAsia="zh-CN"/>
              </w:rPr>
              <w:t xml:space="preserve">event-trigered </w:t>
            </w:r>
            <w:r>
              <w:rPr>
                <w:rFonts w:eastAsia="等线"/>
                <w:iCs/>
                <w:noProof/>
                <w:lang w:eastAsia="zh-CN"/>
              </w:rPr>
              <w:t xml:space="preserve">measurement report, </w:t>
            </w:r>
            <w:r w:rsidRPr="00565482">
              <w:rPr>
                <w:rFonts w:eastAsia="等线"/>
                <w:i/>
                <w:noProof/>
                <w:u w:val="single"/>
                <w:lang w:eastAsia="zh-CN"/>
              </w:rPr>
              <w:t xml:space="preserve">NW can configure a dedicated SR configuration for MR MAC CE </w:t>
            </w:r>
            <w:r w:rsidRPr="003D03E7">
              <w:rPr>
                <w:rFonts w:eastAsia="等线"/>
                <w:i/>
                <w:noProof/>
                <w:u w:val="single"/>
                <w:lang w:eastAsia="zh-CN"/>
              </w:rPr>
              <w:t>transmission</w:t>
            </w:r>
          </w:p>
          <w:p w14:paraId="7E410F70" w14:textId="77777777" w:rsidR="003D03E7" w:rsidRDefault="003D03E7" w:rsidP="00FB0F86">
            <w:pPr>
              <w:pStyle w:val="CRCoverPage"/>
              <w:spacing w:after="0"/>
              <w:rPr>
                <w:rFonts w:eastAsia="等线"/>
                <w:i/>
                <w:noProof/>
                <w:u w:val="single"/>
                <w:lang w:eastAsia="zh-CN"/>
              </w:rPr>
            </w:pPr>
          </w:p>
          <w:p w14:paraId="7314552E" w14:textId="26546BF9" w:rsidR="003D03E7" w:rsidRPr="006359C2" w:rsidRDefault="003D03E7" w:rsidP="00FB0F86">
            <w:pPr>
              <w:pStyle w:val="CRCoverPage"/>
              <w:spacing w:after="0"/>
              <w:rPr>
                <w:rFonts w:eastAsia="等线"/>
                <w:iCs/>
                <w:noProof/>
                <w:lang w:eastAsia="zh-CN"/>
              </w:rPr>
            </w:pPr>
            <w:r w:rsidRPr="00F27FFA">
              <w:rPr>
                <w:rFonts w:eastAsia="等线" w:hint="eastAsia"/>
                <w:b/>
                <w:bCs/>
                <w:iCs/>
                <w:noProof/>
                <w:lang w:eastAsia="zh-CN"/>
              </w:rPr>
              <w:t>A</w:t>
            </w:r>
            <w:r w:rsidRPr="00F27FFA">
              <w:rPr>
                <w:rFonts w:eastAsia="等线"/>
                <w:b/>
                <w:bCs/>
                <w:iCs/>
                <w:noProof/>
                <w:lang w:eastAsia="zh-CN"/>
              </w:rPr>
              <w:t>greement#7</w:t>
            </w:r>
            <w:r>
              <w:rPr>
                <w:rFonts w:eastAsia="等线"/>
                <w:iCs/>
                <w:noProof/>
                <w:lang w:eastAsia="zh-CN"/>
              </w:rPr>
              <w:t xml:space="preserve">: </w:t>
            </w:r>
            <w:r w:rsidR="00E028B7">
              <w:rPr>
                <w:rFonts w:eastAsia="等线" w:hint="eastAsia"/>
                <w:iCs/>
                <w:noProof/>
                <w:lang w:eastAsia="zh-CN"/>
              </w:rPr>
              <w:t>D</w:t>
            </w:r>
            <w:r w:rsidR="00E028B7">
              <w:rPr>
                <w:rFonts w:eastAsia="等线"/>
                <w:iCs/>
                <w:noProof/>
                <w:lang w:eastAsia="zh-CN"/>
              </w:rPr>
              <w:t xml:space="preserve">uring RAN2#128, it was agreed that </w:t>
            </w:r>
            <w:r w:rsidR="00E028B7" w:rsidRPr="002000CB">
              <w:rPr>
                <w:rFonts w:eastAsia="等线"/>
                <w:i/>
                <w:noProof/>
                <w:u w:val="single"/>
                <w:lang w:eastAsia="zh-CN"/>
              </w:rPr>
              <w:t>Network can configure which RS type (SSB or CSI-RS) is used for LTM event evaluation.</w:t>
            </w:r>
            <w:r w:rsidR="006359C2">
              <w:rPr>
                <w:rFonts w:eastAsia="等线"/>
                <w:iCs/>
                <w:noProof/>
                <w:lang w:eastAsia="zh-CN"/>
              </w:rPr>
              <w:t xml:space="preserve"> </w:t>
            </w:r>
            <w:r w:rsidR="00C46D16">
              <w:rPr>
                <w:rFonts w:eastAsia="等线"/>
                <w:iCs/>
                <w:noProof/>
                <w:lang w:eastAsia="zh-CN"/>
              </w:rPr>
              <w:t>I</w:t>
            </w:r>
            <w:r w:rsidR="006359C2">
              <w:rPr>
                <w:rFonts w:eastAsia="等线"/>
                <w:iCs/>
                <w:noProof/>
                <w:lang w:eastAsia="zh-CN"/>
              </w:rPr>
              <w:t xml:space="preserve">t was also agreed that </w:t>
            </w:r>
            <w:r w:rsidR="006359C2" w:rsidRPr="006359C2">
              <w:rPr>
                <w:rFonts w:eastAsiaTheme="minorEastAsia"/>
                <w:i/>
                <w:iCs/>
                <w:u w:val="single"/>
              </w:rPr>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r w:rsidR="006359C2" w:rsidRPr="00297C5E">
              <w:rPr>
                <w:rFonts w:eastAsiaTheme="minorEastAsia"/>
              </w:rPr>
              <w:t>.</w:t>
            </w:r>
          </w:p>
          <w:p w14:paraId="24677AED" w14:textId="77777777" w:rsidR="00D6131A" w:rsidRDefault="00D6131A" w:rsidP="00297C5E">
            <w:pPr>
              <w:pStyle w:val="CRCoverPage"/>
              <w:spacing w:after="0"/>
              <w:rPr>
                <w:rFonts w:eastAsia="等线"/>
                <w:iCs/>
                <w:noProof/>
                <w:lang w:eastAsia="zh-CN"/>
              </w:rPr>
            </w:pPr>
          </w:p>
          <w:p w14:paraId="092A6EDF" w14:textId="77777777" w:rsidR="00446BC9" w:rsidRDefault="00446BC9" w:rsidP="00297C5E">
            <w:pPr>
              <w:pStyle w:val="CRCoverPage"/>
              <w:spacing w:after="0"/>
              <w:rPr>
                <w:rFonts w:eastAsia="等线"/>
                <w:iCs/>
                <w:noProof/>
                <w:lang w:eastAsia="zh-CN"/>
              </w:rPr>
            </w:pPr>
            <w:r w:rsidRPr="007968BC">
              <w:rPr>
                <w:rFonts w:eastAsia="等线" w:hint="eastAsia"/>
                <w:b/>
                <w:bCs/>
                <w:iCs/>
                <w:noProof/>
                <w:lang w:eastAsia="zh-CN"/>
              </w:rPr>
              <w:t>A</w:t>
            </w:r>
            <w:r w:rsidRPr="007968BC">
              <w:rPr>
                <w:rFonts w:eastAsia="等线"/>
                <w:b/>
                <w:bCs/>
                <w:iCs/>
                <w:noProof/>
                <w:lang w:eastAsia="zh-CN"/>
              </w:rPr>
              <w:t>greement#8</w:t>
            </w:r>
            <w:r>
              <w:rPr>
                <w:rFonts w:eastAsia="等线"/>
                <w:iCs/>
                <w:noProof/>
                <w:lang w:eastAsia="zh-CN"/>
              </w:rPr>
              <w:t>: During RAN1</w:t>
            </w:r>
            <w:r w:rsidR="00D15AFD">
              <w:rPr>
                <w:rFonts w:eastAsia="等线"/>
                <w:iCs/>
                <w:noProof/>
                <w:lang w:eastAsia="zh-CN"/>
              </w:rPr>
              <w:t xml:space="preserve">#, on the use of CSI-RS for beam management, it was agreed that </w:t>
            </w:r>
            <w:r w:rsidR="00D15AFD" w:rsidRPr="00D15AFD">
              <w:rPr>
                <w:rFonts w:eastAsia="等线"/>
                <w:i/>
                <w:noProof/>
                <w:u w:val="single"/>
                <w:lang w:eastAsia="zh-CN"/>
              </w:rPr>
              <w:t>At least CSI-RS for beam management is supported for L1-RSRP measurement for candidate cell</w:t>
            </w:r>
            <w:r w:rsidR="0008010C">
              <w:rPr>
                <w:rFonts w:eastAsia="等线"/>
                <w:iCs/>
                <w:noProof/>
                <w:u w:val="single"/>
                <w:lang w:eastAsia="zh-CN"/>
              </w:rPr>
              <w:t xml:space="preserve">. </w:t>
            </w:r>
            <w:r w:rsidR="0008010C">
              <w:rPr>
                <w:rFonts w:eastAsia="等线"/>
                <w:iCs/>
                <w:noProof/>
                <w:lang w:eastAsia="zh-CN"/>
              </w:rPr>
              <w:t>This is also clear from the WID</w:t>
            </w:r>
            <w:r w:rsidR="006B1D05">
              <w:rPr>
                <w:rFonts w:eastAsia="等线"/>
                <w:iCs/>
                <w:noProof/>
                <w:lang w:eastAsia="zh-CN"/>
              </w:rPr>
              <w:t>.</w:t>
            </w:r>
          </w:p>
          <w:p w14:paraId="692E8459" w14:textId="77777777" w:rsidR="00574253" w:rsidRDefault="00574253" w:rsidP="00297C5E">
            <w:pPr>
              <w:pStyle w:val="CRCoverPage"/>
              <w:spacing w:after="0"/>
              <w:rPr>
                <w:rFonts w:eastAsia="等线"/>
                <w:iCs/>
                <w:noProof/>
                <w:lang w:eastAsia="zh-CN"/>
              </w:rPr>
            </w:pPr>
          </w:p>
          <w:p w14:paraId="3DB5E6F5" w14:textId="64F29E4E" w:rsidR="00574253" w:rsidRDefault="00574253" w:rsidP="00297C5E">
            <w:pPr>
              <w:pStyle w:val="CRCoverPage"/>
              <w:spacing w:after="0"/>
              <w:rPr>
                <w:rFonts w:eastAsia="等线"/>
                <w:iCs/>
                <w:noProof/>
                <w:lang w:eastAsia="zh-CN"/>
              </w:rPr>
            </w:pPr>
            <w:r w:rsidRPr="00574253">
              <w:rPr>
                <w:rFonts w:eastAsia="等线" w:hint="eastAsia"/>
                <w:b/>
                <w:bCs/>
                <w:iCs/>
                <w:noProof/>
                <w:lang w:eastAsia="zh-CN"/>
              </w:rPr>
              <w:t>A</w:t>
            </w:r>
            <w:r w:rsidRPr="00574253">
              <w:rPr>
                <w:rFonts w:eastAsia="等线"/>
                <w:b/>
                <w:bCs/>
                <w:iCs/>
                <w:noProof/>
                <w:lang w:eastAsia="zh-CN"/>
              </w:rPr>
              <w:t>greement#9</w:t>
            </w:r>
            <w:r>
              <w:rPr>
                <w:rFonts w:eastAsia="等线"/>
                <w:iCs/>
                <w:noProof/>
                <w:lang w:eastAsia="zh-CN"/>
              </w:rPr>
              <w:t xml:space="preserve">: Regarding the </w:t>
            </w:r>
            <w:r w:rsidR="00271F47">
              <w:rPr>
                <w:rFonts w:eastAsia="等线"/>
                <w:iCs/>
                <w:noProof/>
                <w:lang w:eastAsia="zh-CN"/>
              </w:rPr>
              <w:t>CSI-RS</w:t>
            </w:r>
            <w:r w:rsidR="00F15E64">
              <w:rPr>
                <w:rFonts w:eastAsia="等线"/>
                <w:iCs/>
                <w:noProof/>
                <w:lang w:eastAsia="zh-CN"/>
              </w:rPr>
              <w:t xml:space="preserve"> </w:t>
            </w:r>
            <w:r>
              <w:rPr>
                <w:rFonts w:eastAsia="等线"/>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 it was agreed that </w:t>
            </w:r>
            <w:r w:rsidRPr="00574253">
              <w:rPr>
                <w:rFonts w:eastAsia="等线"/>
                <w:i/>
                <w:noProof/>
                <w:u w:val="single"/>
                <w:lang w:eastAsia="zh-CN"/>
              </w:rPr>
              <w:t>At least periodic CSI-RS is supported for L1-RSRP measurement for candidate cell</w:t>
            </w:r>
          </w:p>
          <w:p w14:paraId="37B43405" w14:textId="62CE0159" w:rsidR="00574253" w:rsidRPr="00FF6F68" w:rsidRDefault="00574253"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RAN1#118bis, it was agreed that </w:t>
            </w:r>
            <w:r w:rsidRPr="00574253">
              <w:rPr>
                <w:rFonts w:eastAsia="等线"/>
                <w:i/>
                <w:noProof/>
                <w:u w:val="single"/>
                <w:lang w:eastAsia="zh-CN"/>
              </w:rPr>
              <w:t>In addition to periodic CSI-RS, semi-persistent CSI-RS is supported for candidate cell L1-RSRP measurement for gNB scheduled reporting from RAN1 perspective</w:t>
            </w:r>
          </w:p>
          <w:p w14:paraId="141690C5" w14:textId="47849544" w:rsidR="00FF6F68" w:rsidRPr="00FF6F68"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In addition to periodic CSI-RS, semi-persistent CSI-RS is supported for candidate cell L1-RSRP measurement for gNB scheduled reporting from RAN1 perspective</w:t>
            </w:r>
          </w:p>
          <w:p w14:paraId="445F1C7B" w14:textId="17C2A899" w:rsidR="00FF6F68" w:rsidRPr="00FF6F68" w:rsidRDefault="00FF6F68" w:rsidP="00574253">
            <w:pPr>
              <w:pStyle w:val="CRCoverPage"/>
              <w:numPr>
                <w:ilvl w:val="0"/>
                <w:numId w:val="38"/>
              </w:numPr>
              <w:spacing w:after="0"/>
              <w:rPr>
                <w:rFonts w:eastAsia="等线"/>
                <w:iCs/>
                <w:noProof/>
                <w:lang w:eastAsia="zh-CN"/>
              </w:rPr>
            </w:pPr>
            <w:r>
              <w:rPr>
                <w:rFonts w:eastAsia="等线"/>
                <w:iCs/>
                <w:noProof/>
                <w:lang w:eastAsia="zh-CN"/>
              </w:rPr>
              <w:t xml:space="preserve">During RAN1#120, it was also agreed that </w:t>
            </w:r>
            <w:r w:rsidRPr="00FF6F68">
              <w:rPr>
                <w:rFonts w:eastAsia="等线"/>
                <w:i/>
                <w:noProof/>
                <w:u w:val="single"/>
                <w:lang w:eastAsia="zh-CN"/>
              </w:rPr>
              <w:t>There is no RAN1 consensus to support SP CSI-RS for event triggered reporting</w:t>
            </w:r>
          </w:p>
          <w:p w14:paraId="21CAA623" w14:textId="636B7DF0" w:rsidR="00FF6F68" w:rsidRPr="00F26E45" w:rsidRDefault="00FF6F68" w:rsidP="00574253">
            <w:pPr>
              <w:pStyle w:val="CRCoverPage"/>
              <w:numPr>
                <w:ilvl w:val="0"/>
                <w:numId w:val="38"/>
              </w:numPr>
              <w:spacing w:after="0"/>
              <w:rPr>
                <w:rFonts w:eastAsia="等线"/>
                <w:iCs/>
                <w:noProof/>
                <w:lang w:eastAsia="zh-CN"/>
              </w:rPr>
            </w:pPr>
            <w:r>
              <w:rPr>
                <w:rFonts w:eastAsia="等线" w:hint="eastAsia"/>
                <w:iCs/>
                <w:noProof/>
                <w:lang w:eastAsia="zh-CN"/>
              </w:rPr>
              <w:t>D</w:t>
            </w:r>
            <w:r>
              <w:rPr>
                <w:rFonts w:eastAsia="等线"/>
                <w:iCs/>
                <w:noProof/>
                <w:lang w:eastAsia="zh-CN"/>
              </w:rPr>
              <w:t xml:space="preserve">uring RAN1#120, it was agreed that </w:t>
            </w:r>
            <w:r w:rsidRPr="00FF6F68">
              <w:rPr>
                <w:rFonts w:eastAsia="等线"/>
                <w:i/>
                <w:noProof/>
                <w:u w:val="single"/>
                <w:lang w:eastAsia="zh-CN"/>
              </w:rPr>
              <w:t>There is no consensus on the support of aperiodic CSI-RS resource for gNB scheduled reporting or event triggered reporting</w:t>
            </w:r>
          </w:p>
          <w:p w14:paraId="783BBAEA" w14:textId="77777777" w:rsidR="00F26E45" w:rsidRDefault="00F26E45" w:rsidP="00F26E45">
            <w:pPr>
              <w:pStyle w:val="CRCoverPage"/>
              <w:spacing w:after="0"/>
              <w:rPr>
                <w:rFonts w:eastAsia="等线"/>
                <w:iCs/>
                <w:noProof/>
                <w:lang w:eastAsia="zh-CN"/>
              </w:rPr>
            </w:pPr>
          </w:p>
          <w:p w14:paraId="58AFB703" w14:textId="46520EB9" w:rsidR="00BF1AD4" w:rsidRDefault="00BF1AD4" w:rsidP="00F26E45">
            <w:pPr>
              <w:pStyle w:val="CRCoverPage"/>
              <w:spacing w:after="0"/>
              <w:rPr>
                <w:rFonts w:eastAsia="等线"/>
                <w:iCs/>
                <w:noProof/>
                <w:lang w:eastAsia="zh-CN"/>
              </w:rPr>
            </w:pPr>
            <w:r w:rsidRPr="00FA6F1E">
              <w:rPr>
                <w:rFonts w:eastAsia="等线" w:hint="eastAsia"/>
                <w:b/>
                <w:bCs/>
                <w:iCs/>
                <w:noProof/>
                <w:lang w:eastAsia="zh-CN"/>
              </w:rPr>
              <w:lastRenderedPageBreak/>
              <w:t>A</w:t>
            </w:r>
            <w:r w:rsidRPr="00FA6F1E">
              <w:rPr>
                <w:rFonts w:eastAsia="等线"/>
                <w:b/>
                <w:bCs/>
                <w:iCs/>
                <w:noProof/>
                <w:lang w:eastAsia="zh-CN"/>
              </w:rPr>
              <w:t>greement#10</w:t>
            </w:r>
            <w:r>
              <w:rPr>
                <w:rFonts w:eastAsia="等线"/>
                <w:iCs/>
                <w:noProof/>
                <w:lang w:eastAsia="zh-CN"/>
              </w:rPr>
              <w:t xml:space="preserve">: </w:t>
            </w:r>
            <w:r w:rsidR="00FA6F1E">
              <w:rPr>
                <w:rFonts w:eastAsia="等线"/>
                <w:iCs/>
                <w:noProof/>
                <w:lang w:eastAsia="zh-CN"/>
              </w:rPr>
              <w:t>During RAN2#129, it was agreed that</w:t>
            </w:r>
            <w:r w:rsidR="00FA6F1E" w:rsidRPr="00FA6F1E">
              <w:rPr>
                <w:rFonts w:eastAsia="等线"/>
                <w:i/>
                <w:noProof/>
                <w:u w:val="single"/>
                <w:lang w:eastAsia="zh-CN"/>
              </w:rPr>
              <w:t xml:space="preserve"> Confirm on the previous agreement "For measurement reporting configuration, R18 LTM-CSI-ReportConfig is reused".</w:t>
            </w:r>
          </w:p>
          <w:p w14:paraId="3D6E76FF" w14:textId="77777777" w:rsidR="00A55BC3" w:rsidRDefault="00A55BC3" w:rsidP="00F26E45">
            <w:pPr>
              <w:pStyle w:val="CRCoverPage"/>
              <w:spacing w:after="0"/>
              <w:rPr>
                <w:rFonts w:eastAsia="等线"/>
                <w:iCs/>
                <w:noProof/>
                <w:lang w:eastAsia="zh-CN"/>
              </w:rPr>
            </w:pPr>
          </w:p>
          <w:p w14:paraId="5B582AB9" w14:textId="135F35AC" w:rsidR="00821B6D" w:rsidRPr="0008010C" w:rsidRDefault="00821B6D" w:rsidP="00F26E45">
            <w:pPr>
              <w:pStyle w:val="CRCoverPage"/>
              <w:spacing w:after="0"/>
              <w:rPr>
                <w:rFonts w:eastAsia="等线"/>
                <w:iCs/>
                <w:noProof/>
                <w:lang w:eastAsia="zh-CN"/>
              </w:rPr>
            </w:pPr>
            <w:r w:rsidRPr="00821B6D">
              <w:rPr>
                <w:rFonts w:eastAsia="等线" w:hint="eastAsia"/>
                <w:b/>
                <w:bCs/>
                <w:iCs/>
                <w:noProof/>
                <w:lang w:eastAsia="zh-CN"/>
              </w:rPr>
              <w:t>A</w:t>
            </w:r>
            <w:r w:rsidRPr="00821B6D">
              <w:rPr>
                <w:rFonts w:eastAsia="等线"/>
                <w:b/>
                <w:bCs/>
                <w:iCs/>
                <w:noProof/>
                <w:lang w:eastAsia="zh-CN"/>
              </w:rPr>
              <w:t>greement#11</w:t>
            </w:r>
            <w:r>
              <w:rPr>
                <w:rFonts w:eastAsia="等线"/>
                <w:iCs/>
                <w:noProof/>
                <w:lang w:eastAsia="zh-CN"/>
              </w:rPr>
              <w:t>: During RAN1#120, multiple agreements have been reached on CSI acqusition on the candiate cell. it needs to be further discussed how CSI configuration for CSI acqusition should be specified.</w:t>
            </w: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66093766" w:rsidR="0080253D" w:rsidRDefault="0080253D" w:rsidP="0080253D">
            <w:pPr>
              <w:pStyle w:val="CRCoverPage"/>
              <w:spacing w:after="0"/>
              <w:rPr>
                <w:rFonts w:eastAsia="等线"/>
                <w:noProof/>
                <w:lang w:eastAsia="zh-CN"/>
              </w:rPr>
            </w:pPr>
            <w:r w:rsidRPr="00575876">
              <w:rPr>
                <w:b/>
                <w:bCs/>
                <w:noProof/>
                <w:lang w:eastAsia="zh-CN"/>
              </w:rPr>
              <w:t>Change#1</w:t>
            </w:r>
            <w:r w:rsidR="002A7B56">
              <w:rPr>
                <w:b/>
                <w:bCs/>
                <w:noProof/>
                <w:lang w:eastAsia="zh-CN"/>
              </w:rPr>
              <w:t>.1</w:t>
            </w:r>
            <w:r>
              <w:rPr>
                <w:rFonts w:eastAsia="等线"/>
                <w:noProof/>
                <w:lang w:eastAsia="zh-CN"/>
              </w:rPr>
              <w:t>:</w:t>
            </w:r>
            <w:r w:rsidR="00744474">
              <w:rPr>
                <w:rFonts w:eastAsia="等线"/>
                <w:noProof/>
                <w:lang w:eastAsia="zh-CN"/>
              </w:rPr>
              <w:t xml:space="preserve"> </w:t>
            </w:r>
            <w:r w:rsidR="00111214">
              <w:rPr>
                <w:rFonts w:eastAsia="等线"/>
                <w:noProof/>
                <w:lang w:eastAsia="zh-CN"/>
              </w:rPr>
              <w:t>Add LTM events to the existing CSI report configuration introduced in R18. For event</w:t>
            </w:r>
            <w:r w:rsidR="0094326D">
              <w:rPr>
                <w:rFonts w:eastAsia="等线"/>
                <w:noProof/>
                <w:lang w:eastAsia="zh-CN"/>
              </w:rPr>
              <w:t xml:space="preserve"> configuration</w:t>
            </w:r>
            <w:r w:rsidR="00111214">
              <w:rPr>
                <w:rFonts w:eastAsia="等线"/>
                <w:noProof/>
                <w:lang w:eastAsia="zh-CN"/>
              </w:rPr>
              <w:t>, add TTT, hysteresis and beam specific offset configurations.</w:t>
            </w:r>
            <w:r w:rsidR="006E17FF">
              <w:rPr>
                <w:rFonts w:eastAsia="等线"/>
                <w:noProof/>
                <w:lang w:eastAsia="zh-CN"/>
              </w:rPr>
              <w:t xml:space="preserve"> Clarify for eventLTM3/5, the triggering quantity cannot be based on SINR measurement </w:t>
            </w:r>
            <w:r w:rsidR="00BD05B5">
              <w:rPr>
                <w:rFonts w:eastAsia="等线"/>
                <w:noProof/>
                <w:lang w:eastAsia="zh-CN"/>
              </w:rPr>
              <w:t>of</w:t>
            </w:r>
            <w:r w:rsidR="006E17FF">
              <w:rPr>
                <w:rFonts w:eastAsia="等线"/>
                <w:noProof/>
                <w:lang w:eastAsia="zh-CN"/>
              </w:rPr>
              <w:t xml:space="preserve"> CSI-RS</w:t>
            </w:r>
            <w:r w:rsidR="00BD05B5">
              <w:rPr>
                <w:rFonts w:eastAsia="等线"/>
                <w:noProof/>
                <w:lang w:eastAsia="zh-CN"/>
              </w:rPr>
              <w:t xml:space="preserve"> based on the RAN1 agreement</w:t>
            </w:r>
            <w:r w:rsidR="00E33290">
              <w:rPr>
                <w:rFonts w:eastAsia="等线"/>
                <w:noProof/>
                <w:lang w:eastAsia="zh-CN"/>
              </w:rPr>
              <w:t>.</w:t>
            </w:r>
          </w:p>
          <w:p w14:paraId="0A9F441C" w14:textId="3A37B1F3" w:rsidR="002A7B56" w:rsidRDefault="002A7B56" w:rsidP="0080253D">
            <w:pPr>
              <w:pStyle w:val="CRCoverPage"/>
              <w:spacing w:after="0"/>
              <w:rPr>
                <w:rFonts w:eastAsia="等线"/>
                <w:noProof/>
                <w:lang w:eastAsia="zh-CN"/>
              </w:rPr>
            </w:pPr>
            <w:r w:rsidRPr="002A7B56">
              <w:rPr>
                <w:rFonts w:eastAsia="等线" w:hint="eastAsia"/>
                <w:b/>
                <w:bCs/>
                <w:noProof/>
                <w:lang w:eastAsia="zh-CN"/>
              </w:rPr>
              <w:t>C</w:t>
            </w:r>
            <w:r w:rsidRPr="002A7B56">
              <w:rPr>
                <w:rFonts w:eastAsia="等线"/>
                <w:b/>
                <w:bCs/>
                <w:noProof/>
                <w:lang w:eastAsia="zh-CN"/>
              </w:rPr>
              <w:t>hange#1.2</w:t>
            </w:r>
            <w:r>
              <w:rPr>
                <w:rFonts w:eastAsia="等线"/>
                <w:noProof/>
                <w:lang w:eastAsia="zh-CN"/>
              </w:rPr>
              <w:t>: Add within the field description of ltm-offset that the granularity is 0.5dB</w:t>
            </w:r>
          </w:p>
          <w:p w14:paraId="05B284E8" w14:textId="048D1447" w:rsidR="00F96C94" w:rsidRDefault="00F96C94" w:rsidP="0080253D">
            <w:pPr>
              <w:pStyle w:val="CRCoverPage"/>
              <w:spacing w:after="0"/>
              <w:rPr>
                <w:rFonts w:eastAsia="等线"/>
                <w:noProof/>
                <w:lang w:eastAsia="zh-CN"/>
              </w:rPr>
            </w:pPr>
            <w:r w:rsidRPr="00061804">
              <w:rPr>
                <w:rFonts w:eastAsia="等线" w:hint="eastAsia"/>
                <w:b/>
                <w:bCs/>
                <w:noProof/>
                <w:lang w:eastAsia="zh-CN"/>
              </w:rPr>
              <w:t>C</w:t>
            </w:r>
            <w:r w:rsidRPr="00061804">
              <w:rPr>
                <w:rFonts w:eastAsia="等线"/>
                <w:b/>
                <w:bCs/>
                <w:noProof/>
                <w:lang w:eastAsia="zh-CN"/>
              </w:rPr>
              <w:t>hange#1.3</w:t>
            </w:r>
            <w:r>
              <w:rPr>
                <w:rFonts w:eastAsia="等线"/>
                <w:noProof/>
                <w:lang w:eastAsia="zh-CN"/>
              </w:rPr>
              <w:t>: Add an FFS on the additional values of the report intervals</w:t>
            </w:r>
          </w:p>
          <w:p w14:paraId="16EA8C79" w14:textId="18CA05F9" w:rsidR="00C27680" w:rsidRDefault="00473C1C" w:rsidP="0080253D">
            <w:pPr>
              <w:pStyle w:val="CRCoverPage"/>
              <w:spacing w:after="0"/>
              <w:rPr>
                <w:iCs/>
              </w:rPr>
            </w:pPr>
            <w:r w:rsidRPr="00771599">
              <w:rPr>
                <w:rFonts w:eastAsia="等线" w:hint="eastAsia"/>
                <w:b/>
                <w:bCs/>
                <w:noProof/>
                <w:lang w:eastAsia="zh-CN"/>
              </w:rPr>
              <w:t>C</w:t>
            </w:r>
            <w:r w:rsidRPr="00771599">
              <w:rPr>
                <w:rFonts w:eastAsia="等线"/>
                <w:b/>
                <w:bCs/>
                <w:noProof/>
                <w:lang w:eastAsia="zh-CN"/>
              </w:rPr>
              <w:t>hange#2</w:t>
            </w:r>
            <w:r w:rsidR="003903D1">
              <w:rPr>
                <w:rFonts w:eastAsia="等线"/>
                <w:b/>
                <w:bCs/>
                <w:noProof/>
                <w:lang w:eastAsia="zh-CN"/>
              </w:rPr>
              <w:t>.1</w:t>
            </w:r>
            <w:r>
              <w:rPr>
                <w:rFonts w:eastAsia="等线"/>
                <w:noProof/>
                <w:lang w:eastAsia="zh-CN"/>
              </w:rPr>
              <w:t>:</w:t>
            </w:r>
            <w:r w:rsidR="00695A13">
              <w:rPr>
                <w:rFonts w:eastAsia="等线"/>
                <w:noProof/>
                <w:lang w:eastAsia="zh-CN"/>
              </w:rPr>
              <w:t xml:space="preserve"> </w:t>
            </w:r>
            <w:r w:rsidR="007E53B7">
              <w:rPr>
                <w:rFonts w:eastAsia="等线"/>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1953E040" w14:textId="2E0C1367" w:rsidR="003903D1" w:rsidRPr="003903D1" w:rsidRDefault="003903D1" w:rsidP="0080253D">
            <w:pPr>
              <w:pStyle w:val="CRCoverPage"/>
              <w:spacing w:after="0"/>
              <w:rPr>
                <w:rFonts w:eastAsia="等线"/>
                <w:iCs/>
                <w:noProof/>
                <w:lang w:eastAsia="zh-CN"/>
              </w:rPr>
            </w:pPr>
            <w:r w:rsidRPr="00077AF1">
              <w:rPr>
                <w:rFonts w:eastAsia="等线" w:hint="eastAsia"/>
                <w:b/>
                <w:bCs/>
                <w:iCs/>
                <w:lang w:eastAsia="zh-CN"/>
              </w:rPr>
              <w:t>C</w:t>
            </w:r>
            <w:r w:rsidRPr="00077AF1">
              <w:rPr>
                <w:rFonts w:eastAsia="等线"/>
                <w:b/>
                <w:bCs/>
                <w:iCs/>
                <w:lang w:eastAsia="zh-CN"/>
              </w:rPr>
              <w:t>hange#2.2</w:t>
            </w:r>
            <w:r>
              <w:rPr>
                <w:rFonts w:eastAsia="等线"/>
                <w:iCs/>
                <w:lang w:eastAsia="zh-CN"/>
              </w:rPr>
              <w:t xml:space="preserve">: Leave an editor’s NOTE for the CSI configuration for CSI </w:t>
            </w:r>
            <w:r w:rsidR="00077AF1">
              <w:rPr>
                <w:rFonts w:eastAsia="等线"/>
                <w:iCs/>
                <w:lang w:eastAsia="zh-CN"/>
              </w:rPr>
              <w:t>acquisition</w:t>
            </w:r>
            <w:r>
              <w:rPr>
                <w:rFonts w:eastAsia="等线"/>
                <w:iCs/>
                <w:lang w:eastAsia="zh-CN"/>
              </w:rPr>
              <w:t xml:space="preserve">. </w:t>
            </w:r>
          </w:p>
          <w:p w14:paraId="47DC16E0" w14:textId="4443A0CB" w:rsidR="00DA2ABE" w:rsidRDefault="00DA2ABE" w:rsidP="0080253D">
            <w:pPr>
              <w:pStyle w:val="CRCoverPage"/>
              <w:spacing w:after="0"/>
              <w:rPr>
                <w:rFonts w:eastAsia="等线"/>
                <w:noProof/>
                <w:lang w:eastAsia="zh-CN"/>
              </w:rPr>
            </w:pPr>
            <w:r w:rsidRPr="00C64E40">
              <w:rPr>
                <w:rFonts w:eastAsia="等线" w:hint="eastAsia"/>
                <w:b/>
                <w:bCs/>
                <w:noProof/>
                <w:lang w:eastAsia="zh-CN"/>
              </w:rPr>
              <w:t>C</w:t>
            </w:r>
            <w:r w:rsidRPr="00C64E40">
              <w:rPr>
                <w:rFonts w:eastAsia="等线"/>
                <w:b/>
                <w:bCs/>
                <w:noProof/>
                <w:lang w:eastAsia="zh-CN"/>
              </w:rPr>
              <w:t>hange#3</w:t>
            </w:r>
            <w:r>
              <w:rPr>
                <w:rFonts w:eastAsia="等线"/>
                <w:noProof/>
                <w:lang w:eastAsia="zh-CN"/>
              </w:rPr>
              <w:t xml:space="preserve">: </w:t>
            </w:r>
            <w:r w:rsidR="00107D09">
              <w:rPr>
                <w:rFonts w:eastAsia="等线"/>
                <w:noProof/>
                <w:lang w:eastAsia="zh-CN"/>
              </w:rPr>
              <w:t>Add configuration for report on leave</w:t>
            </w:r>
          </w:p>
          <w:p w14:paraId="6FB6A7B0" w14:textId="19D924DF" w:rsidR="008F5E22" w:rsidRDefault="00D235A3" w:rsidP="0080253D">
            <w:pPr>
              <w:pStyle w:val="CRCoverPage"/>
              <w:spacing w:after="0"/>
              <w:rPr>
                <w:rFonts w:eastAsia="等线"/>
                <w:noProof/>
                <w:lang w:eastAsia="zh-CN"/>
              </w:rPr>
            </w:pPr>
            <w:r w:rsidRPr="006C336E">
              <w:rPr>
                <w:rFonts w:eastAsia="等线" w:hint="eastAsia"/>
                <w:b/>
                <w:bCs/>
                <w:noProof/>
                <w:lang w:eastAsia="zh-CN"/>
              </w:rPr>
              <w:t>C</w:t>
            </w:r>
            <w:r w:rsidRPr="006C336E">
              <w:rPr>
                <w:rFonts w:eastAsia="等线"/>
                <w:b/>
                <w:bCs/>
                <w:noProof/>
                <w:lang w:eastAsia="zh-CN"/>
              </w:rPr>
              <w:t>hange#4</w:t>
            </w:r>
            <w:r>
              <w:rPr>
                <w:rFonts w:eastAsia="等线"/>
                <w:noProof/>
                <w:lang w:eastAsia="zh-CN"/>
              </w:rPr>
              <w:t xml:space="preserve">: </w:t>
            </w:r>
            <w:r w:rsidR="00107D09">
              <w:rPr>
                <w:rFonts w:eastAsia="等线"/>
                <w:noProof/>
                <w:lang w:eastAsia="zh-CN"/>
              </w:rPr>
              <w:t>Add configuration for periodic event triggered measurement report</w:t>
            </w:r>
          </w:p>
          <w:p w14:paraId="77D2F903" w14:textId="77777777" w:rsidR="00C34506" w:rsidRDefault="00603925"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hagne#5</w:t>
            </w:r>
            <w:r w:rsidR="00C34506">
              <w:rPr>
                <w:rFonts w:eastAsia="等线"/>
                <w:b/>
                <w:bCs/>
                <w:noProof/>
                <w:lang w:eastAsia="zh-CN"/>
              </w:rPr>
              <w:t>.1</w:t>
            </w:r>
            <w:r>
              <w:rPr>
                <w:rFonts w:eastAsia="等线"/>
                <w:b/>
                <w:bCs/>
                <w:noProof/>
                <w:lang w:eastAsia="zh-CN"/>
              </w:rPr>
              <w:t xml:space="preserve">: </w:t>
            </w:r>
            <w:r w:rsidR="00FD2280">
              <w:rPr>
                <w:rFonts w:eastAsia="等线"/>
                <w:noProof/>
                <w:lang w:eastAsia="zh-CN"/>
              </w:rPr>
              <w:t>Add the maximum number of beams that can be reported within the MAC CE</w:t>
            </w:r>
            <w:r w:rsidR="00B52F5D">
              <w:rPr>
                <w:rFonts w:eastAsia="等线"/>
                <w:noProof/>
                <w:lang w:eastAsia="zh-CN"/>
              </w:rPr>
              <w:t>.</w:t>
            </w:r>
            <w:r w:rsidR="0041269C">
              <w:rPr>
                <w:rFonts w:eastAsia="等线"/>
                <w:noProof/>
                <w:lang w:eastAsia="zh-CN"/>
              </w:rPr>
              <w:t xml:space="preserve"> </w:t>
            </w:r>
          </w:p>
          <w:p w14:paraId="0CD36BDB" w14:textId="77777777" w:rsidR="00452FF6" w:rsidRDefault="00C3450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hagne#5.2: </w:t>
            </w:r>
            <w:r w:rsidR="00820CE6">
              <w:rPr>
                <w:rFonts w:eastAsia="等线"/>
                <w:noProof/>
                <w:lang w:eastAsia="zh-CN"/>
              </w:rPr>
              <w:t>Add indication for whether the beams not satisfying the event could be reported as well.</w:t>
            </w:r>
            <w:r w:rsidR="00BB4A14">
              <w:rPr>
                <w:rFonts w:eastAsia="等线"/>
                <w:noProof/>
                <w:lang w:eastAsia="zh-CN"/>
              </w:rPr>
              <w:t xml:space="preserve"> </w:t>
            </w:r>
          </w:p>
          <w:p w14:paraId="650E8E99" w14:textId="59271FB8" w:rsidR="00603925" w:rsidRDefault="00452FF6" w:rsidP="0080253D">
            <w:pPr>
              <w:pStyle w:val="CRCoverPage"/>
              <w:spacing w:after="0"/>
              <w:rPr>
                <w:rFonts w:eastAsia="等线"/>
                <w:noProof/>
                <w:lang w:eastAsia="zh-CN"/>
              </w:rPr>
            </w:pPr>
            <w:r>
              <w:rPr>
                <w:rFonts w:eastAsia="等线" w:hint="eastAsia"/>
                <w:b/>
                <w:bCs/>
                <w:noProof/>
                <w:lang w:eastAsia="zh-CN"/>
              </w:rPr>
              <w:t>C</w:t>
            </w:r>
            <w:r>
              <w:rPr>
                <w:rFonts w:eastAsia="等线"/>
                <w:b/>
                <w:bCs/>
                <w:noProof/>
                <w:lang w:eastAsia="zh-CN"/>
              </w:rPr>
              <w:t xml:space="preserve">hagne#5.3: </w:t>
            </w:r>
            <w:r w:rsidR="00BB4A14">
              <w:rPr>
                <w:rFonts w:eastAsia="等线"/>
                <w:noProof/>
                <w:lang w:eastAsia="zh-CN"/>
              </w:rPr>
              <w:t>Add indication for whether the quality of the current beam can be incldued.</w:t>
            </w:r>
          </w:p>
          <w:p w14:paraId="4CF8C5F0" w14:textId="0B76D82E" w:rsidR="00F13FBC" w:rsidRDefault="00F13FBC" w:rsidP="0080253D">
            <w:pPr>
              <w:pStyle w:val="CRCoverPage"/>
              <w:spacing w:after="0"/>
              <w:rPr>
                <w:rFonts w:eastAsia="等线"/>
                <w:noProof/>
                <w:lang w:eastAsia="zh-CN"/>
              </w:rPr>
            </w:pPr>
            <w:r w:rsidRPr="00FD3FE6">
              <w:rPr>
                <w:rFonts w:eastAsia="等线" w:hint="eastAsia"/>
                <w:b/>
                <w:bCs/>
                <w:noProof/>
                <w:lang w:eastAsia="zh-CN"/>
              </w:rPr>
              <w:t>C</w:t>
            </w:r>
            <w:r w:rsidRPr="00FD3FE6">
              <w:rPr>
                <w:rFonts w:eastAsia="等线"/>
                <w:b/>
                <w:bCs/>
                <w:noProof/>
                <w:lang w:eastAsia="zh-CN"/>
              </w:rPr>
              <w:t>hange#5.4</w:t>
            </w:r>
            <w:r>
              <w:rPr>
                <w:rFonts w:eastAsia="等线"/>
                <w:noProof/>
                <w:lang w:eastAsia="zh-CN"/>
              </w:rPr>
              <w:t xml:space="preserve">: </w:t>
            </w:r>
            <w:r w:rsidR="001D0533">
              <w:rPr>
                <w:rFonts w:eastAsia="等线"/>
                <w:noProof/>
                <w:lang w:eastAsia="zh-CN"/>
              </w:rPr>
              <w:t>Clarify in the field description of maxmum number of beams that can be reported that the number does not count current serving beams.</w:t>
            </w:r>
          </w:p>
          <w:p w14:paraId="36005FD6" w14:textId="2C9AF615" w:rsidR="00565482" w:rsidRDefault="00565482" w:rsidP="0080253D">
            <w:pPr>
              <w:pStyle w:val="CRCoverPage"/>
              <w:spacing w:after="0"/>
              <w:rPr>
                <w:rFonts w:eastAsia="等线"/>
                <w:noProof/>
                <w:lang w:eastAsia="zh-CN"/>
              </w:rPr>
            </w:pPr>
            <w:r>
              <w:rPr>
                <w:rFonts w:eastAsia="等线"/>
                <w:b/>
                <w:bCs/>
                <w:noProof/>
                <w:lang w:eastAsia="zh-CN"/>
              </w:rPr>
              <w:t>Change#6:</w:t>
            </w:r>
            <w:r>
              <w:rPr>
                <w:rFonts w:eastAsia="等线"/>
                <w:noProof/>
                <w:lang w:eastAsia="zh-CN"/>
              </w:rPr>
              <w:t xml:space="preserve"> Add SR configuration for event-triggered measurement report </w:t>
            </w:r>
            <w:r w:rsidR="00045031">
              <w:rPr>
                <w:rFonts w:eastAsia="等线"/>
                <w:noProof/>
                <w:lang w:eastAsia="zh-CN"/>
              </w:rPr>
              <w:t>by</w:t>
            </w:r>
            <w:r w:rsidR="00A50C4E">
              <w:rPr>
                <w:rFonts w:eastAsia="等线"/>
                <w:noProof/>
                <w:lang w:eastAsia="zh-CN"/>
              </w:rPr>
              <w:t xml:space="preserve"> </w:t>
            </w:r>
            <w:r>
              <w:rPr>
                <w:rFonts w:eastAsia="等线"/>
                <w:noProof/>
                <w:lang w:eastAsia="zh-CN"/>
              </w:rPr>
              <w:t>MAC CE</w:t>
            </w:r>
            <w:r w:rsidR="009969E6">
              <w:rPr>
                <w:rFonts w:eastAsia="等线"/>
                <w:noProof/>
                <w:lang w:eastAsia="zh-CN"/>
              </w:rPr>
              <w:t>.</w:t>
            </w:r>
          </w:p>
          <w:p w14:paraId="7240C259" w14:textId="46CED6DD" w:rsidR="009969E6" w:rsidRDefault="009969E6" w:rsidP="0080253D">
            <w:pPr>
              <w:pStyle w:val="CRCoverPage"/>
              <w:spacing w:after="0"/>
              <w:rPr>
                <w:rFonts w:eastAsia="等线"/>
                <w:noProof/>
                <w:lang w:eastAsia="zh-CN"/>
              </w:rPr>
            </w:pPr>
            <w:r w:rsidRPr="009969E6">
              <w:rPr>
                <w:rFonts w:eastAsia="等线" w:hint="eastAsia"/>
                <w:b/>
                <w:bCs/>
                <w:noProof/>
                <w:lang w:eastAsia="zh-CN"/>
              </w:rPr>
              <w:t>C</w:t>
            </w:r>
            <w:r w:rsidRPr="009969E6">
              <w:rPr>
                <w:rFonts w:eastAsia="等线"/>
                <w:b/>
                <w:bCs/>
                <w:noProof/>
                <w:lang w:eastAsia="zh-CN"/>
              </w:rPr>
              <w:t>hange#7:</w:t>
            </w:r>
            <w:r>
              <w:rPr>
                <w:rFonts w:eastAsia="等线"/>
                <w:noProof/>
                <w:lang w:eastAsia="zh-CN"/>
              </w:rPr>
              <w:t xml:space="preserve"> Add RS type for </w:t>
            </w:r>
            <w:r w:rsidR="00205EB2">
              <w:rPr>
                <w:rFonts w:eastAsia="等线"/>
                <w:noProof/>
                <w:lang w:eastAsia="zh-CN"/>
              </w:rPr>
              <w:t xml:space="preserve">event </w:t>
            </w:r>
            <w:r>
              <w:rPr>
                <w:rFonts w:eastAsia="等线"/>
                <w:noProof/>
                <w:lang w:eastAsia="zh-CN"/>
              </w:rPr>
              <w:t xml:space="preserve">LTM </w:t>
            </w:r>
            <w:r w:rsidR="00205EB2">
              <w:rPr>
                <w:rFonts w:eastAsia="等线"/>
                <w:noProof/>
                <w:lang w:eastAsia="zh-CN"/>
              </w:rPr>
              <w:t xml:space="preserve">2 </w:t>
            </w:r>
            <w:r>
              <w:rPr>
                <w:rFonts w:eastAsia="等线"/>
                <w:noProof/>
                <w:lang w:eastAsia="zh-CN"/>
              </w:rPr>
              <w:t>evaluation.</w:t>
            </w:r>
          </w:p>
          <w:p w14:paraId="48FE0B2E" w14:textId="77777777" w:rsidR="007968BC" w:rsidRDefault="007968BC" w:rsidP="0080253D">
            <w:pPr>
              <w:pStyle w:val="CRCoverPage"/>
              <w:spacing w:after="0"/>
              <w:rPr>
                <w:rFonts w:eastAsia="等线"/>
                <w:noProof/>
                <w:lang w:eastAsia="zh-CN"/>
              </w:rPr>
            </w:pPr>
            <w:r w:rsidRPr="00DB46E5">
              <w:rPr>
                <w:rFonts w:eastAsia="等线" w:hint="eastAsia"/>
                <w:b/>
                <w:bCs/>
                <w:noProof/>
                <w:lang w:eastAsia="zh-CN"/>
              </w:rPr>
              <w:t>C</w:t>
            </w:r>
            <w:r w:rsidRPr="00DB46E5">
              <w:rPr>
                <w:rFonts w:eastAsia="等线"/>
                <w:b/>
                <w:bCs/>
                <w:noProof/>
                <w:lang w:eastAsia="zh-CN"/>
              </w:rPr>
              <w:t>hange#8</w:t>
            </w:r>
            <w:r>
              <w:rPr>
                <w:rFonts w:eastAsia="等线"/>
                <w:noProof/>
                <w:lang w:eastAsia="zh-CN"/>
              </w:rPr>
              <w:t xml:space="preserve">: Remove the previous sentence in R18 </w:t>
            </w:r>
            <w:r w:rsidR="00DB46E5">
              <w:rPr>
                <w:rFonts w:eastAsia="等线"/>
                <w:noProof/>
                <w:lang w:eastAsia="zh-CN"/>
              </w:rPr>
              <w:t>on the restriction that CSI-RS for beam management cannot be used for L1 measurement</w:t>
            </w:r>
            <w:r w:rsidR="00D84249">
              <w:rPr>
                <w:rFonts w:eastAsia="等线"/>
                <w:noProof/>
                <w:lang w:eastAsia="zh-CN"/>
              </w:rPr>
              <w:t xml:space="preserve"> for CSI-based report</w:t>
            </w:r>
            <w:r w:rsidR="00DB46E5">
              <w:rPr>
                <w:rFonts w:eastAsia="等线"/>
                <w:noProof/>
                <w:lang w:eastAsia="zh-CN"/>
              </w:rPr>
              <w:t>.</w:t>
            </w:r>
            <w:r w:rsidR="00D84249">
              <w:rPr>
                <w:rFonts w:eastAsia="等线"/>
                <w:noProof/>
                <w:lang w:eastAsia="zh-CN"/>
              </w:rPr>
              <w:t xml:space="preserve"> </w:t>
            </w:r>
          </w:p>
          <w:p w14:paraId="351752EE" w14:textId="77777777" w:rsidR="00706F78" w:rsidRDefault="00706F78" w:rsidP="0080253D">
            <w:pPr>
              <w:pStyle w:val="CRCoverPage"/>
              <w:spacing w:after="0"/>
              <w:rPr>
                <w:rFonts w:eastAsia="等线"/>
                <w:noProof/>
                <w:lang w:eastAsia="zh-CN"/>
              </w:rPr>
            </w:pPr>
            <w:r w:rsidRPr="00706F78">
              <w:rPr>
                <w:rFonts w:eastAsia="等线"/>
                <w:b/>
                <w:bCs/>
                <w:noProof/>
                <w:lang w:eastAsia="zh-CN"/>
              </w:rPr>
              <w:t>Change#9</w:t>
            </w:r>
            <w:r w:rsidR="00E54222">
              <w:rPr>
                <w:rFonts w:eastAsia="等线"/>
                <w:b/>
                <w:bCs/>
                <w:noProof/>
                <w:lang w:eastAsia="zh-CN"/>
              </w:rPr>
              <w:t>.1</w:t>
            </w:r>
            <w:r>
              <w:rPr>
                <w:rFonts w:eastAsia="等线" w:hint="eastAsia"/>
                <w:b/>
                <w:bCs/>
                <w:noProof/>
                <w:lang w:eastAsia="zh-CN"/>
              </w:rPr>
              <w:t>:</w:t>
            </w:r>
            <w:r>
              <w:rPr>
                <w:rFonts w:eastAsia="等线"/>
                <w:b/>
                <w:bCs/>
                <w:noProof/>
                <w:lang w:eastAsia="zh-CN"/>
              </w:rPr>
              <w:t xml:space="preserve"> </w:t>
            </w:r>
            <w:r w:rsidR="00960F22">
              <w:rPr>
                <w:rFonts w:eastAsia="等线"/>
                <w:noProof/>
                <w:lang w:eastAsia="zh-CN"/>
              </w:rPr>
              <w:t xml:space="preserve">Add CSI-RS configuration to </w:t>
            </w:r>
            <w:r w:rsidR="00627AF8">
              <w:rPr>
                <w:rFonts w:eastAsia="等线"/>
                <w:noProof/>
                <w:lang w:eastAsia="zh-CN"/>
              </w:rPr>
              <w:t xml:space="preserve">LTM </w:t>
            </w:r>
            <w:r w:rsidR="00960F22">
              <w:rPr>
                <w:rFonts w:eastAsia="等线"/>
                <w:noProof/>
                <w:lang w:eastAsia="zh-CN"/>
              </w:rPr>
              <w:t>per candidate cell configuration</w:t>
            </w:r>
            <w:r w:rsidR="00E54222">
              <w:rPr>
                <w:rFonts w:eastAsia="等线"/>
                <w:noProof/>
                <w:lang w:eastAsia="zh-CN"/>
              </w:rPr>
              <w:t>.</w:t>
            </w:r>
          </w:p>
          <w:p w14:paraId="3CF4F181" w14:textId="1CFA7E43" w:rsidR="00E54222" w:rsidRDefault="00E54222" w:rsidP="0080253D">
            <w:pPr>
              <w:pStyle w:val="CRCoverPage"/>
              <w:spacing w:after="0"/>
              <w:rPr>
                <w:rFonts w:eastAsia="等线"/>
                <w:noProof/>
                <w:lang w:eastAsia="zh-CN"/>
              </w:rPr>
            </w:pPr>
            <w:r w:rsidRPr="00125FB2">
              <w:rPr>
                <w:rFonts w:eastAsia="等线" w:hint="eastAsia"/>
                <w:b/>
                <w:bCs/>
                <w:noProof/>
                <w:lang w:eastAsia="zh-CN"/>
              </w:rPr>
              <w:t>C</w:t>
            </w:r>
            <w:r w:rsidRPr="00125FB2">
              <w:rPr>
                <w:rFonts w:eastAsia="等线"/>
                <w:b/>
                <w:bCs/>
                <w:noProof/>
                <w:lang w:eastAsia="zh-CN"/>
              </w:rPr>
              <w:t>hange#9.2:</w:t>
            </w:r>
            <w:r>
              <w:rPr>
                <w:rFonts w:eastAsia="等线"/>
                <w:noProof/>
                <w:lang w:eastAsia="zh-CN"/>
              </w:rPr>
              <w:t xml:space="preserve"> Clarify in the legacy CSI-RS resource configuratios inside LTM-TCI-Info that when the </w:t>
            </w:r>
            <w:r w:rsidR="00716D8E" w:rsidRPr="00716D8E">
              <w:rPr>
                <w:rFonts w:eastAsia="等线"/>
                <w:noProof/>
                <w:lang w:eastAsia="zh-CN"/>
              </w:rPr>
              <w:t>ltm-NZP-CSI-RS-ResourceConfigToAddModList</w:t>
            </w:r>
            <w:r w:rsidR="00716D8E">
              <w:rPr>
                <w:rFonts w:eastAsia="等线"/>
                <w:noProof/>
                <w:lang w:eastAsia="zh-CN"/>
              </w:rPr>
              <w:t xml:space="preserve"> present inside LTM-Candidate, these legacy fields are absent. </w:t>
            </w:r>
          </w:p>
          <w:p w14:paraId="50CA91FA" w14:textId="08AB941C" w:rsidR="004D2AAB" w:rsidRPr="004D2AAB" w:rsidRDefault="004D2AAB" w:rsidP="0080253D">
            <w:pPr>
              <w:pStyle w:val="CRCoverPage"/>
              <w:spacing w:after="0"/>
              <w:rPr>
                <w:rFonts w:eastAsia="等线"/>
                <w:noProof/>
                <w:lang w:eastAsia="zh-CN"/>
              </w:rPr>
            </w:pPr>
            <w:r>
              <w:rPr>
                <w:rFonts w:eastAsia="等线"/>
                <w:b/>
                <w:bCs/>
                <w:noProof/>
                <w:lang w:eastAsia="zh-CN"/>
              </w:rPr>
              <w:t>Change#9.3:</w:t>
            </w:r>
            <w:r>
              <w:rPr>
                <w:rFonts w:eastAsia="等线"/>
                <w:noProof/>
                <w:lang w:eastAsia="zh-CN"/>
              </w:rPr>
              <w:t xml:space="preserve"> Clarify in the field description for ltm-CSI-ResourceList that semi-persistent NZP-CSI-RS is not applicable for event-triggered measurement report for LTM.</w:t>
            </w:r>
          </w:p>
          <w:p w14:paraId="1732A78E" w14:textId="77777777" w:rsidR="000B0809" w:rsidRDefault="000B0809" w:rsidP="0080253D">
            <w:pPr>
              <w:pStyle w:val="CRCoverPage"/>
              <w:spacing w:after="0"/>
              <w:rPr>
                <w:rFonts w:eastAsia="等线"/>
                <w:noProof/>
                <w:lang w:eastAsia="zh-CN"/>
              </w:rPr>
            </w:pPr>
            <w:r w:rsidRPr="0081403E">
              <w:rPr>
                <w:rFonts w:eastAsia="等线" w:hint="eastAsia"/>
                <w:b/>
                <w:bCs/>
                <w:noProof/>
                <w:lang w:eastAsia="zh-CN"/>
              </w:rPr>
              <w:t>C</w:t>
            </w:r>
            <w:r w:rsidRPr="0081403E">
              <w:rPr>
                <w:rFonts w:eastAsia="等线"/>
                <w:b/>
                <w:bCs/>
                <w:noProof/>
                <w:lang w:eastAsia="zh-CN"/>
              </w:rPr>
              <w:t>hange#10</w:t>
            </w:r>
            <w:r>
              <w:rPr>
                <w:rFonts w:eastAsia="等线"/>
                <w:noProof/>
                <w:lang w:eastAsia="zh-CN"/>
              </w:rPr>
              <w:t xml:space="preserve">: </w:t>
            </w:r>
            <w:r w:rsidR="0081403E">
              <w:rPr>
                <w:rFonts w:eastAsia="等线"/>
                <w:noProof/>
                <w:lang w:eastAsia="zh-CN"/>
              </w:rPr>
              <w:t>Clarify that CSI-MeasConfig should only be configured on SpCell if the report type for LTM measurement configured as event triggered.</w:t>
            </w:r>
          </w:p>
          <w:p w14:paraId="3C64B803" w14:textId="61E542DB" w:rsidR="00237769" w:rsidRPr="00E70FB7" w:rsidRDefault="00237769" w:rsidP="0080253D">
            <w:pPr>
              <w:pStyle w:val="CRCoverPage"/>
              <w:spacing w:after="0"/>
              <w:rPr>
                <w:rFonts w:eastAsia="等线"/>
                <w:noProof/>
                <w:lang w:eastAsia="zh-CN"/>
              </w:rPr>
            </w:pPr>
            <w:r w:rsidRPr="00DD4AE7">
              <w:rPr>
                <w:rFonts w:eastAsia="等线" w:hint="eastAsia"/>
                <w:b/>
                <w:bCs/>
                <w:noProof/>
                <w:lang w:eastAsia="zh-CN"/>
              </w:rPr>
              <w:t>C</w:t>
            </w:r>
            <w:r w:rsidRPr="00DD4AE7">
              <w:rPr>
                <w:rFonts w:eastAsia="等线"/>
                <w:b/>
                <w:bCs/>
                <w:noProof/>
                <w:lang w:eastAsia="zh-CN"/>
              </w:rPr>
              <w:t>hange#11</w:t>
            </w:r>
            <w:r>
              <w:rPr>
                <w:rFonts w:eastAsia="等线"/>
                <w:noProof/>
                <w:lang w:eastAsia="zh-CN"/>
              </w:rPr>
              <w:t>: Add an editor’s NOTE for how CSI report configuration should be specified for CSI acqusition.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等线"/>
                <w:noProof/>
                <w:lang w:eastAsia="zh-CN"/>
              </w:rPr>
            </w:pPr>
            <w:r>
              <w:rPr>
                <w:rFonts w:eastAsia="等线" w:hint="eastAsia"/>
                <w:noProof/>
                <w:lang w:eastAsia="zh-CN"/>
              </w:rPr>
              <w:t>6</w:t>
            </w:r>
            <w:r>
              <w:rPr>
                <w:rFonts w:eastAsia="等线"/>
                <w:noProof/>
                <w:lang w:eastAsia="zh-CN"/>
              </w:rPr>
              <w:t>.3.2</w:t>
            </w:r>
            <w:r w:rsidR="001D343A">
              <w:rPr>
                <w:rFonts w:eastAsia="等线" w:hint="eastAsia"/>
                <w:noProof/>
                <w:lang w:eastAsia="zh-CN"/>
              </w:rPr>
              <w:t>,</w:t>
            </w:r>
            <w:r w:rsidR="00C4489D">
              <w:rPr>
                <w:rFonts w:eastAsia="等线" w:hint="eastAsia"/>
                <w:noProof/>
                <w:lang w:eastAsia="zh-CN"/>
              </w:rPr>
              <w:t xml:space="preserve"> </w:t>
            </w:r>
            <w:r w:rsidR="00C4489D">
              <w:rPr>
                <w:rFonts w:eastAsia="等线"/>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B1A25" w14:textId="77777777" w:rsidR="00FF65E3" w:rsidRDefault="005E12FE" w:rsidP="00094A9F">
            <w:pPr>
              <w:pStyle w:val="CRCoverPage"/>
              <w:spacing w:after="0"/>
              <w:ind w:left="100"/>
              <w:rPr>
                <w:rFonts w:eastAsia="等线"/>
                <w:noProof/>
                <w:lang w:eastAsia="zh-CN"/>
              </w:rPr>
            </w:pPr>
            <w:r>
              <w:rPr>
                <w:rFonts w:eastAsia="等线"/>
                <w:noProof/>
                <w:lang w:eastAsia="zh-CN"/>
              </w:rPr>
              <w:t>First version in RAN2#129 as</w:t>
            </w:r>
            <w:r w:rsidR="007C31E9">
              <w:rPr>
                <w:rFonts w:eastAsia="等线"/>
                <w:noProof/>
                <w:lang w:eastAsia="zh-CN"/>
              </w:rPr>
              <w:t xml:space="preserve"> </w:t>
            </w:r>
            <w:r w:rsidR="00613E1A" w:rsidRPr="00613E1A">
              <w:rPr>
                <w:rFonts w:eastAsia="等线"/>
                <w:noProof/>
                <w:lang w:eastAsia="zh-CN"/>
              </w:rPr>
              <w:t>R2-2500805</w:t>
            </w:r>
          </w:p>
          <w:p w14:paraId="202443A6" w14:textId="738B52F9" w:rsidR="00DD4AE7" w:rsidRPr="005E12FE" w:rsidRDefault="00DD4AE7" w:rsidP="00094A9F">
            <w:pPr>
              <w:pStyle w:val="CRCoverPage"/>
              <w:spacing w:after="0"/>
              <w:ind w:left="100"/>
              <w:rPr>
                <w:rFonts w:eastAsia="等线"/>
                <w:noProof/>
                <w:lang w:eastAsia="zh-CN"/>
              </w:rPr>
            </w:pPr>
            <w:r>
              <w:rPr>
                <w:rFonts w:eastAsia="等线" w:hint="eastAsia"/>
                <w:noProof/>
                <w:lang w:eastAsia="zh-CN"/>
              </w:rPr>
              <w:t>S</w:t>
            </w:r>
            <w:r>
              <w:rPr>
                <w:rFonts w:eastAsia="等线"/>
                <w:noProof/>
                <w:lang w:eastAsia="zh-CN"/>
              </w:rPr>
              <w:t xml:space="preserve">econd version </w:t>
            </w:r>
            <w:r w:rsidR="00094C35">
              <w:rPr>
                <w:rFonts w:eastAsia="等线"/>
                <w:noProof/>
                <w:lang w:eastAsia="zh-CN"/>
              </w:rPr>
              <w:t>RAN2#1</w:t>
            </w:r>
            <w:r w:rsidR="00375A92">
              <w:rPr>
                <w:rFonts w:eastAsia="等线"/>
                <w:noProof/>
                <w:lang w:eastAsia="zh-CN"/>
              </w:rPr>
              <w:t>29bis</w:t>
            </w:r>
            <w:r w:rsidR="001C6A3E">
              <w:rPr>
                <w:rFonts w:eastAsia="等线"/>
                <w:noProof/>
                <w:lang w:eastAsia="zh-CN"/>
              </w:rPr>
              <w:t xml:space="preserve"> as </w:t>
            </w:r>
            <w:r w:rsidR="0077499F">
              <w:rPr>
                <w:rFonts w:eastAsia="等线"/>
                <w:noProof/>
                <w:lang w:eastAsia="zh-CN"/>
              </w:rPr>
              <w:t>R2-250</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30"/>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6F34DB77" w:rsid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D460E9" w14:textId="009E4F34" w:rsidR="00EF1D06" w:rsidRPr="00D51863" w:rsidRDefault="00EA5ED4"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ins w:id="7" w:author="Huawei-Yinghao" w:date="2025-03-04T10:27:00Z">
        <w:r>
          <w:rPr>
            <w:rFonts w:ascii="Courier New" w:eastAsia="等线" w:hAnsi="Courier New" w:cs="Courier New" w:hint="eastAsia"/>
            <w:noProof/>
            <w:sz w:val="16"/>
            <w:lang w:eastAsia="zh-CN"/>
          </w:rPr>
          <w:t>-</w:t>
        </w:r>
        <w:r>
          <w:rPr>
            <w:rFonts w:ascii="Courier New" w:eastAsia="等线" w:hAnsi="Courier New" w:cs="Courier New"/>
            <w:noProof/>
            <w:sz w:val="16"/>
            <w:lang w:eastAsia="zh-CN"/>
          </w:rPr>
          <w:t>- Editor's NOTE:</w:t>
        </w:r>
        <w:r>
          <w:rPr>
            <w:rFonts w:ascii="Courier New" w:eastAsia="等线" w:hAnsi="Courier New" w:cs="Courier New"/>
            <w:noProof/>
            <w:sz w:val="16"/>
            <w:lang w:eastAsia="zh-CN"/>
          </w:rPr>
          <w:tab/>
          <w:t xml:space="preserve">FFS how report configuraiton for CSI </w:t>
        </w:r>
        <w:commentRangeStart w:id="8"/>
        <w:r>
          <w:rPr>
            <w:rFonts w:ascii="Courier New" w:eastAsia="等线" w:hAnsi="Courier New" w:cs="Courier New"/>
            <w:noProof/>
            <w:sz w:val="16"/>
            <w:lang w:eastAsia="zh-CN"/>
          </w:rPr>
          <w:t>acqusition</w:t>
        </w:r>
      </w:ins>
      <w:commentRangeEnd w:id="8"/>
      <w:ins w:id="9" w:author="Huawei-Yinghao" w:date="2025-03-04T10:28:00Z">
        <w:r w:rsidR="00140FF2">
          <w:rPr>
            <w:rStyle w:val="af9"/>
          </w:rPr>
          <w:commentReference w:id="8"/>
        </w:r>
      </w:ins>
      <w:ins w:id="10" w:author="Huawei-Yinghao" w:date="2025-03-04T10:27:00Z">
        <w:r>
          <w:rPr>
            <w:rFonts w:ascii="Courier New" w:eastAsia="等线" w:hAnsi="Courier New" w:cs="Courier New"/>
            <w:noProof/>
            <w:sz w:val="16"/>
            <w:lang w:eastAsia="zh-CN"/>
          </w:rPr>
          <w:t xml:space="preserve"> should be configured. </w:t>
        </w:r>
      </w:ins>
    </w:p>
    <w:p w14:paraId="395AE5F6" w14:textId="77777777" w:rsidR="00EF1D06" w:rsidRPr="00DB16A0" w:rsidRDefault="00EF1D06"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ins w:id="11" w:author="Huawei-Yinghao" w:date="2025-01-22T15:40:00Z">
              <w:r w:rsidR="004E6BD8">
                <w:rPr>
                  <w:rFonts w:ascii="Arial" w:hAnsi="Arial" w:cs="Arial"/>
                  <w:sz w:val="18"/>
                  <w:szCs w:val="22"/>
                  <w:lang w:eastAsia="sv-SE"/>
                </w:rPr>
                <w:t xml:space="preserve"> </w:t>
              </w:r>
            </w:ins>
            <w:ins w:id="12" w:author="Huawei-Yinghao" w:date="2025-01-22T15:41:00Z">
              <w:r w:rsidR="003B226D">
                <w:rPr>
                  <w:rFonts w:ascii="Arial" w:hAnsi="Arial" w:cs="Arial"/>
                  <w:i/>
                  <w:iCs/>
                  <w:sz w:val="18"/>
                  <w:szCs w:val="22"/>
                  <w:lang w:eastAsia="sv-SE"/>
                </w:rPr>
                <w:t>LTM-CSI-R</w:t>
              </w:r>
            </w:ins>
            <w:ins w:id="13" w:author="Huawei-Yinghao" w:date="2025-01-22T16:56:00Z">
              <w:r w:rsidR="00C13EA9">
                <w:rPr>
                  <w:rFonts w:ascii="Arial" w:hAnsi="Arial" w:cs="Arial"/>
                  <w:i/>
                  <w:iCs/>
                  <w:sz w:val="18"/>
                  <w:szCs w:val="22"/>
                  <w:lang w:eastAsia="sv-SE"/>
                </w:rPr>
                <w:t>eport</w:t>
              </w:r>
            </w:ins>
            <w:ins w:id="14"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w:t>
              </w:r>
              <w:commentRangeStart w:id="15"/>
              <w:r w:rsidR="003B226D">
                <w:rPr>
                  <w:rFonts w:ascii="Arial" w:hAnsi="Arial" w:cs="Arial"/>
                  <w:sz w:val="18"/>
                  <w:szCs w:val="22"/>
                  <w:lang w:eastAsia="sv-SE"/>
                </w:rPr>
                <w:t>configured</w:t>
              </w:r>
            </w:ins>
            <w:commentRangeEnd w:id="15"/>
            <w:r w:rsidR="00E96F3A">
              <w:rPr>
                <w:rStyle w:val="af9"/>
              </w:rPr>
              <w:commentReference w:id="15"/>
            </w:r>
            <w:ins w:id="16" w:author="Huawei-Yinghao" w:date="2025-01-22T15:41:00Z">
              <w:r w:rsidR="003B226D">
                <w:rPr>
                  <w:rFonts w:ascii="Arial" w:hAnsi="Arial" w:cs="Arial"/>
                  <w:sz w:val="18"/>
                  <w:szCs w:val="22"/>
                  <w:lang w:eastAsia="sv-SE"/>
                </w:rPr>
                <w:t xml:space="preserve">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SpCell</w:t>
              </w:r>
            </w:ins>
            <w:ins w:id="17" w:author="Huawei-Yinghao" w:date="2025-01-22T15:42:00Z">
              <w:r w:rsidR="00A94994">
                <w:rPr>
                  <w:rFonts w:ascii="Arial" w:hAnsi="Arial" w:cs="Arial"/>
                  <w:sz w:val="18"/>
                  <w:szCs w:val="22"/>
                  <w:lang w:eastAsia="sv-SE"/>
                </w:rPr>
                <w:t>.</w:t>
              </w:r>
            </w:ins>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等线"/>
          <w:lang w:eastAsia="zh-CN"/>
        </w:rPr>
      </w:pPr>
      <w:r>
        <w:rPr>
          <w:rFonts w:eastAsia="等线" w:hint="eastAsia"/>
          <w:lang w:eastAsia="zh-CN"/>
        </w:rPr>
        <w:t>=</w:t>
      </w:r>
      <w:r>
        <w:rPr>
          <w:rFonts w:eastAsia="等线"/>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8" w:name="_Toc60777350"/>
      <w:bookmarkStart w:id="19" w:name="_Toc178105336"/>
      <w:r w:rsidRPr="00D6341E">
        <w:rPr>
          <w:rFonts w:ascii="Arial" w:eastAsia="MS Mincho" w:hAnsi="Arial"/>
          <w:sz w:val="24"/>
          <w:lang w:eastAsia="zh-CN"/>
        </w:rPr>
        <w:lastRenderedPageBreak/>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18"/>
      <w:bookmarkEnd w:id="19"/>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t>Event A1:</w:t>
      </w:r>
      <w:r w:rsidRPr="00D6341E">
        <w:rPr>
          <w:lang w:eastAsia="zh-CN"/>
        </w:rPr>
        <w:tab/>
        <w:t>Serving becomes better than absolute threshold;</w:t>
      </w:r>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Serving becomes worse than absolute threshold;</w:t>
      </w:r>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PCell/PSCell;</w:t>
      </w:r>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Neighbour becomes better than absolute threshold;</w:t>
      </w:r>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PCell/PSCell becomes worse than absolute threshold1 AND Neighbour/SCell becomes better than another absolute threshold2;</w:t>
      </w:r>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Neighbour becomes amount of offset better than SCell;</w:t>
      </w:r>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PCell/PSCell;</w:t>
      </w:r>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case</w:t>
      </w:r>
      <w:r w:rsidRPr="00D6341E">
        <w:rPr>
          <w:rFonts w:ascii="等线" w:eastAsia="等线" w:hAnsi="等线"/>
          <w:lang w:eastAsia="zh-CN"/>
        </w:rPr>
        <w:t>;</w:t>
      </w:r>
    </w:p>
    <w:p w14:paraId="644FDC43" w14:textId="77777777" w:rsidR="00D6341E" w:rsidRPr="00D6341E" w:rsidRDefault="00D6341E" w:rsidP="00D6341E">
      <w:pPr>
        <w:ind w:left="568" w:hanging="284"/>
        <w:rPr>
          <w:lang w:eastAsia="zh-CN"/>
        </w:rPr>
      </w:pPr>
      <w:r w:rsidRPr="00D6341E">
        <w:rPr>
          <w:lang w:eastAsia="zh-CN"/>
        </w:rPr>
        <w:t>CondEvent A5: PCell/PSCell becomes worse than absolute threshold1 AND Conditional reconfiguration candidate becomes better than another absolute threshold2;</w:t>
      </w:r>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20"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t1-Threshold + duration</w:t>
      </w:r>
      <w:r w:rsidRPr="00D6341E">
        <w:rPr>
          <w:lang w:eastAsia="zh-CN"/>
        </w:rPr>
        <w:t>;</w:t>
      </w:r>
    </w:p>
    <w:bookmarkEnd w:id="20"/>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Serving L2 U2N Relay UE becomes worse than absolute threshold1 AND NR Cell becomes better than another absolute threshold2;</w:t>
      </w:r>
    </w:p>
    <w:p w14:paraId="7B16A298" w14:textId="77777777" w:rsidR="00D6341E" w:rsidRPr="00D6341E" w:rsidRDefault="00D6341E" w:rsidP="00D6341E">
      <w:pPr>
        <w:ind w:left="568" w:hanging="284"/>
        <w:rPr>
          <w:lang w:eastAsia="zh-CN"/>
        </w:rPr>
      </w:pPr>
      <w:r w:rsidRPr="00D6341E">
        <w:rPr>
          <w:lang w:eastAsia="zh-CN"/>
        </w:rPr>
        <w:lastRenderedPageBreak/>
        <w:t>Event X2:</w:t>
      </w:r>
      <w:r w:rsidRPr="00D6341E">
        <w:rPr>
          <w:lang w:eastAsia="zh-CN"/>
        </w:rPr>
        <w:tab/>
        <w:t>Serving L2 U2N Relay UE becomes worse than absolute threshold;</w:t>
      </w:r>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Interference becomes higher than absolute threshold;</w:t>
      </w:r>
    </w:p>
    <w:p w14:paraId="28688330" w14:textId="77777777" w:rsidR="00D6341E" w:rsidRPr="00D6341E" w:rsidRDefault="00D6341E" w:rsidP="00D6341E">
      <w:pPr>
        <w:textAlignment w:val="auto"/>
        <w:rPr>
          <w:lang w:eastAsia="zh-CN"/>
        </w:rPr>
      </w:pPr>
      <w:r w:rsidRPr="00D6341E">
        <w:rPr>
          <w:lang w:eastAsia="zh-CN"/>
        </w:rPr>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Aerial UE altitude becomes higher than a threshold;</w:t>
      </w:r>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Aerial UE altitude becomes lower than a threshold;</w:t>
      </w:r>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Neighbour becomes offset better than SpCell and the Aerial UE altitude becomes higher than a threshold;</w:t>
      </w:r>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Neighbour becomes offset better than SpCell and the Aerial UE altitude becomes lower than a threshold;</w:t>
      </w:r>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Neighbour becomes better than threshold1 and the Aerial UE altitude becomes higher than a threshold2;</w:t>
      </w:r>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Neighbour becomes better than threshold1 and the Aerial UE altitude becomes lower than a threshold2;</w:t>
      </w:r>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SpCell becomes worse than threshold1 and neighbour becomes better than threshold2 and the Aerial UE altitude becomes higher than a threshold3;</w:t>
      </w:r>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moveFromRangeStart w:id="22" w:author="Huawei-Yinghao" w:date="2024-12-18T09:32:00Z" w:name="move185406740"/>
      <w:del w:id="23"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 w:author="Huawei-Yinghao" w:date="2024-12-18T09:32:00Z"/>
          <w:rFonts w:ascii="Courier New" w:hAnsi="Courier New"/>
          <w:noProof/>
          <w:sz w:val="16"/>
          <w:lang w:eastAsia="en-GB"/>
        </w:rPr>
      </w:pPr>
      <w:del w:id="25"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 w:author="Huawei-Yinghao" w:date="2024-12-18T09:32:00Z"/>
          <w:rFonts w:ascii="Courier New" w:hAnsi="Courier New"/>
          <w:noProof/>
          <w:sz w:val="16"/>
          <w:lang w:eastAsia="en-GB"/>
        </w:rPr>
      </w:pPr>
      <w:del w:id="27"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Huawei-Yinghao" w:date="2024-12-18T09:32:00Z"/>
          <w:rFonts w:ascii="Courier New" w:hAnsi="Courier New"/>
          <w:noProof/>
          <w:sz w:val="16"/>
          <w:lang w:eastAsia="en-GB"/>
        </w:rPr>
      </w:pPr>
      <w:del w:id="34"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 w:author="Huawei-Yinghao" w:date="2024-12-18T09:32:00Z"/>
          <w:rFonts w:ascii="Courier New" w:hAnsi="Courier New"/>
          <w:noProof/>
          <w:sz w:val="16"/>
          <w:lang w:eastAsia="en-GB"/>
        </w:rPr>
      </w:pPr>
      <w:del w:id="36"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 w:author="Huawei-Yinghao" w:date="2024-12-18T09:32:00Z"/>
          <w:rFonts w:ascii="Courier New" w:hAnsi="Courier New"/>
          <w:noProof/>
          <w:sz w:val="16"/>
          <w:lang w:eastAsia="en-GB"/>
        </w:rPr>
      </w:pPr>
      <w:del w:id="38"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 w:author="Huawei-Yinghao" w:date="2024-12-18T09:32:00Z"/>
          <w:rFonts w:ascii="Courier New" w:hAnsi="Courier New"/>
          <w:noProof/>
          <w:sz w:val="16"/>
          <w:lang w:eastAsia="en-GB"/>
        </w:rPr>
      </w:pPr>
      <w:del w:id="40"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Huawei-Yinghao" w:date="2024-12-18T09:32:00Z"/>
          <w:rFonts w:ascii="Courier New" w:hAnsi="Courier New"/>
          <w:noProof/>
          <w:sz w:val="16"/>
          <w:lang w:eastAsia="en-GB"/>
        </w:rPr>
      </w:pPr>
      <w:del w:id="42" w:author="Huawei-Yinghao" w:date="2024-12-18T09:32:00Z">
        <w:r w:rsidRPr="00D6341E" w:rsidDel="00652BB3">
          <w:rPr>
            <w:rFonts w:ascii="Courier New" w:hAnsi="Courier New"/>
            <w:noProof/>
            <w:sz w:val="16"/>
            <w:lang w:eastAsia="en-GB"/>
          </w:rPr>
          <w:delText>}</w:delText>
        </w:r>
      </w:del>
    </w:p>
    <w:moveFromRangeEnd w:id="22"/>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r w:rsidRPr="009C27E7">
        <w:rPr>
          <w:rFonts w:ascii="Courier New" w:hAnsi="Courier New"/>
          <w:noProof/>
          <w:sz w:val="16"/>
          <w:lang w:eastAsia="en-GB"/>
        </w:rPr>
        <w:t>cli-RSSI-r16                                CLI-RSSI-Range-r16</w:t>
      </w:r>
    </w:p>
    <w:p w14:paraId="7AA5146E"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w:t>
      </w:r>
    </w:p>
    <w:p w14:paraId="2A0DC975"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C27E7">
        <w:rPr>
          <w:rFonts w:ascii="Courier New" w:hAnsi="Courier New"/>
          <w:noProof/>
          <w:sz w:val="16"/>
          <w:lang w:eastAsia="en-GB"/>
        </w:rPr>
        <w:t xml:space="preserve">MeasReportQuantityCLI-r16 ::=               </w:t>
      </w:r>
      <w:r w:rsidRPr="009C27E7">
        <w:rPr>
          <w:rFonts w:ascii="Courier New" w:hAnsi="Courier New"/>
          <w:noProof/>
          <w:color w:val="993366"/>
          <w:sz w:val="16"/>
          <w:lang w:eastAsia="en-GB"/>
        </w:rPr>
        <w:t>ENUMERATED</w:t>
      </w:r>
      <w:r w:rsidRPr="009C27E7">
        <w:rPr>
          <w:rFonts w:ascii="Courier New" w:hAnsi="Courier New"/>
          <w:noProof/>
          <w:sz w:val="16"/>
          <w:lang w:eastAsia="en-GB"/>
        </w:rPr>
        <w:t xml:space="preserve"> {srs-rsrp, cli-rssi}</w:t>
      </w:r>
    </w:p>
    <w:p w14:paraId="1CF39A2A" w14:textId="77777777" w:rsidR="00D6341E" w:rsidRPr="009C27E7"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The field counts the number of UTC seconds in 10 ms units since 00:00:00 on Gregorian calendar date 1 January,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Indicates whether or not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宋体" w:hAnsi="Arial"/>
                <w:b/>
                <w:bCs/>
                <w:i/>
                <w:iCs/>
                <w:sz w:val="18"/>
                <w:lang w:eastAsia="en-US"/>
              </w:rPr>
            </w:pPr>
            <w:r w:rsidRPr="00D6341E">
              <w:rPr>
                <w:rFonts w:ascii="Arial" w:eastAsia="宋体"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宋体"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宋体" w:hAnsi="Arial" w:cs="Arial"/>
                <w:i/>
                <w:iCs/>
                <w:sz w:val="18"/>
                <w:szCs w:val="18"/>
                <w:lang w:eastAsia="en-US"/>
              </w:rPr>
              <w:t>eventA3</w:t>
            </w:r>
            <w:r w:rsidRPr="00D6341E">
              <w:rPr>
                <w:rFonts w:ascii="Arial" w:eastAsia="宋体" w:hAnsi="Arial" w:cs="Arial"/>
                <w:sz w:val="18"/>
                <w:szCs w:val="18"/>
                <w:lang w:eastAsia="en-US"/>
              </w:rPr>
              <w:t xml:space="preserve">, </w:t>
            </w:r>
            <w:r w:rsidRPr="00D6341E">
              <w:rPr>
                <w:rFonts w:ascii="Arial" w:eastAsia="宋体" w:hAnsi="Arial" w:cs="Arial"/>
                <w:i/>
                <w:iCs/>
                <w:sz w:val="18"/>
                <w:szCs w:val="18"/>
                <w:lang w:eastAsia="en-US"/>
              </w:rPr>
              <w:t>eventA4, eventA5, eventA3H1, eventA3H2, eventA4H1, eventA4H2, eventA5H1, eventA5H2</w:t>
            </w:r>
            <w:r w:rsidRPr="00D6341E">
              <w:rPr>
                <w:rFonts w:ascii="Arial" w:eastAsia="宋体"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等线" w:hAnsi="Arial" w:hint="eastAsia"/>
                <w:iCs/>
                <w:sz w:val="18"/>
                <w:lang w:eastAsia="zh-CN"/>
              </w:rPr>
              <w:t xml:space="preserve"> or for a L2 U2N Relay</w:t>
            </w:r>
            <w:r w:rsidRPr="00D6341E">
              <w:rPr>
                <w:rFonts w:ascii="Arial" w:eastAsia="等线" w:hAnsi="Arial"/>
                <w:iCs/>
                <w:sz w:val="18"/>
                <w:lang w:eastAsia="zh-CN"/>
              </w:rPr>
              <w:t xml:space="preserve"> UE</w:t>
            </w:r>
            <w:r w:rsidRPr="00D6341E">
              <w:rPr>
                <w:rFonts w:ascii="Arial" w:eastAsia="等线" w:hAnsi="Arial" w:hint="eastAsia"/>
                <w:iCs/>
                <w:sz w:val="18"/>
                <w:lang w:eastAsia="zh-CN"/>
              </w:rPr>
              <w:t xml:space="preserve"> in</w:t>
            </w:r>
            <w:r w:rsidRPr="00D6341E">
              <w:rPr>
                <w:rFonts w:ascii="Arial" w:hAnsi="Arial"/>
                <w:i/>
                <w:sz w:val="18"/>
                <w:lang w:eastAsia="sv-SE"/>
              </w:rPr>
              <w:t xml:space="preserve"> </w:t>
            </w:r>
            <w:r w:rsidRPr="00D6341E">
              <w:rPr>
                <w:rFonts w:ascii="Arial" w:eastAsia="等线"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宋体"/>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or not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Time during which specific criteria for the event needs to be met in order to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等线"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min1,min6,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affb"/>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宋体" w:eastAsia="宋体" w:hAnsi="宋体" w:cs="宋体"/>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宋体" w:eastAsia="宋体" w:hAnsi="宋体" w:cs="宋体"/>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等线"/>
          <w:lang w:eastAsia="zh-CN"/>
        </w:rPr>
      </w:pPr>
    </w:p>
    <w:p w14:paraId="510C6D68" w14:textId="173C885F" w:rsidR="002C3F71" w:rsidRDefault="002C3F71" w:rsidP="00DC4DE2">
      <w:pPr>
        <w:rPr>
          <w:rFonts w:eastAsia="等线"/>
          <w:lang w:eastAsia="zh-CN"/>
        </w:rPr>
      </w:pPr>
      <w:r>
        <w:rPr>
          <w:rFonts w:eastAsia="等线" w:hint="eastAsia"/>
          <w:lang w:eastAsia="zh-CN"/>
        </w:rPr>
        <w:t>=</w:t>
      </w:r>
      <w:r>
        <w:rPr>
          <w:rFonts w:eastAsia="等线"/>
          <w:lang w:eastAsia="zh-CN"/>
        </w:rPr>
        <w:t>===============================================</w:t>
      </w:r>
      <w:r w:rsidR="003662DF">
        <w:rPr>
          <w:rFonts w:eastAsia="等线"/>
          <w:lang w:eastAsia="zh-CN"/>
        </w:rPr>
        <w:t>==</w:t>
      </w:r>
      <w:r>
        <w:rPr>
          <w:rFonts w:eastAsia="等线"/>
          <w:lang w:eastAsia="zh-CN"/>
        </w:rPr>
        <w:t>=======NEXT CHANGE================================================</w:t>
      </w:r>
      <w:r w:rsidR="003662DF">
        <w:rPr>
          <w:rFonts w:eastAsia="等线"/>
          <w:lang w:eastAsia="zh-CN"/>
        </w:rPr>
        <w:t>=</w:t>
      </w:r>
      <w:r>
        <w:rPr>
          <w:rFonts w:eastAsia="等线"/>
          <w:lang w:eastAsia="zh-CN"/>
        </w:rPr>
        <w:t>========</w:t>
      </w:r>
    </w:p>
    <w:p w14:paraId="4E90388E" w14:textId="77777777" w:rsidR="00F26E45" w:rsidRDefault="00F26E45" w:rsidP="00F26E45">
      <w:pPr>
        <w:pStyle w:val="40"/>
      </w:pPr>
      <w:bookmarkStart w:id="43" w:name="_Toc185577806"/>
      <w:r>
        <w:t>–</w:t>
      </w:r>
      <w:r>
        <w:tab/>
      </w:r>
      <w:r>
        <w:rPr>
          <w:i/>
        </w:rPr>
        <w:t>LTM-Candidate</w:t>
      </w:r>
      <w:bookmarkEnd w:id="43"/>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w:t>
      </w:r>
      <w:r w:rsidRPr="009540C1">
        <w:t xml:space="preserve">ltm-SSB-Config-r18                             LTM-SSB-Config-r18                                    </w:t>
      </w:r>
      <w:r w:rsidRPr="009540C1">
        <w:rPr>
          <w:color w:val="993366"/>
        </w:rPr>
        <w:t>OPTIONAL</w:t>
      </w:r>
      <w:r w:rsidRPr="009540C1">
        <w:t xml:space="preserve">,    </w:t>
      </w:r>
      <w:r w:rsidRPr="009540C1">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44" w:author="Huawei-Yinghao" w:date="2024-12-27T15:45:00Z"/>
        </w:rPr>
      </w:pPr>
      <w:r>
        <w:t xml:space="preserve">    ...</w:t>
      </w:r>
      <w:ins w:id="45" w:author="Huawei-Yinghao" w:date="2024-12-27T15:45:00Z">
        <w:r w:rsidR="00F01613">
          <w:t>,</w:t>
        </w:r>
      </w:ins>
    </w:p>
    <w:p w14:paraId="63A08A91" w14:textId="5F6F838E" w:rsidR="00F01613" w:rsidRDefault="00223F48" w:rsidP="00F26E45">
      <w:pPr>
        <w:pStyle w:val="PL"/>
        <w:rPr>
          <w:ins w:id="46" w:author="Huawei-Yinghao" w:date="2024-12-27T15:45:00Z"/>
        </w:rPr>
      </w:pPr>
      <w:ins w:id="47" w:author="Huawei-Yinghao" w:date="2024-12-27T15:45:00Z">
        <w:r>
          <w:t xml:space="preserve">    [[</w:t>
        </w:r>
      </w:ins>
    </w:p>
    <w:p w14:paraId="5416CFF4" w14:textId="6B2CA087" w:rsidR="00223F48" w:rsidRDefault="00223F48" w:rsidP="00F26E45">
      <w:pPr>
        <w:pStyle w:val="PL"/>
        <w:rPr>
          <w:ins w:id="48" w:author="Huawei-Yinghao" w:date="2024-12-27T15:57:00Z"/>
        </w:rPr>
      </w:pPr>
      <w:ins w:id="49" w:author="Huawei-Yinghao" w:date="2024-12-27T15:45:00Z">
        <w:r>
          <w:t xml:space="preserve">    </w:t>
        </w:r>
        <w:r w:rsidR="0041609A">
          <w:t>ltm-</w:t>
        </w:r>
      </w:ins>
      <w:ins w:id="50" w:author="Huawei-Yinghao" w:date="2024-12-31T09:23:00Z">
        <w:r w:rsidR="004E7184">
          <w:t>NZP-</w:t>
        </w:r>
      </w:ins>
      <w:ins w:id="51" w:author="Huawei-Yinghao" w:date="2024-12-27T15:45:00Z">
        <w:r w:rsidR="0041609A">
          <w:t>CSI-RS-</w:t>
        </w:r>
      </w:ins>
      <w:ins w:id="52" w:author="Huawei-Yinghao" w:date="2024-12-27T15:56:00Z">
        <w:r w:rsidR="0062170F">
          <w:t>Resource</w:t>
        </w:r>
      </w:ins>
      <w:ins w:id="53" w:author="Huawei-Yinghao" w:date="2024-12-27T15:45:00Z">
        <w:r w:rsidR="0041609A">
          <w:t>Config</w:t>
        </w:r>
      </w:ins>
      <w:ins w:id="54" w:author="Huawei-Yinghao" w:date="2024-12-27T15:56:00Z">
        <w:r w:rsidR="00A85201">
          <w:t>ToAddModList</w:t>
        </w:r>
      </w:ins>
      <w:ins w:id="55" w:author="Huawei-Yinghao" w:date="2024-12-27T15:45:00Z">
        <w:r w:rsidR="0041609A">
          <w:t xml:space="preserve">-r19     </w:t>
        </w:r>
      </w:ins>
      <w:ins w:id="56" w:author="Huawei-Yinghao" w:date="2024-12-27T15:57:00Z">
        <w:r w:rsidR="00846181">
          <w:t xml:space="preserve"> </w:t>
        </w:r>
      </w:ins>
      <w:ins w:id="57" w:author="Huawei-Yinghao" w:date="2024-12-27T15:45:00Z">
        <w:r w:rsidR="0041609A">
          <w:t>LTM-</w:t>
        </w:r>
      </w:ins>
      <w:ins w:id="58" w:author="Huawei-Yinghao" w:date="2024-12-31T09:24:00Z">
        <w:r w:rsidR="0057422C">
          <w:t>NZP-</w:t>
        </w:r>
      </w:ins>
      <w:ins w:id="59" w:author="Huawei-Yinghao" w:date="2024-12-27T15:45:00Z">
        <w:r w:rsidR="0041609A">
          <w:t>CSI-RS-</w:t>
        </w:r>
      </w:ins>
      <w:ins w:id="60" w:author="Huawei-Yinghao" w:date="2024-12-27T15:58:00Z">
        <w:r w:rsidR="00A04A37">
          <w:t>Resource</w:t>
        </w:r>
      </w:ins>
      <w:ins w:id="61" w:author="Huawei-Yinghao" w:date="2024-12-27T15:45:00Z">
        <w:r w:rsidR="0041609A">
          <w:t>C</w:t>
        </w:r>
      </w:ins>
      <w:ins w:id="62" w:author="Huawei-Yinghao" w:date="2024-12-27T15:46:00Z">
        <w:r w:rsidR="0041609A">
          <w:t>onfig</w:t>
        </w:r>
      </w:ins>
      <w:ins w:id="63" w:author="Huawei-Yinghao" w:date="2024-12-27T15:56:00Z">
        <w:r w:rsidR="00846181">
          <w:t>ToAd</w:t>
        </w:r>
      </w:ins>
      <w:ins w:id="64" w:author="Huawei-Yinghao" w:date="2024-12-27T15:57:00Z">
        <w:r w:rsidR="00846181">
          <w:t>dModlist</w:t>
        </w:r>
      </w:ins>
      <w:ins w:id="65" w:author="Huawei-Yinghao" w:date="2024-12-27T15:46:00Z">
        <w:r w:rsidR="0041609A">
          <w:t>-r19     OPTIONAL</w:t>
        </w:r>
      </w:ins>
      <w:ins w:id="66" w:author="Huawei-Yinghao" w:date="2024-12-27T15:58:00Z">
        <w:r w:rsidR="00E43084">
          <w:t>,</w:t>
        </w:r>
      </w:ins>
      <w:ins w:id="67" w:author="Huawei-Yinghao" w:date="2024-12-27T15:46:00Z">
        <w:r w:rsidR="0041609A">
          <w:t xml:space="preserve">    -- Need </w:t>
        </w:r>
      </w:ins>
      <w:ins w:id="68" w:author="Huawei-Yinghao" w:date="2024-12-27T15:57:00Z">
        <w:r w:rsidR="00A85FA8">
          <w:t>N</w:t>
        </w:r>
      </w:ins>
    </w:p>
    <w:p w14:paraId="7F7AC0FF" w14:textId="2DB9FFFB" w:rsidR="00A85FA8" w:rsidRDefault="00A85FA8" w:rsidP="00F26E45">
      <w:pPr>
        <w:pStyle w:val="PL"/>
        <w:rPr>
          <w:ins w:id="69" w:author="Huawei-Yinghao" w:date="2024-12-27T16:09:00Z"/>
        </w:rPr>
      </w:pPr>
      <w:ins w:id="70" w:author="Huawei-Yinghao" w:date="2024-12-27T15:57:00Z">
        <w:r>
          <w:t xml:space="preserve">    </w:t>
        </w:r>
        <w:r w:rsidR="00E43084">
          <w:t>ltm-</w:t>
        </w:r>
      </w:ins>
      <w:ins w:id="71" w:author="Huawei-Yinghao" w:date="2024-12-31T09:23:00Z">
        <w:r w:rsidR="004E7184">
          <w:t>NZP-</w:t>
        </w:r>
      </w:ins>
      <w:ins w:id="72" w:author="Huawei-Yinghao" w:date="2024-12-27T15:57:00Z">
        <w:r w:rsidR="00E43084">
          <w:t>CSI-RS-</w:t>
        </w:r>
        <w:commentRangeStart w:id="73"/>
        <w:r w:rsidR="00E43084">
          <w:t>ResourceConfigToReleaseList</w:t>
        </w:r>
      </w:ins>
      <w:commentRangeEnd w:id="73"/>
      <w:r w:rsidR="00641CA0">
        <w:rPr>
          <w:rStyle w:val="af9"/>
          <w:rFonts w:ascii="Times New Roman" w:hAnsi="Times New Roman"/>
          <w:noProof w:val="0"/>
          <w:lang w:eastAsia="ja-JP"/>
        </w:rPr>
        <w:commentReference w:id="73"/>
      </w:r>
      <w:ins w:id="74" w:author="Huawei-Yinghao" w:date="2024-12-27T15:57:00Z">
        <w:r w:rsidR="00E43084">
          <w:t>-r19     LTM-</w:t>
        </w:r>
      </w:ins>
      <w:ins w:id="75" w:author="Huawei-Yinghao" w:date="2024-12-31T09:24:00Z">
        <w:r w:rsidR="0057422C">
          <w:t>NZP-</w:t>
        </w:r>
      </w:ins>
      <w:ins w:id="76" w:author="Huawei-Yinghao" w:date="2024-12-27T15:57:00Z">
        <w:r w:rsidR="00E43084">
          <w:t xml:space="preserve">CSI-RS-ResourceConfigToReleaseList-r19    </w:t>
        </w:r>
      </w:ins>
      <w:ins w:id="77" w:author="Huawei-Yinghao" w:date="2024-12-27T15:58:00Z">
        <w:r w:rsidR="00E43084">
          <w:t>OPTIONAL</w:t>
        </w:r>
      </w:ins>
      <w:ins w:id="78" w:author="Huawei-Yinghao" w:date="2024-12-30T09:09:00Z">
        <w:r w:rsidR="00DE296B">
          <w:t>,</w:t>
        </w:r>
      </w:ins>
      <w:ins w:id="79" w:author="Huawei-Yinghao" w:date="2024-12-27T15:58:00Z">
        <w:r w:rsidR="00E43084">
          <w:t xml:space="preserve">    -- Need N</w:t>
        </w:r>
      </w:ins>
    </w:p>
    <w:p w14:paraId="25A06796" w14:textId="09C7D1B8" w:rsidR="00393F87" w:rsidRDefault="00AC6B46" w:rsidP="00AC6B46">
      <w:pPr>
        <w:pStyle w:val="PL"/>
        <w:rPr>
          <w:ins w:id="80" w:author="Huawei-Yinghao" w:date="2024-12-28T10:08:00Z"/>
        </w:rPr>
      </w:pPr>
      <w:ins w:id="81" w:author="Huawei-Yinghao" w:date="2024-12-27T16:09:00Z">
        <w:r>
          <w:t xml:space="preserve">    ltm-</w:t>
        </w:r>
      </w:ins>
      <w:ins w:id="82" w:author="Huawei-Yinghao" w:date="2024-12-31T09:23:00Z">
        <w:r w:rsidR="004E7184">
          <w:t>NZP-</w:t>
        </w:r>
      </w:ins>
      <w:ins w:id="83" w:author="Huawei-Yinghao" w:date="2024-12-27T16:09:00Z">
        <w:r>
          <w:t>CSI-RS-ResourceToAddModList</w:t>
        </w:r>
      </w:ins>
      <w:ins w:id="84" w:author="Huawei-Yinghao" w:date="2024-12-28T10:07:00Z">
        <w:r w:rsidR="00393F87">
          <w:t>-r19</w:t>
        </w:r>
      </w:ins>
      <w:ins w:id="85" w:author="Huawei-Yinghao" w:date="2024-12-27T16:09:00Z">
        <w:r>
          <w:t xml:space="preserve"> </w:t>
        </w:r>
      </w:ins>
      <w:ins w:id="86" w:author="Huawei-Yinghao" w:date="2024-12-28T10:07:00Z">
        <w:r w:rsidR="00393F87">
          <w:t xml:space="preserve">    </w:t>
        </w:r>
      </w:ins>
      <w:ins w:id="87" w:author="Huawei-Yinghao" w:date="2024-12-27T16:09:00Z">
        <w:r>
          <w:t xml:space="preserve">  </w:t>
        </w:r>
      </w:ins>
      <w:ins w:id="88" w:author="Huawei-Yinghao" w:date="2024-12-28T11:48:00Z">
        <w:r w:rsidR="009D67A3">
          <w:t xml:space="preserve">   </w:t>
        </w:r>
      </w:ins>
      <w:ins w:id="89"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90" w:author="Huawei-Yinghao" w:date="2024-12-27T16:09:00Z"/>
          <w:color w:val="808080"/>
        </w:rPr>
      </w:pPr>
      <w:ins w:id="91" w:author="Huawei-Yinghao" w:date="2024-12-27T16:09:00Z">
        <w:r>
          <w:t xml:space="preserve">   </w:t>
        </w:r>
      </w:ins>
      <w:ins w:id="92" w:author="Huawei-Yinghao" w:date="2024-12-28T10:08:00Z">
        <w:r w:rsidR="00393F87">
          <w:t xml:space="preserve">                                                                                                      </w:t>
        </w:r>
      </w:ins>
      <w:ins w:id="93" w:author="Huawei-Yinghao" w:date="2024-12-27T16:09:00Z">
        <w:r>
          <w:rPr>
            <w:color w:val="993366"/>
          </w:rPr>
          <w:t>OPTIONAL</w:t>
        </w:r>
        <w:r>
          <w:t xml:space="preserve">, </w:t>
        </w:r>
      </w:ins>
      <w:ins w:id="94" w:author="Huawei-Yinghao" w:date="2024-12-28T10:08:00Z">
        <w:r w:rsidR="00393F87">
          <w:t xml:space="preserve">   </w:t>
        </w:r>
      </w:ins>
      <w:ins w:id="95" w:author="Huawei-Yinghao" w:date="2024-12-27T16:09:00Z">
        <w:r>
          <w:rPr>
            <w:color w:val="808080"/>
          </w:rPr>
          <w:t>-- Need N</w:t>
        </w:r>
      </w:ins>
    </w:p>
    <w:p w14:paraId="4B493491" w14:textId="6B78C017" w:rsidR="00393F87" w:rsidRDefault="00AC6B46" w:rsidP="00AC6B46">
      <w:pPr>
        <w:pStyle w:val="PL"/>
        <w:rPr>
          <w:ins w:id="96" w:author="Huawei-Yinghao" w:date="2024-12-28T10:08:00Z"/>
        </w:rPr>
      </w:pPr>
      <w:ins w:id="97" w:author="Huawei-Yinghao" w:date="2024-12-27T16:09:00Z">
        <w:r>
          <w:t xml:space="preserve">    ltm-</w:t>
        </w:r>
      </w:ins>
      <w:ins w:id="98" w:author="Huawei-Yinghao" w:date="2024-12-31T09:23:00Z">
        <w:r w:rsidR="004E7184">
          <w:t>NZP-</w:t>
        </w:r>
      </w:ins>
      <w:ins w:id="99" w:author="Huawei-Yinghao" w:date="2024-12-27T16:09:00Z">
        <w:r>
          <w:t>CSI-RS-ResourceToReleaseList</w:t>
        </w:r>
      </w:ins>
      <w:ins w:id="100" w:author="Huawei-Yinghao" w:date="2024-12-28T10:07:00Z">
        <w:r w:rsidR="00393F87">
          <w:t>-r19</w:t>
        </w:r>
      </w:ins>
      <w:ins w:id="101" w:author="Huawei-Yinghao" w:date="2024-12-27T16:09:00Z">
        <w:r>
          <w:t xml:space="preserve">    </w:t>
        </w:r>
      </w:ins>
      <w:ins w:id="102" w:author="Huawei-Yinghao" w:date="2024-12-28T10:07:00Z">
        <w:r w:rsidR="00393F87">
          <w:t xml:space="preserve">  </w:t>
        </w:r>
      </w:ins>
      <w:ins w:id="103" w:author="Huawei-Yinghao" w:date="2024-12-28T11:49:00Z">
        <w:r w:rsidR="009D67A3">
          <w:t xml:space="preserve">   </w:t>
        </w:r>
      </w:ins>
      <w:ins w:id="104" w:author="Huawei-Yinghao" w:date="2024-12-28T10:07:00Z">
        <w:r w:rsidR="00393F87">
          <w:t xml:space="preserve">  </w:t>
        </w:r>
      </w:ins>
      <w:ins w:id="105"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06" w:author="Huawei-Yinghao" w:date="2024-12-27T16:09:00Z"/>
          <w:color w:val="808080"/>
        </w:rPr>
      </w:pPr>
      <w:ins w:id="107" w:author="Huawei-Yinghao" w:date="2024-12-27T16:09:00Z">
        <w:r>
          <w:t xml:space="preserve"> </w:t>
        </w:r>
      </w:ins>
      <w:ins w:id="108" w:author="Huawei-Yinghao" w:date="2024-12-28T10:08:00Z">
        <w:r w:rsidR="00393F87">
          <w:t xml:space="preserve">                                                                                                        </w:t>
        </w:r>
      </w:ins>
      <w:ins w:id="109" w:author="Huawei-Yinghao" w:date="2024-12-27T16:09:00Z">
        <w:r>
          <w:rPr>
            <w:color w:val="993366"/>
          </w:rPr>
          <w:t>OPTIONAL</w:t>
        </w:r>
        <w:r>
          <w:t xml:space="preserve">, </w:t>
        </w:r>
      </w:ins>
      <w:ins w:id="110" w:author="Huawei-Yinghao" w:date="2024-12-28T10:08:00Z">
        <w:r w:rsidR="00393F87">
          <w:t xml:space="preserve">   </w:t>
        </w:r>
      </w:ins>
      <w:ins w:id="111" w:author="Huawei-Yinghao" w:date="2024-12-27T16:09:00Z">
        <w:r>
          <w:rPr>
            <w:color w:val="808080"/>
          </w:rPr>
          <w:t>-- Need N</w:t>
        </w:r>
      </w:ins>
    </w:p>
    <w:p w14:paraId="0B9D81D3" w14:textId="1ACA4086" w:rsidR="00AC6B46" w:rsidRDefault="00AC6B46" w:rsidP="00AC6B46">
      <w:pPr>
        <w:pStyle w:val="PL"/>
        <w:rPr>
          <w:ins w:id="112" w:author="Huawei-Yinghao" w:date="2024-12-27T16:09:00Z"/>
        </w:rPr>
      </w:pPr>
      <w:ins w:id="113" w:author="Huawei-Yinghao" w:date="2024-12-27T16:09:00Z">
        <w:r>
          <w:t xml:space="preserve">    ltm-</w:t>
        </w:r>
      </w:ins>
      <w:ins w:id="114" w:author="Huawei-Yinghao" w:date="2024-12-31T09:23:00Z">
        <w:r w:rsidR="004E7184">
          <w:t>NZP-</w:t>
        </w:r>
      </w:ins>
      <w:ins w:id="115" w:author="Huawei-Yinghao" w:date="2024-12-27T16:09:00Z">
        <w:r>
          <w:t>CSI-RS-ResourceSetToAddModList-r1</w:t>
        </w:r>
      </w:ins>
      <w:ins w:id="116" w:author="Huawei-Yinghao" w:date="2024-12-28T10:07:00Z">
        <w:r w:rsidR="00393F87">
          <w:t>9</w:t>
        </w:r>
      </w:ins>
      <w:ins w:id="117" w:author="Huawei-Yinghao" w:date="2024-12-27T16:09:00Z">
        <w:r>
          <w:t xml:space="preserve">   </w:t>
        </w:r>
      </w:ins>
      <w:ins w:id="118" w:author="Huawei-Yinghao" w:date="2024-12-28T11:49:00Z">
        <w:r w:rsidR="009D67A3">
          <w:t xml:space="preserve">    </w:t>
        </w:r>
      </w:ins>
      <w:ins w:id="119" w:author="Huawei-Yinghao" w:date="2024-12-27T16:09:00Z">
        <w:r>
          <w:t xml:space="preserve"> </w:t>
        </w:r>
      </w:ins>
      <w:ins w:id="120" w:author="Huawei-Yinghao" w:date="2024-12-28T10:07:00Z">
        <w:r w:rsidR="00393F87">
          <w:t xml:space="preserve"> </w:t>
        </w:r>
      </w:ins>
      <w:ins w:id="121"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22" w:author="Huawei-Yinghao" w:date="2024-12-27T16:09:00Z"/>
          <w:color w:val="808080"/>
        </w:rPr>
      </w:pPr>
      <w:ins w:id="123"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24" w:author="Huawei-Yinghao" w:date="2024-12-27T16:09:00Z"/>
        </w:rPr>
      </w:pPr>
      <w:ins w:id="125" w:author="Huawei-Yinghao" w:date="2024-12-27T16:09:00Z">
        <w:r>
          <w:t xml:space="preserve">    ltm-</w:t>
        </w:r>
      </w:ins>
      <w:ins w:id="126" w:author="Huawei-Yinghao" w:date="2024-12-31T09:24:00Z">
        <w:r w:rsidR="004E7184">
          <w:t>NZP-</w:t>
        </w:r>
      </w:ins>
      <w:ins w:id="127" w:author="Huawei-Yinghao" w:date="2024-12-27T16:09:00Z">
        <w:r>
          <w:t>CSI-RS-ResourceSetToReleaseList-r1</w:t>
        </w:r>
      </w:ins>
      <w:ins w:id="128" w:author="Huawei-Yinghao" w:date="2024-12-28T10:07:00Z">
        <w:r w:rsidR="00393F87">
          <w:t>9</w:t>
        </w:r>
      </w:ins>
      <w:ins w:id="129" w:author="Huawei-Yinghao" w:date="2024-12-27T16:09:00Z">
        <w:r>
          <w:t xml:space="preserve">    </w:t>
        </w:r>
      </w:ins>
      <w:ins w:id="130" w:author="Huawei-Yinghao" w:date="2024-12-28T11:49:00Z">
        <w:r w:rsidR="009D67A3">
          <w:t xml:space="preserve">   </w:t>
        </w:r>
      </w:ins>
      <w:ins w:id="131" w:author="Huawei-Yinghao" w:date="2024-12-28T10:07:00Z">
        <w:r w:rsidR="00393F87">
          <w:t xml:space="preserve"> </w:t>
        </w:r>
      </w:ins>
      <w:ins w:id="132"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33" w:author="Huawei-Yinghao" w:date="2024-12-27T15:45:00Z"/>
          <w:color w:val="808080"/>
        </w:rPr>
      </w:pPr>
      <w:ins w:id="134" w:author="Huawei-Yinghao" w:date="2024-12-27T16:09:00Z">
        <w:r>
          <w:t xml:space="preserve">                                                                                                         </w:t>
        </w:r>
        <w:r>
          <w:rPr>
            <w:color w:val="993366"/>
          </w:rPr>
          <w:t>OPTIONAL</w:t>
        </w:r>
        <w:r>
          <w:t xml:space="preserve">   </w:t>
        </w:r>
      </w:ins>
      <w:ins w:id="135" w:author="Huawei-Yinghao" w:date="2024-12-30T09:26:00Z">
        <w:r w:rsidR="00886F13">
          <w:t xml:space="preserve"> </w:t>
        </w:r>
      </w:ins>
      <w:ins w:id="136" w:author="Huawei-Yinghao" w:date="2024-12-27T16:09:00Z">
        <w:r>
          <w:t xml:space="preserve"> </w:t>
        </w:r>
        <w:r>
          <w:rPr>
            <w:color w:val="808080"/>
          </w:rPr>
          <w:t>-- Need N</w:t>
        </w:r>
      </w:ins>
    </w:p>
    <w:p w14:paraId="2EC795A5" w14:textId="680D9215" w:rsidR="00223F48" w:rsidRDefault="00223F48" w:rsidP="00F26E45">
      <w:pPr>
        <w:pStyle w:val="PL"/>
      </w:pPr>
      <w:ins w:id="137" w:author="Huawei-Yinghao" w:date="2024-12-27T15:45:00Z">
        <w:r>
          <w:t xml:space="preserve">    ]]</w:t>
        </w:r>
      </w:ins>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38" w:author="Huawei-Yinghao" w:date="2024-12-27T15:46:00Z"/>
        </w:rPr>
      </w:pPr>
    </w:p>
    <w:p w14:paraId="06D50EC9" w14:textId="76ABFE32" w:rsidR="009D5E53" w:rsidRDefault="009D5E53" w:rsidP="00F26E45">
      <w:pPr>
        <w:pStyle w:val="PL"/>
        <w:rPr>
          <w:ins w:id="139" w:author="Huawei-Yinghao" w:date="2024-12-27T16:05:00Z"/>
          <w:color w:val="993366"/>
        </w:rPr>
      </w:pPr>
      <w:ins w:id="140" w:author="Huawei-Yinghao" w:date="2024-12-27T15:46:00Z">
        <w:r>
          <w:rPr>
            <w:rFonts w:eastAsia="等线" w:hint="eastAsia"/>
            <w:lang w:eastAsia="zh-CN"/>
          </w:rPr>
          <w:t>L</w:t>
        </w:r>
        <w:r>
          <w:rPr>
            <w:rFonts w:eastAsia="等线"/>
            <w:lang w:eastAsia="zh-CN"/>
          </w:rPr>
          <w:t>TM-</w:t>
        </w:r>
      </w:ins>
      <w:ins w:id="141" w:author="Huawei-Yinghao" w:date="2024-12-31T09:24:00Z">
        <w:r w:rsidR="0057422C">
          <w:rPr>
            <w:rFonts w:eastAsia="等线"/>
            <w:lang w:eastAsia="zh-CN"/>
          </w:rPr>
          <w:t>NZP-</w:t>
        </w:r>
      </w:ins>
      <w:ins w:id="142" w:author="Huawei-Yinghao" w:date="2024-12-27T15:46:00Z">
        <w:r>
          <w:rPr>
            <w:rFonts w:eastAsia="等线"/>
            <w:lang w:eastAsia="zh-CN"/>
          </w:rPr>
          <w:t>CSI-RS-</w:t>
        </w:r>
      </w:ins>
      <w:ins w:id="143" w:author="Huawei-Yinghao" w:date="2024-12-27T15:56:00Z">
        <w:r w:rsidR="00F35805">
          <w:rPr>
            <w:rFonts w:eastAsia="等线"/>
            <w:lang w:eastAsia="zh-CN"/>
          </w:rPr>
          <w:t>Resource</w:t>
        </w:r>
      </w:ins>
      <w:ins w:id="144" w:author="Huawei-Yinghao" w:date="2024-12-27T15:46:00Z">
        <w:r>
          <w:rPr>
            <w:rFonts w:eastAsia="等线"/>
            <w:lang w:eastAsia="zh-CN"/>
          </w:rPr>
          <w:t>Config</w:t>
        </w:r>
      </w:ins>
      <w:ins w:id="145" w:author="Huawei-Yinghao" w:date="2024-12-27T15:58:00Z">
        <w:r w:rsidR="00A3408A">
          <w:rPr>
            <w:rFonts w:eastAsia="等线"/>
            <w:lang w:eastAsia="zh-CN"/>
          </w:rPr>
          <w:t>ToAddModList</w:t>
        </w:r>
      </w:ins>
      <w:ins w:id="146" w:author="Huawei-Yinghao" w:date="2024-12-27T15:46:00Z">
        <w:r>
          <w:rPr>
            <w:rFonts w:eastAsia="等线"/>
            <w:lang w:eastAsia="zh-CN"/>
          </w:rPr>
          <w:t>-r19 ::</w:t>
        </w:r>
      </w:ins>
      <w:ins w:id="147" w:author="Huawei-Yinghao" w:date="2024-12-27T15:47:00Z">
        <w:r>
          <w:rPr>
            <w:rFonts w:eastAsia="等线"/>
            <w:lang w:eastAsia="zh-CN"/>
          </w:rPr>
          <w:t xml:space="preserve">= </w:t>
        </w:r>
      </w:ins>
      <w:ins w:id="148" w:author="Huawei-Yinghao" w:date="2024-12-27T16:01:00Z">
        <w:r w:rsidR="0006216E">
          <w:rPr>
            <w:rFonts w:eastAsia="等线"/>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49" w:author="Huawei-Yinghao" w:date="2024-12-27T16:03:00Z">
        <w:r w:rsidR="00BF660B">
          <w:rPr>
            <w:color w:val="993366"/>
          </w:rPr>
          <w:t xml:space="preserve"> </w:t>
        </w:r>
      </w:ins>
      <w:ins w:id="150" w:author="Huawei-Yinghao" w:date="2024-12-27T16:04:00Z">
        <w:r w:rsidR="00501D39">
          <w:rPr>
            <w:color w:val="993366"/>
          </w:rPr>
          <w:t>LTM-</w:t>
        </w:r>
      </w:ins>
      <w:ins w:id="151" w:author="Huawei-Yinghao" w:date="2024-12-31T09:24:00Z">
        <w:r w:rsidR="00FF1093">
          <w:rPr>
            <w:color w:val="993366"/>
          </w:rPr>
          <w:t>NZP-</w:t>
        </w:r>
      </w:ins>
      <w:ins w:id="152" w:author="Huawei-Yinghao" w:date="2024-12-27T16:04:00Z">
        <w:r w:rsidR="00501D39">
          <w:rPr>
            <w:color w:val="993366"/>
          </w:rPr>
          <w:t>CSI-RS-</w:t>
        </w:r>
      </w:ins>
      <w:ins w:id="153"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54" w:author="Huawei-Yinghao" w:date="2024-12-27T16:08:00Z"/>
          <w:rFonts w:eastAsia="等线"/>
          <w:lang w:eastAsia="zh-CN"/>
        </w:rPr>
      </w:pPr>
    </w:p>
    <w:p w14:paraId="6A81E317" w14:textId="67554CB2" w:rsidR="00AC6B46" w:rsidRDefault="00AC6B46" w:rsidP="00F26E45">
      <w:pPr>
        <w:pStyle w:val="PL"/>
        <w:rPr>
          <w:ins w:id="155" w:author="Huawei-Yinghao" w:date="2024-12-27T15:47:00Z"/>
          <w:rFonts w:eastAsia="等线"/>
          <w:lang w:eastAsia="zh-CN"/>
        </w:rPr>
      </w:pPr>
      <w:ins w:id="156" w:author="Huawei-Yinghao" w:date="2024-12-27T16:08:00Z">
        <w:r>
          <w:rPr>
            <w:color w:val="993366"/>
          </w:rPr>
          <w:t>LTM-</w:t>
        </w:r>
      </w:ins>
      <w:ins w:id="157" w:author="Huawei-Yinghao" w:date="2024-12-31T09:24:00Z">
        <w:r w:rsidR="00FF1093">
          <w:rPr>
            <w:color w:val="993366"/>
          </w:rPr>
          <w:t>NZP-</w:t>
        </w:r>
      </w:ins>
      <w:ins w:id="158" w:author="Huawei-Yinghao" w:date="2024-12-27T16:08:00Z">
        <w:r>
          <w:rPr>
            <w:color w:val="993366"/>
          </w:rPr>
          <w:t xml:space="preserve">CSI-RS-ResourceConfig-r19 ::= SEQUENCE </w:t>
        </w:r>
      </w:ins>
      <w:ins w:id="159" w:author="Huawei-Yinghao" w:date="2024-12-30T09:09:00Z">
        <w:r w:rsidR="00904162">
          <w:rPr>
            <w:color w:val="993366"/>
          </w:rPr>
          <w:t>{</w:t>
        </w:r>
      </w:ins>
    </w:p>
    <w:p w14:paraId="66EBCAE3" w14:textId="1B4DBF28" w:rsidR="00B40987" w:rsidRPr="00B40987" w:rsidRDefault="00B40987" w:rsidP="00F26E45">
      <w:pPr>
        <w:pStyle w:val="PL"/>
        <w:rPr>
          <w:ins w:id="160" w:author="Huawei-Yinghao" w:date="2024-12-27T16:10:00Z"/>
          <w:rFonts w:eastAsia="等线"/>
          <w:lang w:eastAsia="zh-CN"/>
        </w:rPr>
      </w:pPr>
      <w:ins w:id="161" w:author="Huawei-Yinghao" w:date="2024-12-27T16:11:00Z">
        <w:r>
          <w:t xml:space="preserve">    </w:t>
        </w:r>
      </w:ins>
      <w:ins w:id="162" w:author="Huawei-Yinghao" w:date="2024-12-27T16:10:00Z">
        <w:r>
          <w:rPr>
            <w:color w:val="993366"/>
          </w:rPr>
          <w:t>ltm-</w:t>
        </w:r>
      </w:ins>
      <w:ins w:id="163" w:author="Huawei-Yinghao" w:date="2024-12-31T09:24:00Z">
        <w:r w:rsidR="00377A0A">
          <w:rPr>
            <w:color w:val="993366"/>
          </w:rPr>
          <w:t>NZP-</w:t>
        </w:r>
      </w:ins>
      <w:ins w:id="164" w:author="Huawei-Yinghao" w:date="2024-12-27T16:10:00Z">
        <w:r>
          <w:rPr>
            <w:color w:val="993366"/>
          </w:rPr>
          <w:t>CSI-RS-ResourceConfig</w:t>
        </w:r>
      </w:ins>
      <w:ins w:id="165" w:author="Huawei-Yinghao" w:date="2024-12-30T09:26:00Z">
        <w:r w:rsidR="005102B7">
          <w:rPr>
            <w:color w:val="993366"/>
          </w:rPr>
          <w:t>Id</w:t>
        </w:r>
      </w:ins>
      <w:ins w:id="166" w:author="Huawei-Yinghao" w:date="2024-12-28T10:09:00Z">
        <w:r w:rsidR="00AF3433">
          <w:rPr>
            <w:color w:val="993366"/>
          </w:rPr>
          <w:t>-r19</w:t>
        </w:r>
      </w:ins>
      <w:ins w:id="167" w:author="Huawei-Yinghao" w:date="2024-12-27T16:10:00Z">
        <w:r>
          <w:rPr>
            <w:color w:val="993366"/>
          </w:rPr>
          <w:t xml:space="preserve">                  LTM-</w:t>
        </w:r>
      </w:ins>
      <w:ins w:id="168" w:author="Huawei-Yinghao" w:date="2024-12-31T09:25:00Z">
        <w:r w:rsidR="004F2F9E">
          <w:rPr>
            <w:color w:val="993366"/>
          </w:rPr>
          <w:t>NZP-</w:t>
        </w:r>
      </w:ins>
      <w:ins w:id="169" w:author="Huawei-Yinghao" w:date="2024-12-27T16:10:00Z">
        <w:r>
          <w:rPr>
            <w:color w:val="993366"/>
          </w:rPr>
          <w:t>CSI-RS-ResourceConfigId</w:t>
        </w:r>
      </w:ins>
      <w:ins w:id="170" w:author="Huawei-Yinghao" w:date="2024-12-28T10:29:00Z">
        <w:r w:rsidR="00C67B37">
          <w:rPr>
            <w:color w:val="993366"/>
          </w:rPr>
          <w:t>-r19</w:t>
        </w:r>
      </w:ins>
      <w:ins w:id="171" w:author="Huawei-Yinghao" w:date="2024-12-27T16:10:00Z">
        <w:r>
          <w:rPr>
            <w:color w:val="993366"/>
          </w:rPr>
          <w:t>,</w:t>
        </w:r>
      </w:ins>
    </w:p>
    <w:p w14:paraId="0F2794E3" w14:textId="44B9D205" w:rsidR="0091459F" w:rsidRDefault="00A74C4E" w:rsidP="00F26E45">
      <w:pPr>
        <w:pStyle w:val="PL"/>
        <w:rPr>
          <w:ins w:id="172" w:author="Huawei-Yinghao" w:date="2024-12-27T16:10:00Z"/>
        </w:rPr>
      </w:pPr>
      <w:ins w:id="173" w:author="Huawei-Yinghao" w:date="2024-12-27T15:47:00Z">
        <w:r>
          <w:t xml:space="preserve">    </w:t>
        </w:r>
      </w:ins>
      <w:ins w:id="174" w:author="Huawei-Yinghao" w:date="2024-12-28T11:50:00Z">
        <w:r w:rsidR="00DF320B">
          <w:t>ltm-</w:t>
        </w:r>
      </w:ins>
      <w:ins w:id="175" w:author="Huawei-Yinghao" w:date="2024-12-31T09:24:00Z">
        <w:r w:rsidR="00377A0A">
          <w:t>NZP-</w:t>
        </w:r>
      </w:ins>
      <w:ins w:id="176" w:author="Huawei-Yinghao" w:date="2024-12-28T11:50:00Z">
        <w:r w:rsidR="00DF320B">
          <w:t>CSI-RS-</w:t>
        </w:r>
      </w:ins>
      <w:ins w:id="177" w:author="Huawei-Yinghao" w:date="2024-12-28T11:51:00Z">
        <w:r w:rsidR="00DF320B">
          <w:t>R</w:t>
        </w:r>
      </w:ins>
      <w:ins w:id="178" w:author="Huawei-Yinghao" w:date="2024-12-27T16:10:00Z">
        <w:r w:rsidR="0091459F">
          <w:t xml:space="preserve">esourceType-r19                   </w:t>
        </w:r>
      </w:ins>
      <w:ins w:id="179" w:author="Huawei-Yinghao" w:date="2024-12-28T10:09:00Z">
        <w:r w:rsidR="00DF42C7">
          <w:t xml:space="preserve">   </w:t>
        </w:r>
      </w:ins>
      <w:ins w:id="180" w:author="Huawei-Yinghao" w:date="2024-12-27T16:10:00Z">
        <w:r w:rsidR="0091459F">
          <w:t>ENUMERATED { periodic, semi-persistent},</w:t>
        </w:r>
      </w:ins>
    </w:p>
    <w:p w14:paraId="38286B1C" w14:textId="088FDCD6" w:rsidR="00EA0CB7" w:rsidRDefault="00EA0CB7" w:rsidP="00F26E45">
      <w:pPr>
        <w:pStyle w:val="PL"/>
        <w:rPr>
          <w:ins w:id="181" w:author="Huawei-Yinghao" w:date="2024-12-28T10:28:00Z"/>
        </w:rPr>
      </w:pPr>
      <w:ins w:id="182" w:author="Huawei-Yinghao" w:date="2024-12-27T16:11:00Z">
        <w:r>
          <w:t xml:space="preserve">    </w:t>
        </w:r>
      </w:ins>
      <w:ins w:id="183" w:author="Huawei-Yinghao" w:date="2024-12-28T11:50:00Z">
        <w:r w:rsidR="006C51B4">
          <w:t>ltm</w:t>
        </w:r>
      </w:ins>
      <w:ins w:id="184" w:author="Huawei-Yinghao" w:date="2024-12-27T16:11:00Z">
        <w:r>
          <w:t>-</w:t>
        </w:r>
      </w:ins>
      <w:ins w:id="185" w:author="Huawei-Yinghao" w:date="2024-12-31T09:24:00Z">
        <w:r w:rsidR="00377A0A">
          <w:t>NZP-</w:t>
        </w:r>
      </w:ins>
      <w:ins w:id="186" w:author="Huawei-Yinghao" w:date="2024-12-27T16:11:00Z">
        <w:r>
          <w:t>CSI-RS-ResourceSetList</w:t>
        </w:r>
      </w:ins>
      <w:ins w:id="187" w:author="Huawei-Yinghao" w:date="2024-12-28T10:09:00Z">
        <w:r w:rsidR="00AF3433">
          <w:t>-r19</w:t>
        </w:r>
      </w:ins>
      <w:ins w:id="188" w:author="Huawei-Yinghao" w:date="2024-12-27T16:11:00Z">
        <w:r>
          <w:t xml:space="preserve">                   </w:t>
        </w:r>
      </w:ins>
      <w:ins w:id="189"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90" w:author="Huawei-Yinghao" w:date="2024-12-27T16:11:00Z"/>
        </w:rPr>
      </w:pPr>
      <w:ins w:id="191" w:author="Huawei-Yinghao" w:date="2024-12-28T10:28:00Z">
        <w:r>
          <w:t xml:space="preserve">                                                                                                          OPTIONAL,    -- Need</w:t>
        </w:r>
        <w:r w:rsidR="009D5F4B">
          <w:t xml:space="preserve"> R</w:t>
        </w:r>
      </w:ins>
    </w:p>
    <w:p w14:paraId="72771B0B" w14:textId="0342E3C3" w:rsidR="00A74C4E" w:rsidRDefault="0091459F" w:rsidP="00F26E45">
      <w:pPr>
        <w:pStyle w:val="PL"/>
        <w:rPr>
          <w:ins w:id="192" w:author="Huawei-Yinghao" w:date="2024-12-27T15:47:00Z"/>
          <w:rFonts w:eastAsia="等线"/>
          <w:lang w:eastAsia="zh-CN"/>
        </w:rPr>
      </w:pPr>
      <w:ins w:id="193" w:author="Huawei-Yinghao" w:date="2024-12-27T16:10:00Z">
        <w:r>
          <w:t xml:space="preserve">    </w:t>
        </w:r>
      </w:ins>
      <w:ins w:id="194" w:author="Huawei-Yinghao" w:date="2024-12-27T15:47:00Z">
        <w:r w:rsidR="00A74C4E">
          <w:t>...</w:t>
        </w:r>
      </w:ins>
    </w:p>
    <w:p w14:paraId="37AF5D93" w14:textId="5DA596AF" w:rsidR="009D5E53" w:rsidRPr="003249E4" w:rsidRDefault="009D5E53" w:rsidP="00F26E45">
      <w:pPr>
        <w:pStyle w:val="PL"/>
        <w:rPr>
          <w:ins w:id="195" w:author="Huawei-Yinghao" w:date="2024-12-27T15:46:00Z"/>
          <w:rFonts w:eastAsia="等线"/>
          <w:lang w:eastAsia="zh-CN"/>
        </w:rPr>
      </w:pPr>
      <w:ins w:id="196" w:author="Huawei-Yinghao" w:date="2024-12-27T15:47:00Z">
        <w:r>
          <w:rPr>
            <w:rFonts w:eastAsia="等线" w:hint="eastAsia"/>
            <w:lang w:eastAsia="zh-CN"/>
          </w:rPr>
          <w:lastRenderedPageBreak/>
          <w:t>}</w:t>
        </w:r>
      </w:ins>
    </w:p>
    <w:p w14:paraId="372B9023" w14:textId="3E1013F3" w:rsidR="009D5E53" w:rsidRDefault="009D5E53" w:rsidP="00F26E45">
      <w:pPr>
        <w:pStyle w:val="PL"/>
        <w:rPr>
          <w:ins w:id="197" w:author="Huawei-Yinghao" w:date="2024-12-28T10:29:00Z"/>
        </w:rPr>
      </w:pPr>
    </w:p>
    <w:p w14:paraId="09DA1CCF" w14:textId="7F75CD28" w:rsidR="00EC4F19" w:rsidRDefault="00EC4F19" w:rsidP="00F26E45">
      <w:pPr>
        <w:pStyle w:val="PL"/>
        <w:rPr>
          <w:ins w:id="198" w:author="Huawei-Yinghao" w:date="2024-12-28T10:29:00Z"/>
          <w:color w:val="993366"/>
        </w:rPr>
      </w:pPr>
      <w:ins w:id="199" w:author="Huawei-Yinghao" w:date="2024-12-28T10:29:00Z">
        <w:r>
          <w:t>LTM-</w:t>
        </w:r>
      </w:ins>
      <w:ins w:id="200" w:author="Huawei-Yinghao" w:date="2024-12-31T09:25:00Z">
        <w:r w:rsidR="004F2F9E">
          <w:t>NZP-</w:t>
        </w:r>
      </w:ins>
      <w:ins w:id="201"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202" w:author="Huawei-Yinghao" w:date="2024-12-31T10:47:00Z">
        <w:r w:rsidR="009C0067">
          <w:rPr>
            <w:color w:val="993366"/>
          </w:rPr>
          <w:t>NZP-</w:t>
        </w:r>
      </w:ins>
      <w:ins w:id="203"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204" w:author="Huawei-Yinghao" w:date="2024-12-28T10:30:00Z"/>
        </w:rPr>
      </w:pPr>
    </w:p>
    <w:p w14:paraId="08671AB3" w14:textId="37BCE3AF" w:rsidR="006B5F80" w:rsidRDefault="006B5F80" w:rsidP="00F26E45">
      <w:pPr>
        <w:pStyle w:val="PL"/>
        <w:rPr>
          <w:ins w:id="205" w:author="Huawei-Yinghao" w:date="2024-12-28T10:31:00Z"/>
        </w:rPr>
      </w:pPr>
      <w:ins w:id="206" w:author="Huawei-Yinghao" w:date="2024-12-28T10:30:00Z">
        <w:r>
          <w:rPr>
            <w:rFonts w:eastAsia="等线" w:hint="eastAsia"/>
            <w:lang w:eastAsia="zh-CN"/>
          </w:rPr>
          <w:t>L</w:t>
        </w:r>
        <w:r>
          <w:rPr>
            <w:rFonts w:eastAsia="等线"/>
            <w:lang w:eastAsia="zh-CN"/>
          </w:rPr>
          <w:t>TM-</w:t>
        </w:r>
      </w:ins>
      <w:ins w:id="207" w:author="Huawei-Yinghao" w:date="2024-12-31T09:25:00Z">
        <w:r w:rsidR="004F2F9E">
          <w:rPr>
            <w:rFonts w:eastAsia="等线"/>
            <w:lang w:eastAsia="zh-CN"/>
          </w:rPr>
          <w:t>NZP-</w:t>
        </w:r>
      </w:ins>
      <w:ins w:id="208" w:author="Huawei-Yinghao" w:date="2024-12-28T10:30:00Z">
        <w:r>
          <w:rPr>
            <w:rFonts w:eastAsia="等线"/>
            <w:lang w:eastAsia="zh-CN"/>
          </w:rPr>
          <w:t>CSI-RS-ResourceConfigId-r19 ::= INTEGER (</w:t>
        </w:r>
      </w:ins>
      <w:ins w:id="209" w:author="Huawei-Yinghao" w:date="2024-12-28T10:31:00Z">
        <w:r w:rsidR="008C2DC1">
          <w:rPr>
            <w:rFonts w:eastAsia="等线"/>
            <w:lang w:eastAsia="zh-CN"/>
          </w:rPr>
          <w:t>0</w:t>
        </w:r>
      </w:ins>
      <w:ins w:id="210" w:author="Huawei-Yinghao" w:date="2024-12-28T10:30:00Z">
        <w:r>
          <w:rPr>
            <w:rFonts w:eastAsia="等线"/>
            <w:lang w:eastAsia="zh-CN"/>
          </w:rPr>
          <w:t>..</w:t>
        </w:r>
        <w:r>
          <w:t>maxNrofCSI-ResourceConfigurations</w:t>
        </w:r>
      </w:ins>
      <w:ins w:id="211" w:author="Huawei-Yinghao" w:date="2024-12-28T10:31:00Z">
        <w:r w:rsidR="008C2DC1">
          <w:t>-1</w:t>
        </w:r>
      </w:ins>
      <w:ins w:id="212" w:author="Huawei-Yinghao" w:date="2024-12-28T10:30:00Z">
        <w:r w:rsidR="00BA1A88">
          <w:t>)</w:t>
        </w:r>
      </w:ins>
    </w:p>
    <w:p w14:paraId="708A29CC" w14:textId="77777777" w:rsidR="004A02F8" w:rsidRPr="00D6585F" w:rsidRDefault="004A02F8" w:rsidP="00F26E45">
      <w:pPr>
        <w:pStyle w:val="PL"/>
        <w:rPr>
          <w:rFonts w:eastAsia="等线"/>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affb"/>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13"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14" w:author="Huawei-Yinghao" w:date="2024-12-28T11:57:00Z"/>
                <w:rFonts w:eastAsia="等线"/>
                <w:b/>
                <w:i/>
                <w:lang w:eastAsia="zh-CN"/>
              </w:rPr>
            </w:pPr>
            <w:ins w:id="215" w:author="Huawei-Yinghao" w:date="2024-12-28T11:57:00Z">
              <w:r>
                <w:rPr>
                  <w:rFonts w:eastAsia="等线"/>
                  <w:b/>
                  <w:i/>
                  <w:lang w:eastAsia="zh-CN"/>
                </w:rPr>
                <w:t>l</w:t>
              </w:r>
            </w:ins>
            <w:ins w:id="216" w:author="Huawei-Yinghao" w:date="2024-12-28T11:56:00Z">
              <w:r w:rsidR="003E185D">
                <w:rPr>
                  <w:rFonts w:eastAsia="等线"/>
                  <w:b/>
                  <w:i/>
                  <w:lang w:eastAsia="zh-CN"/>
                </w:rPr>
                <w:t>tm</w:t>
              </w:r>
              <w:r w:rsidR="00380680">
                <w:rPr>
                  <w:rFonts w:eastAsia="等线"/>
                  <w:b/>
                  <w:i/>
                  <w:lang w:eastAsia="zh-CN"/>
                </w:rPr>
                <w:t>-</w:t>
              </w:r>
            </w:ins>
            <w:ins w:id="217" w:author="Huawei-Yinghao" w:date="2024-12-31T09:29:00Z">
              <w:r w:rsidR="00CC2A80">
                <w:rPr>
                  <w:rFonts w:eastAsia="等线"/>
                  <w:b/>
                  <w:i/>
                  <w:lang w:eastAsia="zh-CN"/>
                </w:rPr>
                <w:t>NZP-</w:t>
              </w:r>
            </w:ins>
            <w:ins w:id="218" w:author="Huawei-Yinghao" w:date="2024-12-28T11:57:00Z">
              <w:r w:rsidR="003F0D54">
                <w:rPr>
                  <w:b/>
                  <w:i/>
                </w:rPr>
                <w:t>C</w:t>
              </w:r>
            </w:ins>
            <w:ins w:id="219" w:author="Huawei-Yinghao" w:date="2024-12-28T11:56:00Z">
              <w:r w:rsidR="00380680" w:rsidRPr="00380680">
                <w:rPr>
                  <w:rFonts w:eastAsia="等线"/>
                  <w:b/>
                  <w:i/>
                  <w:lang w:eastAsia="zh-CN"/>
                </w:rPr>
                <w:t>SI-RS-ResourceToAddModList</w:t>
              </w:r>
            </w:ins>
          </w:p>
          <w:p w14:paraId="7D2E135F" w14:textId="6567AFE2" w:rsidR="003F0D54" w:rsidRPr="00CD5CD1" w:rsidRDefault="00CD5CD1">
            <w:pPr>
              <w:pStyle w:val="TAL"/>
              <w:rPr>
                <w:ins w:id="220" w:author="Huawei-Yinghao" w:date="2024-12-28T11:56:00Z"/>
                <w:rFonts w:eastAsia="等线"/>
                <w:bCs/>
                <w:iCs/>
                <w:lang w:eastAsia="zh-CN"/>
              </w:rPr>
            </w:pPr>
            <w:ins w:id="221" w:author="Huawei-Yinghao" w:date="2024-12-28T11:57:00Z">
              <w:r>
                <w:rPr>
                  <w:rFonts w:eastAsia="等线" w:hint="eastAsia"/>
                  <w:bCs/>
                  <w:iCs/>
                  <w:lang w:eastAsia="zh-CN"/>
                </w:rPr>
                <w:t>P</w:t>
              </w:r>
              <w:r>
                <w:rPr>
                  <w:rFonts w:eastAsia="等线"/>
                  <w:bCs/>
                  <w:iCs/>
                  <w:lang w:eastAsia="zh-CN"/>
                </w:rPr>
                <w:t>ool of CSI-RS resource</w:t>
              </w:r>
            </w:ins>
            <w:ins w:id="222" w:author="Huawei-Yinghao" w:date="2024-12-28T15:00:00Z">
              <w:r w:rsidR="00FE46A1">
                <w:rPr>
                  <w:rFonts w:eastAsia="等线"/>
                  <w:bCs/>
                  <w:iCs/>
                  <w:lang w:eastAsia="zh-CN"/>
                </w:rPr>
                <w:t>s</w:t>
              </w:r>
              <w:r w:rsidR="0006434E">
                <w:rPr>
                  <w:rFonts w:eastAsia="等线"/>
                  <w:bCs/>
                  <w:iCs/>
                  <w:lang w:eastAsia="zh-CN"/>
                </w:rPr>
                <w:t xml:space="preserve"> which can be referred to in </w:t>
              </w:r>
              <w:r w:rsidR="00533A92">
                <w:rPr>
                  <w:rFonts w:eastAsia="等线"/>
                  <w:bCs/>
                  <w:i/>
                  <w:lang w:eastAsia="zh-CN"/>
                </w:rPr>
                <w:t>NZP-CSI-RS-ResourceSet</w:t>
              </w:r>
              <w:r w:rsidR="00D926A3">
                <w:rPr>
                  <w:rFonts w:eastAsia="等线"/>
                  <w:bCs/>
                  <w:iCs/>
                  <w:lang w:eastAsia="zh-CN"/>
                </w:rPr>
                <w:t>.</w:t>
              </w:r>
            </w:ins>
            <w:ins w:id="223" w:author="Huawei-Yinghao" w:date="2024-12-28T11:57:00Z">
              <w:r>
                <w:rPr>
                  <w:rFonts w:eastAsia="等线"/>
                  <w:bCs/>
                  <w:iCs/>
                  <w:lang w:eastAsia="zh-CN"/>
                </w:rPr>
                <w:t xml:space="preserve"> </w:t>
              </w:r>
            </w:ins>
          </w:p>
        </w:tc>
      </w:tr>
      <w:tr w:rsidR="000F643B" w14:paraId="7DDCD5B0" w14:textId="77777777" w:rsidTr="00F26E45">
        <w:trPr>
          <w:ins w:id="224"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25" w:author="Huawei-Yinghao" w:date="2024-12-28T15:01:00Z"/>
                <w:rFonts w:eastAsia="等线"/>
                <w:b/>
                <w:i/>
                <w:lang w:eastAsia="zh-CN"/>
              </w:rPr>
            </w:pPr>
            <w:ins w:id="226" w:author="Huawei-Yinghao" w:date="2024-12-28T15:01:00Z">
              <w:r>
                <w:rPr>
                  <w:rFonts w:eastAsia="等线" w:hint="eastAsia"/>
                  <w:b/>
                  <w:i/>
                  <w:lang w:eastAsia="zh-CN"/>
                </w:rPr>
                <w:t>l</w:t>
              </w:r>
              <w:r>
                <w:rPr>
                  <w:rFonts w:eastAsia="等线"/>
                  <w:b/>
                  <w:i/>
                  <w:lang w:eastAsia="zh-CN"/>
                </w:rPr>
                <w:t>tm-</w:t>
              </w:r>
            </w:ins>
            <w:ins w:id="227" w:author="Huawei-Yinghao" w:date="2024-12-31T09:29:00Z">
              <w:r w:rsidR="00CC2A80">
                <w:rPr>
                  <w:rFonts w:eastAsia="等线"/>
                  <w:b/>
                  <w:i/>
                  <w:lang w:eastAsia="zh-CN"/>
                </w:rPr>
                <w:t>NZP-</w:t>
              </w:r>
            </w:ins>
            <w:ins w:id="228" w:author="Huawei-Yinghao" w:date="2024-12-28T15:01:00Z">
              <w:r>
                <w:rPr>
                  <w:rFonts w:eastAsia="等线"/>
                  <w:b/>
                  <w:i/>
                  <w:lang w:eastAsia="zh-CN"/>
                </w:rPr>
                <w:t>CSI-RS-ResourceSetToAddModList</w:t>
              </w:r>
            </w:ins>
          </w:p>
          <w:p w14:paraId="122DB09B" w14:textId="34911475" w:rsidR="000F643B" w:rsidRPr="00647CDE" w:rsidRDefault="00E74968">
            <w:pPr>
              <w:pStyle w:val="TAL"/>
              <w:rPr>
                <w:ins w:id="229" w:author="Huawei-Yinghao" w:date="2024-12-28T15:01:00Z"/>
                <w:rFonts w:eastAsia="等线"/>
                <w:bCs/>
                <w:iCs/>
                <w:lang w:eastAsia="zh-CN"/>
              </w:rPr>
            </w:pPr>
            <w:ins w:id="230" w:author="Huawei-Yinghao" w:date="2024-12-28T15:01:00Z">
              <w:r>
                <w:rPr>
                  <w:rFonts w:eastAsia="等线" w:hint="eastAsia"/>
                  <w:bCs/>
                  <w:iCs/>
                  <w:lang w:eastAsia="zh-CN"/>
                </w:rPr>
                <w:t>P</w:t>
              </w:r>
              <w:r>
                <w:rPr>
                  <w:rFonts w:eastAsia="等线"/>
                  <w:bCs/>
                  <w:iCs/>
                  <w:lang w:eastAsia="zh-CN"/>
                </w:rPr>
                <w:t xml:space="preserve">ool of CSI-RS resource set which can be referred to in </w:t>
              </w:r>
              <w:r w:rsidR="00647CDE">
                <w:rPr>
                  <w:rFonts w:eastAsia="等线"/>
                  <w:bCs/>
                  <w:i/>
                  <w:lang w:eastAsia="zh-CN"/>
                </w:rPr>
                <w:t>LTM-CSI-RS-Res</w:t>
              </w:r>
            </w:ins>
            <w:ins w:id="231" w:author="Huawei-Yinghao" w:date="2024-12-28T15:02:00Z">
              <w:r w:rsidR="00647CDE">
                <w:rPr>
                  <w:rFonts w:eastAsia="等线"/>
                  <w:bCs/>
                  <w:i/>
                  <w:lang w:eastAsia="zh-CN"/>
                </w:rPr>
                <w:t>ourceConfig</w:t>
              </w:r>
              <w:r w:rsidR="00647CDE">
                <w:rPr>
                  <w:rFonts w:eastAsia="等线"/>
                  <w:bCs/>
                  <w:iCs/>
                  <w:lang w:eastAsia="zh-CN"/>
                </w:rPr>
                <w:t>.</w:t>
              </w:r>
            </w:ins>
          </w:p>
        </w:tc>
      </w:tr>
      <w:tr w:rsidR="00093D8A" w14:paraId="7C43E8CD" w14:textId="77777777" w:rsidTr="00F26E45">
        <w:trPr>
          <w:ins w:id="232"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33" w:author="Huawei-Yinghao" w:date="2024-12-28T15:02:00Z"/>
                <w:rFonts w:eastAsia="等线"/>
                <w:b/>
                <w:i/>
                <w:lang w:eastAsia="zh-CN"/>
              </w:rPr>
            </w:pPr>
            <w:ins w:id="234" w:author="Huawei-Yinghao" w:date="2024-12-28T15:02:00Z">
              <w:r w:rsidRPr="00093D8A">
                <w:rPr>
                  <w:rFonts w:eastAsia="等线"/>
                  <w:b/>
                  <w:i/>
                  <w:lang w:eastAsia="zh-CN"/>
                </w:rPr>
                <w:t>ltm-</w:t>
              </w:r>
            </w:ins>
            <w:ins w:id="235" w:author="Huawei-Yinghao" w:date="2024-12-31T09:29:00Z">
              <w:r w:rsidR="00CC2A80">
                <w:rPr>
                  <w:rFonts w:eastAsia="等线"/>
                  <w:b/>
                  <w:i/>
                  <w:lang w:eastAsia="zh-CN"/>
                </w:rPr>
                <w:t>NZP-</w:t>
              </w:r>
            </w:ins>
            <w:ins w:id="236" w:author="Huawei-Yinghao" w:date="2024-12-28T15:02:00Z">
              <w:r w:rsidRPr="00093D8A">
                <w:rPr>
                  <w:rFonts w:eastAsia="等线"/>
                  <w:b/>
                  <w:i/>
                  <w:lang w:eastAsia="zh-CN"/>
                </w:rPr>
                <w:t>CSI-RS-ResourceConfigToAddModList</w:t>
              </w:r>
            </w:ins>
          </w:p>
          <w:p w14:paraId="4EF731F2" w14:textId="0ECA2A01" w:rsidR="00093D8A" w:rsidRPr="00093D8A" w:rsidRDefault="00093D8A">
            <w:pPr>
              <w:pStyle w:val="TAL"/>
              <w:rPr>
                <w:ins w:id="237" w:author="Huawei-Yinghao" w:date="2024-12-28T15:02:00Z"/>
                <w:rFonts w:eastAsia="等线"/>
                <w:bCs/>
                <w:iCs/>
                <w:lang w:eastAsia="zh-CN"/>
              </w:rPr>
            </w:pPr>
            <w:ins w:id="238" w:author="Huawei-Yinghao" w:date="2024-12-28T15:02:00Z">
              <w:r>
                <w:rPr>
                  <w:rFonts w:eastAsia="等线" w:hint="eastAsia"/>
                  <w:bCs/>
                  <w:iCs/>
                  <w:lang w:eastAsia="zh-CN"/>
                </w:rPr>
                <w:t>C</w:t>
              </w:r>
              <w:r>
                <w:rPr>
                  <w:rFonts w:eastAsia="等线"/>
                  <w:bCs/>
                  <w:iCs/>
                  <w:lang w:eastAsia="zh-CN"/>
                </w:rPr>
                <w:t>onfigured CSI</w:t>
              </w:r>
            </w:ins>
            <w:ins w:id="239" w:author="Huawei-Yinghao" w:date="2024-12-28T15:03:00Z">
              <w:r>
                <w:rPr>
                  <w:rFonts w:eastAsia="等线"/>
                  <w:bCs/>
                  <w:iCs/>
                  <w:lang w:eastAsia="zh-CN"/>
                </w:rPr>
                <w:t xml:space="preserve">-RS resources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40" w:author="Huawei-Yinghao" w:date="2024-12-28T15:06:00Z"/>
          <w:rFonts w:eastAsia="等线"/>
          <w:lang w:eastAsia="zh-CN"/>
        </w:rPr>
      </w:pPr>
    </w:p>
    <w:tbl>
      <w:tblPr>
        <w:tblStyle w:val="affb"/>
        <w:tblW w:w="14173" w:type="dxa"/>
        <w:tblLook w:val="04A0" w:firstRow="1" w:lastRow="0" w:firstColumn="1" w:lastColumn="0" w:noHBand="0" w:noVBand="1"/>
      </w:tblPr>
      <w:tblGrid>
        <w:gridCol w:w="14173"/>
      </w:tblGrid>
      <w:tr w:rsidR="00156C51" w14:paraId="01F71417" w14:textId="77777777" w:rsidTr="00B925D7">
        <w:trPr>
          <w:ins w:id="241"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42" w:author="Huawei-Yinghao" w:date="2024-12-28T15:06:00Z"/>
              </w:rPr>
            </w:pPr>
            <w:ins w:id="243" w:author="Huawei-Yinghao" w:date="2024-12-28T15:06:00Z">
              <w:r>
                <w:rPr>
                  <w:i/>
                </w:rPr>
                <w:t>LTM-CSI-RS-Resource</w:t>
              </w:r>
            </w:ins>
            <w:ins w:id="244" w:author="Huawei-Yinghao" w:date="2024-12-30T15:09:00Z">
              <w:r w:rsidR="00D83130">
                <w:rPr>
                  <w:i/>
                </w:rPr>
                <w:t>Config</w:t>
              </w:r>
            </w:ins>
            <w:ins w:id="245" w:author="Huawei-Yinghao" w:date="2024-12-28T15:06:00Z">
              <w:r>
                <w:rPr>
                  <w:i/>
                </w:rPr>
                <w:t xml:space="preserve"> </w:t>
              </w:r>
              <w:r>
                <w:rPr>
                  <w:iCs/>
                </w:rPr>
                <w:t>field descriptions</w:t>
              </w:r>
            </w:ins>
          </w:p>
        </w:tc>
      </w:tr>
      <w:tr w:rsidR="00156C51" w14:paraId="684C88DE" w14:textId="77777777" w:rsidTr="00B925D7">
        <w:trPr>
          <w:ins w:id="246"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47" w:author="Huawei-Yinghao" w:date="2024-12-28T15:06:00Z"/>
                <w:b/>
                <w:i/>
              </w:rPr>
            </w:pPr>
            <w:ins w:id="248" w:author="Huawei-Yinghao" w:date="2024-12-30T15:09:00Z">
              <w:r>
                <w:rPr>
                  <w:b/>
                  <w:i/>
                </w:rPr>
                <w:t>l</w:t>
              </w:r>
            </w:ins>
            <w:ins w:id="249" w:author="Huawei-Yinghao" w:date="2024-12-28T15:06:00Z">
              <w:r w:rsidR="00156C51">
                <w:rPr>
                  <w:b/>
                  <w:i/>
                </w:rPr>
                <w:t>tm</w:t>
              </w:r>
            </w:ins>
            <w:ins w:id="250" w:author="Huawei-Yinghao" w:date="2024-12-30T15:08:00Z">
              <w:r w:rsidR="00D83130">
                <w:rPr>
                  <w:b/>
                  <w:i/>
                </w:rPr>
                <w:t>-</w:t>
              </w:r>
            </w:ins>
            <w:ins w:id="251" w:author="Huawei-Yinghao" w:date="2024-12-31T09:29:00Z">
              <w:r w:rsidR="00591033">
                <w:rPr>
                  <w:b/>
                  <w:i/>
                </w:rPr>
                <w:t>NZP-</w:t>
              </w:r>
            </w:ins>
            <w:ins w:id="252" w:author="Huawei-Yinghao" w:date="2024-12-30T15:08:00Z">
              <w:r w:rsidR="00D83130">
                <w:rPr>
                  <w:b/>
                  <w:i/>
                </w:rPr>
                <w:t>CSI-RS-</w:t>
              </w:r>
            </w:ins>
            <w:ins w:id="253" w:author="Huawei-Yinghao" w:date="2024-12-30T15:09:00Z">
              <w:r w:rsidR="00D83130">
                <w:rPr>
                  <w:b/>
                  <w:i/>
                </w:rPr>
                <w:t>ResourceConfigId</w:t>
              </w:r>
            </w:ins>
          </w:p>
          <w:p w14:paraId="34457955" w14:textId="3FF71CDB" w:rsidR="00156C51" w:rsidRDefault="00156C51" w:rsidP="00B925D7">
            <w:pPr>
              <w:pStyle w:val="TAL"/>
              <w:rPr>
                <w:ins w:id="254" w:author="Huawei-Yinghao" w:date="2024-12-28T15:06:00Z"/>
                <w:bCs/>
                <w:iCs/>
              </w:rPr>
            </w:pPr>
            <w:ins w:id="255" w:author="Huawei-Yinghao" w:date="2024-12-28T15:06:00Z">
              <w:r>
                <w:rPr>
                  <w:bCs/>
                  <w:iCs/>
                </w:rPr>
                <w:t>This field i</w:t>
              </w:r>
            </w:ins>
            <w:ins w:id="256" w:author="Huawei-Yinghao" w:date="2024-12-30T15:09:00Z">
              <w:r w:rsidR="00D83130">
                <w:rPr>
                  <w:bCs/>
                  <w:iCs/>
                </w:rPr>
                <w:t xml:space="preserve">dentifies the </w:t>
              </w:r>
              <w:r w:rsidR="000F50C1" w:rsidRPr="000F50C1">
                <w:rPr>
                  <w:i/>
                  <w:iCs/>
                  <w:color w:val="993366"/>
                </w:rPr>
                <w:t>LTM-CSI-RS-ResourceConfig</w:t>
              </w:r>
            </w:ins>
            <w:ins w:id="257" w:author="Huawei-Yinghao" w:date="2024-12-28T15:06:00Z">
              <w:r>
                <w:rPr>
                  <w:bCs/>
                  <w:iCs/>
                </w:rPr>
                <w:t>.</w:t>
              </w:r>
            </w:ins>
          </w:p>
        </w:tc>
      </w:tr>
      <w:tr w:rsidR="005344A1" w14:paraId="01812BDA" w14:textId="77777777" w:rsidTr="00B925D7">
        <w:trPr>
          <w:ins w:id="258"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59" w:author="Huawei-Yinghao" w:date="2024-12-30T15:14:00Z"/>
                <w:rFonts w:eastAsia="等线"/>
                <w:b/>
                <w:i/>
                <w:lang w:eastAsia="zh-CN"/>
              </w:rPr>
            </w:pPr>
            <w:ins w:id="260" w:author="Huawei-Yinghao" w:date="2024-12-30T15:14:00Z">
              <w:r>
                <w:rPr>
                  <w:rFonts w:eastAsia="等线"/>
                  <w:b/>
                  <w:i/>
                  <w:lang w:eastAsia="zh-CN"/>
                </w:rPr>
                <w:t>l</w:t>
              </w:r>
              <w:r w:rsidR="000241EF">
                <w:rPr>
                  <w:rFonts w:eastAsia="等线"/>
                  <w:b/>
                  <w:i/>
                  <w:lang w:eastAsia="zh-CN"/>
                </w:rPr>
                <w:t>tm-</w:t>
              </w:r>
            </w:ins>
            <w:ins w:id="261" w:author="Huawei-Yinghao" w:date="2024-12-31T09:29:00Z">
              <w:r w:rsidR="00591033">
                <w:rPr>
                  <w:rFonts w:eastAsia="等线"/>
                  <w:b/>
                  <w:i/>
                  <w:lang w:eastAsia="zh-CN"/>
                </w:rPr>
                <w:t>NZP-</w:t>
              </w:r>
            </w:ins>
            <w:ins w:id="262" w:author="Huawei-Yinghao" w:date="2024-12-30T15:14:00Z">
              <w:r w:rsidR="000241EF">
                <w:rPr>
                  <w:rFonts w:eastAsia="等线"/>
                  <w:b/>
                  <w:i/>
                  <w:lang w:eastAsia="zh-CN"/>
                </w:rPr>
                <w:t>CSI-RS-ResourceType</w:t>
              </w:r>
            </w:ins>
          </w:p>
          <w:p w14:paraId="01F72633" w14:textId="40E7A680" w:rsidR="000241EF" w:rsidRPr="007501E2" w:rsidRDefault="008F0013" w:rsidP="00B925D7">
            <w:pPr>
              <w:pStyle w:val="TAL"/>
              <w:rPr>
                <w:ins w:id="263" w:author="Huawei-Yinghao" w:date="2024-12-30T15:09:00Z"/>
                <w:rFonts w:eastAsia="等线"/>
                <w:bCs/>
                <w:iCs/>
                <w:lang w:eastAsia="zh-CN"/>
              </w:rPr>
            </w:pPr>
            <w:ins w:id="264" w:author="Huawei-Yinghao" w:date="2024-12-30T15:15:00Z">
              <w:r>
                <w:rPr>
                  <w:rFonts w:eastAsia="等线" w:hint="eastAsia"/>
                  <w:bCs/>
                  <w:iCs/>
                  <w:lang w:eastAsia="zh-CN"/>
                </w:rPr>
                <w:t>T</w:t>
              </w:r>
              <w:r>
                <w:rPr>
                  <w:rFonts w:eastAsia="等线"/>
                  <w:bCs/>
                  <w:iCs/>
                  <w:lang w:eastAsia="zh-CN"/>
                </w:rPr>
                <w:t>his field configures the types of CSI-RS supported for LTM.</w:t>
              </w:r>
            </w:ins>
          </w:p>
        </w:tc>
      </w:tr>
      <w:tr w:rsidR="008F0013" w14:paraId="6C2615F8" w14:textId="77777777" w:rsidTr="00B925D7">
        <w:trPr>
          <w:ins w:id="265"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66" w:author="Huawei-Yinghao" w:date="2024-12-30T15:16:00Z"/>
                <w:rFonts w:eastAsia="等线"/>
                <w:b/>
                <w:i/>
                <w:lang w:eastAsia="zh-CN"/>
              </w:rPr>
            </w:pPr>
            <w:ins w:id="267" w:author="Huawei-Yinghao" w:date="2024-12-30T15:15:00Z">
              <w:r>
                <w:rPr>
                  <w:rFonts w:eastAsia="等线" w:hint="eastAsia"/>
                  <w:b/>
                  <w:i/>
                  <w:lang w:eastAsia="zh-CN"/>
                </w:rPr>
                <w:t>l</w:t>
              </w:r>
              <w:r>
                <w:rPr>
                  <w:rFonts w:eastAsia="等线"/>
                  <w:b/>
                  <w:i/>
                  <w:lang w:eastAsia="zh-CN"/>
                </w:rPr>
                <w:t>tm-</w:t>
              </w:r>
            </w:ins>
            <w:ins w:id="268" w:author="Huawei-Yinghao" w:date="2024-12-31T09:29:00Z">
              <w:r w:rsidR="00591033">
                <w:rPr>
                  <w:rFonts w:eastAsia="等线"/>
                  <w:b/>
                  <w:i/>
                  <w:lang w:eastAsia="zh-CN"/>
                </w:rPr>
                <w:t>NZP-</w:t>
              </w:r>
            </w:ins>
            <w:ins w:id="269" w:author="Huawei-Yinghao" w:date="2024-12-30T15:15:00Z">
              <w:r>
                <w:rPr>
                  <w:rFonts w:eastAsia="等线"/>
                  <w:b/>
                  <w:i/>
                  <w:lang w:eastAsia="zh-CN"/>
                </w:rPr>
                <w:t>CSI-RS-Re</w:t>
              </w:r>
            </w:ins>
            <w:ins w:id="270" w:author="Huawei-Yinghao" w:date="2024-12-30T15:16:00Z">
              <w:r>
                <w:rPr>
                  <w:rFonts w:eastAsia="等线" w:hint="eastAsia"/>
                  <w:b/>
                  <w:i/>
                  <w:lang w:eastAsia="zh-CN"/>
                </w:rPr>
                <w:t>source</w:t>
              </w:r>
              <w:r>
                <w:rPr>
                  <w:rFonts w:eastAsia="等线"/>
                  <w:b/>
                  <w:i/>
                  <w:lang w:eastAsia="zh-CN"/>
                </w:rPr>
                <w:t>SetList</w:t>
              </w:r>
            </w:ins>
          </w:p>
          <w:p w14:paraId="59A6B978" w14:textId="1A9973B0" w:rsidR="008F0013" w:rsidRPr="009504AC" w:rsidRDefault="008F0013" w:rsidP="00B925D7">
            <w:pPr>
              <w:pStyle w:val="TAL"/>
              <w:rPr>
                <w:ins w:id="271" w:author="Huawei-Yinghao" w:date="2024-12-30T15:15:00Z"/>
                <w:rFonts w:eastAsia="等线"/>
                <w:bCs/>
                <w:iCs/>
                <w:lang w:eastAsia="zh-CN"/>
              </w:rPr>
            </w:pPr>
            <w:ins w:id="272" w:author="Huawei-Yinghao" w:date="2024-12-30T15:16:00Z">
              <w:r>
                <w:rPr>
                  <w:rFonts w:eastAsia="等线" w:hint="eastAsia"/>
                  <w:bCs/>
                  <w:iCs/>
                  <w:lang w:eastAsia="zh-CN"/>
                </w:rPr>
                <w:t>T</w:t>
              </w:r>
              <w:r>
                <w:rPr>
                  <w:rFonts w:eastAsia="等线"/>
                  <w:bCs/>
                  <w:iCs/>
                  <w:lang w:eastAsia="zh-CN"/>
                </w:rPr>
                <w:t xml:space="preserve">his field configures the list of </w:t>
              </w:r>
              <w:r w:rsidR="009504AC">
                <w:rPr>
                  <w:rFonts w:eastAsia="等线"/>
                  <w:bCs/>
                  <w:iCs/>
                  <w:lang w:eastAsia="zh-CN"/>
                </w:rPr>
                <w:t xml:space="preserve">NZP-CSI-RS resource sets with the resource type configured by the field </w:t>
              </w:r>
              <w:r w:rsidR="009504AC">
                <w:rPr>
                  <w:rFonts w:eastAsia="等线"/>
                  <w:bCs/>
                  <w:i/>
                  <w:lang w:eastAsia="zh-CN"/>
                </w:rPr>
                <w:t>ltm-CSI-RS-ResourceType</w:t>
              </w:r>
              <w:r w:rsidR="009504AC">
                <w:rPr>
                  <w:rFonts w:eastAsia="等线"/>
                  <w:bCs/>
                  <w:iCs/>
                  <w:lang w:eastAsia="zh-CN"/>
                </w:rPr>
                <w:t>.</w:t>
              </w:r>
            </w:ins>
          </w:p>
        </w:tc>
      </w:tr>
    </w:tbl>
    <w:p w14:paraId="248DEF4D" w14:textId="77777777" w:rsidR="00156C51" w:rsidRPr="00156C51" w:rsidRDefault="00156C51" w:rsidP="00F26E45">
      <w:pPr>
        <w:rPr>
          <w:rFonts w:eastAsia="等线"/>
          <w:lang w:eastAsia="zh-CN"/>
        </w:rPr>
      </w:pPr>
    </w:p>
    <w:p w14:paraId="08487537" w14:textId="30F66A36" w:rsidR="00F26E45" w:rsidRDefault="00F26E45" w:rsidP="00DC4DE2">
      <w:pPr>
        <w:rPr>
          <w:rFonts w:eastAsia="等线"/>
          <w:lang w:eastAsia="zh-CN"/>
        </w:rPr>
      </w:pPr>
      <w:r>
        <w:rPr>
          <w:rFonts w:eastAsia="等线" w:hint="eastAsia"/>
          <w:lang w:eastAsia="zh-CN"/>
        </w:rPr>
        <w:t>=</w:t>
      </w:r>
      <w:r>
        <w:rPr>
          <w:rFonts w:eastAsia="等线"/>
          <w:lang w:eastAsia="zh-CN"/>
        </w:rPr>
        <w:t>========================================================NEXT CHANGE=========================================================</w:t>
      </w:r>
    </w:p>
    <w:p w14:paraId="08701584" w14:textId="77777777" w:rsidR="005A03FF" w:rsidRPr="000B7163" w:rsidRDefault="005A03FF" w:rsidP="005A03FF">
      <w:pPr>
        <w:pStyle w:val="40"/>
      </w:pPr>
      <w:bookmarkStart w:id="273" w:name="_Toc178105192"/>
      <w:r w:rsidRPr="000B7163">
        <w:lastRenderedPageBreak/>
        <w:t>–</w:t>
      </w:r>
      <w:r w:rsidRPr="000B7163">
        <w:tab/>
      </w:r>
      <w:bookmarkStart w:id="274" w:name="_Hlk186035720"/>
      <w:r w:rsidRPr="000B7163">
        <w:rPr>
          <w:i/>
          <w:iCs/>
        </w:rPr>
        <w:t>LTM-</w:t>
      </w:r>
      <w:r w:rsidRPr="000B7163">
        <w:rPr>
          <w:i/>
        </w:rPr>
        <w:t>CSI-ReportConfig</w:t>
      </w:r>
      <w:bookmarkEnd w:id="273"/>
      <w:bookmarkEnd w:id="274"/>
    </w:p>
    <w:p w14:paraId="4EF6238C" w14:textId="3C2BF020" w:rsidR="005A03FF" w:rsidRDefault="005A03FF" w:rsidP="005A03FF">
      <w:pPr>
        <w:rPr>
          <w:ins w:id="275"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76"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ins w:id="277" w:author="Huawei-Yinghao" w:date="2025-01-22T15:47:00Z">
        <w:r w:rsidR="00F948D8">
          <w:t xml:space="preserve"> when the</w:t>
        </w:r>
      </w:ins>
      <w:ins w:id="278" w:author="Huawei-Yinghao" w:date="2025-01-22T15:49:00Z">
        <w:r w:rsidR="00F948D8">
          <w:t xml:space="preserve"> field</w:t>
        </w:r>
      </w:ins>
      <w:ins w:id="279"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80"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281" w:author="Huawei-Yinghao" w:date="2025-01-22T15:53:00Z"/>
        </w:rPr>
      </w:pPr>
      <w:ins w:id="282" w:author="Huawei-Yinghao" w:date="2025-01-22T15:48:00Z">
        <w:r>
          <w:rPr>
            <w:rFonts w:eastAsia="等线" w:hint="eastAsia"/>
            <w:lang w:eastAsia="zh-CN"/>
          </w:rPr>
          <w:t>T</w:t>
        </w:r>
        <w:r>
          <w:rPr>
            <w:rFonts w:eastAsia="等线"/>
            <w:lang w:eastAsia="zh-CN"/>
          </w:rPr>
          <w:t xml:space="preserve">he IE </w:t>
        </w:r>
      </w:ins>
      <w:ins w:id="283"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84" w:author="Huawei-Yinghao" w:date="2025-01-22T15:51:00Z">
        <w:r w:rsidR="00356F9D">
          <w:t xml:space="preserve">, </w:t>
        </w:r>
      </w:ins>
      <w:ins w:id="285" w:author="Huawei-Yinghao" w:date="2025-01-22T16:58:00Z">
        <w:r w:rsidR="00010557">
          <w:t>within</w:t>
        </w:r>
      </w:ins>
      <w:ins w:id="286"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87" w:author="Huawei-Yinghao" w:date="2025-01-22T15:53:00Z"/>
          <w:lang w:eastAsia="zh-CN"/>
        </w:rPr>
      </w:pPr>
      <w:ins w:id="288"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89" w:author="Huawei-Yinghao" w:date="2025-01-22T15:54:00Z">
        <w:r w:rsidR="007B37F3">
          <w:rPr>
            <w:lang w:eastAsia="zh-CN"/>
          </w:rPr>
          <w:t>Beam of s</w:t>
        </w:r>
      </w:ins>
      <w:ins w:id="290" w:author="Huawei-Yinghao" w:date="2025-01-22T15:53:00Z">
        <w:r w:rsidRPr="003A5C52">
          <w:rPr>
            <w:lang w:eastAsia="zh-CN"/>
          </w:rPr>
          <w:t>erving becomes worse than absolute threshold;</w:t>
        </w:r>
      </w:ins>
    </w:p>
    <w:p w14:paraId="5245F450" w14:textId="6928FE1F" w:rsidR="003A5C52" w:rsidRPr="003A5C52" w:rsidRDefault="003A5C52" w:rsidP="003A5C52">
      <w:pPr>
        <w:ind w:left="568" w:hanging="284"/>
        <w:textAlignment w:val="auto"/>
        <w:rPr>
          <w:ins w:id="291" w:author="Huawei-Yinghao" w:date="2025-01-22T15:53:00Z"/>
          <w:lang w:eastAsia="zh-CN"/>
        </w:rPr>
      </w:pPr>
      <w:ins w:id="292"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293" w:author="Huawei-Yinghao" w:date="2025-01-22T15:54:00Z">
        <w:r w:rsidR="007B37F3">
          <w:rPr>
            <w:lang w:eastAsia="zh-CN"/>
          </w:rPr>
          <w:t>Beam of candidate cell</w:t>
        </w:r>
      </w:ins>
      <w:ins w:id="294" w:author="Huawei-Yinghao" w:date="2025-01-22T15:53:00Z">
        <w:r w:rsidRPr="003A5C52">
          <w:rPr>
            <w:lang w:eastAsia="zh-CN"/>
          </w:rPr>
          <w:t xml:space="preserve"> becomes amount of offset better than </w:t>
        </w:r>
      </w:ins>
      <w:ins w:id="295" w:author="Huawei-Yinghao" w:date="2025-01-22T15:54:00Z">
        <w:r w:rsidR="007B37F3">
          <w:rPr>
            <w:lang w:eastAsia="zh-CN"/>
          </w:rPr>
          <w:t>the beam of serving cell</w:t>
        </w:r>
      </w:ins>
      <w:ins w:id="296" w:author="Huawei-Yinghao" w:date="2025-01-22T15:53:00Z">
        <w:r w:rsidRPr="003A5C52">
          <w:rPr>
            <w:lang w:eastAsia="zh-CN"/>
          </w:rPr>
          <w:t>;</w:t>
        </w:r>
      </w:ins>
    </w:p>
    <w:p w14:paraId="60BA7CCF" w14:textId="651FCCE2" w:rsidR="003A5C52" w:rsidRPr="003A5C52" w:rsidRDefault="003A5C52" w:rsidP="003A5C52">
      <w:pPr>
        <w:ind w:left="568" w:hanging="284"/>
        <w:textAlignment w:val="auto"/>
        <w:rPr>
          <w:ins w:id="297" w:author="Huawei-Yinghao" w:date="2025-01-22T15:53:00Z"/>
          <w:lang w:eastAsia="zh-CN"/>
        </w:rPr>
      </w:pPr>
      <w:ins w:id="298"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299" w:author="Huawei-Yinghao" w:date="2025-01-22T15:55:00Z">
        <w:r w:rsidR="007B37F3">
          <w:rPr>
            <w:lang w:eastAsia="zh-CN"/>
          </w:rPr>
          <w:t>B</w:t>
        </w:r>
      </w:ins>
      <w:ins w:id="300" w:author="Huawei-Yinghao" w:date="2025-01-22T15:54:00Z">
        <w:r w:rsidR="007B37F3">
          <w:rPr>
            <w:lang w:eastAsia="zh-CN"/>
          </w:rPr>
          <w:t>eam of candidate cell</w:t>
        </w:r>
      </w:ins>
      <w:ins w:id="301" w:author="Huawei-Yinghao" w:date="2025-01-22T15:53:00Z">
        <w:r w:rsidRPr="003A5C52">
          <w:rPr>
            <w:lang w:eastAsia="zh-CN"/>
          </w:rPr>
          <w:t xml:space="preserve"> becomes better than absolute threshold;</w:t>
        </w:r>
      </w:ins>
    </w:p>
    <w:p w14:paraId="154E1199" w14:textId="01AE8A4D" w:rsidR="003A5C52" w:rsidRPr="003A5C52" w:rsidRDefault="003A5C52" w:rsidP="003A5C52">
      <w:pPr>
        <w:ind w:left="568" w:hanging="284"/>
        <w:textAlignment w:val="auto"/>
        <w:rPr>
          <w:rFonts w:eastAsia="等线"/>
          <w:lang w:eastAsia="zh-CN"/>
        </w:rPr>
      </w:pPr>
      <w:ins w:id="302"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303"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304" w:author="Huawei-Yinghao" w:date="2024-12-17T16:32:00Z"/>
        </w:rPr>
      </w:pPr>
      <w:r w:rsidRPr="000B7163">
        <w:t xml:space="preserve">        ...</w:t>
      </w:r>
      <w:ins w:id="305"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Huawei-Yinghao" w:date="2024-12-31T09:49:00Z"/>
          <w:rFonts w:ascii="Courier New" w:hAnsi="Courier New"/>
          <w:noProof/>
          <w:sz w:val="16"/>
          <w:lang w:eastAsia="zh-CN"/>
        </w:rPr>
      </w:pPr>
      <w:ins w:id="307" w:author="Huawei-Yinghao" w:date="2024-12-28T17:16:00Z">
        <w:r>
          <w:rPr>
            <w:rFonts w:ascii="Courier New" w:hAnsi="Courier New"/>
            <w:noProof/>
            <w:sz w:val="16"/>
            <w:lang w:eastAsia="zh-CN"/>
          </w:rPr>
          <w:t xml:space="preserve">        </w:t>
        </w:r>
      </w:ins>
      <w:ins w:id="308" w:author="Huawei-Yinghao" w:date="2024-12-17T16:32:00Z">
        <w:r w:rsidR="00E8623B">
          <w:rPr>
            <w:rFonts w:ascii="Courier New" w:hAnsi="Courier New"/>
            <w:noProof/>
            <w:sz w:val="16"/>
            <w:lang w:eastAsia="zh-CN"/>
          </w:rPr>
          <w:t>eventTriggered-</w:t>
        </w:r>
        <w:commentRangeStart w:id="309"/>
        <w:r w:rsidR="00E8623B">
          <w:rPr>
            <w:rFonts w:ascii="Courier New" w:hAnsi="Courier New"/>
            <w:noProof/>
            <w:sz w:val="16"/>
            <w:lang w:eastAsia="zh-CN"/>
          </w:rPr>
          <w:t>r19</w:t>
        </w:r>
      </w:ins>
      <w:commentRangeEnd w:id="309"/>
      <w:r w:rsidR="009C27E7">
        <w:rPr>
          <w:rStyle w:val="af9"/>
        </w:rPr>
        <w:commentReference w:id="309"/>
      </w:r>
      <w:ins w:id="31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Huawei-Yinghao" w:date="2024-12-17T16:32:00Z"/>
          <w:rFonts w:ascii="Courier New" w:hAnsi="Courier New"/>
          <w:noProof/>
          <w:sz w:val="16"/>
          <w:lang w:eastAsia="zh-CN"/>
        </w:rPr>
      </w:pPr>
      <w:ins w:id="312" w:author="Huawei-Yinghao" w:date="2024-12-17T16:40:00Z">
        <w:r>
          <w:rPr>
            <w:rFonts w:ascii="Courier New" w:hAnsi="Courier New"/>
            <w:noProof/>
            <w:sz w:val="16"/>
            <w:lang w:eastAsia="zh-CN"/>
          </w:rPr>
          <w:t xml:space="preserve">            </w:t>
        </w:r>
      </w:ins>
      <w:ins w:id="313" w:author="Huawei-Yinghao" w:date="2024-12-17T16:32:00Z">
        <w:r w:rsidR="00E8623B">
          <w:rPr>
            <w:rFonts w:ascii="Courier New" w:hAnsi="Courier New"/>
            <w:noProof/>
            <w:sz w:val="16"/>
            <w:lang w:eastAsia="zh-CN"/>
          </w:rPr>
          <w:t>eventId</w:t>
        </w:r>
      </w:ins>
      <w:ins w:id="314" w:author="Huawei-Yinghao" w:date="2024-12-17T16:37:00Z">
        <w:r w:rsidR="00F0710E">
          <w:rPr>
            <w:rFonts w:ascii="Courier New" w:hAnsi="Courier New"/>
            <w:noProof/>
            <w:sz w:val="16"/>
            <w:lang w:eastAsia="zh-CN"/>
          </w:rPr>
          <w:t>-r19</w:t>
        </w:r>
      </w:ins>
      <w:ins w:id="315"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Huawei-Yinghao" w:date="2024-12-17T16:32:00Z"/>
          <w:rFonts w:ascii="Courier New" w:hAnsi="Courier New"/>
          <w:noProof/>
          <w:sz w:val="16"/>
          <w:lang w:eastAsia="zh-CN"/>
        </w:rPr>
      </w:pPr>
      <w:ins w:id="317" w:author="Huawei-Yinghao" w:date="2024-12-17T16:32:00Z">
        <w:r>
          <w:rPr>
            <w:rFonts w:ascii="Courier New" w:hAnsi="Courier New"/>
            <w:noProof/>
            <w:sz w:val="16"/>
            <w:lang w:eastAsia="zh-CN"/>
          </w:rPr>
          <w:t xml:space="preserve">                 eventLTM2</w:t>
        </w:r>
      </w:ins>
      <w:ins w:id="318" w:author="Huawei-Yinghao" w:date="2024-12-17T16:37:00Z">
        <w:r w:rsidR="00DB0DFC">
          <w:rPr>
            <w:rFonts w:ascii="Courier New" w:hAnsi="Courier New"/>
            <w:noProof/>
            <w:sz w:val="16"/>
            <w:lang w:eastAsia="zh-CN"/>
          </w:rPr>
          <w:t>-r19</w:t>
        </w:r>
      </w:ins>
      <w:ins w:id="319"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Huawei-Yinghao" w:date="2024-12-17T16:32:00Z"/>
          <w:rFonts w:ascii="Courier New" w:hAnsi="Courier New"/>
          <w:noProof/>
          <w:sz w:val="16"/>
          <w:lang w:eastAsia="zh-CN"/>
        </w:rPr>
      </w:pPr>
      <w:ins w:id="321" w:author="Huawei-Yinghao" w:date="2024-12-17T16:32:00Z">
        <w:r>
          <w:rPr>
            <w:rFonts w:ascii="Courier New" w:hAnsi="Courier New"/>
            <w:noProof/>
            <w:sz w:val="16"/>
            <w:lang w:eastAsia="zh-CN"/>
          </w:rPr>
          <w:lastRenderedPageBreak/>
          <w:t xml:space="preserve">                       </w:t>
        </w:r>
      </w:ins>
      <w:ins w:id="322" w:author="Huawei-Yinghao" w:date="2024-12-18T10:04:00Z">
        <w:r w:rsidR="0016640F">
          <w:rPr>
            <w:rFonts w:ascii="Courier New" w:hAnsi="Courier New"/>
            <w:noProof/>
            <w:sz w:val="16"/>
            <w:lang w:eastAsia="zh-CN"/>
          </w:rPr>
          <w:t>ltm</w:t>
        </w:r>
      </w:ins>
      <w:ins w:id="323" w:author="Huawei-Yinghao" w:date="2024-12-17T16:32:00Z">
        <w:r>
          <w:rPr>
            <w:rFonts w:ascii="Courier New" w:hAnsi="Courier New"/>
            <w:noProof/>
            <w:sz w:val="16"/>
            <w:lang w:eastAsia="zh-CN"/>
          </w:rPr>
          <w:t>2-Threshold</w:t>
        </w:r>
      </w:ins>
      <w:ins w:id="324" w:author="Huawei-Yinghao" w:date="2024-12-17T16:38:00Z">
        <w:r w:rsidR="00DB0DFC">
          <w:rPr>
            <w:rFonts w:ascii="Courier New" w:hAnsi="Courier New"/>
            <w:noProof/>
            <w:sz w:val="16"/>
            <w:lang w:eastAsia="zh-CN"/>
          </w:rPr>
          <w:t>-r19</w:t>
        </w:r>
      </w:ins>
      <w:ins w:id="325"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Yinghao" w:date="2024-12-17T16:32:00Z"/>
          <w:rFonts w:ascii="Courier New" w:hAnsi="Courier New"/>
          <w:noProof/>
          <w:sz w:val="16"/>
          <w:lang w:eastAsia="zh-CN"/>
        </w:rPr>
      </w:pPr>
      <w:ins w:id="327" w:author="Huawei-Yinghao" w:date="2024-12-17T16:32:00Z">
        <w:r>
          <w:rPr>
            <w:rFonts w:ascii="Courier New" w:hAnsi="Courier New"/>
            <w:noProof/>
            <w:sz w:val="16"/>
            <w:lang w:eastAsia="zh-CN"/>
          </w:rPr>
          <w:t xml:space="preserve">                       hysteresis</w:t>
        </w:r>
      </w:ins>
      <w:ins w:id="328" w:author="Huawei-Yinghao" w:date="2024-12-17T16:38:00Z">
        <w:r w:rsidR="00DB0DFC">
          <w:rPr>
            <w:rFonts w:ascii="Courier New" w:hAnsi="Courier New"/>
            <w:noProof/>
            <w:sz w:val="16"/>
            <w:lang w:eastAsia="zh-CN"/>
          </w:rPr>
          <w:t>-r19</w:t>
        </w:r>
      </w:ins>
      <w:ins w:id="329" w:author="Huawei-Yinghao" w:date="2024-12-17T16:32:00Z">
        <w:r>
          <w:rPr>
            <w:rFonts w:ascii="Courier New" w:hAnsi="Courier New"/>
            <w:noProof/>
            <w:sz w:val="16"/>
            <w:lang w:eastAsia="zh-CN"/>
          </w:rPr>
          <w:t xml:space="preserve">                                  </w:t>
        </w:r>
      </w:ins>
      <w:ins w:id="330" w:author="Huawei-Yinghao" w:date="2024-12-18T10:08:00Z">
        <w:r w:rsidR="00DF7542">
          <w:rPr>
            <w:rFonts w:ascii="Courier New" w:hAnsi="Courier New"/>
            <w:noProof/>
            <w:sz w:val="16"/>
            <w:lang w:eastAsia="zh-CN"/>
          </w:rPr>
          <w:t xml:space="preserve">  </w:t>
        </w:r>
      </w:ins>
      <w:ins w:id="331"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Yinghao" w:date="2025-01-22T15:19:00Z"/>
          <w:rFonts w:ascii="Courier New" w:hAnsi="Courier New"/>
          <w:noProof/>
          <w:sz w:val="16"/>
          <w:lang w:eastAsia="zh-CN"/>
        </w:rPr>
      </w:pPr>
      <w:ins w:id="333" w:author="Huawei-Yinghao" w:date="2024-12-17T16:32:00Z">
        <w:r>
          <w:rPr>
            <w:rFonts w:ascii="Courier New" w:hAnsi="Courier New"/>
            <w:noProof/>
            <w:sz w:val="16"/>
            <w:lang w:eastAsia="zh-CN"/>
          </w:rPr>
          <w:t xml:space="preserve">                       timeToTrigger</w:t>
        </w:r>
      </w:ins>
      <w:ins w:id="334" w:author="Huawei-Yinghao" w:date="2024-12-17T16:38:00Z">
        <w:r w:rsidR="00DB0DFC">
          <w:rPr>
            <w:rFonts w:ascii="Courier New" w:hAnsi="Courier New"/>
            <w:noProof/>
            <w:sz w:val="16"/>
            <w:lang w:eastAsia="zh-CN"/>
          </w:rPr>
          <w:t>-r19</w:t>
        </w:r>
      </w:ins>
      <w:ins w:id="335" w:author="Huawei-Yinghao" w:date="2024-12-17T16:32:00Z">
        <w:r>
          <w:rPr>
            <w:rFonts w:ascii="Courier New" w:hAnsi="Courier New"/>
            <w:noProof/>
            <w:sz w:val="16"/>
            <w:lang w:eastAsia="zh-CN"/>
          </w:rPr>
          <w:t xml:space="preserve">                               </w:t>
        </w:r>
      </w:ins>
      <w:ins w:id="336" w:author="Huawei-Yinghao" w:date="2024-12-18T10:08:00Z">
        <w:r w:rsidR="00DF7542">
          <w:rPr>
            <w:rFonts w:ascii="Courier New" w:hAnsi="Courier New"/>
            <w:noProof/>
            <w:sz w:val="16"/>
            <w:lang w:eastAsia="zh-CN"/>
          </w:rPr>
          <w:t xml:space="preserve">  </w:t>
        </w:r>
      </w:ins>
      <w:ins w:id="337" w:author="Huawei-Yinghao" w:date="2024-12-17T16:32:00Z">
        <w:r>
          <w:rPr>
            <w:rFonts w:ascii="Courier New" w:hAnsi="Courier New"/>
            <w:noProof/>
            <w:sz w:val="16"/>
            <w:lang w:eastAsia="zh-CN"/>
          </w:rPr>
          <w:t>TimeToTrigger</w:t>
        </w:r>
      </w:ins>
      <w:ins w:id="338"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 w:author="Huawei-Yinghao" w:date="2025-01-22T15:19:00Z"/>
          <w:rFonts w:ascii="Courier New" w:hAnsi="Courier New"/>
          <w:noProof/>
          <w:sz w:val="16"/>
          <w:lang w:eastAsia="zh-CN"/>
        </w:rPr>
      </w:pPr>
      <w:ins w:id="340" w:author="Huawei-Yinghao" w:date="2025-01-22T15:19:00Z">
        <w:r>
          <w:rPr>
            <w:rFonts w:ascii="Courier New" w:hAnsi="Courier New"/>
            <w:noProof/>
            <w:sz w:val="16"/>
            <w:lang w:eastAsia="zh-CN"/>
          </w:rPr>
          <w:t xml:space="preserve">                       eventEvaluationRS-</w:t>
        </w:r>
        <w:commentRangeStart w:id="341"/>
        <w:r>
          <w:rPr>
            <w:rFonts w:ascii="Courier New" w:hAnsi="Courier New"/>
            <w:noProof/>
            <w:sz w:val="16"/>
            <w:lang w:eastAsia="zh-CN"/>
          </w:rPr>
          <w:t>Type</w:t>
        </w:r>
      </w:ins>
      <w:commentRangeEnd w:id="341"/>
      <w:r w:rsidR="00E058AB">
        <w:rPr>
          <w:rStyle w:val="af9"/>
        </w:rPr>
        <w:commentReference w:id="341"/>
      </w:r>
      <w:ins w:id="342" w:author="Huawei-Yinghao" w:date="2025-01-22T15:19:00Z">
        <w:r>
          <w:rPr>
            <w:rFonts w:ascii="Courier New" w:hAnsi="Courier New"/>
            <w:noProof/>
            <w:sz w:val="16"/>
            <w:lang w:eastAsia="zh-CN"/>
          </w:rPr>
          <w:t>-r19                        ENUMERATED {csi-rs, ssb}                    OPTIONAL, -- Need R</w:t>
        </w:r>
      </w:ins>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Yinghao" w:date="2024-12-17T16:32:00Z"/>
          <w:rFonts w:ascii="Courier New" w:eastAsia="等线" w:hAnsi="Courier New"/>
          <w:noProof/>
          <w:sz w:val="16"/>
          <w:lang w:eastAsia="zh-CN"/>
        </w:rPr>
      </w:pPr>
      <w:ins w:id="344"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45" w:author="Huawei-Yinghao" w:date="2024-12-17T16:32:00Z"/>
          <w:rFonts w:ascii="Courier New" w:hAnsi="Courier New"/>
          <w:noProof/>
          <w:sz w:val="16"/>
          <w:lang w:eastAsia="zh-CN"/>
        </w:rPr>
      </w:pPr>
      <w:ins w:id="346"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Huawei-Yinghao" w:date="2024-12-17T16:32:00Z"/>
          <w:rFonts w:ascii="Courier New" w:hAnsi="Courier New"/>
          <w:noProof/>
          <w:sz w:val="16"/>
          <w:lang w:eastAsia="zh-CN"/>
        </w:rPr>
      </w:pPr>
      <w:ins w:id="348" w:author="Huawei-Yinghao" w:date="2024-12-23T10:51:00Z">
        <w:r>
          <w:rPr>
            <w:rFonts w:ascii="Courier New" w:hAnsi="Courier New"/>
            <w:noProof/>
            <w:sz w:val="16"/>
            <w:lang w:eastAsia="zh-CN"/>
          </w:rPr>
          <w:t xml:space="preserve">                 </w:t>
        </w:r>
      </w:ins>
      <w:ins w:id="349" w:author="Huawei-Yinghao" w:date="2024-12-17T16:32:00Z">
        <w:r w:rsidR="00E8623B">
          <w:rPr>
            <w:rFonts w:ascii="Courier New" w:hAnsi="Courier New"/>
            <w:noProof/>
            <w:sz w:val="16"/>
            <w:lang w:eastAsia="zh-CN"/>
          </w:rPr>
          <w:t>eventLTM3</w:t>
        </w:r>
      </w:ins>
      <w:ins w:id="350" w:author="Huawei-Yinghao" w:date="2024-12-17T16:38:00Z">
        <w:r w:rsidR="00DB0DFC">
          <w:rPr>
            <w:rFonts w:ascii="Courier New" w:hAnsi="Courier New"/>
            <w:noProof/>
            <w:sz w:val="16"/>
            <w:lang w:eastAsia="zh-CN"/>
          </w:rPr>
          <w:t>-r19</w:t>
        </w:r>
      </w:ins>
      <w:ins w:id="35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Huawei-Yinghao" w:date="2024-12-17T16:32:00Z"/>
          <w:rFonts w:ascii="Courier New" w:hAnsi="Courier New"/>
          <w:noProof/>
          <w:sz w:val="16"/>
          <w:lang w:val="en-US" w:eastAsia="zh-CN"/>
        </w:rPr>
      </w:pPr>
      <w:ins w:id="353" w:author="Huawei-Yinghao" w:date="2024-12-17T16:32:00Z">
        <w:r>
          <w:rPr>
            <w:rFonts w:ascii="Courier New" w:hAnsi="Courier New"/>
            <w:noProof/>
            <w:sz w:val="16"/>
            <w:lang w:eastAsia="zh-CN"/>
          </w:rPr>
          <w:t xml:space="preserve">                       </w:t>
        </w:r>
      </w:ins>
      <w:ins w:id="354" w:author="Huawei-Yinghao" w:date="2024-12-18T10:04:00Z">
        <w:r w:rsidR="0016640F">
          <w:rPr>
            <w:rFonts w:ascii="Courier New" w:hAnsi="Courier New"/>
            <w:noProof/>
            <w:sz w:val="16"/>
            <w:lang w:eastAsia="zh-CN"/>
          </w:rPr>
          <w:t>ltm</w:t>
        </w:r>
      </w:ins>
      <w:ins w:id="355" w:author="Huawei-Yinghao" w:date="2024-12-17T16:32:00Z">
        <w:r>
          <w:rPr>
            <w:rFonts w:ascii="Courier New" w:hAnsi="Courier New"/>
            <w:noProof/>
            <w:sz w:val="16"/>
            <w:lang w:eastAsia="zh-CN"/>
          </w:rPr>
          <w:t>3-Offset</w:t>
        </w:r>
      </w:ins>
      <w:ins w:id="356" w:author="Huawei-Yinghao" w:date="2024-12-17T16:38:00Z">
        <w:r w:rsidR="00DB0DFC">
          <w:rPr>
            <w:rFonts w:ascii="Courier New" w:hAnsi="Courier New"/>
            <w:noProof/>
            <w:sz w:val="16"/>
            <w:lang w:eastAsia="zh-CN"/>
          </w:rPr>
          <w:t>-r19</w:t>
        </w:r>
      </w:ins>
      <w:ins w:id="357"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Yinghao" w:date="2024-12-17T16:32:00Z"/>
          <w:rFonts w:ascii="Courier New" w:hAnsi="Courier New"/>
          <w:noProof/>
          <w:sz w:val="16"/>
          <w:lang w:eastAsia="zh-CN"/>
        </w:rPr>
      </w:pPr>
      <w:ins w:id="359" w:author="Huawei-Yinghao" w:date="2024-12-17T16:32:00Z">
        <w:r>
          <w:rPr>
            <w:rFonts w:ascii="Courier New" w:hAnsi="Courier New"/>
            <w:noProof/>
            <w:sz w:val="16"/>
            <w:lang w:eastAsia="zh-CN"/>
          </w:rPr>
          <w:t xml:space="preserve">                       hysteresis</w:t>
        </w:r>
      </w:ins>
      <w:ins w:id="360" w:author="Huawei-Yinghao" w:date="2024-12-17T16:38:00Z">
        <w:r w:rsidR="00DB0DFC">
          <w:rPr>
            <w:rFonts w:ascii="Courier New" w:hAnsi="Courier New"/>
            <w:noProof/>
            <w:sz w:val="16"/>
            <w:lang w:eastAsia="zh-CN"/>
          </w:rPr>
          <w:t>-r19</w:t>
        </w:r>
      </w:ins>
      <w:ins w:id="361" w:author="Huawei-Yinghao" w:date="2024-12-17T16:32:00Z">
        <w:r>
          <w:rPr>
            <w:rFonts w:ascii="Courier New" w:hAnsi="Courier New"/>
            <w:noProof/>
            <w:sz w:val="16"/>
            <w:lang w:eastAsia="zh-CN"/>
          </w:rPr>
          <w:t xml:space="preserve">                                  </w:t>
        </w:r>
      </w:ins>
      <w:ins w:id="362" w:author="Huawei-Yinghao" w:date="2024-12-18T10:08:00Z">
        <w:r w:rsidR="00DF7542">
          <w:rPr>
            <w:rFonts w:ascii="Courier New" w:hAnsi="Courier New"/>
            <w:noProof/>
            <w:sz w:val="16"/>
            <w:lang w:eastAsia="zh-CN"/>
          </w:rPr>
          <w:t xml:space="preserve">  </w:t>
        </w:r>
      </w:ins>
      <w:ins w:id="363"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5-01-22T15:19:00Z"/>
          <w:rFonts w:ascii="Courier New" w:hAnsi="Courier New"/>
          <w:noProof/>
          <w:sz w:val="16"/>
          <w:lang w:eastAsia="zh-CN"/>
        </w:rPr>
      </w:pPr>
      <w:ins w:id="365" w:author="Huawei-Yinghao" w:date="2024-12-17T16:32:00Z">
        <w:r>
          <w:rPr>
            <w:rFonts w:ascii="Courier New" w:hAnsi="Courier New"/>
            <w:noProof/>
            <w:sz w:val="16"/>
            <w:lang w:eastAsia="zh-CN"/>
          </w:rPr>
          <w:t xml:space="preserve">                       timeToTrigger</w:t>
        </w:r>
      </w:ins>
      <w:ins w:id="366" w:author="Huawei-Yinghao" w:date="2024-12-17T16:38:00Z">
        <w:r w:rsidR="00DB0DFC">
          <w:rPr>
            <w:rFonts w:ascii="Courier New" w:hAnsi="Courier New"/>
            <w:noProof/>
            <w:sz w:val="16"/>
            <w:lang w:eastAsia="zh-CN"/>
          </w:rPr>
          <w:t>-r19</w:t>
        </w:r>
      </w:ins>
      <w:ins w:id="367" w:author="Huawei-Yinghao" w:date="2024-12-17T16:32:00Z">
        <w:r>
          <w:rPr>
            <w:rFonts w:ascii="Courier New" w:hAnsi="Courier New"/>
            <w:noProof/>
            <w:sz w:val="16"/>
            <w:lang w:eastAsia="zh-CN"/>
          </w:rPr>
          <w:t xml:space="preserve">                               </w:t>
        </w:r>
      </w:ins>
      <w:ins w:id="368" w:author="Huawei-Yinghao" w:date="2024-12-18T10:08:00Z">
        <w:r w:rsidR="00DF7542">
          <w:rPr>
            <w:rFonts w:ascii="Courier New" w:hAnsi="Courier New"/>
            <w:noProof/>
            <w:sz w:val="16"/>
            <w:lang w:eastAsia="zh-CN"/>
          </w:rPr>
          <w:t xml:space="preserve">  </w:t>
        </w:r>
      </w:ins>
      <w:ins w:id="369" w:author="Huawei-Yinghao" w:date="2024-12-17T16:32:00Z">
        <w:r>
          <w:rPr>
            <w:rFonts w:ascii="Courier New" w:hAnsi="Courier New"/>
            <w:noProof/>
            <w:sz w:val="16"/>
            <w:lang w:eastAsia="zh-CN"/>
          </w:rPr>
          <w:t>TimeToTrigger</w:t>
        </w:r>
      </w:ins>
      <w:ins w:id="370"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Huawei-Yinghao" w:date="2024-12-17T16:32:00Z"/>
          <w:rFonts w:ascii="Courier New" w:eastAsia="等线" w:hAnsi="Courier New"/>
          <w:noProof/>
          <w:sz w:val="16"/>
          <w:lang w:eastAsia="zh-CN"/>
        </w:rPr>
      </w:pPr>
      <w:ins w:id="372"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Huawei-Yinghao" w:date="2024-12-17T16:32:00Z"/>
          <w:rFonts w:ascii="Courier New" w:hAnsi="Courier New"/>
          <w:noProof/>
          <w:sz w:val="16"/>
          <w:lang w:eastAsia="zh-CN"/>
        </w:rPr>
      </w:pPr>
      <w:ins w:id="374" w:author="Huawei-Yinghao" w:date="2024-12-23T10:51:00Z">
        <w:r>
          <w:rPr>
            <w:rFonts w:ascii="Courier New" w:hAnsi="Courier New"/>
            <w:noProof/>
            <w:sz w:val="16"/>
            <w:lang w:eastAsia="zh-CN"/>
          </w:rPr>
          <w:t xml:space="preserve">                 </w:t>
        </w:r>
      </w:ins>
      <w:ins w:id="375"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Huawei-Yinghao" w:date="2024-12-17T16:32:00Z"/>
          <w:rFonts w:ascii="Courier New" w:hAnsi="Courier New"/>
          <w:noProof/>
          <w:sz w:val="16"/>
          <w:lang w:eastAsia="zh-CN"/>
        </w:rPr>
      </w:pPr>
      <w:ins w:id="377" w:author="Huawei-Yinghao" w:date="2024-12-23T10:51:00Z">
        <w:r>
          <w:rPr>
            <w:rFonts w:ascii="Courier New" w:hAnsi="Courier New"/>
            <w:noProof/>
            <w:sz w:val="16"/>
            <w:lang w:eastAsia="zh-CN"/>
          </w:rPr>
          <w:t xml:space="preserve">                 </w:t>
        </w:r>
      </w:ins>
      <w:ins w:id="378" w:author="Huawei-Yinghao" w:date="2024-12-17T16:32:00Z">
        <w:r w:rsidR="00E8623B">
          <w:rPr>
            <w:rFonts w:ascii="Courier New" w:hAnsi="Courier New"/>
            <w:noProof/>
            <w:sz w:val="16"/>
            <w:lang w:eastAsia="zh-CN"/>
          </w:rPr>
          <w:t>eventLTM4</w:t>
        </w:r>
      </w:ins>
      <w:ins w:id="379" w:author="Huawei-Yinghao" w:date="2024-12-17T16:38:00Z">
        <w:r w:rsidR="00DB0DFC">
          <w:rPr>
            <w:rFonts w:ascii="Courier New" w:hAnsi="Courier New"/>
            <w:noProof/>
            <w:sz w:val="16"/>
            <w:lang w:eastAsia="zh-CN"/>
          </w:rPr>
          <w:t>-r19</w:t>
        </w:r>
      </w:ins>
      <w:ins w:id="38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Yinghao" w:date="2024-12-17T16:32:00Z"/>
          <w:rFonts w:ascii="Courier New" w:hAnsi="Courier New"/>
          <w:noProof/>
          <w:sz w:val="16"/>
          <w:lang w:eastAsia="zh-CN"/>
        </w:rPr>
      </w:pPr>
      <w:ins w:id="382" w:author="Huawei-Yinghao" w:date="2024-12-17T16:32:00Z">
        <w:r>
          <w:rPr>
            <w:rFonts w:ascii="Courier New" w:hAnsi="Courier New"/>
            <w:noProof/>
            <w:sz w:val="16"/>
            <w:lang w:eastAsia="zh-CN"/>
          </w:rPr>
          <w:t xml:space="preserve">                       </w:t>
        </w:r>
      </w:ins>
      <w:ins w:id="383" w:author="Huawei-Yinghao" w:date="2024-12-18T10:04:00Z">
        <w:r w:rsidR="0016640F">
          <w:rPr>
            <w:rFonts w:ascii="Courier New" w:hAnsi="Courier New"/>
            <w:noProof/>
            <w:sz w:val="16"/>
            <w:lang w:eastAsia="zh-CN"/>
          </w:rPr>
          <w:t>ltm</w:t>
        </w:r>
      </w:ins>
      <w:ins w:id="384" w:author="Huawei-Yinghao" w:date="2024-12-17T16:32:00Z">
        <w:r>
          <w:rPr>
            <w:rFonts w:ascii="Courier New" w:hAnsi="Courier New"/>
            <w:noProof/>
            <w:sz w:val="16"/>
            <w:lang w:eastAsia="zh-CN"/>
          </w:rPr>
          <w:t>4-Threshold</w:t>
        </w:r>
      </w:ins>
      <w:ins w:id="385" w:author="Huawei-Yinghao" w:date="2024-12-17T16:38:00Z">
        <w:r w:rsidR="00DB0DFC">
          <w:rPr>
            <w:rFonts w:ascii="Courier New" w:hAnsi="Courier New"/>
            <w:noProof/>
            <w:sz w:val="16"/>
            <w:lang w:eastAsia="zh-CN"/>
          </w:rPr>
          <w:t>-r19</w:t>
        </w:r>
      </w:ins>
      <w:ins w:id="386"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Yinghao" w:date="2024-12-17T16:32:00Z"/>
          <w:rFonts w:ascii="Courier New" w:hAnsi="Courier New"/>
          <w:noProof/>
          <w:sz w:val="16"/>
          <w:lang w:eastAsia="zh-CN"/>
        </w:rPr>
      </w:pPr>
      <w:ins w:id="388" w:author="Huawei-Yinghao" w:date="2024-12-17T16:32:00Z">
        <w:r>
          <w:rPr>
            <w:rFonts w:ascii="Courier New" w:hAnsi="Courier New"/>
            <w:noProof/>
            <w:sz w:val="16"/>
            <w:lang w:eastAsia="zh-CN"/>
          </w:rPr>
          <w:t xml:space="preserve">                       hysteresis</w:t>
        </w:r>
      </w:ins>
      <w:ins w:id="389" w:author="Huawei-Yinghao" w:date="2024-12-17T16:38:00Z">
        <w:r w:rsidR="00DB0DFC">
          <w:rPr>
            <w:rFonts w:ascii="Courier New" w:hAnsi="Courier New"/>
            <w:noProof/>
            <w:sz w:val="16"/>
            <w:lang w:eastAsia="zh-CN"/>
          </w:rPr>
          <w:t>-r19</w:t>
        </w:r>
      </w:ins>
      <w:ins w:id="390" w:author="Huawei-Yinghao" w:date="2024-12-17T16:32:00Z">
        <w:r>
          <w:rPr>
            <w:rFonts w:ascii="Courier New" w:hAnsi="Courier New"/>
            <w:noProof/>
            <w:sz w:val="16"/>
            <w:lang w:eastAsia="zh-CN"/>
          </w:rPr>
          <w:t xml:space="preserve">                                  </w:t>
        </w:r>
      </w:ins>
      <w:ins w:id="391" w:author="Huawei-Yinghao" w:date="2024-12-18T10:08:00Z">
        <w:r w:rsidR="00DF7542">
          <w:rPr>
            <w:rFonts w:ascii="Courier New" w:hAnsi="Courier New"/>
            <w:noProof/>
            <w:sz w:val="16"/>
            <w:lang w:eastAsia="zh-CN"/>
          </w:rPr>
          <w:t xml:space="preserve">  </w:t>
        </w:r>
      </w:ins>
      <w:ins w:id="392"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5-01-22T15:19:00Z"/>
          <w:rFonts w:ascii="Courier New" w:hAnsi="Courier New"/>
          <w:noProof/>
          <w:sz w:val="16"/>
          <w:lang w:eastAsia="zh-CN"/>
        </w:rPr>
      </w:pPr>
      <w:ins w:id="394" w:author="Huawei-Yinghao" w:date="2024-12-17T16:32:00Z">
        <w:r>
          <w:rPr>
            <w:rFonts w:ascii="Courier New" w:hAnsi="Courier New"/>
            <w:noProof/>
            <w:sz w:val="16"/>
            <w:lang w:eastAsia="zh-CN"/>
          </w:rPr>
          <w:t xml:space="preserve">                       timeToTrigger</w:t>
        </w:r>
      </w:ins>
      <w:ins w:id="395" w:author="Huawei-Yinghao" w:date="2024-12-17T16:38:00Z">
        <w:r w:rsidR="00DB0DFC">
          <w:rPr>
            <w:rFonts w:ascii="Courier New" w:hAnsi="Courier New"/>
            <w:noProof/>
            <w:sz w:val="16"/>
            <w:lang w:eastAsia="zh-CN"/>
          </w:rPr>
          <w:t>-r19</w:t>
        </w:r>
      </w:ins>
      <w:ins w:id="396" w:author="Huawei-Yinghao" w:date="2024-12-17T16:32:00Z">
        <w:r>
          <w:rPr>
            <w:rFonts w:ascii="Courier New" w:hAnsi="Courier New"/>
            <w:noProof/>
            <w:sz w:val="16"/>
            <w:lang w:eastAsia="zh-CN"/>
          </w:rPr>
          <w:t xml:space="preserve">                               </w:t>
        </w:r>
      </w:ins>
      <w:ins w:id="397" w:author="Huawei-Yinghao" w:date="2024-12-18T10:08:00Z">
        <w:r w:rsidR="00DF7542">
          <w:rPr>
            <w:rFonts w:ascii="Courier New" w:hAnsi="Courier New"/>
            <w:noProof/>
            <w:sz w:val="16"/>
            <w:lang w:eastAsia="zh-CN"/>
          </w:rPr>
          <w:t xml:space="preserve">  </w:t>
        </w:r>
      </w:ins>
      <w:ins w:id="398" w:author="Huawei-Yinghao" w:date="2024-12-17T16:32:00Z">
        <w:r>
          <w:rPr>
            <w:rFonts w:ascii="Courier New" w:hAnsi="Courier New"/>
            <w:noProof/>
            <w:sz w:val="16"/>
            <w:lang w:eastAsia="zh-CN"/>
          </w:rPr>
          <w:t>TimeToTrigger</w:t>
        </w:r>
      </w:ins>
      <w:ins w:id="399"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Yinghao" w:date="2024-12-17T16:32:00Z"/>
          <w:rFonts w:ascii="Courier New" w:eastAsia="等线" w:hAnsi="Courier New"/>
          <w:noProof/>
          <w:sz w:val="16"/>
          <w:lang w:eastAsia="zh-CN"/>
        </w:rPr>
      </w:pPr>
      <w:ins w:id="401"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Huawei-Yinghao" w:date="2024-12-17T16:32:00Z"/>
          <w:rFonts w:ascii="Courier New" w:hAnsi="Courier New"/>
          <w:noProof/>
          <w:sz w:val="16"/>
          <w:lang w:eastAsia="zh-CN"/>
        </w:rPr>
      </w:pPr>
      <w:ins w:id="403" w:author="Huawei-Yinghao" w:date="2024-12-23T10:51:00Z">
        <w:r>
          <w:rPr>
            <w:rFonts w:ascii="Courier New" w:hAnsi="Courier New"/>
            <w:noProof/>
            <w:sz w:val="16"/>
            <w:lang w:eastAsia="zh-CN"/>
          </w:rPr>
          <w:t xml:space="preserve">                 </w:t>
        </w:r>
      </w:ins>
      <w:ins w:id="404"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Huawei-Yinghao" w:date="2024-12-17T16:32:00Z"/>
          <w:rFonts w:ascii="Courier New" w:hAnsi="Courier New"/>
          <w:noProof/>
          <w:sz w:val="16"/>
          <w:lang w:eastAsia="zh-CN"/>
        </w:rPr>
      </w:pPr>
      <w:ins w:id="406" w:author="Huawei-Yinghao" w:date="2024-12-23T10:51:00Z">
        <w:r>
          <w:rPr>
            <w:rFonts w:ascii="Courier New" w:hAnsi="Courier New"/>
            <w:noProof/>
            <w:sz w:val="16"/>
            <w:lang w:eastAsia="zh-CN"/>
          </w:rPr>
          <w:t xml:space="preserve">                 </w:t>
        </w:r>
      </w:ins>
      <w:ins w:id="407" w:author="Huawei-Yinghao" w:date="2024-12-17T16:32:00Z">
        <w:r w:rsidR="00E8623B">
          <w:rPr>
            <w:rFonts w:ascii="Courier New" w:hAnsi="Courier New"/>
            <w:noProof/>
            <w:sz w:val="16"/>
            <w:lang w:eastAsia="zh-CN"/>
          </w:rPr>
          <w:t>eventLTM5</w:t>
        </w:r>
      </w:ins>
      <w:ins w:id="408" w:author="Huawei-Yinghao" w:date="2024-12-17T16:38:00Z">
        <w:r w:rsidR="00DB0DFC">
          <w:rPr>
            <w:rFonts w:ascii="Courier New" w:hAnsi="Courier New"/>
            <w:noProof/>
            <w:sz w:val="16"/>
            <w:lang w:eastAsia="zh-CN"/>
          </w:rPr>
          <w:t>-r19</w:t>
        </w:r>
      </w:ins>
      <w:ins w:id="409"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Yinghao" w:date="2024-12-17T16:32:00Z"/>
          <w:rFonts w:ascii="Courier New" w:hAnsi="Courier New"/>
          <w:noProof/>
          <w:sz w:val="16"/>
          <w:lang w:eastAsia="zh-CN"/>
        </w:rPr>
      </w:pPr>
      <w:ins w:id="411" w:author="Huawei-Yinghao" w:date="2024-12-17T16:38:00Z">
        <w:r>
          <w:rPr>
            <w:rFonts w:ascii="Courier New" w:hAnsi="Courier New"/>
            <w:noProof/>
            <w:sz w:val="16"/>
            <w:lang w:eastAsia="zh-CN"/>
          </w:rPr>
          <w:t xml:space="preserve">                       </w:t>
        </w:r>
      </w:ins>
      <w:ins w:id="412" w:author="Huawei-Yinghao" w:date="2024-12-18T10:04:00Z">
        <w:r w:rsidR="0016640F">
          <w:rPr>
            <w:rFonts w:ascii="Courier New" w:hAnsi="Courier New"/>
            <w:noProof/>
            <w:sz w:val="16"/>
            <w:lang w:eastAsia="zh-CN"/>
          </w:rPr>
          <w:t>ltm</w:t>
        </w:r>
      </w:ins>
      <w:ins w:id="413" w:author="Huawei-Yinghao" w:date="2024-12-17T16:32:00Z">
        <w:r w:rsidR="00E8623B">
          <w:rPr>
            <w:rFonts w:ascii="Courier New" w:hAnsi="Courier New"/>
            <w:noProof/>
            <w:sz w:val="16"/>
            <w:lang w:eastAsia="zh-CN"/>
          </w:rPr>
          <w:t>5-Threshold1</w:t>
        </w:r>
      </w:ins>
      <w:ins w:id="414" w:author="Huawei-Yinghao" w:date="2024-12-17T16:38:00Z">
        <w:r w:rsidR="00DB0DFC">
          <w:rPr>
            <w:rFonts w:ascii="Courier New" w:hAnsi="Courier New"/>
            <w:noProof/>
            <w:sz w:val="16"/>
            <w:lang w:eastAsia="zh-CN"/>
          </w:rPr>
          <w:t>-r19</w:t>
        </w:r>
      </w:ins>
      <w:ins w:id="415"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Yinghao" w:date="2024-12-17T16:32:00Z"/>
          <w:rFonts w:ascii="Courier New" w:hAnsi="Courier New"/>
          <w:noProof/>
          <w:sz w:val="16"/>
          <w:lang w:eastAsia="zh-CN"/>
        </w:rPr>
      </w:pPr>
      <w:ins w:id="417" w:author="Huawei-Yinghao" w:date="2024-12-17T16:32:00Z">
        <w:r>
          <w:rPr>
            <w:rFonts w:ascii="Courier New" w:hAnsi="Courier New"/>
            <w:noProof/>
            <w:sz w:val="16"/>
            <w:lang w:eastAsia="zh-CN"/>
          </w:rPr>
          <w:t xml:space="preserve">                       </w:t>
        </w:r>
      </w:ins>
      <w:ins w:id="418" w:author="Huawei-Yinghao" w:date="2024-12-18T10:04:00Z">
        <w:r w:rsidR="0016640F">
          <w:rPr>
            <w:rFonts w:ascii="Courier New" w:hAnsi="Courier New"/>
            <w:noProof/>
            <w:sz w:val="16"/>
            <w:lang w:eastAsia="zh-CN"/>
          </w:rPr>
          <w:t>ltm</w:t>
        </w:r>
      </w:ins>
      <w:ins w:id="419" w:author="Huawei-Yinghao" w:date="2024-12-17T16:32:00Z">
        <w:r>
          <w:rPr>
            <w:rFonts w:ascii="Courier New" w:hAnsi="Courier New"/>
            <w:noProof/>
            <w:sz w:val="16"/>
            <w:lang w:eastAsia="zh-CN"/>
          </w:rPr>
          <w:t>5-Threshold2</w:t>
        </w:r>
      </w:ins>
      <w:ins w:id="420" w:author="Huawei-Yinghao" w:date="2024-12-17T16:38:00Z">
        <w:r w:rsidR="00DB0DFC">
          <w:rPr>
            <w:rFonts w:ascii="Courier New" w:hAnsi="Courier New"/>
            <w:noProof/>
            <w:sz w:val="16"/>
            <w:lang w:eastAsia="zh-CN"/>
          </w:rPr>
          <w:t>-r19</w:t>
        </w:r>
      </w:ins>
      <w:ins w:id="421"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Yinghao" w:date="2024-12-17T16:32:00Z"/>
          <w:rFonts w:ascii="Courier New" w:hAnsi="Courier New"/>
          <w:noProof/>
          <w:sz w:val="16"/>
          <w:lang w:eastAsia="zh-CN"/>
        </w:rPr>
      </w:pPr>
      <w:ins w:id="423" w:author="Huawei-Yinghao" w:date="2024-12-17T16:32:00Z">
        <w:r>
          <w:rPr>
            <w:rFonts w:ascii="Courier New" w:hAnsi="Courier New"/>
            <w:noProof/>
            <w:sz w:val="16"/>
            <w:lang w:eastAsia="zh-CN"/>
          </w:rPr>
          <w:t xml:space="preserve">                       hysteresis</w:t>
        </w:r>
      </w:ins>
      <w:ins w:id="424" w:author="Huawei-Yinghao" w:date="2024-12-17T16:38:00Z">
        <w:r w:rsidR="00DB0DFC">
          <w:rPr>
            <w:rFonts w:ascii="Courier New" w:hAnsi="Courier New"/>
            <w:noProof/>
            <w:sz w:val="16"/>
            <w:lang w:eastAsia="zh-CN"/>
          </w:rPr>
          <w:t>-r19</w:t>
        </w:r>
      </w:ins>
      <w:ins w:id="425" w:author="Huawei-Yinghao" w:date="2024-12-17T16:32:00Z">
        <w:r>
          <w:rPr>
            <w:rFonts w:ascii="Courier New" w:hAnsi="Courier New"/>
            <w:noProof/>
            <w:sz w:val="16"/>
            <w:lang w:eastAsia="zh-CN"/>
          </w:rPr>
          <w:t xml:space="preserve">                              </w:t>
        </w:r>
      </w:ins>
      <w:ins w:id="426" w:author="Huawei-Yinghao" w:date="2024-12-18T11:23:00Z">
        <w:r w:rsidR="00A30E40">
          <w:rPr>
            <w:rFonts w:ascii="Courier New" w:hAnsi="Courier New"/>
            <w:noProof/>
            <w:sz w:val="16"/>
            <w:lang w:eastAsia="zh-CN"/>
          </w:rPr>
          <w:t xml:space="preserve"> </w:t>
        </w:r>
      </w:ins>
      <w:ins w:id="427" w:author="Huawei-Yinghao" w:date="2024-12-17T16:32:00Z">
        <w:r>
          <w:rPr>
            <w:rFonts w:ascii="Courier New" w:hAnsi="Courier New"/>
            <w:noProof/>
            <w:sz w:val="16"/>
            <w:lang w:eastAsia="zh-CN"/>
          </w:rPr>
          <w:t xml:space="preserve">  </w:t>
        </w:r>
      </w:ins>
      <w:ins w:id="428" w:author="Huawei-Yinghao" w:date="2025-01-22T16:07:00Z">
        <w:r w:rsidR="007C0404">
          <w:rPr>
            <w:rFonts w:ascii="Courier New" w:hAnsi="Courier New"/>
            <w:noProof/>
            <w:sz w:val="16"/>
            <w:lang w:eastAsia="zh-CN"/>
          </w:rPr>
          <w:t xml:space="preserve"> </w:t>
        </w:r>
      </w:ins>
      <w:ins w:id="429"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5-01-22T15:19:00Z"/>
          <w:rFonts w:ascii="Courier New" w:hAnsi="Courier New"/>
          <w:noProof/>
          <w:sz w:val="16"/>
          <w:lang w:eastAsia="zh-CN"/>
        </w:rPr>
      </w:pPr>
      <w:ins w:id="431" w:author="Huawei-Yinghao" w:date="2024-12-17T16:32:00Z">
        <w:r>
          <w:rPr>
            <w:rFonts w:ascii="Courier New" w:hAnsi="Courier New"/>
            <w:noProof/>
            <w:sz w:val="16"/>
            <w:lang w:eastAsia="zh-CN"/>
          </w:rPr>
          <w:t xml:space="preserve">                       timeToTrigger</w:t>
        </w:r>
      </w:ins>
      <w:ins w:id="432" w:author="Huawei-Yinghao" w:date="2024-12-17T16:38:00Z">
        <w:r w:rsidR="00DB0DFC">
          <w:rPr>
            <w:rFonts w:ascii="Courier New" w:hAnsi="Courier New"/>
            <w:noProof/>
            <w:sz w:val="16"/>
            <w:lang w:eastAsia="zh-CN"/>
          </w:rPr>
          <w:t>-r19</w:t>
        </w:r>
      </w:ins>
      <w:ins w:id="433" w:author="Huawei-Yinghao" w:date="2024-12-17T16:32:00Z">
        <w:r>
          <w:rPr>
            <w:rFonts w:ascii="Courier New" w:hAnsi="Courier New"/>
            <w:noProof/>
            <w:sz w:val="16"/>
            <w:lang w:eastAsia="zh-CN"/>
          </w:rPr>
          <w:t xml:space="preserve">                           </w:t>
        </w:r>
      </w:ins>
      <w:ins w:id="434" w:author="Huawei-Yinghao" w:date="2024-12-18T11:23:00Z">
        <w:r w:rsidR="00A30E40">
          <w:rPr>
            <w:rFonts w:ascii="Courier New" w:hAnsi="Courier New"/>
            <w:noProof/>
            <w:sz w:val="16"/>
            <w:lang w:eastAsia="zh-CN"/>
          </w:rPr>
          <w:t xml:space="preserve"> </w:t>
        </w:r>
      </w:ins>
      <w:ins w:id="435" w:author="Huawei-Yinghao" w:date="2024-12-17T16:32:00Z">
        <w:r>
          <w:rPr>
            <w:rFonts w:ascii="Courier New" w:hAnsi="Courier New"/>
            <w:noProof/>
            <w:sz w:val="16"/>
            <w:lang w:eastAsia="zh-CN"/>
          </w:rPr>
          <w:t xml:space="preserve">  </w:t>
        </w:r>
      </w:ins>
      <w:ins w:id="436" w:author="Huawei-Yinghao" w:date="2025-01-22T16:07:00Z">
        <w:r w:rsidR="007C0404">
          <w:rPr>
            <w:rFonts w:ascii="Courier New" w:hAnsi="Courier New"/>
            <w:noProof/>
            <w:sz w:val="16"/>
            <w:lang w:eastAsia="zh-CN"/>
          </w:rPr>
          <w:t xml:space="preserve"> </w:t>
        </w:r>
      </w:ins>
      <w:ins w:id="437" w:author="Huawei-Yinghao" w:date="2024-12-17T16:32:00Z">
        <w:r>
          <w:rPr>
            <w:rFonts w:ascii="Courier New" w:hAnsi="Courier New"/>
            <w:noProof/>
            <w:sz w:val="16"/>
            <w:lang w:eastAsia="zh-CN"/>
          </w:rPr>
          <w:t xml:space="preserve">  TimeToTrigger</w:t>
        </w:r>
      </w:ins>
      <w:ins w:id="438"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17T16:32:00Z"/>
          <w:rFonts w:ascii="Courier New" w:eastAsia="等线" w:hAnsi="Courier New"/>
          <w:noProof/>
          <w:sz w:val="16"/>
          <w:lang w:eastAsia="zh-CN"/>
        </w:rPr>
      </w:pPr>
      <w:ins w:id="440"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41" w:author="Huawei-Yinghao" w:date="2024-12-17T16:32:00Z">
        <w:r>
          <w:rPr>
            <w:rFonts w:ascii="Courier New" w:hAnsi="Courier New"/>
            <w:noProof/>
            <w:sz w:val="16"/>
            <w:lang w:eastAsia="zh-CN"/>
          </w:rPr>
          <w:t xml:space="preserve">            </w:t>
        </w:r>
      </w:ins>
      <w:ins w:id="442" w:author="Huawei-Yinghao" w:date="2024-12-18T11:05:00Z">
        <w:r w:rsidR="005E36B2">
          <w:rPr>
            <w:rFonts w:ascii="Courier New" w:hAnsi="Courier New"/>
            <w:noProof/>
            <w:sz w:val="16"/>
            <w:lang w:eastAsia="zh-CN"/>
          </w:rPr>
          <w:t xml:space="preserve">     </w:t>
        </w:r>
      </w:ins>
      <w:ins w:id="443"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Yinghao" w:date="2024-12-17T16:32:00Z"/>
          <w:rFonts w:ascii="Courier New" w:hAnsi="Courier New"/>
          <w:noProof/>
          <w:sz w:val="16"/>
          <w:lang w:eastAsia="zh-CN"/>
        </w:rPr>
      </w:pPr>
      <w:ins w:id="445" w:author="Huawei-Yinghao" w:date="2024-12-17T16:32:00Z">
        <w:r>
          <w:rPr>
            <w:rFonts w:ascii="Courier New" w:hAnsi="Courier New"/>
            <w:noProof/>
            <w:sz w:val="16"/>
            <w:lang w:eastAsia="zh-CN"/>
          </w:rPr>
          <w:t xml:space="preserve">            </w:t>
        </w:r>
      </w:ins>
      <w:ins w:id="446" w:author="Huawei-Yinghao" w:date="2024-12-18T11:09:00Z">
        <w:r w:rsidR="009E7A53">
          <w:rPr>
            <w:rFonts w:ascii="Courier New" w:hAnsi="Courier New"/>
            <w:noProof/>
            <w:sz w:val="16"/>
            <w:lang w:eastAsia="zh-CN"/>
          </w:rPr>
          <w:t xml:space="preserve">     </w:t>
        </w:r>
      </w:ins>
      <w:ins w:id="447"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Yinghao" w:date="2024-12-18T11:09:00Z"/>
          <w:rFonts w:ascii="Courier New" w:hAnsi="Courier New"/>
          <w:noProof/>
          <w:sz w:val="16"/>
          <w:lang w:eastAsia="zh-CN"/>
        </w:rPr>
      </w:pPr>
      <w:ins w:id="449"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Yinghao" w:date="2024-12-31T11:00:00Z"/>
          <w:rFonts w:ascii="Courier New" w:hAnsi="Courier New"/>
          <w:noProof/>
          <w:sz w:val="16"/>
          <w:lang w:eastAsia="zh-CN"/>
        </w:rPr>
      </w:pPr>
      <w:ins w:id="451" w:author="Huawei-Yinghao" w:date="2024-12-31T11:00:00Z">
        <w:r>
          <w:rPr>
            <w:rFonts w:ascii="Courier New" w:hAnsi="Courier New"/>
            <w:noProof/>
            <w:sz w:val="16"/>
            <w:lang w:eastAsia="zh-CN"/>
          </w:rPr>
          <w:t xml:space="preserve">            ltm-EventTriggeredReportContent-r19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Yinghao" w:date="2024-12-18T11:14:00Z"/>
          <w:rFonts w:ascii="Courier New" w:hAnsi="Courier New"/>
          <w:noProof/>
          <w:sz w:val="16"/>
          <w:lang w:eastAsia="zh-CN"/>
        </w:rPr>
      </w:pPr>
      <w:ins w:id="453" w:author="Huawei-Yinghao" w:date="2024-12-18T11:09:00Z">
        <w:r>
          <w:rPr>
            <w:rFonts w:ascii="Courier New" w:hAnsi="Courier New"/>
            <w:noProof/>
            <w:sz w:val="16"/>
            <w:lang w:eastAsia="zh-CN"/>
          </w:rPr>
          <w:t xml:space="preserve">            </w:t>
        </w:r>
        <w:commentRangeStart w:id="454"/>
        <w:r>
          <w:rPr>
            <w:rFonts w:ascii="Courier New" w:hAnsi="Courier New"/>
            <w:noProof/>
            <w:sz w:val="16"/>
            <w:lang w:eastAsia="zh-CN"/>
          </w:rPr>
          <w:t>reportOnLeave</w:t>
        </w:r>
      </w:ins>
      <w:commentRangeEnd w:id="454"/>
      <w:r w:rsidR="00487218">
        <w:rPr>
          <w:rStyle w:val="af9"/>
        </w:rPr>
        <w:commentReference w:id="454"/>
      </w:r>
      <w:ins w:id="455" w:author="Huawei-Yinghao" w:date="2024-12-18T11:09:00Z">
        <w:r>
          <w:rPr>
            <w:rFonts w:ascii="Courier New" w:hAnsi="Courier New"/>
            <w:noProof/>
            <w:sz w:val="16"/>
            <w:lang w:eastAsia="zh-CN"/>
          </w:rPr>
          <w:t>-r19                                         ENUMER</w:t>
        </w:r>
      </w:ins>
      <w:ins w:id="456" w:author="Huawei-Yinghao" w:date="2024-12-18T11:11:00Z">
        <w:r w:rsidR="00AE4EBB">
          <w:rPr>
            <w:rFonts w:ascii="Courier New" w:hAnsi="Courier New"/>
            <w:noProof/>
            <w:sz w:val="16"/>
            <w:lang w:eastAsia="zh-CN"/>
          </w:rPr>
          <w:t>A</w:t>
        </w:r>
      </w:ins>
      <w:ins w:id="457" w:author="Huawei-Yinghao" w:date="2024-12-18T11:09:00Z">
        <w:r>
          <w:rPr>
            <w:rFonts w:ascii="Courier New" w:hAnsi="Courier New"/>
            <w:noProof/>
            <w:sz w:val="16"/>
            <w:lang w:eastAsia="zh-CN"/>
          </w:rPr>
          <w:t>TED {enabled</w:t>
        </w:r>
      </w:ins>
      <w:ins w:id="458" w:author="Huawei-Yinghao" w:date="2025-01-22T15:20:00Z">
        <w:r w:rsidR="000E6368">
          <w:rPr>
            <w:rFonts w:ascii="Courier New" w:hAnsi="Courier New"/>
            <w:noProof/>
            <w:sz w:val="16"/>
            <w:lang w:eastAsia="zh-CN"/>
          </w:rPr>
          <w:t>, disabled</w:t>
        </w:r>
      </w:ins>
      <w:ins w:id="459" w:author="Huawei-Yinghao" w:date="2024-12-18T11:09:00Z">
        <w:r>
          <w:rPr>
            <w:rFonts w:ascii="Courier New" w:hAnsi="Courier New"/>
            <w:noProof/>
            <w:sz w:val="16"/>
            <w:lang w:eastAsia="zh-CN"/>
          </w:rPr>
          <w:t>}</w:t>
        </w:r>
      </w:ins>
      <w:ins w:id="460" w:author="Huawei-Yinghao" w:date="2024-12-30T10:33:00Z">
        <w:r w:rsidR="00D00BD9">
          <w:rPr>
            <w:rFonts w:ascii="Courier New" w:hAnsi="Courier New"/>
            <w:noProof/>
            <w:sz w:val="16"/>
            <w:lang w:eastAsia="zh-CN"/>
          </w:rPr>
          <w:t xml:space="preserve">                 OPTIONAL</w:t>
        </w:r>
      </w:ins>
      <w:ins w:id="461" w:author="Huawei-Yinghao" w:date="2024-12-18T11:09:00Z">
        <w:r>
          <w:rPr>
            <w:rFonts w:ascii="Courier New" w:hAnsi="Courier New"/>
            <w:noProof/>
            <w:sz w:val="16"/>
            <w:lang w:eastAsia="zh-CN"/>
          </w:rPr>
          <w:t>,</w:t>
        </w:r>
      </w:ins>
      <w:ins w:id="462"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63" w:author="Huawei-Yinghao" w:date="2024-12-31T11:00:00Z"/>
          <w:rFonts w:ascii="Courier New" w:eastAsia="等线" w:hAnsi="Courier New"/>
          <w:noProof/>
          <w:sz w:val="16"/>
          <w:lang w:eastAsia="zh-CN"/>
        </w:rPr>
      </w:pPr>
      <w:ins w:id="464" w:author="Huawei-Yinghao" w:date="2024-12-18T11:14:00Z">
        <w:r>
          <w:rPr>
            <w:rFonts w:ascii="Courier New" w:hAnsi="Courier New"/>
            <w:noProof/>
            <w:sz w:val="16"/>
            <w:lang w:eastAsia="zh-CN"/>
          </w:rPr>
          <w:t xml:space="preserve">            </w:t>
        </w:r>
      </w:ins>
      <w:ins w:id="465" w:author="Huawei-Yinghao" w:date="2024-12-18T11:19:00Z">
        <w:r w:rsidR="00C34952">
          <w:rPr>
            <w:rFonts w:ascii="Courier New" w:hAnsi="Courier New"/>
            <w:noProof/>
            <w:sz w:val="16"/>
            <w:lang w:eastAsia="zh-CN"/>
          </w:rPr>
          <w:t>ltm-</w:t>
        </w:r>
        <w:commentRangeStart w:id="466"/>
        <w:r w:rsidR="00C34952">
          <w:rPr>
            <w:rFonts w:ascii="Courier New" w:hAnsi="Courier New"/>
            <w:noProof/>
            <w:sz w:val="16"/>
            <w:lang w:eastAsia="zh-CN"/>
          </w:rPr>
          <w:t>E</w:t>
        </w:r>
      </w:ins>
      <w:ins w:id="467" w:author="Huawei-Yinghao" w:date="2024-12-18T11:15:00Z">
        <w:r w:rsidR="004A4E47">
          <w:rPr>
            <w:rFonts w:ascii="Courier New" w:hAnsi="Courier New"/>
            <w:noProof/>
            <w:sz w:val="16"/>
            <w:lang w:eastAsia="zh-CN"/>
          </w:rPr>
          <w:t>ventTriggeredPeriodicReport</w:t>
        </w:r>
      </w:ins>
      <w:commentRangeEnd w:id="466"/>
      <w:r w:rsidR="00487218">
        <w:rPr>
          <w:rStyle w:val="af9"/>
        </w:rPr>
        <w:commentReference w:id="466"/>
      </w:r>
      <w:ins w:id="468" w:author="Huawei-Yinghao" w:date="2024-12-18T11:20:00Z">
        <w:r w:rsidR="00540ABA">
          <w:rPr>
            <w:rFonts w:ascii="Courier New" w:hAnsi="Courier New"/>
            <w:noProof/>
            <w:sz w:val="16"/>
            <w:lang w:eastAsia="zh-CN"/>
          </w:rPr>
          <w:t>-r19</w:t>
        </w:r>
      </w:ins>
      <w:ins w:id="469" w:author="Huawei-Yinghao" w:date="2024-12-18T11:15:00Z">
        <w:r w:rsidR="004A4E47">
          <w:rPr>
            <w:rFonts w:ascii="Courier New" w:hAnsi="Courier New"/>
            <w:noProof/>
            <w:sz w:val="16"/>
            <w:lang w:eastAsia="zh-CN"/>
          </w:rPr>
          <w:t xml:space="preserve">                      </w:t>
        </w:r>
      </w:ins>
      <w:ins w:id="470" w:author="Huawei-Yinghao" w:date="2024-12-18T11:19:00Z">
        <w:r w:rsidR="00A4717C">
          <w:rPr>
            <w:rFonts w:ascii="Courier New" w:hAnsi="Courier New"/>
            <w:noProof/>
            <w:sz w:val="16"/>
            <w:lang w:eastAsia="zh-CN"/>
          </w:rPr>
          <w:t>LTM-EventTriggeredPeriodicReport-r19</w:t>
        </w:r>
      </w:ins>
      <w:ins w:id="471"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Huawei-Yinghao" w:date="2024-12-17T16:32:00Z"/>
          <w:rFonts w:ascii="Courier New" w:hAnsi="Courier New"/>
          <w:noProof/>
          <w:sz w:val="16"/>
          <w:lang w:eastAsia="zh-CN"/>
        </w:rPr>
      </w:pPr>
      <w:ins w:id="473" w:author="Huawei-Yinghao" w:date="2024-12-17T16:33:00Z">
        <w:r>
          <w:rPr>
            <w:rFonts w:ascii="Courier New" w:hAnsi="Courier New"/>
            <w:noProof/>
            <w:sz w:val="16"/>
            <w:lang w:eastAsia="zh-CN"/>
          </w:rPr>
          <w:t xml:space="preserve">        </w:t>
        </w:r>
      </w:ins>
      <w:ins w:id="474" w:author="Huawei-Yinghao" w:date="2024-12-18T11:09:00Z">
        <w:r w:rsidR="004B1805">
          <w:rPr>
            <w:rFonts w:ascii="Courier New" w:hAnsi="Courier New"/>
            <w:noProof/>
            <w:sz w:val="16"/>
            <w:lang w:eastAsia="zh-CN"/>
          </w:rPr>
          <w:t xml:space="preserve">    </w:t>
        </w:r>
      </w:ins>
      <w:ins w:id="475"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Huawei-Yinghao" w:date="2024-12-17T16:32:00Z"/>
          <w:rFonts w:ascii="Courier New" w:hAnsi="Courier New"/>
          <w:noProof/>
          <w:sz w:val="16"/>
          <w:lang w:eastAsia="zh-CN"/>
        </w:rPr>
      </w:pPr>
      <w:ins w:id="477" w:author="Huawei-Yinghao" w:date="2024-12-17T16:33:00Z">
        <w:r>
          <w:rPr>
            <w:rFonts w:ascii="Courier New" w:hAnsi="Courier New"/>
            <w:noProof/>
            <w:sz w:val="16"/>
            <w:lang w:eastAsia="zh-CN"/>
          </w:rPr>
          <w:t xml:space="preserve">        </w:t>
        </w:r>
      </w:ins>
      <w:ins w:id="478"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79"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80" w:author="Huawei-Yinghao" w:date="2024-12-18T11:20:00Z"/>
        </w:rPr>
      </w:pPr>
    </w:p>
    <w:p w14:paraId="2309130A" w14:textId="77777777" w:rsidR="00540ABA" w:rsidRPr="00540ABA" w:rsidRDefault="00540ABA" w:rsidP="00540ABA">
      <w:pPr>
        <w:pStyle w:val="PL"/>
        <w:rPr>
          <w:ins w:id="481" w:author="Huawei-Yinghao" w:date="2024-12-18T11:20:00Z"/>
          <w:rFonts w:eastAsia="等线"/>
          <w:lang w:eastAsia="zh-CN"/>
        </w:rPr>
      </w:pPr>
      <w:ins w:id="482" w:author="Huawei-Yinghao" w:date="2024-12-18T11:20:00Z">
        <w:r>
          <w:rPr>
            <w:rFonts w:eastAsia="等线" w:hint="eastAsia"/>
            <w:lang w:eastAsia="zh-CN"/>
          </w:rPr>
          <w:t>L</w:t>
        </w:r>
        <w:r>
          <w:rPr>
            <w:rFonts w:eastAsia="等线"/>
            <w:lang w:eastAsia="zh-CN"/>
          </w:rPr>
          <w:t xml:space="preserve">TM-EventTriggeredPeriodicReport-r19 ::= </w:t>
        </w:r>
        <w:r w:rsidRPr="00540ABA">
          <w:rPr>
            <w:rFonts w:eastAsia="等线"/>
            <w:lang w:eastAsia="zh-CN"/>
          </w:rPr>
          <w:t>SEQUENCE {</w:t>
        </w:r>
      </w:ins>
    </w:p>
    <w:p w14:paraId="2E2C2D37" w14:textId="1D3C2D40" w:rsidR="00540ABA" w:rsidRPr="00540ABA" w:rsidRDefault="004D1E5B" w:rsidP="00540ABA">
      <w:pPr>
        <w:pStyle w:val="PL"/>
        <w:rPr>
          <w:ins w:id="483" w:author="Huawei-Yinghao" w:date="2024-12-18T11:20:00Z"/>
          <w:rFonts w:eastAsia="等线"/>
          <w:lang w:eastAsia="zh-CN"/>
        </w:rPr>
      </w:pPr>
      <w:ins w:id="484" w:author="Huawei-Yinghao" w:date="2024-12-31T09:55:00Z">
        <w:r w:rsidRPr="000B7163">
          <w:t xml:space="preserve">    </w:t>
        </w:r>
      </w:ins>
      <w:ins w:id="485" w:author="Huawei-Yinghao" w:date="2024-12-18T11:20:00Z">
        <w:r w:rsidR="00540ABA" w:rsidRPr="00540ABA">
          <w:rPr>
            <w:rFonts w:eastAsia="等线"/>
            <w:lang w:eastAsia="zh-CN"/>
          </w:rPr>
          <w:t>reportInterval-r19</w:t>
        </w:r>
      </w:ins>
      <w:ins w:id="486" w:author="Huawei-Yinghao" w:date="2024-12-18T11:45:00Z">
        <w:r w:rsidR="007A60F6" w:rsidRPr="000B7163">
          <w:t xml:space="preserve">                          </w:t>
        </w:r>
        <w:r w:rsidR="001E2A94">
          <w:t xml:space="preserve">   </w:t>
        </w:r>
      </w:ins>
      <w:ins w:id="487" w:author="Huawei-Yinghao" w:date="2024-12-18T11:20:00Z">
        <w:r w:rsidR="00540ABA" w:rsidRPr="00540ABA">
          <w:rPr>
            <w:rFonts w:eastAsia="等线"/>
            <w:lang w:eastAsia="zh-CN"/>
          </w:rPr>
          <w:t>ReportInterval,</w:t>
        </w:r>
      </w:ins>
    </w:p>
    <w:p w14:paraId="6FCF74DD" w14:textId="72ACB9C8" w:rsidR="00540ABA" w:rsidRPr="00540ABA" w:rsidRDefault="004D1E5B" w:rsidP="00540ABA">
      <w:pPr>
        <w:pStyle w:val="PL"/>
        <w:rPr>
          <w:ins w:id="488" w:author="Huawei-Yinghao" w:date="2024-12-18T11:20:00Z"/>
          <w:rFonts w:eastAsia="等线"/>
          <w:lang w:eastAsia="zh-CN"/>
        </w:rPr>
      </w:pPr>
      <w:ins w:id="489" w:author="Huawei-Yinghao" w:date="2024-12-31T09:55:00Z">
        <w:r w:rsidRPr="000B7163">
          <w:t xml:space="preserve">    </w:t>
        </w:r>
      </w:ins>
      <w:ins w:id="490" w:author="Huawei-Yinghao" w:date="2024-12-18T11:20:00Z">
        <w:r w:rsidR="00540ABA" w:rsidRPr="00540ABA">
          <w:rPr>
            <w:rFonts w:eastAsia="等线"/>
            <w:lang w:eastAsia="zh-CN"/>
          </w:rPr>
          <w:t>reportAmount</w:t>
        </w:r>
      </w:ins>
      <w:ins w:id="491" w:author="Huawei-Yinghao" w:date="2024-12-18T11:45:00Z">
        <w:r w:rsidR="00FD36EB">
          <w:rPr>
            <w:rFonts w:eastAsia="等线"/>
            <w:lang w:eastAsia="zh-CN"/>
          </w:rPr>
          <w:t>-r19</w:t>
        </w:r>
        <w:r w:rsidR="00D81781" w:rsidRPr="000B7163">
          <w:t xml:space="preserve">                          </w:t>
        </w:r>
        <w:r w:rsidR="001E2A94">
          <w:t xml:space="preserve">     </w:t>
        </w:r>
      </w:ins>
      <w:ins w:id="492" w:author="Huawei-Yinghao" w:date="2024-12-18T11:20:00Z">
        <w:r w:rsidR="00540ABA" w:rsidRPr="00540ABA">
          <w:rPr>
            <w:rFonts w:eastAsia="等线"/>
            <w:lang w:eastAsia="zh-CN"/>
          </w:rPr>
          <w:t>ENUMERATED {r2, r4, r8, r16, r32, r64, infinity},</w:t>
        </w:r>
      </w:ins>
    </w:p>
    <w:p w14:paraId="04C332FB" w14:textId="62CB2A7F" w:rsidR="00540ABA" w:rsidRPr="00540ABA" w:rsidRDefault="004D1E5B" w:rsidP="00540ABA">
      <w:pPr>
        <w:pStyle w:val="PL"/>
        <w:rPr>
          <w:ins w:id="493" w:author="Huawei-Yinghao" w:date="2024-12-18T11:20:00Z"/>
          <w:rFonts w:eastAsia="等线"/>
          <w:lang w:eastAsia="zh-CN"/>
        </w:rPr>
      </w:pPr>
      <w:ins w:id="494" w:author="Huawei-Yinghao" w:date="2024-12-31T09:55:00Z">
        <w:r w:rsidRPr="000B7163">
          <w:t xml:space="preserve">    </w:t>
        </w:r>
        <w:r>
          <w:t>.</w:t>
        </w:r>
      </w:ins>
      <w:ins w:id="495" w:author="Huawei-Yinghao" w:date="2024-12-18T11:20:00Z">
        <w:r w:rsidR="00540ABA" w:rsidRPr="00540ABA">
          <w:rPr>
            <w:rFonts w:eastAsia="等线"/>
            <w:lang w:eastAsia="zh-CN"/>
          </w:rPr>
          <w:t>..</w:t>
        </w:r>
      </w:ins>
    </w:p>
    <w:p w14:paraId="60582BFE" w14:textId="0CA88321" w:rsidR="00540ABA" w:rsidRDefault="00540ABA" w:rsidP="00540ABA">
      <w:pPr>
        <w:pStyle w:val="PL"/>
        <w:rPr>
          <w:ins w:id="496" w:author="Huawei-Yinghao" w:date="2024-12-18T11:54:00Z"/>
          <w:rFonts w:eastAsia="等线"/>
          <w:lang w:eastAsia="zh-CN"/>
        </w:rPr>
      </w:pPr>
      <w:ins w:id="497" w:author="Huawei-Yinghao" w:date="2024-12-18T11:20:00Z">
        <w:r w:rsidRPr="00540ABA">
          <w:rPr>
            <w:rFonts w:eastAsia="等线"/>
            <w:lang w:eastAsia="zh-CN"/>
          </w:rPr>
          <w:t>}</w:t>
        </w:r>
      </w:ins>
    </w:p>
    <w:p w14:paraId="37BB526B" w14:textId="647F2D55" w:rsidR="00871BD6" w:rsidRDefault="00871BD6" w:rsidP="00540ABA">
      <w:pPr>
        <w:pStyle w:val="PL"/>
        <w:rPr>
          <w:ins w:id="498" w:author="Huawei-Yinghao" w:date="2024-12-18T11:54:00Z"/>
          <w:rFonts w:eastAsia="等线"/>
          <w:lang w:eastAsia="zh-CN"/>
        </w:rPr>
      </w:pPr>
    </w:p>
    <w:p w14:paraId="2309C6A2" w14:textId="49FAD039" w:rsidR="00871BD6" w:rsidRPr="000B7163" w:rsidRDefault="005A4795" w:rsidP="00871BD6">
      <w:pPr>
        <w:pStyle w:val="PL"/>
        <w:rPr>
          <w:ins w:id="499" w:author="Huawei-Yinghao" w:date="2024-12-18T11:54:00Z"/>
        </w:rPr>
      </w:pPr>
      <w:ins w:id="500" w:author="Huawei-Yinghao" w:date="2024-12-18T11:55:00Z">
        <w:r>
          <w:rPr>
            <w:lang w:eastAsia="zh-CN"/>
          </w:rPr>
          <w:t>LTM-EventTriggeredReportContent</w:t>
        </w:r>
      </w:ins>
      <w:ins w:id="501" w:author="Huawei-Yinghao" w:date="2024-12-18T11:54:00Z">
        <w:r w:rsidR="00871BD6" w:rsidRPr="000B7163">
          <w:t>-r1</w:t>
        </w:r>
      </w:ins>
      <w:ins w:id="502" w:author="Huawei-Yinghao" w:date="2024-12-18T11:55:00Z">
        <w:r w:rsidR="00752309">
          <w:t>9</w:t>
        </w:r>
      </w:ins>
      <w:ins w:id="503"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504" w:author="Huawei-Yinghao" w:date="2024-12-31T09:55:00Z">
        <w:r w:rsidRPr="000B7163">
          <w:t xml:space="preserve">    </w:t>
        </w:r>
      </w:ins>
      <w:commentRangeStart w:id="505"/>
      <w:ins w:id="506" w:author="Huawei-Yinghao" w:date="2024-12-18T14:58:00Z">
        <w:r w:rsidR="003A438A">
          <w:t>maxN</w:t>
        </w:r>
      </w:ins>
      <w:ins w:id="507" w:author="Huawei-Yinghao" w:date="2024-12-18T11:56:00Z">
        <w:r w:rsidR="00E33786">
          <w:t>umberOfReportedBeams</w:t>
        </w:r>
      </w:ins>
      <w:commentRangeEnd w:id="505"/>
      <w:r w:rsidR="00FE2286">
        <w:rPr>
          <w:rStyle w:val="af9"/>
          <w:rFonts w:ascii="Times New Roman" w:hAnsi="Times New Roman"/>
          <w:noProof w:val="0"/>
          <w:lang w:eastAsia="ja-JP"/>
        </w:rPr>
        <w:commentReference w:id="505"/>
      </w:r>
      <w:ins w:id="508" w:author="Huawei-Yinghao" w:date="2024-12-18T11:56:00Z">
        <w:r w:rsidR="00E33786">
          <w:t xml:space="preserve">-r19                   </w:t>
        </w:r>
      </w:ins>
      <w:ins w:id="509" w:author="Huawei-Yinghao" w:date="2024-12-18T11:57:00Z">
        <w:r w:rsidR="00BF66D1">
          <w:t xml:space="preserve">INTEGER </w:t>
        </w:r>
      </w:ins>
      <w:ins w:id="510" w:author="Huawei-Yinghao" w:date="2024-12-18T11:58:00Z">
        <w:r w:rsidR="00BF66D1">
          <w:t>(1..</w:t>
        </w:r>
      </w:ins>
      <w:ins w:id="511" w:author="Huawei-Yinghao" w:date="2024-12-18T12:01:00Z">
        <w:r w:rsidR="00304C8B">
          <w:t>256),</w:t>
        </w:r>
      </w:ins>
    </w:p>
    <w:p w14:paraId="41A74F9F" w14:textId="175A7B43" w:rsidR="00DE65D1" w:rsidRDefault="009B6E24" w:rsidP="00055385">
      <w:pPr>
        <w:pStyle w:val="PL"/>
      </w:pPr>
      <w:ins w:id="512" w:author="Huawei-Yinghao" w:date="2024-12-31T09:55:00Z">
        <w:r w:rsidRPr="000B7163">
          <w:t xml:space="preserve">    </w:t>
        </w:r>
      </w:ins>
      <w:commentRangeStart w:id="513"/>
      <w:ins w:id="514" w:author="Huawei-Yinghao" w:date="2025-01-22T11:48:00Z">
        <w:r w:rsidR="0020064A">
          <w:t>allowR</w:t>
        </w:r>
      </w:ins>
      <w:ins w:id="515" w:author="Huawei-Yinghao" w:date="2024-12-18T14:58:00Z">
        <w:r w:rsidR="003A438A">
          <w:t>eport</w:t>
        </w:r>
      </w:ins>
      <w:ins w:id="516" w:author="Huawei-Yinghao" w:date="2025-01-22T11:48:00Z">
        <w:r w:rsidR="0020064A">
          <w:t>Any</w:t>
        </w:r>
      </w:ins>
      <w:ins w:id="517" w:author="Huawei-Yinghao" w:date="2024-12-18T14:58:00Z">
        <w:r w:rsidR="00086029">
          <w:t>Beam</w:t>
        </w:r>
      </w:ins>
      <w:commentRangeEnd w:id="513"/>
      <w:r w:rsidR="00FE2286">
        <w:rPr>
          <w:rStyle w:val="af9"/>
          <w:rFonts w:ascii="Times New Roman" w:hAnsi="Times New Roman"/>
          <w:noProof w:val="0"/>
          <w:lang w:eastAsia="ja-JP"/>
        </w:rPr>
        <w:commentReference w:id="513"/>
      </w:r>
      <w:ins w:id="518" w:author="Huawei-Yinghao" w:date="2024-12-18T14:59:00Z">
        <w:r w:rsidR="00086029">
          <w:t xml:space="preserve">-r19                       </w:t>
        </w:r>
      </w:ins>
      <w:ins w:id="519" w:author="Huawei-Yinghao" w:date="2025-01-22T15:20:00Z">
        <w:r w:rsidR="00497D92">
          <w:t xml:space="preserve"> </w:t>
        </w:r>
      </w:ins>
      <w:ins w:id="520" w:author="Huawei-Yinghao" w:date="2024-12-18T14:59:00Z">
        <w:r w:rsidR="00086029">
          <w:t xml:space="preserve"> ENUMERATED {enabled</w:t>
        </w:r>
      </w:ins>
      <w:ins w:id="521" w:author="Huawei-Yinghao" w:date="2024-12-18T15:59:00Z">
        <w:r w:rsidR="00963F64">
          <w:t>, disabled</w:t>
        </w:r>
      </w:ins>
      <w:ins w:id="522" w:author="Huawei-Yinghao" w:date="2024-12-18T14:59:00Z">
        <w:r w:rsidR="00086029">
          <w:t>}</w:t>
        </w:r>
      </w:ins>
      <w:ins w:id="523" w:author="Huawei-Yinghao" w:date="2024-12-18T15:55:00Z">
        <w:r w:rsidR="00E176D6">
          <w:t>,</w:t>
        </w:r>
      </w:ins>
    </w:p>
    <w:p w14:paraId="26FAF9AC" w14:textId="54700806" w:rsidR="00E03A72" w:rsidRDefault="009B6E24" w:rsidP="00055385">
      <w:pPr>
        <w:pStyle w:val="PL"/>
        <w:rPr>
          <w:ins w:id="524" w:author="Huawei-Yinghao" w:date="2024-12-18T15:55:00Z"/>
        </w:rPr>
      </w:pPr>
      <w:ins w:id="525" w:author="Huawei-Yinghao" w:date="2024-12-31T09:55:00Z">
        <w:r w:rsidRPr="000B7163">
          <w:t xml:space="preserve">    </w:t>
        </w:r>
      </w:ins>
      <w:commentRangeStart w:id="526"/>
      <w:ins w:id="527" w:author="Huawei-Yinghao" w:date="2024-12-18T15:50:00Z">
        <w:r w:rsidR="001470D5">
          <w:t>reportCurrentBeam</w:t>
        </w:r>
      </w:ins>
      <w:commentRangeEnd w:id="526"/>
      <w:r w:rsidR="00FE2286">
        <w:rPr>
          <w:rStyle w:val="af9"/>
          <w:rFonts w:ascii="Times New Roman" w:hAnsi="Times New Roman"/>
          <w:noProof w:val="0"/>
          <w:lang w:eastAsia="ja-JP"/>
        </w:rPr>
        <w:commentReference w:id="526"/>
      </w:r>
      <w:ins w:id="528" w:author="Huawei-Yinghao" w:date="2024-12-18T15:50:00Z">
        <w:r w:rsidR="001470D5">
          <w:t>-r19                          ENUMERATED {enabled</w:t>
        </w:r>
      </w:ins>
      <w:ins w:id="529" w:author="Huawei-Yinghao" w:date="2024-12-18T15:59:00Z">
        <w:r w:rsidR="00963F64">
          <w:t>, disabled</w:t>
        </w:r>
      </w:ins>
      <w:ins w:id="530" w:author="Huawei-Yinghao" w:date="2024-12-18T15:50:00Z">
        <w:r w:rsidR="001470D5">
          <w:t>}</w:t>
        </w:r>
      </w:ins>
      <w:ins w:id="531" w:author="Huawei-Yinghao" w:date="2024-12-18T15:55:00Z">
        <w:r w:rsidR="00E03A72">
          <w:t>,</w:t>
        </w:r>
      </w:ins>
    </w:p>
    <w:p w14:paraId="5E5073CA" w14:textId="6B09491D" w:rsidR="00FC735D" w:rsidRDefault="00A45927" w:rsidP="00055385">
      <w:pPr>
        <w:pStyle w:val="PL"/>
        <w:rPr>
          <w:ins w:id="532" w:author="Huawei-Yinghao" w:date="2024-12-18T12:01:00Z"/>
        </w:rPr>
      </w:pPr>
      <w:ins w:id="533" w:author="Huawei-Yinghao" w:date="2024-12-31T09:55:00Z">
        <w:r w:rsidRPr="000B7163">
          <w:lastRenderedPageBreak/>
          <w:t xml:space="preserve">    </w:t>
        </w:r>
      </w:ins>
      <w:ins w:id="534" w:author="Huawei-Yinghao" w:date="2024-12-18T11:55:00Z">
        <w:r w:rsidR="00FC735D">
          <w:t>...</w:t>
        </w:r>
      </w:ins>
    </w:p>
    <w:p w14:paraId="616E3DF0" w14:textId="0D983630" w:rsidR="00070E8B" w:rsidRDefault="00070E8B" w:rsidP="00540ABA">
      <w:pPr>
        <w:pStyle w:val="PL"/>
        <w:rPr>
          <w:rFonts w:eastAsia="等线"/>
          <w:lang w:eastAsia="zh-CN"/>
        </w:rPr>
      </w:pPr>
      <w:ins w:id="535" w:author="Huawei-Yinghao" w:date="2024-12-18T12:01:00Z">
        <w:r>
          <w:rPr>
            <w:rFonts w:eastAsia="等线" w:hint="eastAsia"/>
            <w:lang w:eastAsia="zh-CN"/>
          </w:rPr>
          <w:t>-</w:t>
        </w:r>
        <w:r>
          <w:rPr>
            <w:rFonts w:eastAsia="等线"/>
            <w:lang w:eastAsia="zh-CN"/>
          </w:rPr>
          <w:t xml:space="preserve">- </w:t>
        </w:r>
      </w:ins>
      <w:ins w:id="536" w:author="Huawei-Yinghao" w:date="2025-02-06T15:43:00Z">
        <w:r w:rsidR="009E2179">
          <w:rPr>
            <w:rFonts w:eastAsia="等线"/>
            <w:lang w:eastAsia="zh-CN"/>
          </w:rPr>
          <w:t>Editor</w:t>
        </w:r>
        <w:r w:rsidR="009E2179">
          <w:rPr>
            <w:rFonts w:eastAsia="等线" w:hint="eastAsia"/>
            <w:lang w:eastAsia="zh-CN"/>
          </w:rPr>
          <w:t>'</w:t>
        </w:r>
        <w:r w:rsidR="009E2179">
          <w:rPr>
            <w:rFonts w:eastAsia="等线"/>
            <w:lang w:eastAsia="zh-CN"/>
          </w:rPr>
          <w:t xml:space="preserve">s NOTE: </w:t>
        </w:r>
      </w:ins>
      <w:ins w:id="537" w:author="Huawei-Yinghao" w:date="2024-12-18T12:01:00Z">
        <w:r>
          <w:rPr>
            <w:rFonts w:eastAsia="等线"/>
            <w:lang w:eastAsia="zh-CN"/>
          </w:rPr>
          <w:t>FFS exact value of the maximum beams that can be reported</w:t>
        </w:r>
        <w:r w:rsidR="0056246A">
          <w:rPr>
            <w:rFonts w:eastAsia="等线"/>
            <w:lang w:eastAsia="zh-CN"/>
          </w:rPr>
          <w:t xml:space="preserve">. </w:t>
        </w:r>
      </w:ins>
      <w:ins w:id="538" w:author="Huawei-Yinghao" w:date="2024-12-18T14:58:00Z">
        <w:r w:rsidR="00E04812">
          <w:rPr>
            <w:rFonts w:eastAsia="等线"/>
            <w:lang w:eastAsia="zh-CN"/>
          </w:rPr>
          <w:t>C</w:t>
        </w:r>
      </w:ins>
      <w:ins w:id="539" w:author="Huawei-Yinghao" w:date="2024-12-18T12:01:00Z">
        <w:r w:rsidR="0056246A">
          <w:rPr>
            <w:rFonts w:eastAsia="等线"/>
            <w:lang w:eastAsia="zh-CN"/>
          </w:rPr>
          <w:t>urrent value set as</w:t>
        </w:r>
      </w:ins>
      <w:ins w:id="540" w:author="Huawei-Yinghao" w:date="2024-12-18T12:02:00Z">
        <w:r w:rsidR="0056246A">
          <w:rPr>
            <w:rFonts w:eastAsia="等线"/>
            <w:lang w:eastAsia="zh-CN"/>
          </w:rPr>
          <w:t xml:space="preserve"> a placeholder for ASN1 compilation.</w:t>
        </w:r>
      </w:ins>
    </w:p>
    <w:p w14:paraId="2363975F" w14:textId="40C21D47" w:rsidR="00061804" w:rsidRDefault="0044664E" w:rsidP="00540ABA">
      <w:pPr>
        <w:pStyle w:val="PL"/>
        <w:rPr>
          <w:ins w:id="541" w:author="Huawei-Yinghao" w:date="2024-12-18T11:54:00Z"/>
          <w:rFonts w:eastAsia="等线"/>
          <w:lang w:eastAsia="zh-CN"/>
        </w:rPr>
      </w:pPr>
      <w:ins w:id="542" w:author="Huawei-Yinghao" w:date="2025-03-03T11:58:00Z">
        <w:r>
          <w:rPr>
            <w:rFonts w:eastAsia="等线" w:hint="eastAsia"/>
            <w:lang w:eastAsia="zh-CN"/>
          </w:rPr>
          <w:t>-</w:t>
        </w:r>
        <w:r>
          <w:rPr>
            <w:rFonts w:eastAsia="等线"/>
            <w:lang w:eastAsia="zh-CN"/>
          </w:rPr>
          <w:t>- Editor's NOTE:</w:t>
        </w:r>
        <w:r>
          <w:rPr>
            <w:rFonts w:eastAsia="等线"/>
            <w:lang w:eastAsia="zh-CN"/>
          </w:rPr>
          <w:tab/>
          <w:t xml:space="preserve">FFS additional values on the report </w:t>
        </w:r>
        <w:commentRangeStart w:id="543"/>
        <w:r>
          <w:rPr>
            <w:rFonts w:eastAsia="等线"/>
            <w:lang w:eastAsia="zh-CN"/>
          </w:rPr>
          <w:t>intervals</w:t>
        </w:r>
        <w:commentRangeEnd w:id="543"/>
        <w:r>
          <w:rPr>
            <w:rStyle w:val="af9"/>
            <w:rFonts w:ascii="Times New Roman" w:hAnsi="Times New Roman"/>
            <w:noProof w:val="0"/>
            <w:lang w:eastAsia="ja-JP"/>
          </w:rPr>
          <w:commentReference w:id="543"/>
        </w:r>
      </w:ins>
    </w:p>
    <w:p w14:paraId="66AAA5DA" w14:textId="77777777" w:rsidR="00691750" w:rsidRPr="000B7163" w:rsidRDefault="00691750" w:rsidP="00691750">
      <w:pPr>
        <w:pStyle w:val="PL"/>
        <w:rPr>
          <w:ins w:id="544" w:author="Huawei-Yinghao" w:date="2024-12-18T11:54:00Z"/>
        </w:rPr>
      </w:pPr>
      <w:ins w:id="545" w:author="Huawei-Yinghao" w:date="2024-12-18T11:54:00Z">
        <w:r w:rsidRPr="000B7163">
          <w:t>}</w:t>
        </w:r>
      </w:ins>
    </w:p>
    <w:p w14:paraId="275AEFB4" w14:textId="77777777" w:rsidR="00691750" w:rsidRPr="00540ABA" w:rsidRDefault="00691750" w:rsidP="00540ABA">
      <w:pPr>
        <w:pStyle w:val="PL"/>
        <w:rPr>
          <w:rFonts w:eastAsia="等线"/>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46"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47" w:author="Huawei-Yinghao" w:date="2024-12-18T14:41:00Z"/>
                <w:i/>
                <w:szCs w:val="22"/>
                <w:lang w:eastAsia="sv-SE"/>
              </w:rPr>
            </w:pPr>
            <w:ins w:id="548"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49" w:author="Huawei-Yinghao" w:date="2024-12-18T14:41:00Z"/>
                <w:rFonts w:eastAsia="等线"/>
                <w:b w:val="0"/>
                <w:bCs/>
                <w:iCs/>
                <w:szCs w:val="22"/>
                <w:lang w:eastAsia="zh-CN"/>
              </w:rPr>
            </w:pPr>
            <w:ins w:id="550" w:author="Huawei-Yinghao" w:date="2024-12-18T14:41:00Z">
              <w:r>
                <w:rPr>
                  <w:rFonts w:eastAsia="等线" w:hint="eastAsia"/>
                  <w:b w:val="0"/>
                  <w:bCs/>
                  <w:iCs/>
                  <w:szCs w:val="22"/>
                  <w:lang w:eastAsia="zh-CN"/>
                </w:rPr>
                <w:t>I</w:t>
              </w:r>
              <w:r>
                <w:rPr>
                  <w:rFonts w:eastAsia="等线"/>
                  <w:b w:val="0"/>
                  <w:bCs/>
                  <w:iCs/>
                  <w:szCs w:val="22"/>
                  <w:lang w:eastAsia="zh-CN"/>
                </w:rPr>
                <w:t xml:space="preserve">ndicates the type of reference signal </w:t>
              </w:r>
            </w:ins>
            <w:ins w:id="551" w:author="Huawei-Yinghao" w:date="2025-01-22T16:03:00Z">
              <w:r w:rsidR="00695894">
                <w:rPr>
                  <w:rFonts w:eastAsia="等线"/>
                  <w:b w:val="0"/>
                  <w:bCs/>
                  <w:iCs/>
                  <w:szCs w:val="22"/>
                  <w:lang w:eastAsia="zh-CN"/>
                </w:rPr>
                <w:t xml:space="preserve">for LTM event evaluation. </w:t>
              </w:r>
              <w:r w:rsidR="00695894">
                <w:rPr>
                  <w:rFonts w:eastAsia="等线"/>
                  <w:b w:val="0"/>
                  <w:bCs/>
                  <w:i/>
                  <w:szCs w:val="22"/>
                  <w:lang w:eastAsia="zh-CN"/>
                </w:rPr>
                <w:t>csi-rs</w:t>
              </w:r>
              <w:r w:rsidR="00695894">
                <w:rPr>
                  <w:rFonts w:eastAsia="等线"/>
                  <w:b w:val="0"/>
                  <w:bCs/>
                  <w:iCs/>
                  <w:szCs w:val="22"/>
                  <w:lang w:eastAsia="zh-CN"/>
                </w:rPr>
                <w:t xml:space="preserve"> corresponds to</w:t>
              </w:r>
            </w:ins>
            <w:ins w:id="552" w:author="Huawei-Yinghao" w:date="2024-12-18T14:41:00Z">
              <w:r>
                <w:rPr>
                  <w:rFonts w:eastAsia="等线"/>
                  <w:b w:val="0"/>
                  <w:bCs/>
                  <w:iCs/>
                  <w:szCs w:val="22"/>
                  <w:lang w:eastAsia="zh-CN"/>
                </w:rPr>
                <w:t xml:space="preserve"> </w:t>
              </w:r>
            </w:ins>
            <w:ins w:id="553" w:author="Huawei-Yinghao" w:date="2025-01-22T16:02:00Z">
              <w:r w:rsidR="004A7669" w:rsidRPr="004A7669">
                <w:rPr>
                  <w:rFonts w:eastAsia="等线"/>
                  <w:b w:val="0"/>
                  <w:bCs/>
                  <w:iCs/>
                  <w:szCs w:val="22"/>
                  <w:lang w:eastAsia="zh-CN"/>
                </w:rPr>
                <w:t>QCL RS</w:t>
              </w:r>
            </w:ins>
            <w:ins w:id="554" w:author="Huawei-Yinghao" w:date="2025-01-22T16:09:00Z">
              <w:r w:rsidR="00244E27">
                <w:rPr>
                  <w:rFonts w:eastAsia="等线"/>
                  <w:b w:val="0"/>
                  <w:bCs/>
                  <w:iCs/>
                  <w:szCs w:val="22"/>
                  <w:lang w:eastAsia="zh-CN"/>
                </w:rPr>
                <w:t xml:space="preserve"> of the indicated joint/DL TCI state</w:t>
              </w:r>
            </w:ins>
            <w:ins w:id="555" w:author="Huawei-Yinghao" w:date="2025-01-22T16:03:00Z">
              <w:r w:rsidR="00270EF3">
                <w:rPr>
                  <w:rFonts w:eastAsia="等线"/>
                  <w:b w:val="0"/>
                  <w:bCs/>
                  <w:iCs/>
                  <w:szCs w:val="22"/>
                  <w:lang w:eastAsia="zh-CN"/>
                </w:rPr>
                <w:t xml:space="preserve">; and </w:t>
              </w:r>
              <w:r w:rsidR="00270EF3">
                <w:rPr>
                  <w:rFonts w:eastAsia="等线"/>
                  <w:b w:val="0"/>
                  <w:bCs/>
                  <w:i/>
                  <w:szCs w:val="22"/>
                  <w:lang w:eastAsia="zh-CN"/>
                </w:rPr>
                <w:t>ssb</w:t>
              </w:r>
              <w:r w:rsidR="00270EF3">
                <w:rPr>
                  <w:rFonts w:eastAsia="等线"/>
                  <w:b w:val="0"/>
                  <w:bCs/>
                  <w:iCs/>
                  <w:szCs w:val="22"/>
                  <w:lang w:eastAsia="zh-CN"/>
                </w:rPr>
                <w:t xml:space="preserve"> </w:t>
              </w:r>
            </w:ins>
            <w:ins w:id="556" w:author="Huawei-Yinghao" w:date="2025-01-22T16:04:00Z">
              <w:r w:rsidR="007C0404">
                <w:rPr>
                  <w:rFonts w:eastAsia="等线"/>
                  <w:b w:val="0"/>
                  <w:bCs/>
                  <w:iCs/>
                  <w:szCs w:val="22"/>
                  <w:lang w:eastAsia="zh-CN"/>
                </w:rPr>
                <w:t>corresponds</w:t>
              </w:r>
            </w:ins>
            <w:ins w:id="557" w:author="Huawei-Yinghao" w:date="2025-01-22T16:03:00Z">
              <w:r w:rsidR="00270EF3">
                <w:rPr>
                  <w:rFonts w:eastAsia="等线"/>
                  <w:b w:val="0"/>
                  <w:bCs/>
                  <w:iCs/>
                  <w:szCs w:val="22"/>
                  <w:lang w:eastAsia="zh-CN"/>
                </w:rPr>
                <w:t xml:space="preserve"> to</w:t>
              </w:r>
            </w:ins>
            <w:ins w:id="558" w:author="Huawei-Yinghao" w:date="2025-01-22T16:02:00Z">
              <w:r w:rsidR="004A7669" w:rsidRPr="004A7669">
                <w:rPr>
                  <w:rFonts w:eastAsia="等线"/>
                  <w:b w:val="0"/>
                  <w:bCs/>
                  <w:iCs/>
                  <w:szCs w:val="22"/>
                  <w:lang w:eastAsia="zh-CN"/>
                </w:rPr>
                <w:t xml:space="preserve"> SSB QCLed with the QCL RS of the indicated joint/DL TCI state</w:t>
              </w:r>
            </w:ins>
            <w:ins w:id="559" w:author="Huawei-Yinghao" w:date="2024-12-18T14:42:00Z">
              <w:r>
                <w:rPr>
                  <w:rFonts w:eastAsia="等线"/>
                  <w:b w:val="0"/>
                  <w:bCs/>
                  <w:iCs/>
                  <w:szCs w:val="22"/>
                  <w:lang w:eastAsia="zh-CN"/>
                </w:rPr>
                <w:t>.</w:t>
              </w:r>
            </w:ins>
          </w:p>
        </w:tc>
      </w:tr>
      <w:tr w:rsidR="003D29A3" w:rsidRPr="000B7163" w14:paraId="39612950" w14:textId="77777777" w:rsidTr="00483D2B">
        <w:trPr>
          <w:ins w:id="560"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61" w:author="Huawei-Yinghao" w:date="2024-12-23T10:49:00Z"/>
                <w:rFonts w:eastAsia="等线"/>
                <w:iCs/>
                <w:szCs w:val="22"/>
                <w:lang w:eastAsia="zh-CN"/>
              </w:rPr>
            </w:pPr>
            <w:ins w:id="562" w:author="Huawei-Yinghao" w:date="2024-12-23T10:49:00Z">
              <w:r>
                <w:rPr>
                  <w:rFonts w:eastAsia="等线" w:hint="eastAsia"/>
                  <w:i/>
                  <w:szCs w:val="22"/>
                  <w:lang w:eastAsia="zh-CN"/>
                </w:rPr>
                <w:t>e</w:t>
              </w:r>
              <w:r>
                <w:rPr>
                  <w:rFonts w:eastAsia="等线"/>
                  <w:i/>
                  <w:szCs w:val="22"/>
                  <w:lang w:eastAsia="zh-CN"/>
                </w:rPr>
                <w:t>ventId</w:t>
              </w:r>
            </w:ins>
          </w:p>
          <w:p w14:paraId="0812194C" w14:textId="0BC5770A" w:rsidR="00E779AA" w:rsidRPr="005B7601" w:rsidRDefault="00E779AA" w:rsidP="00553844">
            <w:pPr>
              <w:pStyle w:val="TAH"/>
              <w:jc w:val="left"/>
              <w:rPr>
                <w:ins w:id="563" w:author="Huawei-Yinghao" w:date="2024-12-23T10:49:00Z"/>
                <w:rFonts w:eastAsia="等线"/>
                <w:b w:val="0"/>
                <w:bCs/>
                <w:iCs/>
                <w:szCs w:val="22"/>
                <w:lang w:eastAsia="zh-CN"/>
              </w:rPr>
            </w:pPr>
            <w:ins w:id="564" w:author="Huawei-Yinghao" w:date="2024-12-23T10:49:00Z">
              <w:r>
                <w:rPr>
                  <w:rFonts w:eastAsia="等线" w:hint="eastAsia"/>
                  <w:b w:val="0"/>
                  <w:bCs/>
                  <w:iCs/>
                  <w:szCs w:val="22"/>
                  <w:lang w:eastAsia="zh-CN"/>
                </w:rPr>
                <w:t>T</w:t>
              </w:r>
              <w:r>
                <w:rPr>
                  <w:rFonts w:eastAsia="等线"/>
                  <w:b w:val="0"/>
                  <w:bCs/>
                  <w:iCs/>
                  <w:szCs w:val="22"/>
                  <w:lang w:eastAsia="zh-CN"/>
                </w:rPr>
                <w:t xml:space="preserve">ype of </w:t>
              </w:r>
            </w:ins>
            <w:ins w:id="565" w:author="Huawei-Yinghao" w:date="2024-12-23T10:50:00Z">
              <w:r w:rsidR="006E136B">
                <w:rPr>
                  <w:rFonts w:eastAsia="等线"/>
                  <w:b w:val="0"/>
                  <w:bCs/>
                  <w:iCs/>
                  <w:szCs w:val="22"/>
                  <w:lang w:eastAsia="zh-CN"/>
                </w:rPr>
                <w:t xml:space="preserve">LTM event for triggering </w:t>
              </w:r>
            </w:ins>
            <w:ins w:id="566" w:author="Huawei-Yinghao" w:date="2024-12-31T11:02:00Z">
              <w:r w:rsidR="00EE3BE5">
                <w:rPr>
                  <w:rFonts w:eastAsia="等线"/>
                  <w:b w:val="0"/>
                  <w:bCs/>
                  <w:iCs/>
                  <w:szCs w:val="22"/>
                  <w:lang w:eastAsia="zh-CN"/>
                </w:rPr>
                <w:t xml:space="preserve">event-triggered </w:t>
              </w:r>
            </w:ins>
            <w:ins w:id="567" w:author="Huawei-Yinghao" w:date="2024-12-23T10:50:00Z">
              <w:r w:rsidR="006E136B">
                <w:rPr>
                  <w:rFonts w:eastAsia="等线"/>
                  <w:b w:val="0"/>
                  <w:bCs/>
                  <w:iCs/>
                  <w:szCs w:val="22"/>
                  <w:lang w:eastAsia="zh-CN"/>
                </w:rPr>
                <w:t>measurement report</w:t>
              </w:r>
            </w:ins>
            <w:ins w:id="568" w:author="Huawei-Yinghao" w:date="2024-12-31T11:02:00Z">
              <w:r w:rsidR="004E7F73">
                <w:rPr>
                  <w:rFonts w:eastAsia="等线"/>
                  <w:b w:val="0"/>
                  <w:bCs/>
                  <w:iCs/>
                  <w:szCs w:val="22"/>
                  <w:lang w:eastAsia="zh-CN"/>
                </w:rPr>
                <w:t xml:space="preserve"> as specified in TS 38.321 [3]</w:t>
              </w:r>
            </w:ins>
            <w:ins w:id="569" w:author="Huawei-Yinghao" w:date="2024-12-25T10:12:00Z">
              <w:r w:rsidR="00796FA0">
                <w:rPr>
                  <w:rFonts w:eastAsia="等线"/>
                  <w:b w:val="0"/>
                  <w:bCs/>
                  <w:iCs/>
                  <w:szCs w:val="22"/>
                  <w:lang w:eastAsia="zh-CN"/>
                </w:rPr>
                <w:t>.</w:t>
              </w:r>
            </w:ins>
          </w:p>
        </w:tc>
      </w:tr>
      <w:tr w:rsidR="00783C7F" w:rsidRPr="00D91587" w14:paraId="0FB10E02" w14:textId="77777777" w:rsidTr="00483D2B">
        <w:trPr>
          <w:ins w:id="570"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71" w:author="Huawei-Yinghao" w:date="2024-12-18T10:13:00Z"/>
                <w:rFonts w:eastAsia="等线"/>
                <w:b/>
                <w:i/>
                <w:szCs w:val="22"/>
                <w:lang w:eastAsia="zh-CN"/>
              </w:rPr>
            </w:pPr>
            <w:ins w:id="572" w:author="Huawei-Yinghao" w:date="2024-12-31T10:42:00Z">
              <w:r>
                <w:rPr>
                  <w:rFonts w:eastAsia="等线"/>
                  <w:b/>
                  <w:i/>
                  <w:szCs w:val="22"/>
                  <w:lang w:eastAsia="zh-CN"/>
                </w:rPr>
                <w:t>h</w:t>
              </w:r>
            </w:ins>
            <w:ins w:id="573" w:author="Huawei-Yinghao" w:date="2024-12-18T10:13:00Z">
              <w:r w:rsidR="00783C7F" w:rsidRPr="00B26D08">
                <w:rPr>
                  <w:rFonts w:eastAsia="等线"/>
                  <w:b/>
                  <w:i/>
                  <w:szCs w:val="22"/>
                  <w:lang w:eastAsia="zh-CN"/>
                </w:rPr>
                <w:t>ysteresis</w:t>
              </w:r>
            </w:ins>
          </w:p>
          <w:p w14:paraId="2776B2AB" w14:textId="578BCA8E" w:rsidR="00783C7F" w:rsidRPr="00D91587" w:rsidRDefault="00783C7F" w:rsidP="00483D2B">
            <w:pPr>
              <w:pStyle w:val="TAL"/>
              <w:rPr>
                <w:ins w:id="574" w:author="Huawei-Yinghao" w:date="2024-12-18T10:13:00Z"/>
                <w:rFonts w:eastAsia="等线"/>
                <w:bCs/>
                <w:iCs/>
                <w:szCs w:val="22"/>
                <w:lang w:eastAsia="zh-CN"/>
              </w:rPr>
            </w:pPr>
            <w:ins w:id="575" w:author="Huawei-Yinghao" w:date="2024-12-18T10:13:00Z">
              <w:r>
                <w:rPr>
                  <w:rFonts w:eastAsia="等线" w:hint="eastAsia"/>
                  <w:bCs/>
                  <w:iCs/>
                  <w:szCs w:val="22"/>
                  <w:lang w:eastAsia="zh-CN"/>
                </w:rPr>
                <w:t>H</w:t>
              </w:r>
              <w:r>
                <w:rPr>
                  <w:rFonts w:eastAsia="等线"/>
                  <w:bCs/>
                  <w:iCs/>
                  <w:szCs w:val="22"/>
                  <w:lang w:eastAsia="zh-CN"/>
                </w:rPr>
                <w:t xml:space="preserve">ysteresis when evaluating </w:t>
              </w:r>
            </w:ins>
            <w:ins w:id="576" w:author="Huawei-Yinghao" w:date="2024-12-18T10:22:00Z">
              <w:r w:rsidR="001B49EC">
                <w:rPr>
                  <w:rFonts w:eastAsia="等线"/>
                  <w:bCs/>
                  <w:iCs/>
                  <w:szCs w:val="22"/>
                  <w:lang w:eastAsia="zh-CN"/>
                </w:rPr>
                <w:t>the entering/leaving condition</w:t>
              </w:r>
            </w:ins>
            <w:ins w:id="577" w:author="Huawei-Yinghao" w:date="2024-12-25T10:17:00Z">
              <w:r w:rsidR="00E9178B">
                <w:rPr>
                  <w:rFonts w:eastAsia="等线"/>
                  <w:bCs/>
                  <w:iCs/>
                  <w:szCs w:val="22"/>
                  <w:lang w:eastAsia="zh-CN"/>
                </w:rPr>
                <w:t>s</w:t>
              </w:r>
            </w:ins>
            <w:ins w:id="578" w:author="Huawei-Yinghao" w:date="2024-12-18T10:22:00Z">
              <w:r w:rsidR="001B49EC">
                <w:rPr>
                  <w:rFonts w:eastAsia="等线"/>
                  <w:bCs/>
                  <w:iCs/>
                  <w:szCs w:val="22"/>
                  <w:lang w:eastAsia="zh-CN"/>
                </w:rPr>
                <w:t xml:space="preserve"> for </w:t>
              </w:r>
            </w:ins>
            <w:ins w:id="579" w:author="Huawei-Yinghao" w:date="2024-12-18T10:13:00Z">
              <w:r>
                <w:rPr>
                  <w:rFonts w:eastAsia="等线"/>
                  <w:bCs/>
                  <w:iCs/>
                  <w:szCs w:val="22"/>
                  <w:lang w:eastAsia="zh-CN"/>
                </w:rPr>
                <w:t>an LTM event.</w:t>
              </w:r>
            </w:ins>
          </w:p>
        </w:tc>
      </w:tr>
      <w:tr w:rsidR="00CF14AB" w:rsidRPr="00D91587" w14:paraId="2D022554" w14:textId="77777777" w:rsidTr="00483D2B">
        <w:trPr>
          <w:ins w:id="580"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581" w:author="Huawei-Yinghao" w:date="2024-12-31T09:53:00Z"/>
                <w:rFonts w:eastAsia="等线"/>
                <w:b/>
                <w:i/>
                <w:szCs w:val="22"/>
                <w:lang w:eastAsia="zh-CN"/>
              </w:rPr>
            </w:pPr>
            <w:ins w:id="582" w:author="Huawei-Yinghao" w:date="2024-12-31T09:53:00Z">
              <w:r>
                <w:rPr>
                  <w:rFonts w:eastAsia="等线" w:hint="eastAsia"/>
                  <w:b/>
                  <w:i/>
                  <w:szCs w:val="22"/>
                  <w:lang w:eastAsia="zh-CN"/>
                </w:rPr>
                <w:t>l</w:t>
              </w:r>
              <w:r>
                <w:rPr>
                  <w:rFonts w:eastAsia="等线"/>
                  <w:b/>
                  <w:i/>
                  <w:szCs w:val="22"/>
                  <w:lang w:eastAsia="zh-CN"/>
                </w:rPr>
                <w:t>tm-</w:t>
              </w:r>
              <w:r w:rsidRPr="00CF14AB">
                <w:rPr>
                  <w:rFonts w:eastAsia="等线"/>
                  <w:b/>
                  <w:i/>
                  <w:szCs w:val="22"/>
                  <w:lang w:eastAsia="zh-CN"/>
                </w:rPr>
                <w:t>EventTriggered</w:t>
              </w:r>
            </w:ins>
            <w:ins w:id="583" w:author="Huawei-Yinghao" w:date="2024-12-31T10:41:00Z">
              <w:r w:rsidR="00E87927">
                <w:rPr>
                  <w:rFonts w:eastAsia="等线"/>
                  <w:b/>
                  <w:i/>
                  <w:szCs w:val="22"/>
                  <w:lang w:eastAsia="zh-CN"/>
                </w:rPr>
                <w:t>M</w:t>
              </w:r>
            </w:ins>
            <w:ins w:id="584" w:author="Huawei-Yinghao" w:date="2024-12-31T09:53:00Z">
              <w:r w:rsidRPr="00CF14AB">
                <w:rPr>
                  <w:rFonts w:eastAsia="等线"/>
                  <w:b/>
                  <w:i/>
                  <w:szCs w:val="22"/>
                  <w:lang w:eastAsia="zh-CN"/>
                </w:rPr>
                <w:t>easurement</w:t>
              </w:r>
            </w:ins>
          </w:p>
          <w:p w14:paraId="0FCC55BE" w14:textId="20B05685" w:rsidR="007F35C2" w:rsidRPr="004D1E5B" w:rsidRDefault="00237363" w:rsidP="00483D2B">
            <w:pPr>
              <w:pStyle w:val="TAL"/>
              <w:rPr>
                <w:ins w:id="585" w:author="Huawei-Yinghao" w:date="2024-12-31T09:53:00Z"/>
                <w:rFonts w:eastAsia="等线"/>
                <w:bCs/>
                <w:iCs/>
                <w:szCs w:val="22"/>
                <w:lang w:eastAsia="zh-CN"/>
              </w:rPr>
            </w:pPr>
            <w:ins w:id="586" w:author="Huawei-Yinghao" w:date="2024-12-31T09:57:00Z">
              <w:r>
                <w:rPr>
                  <w:rFonts w:eastAsia="等线" w:hint="eastAsia"/>
                  <w:bCs/>
                  <w:iCs/>
                  <w:szCs w:val="22"/>
                  <w:lang w:eastAsia="zh-CN"/>
                </w:rPr>
                <w:t>I</w:t>
              </w:r>
              <w:r>
                <w:rPr>
                  <w:rFonts w:eastAsia="等线"/>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587"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588" w:author="Huawei-Yinghao" w:date="2024-12-18T11:21:00Z"/>
                <w:rFonts w:eastAsia="等线"/>
                <w:b/>
                <w:i/>
                <w:szCs w:val="22"/>
                <w:lang w:eastAsia="zh-CN"/>
              </w:rPr>
            </w:pPr>
            <w:ins w:id="589" w:author="Huawei-Yinghao" w:date="2024-12-18T11:21:00Z">
              <w:r w:rsidRPr="00EB1BB2">
                <w:rPr>
                  <w:rFonts w:eastAsia="等线"/>
                  <w:b/>
                  <w:i/>
                  <w:szCs w:val="22"/>
                  <w:lang w:eastAsia="zh-CN"/>
                </w:rPr>
                <w:t>ltm-EventTriggeredPeriodicReport</w:t>
              </w:r>
            </w:ins>
          </w:p>
          <w:p w14:paraId="6DF9B35C" w14:textId="0B58673D" w:rsidR="00EB1BB2" w:rsidRPr="00EB1BB2" w:rsidRDefault="00A9729B" w:rsidP="00483D2B">
            <w:pPr>
              <w:pStyle w:val="TAL"/>
              <w:rPr>
                <w:ins w:id="590" w:author="Huawei-Yinghao" w:date="2024-12-18T11:21:00Z"/>
                <w:rFonts w:eastAsia="等线"/>
                <w:bCs/>
                <w:iCs/>
                <w:szCs w:val="22"/>
                <w:lang w:eastAsia="zh-CN"/>
              </w:rPr>
            </w:pPr>
            <w:ins w:id="591" w:author="Huawei-Yinghao" w:date="2024-12-18T11:23:00Z">
              <w:r>
                <w:rPr>
                  <w:rFonts w:eastAsia="等线"/>
                  <w:bCs/>
                  <w:iCs/>
                  <w:szCs w:val="22"/>
                  <w:lang w:eastAsia="zh-CN"/>
                </w:rPr>
                <w:t>This field indicate</w:t>
              </w:r>
            </w:ins>
            <w:ins w:id="592" w:author="Huawei-Yinghao" w:date="2024-12-18T11:24:00Z">
              <w:r>
                <w:rPr>
                  <w:rFonts w:eastAsia="等线"/>
                  <w:bCs/>
                  <w:iCs/>
                  <w:szCs w:val="22"/>
                  <w:lang w:eastAsia="zh-CN"/>
                </w:rPr>
                <w:t xml:space="preserve">s when </w:t>
              </w:r>
            </w:ins>
            <w:ins w:id="593" w:author="Huawei-Yinghao" w:date="2024-12-31T11:03:00Z">
              <w:r w:rsidR="00F611E8">
                <w:rPr>
                  <w:rFonts w:eastAsia="等线"/>
                  <w:bCs/>
                  <w:iCs/>
                  <w:szCs w:val="22"/>
                  <w:lang w:eastAsia="zh-CN"/>
                </w:rPr>
                <w:t xml:space="preserve">an LTM </w:t>
              </w:r>
            </w:ins>
            <w:ins w:id="594" w:author="Huawei-Yinghao" w:date="2024-12-18T11:24:00Z">
              <w:r>
                <w:rPr>
                  <w:rFonts w:eastAsia="等线"/>
                  <w:bCs/>
                  <w:iCs/>
                  <w:szCs w:val="22"/>
                  <w:lang w:eastAsia="zh-CN"/>
                </w:rPr>
                <w:t xml:space="preserve">event is triggered, whether the event-triggered measurement report is </w:t>
              </w:r>
            </w:ins>
            <w:ins w:id="595" w:author="Huawei-Yinghao" w:date="2024-12-31T11:03:00Z">
              <w:r w:rsidR="001901F1">
                <w:rPr>
                  <w:rFonts w:eastAsia="等线"/>
                  <w:bCs/>
                  <w:iCs/>
                  <w:szCs w:val="22"/>
                  <w:lang w:eastAsia="zh-CN"/>
                </w:rPr>
                <w:t>sent</w:t>
              </w:r>
            </w:ins>
            <w:ins w:id="596" w:author="Huawei-Yinghao" w:date="2024-12-18T11:24:00Z">
              <w:r>
                <w:rPr>
                  <w:rFonts w:eastAsia="等线"/>
                  <w:bCs/>
                  <w:iCs/>
                  <w:szCs w:val="22"/>
                  <w:lang w:eastAsia="zh-CN"/>
                </w:rPr>
                <w:t xml:space="preserve"> periodically. </w:t>
              </w:r>
            </w:ins>
            <w:ins w:id="597" w:author="Huawei-Yinghao" w:date="2024-12-18T11:21:00Z">
              <w:r w:rsidR="00EB1BB2">
                <w:rPr>
                  <w:rFonts w:eastAsia="等线" w:hint="eastAsia"/>
                  <w:bCs/>
                  <w:iCs/>
                  <w:szCs w:val="22"/>
                  <w:lang w:eastAsia="zh-CN"/>
                </w:rPr>
                <w:t>W</w:t>
              </w:r>
              <w:r w:rsidR="00EB1BB2">
                <w:rPr>
                  <w:rFonts w:eastAsia="等线"/>
                  <w:bCs/>
                  <w:iCs/>
                  <w:szCs w:val="22"/>
                  <w:lang w:eastAsia="zh-CN"/>
                </w:rPr>
                <w:t xml:space="preserve">hen the field is absent, the event-triggered measurement report is </w:t>
              </w:r>
            </w:ins>
            <w:ins w:id="598" w:author="Huawei-Yinghao" w:date="2024-12-31T11:03:00Z">
              <w:r w:rsidR="006F6ACF">
                <w:rPr>
                  <w:rFonts w:eastAsia="等线"/>
                  <w:bCs/>
                  <w:iCs/>
                  <w:szCs w:val="22"/>
                  <w:lang w:eastAsia="zh-CN"/>
                </w:rPr>
                <w:t>sen</w:t>
              </w:r>
            </w:ins>
            <w:ins w:id="599" w:author="Huawei-Yinghao" w:date="2024-12-18T11:21:00Z">
              <w:r w:rsidR="00EB1BB2">
                <w:rPr>
                  <w:rFonts w:eastAsia="等线"/>
                  <w:bCs/>
                  <w:iCs/>
                  <w:szCs w:val="22"/>
                  <w:lang w:eastAsia="zh-CN"/>
                </w:rPr>
                <w:t>t once</w:t>
              </w:r>
            </w:ins>
            <w:ins w:id="600" w:author="Huawei-Yinghao" w:date="2024-12-18T11:22:00Z">
              <w:r w:rsidR="00EB1BB2">
                <w:rPr>
                  <w:rFonts w:eastAsia="等线"/>
                  <w:bCs/>
                  <w:iCs/>
                  <w:szCs w:val="22"/>
                  <w:lang w:eastAsia="zh-CN"/>
                </w:rPr>
                <w:t xml:space="preserve">, as </w:t>
              </w:r>
            </w:ins>
            <w:ins w:id="601" w:author="Huawei-Yinghao" w:date="2024-12-18T16:08:00Z">
              <w:r w:rsidR="00A61011">
                <w:rPr>
                  <w:rFonts w:eastAsia="等线"/>
                  <w:bCs/>
                  <w:iCs/>
                  <w:szCs w:val="22"/>
                  <w:lang w:eastAsia="zh-CN"/>
                </w:rPr>
                <w:t xml:space="preserve">specified </w:t>
              </w:r>
            </w:ins>
            <w:ins w:id="602" w:author="Huawei-Yinghao" w:date="2024-12-18T11:22:00Z">
              <w:r w:rsidR="00EB1BB2">
                <w:rPr>
                  <w:rFonts w:eastAsia="等线"/>
                  <w:bCs/>
                  <w:iCs/>
                  <w:szCs w:val="22"/>
                  <w:lang w:eastAsia="zh-CN"/>
                </w:rPr>
                <w:t>in TS 38.321 [3]</w:t>
              </w:r>
              <w:r w:rsidR="00D62C67">
                <w:rPr>
                  <w:rFonts w:eastAsia="等线"/>
                  <w:bCs/>
                  <w:iCs/>
                  <w:szCs w:val="22"/>
                  <w:lang w:eastAsia="zh-CN"/>
                </w:rPr>
                <w:t>.</w:t>
              </w:r>
            </w:ins>
          </w:p>
        </w:tc>
      </w:tr>
      <w:tr w:rsidR="00167DBB" w:rsidRPr="00D91587" w14:paraId="7D394333" w14:textId="77777777" w:rsidTr="00483D2B">
        <w:trPr>
          <w:ins w:id="603"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604" w:author="Huawei-Yinghao" w:date="2024-12-31T09:59:00Z"/>
                <w:rFonts w:eastAsia="等线"/>
                <w:b/>
                <w:i/>
                <w:szCs w:val="22"/>
                <w:lang w:eastAsia="zh-CN"/>
              </w:rPr>
            </w:pPr>
            <w:ins w:id="605" w:author="Huawei-Yinghao" w:date="2024-12-31T09:58:00Z">
              <w:r w:rsidRPr="00F92B97">
                <w:rPr>
                  <w:rFonts w:eastAsia="等线"/>
                  <w:b/>
                  <w:i/>
                  <w:szCs w:val="22"/>
                  <w:lang w:eastAsia="zh-CN"/>
                </w:rPr>
                <w:t>ltm-ReportConfigType</w:t>
              </w:r>
            </w:ins>
          </w:p>
          <w:p w14:paraId="1428D327" w14:textId="7BA231BA" w:rsidR="00F92B97" w:rsidRPr="00992F25" w:rsidRDefault="00055385" w:rsidP="00483D2B">
            <w:pPr>
              <w:pStyle w:val="TAL"/>
              <w:rPr>
                <w:ins w:id="606" w:author="Huawei-Yinghao" w:date="2024-12-31T09:58:00Z"/>
                <w:rFonts w:eastAsia="等线"/>
                <w:bCs/>
                <w:iCs/>
                <w:szCs w:val="22"/>
                <w:lang w:eastAsia="zh-CN"/>
              </w:rPr>
            </w:pPr>
            <w:ins w:id="607" w:author="Huawei-Yinghao" w:date="2024-12-31T10:00:00Z">
              <w:r>
                <w:rPr>
                  <w:rFonts w:eastAsia="等线" w:hint="eastAsia"/>
                  <w:bCs/>
                  <w:iCs/>
                  <w:szCs w:val="22"/>
                  <w:lang w:eastAsia="zh-CN"/>
                </w:rPr>
                <w:t>T</w:t>
              </w:r>
              <w:r>
                <w:rPr>
                  <w:rFonts w:eastAsia="等线"/>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608" w:author="Huawei-Yinghao" w:date="2024-12-18T11:14:00Z">
              <w:r>
                <w:rPr>
                  <w:b/>
                  <w:i/>
                </w:rPr>
                <w:t>l</w:t>
              </w:r>
            </w:ins>
            <w:del w:id="609"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610"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611"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612" w:author="Huawei-Yinghao" w:date="2024-12-28T17:13:00Z"/>
                <w:rFonts w:eastAsia="等线"/>
                <w:b/>
                <w:i/>
                <w:lang w:eastAsia="zh-CN"/>
              </w:rPr>
            </w:pPr>
            <w:ins w:id="613" w:author="Huawei-Yinghao" w:date="2024-12-28T17:11:00Z">
              <w:r>
                <w:rPr>
                  <w:rFonts w:eastAsia="等线" w:hint="eastAsia"/>
                  <w:b/>
                  <w:i/>
                  <w:lang w:eastAsia="zh-CN"/>
                </w:rPr>
                <w:t>l</w:t>
              </w:r>
            </w:ins>
            <w:ins w:id="614" w:author="Huawei-Yinghao" w:date="2024-12-28T17:12:00Z">
              <w:r>
                <w:rPr>
                  <w:rFonts w:eastAsia="等线"/>
                  <w:b/>
                  <w:i/>
                  <w:lang w:eastAsia="zh-CN"/>
                </w:rPr>
                <w:t>tm-</w:t>
              </w:r>
            </w:ins>
            <w:ins w:id="615" w:author="Huawei-Yinghao" w:date="2024-12-28T17:13:00Z">
              <w:r w:rsidR="00CE471C" w:rsidRPr="00CE471C">
                <w:rPr>
                  <w:rFonts w:eastAsia="等线"/>
                  <w:b/>
                  <w:i/>
                  <w:lang w:eastAsia="zh-CN"/>
                </w:rPr>
                <w:t>ResourcesForChannelMeasurement</w:t>
              </w:r>
            </w:ins>
          </w:p>
          <w:p w14:paraId="12EE3455" w14:textId="3CB1EC12" w:rsidR="00CE471C" w:rsidRPr="009117A3" w:rsidRDefault="00CE471C" w:rsidP="00483D2B">
            <w:pPr>
              <w:pStyle w:val="TAL"/>
              <w:rPr>
                <w:ins w:id="616" w:author="Huawei-Yinghao" w:date="2024-12-28T17:11:00Z"/>
                <w:rFonts w:eastAsia="等线"/>
                <w:bCs/>
                <w:iCs/>
                <w:lang w:eastAsia="zh-CN"/>
              </w:rPr>
            </w:pPr>
            <w:ins w:id="617" w:author="Huawei-Yinghao" w:date="2024-12-28T17:13:00Z">
              <w:r>
                <w:rPr>
                  <w:rFonts w:eastAsia="等线" w:hint="eastAsia"/>
                  <w:bCs/>
                  <w:iCs/>
                  <w:lang w:eastAsia="zh-CN"/>
                </w:rPr>
                <w:t>T</w:t>
              </w:r>
              <w:r>
                <w:rPr>
                  <w:rFonts w:eastAsia="等线"/>
                  <w:bCs/>
                  <w:iCs/>
                  <w:lang w:eastAsia="zh-CN"/>
                </w:rPr>
                <w:t xml:space="preserve">his field indicates of the index of </w:t>
              </w:r>
            </w:ins>
            <w:ins w:id="618" w:author="Huawei-Yinghao" w:date="2025-01-22T15:59:00Z">
              <w:r w:rsidR="00152F6D">
                <w:rPr>
                  <w:rFonts w:eastAsia="等线"/>
                  <w:bCs/>
                  <w:iCs/>
                  <w:lang w:eastAsia="zh-CN"/>
                </w:rPr>
                <w:t>SSB or CSI-RS</w:t>
              </w:r>
            </w:ins>
            <w:ins w:id="619" w:author="Huawei-Yinghao" w:date="2024-12-28T17:13:00Z">
              <w:r>
                <w:rPr>
                  <w:rFonts w:eastAsia="等线"/>
                  <w:bCs/>
                  <w:iCs/>
                  <w:lang w:eastAsia="zh-CN"/>
                </w:rPr>
                <w:t xml:space="preserve"> in the field </w:t>
              </w:r>
              <w:r w:rsidR="00507F55">
                <w:rPr>
                  <w:rFonts w:eastAsia="等线"/>
                  <w:bCs/>
                  <w:i/>
                  <w:lang w:eastAsia="zh-CN"/>
                </w:rPr>
                <w:t>LTM-CSI</w:t>
              </w:r>
            </w:ins>
            <w:ins w:id="620" w:author="Huawei-Yinghao" w:date="2024-12-31T11:04:00Z">
              <w:r w:rsidR="00E6616D">
                <w:rPr>
                  <w:rFonts w:eastAsia="等线"/>
                  <w:bCs/>
                  <w:i/>
                  <w:lang w:eastAsia="zh-CN"/>
                </w:rPr>
                <w:t>-</w:t>
              </w:r>
            </w:ins>
            <w:ins w:id="621" w:author="Huawei-Yinghao" w:date="2024-12-28T17:13:00Z">
              <w:r w:rsidR="00507F55">
                <w:rPr>
                  <w:rFonts w:eastAsia="等线"/>
                  <w:bCs/>
                  <w:i/>
                  <w:lang w:eastAsia="zh-CN"/>
                </w:rPr>
                <w:t>ResourceConfig</w:t>
              </w:r>
              <w:r w:rsidR="00507F55">
                <w:rPr>
                  <w:rFonts w:eastAsia="等线"/>
                  <w:bCs/>
                  <w:iCs/>
                  <w:lang w:eastAsia="zh-CN"/>
                </w:rPr>
                <w:t>.</w:t>
              </w:r>
            </w:ins>
            <w:ins w:id="622" w:author="Huawei-Yinghao" w:date="2024-12-31T10:15:00Z">
              <w:r w:rsidR="00C36538">
                <w:rPr>
                  <w:rFonts w:eastAsia="等线"/>
                  <w:bCs/>
                  <w:iCs/>
                  <w:lang w:eastAsia="zh-CN"/>
                </w:rPr>
                <w:t xml:space="preserve"> </w:t>
              </w:r>
              <w:r w:rsidR="00C36538">
                <w:rPr>
                  <w:rFonts w:eastAsia="等线"/>
                  <w:bCs/>
                  <w:iCs/>
                  <w:szCs w:val="22"/>
                  <w:lang w:eastAsia="zh-CN"/>
                </w:rPr>
                <w:t xml:space="preserve">When </w:t>
              </w:r>
              <w:r w:rsidR="00316587" w:rsidRPr="00265A14">
                <w:rPr>
                  <w:rFonts w:eastAsia="等线"/>
                  <w:bCs/>
                  <w:i/>
                  <w:szCs w:val="22"/>
                  <w:lang w:eastAsia="zh-CN"/>
                </w:rPr>
                <w:t>ltm-ReportConfigType</w:t>
              </w:r>
              <w:r w:rsidR="00C36538">
                <w:rPr>
                  <w:rFonts w:eastAsia="等线"/>
                  <w:bCs/>
                  <w:iCs/>
                  <w:szCs w:val="22"/>
                  <w:lang w:eastAsia="zh-CN"/>
                </w:rPr>
                <w:t xml:space="preserve"> is set to </w:t>
              </w:r>
              <w:r w:rsidR="00C36538">
                <w:rPr>
                  <w:rFonts w:eastAsia="等线"/>
                  <w:bCs/>
                  <w:i/>
                  <w:szCs w:val="22"/>
                  <w:lang w:eastAsia="zh-CN"/>
                </w:rPr>
                <w:t>EventTriggered</w:t>
              </w:r>
              <w:r w:rsidR="00C36538">
                <w:rPr>
                  <w:rFonts w:eastAsia="等线"/>
                  <w:bCs/>
                  <w:iCs/>
                  <w:szCs w:val="22"/>
                  <w:lang w:eastAsia="zh-CN"/>
                </w:rPr>
                <w:t xml:space="preserve">, </w:t>
              </w:r>
            </w:ins>
            <w:ins w:id="623" w:author="Huawei-Yinghao" w:date="2025-01-22T15:59:00Z">
              <w:r w:rsidR="00613ED1">
                <w:rPr>
                  <w:rFonts w:eastAsia="等线"/>
                  <w:bCs/>
                  <w:iCs/>
                  <w:szCs w:val="22"/>
                  <w:lang w:eastAsia="zh-CN"/>
                </w:rPr>
                <w:t>and</w:t>
              </w:r>
            </w:ins>
            <w:ins w:id="624" w:author="Huawei-Yinghao" w:date="2025-01-22T16:13:00Z">
              <w:r w:rsidR="00A35981">
                <w:rPr>
                  <w:rFonts w:eastAsia="等线"/>
                  <w:bCs/>
                  <w:iCs/>
                  <w:szCs w:val="22"/>
                  <w:lang w:eastAsia="zh-CN"/>
                </w:rPr>
                <w:t xml:space="preserve"> </w:t>
              </w:r>
              <w:r w:rsidR="00A35981">
                <w:rPr>
                  <w:rFonts w:eastAsia="等线"/>
                  <w:bCs/>
                  <w:i/>
                  <w:szCs w:val="22"/>
                  <w:lang w:eastAsia="zh-CN"/>
                </w:rPr>
                <w:t>eventId</w:t>
              </w:r>
              <w:r w:rsidR="00A35981">
                <w:rPr>
                  <w:rFonts w:eastAsia="等线"/>
                  <w:bCs/>
                  <w:iCs/>
                  <w:szCs w:val="22"/>
                  <w:lang w:eastAsia="zh-CN"/>
                </w:rPr>
                <w:t xml:space="preserve"> is configured as</w:t>
              </w:r>
            </w:ins>
            <w:ins w:id="625" w:author="Huawei-Yinghao" w:date="2025-01-22T15:59:00Z">
              <w:r w:rsidR="00613ED1">
                <w:rPr>
                  <w:rFonts w:eastAsia="等线"/>
                  <w:bCs/>
                  <w:iCs/>
                  <w:szCs w:val="22"/>
                  <w:lang w:eastAsia="zh-CN"/>
                </w:rPr>
                <w:t xml:space="preserve"> </w:t>
              </w:r>
              <w:r w:rsidR="00613ED1">
                <w:rPr>
                  <w:rFonts w:eastAsia="等线"/>
                  <w:bCs/>
                  <w:i/>
                  <w:szCs w:val="22"/>
                  <w:lang w:eastAsia="zh-CN"/>
                </w:rPr>
                <w:t>eventLTM2</w:t>
              </w:r>
            </w:ins>
            <w:ins w:id="626" w:author="Huawei-Yinghao" w:date="2025-01-22T16:00:00Z">
              <w:r w:rsidR="00613ED1">
                <w:rPr>
                  <w:rFonts w:eastAsia="等线"/>
                  <w:bCs/>
                  <w:iCs/>
                  <w:szCs w:val="22"/>
                  <w:lang w:eastAsia="zh-CN"/>
                </w:rPr>
                <w:t xml:space="preserve">, </w:t>
              </w:r>
            </w:ins>
            <w:ins w:id="627" w:author="Huawei-Yinghao" w:date="2024-12-31T10:15:00Z">
              <w:r w:rsidR="00C36538">
                <w:rPr>
                  <w:rFonts w:eastAsia="等线"/>
                  <w:bCs/>
                  <w:iCs/>
                  <w:szCs w:val="22"/>
                  <w:lang w:eastAsia="zh-CN"/>
                </w:rPr>
                <w:t>this field shall be ignored.</w:t>
              </w:r>
            </w:ins>
          </w:p>
        </w:tc>
      </w:tr>
      <w:tr w:rsidR="00DB6CC0" w:rsidRPr="00DF7542" w14:paraId="07F26839" w14:textId="77777777" w:rsidTr="00483D2B">
        <w:trPr>
          <w:ins w:id="628"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29" w:author="Huawei-Yinghao" w:date="2024-12-18T10:14:00Z"/>
                <w:rFonts w:eastAsia="等线"/>
                <w:b/>
                <w:i/>
                <w:szCs w:val="22"/>
                <w:lang w:eastAsia="zh-CN"/>
              </w:rPr>
            </w:pPr>
            <w:ins w:id="630" w:author="Huawei-Yinghao" w:date="2024-12-18T11:08:00Z">
              <w:r>
                <w:rPr>
                  <w:rFonts w:eastAsia="等线"/>
                  <w:b/>
                  <w:i/>
                  <w:szCs w:val="22"/>
                  <w:lang w:eastAsia="zh-CN"/>
                </w:rPr>
                <w:t>l</w:t>
              </w:r>
            </w:ins>
            <w:ins w:id="631" w:author="Huawei-Yinghao" w:date="2024-12-18T10:14:00Z">
              <w:r w:rsidR="00DB6CC0" w:rsidRPr="0016640F">
                <w:rPr>
                  <w:rFonts w:eastAsia="等线"/>
                  <w:b/>
                  <w:i/>
                  <w:szCs w:val="22"/>
                  <w:lang w:eastAsia="zh-CN"/>
                </w:rPr>
                <w:t>tm2-Threshold</w:t>
              </w:r>
              <w:r w:rsidR="00DB6CC0">
                <w:rPr>
                  <w:rFonts w:eastAsia="等线"/>
                  <w:b/>
                  <w:i/>
                  <w:szCs w:val="22"/>
                  <w:lang w:eastAsia="zh-CN"/>
                </w:rPr>
                <w:t xml:space="preserve">, </w:t>
              </w:r>
              <w:r w:rsidR="00DB6CC0" w:rsidRPr="00D67D01">
                <w:rPr>
                  <w:rFonts w:eastAsia="等线"/>
                  <w:b/>
                  <w:i/>
                  <w:szCs w:val="22"/>
                  <w:lang w:eastAsia="zh-CN"/>
                </w:rPr>
                <w:t>ltm4-Threshold</w:t>
              </w:r>
              <w:r w:rsidR="00DB6CC0">
                <w:rPr>
                  <w:rFonts w:eastAsia="等线"/>
                  <w:b/>
                  <w:i/>
                  <w:szCs w:val="22"/>
                  <w:lang w:eastAsia="zh-CN"/>
                </w:rPr>
                <w:t xml:space="preserve">, </w:t>
              </w:r>
              <w:r w:rsidR="00DB6CC0" w:rsidRPr="00520C62">
                <w:rPr>
                  <w:rFonts w:eastAsia="等线"/>
                  <w:b/>
                  <w:i/>
                  <w:szCs w:val="22"/>
                  <w:lang w:eastAsia="zh-CN"/>
                </w:rPr>
                <w:t>ltm5-Threshold1</w:t>
              </w:r>
              <w:r w:rsidR="00DB6CC0">
                <w:rPr>
                  <w:rFonts w:eastAsia="等线"/>
                  <w:b/>
                  <w:i/>
                  <w:szCs w:val="22"/>
                  <w:lang w:eastAsia="zh-CN"/>
                </w:rPr>
                <w:t xml:space="preserve">, </w:t>
              </w:r>
              <w:r w:rsidR="00DB6CC0" w:rsidRPr="00520C62">
                <w:rPr>
                  <w:rFonts w:eastAsia="等线"/>
                  <w:b/>
                  <w:i/>
                  <w:szCs w:val="22"/>
                  <w:lang w:eastAsia="zh-CN"/>
                </w:rPr>
                <w:t>ltm5-Threshold</w:t>
              </w:r>
              <w:r w:rsidR="00DB6CC0">
                <w:rPr>
                  <w:rFonts w:eastAsia="等线"/>
                  <w:b/>
                  <w:i/>
                  <w:szCs w:val="22"/>
                  <w:lang w:eastAsia="zh-CN"/>
                </w:rPr>
                <w:t>2</w:t>
              </w:r>
            </w:ins>
          </w:p>
          <w:p w14:paraId="60466736" w14:textId="2F68D30D" w:rsidR="00DB6CC0" w:rsidRPr="00DF7542" w:rsidRDefault="00DB6CC0" w:rsidP="00483D2B">
            <w:pPr>
              <w:pStyle w:val="TAL"/>
              <w:rPr>
                <w:ins w:id="632" w:author="Huawei-Yinghao" w:date="2024-12-18T10:14:00Z"/>
                <w:rFonts w:eastAsia="等线"/>
                <w:bCs/>
                <w:iCs/>
                <w:szCs w:val="22"/>
                <w:lang w:eastAsia="zh-CN"/>
              </w:rPr>
            </w:pPr>
            <w:ins w:id="633" w:author="Huawei-Yinghao" w:date="2024-12-18T10:14:00Z">
              <w:r>
                <w:rPr>
                  <w:rFonts w:eastAsia="等线" w:hint="eastAsia"/>
                  <w:bCs/>
                  <w:iCs/>
                  <w:szCs w:val="22"/>
                  <w:lang w:eastAsia="zh-CN"/>
                </w:rPr>
                <w:t>T</w:t>
              </w:r>
              <w:r>
                <w:rPr>
                  <w:rFonts w:eastAsia="等线"/>
                  <w:bCs/>
                  <w:iCs/>
                  <w:szCs w:val="22"/>
                  <w:lang w:eastAsia="zh-CN"/>
                </w:rPr>
                <w:t>hreshold</w:t>
              </w:r>
            </w:ins>
            <w:ins w:id="634" w:author="Huawei-Yinghao" w:date="2024-12-25T10:17:00Z">
              <w:r w:rsidR="00A66866">
                <w:rPr>
                  <w:rFonts w:eastAsia="等线"/>
                  <w:bCs/>
                  <w:iCs/>
                  <w:szCs w:val="22"/>
                  <w:lang w:eastAsia="zh-CN"/>
                </w:rPr>
                <w:t>s</w:t>
              </w:r>
            </w:ins>
            <w:ins w:id="635" w:author="Huawei-Yinghao" w:date="2024-12-18T10:14:00Z">
              <w:r>
                <w:rPr>
                  <w:rFonts w:eastAsia="等线"/>
                  <w:bCs/>
                  <w:iCs/>
                  <w:szCs w:val="22"/>
                  <w:lang w:eastAsia="zh-CN"/>
                </w:rPr>
                <w:t xml:space="preserve"> defined in the </w:t>
              </w:r>
            </w:ins>
            <w:ins w:id="636" w:author="Huawei-Yinghao" w:date="2024-12-18T10:23:00Z">
              <w:r w:rsidR="00D010EB">
                <w:rPr>
                  <w:rFonts w:eastAsia="等线"/>
                  <w:bCs/>
                  <w:iCs/>
                  <w:szCs w:val="22"/>
                  <w:lang w:eastAsia="zh-CN"/>
                </w:rPr>
                <w:t>entering/leaving</w:t>
              </w:r>
            </w:ins>
            <w:ins w:id="637" w:author="Huawei-Yinghao" w:date="2024-12-18T10:14:00Z">
              <w:r>
                <w:rPr>
                  <w:rFonts w:eastAsia="等线"/>
                  <w:bCs/>
                  <w:iCs/>
                  <w:szCs w:val="22"/>
                  <w:lang w:eastAsia="zh-CN"/>
                </w:rPr>
                <w:t xml:space="preserve"> conditions for different LTM events.</w:t>
              </w:r>
            </w:ins>
          </w:p>
        </w:tc>
      </w:tr>
      <w:tr w:rsidR="00DB6CC0" w:rsidRPr="00DF7542" w14:paraId="0C60A1DF" w14:textId="77777777" w:rsidTr="00483D2B">
        <w:trPr>
          <w:ins w:id="638"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39" w:author="Huawei-Yinghao" w:date="2024-12-18T10:14:00Z"/>
                <w:rFonts w:eastAsia="等线"/>
                <w:b/>
                <w:i/>
                <w:szCs w:val="22"/>
                <w:lang w:eastAsia="zh-CN"/>
              </w:rPr>
            </w:pPr>
            <w:ins w:id="640" w:author="Huawei-Yinghao" w:date="2024-12-18T11:08:00Z">
              <w:r>
                <w:rPr>
                  <w:rFonts w:eastAsia="等线"/>
                  <w:b/>
                  <w:i/>
                  <w:szCs w:val="22"/>
                  <w:lang w:eastAsia="zh-CN"/>
                </w:rPr>
                <w:t>l</w:t>
              </w:r>
            </w:ins>
            <w:ins w:id="641" w:author="Huawei-Yinghao" w:date="2024-12-18T10:14:00Z">
              <w:r w:rsidR="00DB6CC0">
                <w:rPr>
                  <w:rFonts w:eastAsia="等线"/>
                  <w:b/>
                  <w:i/>
                  <w:szCs w:val="22"/>
                  <w:lang w:eastAsia="zh-CN"/>
                </w:rPr>
                <w:t>tm3-Offset</w:t>
              </w:r>
            </w:ins>
          </w:p>
          <w:p w14:paraId="66DB7692" w14:textId="2E385954" w:rsidR="0083464D" w:rsidRPr="00DF7542" w:rsidRDefault="00DB6CC0" w:rsidP="002A7B56">
            <w:pPr>
              <w:pStyle w:val="TAL"/>
              <w:rPr>
                <w:ins w:id="642" w:author="Huawei-Yinghao" w:date="2024-12-18T10:14:00Z"/>
                <w:rFonts w:eastAsia="等线"/>
                <w:bCs/>
                <w:iCs/>
                <w:szCs w:val="22"/>
                <w:lang w:eastAsia="zh-CN"/>
              </w:rPr>
            </w:pPr>
            <w:ins w:id="643" w:author="Huawei-Yinghao" w:date="2024-12-18T10:14:00Z">
              <w:r>
                <w:rPr>
                  <w:rFonts w:eastAsia="等线" w:hint="eastAsia"/>
                  <w:bCs/>
                  <w:iCs/>
                  <w:szCs w:val="22"/>
                  <w:lang w:eastAsia="zh-CN"/>
                </w:rPr>
                <w:t>O</w:t>
              </w:r>
              <w:r>
                <w:rPr>
                  <w:rFonts w:eastAsia="等线"/>
                  <w:bCs/>
                  <w:iCs/>
                  <w:szCs w:val="22"/>
                  <w:lang w:eastAsia="zh-CN"/>
                </w:rPr>
                <w:t xml:space="preserve">ffset for the </w:t>
              </w:r>
            </w:ins>
            <w:ins w:id="644" w:author="Huawei-Yinghao" w:date="2024-12-25T10:09:00Z">
              <w:r w:rsidR="00A31DFA">
                <w:rPr>
                  <w:rFonts w:eastAsia="等线"/>
                  <w:bCs/>
                  <w:iCs/>
                  <w:szCs w:val="22"/>
                  <w:lang w:eastAsia="zh-CN"/>
                </w:rPr>
                <w:t>entering/leaving condition for</w:t>
              </w:r>
            </w:ins>
            <w:ins w:id="645" w:author="Huawei-Yinghao" w:date="2024-12-18T10:14:00Z">
              <w:r>
                <w:rPr>
                  <w:rFonts w:eastAsia="等线"/>
                  <w:bCs/>
                  <w:iCs/>
                  <w:szCs w:val="22"/>
                  <w:lang w:eastAsia="zh-CN"/>
                </w:rPr>
                <w:t xml:space="preserve"> event LTM3.</w:t>
              </w:r>
            </w:ins>
            <w:ins w:id="646" w:author="Huawei-Yinghao" w:date="2025-01-22T16:39:00Z">
              <w:r w:rsidR="0083464D">
                <w:rPr>
                  <w:rFonts w:eastAsia="等线"/>
                  <w:bCs/>
                  <w:iCs/>
                  <w:szCs w:val="22"/>
                  <w:lang w:eastAsia="zh-CN"/>
                </w:rPr>
                <w:t xml:space="preserve"> </w:t>
              </w:r>
            </w:ins>
            <w:ins w:id="647" w:author="Huawei-Yinghao" w:date="2025-03-03T11:43:00Z">
              <w:r w:rsidR="00A71F0A">
                <w:rPr>
                  <w:rFonts w:eastAsia="等线"/>
                  <w:bCs/>
                  <w:iCs/>
                  <w:szCs w:val="22"/>
                  <w:lang w:eastAsia="zh-CN"/>
                </w:rPr>
                <w:t>T</w:t>
              </w:r>
            </w:ins>
            <w:ins w:id="648" w:author="Huawei-Yinghao" w:date="2025-01-22T16:39:00Z">
              <w:r w:rsidR="0083464D">
                <w:rPr>
                  <w:rFonts w:eastAsia="等线"/>
                  <w:bCs/>
                  <w:iCs/>
                  <w:szCs w:val="22"/>
                  <w:lang w:eastAsia="zh-CN"/>
                </w:rPr>
                <w:t>he</w:t>
              </w:r>
              <w:r w:rsidR="0083464D">
                <w:rPr>
                  <w:rFonts w:cs="Arial"/>
                  <w:szCs w:val="22"/>
                  <w:lang w:eastAsia="ko-KR"/>
                </w:rPr>
                <w:t xml:space="preserve"> actual value is field value * 0.5 dB.</w:t>
              </w:r>
            </w:ins>
          </w:p>
        </w:tc>
      </w:tr>
      <w:tr w:rsidR="00FA0EA2" w:rsidRPr="00DF7542" w14:paraId="114D312C" w14:textId="77777777" w:rsidTr="00483D2B">
        <w:trPr>
          <w:ins w:id="649"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50" w:author="Huawei-Yinghao" w:date="2024-12-18T11:07:00Z"/>
                <w:rFonts w:eastAsia="等线"/>
                <w:b/>
                <w:i/>
                <w:szCs w:val="22"/>
                <w:lang w:eastAsia="zh-CN"/>
              </w:rPr>
            </w:pPr>
            <w:ins w:id="651" w:author="Huawei-Yinghao" w:date="2024-12-18T11:07:00Z">
              <w:r>
                <w:rPr>
                  <w:rFonts w:eastAsia="等线" w:hint="eastAsia"/>
                  <w:b/>
                  <w:i/>
                  <w:szCs w:val="22"/>
                  <w:lang w:eastAsia="zh-CN"/>
                </w:rPr>
                <w:t>r</w:t>
              </w:r>
              <w:r>
                <w:rPr>
                  <w:rFonts w:eastAsia="等线"/>
                  <w:b/>
                  <w:i/>
                  <w:szCs w:val="22"/>
                  <w:lang w:eastAsia="zh-CN"/>
                </w:rPr>
                <w:t>eportOnLeave</w:t>
              </w:r>
            </w:ins>
          </w:p>
          <w:p w14:paraId="050E512F" w14:textId="60AB80D4" w:rsidR="00FA0EA2" w:rsidRPr="00FA0EA2" w:rsidRDefault="00FA0EA2" w:rsidP="00483D2B">
            <w:pPr>
              <w:pStyle w:val="TAL"/>
              <w:rPr>
                <w:ins w:id="652" w:author="Huawei-Yinghao" w:date="2024-12-18T11:07:00Z"/>
                <w:rFonts w:eastAsia="等线"/>
                <w:bCs/>
                <w:iCs/>
                <w:szCs w:val="22"/>
                <w:lang w:eastAsia="zh-CN"/>
              </w:rPr>
            </w:pPr>
            <w:ins w:id="653" w:author="Huawei-Yinghao" w:date="2024-12-18T11:07:00Z">
              <w:r>
                <w:rPr>
                  <w:rFonts w:eastAsia="等线" w:hint="eastAsia"/>
                  <w:bCs/>
                  <w:iCs/>
                  <w:szCs w:val="22"/>
                  <w:lang w:eastAsia="zh-CN"/>
                </w:rPr>
                <w:t>I</w:t>
              </w:r>
              <w:r>
                <w:rPr>
                  <w:rFonts w:eastAsia="等线"/>
                  <w:bCs/>
                  <w:iCs/>
                  <w:szCs w:val="22"/>
                  <w:lang w:eastAsia="zh-CN"/>
                </w:rPr>
                <w:t xml:space="preserve">ndicates whether the </w:t>
              </w:r>
            </w:ins>
            <w:ins w:id="654" w:author="Huawei-Yinghao" w:date="2024-12-31T11:05:00Z">
              <w:r w:rsidR="006833C3">
                <w:rPr>
                  <w:rFonts w:eastAsia="等线"/>
                  <w:bCs/>
                  <w:iCs/>
                  <w:szCs w:val="22"/>
                  <w:lang w:eastAsia="zh-CN"/>
                </w:rPr>
                <w:t xml:space="preserve">event-triggered measurement report by </w:t>
              </w:r>
            </w:ins>
            <w:ins w:id="655" w:author="Huawei-Yinghao" w:date="2024-12-18T11:07:00Z">
              <w:r>
                <w:rPr>
                  <w:rFonts w:eastAsia="等线"/>
                  <w:bCs/>
                  <w:iCs/>
                  <w:szCs w:val="22"/>
                  <w:lang w:eastAsia="zh-CN"/>
                </w:rPr>
                <w:t xml:space="preserve">MAC CE shall be triggered </w:t>
              </w:r>
            </w:ins>
            <w:ins w:id="656" w:author="Huawei-Yinghao" w:date="2024-12-18T11:08:00Z">
              <w:r>
                <w:rPr>
                  <w:rFonts w:eastAsia="等线"/>
                  <w:bCs/>
                  <w:iCs/>
                  <w:szCs w:val="22"/>
                  <w:lang w:eastAsia="zh-CN"/>
                </w:rPr>
                <w:t>when leaving condition is satisfied</w:t>
              </w:r>
            </w:ins>
            <w:ins w:id="657" w:author="Huawei-Yinghao" w:date="2024-12-31T11:06:00Z">
              <w:r w:rsidR="00FD080C">
                <w:rPr>
                  <w:rFonts w:eastAsia="等线"/>
                  <w:bCs/>
                  <w:iCs/>
                  <w:szCs w:val="22"/>
                  <w:lang w:eastAsia="zh-CN"/>
                </w:rPr>
                <w:t>,</w:t>
              </w:r>
              <w:r w:rsidR="0028305D">
                <w:rPr>
                  <w:rFonts w:eastAsia="等线"/>
                  <w:bCs/>
                  <w:iCs/>
                  <w:szCs w:val="22"/>
                  <w:lang w:eastAsia="zh-CN"/>
                </w:rPr>
                <w:t xml:space="preserve"> as specified in TS 38.321 [3]</w:t>
              </w:r>
            </w:ins>
            <w:ins w:id="658" w:author="Huawei-Yinghao" w:date="2024-12-18T11:08:00Z">
              <w:r>
                <w:rPr>
                  <w:rFonts w:eastAsia="等线"/>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5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60" w:author="Huawei-Yinghao" w:date="2024-12-18T10:14:00Z"/>
                <w:rFonts w:eastAsia="等线"/>
                <w:b/>
                <w:i/>
                <w:szCs w:val="22"/>
                <w:lang w:eastAsia="zh-CN"/>
              </w:rPr>
            </w:pPr>
            <w:ins w:id="661" w:author="Huawei-Yinghao" w:date="2024-12-18T10:14:00Z">
              <w:r>
                <w:rPr>
                  <w:rFonts w:eastAsia="等线" w:hint="eastAsia"/>
                  <w:b/>
                  <w:i/>
                  <w:szCs w:val="22"/>
                  <w:lang w:eastAsia="zh-CN"/>
                </w:rPr>
                <w:t>t</w:t>
              </w:r>
              <w:r>
                <w:rPr>
                  <w:rFonts w:eastAsia="等线"/>
                  <w:b/>
                  <w:i/>
                  <w:szCs w:val="22"/>
                  <w:lang w:eastAsia="zh-CN"/>
                </w:rPr>
                <w:t>imeToTrigger</w:t>
              </w:r>
            </w:ins>
          </w:p>
          <w:p w14:paraId="01179A61" w14:textId="7B56FA15" w:rsidR="008B3C85" w:rsidRPr="00D950B0" w:rsidRDefault="00D950B0" w:rsidP="00483D2B">
            <w:pPr>
              <w:pStyle w:val="TAL"/>
              <w:rPr>
                <w:ins w:id="662" w:author="Huawei-Yinghao" w:date="2024-12-18T10:14:00Z"/>
                <w:rFonts w:eastAsia="等线"/>
                <w:bCs/>
                <w:iCs/>
                <w:szCs w:val="22"/>
                <w:lang w:eastAsia="zh-CN"/>
              </w:rPr>
            </w:pPr>
            <w:ins w:id="663" w:author="Huawei-Yinghao" w:date="2024-12-18T10:15:00Z">
              <w:r>
                <w:rPr>
                  <w:rFonts w:eastAsia="等线" w:hint="eastAsia"/>
                  <w:bCs/>
                  <w:iCs/>
                  <w:szCs w:val="22"/>
                  <w:lang w:eastAsia="zh-CN"/>
                </w:rPr>
                <w:t>T</w:t>
              </w:r>
              <w:r>
                <w:rPr>
                  <w:rFonts w:eastAsia="等线"/>
                  <w:bCs/>
                  <w:iCs/>
                  <w:szCs w:val="22"/>
                  <w:lang w:eastAsia="zh-CN"/>
                </w:rPr>
                <w:t xml:space="preserve">ime during which an entering/leaving condition </w:t>
              </w:r>
            </w:ins>
            <w:ins w:id="664" w:author="Huawei-Yinghao" w:date="2024-12-18T10:16:00Z">
              <w:r>
                <w:rPr>
                  <w:rFonts w:eastAsia="等线"/>
                  <w:bCs/>
                  <w:iCs/>
                  <w:szCs w:val="22"/>
                  <w:lang w:eastAsia="zh-CN"/>
                </w:rPr>
                <w:t>needs to be consistently satisfied for triggering event</w:t>
              </w:r>
            </w:ins>
            <w:ins w:id="665" w:author="Huawei-Yinghao" w:date="2024-12-25T10:12:00Z">
              <w:r w:rsidR="00B70BC5">
                <w:rPr>
                  <w:rFonts w:eastAsia="等线"/>
                  <w:bCs/>
                  <w:iCs/>
                  <w:szCs w:val="22"/>
                  <w:lang w:eastAsia="zh-CN"/>
                </w:rPr>
                <w:t>-triggered measurement</w:t>
              </w:r>
            </w:ins>
            <w:ins w:id="666" w:author="Huawei-Yinghao" w:date="2024-12-18T10:16:00Z">
              <w:r>
                <w:rPr>
                  <w:rFonts w:eastAsia="等线"/>
                  <w:bCs/>
                  <w:iCs/>
                  <w:szCs w:val="22"/>
                  <w:lang w:eastAsia="zh-CN"/>
                </w:rPr>
                <w:t xml:space="preserve"> report</w:t>
              </w:r>
            </w:ins>
            <w:ins w:id="667" w:author="Huawei-Yinghao" w:date="2024-12-25T15:38:00Z">
              <w:r w:rsidR="005E77B6">
                <w:rPr>
                  <w:rFonts w:eastAsia="等线"/>
                  <w:bCs/>
                  <w:iCs/>
                  <w:szCs w:val="22"/>
                  <w:lang w:eastAsia="zh-CN"/>
                </w:rPr>
                <w:t xml:space="preserve"> by MAC CE as specified in </w:t>
              </w:r>
            </w:ins>
            <w:ins w:id="668" w:author="Huawei-Yinghao" w:date="2024-12-25T15:39:00Z">
              <w:r w:rsidR="005E77B6">
                <w:rPr>
                  <w:rFonts w:eastAsia="等线"/>
                  <w:bCs/>
                  <w:iCs/>
                  <w:szCs w:val="22"/>
                  <w:lang w:eastAsia="zh-CN"/>
                </w:rPr>
                <w:t>TS 38.321 [3]</w:t>
              </w:r>
            </w:ins>
            <w:ins w:id="669" w:author="Huawei-Yinghao" w:date="2024-12-18T10:16:00Z">
              <w:r>
                <w:rPr>
                  <w:rFonts w:eastAsia="等线"/>
                  <w:bCs/>
                  <w:iCs/>
                  <w:szCs w:val="22"/>
                  <w:lang w:eastAsia="zh-CN"/>
                </w:rPr>
                <w:t>.</w:t>
              </w:r>
            </w:ins>
          </w:p>
        </w:tc>
      </w:tr>
    </w:tbl>
    <w:p w14:paraId="206207AC" w14:textId="77777777" w:rsidR="005A03FF" w:rsidRPr="000B7163" w:rsidRDefault="005A03FF" w:rsidP="005A03FF"/>
    <w:tbl>
      <w:tblPr>
        <w:tblStyle w:val="affb"/>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This field defines how many RSs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70" w:author="Huawei-Yinghao" w:date="2024-12-18T11:24:00Z"/>
          <w:rFonts w:eastAsiaTheme="minorEastAsia"/>
        </w:rPr>
      </w:pPr>
    </w:p>
    <w:tbl>
      <w:tblPr>
        <w:tblStyle w:val="affb"/>
        <w:tblW w:w="14173" w:type="dxa"/>
        <w:tblLook w:val="04A0" w:firstRow="1" w:lastRow="0" w:firstColumn="1" w:lastColumn="0" w:noHBand="0" w:noVBand="1"/>
      </w:tblPr>
      <w:tblGrid>
        <w:gridCol w:w="14173"/>
      </w:tblGrid>
      <w:tr w:rsidR="001465A6" w:rsidRPr="000B7163" w14:paraId="12C05023" w14:textId="77777777" w:rsidTr="00035C98">
        <w:trPr>
          <w:ins w:id="671" w:author="Huawei-Yinghao" w:date="2024-12-18T11:24:00Z"/>
        </w:trPr>
        <w:tc>
          <w:tcPr>
            <w:tcW w:w="14173" w:type="dxa"/>
          </w:tcPr>
          <w:p w14:paraId="55B16D70" w14:textId="28332EC5" w:rsidR="001465A6" w:rsidRPr="000B7163" w:rsidRDefault="001465A6" w:rsidP="00483D2B">
            <w:pPr>
              <w:pStyle w:val="TAH"/>
              <w:rPr>
                <w:ins w:id="672" w:author="Huawei-Yinghao" w:date="2024-12-18T11:24:00Z"/>
              </w:rPr>
            </w:pPr>
            <w:ins w:id="673" w:author="Huawei-Yinghao" w:date="2024-12-18T11:24:00Z">
              <w:r w:rsidRPr="000B7163">
                <w:rPr>
                  <w:i/>
                </w:rPr>
                <w:t>LTM-</w:t>
              </w:r>
              <w:r w:rsidR="00986388">
                <w:t xml:space="preserve"> </w:t>
              </w:r>
              <w:r w:rsidR="00986388" w:rsidRPr="00986388">
                <w:rPr>
                  <w:i/>
                </w:rPr>
                <w:t>EventTriggeredReport</w:t>
              </w:r>
            </w:ins>
            <w:ins w:id="674" w:author="Huawei-Yinghao" w:date="2024-12-25T10:10:00Z">
              <w:r w:rsidR="00C35FD1">
                <w:rPr>
                  <w:i/>
                </w:rPr>
                <w:t>Content</w:t>
              </w:r>
            </w:ins>
            <w:ins w:id="675"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76" w:author="Huawei-Yinghao" w:date="2025-01-22T11:49:00Z"/>
        </w:trPr>
        <w:tc>
          <w:tcPr>
            <w:tcW w:w="14173" w:type="dxa"/>
          </w:tcPr>
          <w:p w14:paraId="285B1B9B" w14:textId="77777777" w:rsidR="00035C98" w:rsidRDefault="00035C98" w:rsidP="00CC150A">
            <w:pPr>
              <w:pStyle w:val="TAL"/>
              <w:rPr>
                <w:ins w:id="677" w:author="Huawei-Yinghao" w:date="2025-01-22T11:49:00Z"/>
                <w:rFonts w:eastAsia="等线"/>
                <w:b/>
                <w:i/>
                <w:lang w:eastAsia="zh-CN"/>
              </w:rPr>
            </w:pPr>
            <w:ins w:id="678" w:author="Huawei-Yinghao" w:date="2025-01-22T11:49:00Z">
              <w:r w:rsidRPr="003178C2">
                <w:rPr>
                  <w:rFonts w:eastAsia="等线"/>
                  <w:b/>
                  <w:i/>
                  <w:lang w:eastAsia="zh-CN"/>
                </w:rPr>
                <w:t xml:space="preserve">allowReportAnyBeam </w:t>
              </w:r>
            </w:ins>
          </w:p>
          <w:p w14:paraId="4A3ED67C" w14:textId="77777777" w:rsidR="00035C98" w:rsidRPr="00FC099E" w:rsidRDefault="00035C98" w:rsidP="00CC150A">
            <w:pPr>
              <w:pStyle w:val="TAL"/>
              <w:rPr>
                <w:ins w:id="679" w:author="Huawei-Yinghao" w:date="2025-01-22T11:49:00Z"/>
                <w:rFonts w:eastAsia="等线"/>
                <w:bCs/>
                <w:iCs/>
                <w:lang w:eastAsia="zh-CN"/>
              </w:rPr>
            </w:pPr>
            <w:ins w:id="680" w:author="Huawei-Yinghao" w:date="2025-01-22T11:49:00Z">
              <w:r>
                <w:rPr>
                  <w:rFonts w:eastAsia="等线"/>
                  <w:bCs/>
                  <w:iCs/>
                  <w:lang w:eastAsia="zh-CN"/>
                </w:rPr>
                <w:t>Indicates whether the UE shall report the measurement results for the beams not satisfying the conditions of the events as specified in TS 38.321 [3].</w:t>
              </w:r>
            </w:ins>
          </w:p>
        </w:tc>
      </w:tr>
      <w:tr w:rsidR="001465A6" w:rsidRPr="000B7163" w14:paraId="51AF04FF" w14:textId="77777777" w:rsidTr="00035C98">
        <w:trPr>
          <w:ins w:id="681" w:author="Huawei-Yinghao" w:date="2024-12-18T11:24:00Z"/>
        </w:trPr>
        <w:tc>
          <w:tcPr>
            <w:tcW w:w="14173" w:type="dxa"/>
          </w:tcPr>
          <w:p w14:paraId="76CEF826" w14:textId="44DF2CDC" w:rsidR="001465A6" w:rsidRPr="00696373" w:rsidRDefault="00835690" w:rsidP="00483D2B">
            <w:pPr>
              <w:pStyle w:val="TAL"/>
              <w:rPr>
                <w:ins w:id="682" w:author="Huawei-Yinghao" w:date="2024-12-18T11:24:00Z"/>
                <w:rFonts w:eastAsia="等线"/>
                <w:b/>
                <w:i/>
                <w:lang w:eastAsia="zh-CN"/>
              </w:rPr>
            </w:pPr>
            <w:ins w:id="683" w:author="Huawei-Yinghao" w:date="2024-12-18T15:53:00Z">
              <w:r w:rsidRPr="00835690">
                <w:rPr>
                  <w:rFonts w:eastAsia="等线"/>
                  <w:b/>
                  <w:i/>
                  <w:lang w:eastAsia="zh-CN"/>
                </w:rPr>
                <w:t>maxNumberOfReportedBeams</w:t>
              </w:r>
            </w:ins>
          </w:p>
          <w:p w14:paraId="7D12B4CD" w14:textId="7EC59678" w:rsidR="001465A6" w:rsidRPr="000B7163" w:rsidRDefault="001465A6" w:rsidP="00483D2B">
            <w:pPr>
              <w:pStyle w:val="TAL"/>
              <w:rPr>
                <w:ins w:id="684" w:author="Huawei-Yinghao" w:date="2024-12-18T11:24:00Z"/>
              </w:rPr>
            </w:pPr>
            <w:ins w:id="685" w:author="Huawei-Yinghao" w:date="2024-12-18T11:24:00Z">
              <w:r w:rsidRPr="000B7163">
                <w:t>This field defines</w:t>
              </w:r>
            </w:ins>
            <w:ins w:id="686" w:author="Huawei-Yinghao" w:date="2024-12-18T15:53:00Z">
              <w:r w:rsidR="00835690">
                <w:t xml:space="preserve"> number of </w:t>
              </w:r>
            </w:ins>
            <w:ins w:id="687" w:author="Huawei-Yinghao" w:date="2024-12-18T15:54:00Z">
              <w:r w:rsidR="001A55DB">
                <w:t>beams</w:t>
              </w:r>
              <w:r w:rsidR="00B5583D">
                <w:t xml:space="preserve"> whose </w:t>
              </w:r>
            </w:ins>
            <w:ins w:id="688" w:author="Huawei-Yinghao" w:date="2024-12-18T15:53:00Z">
              <w:r w:rsidR="00835690">
                <w:t>measurement</w:t>
              </w:r>
            </w:ins>
            <w:ins w:id="689" w:author="Huawei-Yinghao" w:date="2024-12-18T15:54:00Z">
              <w:r w:rsidR="001A55DB">
                <w:t>s</w:t>
              </w:r>
            </w:ins>
            <w:ins w:id="690" w:author="Huawei-Yinghao" w:date="2024-12-18T15:53:00Z">
              <w:r w:rsidR="00835690">
                <w:t xml:space="preserve"> </w:t>
              </w:r>
            </w:ins>
            <w:ins w:id="691" w:author="Huawei-Yinghao" w:date="2025-01-22T16:43:00Z">
              <w:r w:rsidR="00DA42CB">
                <w:t>can</w:t>
              </w:r>
            </w:ins>
            <w:ins w:id="692" w:author="Huawei-Yinghao" w:date="2024-12-18T15:53:00Z">
              <w:r w:rsidR="00835690">
                <w:t xml:space="preserve"> be reported in the </w:t>
              </w:r>
            </w:ins>
            <w:ins w:id="693" w:author="Huawei-Yinghao" w:date="2024-12-31T11:07:00Z">
              <w:r w:rsidR="00DA203E">
                <w:t>event-triggered measurement report by</w:t>
              </w:r>
            </w:ins>
            <w:ins w:id="694" w:author="Huawei-Yinghao" w:date="2024-12-18T15:54:00Z">
              <w:r w:rsidR="007060DE">
                <w:t xml:space="preserve"> MAC CE as specified in TS 38.321 [3].</w:t>
              </w:r>
            </w:ins>
            <w:ins w:id="695" w:author="Huawei-Yinghao" w:date="2025-03-03T11:46:00Z">
              <w:r w:rsidR="0015257B">
                <w:t xml:space="preserve"> Th</w:t>
              </w:r>
            </w:ins>
            <w:ins w:id="696" w:author="Huawei-Yinghao" w:date="2025-03-03T15:16:00Z">
              <w:r w:rsidR="005A0790">
                <w:t>is</w:t>
              </w:r>
            </w:ins>
            <w:ins w:id="697" w:author="Huawei-Yinghao" w:date="2025-03-03T11:46:00Z">
              <w:r w:rsidR="0015257B">
                <w:t xml:space="preserve"> number</w:t>
              </w:r>
            </w:ins>
            <w:ins w:id="698" w:author="Huawei-Yinghao" w:date="2025-03-03T15:16:00Z">
              <w:r w:rsidR="000615AA">
                <w:t xml:space="preserve"> of beams</w:t>
              </w:r>
            </w:ins>
            <w:ins w:id="699" w:author="Huawei-Yinghao" w:date="2025-03-03T11:46:00Z">
              <w:r w:rsidR="0015257B">
                <w:t xml:space="preserve"> does not inc</w:t>
              </w:r>
            </w:ins>
            <w:ins w:id="700" w:author="Huawei-Yinghao" w:date="2025-03-03T15:16:00Z">
              <w:r w:rsidR="009724B2">
                <w:t>l</w:t>
              </w:r>
            </w:ins>
            <w:ins w:id="701" w:author="Huawei-Yinghao" w:date="2025-03-03T11:46:00Z">
              <w:r w:rsidR="0015257B">
                <w:t xml:space="preserve">ude the the current serving beams if they are configured to be </w:t>
              </w:r>
              <w:commentRangeStart w:id="702"/>
              <w:r w:rsidR="0015257B">
                <w:t>reported</w:t>
              </w:r>
              <w:commentRangeEnd w:id="702"/>
              <w:r w:rsidR="004C3C62">
                <w:rPr>
                  <w:rStyle w:val="af9"/>
                  <w:rFonts w:ascii="Times New Roman" w:hAnsi="Times New Roman"/>
                  <w:lang w:val="en-GB" w:eastAsia="ja-JP"/>
                </w:rPr>
                <w:commentReference w:id="702"/>
              </w:r>
              <w:r w:rsidR="0015257B">
                <w:t>.</w:t>
              </w:r>
            </w:ins>
          </w:p>
        </w:tc>
      </w:tr>
      <w:tr w:rsidR="007722E9" w:rsidRPr="000B7163" w14:paraId="01322D57" w14:textId="77777777" w:rsidTr="00035C98">
        <w:trPr>
          <w:ins w:id="703" w:author="Huawei-Yinghao" w:date="2024-12-18T16:11:00Z"/>
        </w:trPr>
        <w:tc>
          <w:tcPr>
            <w:tcW w:w="14173" w:type="dxa"/>
          </w:tcPr>
          <w:p w14:paraId="7D020392" w14:textId="77777777" w:rsidR="007722E9" w:rsidRDefault="007722E9" w:rsidP="007722E9">
            <w:pPr>
              <w:pStyle w:val="TAH"/>
              <w:jc w:val="left"/>
              <w:rPr>
                <w:ins w:id="704" w:author="Huawei-Yinghao" w:date="2024-12-18T16:11:00Z"/>
                <w:rFonts w:eastAsia="等线"/>
                <w:i/>
                <w:lang w:eastAsia="zh-CN"/>
              </w:rPr>
            </w:pPr>
            <w:ins w:id="705" w:author="Huawei-Yinghao" w:date="2024-12-18T16:11:00Z">
              <w:r>
                <w:rPr>
                  <w:rFonts w:eastAsia="等线" w:hint="eastAsia"/>
                  <w:i/>
                  <w:lang w:eastAsia="zh-CN"/>
                </w:rPr>
                <w:t>r</w:t>
              </w:r>
              <w:r>
                <w:rPr>
                  <w:rFonts w:eastAsia="等线"/>
                  <w:i/>
                  <w:lang w:eastAsia="zh-CN"/>
                </w:rPr>
                <w:t>eportCurrentBeam</w:t>
              </w:r>
            </w:ins>
          </w:p>
          <w:p w14:paraId="15D0AAB9" w14:textId="2EE2F762" w:rsidR="007722E9" w:rsidRPr="00A648CB" w:rsidRDefault="00B334B2" w:rsidP="007722E9">
            <w:pPr>
              <w:pStyle w:val="TAL"/>
              <w:rPr>
                <w:ins w:id="706" w:author="Huawei-Yinghao" w:date="2024-12-18T16:11:00Z"/>
                <w:rFonts w:eastAsia="等线"/>
                <w:bCs/>
                <w:iCs/>
                <w:lang w:eastAsia="zh-CN"/>
              </w:rPr>
            </w:pPr>
            <w:ins w:id="707" w:author="Huawei-Yinghao" w:date="2024-12-18T16:11:00Z">
              <w:r>
                <w:rPr>
                  <w:rFonts w:eastAsia="等线" w:hint="eastAsia"/>
                  <w:bCs/>
                  <w:iCs/>
                  <w:lang w:eastAsia="zh-CN"/>
                </w:rPr>
                <w:t>I</w:t>
              </w:r>
              <w:r>
                <w:rPr>
                  <w:rFonts w:eastAsia="等线"/>
                  <w:bCs/>
                  <w:iCs/>
                  <w:lang w:eastAsia="zh-CN"/>
                </w:rPr>
                <w:t xml:space="preserve">ndicates whether the UE shall report the measurement result of the current beam as specified in </w:t>
              </w:r>
            </w:ins>
            <w:ins w:id="708" w:author="Huawei-Yinghao" w:date="2024-12-18T16:12:00Z">
              <w:r>
                <w:rPr>
                  <w:rFonts w:eastAsia="等线"/>
                  <w:bCs/>
                  <w:iCs/>
                  <w:lang w:eastAsia="zh-CN"/>
                </w:rPr>
                <w:t>TS 38.321</w:t>
              </w:r>
              <w:r w:rsidR="00A648CB">
                <w:rPr>
                  <w:rFonts w:eastAsia="等线"/>
                  <w:bCs/>
                  <w:iCs/>
                  <w:lang w:eastAsia="zh-CN"/>
                </w:rPr>
                <w:t xml:space="preserve"> [3]</w:t>
              </w:r>
              <w:r>
                <w:rPr>
                  <w:rFonts w:eastAsia="等线"/>
                  <w:bCs/>
                  <w:iCs/>
                  <w:lang w:eastAsia="zh-CN"/>
                </w:rPr>
                <w:t>.</w:t>
              </w:r>
            </w:ins>
          </w:p>
        </w:tc>
      </w:tr>
    </w:tbl>
    <w:p w14:paraId="482F10CC" w14:textId="614A4BFA" w:rsidR="000A2D7A" w:rsidRDefault="000A2D7A" w:rsidP="00DC4DE2">
      <w:pPr>
        <w:rPr>
          <w:ins w:id="709" w:author="Huawei-Yinghao" w:date="2024-12-18T15:52:00Z"/>
          <w:rFonts w:eastAsiaTheme="minorEastAsia"/>
        </w:rPr>
      </w:pPr>
    </w:p>
    <w:tbl>
      <w:tblPr>
        <w:tblStyle w:val="affb"/>
        <w:tblW w:w="14173" w:type="dxa"/>
        <w:tblLook w:val="04A0" w:firstRow="1" w:lastRow="0" w:firstColumn="1" w:lastColumn="0" w:noHBand="0" w:noVBand="1"/>
      </w:tblPr>
      <w:tblGrid>
        <w:gridCol w:w="14173"/>
      </w:tblGrid>
      <w:tr w:rsidR="00175445" w:rsidRPr="000B7163" w14:paraId="37E2B96C" w14:textId="77777777" w:rsidTr="001215E2">
        <w:trPr>
          <w:ins w:id="710" w:author="Huawei-Yinghao" w:date="2024-12-18T15:52:00Z"/>
        </w:trPr>
        <w:tc>
          <w:tcPr>
            <w:tcW w:w="14173" w:type="dxa"/>
          </w:tcPr>
          <w:p w14:paraId="294E320C" w14:textId="72DE1EBD" w:rsidR="00175445" w:rsidRPr="000B7163" w:rsidRDefault="006844DB" w:rsidP="00483D2B">
            <w:pPr>
              <w:pStyle w:val="TAH"/>
              <w:rPr>
                <w:ins w:id="711" w:author="Huawei-Yinghao" w:date="2024-12-18T15:52:00Z"/>
              </w:rPr>
            </w:pPr>
            <w:ins w:id="712" w:author="Huawei-Yinghao" w:date="2024-12-28T16:24:00Z">
              <w:r>
                <w:rPr>
                  <w:i/>
                </w:rPr>
                <w:t>LTM</w:t>
              </w:r>
            </w:ins>
            <w:ins w:id="713" w:author="Huawei-Yinghao" w:date="2024-12-25T11:26:00Z">
              <w:r w:rsidR="00DD022F" w:rsidRPr="00DD022F">
                <w:rPr>
                  <w:i/>
                </w:rPr>
                <w:t>-EventTriggeredPeriodicReport</w:t>
              </w:r>
            </w:ins>
            <w:ins w:id="714"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715" w:author="Huawei-Yinghao" w:date="2024-12-18T15:52:00Z"/>
        </w:trPr>
        <w:tc>
          <w:tcPr>
            <w:tcW w:w="14173" w:type="dxa"/>
          </w:tcPr>
          <w:p w14:paraId="0FF02D84" w14:textId="77777777" w:rsidR="00175445" w:rsidRPr="00696373" w:rsidRDefault="00175445" w:rsidP="00483D2B">
            <w:pPr>
              <w:pStyle w:val="TAL"/>
              <w:rPr>
                <w:ins w:id="716" w:author="Huawei-Yinghao" w:date="2024-12-18T15:52:00Z"/>
                <w:rFonts w:eastAsia="等线"/>
                <w:b/>
                <w:i/>
                <w:lang w:eastAsia="zh-CN"/>
              </w:rPr>
            </w:pPr>
            <w:ins w:id="717" w:author="Huawei-Yinghao" w:date="2024-12-18T15:52:00Z">
              <w:r>
                <w:rPr>
                  <w:rFonts w:eastAsia="等线" w:hint="eastAsia"/>
                  <w:b/>
                  <w:i/>
                  <w:lang w:eastAsia="zh-CN"/>
                </w:rPr>
                <w:t>r</w:t>
              </w:r>
              <w:r>
                <w:rPr>
                  <w:rFonts w:eastAsia="等线"/>
                  <w:b/>
                  <w:i/>
                  <w:lang w:eastAsia="zh-CN"/>
                </w:rPr>
                <w:t>eportInterval</w:t>
              </w:r>
            </w:ins>
          </w:p>
          <w:p w14:paraId="0C0EED29" w14:textId="77777777" w:rsidR="00175445" w:rsidRPr="000B7163" w:rsidRDefault="00175445" w:rsidP="00483D2B">
            <w:pPr>
              <w:pStyle w:val="TAL"/>
              <w:rPr>
                <w:ins w:id="718" w:author="Huawei-Yinghao" w:date="2024-12-18T15:52:00Z"/>
              </w:rPr>
            </w:pPr>
            <w:ins w:id="719"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720" w:author="Huawei-Yinghao" w:date="2024-12-18T15:52:00Z"/>
        </w:trPr>
        <w:tc>
          <w:tcPr>
            <w:tcW w:w="14173" w:type="dxa"/>
          </w:tcPr>
          <w:p w14:paraId="0B250D2A" w14:textId="77777777" w:rsidR="00175445" w:rsidRDefault="00175445" w:rsidP="00483D2B">
            <w:pPr>
              <w:pStyle w:val="TAL"/>
              <w:rPr>
                <w:ins w:id="721" w:author="Huawei-Yinghao" w:date="2024-12-18T15:52:00Z"/>
                <w:rFonts w:eastAsia="等线"/>
                <w:b/>
                <w:i/>
                <w:lang w:eastAsia="zh-CN"/>
              </w:rPr>
            </w:pPr>
            <w:ins w:id="722" w:author="Huawei-Yinghao" w:date="2024-12-18T15:52:00Z">
              <w:r>
                <w:rPr>
                  <w:rFonts w:eastAsia="等线" w:hint="eastAsia"/>
                  <w:b/>
                  <w:i/>
                  <w:lang w:eastAsia="zh-CN"/>
                </w:rPr>
                <w:t>r</w:t>
              </w:r>
              <w:r>
                <w:rPr>
                  <w:rFonts w:eastAsia="等线"/>
                  <w:b/>
                  <w:i/>
                  <w:lang w:eastAsia="zh-CN"/>
                </w:rPr>
                <w:t>eportAmount</w:t>
              </w:r>
            </w:ins>
          </w:p>
          <w:p w14:paraId="2776B4AA" w14:textId="40BF7E4F" w:rsidR="003A270B" w:rsidRPr="008C0EF7" w:rsidRDefault="00175445" w:rsidP="003A270B">
            <w:pPr>
              <w:pStyle w:val="TAL"/>
              <w:rPr>
                <w:ins w:id="723" w:author="Huawei-Yinghao" w:date="2024-12-18T15:52:00Z"/>
                <w:rFonts w:eastAsia="等线"/>
                <w:bCs/>
                <w:iCs/>
                <w:lang w:val="en-US" w:eastAsia="zh-CN"/>
              </w:rPr>
            </w:pPr>
            <w:ins w:id="724" w:author="Huawei-Yinghao" w:date="2024-12-18T15:52:00Z">
              <w:r>
                <w:rPr>
                  <w:rFonts w:eastAsia="等线" w:hint="eastAsia"/>
                  <w:bCs/>
                  <w:iCs/>
                  <w:lang w:eastAsia="zh-CN"/>
                </w:rPr>
                <w:t>N</w:t>
              </w:r>
              <w:r>
                <w:rPr>
                  <w:rFonts w:eastAsia="等线"/>
                  <w:bCs/>
                  <w:iCs/>
                  <w:lang w:eastAsia="zh-CN"/>
                </w:rPr>
                <w:t>umber of measurement reports needs to be tra</w:t>
              </w:r>
            </w:ins>
            <w:ins w:id="725" w:author="Huawei-Yinghao" w:date="2024-12-18T16:07:00Z">
              <w:r w:rsidR="008B58A1">
                <w:rPr>
                  <w:rFonts w:eastAsia="等线"/>
                  <w:bCs/>
                  <w:iCs/>
                  <w:lang w:eastAsia="zh-CN"/>
                </w:rPr>
                <w:t>ns</w:t>
              </w:r>
            </w:ins>
            <w:ins w:id="726" w:author="Huawei-Yinghao" w:date="2024-12-18T15:52:00Z">
              <w:r>
                <w:rPr>
                  <w:rFonts w:eastAsia="等线"/>
                  <w:bCs/>
                  <w:iCs/>
                  <w:lang w:eastAsia="zh-CN"/>
                </w:rPr>
                <w:t xml:space="preserve">mitted after the event is triggered as </w:t>
              </w:r>
            </w:ins>
            <w:ins w:id="727" w:author="Huawei-Yinghao" w:date="2024-12-18T16:07:00Z">
              <w:r w:rsidR="00517C49">
                <w:rPr>
                  <w:rFonts w:eastAsia="等线"/>
                  <w:bCs/>
                  <w:iCs/>
                  <w:lang w:eastAsia="zh-CN"/>
                </w:rPr>
                <w:t xml:space="preserve">specified </w:t>
              </w:r>
            </w:ins>
            <w:ins w:id="728" w:author="Huawei-Yinghao" w:date="2024-12-18T15:52:00Z">
              <w:r>
                <w:rPr>
                  <w:rFonts w:eastAsia="等线"/>
                  <w:bCs/>
                  <w:iCs/>
                  <w:lang w:eastAsia="zh-CN"/>
                </w:rPr>
                <w:t>in TS 38.321 [3].</w:t>
              </w:r>
            </w:ins>
            <w:ins w:id="729" w:author="Huawei-Yinghao" w:date="2024-12-18T16:15:00Z">
              <w:r w:rsidR="008C0EF7">
                <w:rPr>
                  <w:rFonts w:eastAsia="等线"/>
                  <w:bCs/>
                  <w:iCs/>
                  <w:lang w:eastAsia="zh-CN"/>
                </w:rPr>
                <w:t xml:space="preserve"> Value 'r</w:t>
              </w:r>
            </w:ins>
            <w:ins w:id="730" w:author="Huawei-Yinghao" w:date="2024-12-18T16:17:00Z">
              <w:r w:rsidR="003A270B">
                <w:rPr>
                  <w:rFonts w:eastAsia="等线"/>
                  <w:bCs/>
                  <w:iCs/>
                  <w:lang w:eastAsia="zh-CN"/>
                </w:rPr>
                <w:t>2</w:t>
              </w:r>
            </w:ins>
            <w:ins w:id="731" w:author="Huawei-Yinghao" w:date="2024-12-18T16:15:00Z">
              <w:r w:rsidR="008C0EF7">
                <w:rPr>
                  <w:rFonts w:eastAsia="等线"/>
                  <w:bCs/>
                  <w:iCs/>
                  <w:lang w:eastAsia="zh-CN"/>
                </w:rPr>
                <w:t>'</w:t>
              </w:r>
            </w:ins>
            <w:ins w:id="732" w:author="Huawei-Yinghao" w:date="2024-12-18T16:16:00Z">
              <w:r w:rsidR="008C0EF7">
                <w:rPr>
                  <w:rFonts w:eastAsia="等线"/>
                  <w:bCs/>
                  <w:iCs/>
                  <w:lang w:eastAsia="zh-CN"/>
                </w:rPr>
                <w:t xml:space="preserve"> means the report </w:t>
              </w:r>
            </w:ins>
            <w:ins w:id="733" w:author="Huawei-Yinghao" w:date="2024-12-18T16:17:00Z">
              <w:r w:rsidR="003A270B">
                <w:rPr>
                  <w:rFonts w:eastAsia="等线"/>
                  <w:bCs/>
                  <w:iCs/>
                  <w:lang w:eastAsia="zh-CN"/>
                </w:rPr>
                <w:t xml:space="preserve">is sent </w:t>
              </w:r>
            </w:ins>
            <w:ins w:id="734" w:author="Huawei-Yinghao" w:date="2024-12-31T11:08:00Z">
              <w:r w:rsidR="00186E72">
                <w:rPr>
                  <w:rFonts w:eastAsia="等线"/>
                  <w:bCs/>
                  <w:iCs/>
                  <w:lang w:eastAsia="zh-CN"/>
                </w:rPr>
                <w:t>twice</w:t>
              </w:r>
            </w:ins>
            <w:ins w:id="735" w:author="Huawei-Yinghao" w:date="2024-12-18T16:17:00Z">
              <w:r w:rsidR="003A270B">
                <w:rPr>
                  <w:rFonts w:eastAsia="等线"/>
                  <w:bCs/>
                  <w:iCs/>
                  <w:lang w:eastAsia="zh-CN"/>
                </w:rPr>
                <w:t>, ’r</w:t>
              </w:r>
            </w:ins>
            <w:ins w:id="736" w:author="Huawei-Yinghao" w:date="2025-01-22T14:35:00Z">
              <w:r w:rsidR="003359AF">
                <w:rPr>
                  <w:rFonts w:eastAsia="等线"/>
                  <w:bCs/>
                  <w:iCs/>
                  <w:lang w:eastAsia="zh-CN"/>
                </w:rPr>
                <w:t>3</w:t>
              </w:r>
            </w:ins>
            <w:ins w:id="737" w:author="Huawei-Yinghao" w:date="2024-12-18T16:17:00Z">
              <w:r w:rsidR="003A270B">
                <w:rPr>
                  <w:rFonts w:eastAsia="等线"/>
                  <w:bCs/>
                  <w:iCs/>
                  <w:lang w:eastAsia="zh-CN"/>
                </w:rPr>
                <w:t>’ means the report is sent t</w:t>
              </w:r>
            </w:ins>
            <w:ins w:id="738" w:author="Huawei-Yinghao" w:date="2024-12-31T11:08:00Z">
              <w:r w:rsidR="00186E72">
                <w:rPr>
                  <w:rFonts w:eastAsia="等线"/>
                  <w:bCs/>
                  <w:iCs/>
                  <w:lang w:eastAsia="zh-CN"/>
                </w:rPr>
                <w:t>hree times</w:t>
              </w:r>
            </w:ins>
            <w:ins w:id="739" w:author="Huawei-Yinghao" w:date="2024-12-18T16:17:00Z">
              <w:r w:rsidR="003A270B">
                <w:rPr>
                  <w:rFonts w:eastAsia="等线"/>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等线"/>
          <w:lang w:eastAsia="zh-CN"/>
        </w:rPr>
      </w:pPr>
      <w:r>
        <w:rPr>
          <w:rFonts w:eastAsia="等线" w:hint="eastAsia"/>
          <w:lang w:eastAsia="zh-CN"/>
        </w:rPr>
        <w:t>=</w:t>
      </w:r>
      <w:r>
        <w:rPr>
          <w:rFonts w:eastAsia="等线"/>
          <w:lang w:eastAsia="zh-CN"/>
        </w:rPr>
        <w:t>=========================================================NEXT CHANGE========================================================</w:t>
      </w:r>
    </w:p>
    <w:p w14:paraId="0AD78046" w14:textId="04ED3BA4" w:rsidR="00321269" w:rsidRPr="000B7163" w:rsidRDefault="00321269" w:rsidP="00321269">
      <w:pPr>
        <w:pStyle w:val="40"/>
      </w:pPr>
      <w:bookmarkStart w:id="740" w:name="_Toc131064947"/>
      <w:bookmarkStart w:id="741" w:name="_Toc178105194"/>
      <w:r w:rsidRPr="000B7163">
        <w:t>–</w:t>
      </w:r>
      <w:r w:rsidRPr="000B7163">
        <w:tab/>
      </w:r>
      <w:r w:rsidRPr="000B7163">
        <w:rPr>
          <w:i/>
          <w:iCs/>
        </w:rPr>
        <w:t>LTM-</w:t>
      </w:r>
      <w:r w:rsidRPr="000B7163">
        <w:rPr>
          <w:i/>
        </w:rPr>
        <w:t>CSI-ResourceConfig</w:t>
      </w:r>
      <w:bookmarkEnd w:id="740"/>
      <w:bookmarkEnd w:id="741"/>
    </w:p>
    <w:p w14:paraId="738FDC4C" w14:textId="69770FBC" w:rsidR="007F5719" w:rsidRPr="00AA4178" w:rsidRDefault="00321269" w:rsidP="00321269">
      <w:pPr>
        <w:rPr>
          <w:rFonts w:eastAsia="等线"/>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42" w:author="Huawei-Yinghao" w:date="2025-01-22T14:58:00Z">
        <w:r w:rsidRPr="000B7163" w:rsidDel="00683B20">
          <w:delText>CSI-</w:delText>
        </w:r>
      </w:del>
      <w:r w:rsidRPr="000B7163">
        <w:t>SSB-ResourceSet-r18         LTM-</w:t>
      </w:r>
      <w:del w:id="743"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44" w:author="Huawei-Yinghao" w:date="2025-01-22T14:59:00Z"/>
        </w:rPr>
      </w:pPr>
      <w:r w:rsidRPr="000B7163">
        <w:t xml:space="preserve">    ...</w:t>
      </w:r>
      <w:ins w:id="745" w:author="Huawei-Yinghao" w:date="2025-01-22T14:59:00Z">
        <w:r w:rsidR="00683B20" w:rsidRPr="00683B20">
          <w:t xml:space="preserve"> </w:t>
        </w:r>
        <w:r w:rsidR="00683B20">
          <w:t>,</w:t>
        </w:r>
      </w:ins>
    </w:p>
    <w:p w14:paraId="23312059" w14:textId="77777777" w:rsidR="00683B20" w:rsidRDefault="00683B20" w:rsidP="00683B20">
      <w:pPr>
        <w:pStyle w:val="PL"/>
        <w:rPr>
          <w:ins w:id="746" w:author="Huawei-Yinghao" w:date="2025-01-22T14:59:00Z"/>
        </w:rPr>
      </w:pPr>
      <w:ins w:id="747" w:author="Huawei-Yinghao" w:date="2025-01-22T14:59:00Z">
        <w:r>
          <w:t xml:space="preserve">    [[</w:t>
        </w:r>
      </w:ins>
    </w:p>
    <w:p w14:paraId="2EB2B965" w14:textId="083FD9F0" w:rsidR="00683B20" w:rsidRDefault="00683B20" w:rsidP="00683B20">
      <w:pPr>
        <w:pStyle w:val="PL"/>
        <w:rPr>
          <w:ins w:id="748" w:author="Huawei-Yinghao" w:date="2025-01-22T14:59:00Z"/>
        </w:rPr>
      </w:pPr>
      <w:ins w:id="749" w:author="Huawei-Yinghao" w:date="2025-01-22T14:59:00Z">
        <w:r>
          <w:t xml:space="preserve">    ltm-CSI-RS-ResourceSet-</w:t>
        </w:r>
        <w:commentRangeStart w:id="750"/>
        <w:r>
          <w:t>r19</w:t>
        </w:r>
      </w:ins>
      <w:commentRangeEnd w:id="750"/>
      <w:r w:rsidR="00316383">
        <w:rPr>
          <w:rStyle w:val="af9"/>
          <w:rFonts w:ascii="Times New Roman" w:hAnsi="Times New Roman"/>
          <w:noProof w:val="0"/>
          <w:lang w:eastAsia="ja-JP"/>
        </w:rPr>
        <w:commentReference w:id="750"/>
      </w:r>
      <w:ins w:id="751" w:author="Huawei-Yinghao" w:date="2025-01-22T14:59:00Z">
        <w:r>
          <w:t xml:space="preserve">          LTM-CSI-RS-ResourceSet-r19                     OPTIONAL  --Need R</w:t>
        </w:r>
      </w:ins>
    </w:p>
    <w:p w14:paraId="14D6AE19" w14:textId="197F20F9" w:rsidR="00C65CEE" w:rsidRPr="000B7163" w:rsidRDefault="00683B20" w:rsidP="00683B20">
      <w:pPr>
        <w:pStyle w:val="PL"/>
      </w:pPr>
      <w:ins w:id="752" w:author="Huawei-Yinghao" w:date="2025-01-22T14:59:00Z">
        <w:r>
          <w:t xml:space="preserve">    ]]</w:t>
        </w:r>
      </w:ins>
    </w:p>
    <w:p w14:paraId="366DBA60" w14:textId="77777777" w:rsidR="00321269" w:rsidRPr="000B7163" w:rsidRDefault="00321269" w:rsidP="00321269">
      <w:pPr>
        <w:pStyle w:val="PL"/>
      </w:pPr>
      <w:r w:rsidRPr="000B7163">
        <w:lastRenderedPageBreak/>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53"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54"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55"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56"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57"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8" w:author="Huawei-Yinghao" w:date="2025-01-22T14:59:00Z"/>
          <w:rFonts w:ascii="Courier New" w:hAnsi="Courier New"/>
          <w:noProof/>
          <w:color w:val="FF0000"/>
          <w:sz w:val="16"/>
          <w:lang w:eastAsia="en-GB"/>
        </w:rPr>
      </w:pPr>
      <w:ins w:id="759"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Huawei-Yinghao" w:date="2025-01-22T14:59:00Z"/>
          <w:rFonts w:ascii="Courier New" w:hAnsi="Courier New"/>
          <w:noProof/>
          <w:color w:val="FF0000"/>
          <w:sz w:val="16"/>
          <w:lang w:eastAsia="en-GB"/>
        </w:rPr>
      </w:pPr>
      <w:ins w:id="761" w:author="Huawei-Yinghao" w:date="2025-01-22T14:59:00Z">
        <w:r w:rsidRPr="00414071">
          <w:rPr>
            <w:rFonts w:ascii="Courier New" w:hAnsi="Courier New"/>
            <w:noProof/>
            <w:color w:val="FF0000"/>
            <w:sz w:val="16"/>
            <w:lang w:eastAsia="en-GB"/>
          </w:rPr>
          <w:t xml:space="preserve">    ltm-CSI-RS-ResourceList-r19        </w:t>
        </w:r>
      </w:ins>
      <w:ins w:id="762" w:author="Huawei-Yinghao" w:date="2025-01-22T15:04:00Z">
        <w:r w:rsidR="00B834A5">
          <w:rPr>
            <w:rFonts w:ascii="Courier New" w:hAnsi="Courier New"/>
            <w:noProof/>
            <w:color w:val="FF0000"/>
            <w:sz w:val="16"/>
            <w:lang w:eastAsia="en-GB"/>
          </w:rPr>
          <w:t xml:space="preserve"> </w:t>
        </w:r>
      </w:ins>
      <w:ins w:id="763" w:author="Huawei-Yinghao" w:date="2025-01-22T14:59:00Z">
        <w:r w:rsidRPr="00414071">
          <w:rPr>
            <w:rFonts w:ascii="Courier New" w:hAnsi="Courier New"/>
            <w:noProof/>
            <w:color w:val="FF0000"/>
            <w:sz w:val="16"/>
            <w:lang w:eastAsia="en-GB"/>
          </w:rPr>
          <w:t xml:space="preserve">SEQUENCE (SIZE (1..maxNrofLTM-CSI-ResourcesPerSet-r19)) OF </w:t>
        </w:r>
      </w:ins>
      <w:ins w:id="764" w:author="Huawei-Yinghao" w:date="2025-01-22T15:23:00Z">
        <w:r w:rsidR="009E0B52" w:rsidRPr="009E0B52">
          <w:rPr>
            <w:rFonts w:ascii="Courier New" w:hAnsi="Courier New"/>
            <w:noProof/>
            <w:color w:val="FF0000"/>
            <w:sz w:val="16"/>
            <w:lang w:eastAsia="en-GB"/>
          </w:rPr>
          <w:t>NZP-CSI-RS-ResourceId</w:t>
        </w:r>
      </w:ins>
      <w:ins w:id="765"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Huawei-Yinghao" w:date="2025-01-22T14:59:00Z"/>
          <w:rFonts w:ascii="Courier New" w:hAnsi="Courier New"/>
          <w:noProof/>
          <w:color w:val="FF0000"/>
          <w:sz w:val="16"/>
          <w:lang w:eastAsia="en-GB"/>
        </w:rPr>
      </w:pPr>
      <w:ins w:id="767"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8" w:author="Huawei-Yinghao" w:date="2025-01-22T14:59:00Z"/>
          <w:rFonts w:ascii="Courier New" w:hAnsi="Courier New"/>
          <w:noProof/>
          <w:color w:val="FF0000"/>
          <w:sz w:val="16"/>
          <w:lang w:eastAsia="en-GB"/>
        </w:rPr>
      </w:pPr>
      <w:ins w:id="769"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0" w:author="Huawei-Yinghao" w:date="2025-01-22T14:59:00Z"/>
          <w:rFonts w:ascii="Courier New" w:hAnsi="Courier New"/>
          <w:noProof/>
          <w:color w:val="FF0000"/>
          <w:sz w:val="16"/>
          <w:lang w:eastAsia="en-GB"/>
        </w:rPr>
      </w:pPr>
      <w:ins w:id="771"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72" w:author="Huawei-Yinghao" w:date="2025-01-22T15:23:00Z"/>
          <w:rFonts w:eastAsia="等线"/>
          <w:lang w:eastAsia="zh-CN"/>
        </w:rPr>
      </w:pPr>
    </w:p>
    <w:p w14:paraId="4348C121" w14:textId="55A4BCAD" w:rsidR="00F03DCE" w:rsidRDefault="008C2684" w:rsidP="00321269">
      <w:pPr>
        <w:pStyle w:val="PL"/>
        <w:rPr>
          <w:ins w:id="773" w:author="Huawei-Yinghao" w:date="2025-03-03T10:54:00Z"/>
          <w:rFonts w:eastAsia="等线"/>
          <w:lang w:eastAsia="zh-CN"/>
        </w:rPr>
      </w:pPr>
      <w:ins w:id="774" w:author="Huawei-Yinghao" w:date="2025-03-03T10:53:00Z">
        <w:r>
          <w:rPr>
            <w:rFonts w:eastAsia="等线" w:hint="eastAsia"/>
            <w:lang w:eastAsia="zh-CN"/>
          </w:rPr>
          <w:t>-</w:t>
        </w:r>
        <w:r>
          <w:rPr>
            <w:rFonts w:eastAsia="等线"/>
            <w:lang w:eastAsia="zh-CN"/>
          </w:rPr>
          <w:t>- Ed</w:t>
        </w:r>
      </w:ins>
      <w:ins w:id="775" w:author="Huawei-Yinghao" w:date="2025-03-03T10:54:00Z">
        <w:r>
          <w:rPr>
            <w:rFonts w:eastAsia="等线"/>
            <w:lang w:eastAsia="zh-CN"/>
          </w:rPr>
          <w:t>itor'</w:t>
        </w:r>
        <w:r w:rsidR="00575DC4">
          <w:rPr>
            <w:rFonts w:eastAsia="等线"/>
            <w:lang w:eastAsia="zh-CN"/>
          </w:rPr>
          <w:t>s NOTE:</w:t>
        </w:r>
        <w:r w:rsidR="00575DC4">
          <w:rPr>
            <w:rFonts w:eastAsia="等线"/>
            <w:lang w:eastAsia="zh-CN"/>
          </w:rPr>
          <w:tab/>
        </w:r>
        <w:r w:rsidR="00575DC4" w:rsidRPr="00575DC4">
          <w:rPr>
            <w:rFonts w:eastAsia="等线"/>
            <w:lang w:eastAsia="zh-CN"/>
          </w:rPr>
          <w:t>FFS: how to associate between the measurement CSI-RS resources and candidate cells. explicit or implicit signaling of candidate cells</w:t>
        </w:r>
        <w:r w:rsidR="00575DC4">
          <w:rPr>
            <w:rFonts w:eastAsia="等线"/>
            <w:lang w:eastAsia="zh-CN"/>
          </w:rPr>
          <w:t xml:space="preserve"> per RAN1's agreement. Current change </w:t>
        </w:r>
      </w:ins>
      <w:ins w:id="776" w:author="Huawei-Yinghao" w:date="2025-03-03T10:55:00Z">
        <w:r w:rsidR="00013320">
          <w:rPr>
            <w:rFonts w:eastAsia="等线"/>
            <w:lang w:eastAsia="zh-CN"/>
          </w:rPr>
          <w:t xml:space="preserve">following the legacy SSB configuration </w:t>
        </w:r>
      </w:ins>
      <w:commentRangeStart w:id="777"/>
      <w:ins w:id="778" w:author="Huawei-Yinghao" w:date="2025-03-03T10:54:00Z">
        <w:r w:rsidR="00575DC4">
          <w:rPr>
            <w:rFonts w:eastAsia="等线"/>
            <w:lang w:eastAsia="zh-CN"/>
          </w:rPr>
          <w:t>serves</w:t>
        </w:r>
      </w:ins>
      <w:commentRangeEnd w:id="777"/>
      <w:r w:rsidR="00077AF1">
        <w:rPr>
          <w:rStyle w:val="af9"/>
          <w:rFonts w:ascii="Times New Roman" w:hAnsi="Times New Roman"/>
          <w:noProof w:val="0"/>
          <w:lang w:eastAsia="ja-JP"/>
        </w:rPr>
        <w:commentReference w:id="777"/>
      </w:r>
      <w:ins w:id="779" w:author="Huawei-Yinghao" w:date="2025-03-03T10:54:00Z">
        <w:r w:rsidR="00575DC4">
          <w:rPr>
            <w:rFonts w:eastAsia="等线"/>
            <w:lang w:eastAsia="zh-CN"/>
          </w:rPr>
          <w:t xml:space="preserve"> as a placeholder</w:t>
        </w:r>
        <w:r w:rsidR="003256B0">
          <w:rPr>
            <w:rFonts w:eastAsia="等线"/>
            <w:lang w:eastAsia="zh-CN"/>
          </w:rPr>
          <w:t xml:space="preserve"> with a explicit </w:t>
        </w:r>
      </w:ins>
      <w:ins w:id="780" w:author="Huawei-Yinghao" w:date="2025-03-04T10:25:00Z">
        <w:r w:rsidR="00804C02">
          <w:rPr>
            <w:rFonts w:eastAsia="等线"/>
            <w:lang w:eastAsia="zh-CN"/>
          </w:rPr>
          <w:t xml:space="preserve">candidate </w:t>
        </w:r>
      </w:ins>
      <w:ins w:id="781" w:author="Huawei-Yinghao" w:date="2025-03-03T10:54:00Z">
        <w:r w:rsidR="003256B0">
          <w:rPr>
            <w:rFonts w:eastAsia="等线"/>
            <w:lang w:eastAsia="zh-CN"/>
          </w:rPr>
          <w:t>cell's</w:t>
        </w:r>
      </w:ins>
      <w:ins w:id="782" w:author="Huawei-Yinghao" w:date="2025-03-03T10:55:00Z">
        <w:r w:rsidR="003256B0">
          <w:rPr>
            <w:rFonts w:eastAsia="等线"/>
            <w:lang w:eastAsia="zh-CN"/>
          </w:rPr>
          <w:t xml:space="preserve"> ID.</w:t>
        </w:r>
      </w:ins>
    </w:p>
    <w:p w14:paraId="05AA48A2" w14:textId="77777777" w:rsidR="00575DC4" w:rsidRPr="00CE016A" w:rsidRDefault="00575DC4" w:rsidP="00321269">
      <w:pPr>
        <w:pStyle w:val="PL"/>
        <w:rPr>
          <w:rFonts w:eastAsia="等线"/>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83" w:author="Huawei-Yinghao" w:date="2025-02-05T15:46:00Z"/>
          <w:rFonts w:eastAsiaTheme="minorEastAsia"/>
        </w:rPr>
      </w:pPr>
    </w:p>
    <w:tbl>
      <w:tblPr>
        <w:tblStyle w:val="affb"/>
        <w:tblW w:w="14173" w:type="dxa"/>
        <w:tblLook w:val="04A0" w:firstRow="1" w:lastRow="0" w:firstColumn="1" w:lastColumn="0" w:noHBand="0" w:noVBand="1"/>
      </w:tblPr>
      <w:tblGrid>
        <w:gridCol w:w="14173"/>
      </w:tblGrid>
      <w:tr w:rsidR="000D403D" w:rsidRPr="000B7163" w14:paraId="4CCFB3D1" w14:textId="77777777" w:rsidTr="00885B3A">
        <w:trPr>
          <w:ins w:id="784" w:author="Huawei-Yinghao" w:date="2025-02-05T15:46:00Z"/>
        </w:trPr>
        <w:tc>
          <w:tcPr>
            <w:tcW w:w="14173" w:type="dxa"/>
          </w:tcPr>
          <w:p w14:paraId="361E8B38" w14:textId="0C2C2B41" w:rsidR="000D403D" w:rsidRPr="000B7163" w:rsidRDefault="000D403D" w:rsidP="00885B3A">
            <w:pPr>
              <w:pStyle w:val="TAH"/>
              <w:rPr>
                <w:ins w:id="785" w:author="Huawei-Yinghao" w:date="2025-02-05T15:46:00Z"/>
              </w:rPr>
            </w:pPr>
            <w:ins w:id="786" w:author="Huawei-Yinghao" w:date="2025-02-05T15:46:00Z">
              <w:r w:rsidRPr="000B7163">
                <w:rPr>
                  <w:i/>
                </w:rPr>
                <w:t>LTM-</w:t>
              </w:r>
              <w:r>
                <w:rPr>
                  <w:i/>
                </w:rPr>
                <w:t>CSI</w:t>
              </w:r>
            </w:ins>
            <w:ins w:id="787" w:author="Huawei-Yinghao" w:date="2025-02-05T15:47:00Z">
              <w:r w:rsidRPr="000B7163">
                <w:rPr>
                  <w:i/>
                </w:rPr>
                <w:t xml:space="preserve"> </w:t>
              </w:r>
            </w:ins>
            <w:ins w:id="788" w:author="Huawei-Yinghao" w:date="2025-02-05T15:46:00Z">
              <w:r w:rsidRPr="000B7163">
                <w:rPr>
                  <w:i/>
                </w:rPr>
                <w:t>-Resource</w:t>
              </w:r>
            </w:ins>
            <w:ins w:id="789" w:author="Huawei-Yinghao" w:date="2025-02-05T15:47:00Z">
              <w:r w:rsidR="00B53DFC">
                <w:rPr>
                  <w:i/>
                </w:rPr>
                <w:t>Config</w:t>
              </w:r>
            </w:ins>
            <w:ins w:id="790" w:author="Huawei-Yinghao" w:date="2025-02-05T15:46:00Z">
              <w:r w:rsidRPr="000B7163">
                <w:rPr>
                  <w:iCs/>
                </w:rPr>
                <w:t xml:space="preserve"> field descriptions</w:t>
              </w:r>
            </w:ins>
          </w:p>
        </w:tc>
      </w:tr>
      <w:tr w:rsidR="000D403D" w:rsidRPr="000B7163" w14:paraId="27827C2D" w14:textId="77777777" w:rsidTr="00885B3A">
        <w:trPr>
          <w:ins w:id="791" w:author="Huawei-Yinghao" w:date="2025-02-05T15:46:00Z"/>
        </w:trPr>
        <w:tc>
          <w:tcPr>
            <w:tcW w:w="14173" w:type="dxa"/>
          </w:tcPr>
          <w:p w14:paraId="573235E9" w14:textId="26D8F809" w:rsidR="000D403D" w:rsidRPr="000B7163" w:rsidRDefault="000D403D" w:rsidP="00885B3A">
            <w:pPr>
              <w:pStyle w:val="TAL"/>
              <w:rPr>
                <w:ins w:id="792" w:author="Huawei-Yinghao" w:date="2025-02-05T15:46:00Z"/>
                <w:b/>
                <w:i/>
              </w:rPr>
            </w:pPr>
            <w:ins w:id="793" w:author="Huawei-Yinghao" w:date="2025-02-05T15:46:00Z">
              <w:r w:rsidRPr="000B7163">
                <w:rPr>
                  <w:b/>
                  <w:i/>
                </w:rPr>
                <w:t>ltm-</w:t>
              </w:r>
            </w:ins>
            <w:ins w:id="794" w:author="Huawei-Yinghao" w:date="2025-02-05T15:47:00Z">
              <w:r w:rsidR="00B53DFC">
                <w:rPr>
                  <w:b/>
                  <w:i/>
                </w:rPr>
                <w:t>SSB-ResourceSet</w:t>
              </w:r>
            </w:ins>
          </w:p>
          <w:p w14:paraId="3C4B1572" w14:textId="1E0ADBEC" w:rsidR="000D403D" w:rsidRPr="000B7163" w:rsidRDefault="000D403D" w:rsidP="00885B3A">
            <w:pPr>
              <w:pStyle w:val="TAL"/>
              <w:rPr>
                <w:ins w:id="795" w:author="Huawei-Yinghao" w:date="2025-02-05T15:46:00Z"/>
              </w:rPr>
            </w:pPr>
            <w:ins w:id="796" w:author="Huawei-Yinghao" w:date="2025-02-05T15:46:00Z">
              <w:r w:rsidRPr="000B7163">
                <w:t xml:space="preserve">This field indicates </w:t>
              </w:r>
            </w:ins>
            <w:ins w:id="797" w:author="Huawei-Yinghao" w:date="2025-02-05T15:48:00Z">
              <w:r w:rsidR="00D6272C">
                <w:t xml:space="preserve">the </w:t>
              </w:r>
            </w:ins>
            <w:ins w:id="798" w:author="Huawei-Yinghao" w:date="2025-02-05T15:49:00Z">
              <w:r w:rsidR="00D6272C">
                <w:t>resource set for LTM measurement based on SSB.</w:t>
              </w:r>
            </w:ins>
          </w:p>
        </w:tc>
      </w:tr>
      <w:tr w:rsidR="00B53DFC" w:rsidRPr="000B7163" w14:paraId="073694DB" w14:textId="77777777" w:rsidTr="00885B3A">
        <w:trPr>
          <w:ins w:id="799" w:author="Huawei-Yinghao" w:date="2025-02-05T15:47:00Z"/>
        </w:trPr>
        <w:tc>
          <w:tcPr>
            <w:tcW w:w="14173" w:type="dxa"/>
          </w:tcPr>
          <w:p w14:paraId="299B57DD" w14:textId="77777777" w:rsidR="00B53DFC" w:rsidRDefault="00B53DFC" w:rsidP="00885B3A">
            <w:pPr>
              <w:pStyle w:val="TAL"/>
              <w:rPr>
                <w:ins w:id="800" w:author="Huawei-Yinghao" w:date="2025-02-05T15:48:00Z"/>
                <w:rFonts w:eastAsia="等线"/>
                <w:b/>
                <w:i/>
                <w:lang w:eastAsia="zh-CN"/>
              </w:rPr>
            </w:pPr>
            <w:ins w:id="801" w:author="Huawei-Yinghao" w:date="2025-02-05T15:47:00Z">
              <w:r>
                <w:rPr>
                  <w:rFonts w:eastAsia="等线" w:hint="eastAsia"/>
                  <w:b/>
                  <w:i/>
                  <w:lang w:eastAsia="zh-CN"/>
                </w:rPr>
                <w:t>l</w:t>
              </w:r>
              <w:r>
                <w:rPr>
                  <w:rFonts w:eastAsia="等线"/>
                  <w:b/>
                  <w:i/>
                  <w:lang w:eastAsia="zh-CN"/>
                </w:rPr>
                <w:t>tm-CSI-RS-ResourceSet</w:t>
              </w:r>
            </w:ins>
          </w:p>
          <w:p w14:paraId="5B0F0A4C" w14:textId="77777777" w:rsidR="00B53DFC" w:rsidRDefault="00D6272C" w:rsidP="00885B3A">
            <w:pPr>
              <w:pStyle w:val="TAL"/>
              <w:rPr>
                <w:ins w:id="802" w:author="Huawei-Yinghao" w:date="2025-02-05T15:50:00Z"/>
                <w:rFonts w:eastAsia="等线"/>
                <w:bCs/>
                <w:iCs/>
                <w:lang w:eastAsia="zh-CN"/>
              </w:rPr>
            </w:pPr>
            <w:ins w:id="803" w:author="Huawei-Yinghao" w:date="2025-02-05T15:49:00Z">
              <w:r>
                <w:rPr>
                  <w:rFonts w:eastAsia="等线" w:hint="eastAsia"/>
                  <w:bCs/>
                  <w:iCs/>
                  <w:lang w:eastAsia="zh-CN"/>
                </w:rPr>
                <w:t>T</w:t>
              </w:r>
              <w:r>
                <w:rPr>
                  <w:rFonts w:eastAsia="等线"/>
                  <w:bCs/>
                  <w:iCs/>
                  <w:lang w:eastAsia="zh-CN"/>
                </w:rPr>
                <w:t xml:space="preserve">his field indicates the resource set for LTM measuremenet based on CSI-RS. </w:t>
              </w:r>
            </w:ins>
            <w:ins w:id="804" w:author="Huawei-Yinghao" w:date="2025-02-05T15:50:00Z">
              <w:r>
                <w:rPr>
                  <w:rFonts w:eastAsia="等线"/>
                  <w:bCs/>
                  <w:iCs/>
                  <w:lang w:eastAsia="zh-CN"/>
                </w:rPr>
                <w:t xml:space="preserve">When the field is present, the UE shall ignore the field </w:t>
              </w:r>
              <w:r>
                <w:rPr>
                  <w:rFonts w:eastAsia="等线"/>
                  <w:bCs/>
                  <w:i/>
                  <w:lang w:eastAsia="zh-CN"/>
                </w:rPr>
                <w:t>ltm-SSB-ResourceSet</w:t>
              </w:r>
              <w:r>
                <w:rPr>
                  <w:rFonts w:eastAsia="等线"/>
                  <w:bCs/>
                  <w:iCs/>
                  <w:lang w:eastAsia="zh-CN"/>
                </w:rPr>
                <w:t xml:space="preserve">. </w:t>
              </w:r>
            </w:ins>
          </w:p>
          <w:p w14:paraId="41BCE8AA" w14:textId="5910773B" w:rsidR="00A91F73" w:rsidRPr="00D6272C" w:rsidRDefault="00BD23AD" w:rsidP="00885B3A">
            <w:pPr>
              <w:pStyle w:val="TAL"/>
              <w:rPr>
                <w:ins w:id="805" w:author="Huawei-Yinghao" w:date="2025-02-05T15:47:00Z"/>
                <w:rFonts w:eastAsia="等线"/>
                <w:bCs/>
                <w:iCs/>
                <w:lang w:eastAsia="zh-CN"/>
              </w:rPr>
            </w:pPr>
            <w:ins w:id="806" w:author="Huawei-Yinghao" w:date="2025-02-05T15:50:00Z">
              <w:r>
                <w:rPr>
                  <w:rFonts w:eastAsia="等线"/>
                  <w:bCs/>
                  <w:iCs/>
                  <w:lang w:eastAsia="zh-CN"/>
                </w:rPr>
                <w:t xml:space="preserve">Editor's NOTE: </w:t>
              </w:r>
              <w:r w:rsidR="00A91F73">
                <w:rPr>
                  <w:rFonts w:eastAsia="等线" w:hint="eastAsia"/>
                  <w:bCs/>
                  <w:iCs/>
                  <w:lang w:eastAsia="zh-CN"/>
                </w:rPr>
                <w:t>F</w:t>
              </w:r>
              <w:r w:rsidR="00A91F73">
                <w:rPr>
                  <w:rFonts w:eastAsia="等线"/>
                  <w:bCs/>
                  <w:iCs/>
                  <w:lang w:eastAsia="zh-CN"/>
                </w:rPr>
                <w:t>FS</w:t>
              </w:r>
            </w:ins>
            <w:ins w:id="807" w:author="Huawei-Yinghao" w:date="2025-02-07T14:51:00Z">
              <w:r w:rsidR="005434B3">
                <w:rPr>
                  <w:rFonts w:eastAsia="等线"/>
                  <w:bCs/>
                  <w:iCs/>
                  <w:lang w:eastAsia="zh-CN"/>
                </w:rPr>
                <w:t xml:space="preserve"> whether</w:t>
              </w:r>
            </w:ins>
            <w:ins w:id="808" w:author="Huawei-Yinghao" w:date="2025-02-05T15:50:00Z">
              <w:r w:rsidR="00A91F73">
                <w:rPr>
                  <w:rFonts w:eastAsia="等线"/>
                  <w:bCs/>
                  <w:iCs/>
                  <w:lang w:eastAsia="zh-CN"/>
                </w:rPr>
                <w:t xml:space="preserve"> </w:t>
              </w:r>
            </w:ins>
            <w:ins w:id="809" w:author="Huawei-Yinghao" w:date="2025-02-05T15:51:00Z">
              <w:r w:rsidR="00EC71C9">
                <w:rPr>
                  <w:rFonts w:eastAsia="等线"/>
                  <w:bCs/>
                  <w:iCs/>
                  <w:lang w:eastAsia="zh-CN"/>
                </w:rPr>
                <w:t>it is possible to configure CSI-RS without SSB and wait for R1’s progress.</w:t>
              </w:r>
            </w:ins>
          </w:p>
        </w:tc>
      </w:tr>
    </w:tbl>
    <w:p w14:paraId="11E9D13E" w14:textId="520CEB73" w:rsidR="000D403D" w:rsidRDefault="000D403D" w:rsidP="00321269">
      <w:pPr>
        <w:rPr>
          <w:ins w:id="810" w:author="Huawei-Yinghao" w:date="2025-02-05T15:46:00Z"/>
          <w:rFonts w:eastAsiaTheme="minorEastAsia"/>
        </w:rPr>
      </w:pPr>
    </w:p>
    <w:p w14:paraId="54B16FE5" w14:textId="77777777" w:rsidR="000D403D" w:rsidRPr="000D403D" w:rsidRDefault="000D403D" w:rsidP="00321269"/>
    <w:tbl>
      <w:tblPr>
        <w:tblStyle w:val="affb"/>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811"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SSBs in the </w:t>
            </w:r>
            <w:r w:rsidRPr="000B7163">
              <w:rPr>
                <w:i/>
                <w:iCs/>
              </w:rPr>
              <w:t>ltm-</w:t>
            </w:r>
            <w:del w:id="812"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813"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814"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815"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816"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817" w:author="Huawei-Yinghao" w:date="2025-01-22T15:24:00Z"/>
          <w:rFonts w:eastAsiaTheme="minorEastAsia"/>
        </w:rPr>
      </w:pPr>
    </w:p>
    <w:tbl>
      <w:tblPr>
        <w:tblStyle w:val="affb"/>
        <w:tblW w:w="14173" w:type="dxa"/>
        <w:tblLook w:val="04A0" w:firstRow="1" w:lastRow="0" w:firstColumn="1" w:lastColumn="0" w:noHBand="0" w:noVBand="1"/>
      </w:tblPr>
      <w:tblGrid>
        <w:gridCol w:w="14173"/>
      </w:tblGrid>
      <w:tr w:rsidR="008479C8" w:rsidRPr="000B7163" w14:paraId="4CB2B35F" w14:textId="77777777" w:rsidTr="00CC150A">
        <w:trPr>
          <w:ins w:id="818" w:author="Huawei-Yinghao" w:date="2025-01-22T15:24:00Z"/>
        </w:trPr>
        <w:tc>
          <w:tcPr>
            <w:tcW w:w="14173" w:type="dxa"/>
          </w:tcPr>
          <w:p w14:paraId="2FEA5B06" w14:textId="32CA157D" w:rsidR="008479C8" w:rsidRPr="000B7163" w:rsidRDefault="008479C8" w:rsidP="00CC150A">
            <w:pPr>
              <w:pStyle w:val="TAH"/>
              <w:rPr>
                <w:ins w:id="819" w:author="Huawei-Yinghao" w:date="2025-01-22T15:24:00Z"/>
              </w:rPr>
            </w:pPr>
            <w:ins w:id="820" w:author="Huawei-Yinghao" w:date="2025-01-22T15:24:00Z">
              <w:r w:rsidRPr="000B7163">
                <w:rPr>
                  <w:i/>
                </w:rPr>
                <w:lastRenderedPageBreak/>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821" w:author="Huawei-Yinghao" w:date="2025-01-22T15:24:00Z"/>
        </w:trPr>
        <w:tc>
          <w:tcPr>
            <w:tcW w:w="14173" w:type="dxa"/>
          </w:tcPr>
          <w:p w14:paraId="7E981435" w14:textId="77777777" w:rsidR="008479C8" w:rsidRPr="000B7163" w:rsidRDefault="008479C8" w:rsidP="00CC150A">
            <w:pPr>
              <w:pStyle w:val="TAL"/>
              <w:rPr>
                <w:ins w:id="822" w:author="Huawei-Yinghao" w:date="2025-01-22T15:24:00Z"/>
                <w:b/>
                <w:i/>
              </w:rPr>
            </w:pPr>
            <w:ins w:id="823" w:author="Huawei-Yinghao" w:date="2025-01-22T15:24:00Z">
              <w:r w:rsidRPr="000B7163">
                <w:rPr>
                  <w:b/>
                  <w:i/>
                </w:rPr>
                <w:t>ltm-CandidateIdList</w:t>
              </w:r>
            </w:ins>
          </w:p>
          <w:p w14:paraId="2B4C2726" w14:textId="2B4404D6" w:rsidR="008479C8" w:rsidRPr="000B7163" w:rsidRDefault="008479C8" w:rsidP="00CC150A">
            <w:pPr>
              <w:pStyle w:val="TAL"/>
              <w:rPr>
                <w:ins w:id="824" w:author="Huawei-Yinghao" w:date="2025-01-22T15:24:00Z"/>
              </w:rPr>
            </w:pPr>
            <w:ins w:id="825" w:author="Huawei-Yinghao" w:date="2025-01-22T15:24:00Z">
              <w:r w:rsidRPr="000B7163">
                <w:t xml:space="preserve">This field indicates the LTM candidate configuration IDs related to the SSBs in the </w:t>
              </w:r>
              <w:r w:rsidRPr="000B7163">
                <w:rPr>
                  <w:i/>
                  <w:iCs/>
                </w:rPr>
                <w:t>ltm-CSI-</w:t>
              </w:r>
            </w:ins>
            <w:ins w:id="826" w:author="Huawei-Yinghao" w:date="2025-01-22T15:25:00Z">
              <w:r w:rsidR="00A466C8">
                <w:rPr>
                  <w:i/>
                  <w:iCs/>
                </w:rPr>
                <w:t>RS</w:t>
              </w:r>
            </w:ins>
            <w:ins w:id="827" w:author="Huawei-Yinghao" w:date="2025-01-22T15:24:00Z">
              <w:r w:rsidRPr="000B7163">
                <w:rPr>
                  <w:i/>
                  <w:iCs/>
                </w:rPr>
                <w:t>-ResourceList</w:t>
              </w:r>
              <w:r w:rsidRPr="000B7163">
                <w:t xml:space="preserve">. The list has the same number of entries as </w:t>
              </w:r>
              <w:r w:rsidRPr="000B7163">
                <w:rPr>
                  <w:i/>
                  <w:iCs/>
                </w:rPr>
                <w:t>ltm-CSI-</w:t>
              </w:r>
            </w:ins>
            <w:ins w:id="828" w:author="Huawei-Yinghao" w:date="2025-01-22T15:25:00Z">
              <w:r w:rsidR="00A466C8">
                <w:rPr>
                  <w:i/>
                  <w:iCs/>
                </w:rPr>
                <w:t>RS</w:t>
              </w:r>
            </w:ins>
            <w:ins w:id="829"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830" w:author="Huawei-Yinghao" w:date="2025-01-22T15:25:00Z">
              <w:r w:rsidR="00A466C8">
                <w:rPr>
                  <w:i/>
                  <w:iCs/>
                </w:rPr>
                <w:t>RS</w:t>
              </w:r>
            </w:ins>
            <w:ins w:id="831"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832" w:author="Huawei-Yinghao" w:date="2025-01-22T15:25:00Z">
              <w:r w:rsidR="00A466C8">
                <w:rPr>
                  <w:i/>
                  <w:iCs/>
                </w:rPr>
                <w:t>RS</w:t>
              </w:r>
            </w:ins>
            <w:ins w:id="833" w:author="Huawei-Yinghao" w:date="2025-01-22T15:24:00Z">
              <w:r w:rsidRPr="000B7163">
                <w:rPr>
                  <w:i/>
                  <w:iCs/>
                </w:rPr>
                <w:t>-ResourceList</w:t>
              </w:r>
              <w:r w:rsidRPr="000B7163">
                <w:t>, and so on.</w:t>
              </w:r>
            </w:ins>
          </w:p>
        </w:tc>
      </w:tr>
      <w:tr w:rsidR="008479C8" w:rsidRPr="000B7163" w14:paraId="122D56D1" w14:textId="77777777" w:rsidTr="00CC150A">
        <w:trPr>
          <w:ins w:id="834" w:author="Huawei-Yinghao" w:date="2025-01-22T15:24:00Z"/>
        </w:trPr>
        <w:tc>
          <w:tcPr>
            <w:tcW w:w="14173" w:type="dxa"/>
          </w:tcPr>
          <w:p w14:paraId="7CE3E59E" w14:textId="77777777" w:rsidR="008479C8" w:rsidRPr="000B7163" w:rsidRDefault="008479C8" w:rsidP="00CC150A">
            <w:pPr>
              <w:pStyle w:val="TAL"/>
              <w:rPr>
                <w:ins w:id="835" w:author="Huawei-Yinghao" w:date="2025-01-22T15:24:00Z"/>
                <w:b/>
                <w:i/>
              </w:rPr>
            </w:pPr>
            <w:ins w:id="836" w:author="Huawei-Yinghao" w:date="2025-01-22T15:24:00Z">
              <w:r w:rsidRPr="000B7163">
                <w:rPr>
                  <w:b/>
                  <w:i/>
                </w:rPr>
                <w:t>ltm-CSI-ResourceList</w:t>
              </w:r>
            </w:ins>
          </w:p>
          <w:p w14:paraId="4DECD828" w14:textId="2FC63FAC" w:rsidR="008479C8" w:rsidRPr="00593D0C" w:rsidRDefault="008479C8" w:rsidP="00CC150A">
            <w:pPr>
              <w:pStyle w:val="TAL"/>
              <w:rPr>
                <w:ins w:id="837" w:author="Huawei-Yinghao" w:date="2025-01-22T15:24:00Z"/>
              </w:rPr>
            </w:pPr>
            <w:ins w:id="838" w:author="Huawei-Yinghao" w:date="2025-01-22T15:24:00Z">
              <w:r w:rsidRPr="000B7163">
                <w:t xml:space="preserve">This field is used to indicate on </w:t>
              </w:r>
            </w:ins>
            <w:ins w:id="839" w:author="Huawei-Yinghao" w:date="2025-01-22T15:26:00Z">
              <w:r w:rsidR="00A466C8">
                <w:t>NZP CSI-RS</w:t>
              </w:r>
            </w:ins>
            <w:ins w:id="840" w:author="Huawei-Yinghao" w:date="2025-01-22T15:24:00Z">
              <w:r w:rsidRPr="000B7163">
                <w:t xml:space="preserve"> resources from one or more LTM candidate cells.</w:t>
              </w:r>
            </w:ins>
            <w:ins w:id="841" w:author="Huawei-Yinghao" w:date="2025-03-04T10:12:00Z">
              <w:r w:rsidR="00231F12">
                <w:t xml:space="preserve"> If the resource type </w:t>
              </w:r>
            </w:ins>
            <w:ins w:id="842" w:author="Huawei-Yinghao" w:date="2025-03-04T10:13:00Z">
              <w:r w:rsidR="00231F12">
                <w:t xml:space="preserve">of the NZP-CSI-RS resource is </w:t>
              </w:r>
              <w:r w:rsidR="00231F12">
                <w:rPr>
                  <w:i/>
                  <w:iCs/>
                </w:rPr>
                <w:t xml:space="preserve">semi-persistent, </w:t>
              </w:r>
              <w:r w:rsidR="00231F12">
                <w:t>the</w:t>
              </w:r>
            </w:ins>
            <w:ins w:id="843" w:author="Huawei-Yinghao" w:date="2025-03-04T10:15:00Z">
              <w:r w:rsidR="00C66998" w:rsidRPr="000B7163">
                <w:t xml:space="preserve"> </w:t>
              </w:r>
              <w:r w:rsidR="00C66998" w:rsidRPr="00593D0C">
                <w:rPr>
                  <w:i/>
                  <w:iCs/>
                </w:rPr>
                <w:t>ltm-ReportConfigType</w:t>
              </w:r>
              <w:r w:rsidR="00C66998">
                <w:t xml:space="preserve"> within</w:t>
              </w:r>
            </w:ins>
            <w:ins w:id="844" w:author="Huawei-Yinghao" w:date="2025-03-04T10:13:00Z">
              <w:r w:rsidR="00F6745E">
                <w:t xml:space="preserve"> </w:t>
              </w:r>
            </w:ins>
            <w:ins w:id="845" w:author="Huawei-Yinghao" w:date="2025-03-04T10:14:00Z">
              <w:r w:rsidR="00F6745E">
                <w:rPr>
                  <w:i/>
                  <w:iCs/>
                </w:rPr>
                <w:t>LTM-CSI-ReportConfig that this</w:t>
              </w:r>
            </w:ins>
            <w:ins w:id="846" w:author="Huawei-Yinghao" w:date="2025-03-04T10:13:00Z">
              <w:r w:rsidR="00231F12">
                <w:t xml:space="preserve"> resource set is associated with</w:t>
              </w:r>
            </w:ins>
            <w:ins w:id="847" w:author="Huawei-Yinghao" w:date="2025-03-04T10:14:00Z">
              <w:r w:rsidR="003C7229">
                <w:t xml:space="preserve"> </w:t>
              </w:r>
              <w:commentRangeStart w:id="848"/>
              <w:r w:rsidR="003C7229">
                <w:t>cannot</w:t>
              </w:r>
            </w:ins>
            <w:commentRangeEnd w:id="848"/>
            <w:r w:rsidR="00477302">
              <w:rPr>
                <w:rStyle w:val="af9"/>
                <w:rFonts w:ascii="Times New Roman" w:hAnsi="Times New Roman"/>
                <w:lang w:val="en-GB" w:eastAsia="ja-JP"/>
              </w:rPr>
              <w:commentReference w:id="848"/>
            </w:r>
            <w:ins w:id="849" w:author="Huawei-Yinghao" w:date="2025-03-04T10:14:00Z">
              <w:r w:rsidR="003C7229">
                <w:t xml:space="preserve"> be configured </w:t>
              </w:r>
            </w:ins>
            <w:ins w:id="850" w:author="Huawei-Yinghao" w:date="2025-03-04T10:15:00Z">
              <w:r w:rsidR="00593D0C">
                <w:t xml:space="preserve">as </w:t>
              </w:r>
              <w:r w:rsidR="00593D0C">
                <w:rPr>
                  <w:i/>
                  <w:iCs/>
                </w:rPr>
                <w:t>eventTriggered</w:t>
              </w:r>
              <w:r w:rsidR="00593D0C">
                <w:t>.</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等线"/>
          <w:lang w:eastAsia="zh-CN"/>
        </w:rPr>
      </w:pPr>
      <w:r>
        <w:rPr>
          <w:rFonts w:eastAsia="等线" w:hint="eastAsia"/>
          <w:lang w:eastAsia="zh-CN"/>
        </w:rPr>
        <w:t>=</w:t>
      </w:r>
      <w:r>
        <w:rPr>
          <w:rFonts w:eastAsia="等线"/>
          <w:lang w:eastAsia="zh-CN"/>
        </w:rPr>
        <w:t>=========================================================NEXT CHANGE=================</w:t>
      </w:r>
      <w:r w:rsidR="003662DF">
        <w:rPr>
          <w:rFonts w:eastAsia="等线"/>
          <w:lang w:eastAsia="zh-CN"/>
        </w:rPr>
        <w:t>=</w:t>
      </w:r>
      <w:r>
        <w:rPr>
          <w:rFonts w:eastAsia="等线"/>
          <w:lang w:eastAsia="zh-CN"/>
        </w:rPr>
        <w:t>======================================</w:t>
      </w:r>
    </w:p>
    <w:p w14:paraId="362E13CA" w14:textId="77777777" w:rsidR="005B0401" w:rsidRDefault="005B0401" w:rsidP="005B0401">
      <w:pPr>
        <w:pStyle w:val="40"/>
        <w:tabs>
          <w:tab w:val="left" w:pos="3969"/>
        </w:tabs>
      </w:pPr>
      <w:bookmarkStart w:id="851" w:name="_Toc185577812"/>
      <w:r>
        <w:t>–</w:t>
      </w:r>
      <w:r>
        <w:tab/>
      </w:r>
      <w:r>
        <w:rPr>
          <w:i/>
        </w:rPr>
        <w:t>LTM-TCI-Info</w:t>
      </w:r>
      <w:bookmarkEnd w:id="851"/>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affb"/>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UL and DL operation. The network always configures this field.</w:t>
            </w:r>
          </w:p>
        </w:tc>
      </w:tr>
      <w:tr w:rsidR="00AE0AE4" w:rsidRPr="00502A63" w14:paraId="67CD4F92" w14:textId="77777777" w:rsidTr="00AE0AE4">
        <w:trPr>
          <w:ins w:id="852" w:author="Huawei-Yinghao" w:date="2024-12-28T11:45:00Z"/>
        </w:trPr>
        <w:tc>
          <w:tcPr>
            <w:tcW w:w="14173" w:type="dxa"/>
          </w:tcPr>
          <w:p w14:paraId="5093FB92" w14:textId="77777777" w:rsidR="00AE0AE4" w:rsidRDefault="00AE0AE4" w:rsidP="00B925D7">
            <w:pPr>
              <w:pStyle w:val="TAL"/>
              <w:rPr>
                <w:ins w:id="853" w:author="Huawei-Yinghao" w:date="2024-12-28T11:45:00Z"/>
                <w:b/>
                <w:i/>
                <w:szCs w:val="22"/>
              </w:rPr>
            </w:pPr>
            <w:ins w:id="854" w:author="Huawei-Yinghao" w:date="2024-12-28T11:45:00Z">
              <w:r w:rsidRPr="000079E3">
                <w:rPr>
                  <w:b/>
                  <w:i/>
                  <w:szCs w:val="22"/>
                </w:rPr>
                <w:t>ltm-NZP-CSI-RS-</w:t>
              </w:r>
              <w:commentRangeStart w:id="855"/>
              <w:r w:rsidRPr="000079E3">
                <w:rPr>
                  <w:b/>
                  <w:i/>
                  <w:szCs w:val="22"/>
                </w:rPr>
                <w:t>ResourceToAddModList</w:t>
              </w:r>
            </w:ins>
            <w:commentRangeEnd w:id="855"/>
            <w:r w:rsidR="00B70A20">
              <w:rPr>
                <w:rStyle w:val="af9"/>
                <w:rFonts w:ascii="Times New Roman" w:hAnsi="Times New Roman"/>
                <w:lang w:val="en-GB" w:eastAsia="ja-JP"/>
              </w:rPr>
              <w:commentReference w:id="855"/>
            </w:r>
          </w:p>
          <w:p w14:paraId="5826E934" w14:textId="5C2AF761" w:rsidR="00AE0AE4" w:rsidRPr="00502A63" w:rsidRDefault="00AE0AE4" w:rsidP="00B925D7">
            <w:pPr>
              <w:pStyle w:val="TAL"/>
              <w:rPr>
                <w:ins w:id="856" w:author="Huawei-Yinghao" w:date="2024-12-28T11:45:00Z"/>
                <w:rFonts w:eastAsia="等线"/>
                <w:bCs/>
                <w:iCs/>
                <w:szCs w:val="22"/>
                <w:lang w:eastAsia="zh-CN"/>
              </w:rPr>
            </w:pPr>
            <w:ins w:id="857" w:author="Huawei-Yinghao" w:date="2024-12-28T11:45:00Z">
              <w:r>
                <w:rPr>
                  <w:rFonts w:eastAsia="等线" w:hint="eastAsia"/>
                  <w:bCs/>
                  <w:iCs/>
                  <w:szCs w:val="22"/>
                  <w:lang w:eastAsia="zh-CN"/>
                </w:rPr>
                <w:t>L</w:t>
              </w:r>
              <w:r>
                <w:rPr>
                  <w:rFonts w:eastAsia="等线"/>
                  <w:bCs/>
                  <w:iCs/>
                  <w:szCs w:val="22"/>
                  <w:lang w:eastAsia="zh-CN"/>
                </w:rPr>
                <w:t>ist of NZP CSI RS resources configured for TCI state indication. When the field</w:t>
              </w:r>
              <w:r w:rsidRPr="00AE0AE4">
                <w:rPr>
                  <w:rFonts w:eastAsia="等线"/>
                  <w:bCs/>
                  <w:i/>
                  <w:szCs w:val="22"/>
                  <w:lang w:eastAsia="zh-CN"/>
                </w:rPr>
                <w:t xml:space="preserve"> </w:t>
              </w:r>
            </w:ins>
            <w:ins w:id="858" w:author="Huawei-Yinghao" w:date="2024-12-28T11:46:00Z">
              <w:r w:rsidR="00F0675B">
                <w:rPr>
                  <w:rFonts w:eastAsia="等线"/>
                  <w:bCs/>
                  <w:i/>
                  <w:szCs w:val="22"/>
                  <w:lang w:eastAsia="zh-CN"/>
                </w:rPr>
                <w:t>ltm</w:t>
              </w:r>
            </w:ins>
            <w:ins w:id="859" w:author="Huawei-Yinghao" w:date="2024-12-28T11:45:00Z">
              <w:r w:rsidRPr="00AE0AE4">
                <w:rPr>
                  <w:rFonts w:eastAsia="等线"/>
                  <w:bCs/>
                  <w:i/>
                  <w:szCs w:val="22"/>
                  <w:lang w:eastAsia="zh-CN"/>
                </w:rPr>
                <w:t>-CSI-RS-ResourceToAddModList</w:t>
              </w:r>
              <w:r>
                <w:rPr>
                  <w:rFonts w:eastAsia="等线"/>
                  <w:bCs/>
                  <w:iCs/>
                  <w:szCs w:val="22"/>
                  <w:lang w:eastAsia="zh-CN"/>
                </w:rPr>
                <w:t xml:space="preserve"> is present under</w:t>
              </w:r>
              <w:r w:rsidRPr="00AE0AE4">
                <w:rPr>
                  <w:rFonts w:eastAsia="等线"/>
                  <w:bCs/>
                  <w:i/>
                  <w:szCs w:val="22"/>
                  <w:lang w:eastAsia="zh-CN"/>
                </w:rPr>
                <w:t xml:space="preserve"> </w:t>
              </w:r>
            </w:ins>
            <w:ins w:id="860" w:author="Huawei-Yinghao" w:date="2025-01-22T16:15:00Z">
              <w:r w:rsidR="00BA1478" w:rsidRPr="00BA1478">
                <w:rPr>
                  <w:rFonts w:eastAsia="等线"/>
                  <w:bCs/>
                  <w:i/>
                  <w:szCs w:val="22"/>
                  <w:lang w:eastAsia="zh-CN"/>
                </w:rPr>
                <w:t>LTM-Candidate</w:t>
              </w:r>
            </w:ins>
            <w:ins w:id="861" w:author="Huawei-Yinghao" w:date="2024-12-28T11:45:00Z">
              <w:r>
                <w:rPr>
                  <w:rFonts w:eastAsia="等线"/>
                  <w:bCs/>
                  <w:iCs/>
                  <w:szCs w:val="22"/>
                  <w:lang w:eastAsia="zh-CN"/>
                </w:rPr>
                <w:t>, this field is absent</w:t>
              </w:r>
            </w:ins>
          </w:p>
        </w:tc>
      </w:tr>
      <w:tr w:rsidR="00AE0AE4" w:rsidRPr="00CB1B80" w14:paraId="492B3411" w14:textId="77777777" w:rsidTr="00AE0AE4">
        <w:trPr>
          <w:ins w:id="862" w:author="Huawei-Yinghao" w:date="2024-12-28T11:45:00Z"/>
        </w:trPr>
        <w:tc>
          <w:tcPr>
            <w:tcW w:w="14173" w:type="dxa"/>
          </w:tcPr>
          <w:p w14:paraId="4A729285" w14:textId="77777777" w:rsidR="00AE0AE4" w:rsidRDefault="00AE0AE4" w:rsidP="00B925D7">
            <w:pPr>
              <w:pStyle w:val="TAL"/>
              <w:rPr>
                <w:ins w:id="863" w:author="Huawei-Yinghao" w:date="2024-12-28T11:45:00Z"/>
                <w:rFonts w:eastAsia="等线"/>
                <w:b/>
                <w:i/>
                <w:szCs w:val="22"/>
                <w:lang w:eastAsia="zh-CN"/>
              </w:rPr>
            </w:pPr>
            <w:ins w:id="864" w:author="Huawei-Yinghao" w:date="2024-12-28T11:45:00Z">
              <w:r>
                <w:rPr>
                  <w:rFonts w:eastAsia="等线" w:hint="eastAsia"/>
                  <w:b/>
                  <w:i/>
                  <w:szCs w:val="22"/>
                  <w:lang w:eastAsia="zh-CN"/>
                </w:rPr>
                <w:t>l</w:t>
              </w:r>
              <w:r>
                <w:rPr>
                  <w:rFonts w:eastAsia="等线"/>
                  <w:b/>
                  <w:i/>
                  <w:szCs w:val="22"/>
                  <w:lang w:eastAsia="zh-CN"/>
                </w:rPr>
                <w:t>tm-NZP-CSI-RS-ResourceSetToAddModList</w:t>
              </w:r>
            </w:ins>
          </w:p>
          <w:p w14:paraId="286BC32C" w14:textId="52A3F2BF" w:rsidR="00AE0AE4" w:rsidRPr="00CB1B80" w:rsidRDefault="00AE0AE4" w:rsidP="00B925D7">
            <w:pPr>
              <w:pStyle w:val="TAL"/>
              <w:rPr>
                <w:ins w:id="865" w:author="Huawei-Yinghao" w:date="2024-12-28T11:45:00Z"/>
                <w:rFonts w:eastAsia="等线"/>
                <w:b/>
                <w:iCs/>
                <w:szCs w:val="22"/>
                <w:lang w:eastAsia="zh-CN"/>
              </w:rPr>
            </w:pPr>
            <w:ins w:id="866" w:author="Huawei-Yinghao" w:date="2024-12-28T11:45:00Z">
              <w:r>
                <w:rPr>
                  <w:rFonts w:eastAsia="等线" w:hint="eastAsia"/>
                  <w:bCs/>
                  <w:iCs/>
                  <w:szCs w:val="22"/>
                  <w:lang w:eastAsia="zh-CN"/>
                </w:rPr>
                <w:t>L</w:t>
              </w:r>
              <w:r>
                <w:rPr>
                  <w:rFonts w:eastAsia="等线"/>
                  <w:bCs/>
                  <w:iCs/>
                  <w:szCs w:val="22"/>
                  <w:lang w:eastAsia="zh-CN"/>
                </w:rPr>
                <w:t xml:space="preserve">ist of NZP CSI RS resources set configured for TCI state indication. When the field </w:t>
              </w:r>
            </w:ins>
            <w:ins w:id="867" w:author="Huawei-Yinghao" w:date="2024-12-28T11:46:00Z">
              <w:r w:rsidR="00F0675B">
                <w:rPr>
                  <w:rFonts w:eastAsia="等线"/>
                  <w:bCs/>
                  <w:i/>
                  <w:szCs w:val="22"/>
                  <w:lang w:eastAsia="zh-CN"/>
                </w:rPr>
                <w:t>ltm</w:t>
              </w:r>
            </w:ins>
            <w:ins w:id="868" w:author="Huawei-Yinghao" w:date="2024-12-28T11:45:00Z">
              <w:r w:rsidRPr="00AE0AE4">
                <w:rPr>
                  <w:rFonts w:eastAsia="等线"/>
                  <w:bCs/>
                  <w:i/>
                  <w:szCs w:val="22"/>
                  <w:lang w:eastAsia="zh-CN"/>
                </w:rPr>
                <w:t>-CSI-RS-Resource</w:t>
              </w:r>
              <w:r w:rsidR="009F08DC">
                <w:rPr>
                  <w:rFonts w:eastAsia="等线"/>
                  <w:bCs/>
                  <w:i/>
                  <w:szCs w:val="22"/>
                  <w:lang w:eastAsia="zh-CN"/>
                </w:rPr>
                <w:t>Set</w:t>
              </w:r>
              <w:r w:rsidRPr="00AE0AE4">
                <w:rPr>
                  <w:rFonts w:eastAsia="等线"/>
                  <w:bCs/>
                  <w:i/>
                  <w:szCs w:val="22"/>
                  <w:lang w:eastAsia="zh-CN"/>
                </w:rPr>
                <w:t>ToAddModList</w:t>
              </w:r>
              <w:r>
                <w:rPr>
                  <w:rFonts w:eastAsia="等线"/>
                  <w:bCs/>
                  <w:iCs/>
                  <w:szCs w:val="22"/>
                  <w:lang w:eastAsia="zh-CN"/>
                </w:rPr>
                <w:t xml:space="preserve"> is present under </w:t>
              </w:r>
            </w:ins>
            <w:ins w:id="869" w:author="Huawei-Yinghao" w:date="2025-01-22T16:15:00Z">
              <w:r w:rsidR="00BA1478" w:rsidRPr="00BA1478">
                <w:rPr>
                  <w:rFonts w:eastAsia="等线"/>
                  <w:bCs/>
                  <w:i/>
                  <w:szCs w:val="22"/>
                  <w:lang w:eastAsia="zh-CN"/>
                </w:rPr>
                <w:t>LTM-Candidate</w:t>
              </w:r>
            </w:ins>
            <w:ins w:id="870" w:author="Huawei-Yinghao" w:date="2024-12-28T11:45:00Z">
              <w:r>
                <w:rPr>
                  <w:rFonts w:eastAsia="等线"/>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等线"/>
          <w:lang w:eastAsia="zh-CN"/>
        </w:rPr>
      </w:pPr>
      <w:r>
        <w:rPr>
          <w:rFonts w:eastAsia="等线" w:hint="eastAsia"/>
          <w:lang w:eastAsia="zh-CN"/>
        </w:rPr>
        <w:t>=</w:t>
      </w:r>
      <w:r>
        <w:rPr>
          <w:rFonts w:eastAsia="等线"/>
          <w:lang w:eastAsia="zh-CN"/>
        </w:rPr>
        <w:t>=========================================================NEXT CHANGE========================================================</w:t>
      </w:r>
    </w:p>
    <w:p w14:paraId="5CD11734" w14:textId="77777777" w:rsidR="00580673" w:rsidRPr="000B7163" w:rsidRDefault="00580673" w:rsidP="00580673">
      <w:pPr>
        <w:pStyle w:val="40"/>
        <w:rPr>
          <w:rFonts w:eastAsia="宋体"/>
        </w:rPr>
      </w:pPr>
      <w:bookmarkStart w:id="871" w:name="_Toc60777251"/>
      <w:bookmarkStart w:id="872" w:name="_Toc178105197"/>
      <w:r w:rsidRPr="000B7163">
        <w:rPr>
          <w:rFonts w:eastAsia="宋体"/>
        </w:rPr>
        <w:t>–</w:t>
      </w:r>
      <w:r w:rsidRPr="000B7163">
        <w:rPr>
          <w:rFonts w:eastAsia="宋体"/>
        </w:rPr>
        <w:tab/>
      </w:r>
      <w:r w:rsidRPr="000B7163">
        <w:rPr>
          <w:i/>
        </w:rPr>
        <w:t>MAC-CellGroupConfig</w:t>
      </w:r>
      <w:bookmarkEnd w:id="871"/>
      <w:bookmarkEnd w:id="872"/>
    </w:p>
    <w:p w14:paraId="5C7401D4" w14:textId="77777777" w:rsidR="00580673" w:rsidRPr="000B7163" w:rsidRDefault="00580673" w:rsidP="00580673">
      <w:pPr>
        <w:rPr>
          <w:rFonts w:eastAsia="宋体"/>
        </w:rPr>
      </w:pPr>
      <w:r w:rsidRPr="000B7163">
        <w:rPr>
          <w:rFonts w:eastAsia="宋体"/>
        </w:rPr>
        <w:t xml:space="preserve">The IE </w:t>
      </w:r>
      <w:r w:rsidRPr="000B7163">
        <w:rPr>
          <w:i/>
        </w:rPr>
        <w:t>MAC-CellGroupConfig</w:t>
      </w:r>
      <w:r w:rsidRPr="000B7163">
        <w:rPr>
          <w:rFonts w:eastAsia="宋体"/>
        </w:rPr>
        <w:t xml:space="preserve"> is used to configure MAC parameters for a cell group, including DRX.</w:t>
      </w:r>
    </w:p>
    <w:p w14:paraId="6976F6FB" w14:textId="77777777" w:rsidR="00580673" w:rsidRPr="000B7163" w:rsidRDefault="00580673" w:rsidP="00580673">
      <w:pPr>
        <w:pStyle w:val="TH"/>
        <w:rPr>
          <w:rFonts w:eastAsia="宋体"/>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lastRenderedPageBreak/>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宋体"/>
        </w:rPr>
        <w:t>8</w:t>
      </w:r>
      <w:r w:rsidRPr="000B7163">
        <w:t xml:space="preserve">                      SetupRelease { TAR-Config-r1</w:t>
      </w:r>
      <w:r w:rsidRPr="000B7163">
        <w:rPr>
          <w:rFonts w:eastAsia="宋体"/>
        </w:rPr>
        <w:t>8</w:t>
      </w:r>
      <w:r w:rsidRPr="000B7163">
        <w:t xml:space="preserve">  }                                </w:t>
      </w:r>
      <w:r w:rsidRPr="000B7163">
        <w:rPr>
          <w:rFonts w:eastAsia="宋体"/>
        </w:rPr>
        <w:t xml:space="preserve">        </w:t>
      </w:r>
      <w:r w:rsidRPr="000B7163">
        <w:rPr>
          <w:color w:val="993366"/>
        </w:rPr>
        <w:t>OPTIONAL</w:t>
      </w:r>
      <w:r w:rsidRPr="000B7163">
        <w:rPr>
          <w:rFonts w:eastAsia="宋体"/>
        </w:rPr>
        <w:t xml:space="preserve"> </w:t>
      </w:r>
      <w:r w:rsidRPr="000B7163">
        <w:t xml:space="preserve">    </w:t>
      </w:r>
      <w:r w:rsidRPr="000B7163">
        <w:rPr>
          <w:color w:val="808080"/>
        </w:rPr>
        <w:t>-- Need M</w:t>
      </w:r>
    </w:p>
    <w:p w14:paraId="4B6AE9D7" w14:textId="2C8AE702" w:rsidR="00580673" w:rsidRDefault="00580673" w:rsidP="00580673">
      <w:pPr>
        <w:pStyle w:val="PL"/>
        <w:rPr>
          <w:ins w:id="873" w:author="Huawei-Yinghao" w:date="2024-12-18T14:10:00Z"/>
        </w:rPr>
      </w:pPr>
      <w:r w:rsidRPr="000B7163">
        <w:t xml:space="preserve">    ]]</w:t>
      </w:r>
      <w:ins w:id="874" w:author="Huawei-Yinghao" w:date="2024-12-18T14:10:00Z">
        <w:r w:rsidR="00613A82">
          <w:t>,</w:t>
        </w:r>
      </w:ins>
    </w:p>
    <w:p w14:paraId="37B21FD3" w14:textId="5F719449" w:rsidR="00613A82" w:rsidRPr="009A5C79" w:rsidDel="009A5C79" w:rsidRDefault="00212A50" w:rsidP="00580673">
      <w:pPr>
        <w:pStyle w:val="PL"/>
        <w:rPr>
          <w:del w:id="875" w:author="Huawei-Yinghao" w:date="2024-12-31T11:39:00Z"/>
          <w:color w:val="808080"/>
          <w:rPrChange w:id="876" w:author="Huawei-Yinghao" w:date="2024-12-31T11:39:00Z">
            <w:rPr>
              <w:del w:id="877" w:author="Huawei-Yinghao" w:date="2024-12-31T11:39:00Z"/>
            </w:rPr>
          </w:rPrChange>
        </w:rPr>
      </w:pPr>
      <w:ins w:id="878" w:author="Huawei-Yinghao" w:date="2024-12-18T14:10:00Z">
        <w:r w:rsidRPr="000B7163">
          <w:t xml:space="preserve">    </w:t>
        </w:r>
        <w:commentRangeStart w:id="879"/>
        <w:r w:rsidRPr="000B7163">
          <w:t>schedulingRequestID</w:t>
        </w:r>
      </w:ins>
      <w:commentRangeEnd w:id="879"/>
      <w:r w:rsidR="0047663B">
        <w:rPr>
          <w:rStyle w:val="af9"/>
          <w:rFonts w:ascii="Times New Roman" w:hAnsi="Times New Roman"/>
          <w:noProof w:val="0"/>
          <w:lang w:eastAsia="ja-JP"/>
        </w:rPr>
        <w:commentReference w:id="879"/>
      </w:r>
      <w:ins w:id="880" w:author="Huawei-Yinghao" w:date="2024-12-18T14:10:00Z">
        <w:r w:rsidRPr="000B7163">
          <w:t>-</w:t>
        </w:r>
      </w:ins>
      <w:ins w:id="881" w:author="Huawei-Yinghao" w:date="2024-12-18T14:11:00Z">
        <w:r w:rsidR="00797337">
          <w:t>LTM</w:t>
        </w:r>
      </w:ins>
      <w:ins w:id="882" w:author="Huawei-Yinghao" w:date="2024-12-18T14:10:00Z">
        <w:r w:rsidRPr="000B7163">
          <w:t>-r1</w:t>
        </w:r>
      </w:ins>
      <w:ins w:id="883" w:author="Huawei-Yinghao" w:date="2024-12-18T14:11:00Z">
        <w:r w:rsidR="00797337">
          <w:t>9</w:t>
        </w:r>
      </w:ins>
      <w:ins w:id="884" w:author="Huawei-Yinghao" w:date="2024-12-18T14:10:00Z">
        <w:r w:rsidRPr="000B7163">
          <w:t xml:space="preserve">  </w:t>
        </w:r>
      </w:ins>
      <w:ins w:id="885" w:author="Huawei-Yinghao" w:date="2024-12-18T14:11:00Z">
        <w:r w:rsidR="00784F4B">
          <w:t xml:space="preserve">      </w:t>
        </w:r>
      </w:ins>
      <w:ins w:id="886"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lastRenderedPageBreak/>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r w:rsidRPr="00290DC5">
              <w:rPr>
                <w:b/>
                <w:i/>
                <w:szCs w:val="22"/>
                <w:lang w:val="fr-FR" w:eastAsia="sv-SE"/>
              </w:rPr>
              <w:t>drx-Config,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configured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宋体"/>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宋体"/>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887"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888" w:author="Huawei-Yinghao" w:date="2024-12-18T14:12:00Z"/>
                <w:b/>
                <w:i/>
                <w:szCs w:val="22"/>
                <w:lang w:eastAsia="sv-SE"/>
              </w:rPr>
            </w:pPr>
            <w:ins w:id="889"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890" w:author="Huawei-Yinghao" w:date="2024-12-18T14:12:00Z"/>
                <w:rFonts w:eastAsia="等线"/>
                <w:bCs/>
                <w:iCs/>
                <w:szCs w:val="22"/>
                <w:lang w:eastAsia="zh-CN"/>
              </w:rPr>
            </w:pPr>
            <w:ins w:id="891" w:author="Huawei-Yinghao" w:date="2024-12-31T11:40:00Z">
              <w:r>
                <w:rPr>
                  <w:rFonts w:eastAsia="等线"/>
                  <w:bCs/>
                  <w:iCs/>
                  <w:szCs w:val="22"/>
                  <w:lang w:eastAsia="zh-CN"/>
                </w:rPr>
                <w:t>S</w:t>
              </w:r>
            </w:ins>
            <w:ins w:id="892" w:author="Huawei-Yinghao" w:date="2024-12-18T14:13:00Z">
              <w:r w:rsidR="004539F1">
                <w:rPr>
                  <w:rFonts w:eastAsia="等线"/>
                  <w:bCs/>
                  <w:iCs/>
                  <w:szCs w:val="22"/>
                  <w:lang w:eastAsia="zh-CN"/>
                </w:rPr>
                <w:t>cheduling request configuration applicable for event-triggered measurement report</w:t>
              </w:r>
            </w:ins>
            <w:ins w:id="893" w:author="Huawei-Yinghao" w:date="2024-12-25T10:37:00Z">
              <w:r w:rsidR="005D1217">
                <w:rPr>
                  <w:rFonts w:eastAsia="等线"/>
                  <w:bCs/>
                  <w:iCs/>
                  <w:szCs w:val="22"/>
                  <w:lang w:eastAsia="zh-CN"/>
                </w:rPr>
                <w:t xml:space="preserve"> by</w:t>
              </w:r>
            </w:ins>
            <w:ins w:id="894" w:author="Huawei-Yinghao" w:date="2024-12-18T14:13:00Z">
              <w:r w:rsidR="004539F1">
                <w:rPr>
                  <w:rFonts w:eastAsia="等线"/>
                  <w:bCs/>
                  <w:iCs/>
                  <w:szCs w:val="22"/>
                  <w:lang w:eastAsia="zh-CN"/>
                </w:rPr>
                <w:t xml:space="preserve"> MAC CE</w:t>
              </w:r>
            </w:ins>
            <w:ins w:id="895" w:author="Huawei-Yinghao" w:date="2024-12-25T10:37:00Z">
              <w:r w:rsidR="000427E1">
                <w:rPr>
                  <w:rFonts w:eastAsia="等线"/>
                  <w:bCs/>
                  <w:iCs/>
                  <w:szCs w:val="22"/>
                  <w:lang w:eastAsia="zh-CN"/>
                </w:rPr>
                <w:t>,</w:t>
              </w:r>
            </w:ins>
            <w:ins w:id="896" w:author="Huawei-Yinghao" w:date="2024-12-18T14:13:00Z">
              <w:r w:rsidR="004539F1">
                <w:rPr>
                  <w:rFonts w:eastAsia="等线"/>
                  <w:bCs/>
                  <w:iCs/>
                  <w:szCs w:val="22"/>
                  <w:lang w:eastAsia="zh-CN"/>
                </w:rPr>
                <w:t xml:space="preserve"> as specified in TS 38.321 [3]</w:t>
              </w:r>
              <w:r w:rsidR="00E5018D">
                <w:rPr>
                  <w:rFonts w:eastAsia="等线"/>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等线"/>
          <w:lang w:eastAsia="zh-CN"/>
        </w:rPr>
      </w:pPr>
      <w:r>
        <w:rPr>
          <w:rFonts w:eastAsia="等线" w:hint="eastAsia"/>
          <w:lang w:eastAsia="zh-CN"/>
        </w:rPr>
        <w:t>=</w:t>
      </w:r>
      <w:r>
        <w:rPr>
          <w:rFonts w:eastAsia="等线"/>
          <w:lang w:eastAsia="zh-CN"/>
        </w:rPr>
        <w:t>=========================================================NEXT CHANGE========================================================</w:t>
      </w:r>
    </w:p>
    <w:p w14:paraId="67264691" w14:textId="4FCD3B37" w:rsidR="00831656" w:rsidRPr="003235FB" w:rsidRDefault="00831656" w:rsidP="003235FB">
      <w:pPr>
        <w:pStyle w:val="40"/>
        <w:rPr>
          <w:ins w:id="897" w:author="Huawei-Yinghao" w:date="2024-12-18T09:32:00Z"/>
          <w:i/>
        </w:rPr>
      </w:pPr>
      <w:ins w:id="898"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899" w:author="Huawei-Yinghao" w:date="2024-12-18T09:37:00Z"/>
          <w:rFonts w:eastAsia="等线"/>
          <w:noProof/>
          <w:lang w:eastAsia="zh-CN"/>
        </w:rPr>
      </w:pPr>
      <w:ins w:id="900" w:author="Huawei-Yinghao" w:date="2024-12-18T09:33:00Z">
        <w:r>
          <w:rPr>
            <w:rFonts w:eastAsia="等线" w:hint="eastAsia"/>
            <w:noProof/>
            <w:lang w:eastAsia="zh-CN"/>
          </w:rPr>
          <w:t>M</w:t>
        </w:r>
        <w:r>
          <w:rPr>
            <w:rFonts w:eastAsia="等线"/>
            <w:noProof/>
            <w:lang w:eastAsia="zh-CN"/>
          </w:rPr>
          <w:t xml:space="preserve">easurement quantity </w:t>
        </w:r>
      </w:ins>
      <w:ins w:id="901" w:author="Huawei-Yinghao" w:date="2024-12-18T09:34:00Z">
        <w:r>
          <w:rPr>
            <w:rFonts w:eastAsia="等线"/>
            <w:noProof/>
            <w:lang w:eastAsia="zh-CN"/>
          </w:rPr>
          <w:t>defined in the</w:t>
        </w:r>
      </w:ins>
      <w:ins w:id="902" w:author="Huawei-Yinghao" w:date="2024-12-25T10:41:00Z">
        <w:r w:rsidR="007D054C">
          <w:rPr>
            <w:rFonts w:eastAsia="等线"/>
            <w:noProof/>
            <w:lang w:eastAsia="zh-CN"/>
          </w:rPr>
          <w:t xml:space="preserve"> measurement report</w:t>
        </w:r>
      </w:ins>
      <w:ins w:id="903" w:author="Huawei-Yinghao" w:date="2024-12-18T09:35:00Z">
        <w:r>
          <w:rPr>
            <w:rFonts w:eastAsia="等线"/>
            <w:noProof/>
            <w:lang w:eastAsia="zh-CN"/>
          </w:rPr>
          <w:t xml:space="preserve"> configuration</w:t>
        </w:r>
        <w:r w:rsidR="00987B45">
          <w:rPr>
            <w:rFonts w:eastAsia="等线"/>
            <w:noProof/>
            <w:lang w:eastAsia="zh-CN"/>
          </w:rPr>
          <w:t>s</w:t>
        </w:r>
      </w:ins>
      <w:ins w:id="904" w:author="Huawei-Yinghao" w:date="2024-12-18T09:34:00Z">
        <w:r>
          <w:rPr>
            <w:rFonts w:eastAsia="等线"/>
            <w:noProof/>
            <w:lang w:eastAsia="zh-CN"/>
          </w:rPr>
          <w:t xml:space="preserve"> </w:t>
        </w:r>
      </w:ins>
      <w:ins w:id="905" w:author="Huawei-Yinghao" w:date="2024-12-25T10:40:00Z">
        <w:r w:rsidR="00B0507B">
          <w:rPr>
            <w:rFonts w:eastAsia="等线"/>
            <w:noProof/>
            <w:lang w:eastAsia="zh-CN"/>
          </w:rPr>
          <w:t xml:space="preserve">(e.g., events defined in </w:t>
        </w:r>
        <w:r w:rsidR="00B0507B">
          <w:rPr>
            <w:rFonts w:eastAsia="等线"/>
            <w:i/>
            <w:iCs/>
            <w:noProof/>
            <w:lang w:eastAsia="zh-CN"/>
          </w:rPr>
          <w:t>ReportConfig-NR</w:t>
        </w:r>
        <w:r w:rsidR="00B0507B">
          <w:rPr>
            <w:rFonts w:eastAsia="等线"/>
            <w:noProof/>
            <w:lang w:eastAsia="zh-CN"/>
          </w:rPr>
          <w:t xml:space="preserve">, or </w:t>
        </w:r>
        <w:r w:rsidR="00B0507B">
          <w:rPr>
            <w:rFonts w:eastAsia="等线"/>
            <w:i/>
            <w:iCs/>
            <w:noProof/>
            <w:lang w:eastAsia="zh-CN"/>
          </w:rPr>
          <w:t>LTM-CSI-ReportConfig</w:t>
        </w:r>
        <w:r w:rsidR="00B0507B">
          <w:rPr>
            <w:rFonts w:eastAsia="等线"/>
            <w:noProof/>
            <w:lang w:eastAsia="zh-CN"/>
          </w:rPr>
          <w:t>)</w:t>
        </w:r>
        <w:r w:rsidR="00676B25">
          <w:rPr>
            <w:rFonts w:eastAsia="等线"/>
            <w:noProof/>
            <w:lang w:eastAsia="zh-CN"/>
          </w:rPr>
          <w:t xml:space="preserve"> </w:t>
        </w:r>
      </w:ins>
      <w:ins w:id="906" w:author="Huawei-Yinghao" w:date="2024-12-25T10:39:00Z">
        <w:r w:rsidR="00B42140">
          <w:rPr>
            <w:rFonts w:eastAsia="等线"/>
            <w:noProof/>
            <w:lang w:eastAsia="zh-CN"/>
          </w:rPr>
          <w:t xml:space="preserve">for </w:t>
        </w:r>
      </w:ins>
      <w:ins w:id="907" w:author="Huawei-Yinghao" w:date="2024-12-18T09:34:00Z">
        <w:r>
          <w:rPr>
            <w:rFonts w:eastAsia="等线"/>
            <w:noProof/>
            <w:lang w:eastAsia="zh-CN"/>
          </w:rPr>
          <w:t>trigger</w:t>
        </w:r>
      </w:ins>
      <w:ins w:id="908" w:author="Huawei-Yinghao" w:date="2024-12-18T09:36:00Z">
        <w:r w:rsidR="007C5A12">
          <w:rPr>
            <w:rFonts w:eastAsia="等线"/>
            <w:noProof/>
            <w:lang w:eastAsia="zh-CN"/>
          </w:rPr>
          <w:t>ing</w:t>
        </w:r>
      </w:ins>
      <w:ins w:id="909" w:author="Huawei-Yinghao" w:date="2024-12-18T09:34:00Z">
        <w:r>
          <w:rPr>
            <w:rFonts w:eastAsia="等线"/>
            <w:noProof/>
            <w:lang w:eastAsia="zh-CN"/>
          </w:rPr>
          <w:t xml:space="preserve"> measurement report</w:t>
        </w:r>
      </w:ins>
      <w:ins w:id="910" w:author="Huawei-Yinghao" w:date="2024-12-18T09:35:00Z">
        <w:r>
          <w:rPr>
            <w:rFonts w:eastAsia="等线"/>
            <w:noProof/>
            <w:lang w:eastAsia="zh-CN"/>
          </w:rPr>
          <w:t>s</w:t>
        </w:r>
      </w:ins>
      <w:ins w:id="911" w:author="Huawei-Yinghao" w:date="2024-12-18T09:36:00Z">
        <w:r w:rsidR="007C5A12">
          <w:rPr>
            <w:rFonts w:eastAsia="等线"/>
            <w:noProof/>
            <w:lang w:eastAsia="zh-CN"/>
          </w:rPr>
          <w:t xml:space="preserve"> (e.g., </w:t>
        </w:r>
      </w:ins>
      <w:ins w:id="912" w:author="Huawei-Yinghao" w:date="2024-12-25T10:42:00Z">
        <w:r w:rsidR="00A77F90">
          <w:rPr>
            <w:rFonts w:eastAsia="等线"/>
            <w:noProof/>
            <w:lang w:eastAsia="zh-CN"/>
          </w:rPr>
          <w:t xml:space="preserve">by </w:t>
        </w:r>
      </w:ins>
      <w:ins w:id="913" w:author="Huawei-Yinghao" w:date="2024-12-18T09:36:00Z">
        <w:r w:rsidR="007C5A12">
          <w:rPr>
            <w:rFonts w:eastAsia="等线"/>
            <w:noProof/>
            <w:lang w:eastAsia="zh-CN"/>
          </w:rPr>
          <w:t xml:space="preserve">RRC message </w:t>
        </w:r>
        <w:r w:rsidR="007C5A12">
          <w:rPr>
            <w:rFonts w:eastAsia="等线"/>
            <w:i/>
            <w:iCs/>
            <w:noProof/>
            <w:lang w:eastAsia="zh-CN"/>
          </w:rPr>
          <w:t>MeasurementReport</w:t>
        </w:r>
        <w:r w:rsidR="007C5A12">
          <w:rPr>
            <w:rFonts w:eastAsia="等线"/>
            <w:noProof/>
            <w:lang w:eastAsia="zh-CN"/>
          </w:rPr>
          <w:t xml:space="preserve"> or </w:t>
        </w:r>
      </w:ins>
      <w:ins w:id="914" w:author="Huawei-Yinghao" w:date="2024-12-25T10:42:00Z">
        <w:r w:rsidR="00C63225">
          <w:rPr>
            <w:rFonts w:eastAsia="等线"/>
            <w:noProof/>
            <w:lang w:eastAsia="zh-CN"/>
          </w:rPr>
          <w:t xml:space="preserve">by </w:t>
        </w:r>
      </w:ins>
      <w:ins w:id="915" w:author="Huawei-Yinghao" w:date="2024-12-18T09:36:00Z">
        <w:r w:rsidR="007C5A12">
          <w:rPr>
            <w:rFonts w:eastAsia="等线"/>
            <w:noProof/>
            <w:lang w:eastAsia="zh-CN"/>
          </w:rPr>
          <w:t>MAC CE in TS 38.321</w:t>
        </w:r>
      </w:ins>
      <w:ins w:id="916" w:author="Huawei-Yinghao" w:date="2024-12-18T09:37:00Z">
        <w:r w:rsidR="007C5A12">
          <w:rPr>
            <w:rFonts w:eastAsia="等线"/>
            <w:noProof/>
            <w:lang w:eastAsia="zh-CN"/>
          </w:rPr>
          <w:t xml:space="preserve"> [3])</w:t>
        </w:r>
      </w:ins>
      <w:ins w:id="917" w:author="Huawei-Yinghao" w:date="2024-12-18T09:35:00Z">
        <w:r w:rsidR="00E76FA0">
          <w:rPr>
            <w:rFonts w:eastAsia="等线"/>
            <w:noProof/>
            <w:lang w:eastAsia="zh-CN"/>
          </w:rPr>
          <w:t>.</w:t>
        </w:r>
      </w:ins>
      <w:ins w:id="918" w:author="Huawei-Yinghao" w:date="2024-12-18T15:17:00Z">
        <w:r w:rsidR="00431395">
          <w:rPr>
            <w:rFonts w:eastAsia="等线"/>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9" w:author="Huawei-Yinghao" w:date="2024-12-27T14:58:00Z"/>
          <w:rFonts w:ascii="Courier New" w:hAnsi="Courier New" w:cs="Courier New"/>
          <w:noProof/>
          <w:color w:val="808080"/>
          <w:sz w:val="16"/>
          <w:lang w:eastAsia="en-GB"/>
        </w:rPr>
      </w:pPr>
      <w:ins w:id="920"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21" w:author="Huawei-Yinghao" w:date="2024-12-27T14:58:00Z"/>
          <w:rFonts w:ascii="Courier New" w:hAnsi="Courier New" w:cs="Courier New"/>
          <w:noProof/>
          <w:color w:val="808080"/>
          <w:sz w:val="16"/>
          <w:lang w:eastAsia="en-GB"/>
        </w:rPr>
      </w:pPr>
      <w:ins w:id="922"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Yinghao" w:date="2024-12-18T09:38:00Z"/>
          <w:rFonts w:ascii="Courier New" w:hAnsi="Courier New"/>
          <w:noProof/>
          <w:sz w:val="16"/>
          <w:lang w:eastAsia="en-GB"/>
        </w:rPr>
      </w:pPr>
      <w:ins w:id="925"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Huawei-Yinghao" w:date="2024-12-18T09:38:00Z"/>
          <w:rFonts w:ascii="Courier New" w:hAnsi="Courier New"/>
          <w:noProof/>
          <w:sz w:val="16"/>
          <w:lang w:eastAsia="en-GB"/>
        </w:rPr>
      </w:pPr>
      <w:ins w:id="927"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Huawei-Yinghao" w:date="2024-12-18T09:38:00Z"/>
          <w:rFonts w:ascii="Courier New" w:hAnsi="Courier New"/>
          <w:noProof/>
          <w:sz w:val="16"/>
          <w:lang w:eastAsia="en-GB"/>
        </w:rPr>
      </w:pPr>
      <w:ins w:id="929"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Huawei-Yinghao" w:date="2024-12-18T09:38:00Z"/>
          <w:rFonts w:ascii="Courier New" w:hAnsi="Courier New"/>
          <w:noProof/>
          <w:sz w:val="16"/>
          <w:lang w:eastAsia="en-GB"/>
        </w:rPr>
      </w:pPr>
      <w:ins w:id="931"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Huawei-Yinghao" w:date="2024-12-27T14:58:00Z"/>
          <w:rFonts w:ascii="Courier New" w:hAnsi="Courier New"/>
          <w:noProof/>
          <w:sz w:val="16"/>
          <w:lang w:eastAsia="en-GB"/>
        </w:rPr>
      </w:pPr>
      <w:ins w:id="933"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34" w:author="Huawei-Yinghao" w:date="2024-12-27T14:58:00Z"/>
          <w:rFonts w:ascii="Courier New" w:hAnsi="Courier New" w:cs="Courier New"/>
          <w:noProof/>
          <w:color w:val="808080"/>
          <w:sz w:val="16"/>
          <w:lang w:eastAsia="en-GB"/>
        </w:rPr>
      </w:pPr>
      <w:ins w:id="935"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36" w:author="Huawei-Yinghao" w:date="2024-12-18T09:38:00Z"/>
          <w:rFonts w:ascii="Courier New" w:hAnsi="Courier New" w:cs="Courier New"/>
          <w:noProof/>
          <w:color w:val="808080"/>
          <w:sz w:val="16"/>
          <w:lang w:eastAsia="en-GB"/>
        </w:rPr>
      </w:pPr>
      <w:ins w:id="937"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等线"/>
          <w:noProof/>
          <w:lang w:eastAsia="zh-CN"/>
        </w:rPr>
      </w:pPr>
    </w:p>
    <w:p w14:paraId="1D30478E" w14:textId="5A228CF5" w:rsidR="008D57D4" w:rsidRPr="00D16E72" w:rsidRDefault="008D57D4" w:rsidP="007C5A12">
      <w:pPr>
        <w:rPr>
          <w:ins w:id="938" w:author="Huawei-Yinghao" w:date="2024-12-18T09:32:00Z"/>
          <w:rFonts w:eastAsia="等线"/>
          <w:lang w:eastAsia="zh-CN"/>
        </w:rPr>
      </w:pPr>
      <w:r>
        <w:rPr>
          <w:rFonts w:eastAsia="等线" w:hint="eastAsia"/>
          <w:lang w:eastAsia="zh-CN"/>
        </w:rPr>
        <w:t>=</w:t>
      </w:r>
      <w:r>
        <w:rPr>
          <w:rFonts w:eastAsia="等线"/>
          <w:lang w:eastAsia="zh-CN"/>
        </w:rPr>
        <w:t>=========================================================NEXT CHANGE========================================================</w:t>
      </w:r>
    </w:p>
    <w:p w14:paraId="2524EE9C" w14:textId="5224C906" w:rsidR="00C16313" w:rsidRDefault="00C16313" w:rsidP="00C16313">
      <w:pPr>
        <w:pStyle w:val="40"/>
        <w:rPr>
          <w:i/>
        </w:rPr>
      </w:pPr>
      <w:ins w:id="939"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71024BB4" w:rsidR="005A12F4" w:rsidRDefault="0031030A" w:rsidP="005A12F4">
      <w:pPr>
        <w:rPr>
          <w:ins w:id="940" w:author="Huawei-Yinghao" w:date="2024-12-18T15:17:00Z"/>
          <w:rFonts w:eastAsia="等线"/>
          <w:noProof/>
          <w:lang w:eastAsia="zh-CN"/>
        </w:rPr>
      </w:pPr>
      <w:ins w:id="941" w:author="Huawei-Yinghao" w:date="2024-12-18T09:49:00Z">
        <w:r>
          <w:rPr>
            <w:rFonts w:eastAsia="等线" w:hint="eastAsia"/>
            <w:lang w:eastAsia="zh-CN"/>
          </w:rPr>
          <w:t>O</w:t>
        </w:r>
        <w:r>
          <w:rPr>
            <w:rFonts w:eastAsia="等线"/>
            <w:lang w:eastAsia="zh-CN"/>
          </w:rPr>
          <w:t xml:space="preserve">ffsets </w:t>
        </w:r>
      </w:ins>
      <w:ins w:id="942" w:author="Huawei-Yinghao" w:date="2024-12-18T09:51:00Z">
        <w:r w:rsidR="00696AE3">
          <w:rPr>
            <w:rFonts w:eastAsia="等线"/>
            <w:noProof/>
            <w:lang w:eastAsia="zh-CN"/>
          </w:rPr>
          <w:t xml:space="preserve">defined in measurement report configurations (e.g., events defined in </w:t>
        </w:r>
        <w:r w:rsidR="00696AE3">
          <w:rPr>
            <w:rFonts w:eastAsia="等线"/>
            <w:i/>
            <w:iCs/>
            <w:noProof/>
            <w:lang w:eastAsia="zh-CN"/>
          </w:rPr>
          <w:t>ReportConfig-NR</w:t>
        </w:r>
        <w:r w:rsidR="00696AE3">
          <w:rPr>
            <w:rFonts w:eastAsia="等线"/>
            <w:noProof/>
            <w:lang w:eastAsia="zh-CN"/>
          </w:rPr>
          <w:t xml:space="preserve">, or </w:t>
        </w:r>
        <w:r w:rsidR="00696AE3">
          <w:rPr>
            <w:rFonts w:eastAsia="等线"/>
            <w:i/>
            <w:iCs/>
            <w:noProof/>
            <w:lang w:eastAsia="zh-CN"/>
          </w:rPr>
          <w:t>LTM-CSI-ReportConfig</w:t>
        </w:r>
        <w:r w:rsidR="00696AE3">
          <w:rPr>
            <w:rFonts w:eastAsia="等线"/>
            <w:noProof/>
            <w:lang w:eastAsia="zh-CN"/>
          </w:rPr>
          <w:t xml:space="preserve">) for triggering measurement reports (e.g., </w:t>
        </w:r>
      </w:ins>
      <w:ins w:id="943" w:author="Huawei-Yinghao" w:date="2024-12-25T10:42:00Z">
        <w:r w:rsidR="00606CDB">
          <w:rPr>
            <w:rFonts w:eastAsia="等线"/>
            <w:noProof/>
            <w:lang w:eastAsia="zh-CN"/>
          </w:rPr>
          <w:t xml:space="preserve">by </w:t>
        </w:r>
      </w:ins>
      <w:ins w:id="944" w:author="Huawei-Yinghao" w:date="2024-12-18T09:51:00Z">
        <w:r w:rsidR="00696AE3">
          <w:rPr>
            <w:rFonts w:eastAsia="等线"/>
            <w:noProof/>
            <w:lang w:eastAsia="zh-CN"/>
          </w:rPr>
          <w:t xml:space="preserve">RRC message </w:t>
        </w:r>
        <w:r w:rsidR="00696AE3">
          <w:rPr>
            <w:rFonts w:eastAsia="等线"/>
            <w:i/>
            <w:iCs/>
            <w:noProof/>
            <w:lang w:eastAsia="zh-CN"/>
          </w:rPr>
          <w:t>MeasurementReport</w:t>
        </w:r>
        <w:r w:rsidR="00696AE3">
          <w:rPr>
            <w:rFonts w:eastAsia="等线"/>
            <w:noProof/>
            <w:lang w:eastAsia="zh-CN"/>
          </w:rPr>
          <w:t xml:space="preserve"> or </w:t>
        </w:r>
      </w:ins>
      <w:ins w:id="945" w:author="Huawei-Yinghao" w:date="2024-12-25T10:42:00Z">
        <w:r w:rsidR="007F04A1">
          <w:rPr>
            <w:rFonts w:eastAsia="等线"/>
            <w:noProof/>
            <w:lang w:eastAsia="zh-CN"/>
          </w:rPr>
          <w:t xml:space="preserve">by </w:t>
        </w:r>
      </w:ins>
      <w:ins w:id="946" w:author="Huawei-Yinghao" w:date="2024-12-18T09:51:00Z">
        <w:r w:rsidR="00696AE3">
          <w:rPr>
            <w:rFonts w:eastAsia="等线"/>
            <w:noProof/>
            <w:lang w:eastAsia="zh-CN"/>
          </w:rPr>
          <w:t>MAC CE in TS 38.321 [3]).</w:t>
        </w:r>
        <w:r w:rsidR="004865F2">
          <w:rPr>
            <w:rFonts w:eastAsia="等线"/>
            <w:noProof/>
            <w:lang w:eastAsia="zh-CN"/>
          </w:rPr>
          <w:t xml:space="preserve"> Values in the unit of 'dB'</w:t>
        </w:r>
        <w:r w:rsidR="004A32D8">
          <w:rPr>
            <w:rFonts w:eastAsia="等线"/>
            <w:noProof/>
            <w:lang w:eastAsia="zh-CN"/>
          </w:rPr>
          <w:t>.</w:t>
        </w:r>
      </w:ins>
      <w:ins w:id="947" w:author="Huawei-Yinghao" w:date="2024-12-18T15:17:00Z">
        <w:r w:rsidR="005A12F4">
          <w:rPr>
            <w:rFonts w:eastAsia="等线"/>
            <w:noProof/>
            <w:lang w:eastAsia="zh-CN"/>
          </w:rPr>
          <w:t xml:space="preserve"> </w:t>
        </w:r>
      </w:ins>
    </w:p>
    <w:p w14:paraId="6840D234" w14:textId="56D06E54" w:rsidR="0031030A" w:rsidRPr="0031030A" w:rsidRDefault="0031030A" w:rsidP="0031030A">
      <w:pPr>
        <w:rPr>
          <w:ins w:id="948" w:author="Huawei-Yinghao" w:date="2024-12-18T09:37:00Z"/>
          <w:rFonts w:eastAsia="等线"/>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49" w:author="Huawei-Yinghao" w:date="2024-12-27T14:59:00Z"/>
          <w:rFonts w:ascii="Courier New" w:hAnsi="Courier New" w:cs="Courier New"/>
          <w:noProof/>
          <w:color w:val="808080"/>
          <w:sz w:val="16"/>
          <w:lang w:eastAsia="en-GB"/>
        </w:rPr>
      </w:pPr>
      <w:ins w:id="950"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51" w:author="Huawei-Yinghao" w:date="2024-12-27T14:59:00Z"/>
          <w:rFonts w:ascii="Courier New" w:hAnsi="Courier New" w:cs="Courier New"/>
          <w:noProof/>
          <w:color w:val="808080"/>
          <w:sz w:val="16"/>
          <w:lang w:eastAsia="en-GB"/>
        </w:rPr>
      </w:pPr>
      <w:ins w:id="952"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Yinghao" w:date="2024-12-18T09:38:00Z"/>
          <w:rFonts w:ascii="Courier New" w:hAnsi="Courier New"/>
          <w:noProof/>
          <w:sz w:val="16"/>
          <w:lang w:eastAsia="en-GB"/>
        </w:rPr>
      </w:pPr>
      <w:ins w:id="955"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Huawei-Yinghao" w:date="2024-12-18T09:38:00Z"/>
          <w:rFonts w:ascii="Courier New" w:hAnsi="Courier New"/>
          <w:noProof/>
          <w:sz w:val="16"/>
          <w:lang w:eastAsia="en-GB"/>
        </w:rPr>
      </w:pPr>
      <w:ins w:id="957"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4-12-18T09:38:00Z"/>
          <w:rFonts w:ascii="Courier New" w:hAnsi="Courier New"/>
          <w:noProof/>
          <w:sz w:val="16"/>
          <w:lang w:eastAsia="en-GB"/>
        </w:rPr>
      </w:pPr>
      <w:ins w:id="959"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Huawei-Yinghao" w:date="2024-12-18T09:38:00Z"/>
          <w:rFonts w:ascii="Courier New" w:hAnsi="Courier New"/>
          <w:noProof/>
          <w:sz w:val="16"/>
          <w:lang w:eastAsia="en-GB"/>
        </w:rPr>
      </w:pPr>
      <w:ins w:id="961"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4-12-27T15:00:00Z"/>
          <w:rFonts w:ascii="Courier New" w:hAnsi="Courier New"/>
          <w:noProof/>
          <w:sz w:val="16"/>
          <w:lang w:eastAsia="en-GB"/>
        </w:rPr>
      </w:pPr>
      <w:ins w:id="963"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5" w:author="Huawei-Yinghao" w:date="2024-12-27T14:59:00Z"/>
          <w:rFonts w:ascii="Courier New" w:hAnsi="Courier New" w:cs="Courier New"/>
          <w:noProof/>
          <w:color w:val="808080"/>
          <w:sz w:val="16"/>
          <w:lang w:eastAsia="en-GB"/>
        </w:rPr>
      </w:pPr>
      <w:ins w:id="966" w:author="Huawei-Yinghao" w:date="2024-12-27T14:59:00Z">
        <w:r w:rsidRPr="00AE112C">
          <w:rPr>
            <w:rFonts w:ascii="Courier New" w:hAnsi="Courier New" w:cs="Courier New"/>
            <w:noProof/>
            <w:color w:val="808080"/>
            <w:sz w:val="16"/>
            <w:lang w:eastAsia="en-GB"/>
          </w:rPr>
          <w:t>-- TAG-</w:t>
        </w:r>
      </w:ins>
      <w:ins w:id="967" w:author="Huawei-Yinghao" w:date="2024-12-27T15:00:00Z">
        <w:r w:rsidR="00E3797F" w:rsidRPr="00D6341E">
          <w:rPr>
            <w:rFonts w:ascii="Courier New" w:hAnsi="Courier New"/>
            <w:noProof/>
            <w:sz w:val="16"/>
            <w:lang w:eastAsia="en-GB"/>
          </w:rPr>
          <w:t>MEASTRIGGERQUANTITYOFFSET</w:t>
        </w:r>
      </w:ins>
      <w:ins w:id="968"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69" w:author="Huawei-Yinghao" w:date="2024-12-18T09:38:00Z"/>
          <w:rFonts w:ascii="Courier New" w:hAnsi="Courier New" w:cs="Courier New"/>
          <w:noProof/>
          <w:color w:val="808080"/>
          <w:sz w:val="16"/>
          <w:lang w:eastAsia="en-GB"/>
        </w:rPr>
      </w:pPr>
      <w:ins w:id="970"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等线"/>
          <w:lang w:eastAsia="zh-CN"/>
        </w:rPr>
      </w:pPr>
    </w:p>
    <w:p w14:paraId="5C9DEF5D" w14:textId="3CF29768" w:rsidR="0029322B" w:rsidRDefault="00904970" w:rsidP="0029322B">
      <w:pPr>
        <w:rPr>
          <w:rFonts w:eastAsia="等线"/>
          <w:lang w:eastAsia="zh-CN"/>
        </w:rPr>
      </w:pPr>
      <w:r>
        <w:rPr>
          <w:rFonts w:eastAsia="等线" w:hint="eastAsia"/>
          <w:lang w:eastAsia="zh-CN"/>
        </w:rPr>
        <w:t>=</w:t>
      </w:r>
      <w:r>
        <w:rPr>
          <w:rFonts w:eastAsia="等线"/>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71" w:name="_Toc60777288"/>
      <w:bookmarkStart w:id="972"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971"/>
      <w:bookmarkEnd w:id="972"/>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等线"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del w:id="973" w:author="Huawei-Yinghao" w:date="2024-12-27T10:57:00Z">
              <w:r w:rsidRPr="00AE112C" w:rsidDel="007968BC">
                <w:rPr>
                  <w:rFonts w:ascii="Arial" w:hAnsi="Arial" w:cs="Arial"/>
                  <w:sz w:val="18"/>
                  <w:szCs w:val="22"/>
                  <w:lang w:eastAsia="sv-SE"/>
                </w:rPr>
                <w:delText xml:space="preserve">This field </w:delText>
              </w:r>
              <w:commentRangeStart w:id="974"/>
              <w:r w:rsidRPr="00AE112C" w:rsidDel="007968BC">
                <w:rPr>
                  <w:rFonts w:ascii="Arial" w:hAnsi="Arial" w:cs="Arial"/>
                  <w:sz w:val="18"/>
                  <w:szCs w:val="22"/>
                  <w:lang w:eastAsia="sv-SE"/>
                </w:rPr>
                <w:delText>is</w:delText>
              </w:r>
            </w:del>
            <w:commentRangeEnd w:id="974"/>
            <w:r w:rsidR="00870DD0">
              <w:rPr>
                <w:rStyle w:val="af9"/>
              </w:rPr>
              <w:commentReference w:id="974"/>
            </w:r>
            <w:del w:id="975" w:author="Huawei-Yinghao" w:date="2024-12-27T10:57:00Z">
              <w:r w:rsidRPr="00AE112C" w:rsidDel="007968BC">
                <w:rPr>
                  <w:rFonts w:ascii="Arial" w:hAnsi="Arial" w:cs="Arial"/>
                  <w:sz w:val="18"/>
                  <w:szCs w:val="22"/>
                  <w:lang w:eastAsia="sv-SE"/>
                </w:rPr>
                <w:delText xml:space="preserve">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del w:id="976" w:author="Huawei-Yinghao" w:date="2025-01-22T15:46:00Z">
              <w:r w:rsidRPr="00AE112C" w:rsidDel="00AF4DA8">
                <w:rPr>
                  <w:rFonts w:ascii="Arial" w:hAnsi="Arial" w:cs="Arial"/>
                  <w:i/>
                  <w:sz w:val="18"/>
                  <w:szCs w:val="22"/>
                  <w:lang w:eastAsia="sv-SE"/>
                </w:rPr>
                <w:delText>LTM-Candidate</w:delText>
              </w:r>
            </w:del>
            <w:ins w:id="977"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IE. Otherwise, the field is absent.</w:t>
            </w:r>
          </w:p>
        </w:tc>
      </w:tr>
    </w:tbl>
    <w:p w14:paraId="41A7478C" w14:textId="3CB14F2F" w:rsidR="00AE112C" w:rsidRDefault="00AE112C" w:rsidP="0029322B">
      <w:pPr>
        <w:rPr>
          <w:rFonts w:eastAsia="等线"/>
          <w:lang w:eastAsia="zh-CN"/>
        </w:rPr>
      </w:pPr>
    </w:p>
    <w:p w14:paraId="7937901E" w14:textId="608C9014" w:rsidR="00AE112C" w:rsidRPr="00A9495D" w:rsidRDefault="00AE112C" w:rsidP="0029322B">
      <w:pPr>
        <w:rPr>
          <w:rFonts w:eastAsia="等线"/>
          <w:lang w:eastAsia="zh-CN"/>
        </w:rPr>
      </w:pPr>
      <w:r>
        <w:rPr>
          <w:rFonts w:eastAsia="等线" w:hint="eastAsia"/>
          <w:lang w:eastAsia="zh-CN"/>
        </w:rPr>
        <w:t>=</w:t>
      </w:r>
      <w:r>
        <w:rPr>
          <w:rFonts w:eastAsia="等线"/>
          <w:lang w:eastAsia="zh-CN"/>
        </w:rPr>
        <w:t>====================================================NEXT CHANGE============================================================</w:t>
      </w:r>
    </w:p>
    <w:p w14:paraId="46B27983" w14:textId="77777777" w:rsidR="00B75B7D" w:rsidRPr="000B7163" w:rsidRDefault="00B75B7D" w:rsidP="00B75B7D">
      <w:pPr>
        <w:pStyle w:val="40"/>
        <w:rPr>
          <w:rFonts w:eastAsia="MS Mincho"/>
        </w:rPr>
      </w:pPr>
      <w:bookmarkStart w:id="978" w:name="_Toc60777414"/>
      <w:bookmarkStart w:id="979" w:name="_Toc178105414"/>
      <w:r w:rsidRPr="000B7163">
        <w:rPr>
          <w:rFonts w:eastAsia="MS Mincho"/>
        </w:rPr>
        <w:t>–</w:t>
      </w:r>
      <w:r w:rsidRPr="000B7163">
        <w:rPr>
          <w:rFonts w:eastAsia="MS Mincho"/>
        </w:rPr>
        <w:tab/>
      </w:r>
      <w:r w:rsidRPr="000B7163">
        <w:rPr>
          <w:rFonts w:eastAsia="MS Mincho"/>
          <w:i/>
        </w:rPr>
        <w:t>TimeToTrigger</w:t>
      </w:r>
      <w:bookmarkEnd w:id="978"/>
      <w:bookmarkEnd w:id="979"/>
    </w:p>
    <w:p w14:paraId="0DE5C94C" w14:textId="4C1D0FB1" w:rsidR="000E056E" w:rsidRPr="00112455" w:rsidDel="00112455" w:rsidRDefault="00B75B7D" w:rsidP="00B75B7D">
      <w:pPr>
        <w:rPr>
          <w:del w:id="980" w:author="Huawei-Yinghao" w:date="2024-12-25T10:43:00Z"/>
          <w:rFonts w:eastAsiaTheme="minorEastAsia"/>
          <w:rPrChange w:id="981" w:author="Huawei-Yinghao" w:date="2024-12-25T10:43:00Z">
            <w:rPr>
              <w:del w:id="982" w:author="Huawei-Yinghao" w:date="2024-12-25T10:43:00Z"/>
              <w:rFonts w:eastAsia="等线"/>
              <w:lang w:eastAsia="zh-CN"/>
            </w:rPr>
          </w:rPrChange>
        </w:rPr>
      </w:pPr>
      <w:r w:rsidRPr="000B7163">
        <w:t xml:space="preserve">The IE </w:t>
      </w:r>
      <w:r w:rsidRPr="000B7163">
        <w:rPr>
          <w:i/>
        </w:rPr>
        <w:t>TimeToTrigger</w:t>
      </w:r>
      <w:r w:rsidRPr="000B7163">
        <w:t xml:space="preserve"> specifies the value range used for time to trigger parameter, which concerns the time during which specific criteria for the event needs to be met in order to trigger a measurement report</w:t>
      </w:r>
      <w:ins w:id="983" w:author="Huawei-Yinghao" w:date="2024-12-25T10:42:00Z">
        <w:r w:rsidR="008D17F7">
          <w:t xml:space="preserve"> either by the RRC message </w:t>
        </w:r>
      </w:ins>
      <w:ins w:id="984" w:author="Huawei-Yinghao" w:date="2024-12-18T09:56:00Z">
        <w:r w:rsidR="0023693B">
          <w:rPr>
            <w:i/>
            <w:iCs/>
          </w:rPr>
          <w:t>MeasurementReport</w:t>
        </w:r>
        <w:r w:rsidR="0023693B">
          <w:t xml:space="preserve"> or </w:t>
        </w:r>
      </w:ins>
      <w:ins w:id="985" w:author="Huawei-Yinghao" w:date="2024-12-25T10:43:00Z">
        <w:r w:rsidR="007935A8">
          <w:t>by</w:t>
        </w:r>
      </w:ins>
      <w:ins w:id="986" w:author="Huawei-Yinghao" w:date="2024-12-18T09:57:00Z">
        <w:r w:rsidR="0023693B">
          <w:t xml:space="preserve"> MAC CE in TS 38.321 [3]</w:t>
        </w:r>
      </w:ins>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等线"/>
          <w:lang w:eastAsia="zh-CN"/>
        </w:rPr>
      </w:pPr>
      <w:r>
        <w:rPr>
          <w:rFonts w:eastAsia="等线" w:hint="eastAsia"/>
          <w:lang w:eastAsia="zh-CN"/>
        </w:rPr>
        <w:t>=</w:t>
      </w:r>
      <w:r>
        <w:rPr>
          <w:rFonts w:eastAsia="等线"/>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987" w:name="_Toc60777558"/>
      <w:bookmarkStart w:id="988"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987"/>
      <w:bookmarkEnd w:id="988"/>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89" w:name="_Toc60777559"/>
      <w:bookmarkStart w:id="990"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89"/>
      <w:bookmarkEnd w:id="990"/>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等线"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宋体"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宋体"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宋体"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宋体"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宋体"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宋体"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等线"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等线"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等线"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等线"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等线"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91"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92"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93"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等线"/>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40"/>
        <w:rPr>
          <w:rFonts w:eastAsia="等线"/>
          <w:lang w:eastAsia="zh-CN"/>
        </w:rPr>
        <w:sectPr w:rsidR="0009279D" w:rsidSect="00C84DD0">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1"/>
        <w:rPr>
          <w:rFonts w:eastAsia="等线"/>
          <w:lang w:eastAsia="zh-CN"/>
        </w:rPr>
      </w:pPr>
      <w:r>
        <w:rPr>
          <w:rFonts w:eastAsia="等线" w:hint="eastAsia"/>
          <w:lang w:eastAsia="zh-CN"/>
        </w:rPr>
        <w:lastRenderedPageBreak/>
        <w:t>A</w:t>
      </w:r>
      <w:r>
        <w:rPr>
          <w:rFonts w:eastAsia="等线"/>
          <w:lang w:eastAsia="zh-CN"/>
        </w:rPr>
        <w:t xml:space="preserve">nnex: List of </w:t>
      </w:r>
      <w:r w:rsidR="0043477F">
        <w:rPr>
          <w:rFonts w:eastAsia="等线"/>
          <w:lang w:eastAsia="zh-CN"/>
        </w:rPr>
        <w:t xml:space="preserve">RAN2 </w:t>
      </w:r>
      <w:r>
        <w:rPr>
          <w:rFonts w:eastAsia="等线"/>
          <w:lang w:eastAsia="zh-CN"/>
        </w:rPr>
        <w:t xml:space="preserve">agreements during R19 </w:t>
      </w:r>
      <w:r w:rsidR="00F6339F">
        <w:rPr>
          <w:rFonts w:eastAsia="等线" w:hint="eastAsia"/>
          <w:lang w:eastAsia="zh-CN"/>
        </w:rPr>
        <w:t>Mobility</w:t>
      </w:r>
      <w:r w:rsidR="00AF1EBC">
        <w:rPr>
          <w:rFonts w:eastAsia="等线"/>
          <w:lang w:eastAsia="zh-CN"/>
        </w:rPr>
        <w:t xml:space="preserve"> </w:t>
      </w:r>
      <w:r>
        <w:rPr>
          <w:rFonts w:eastAsia="等线"/>
          <w:lang w:eastAsia="zh-CN"/>
        </w:rPr>
        <w:t>discussion</w:t>
      </w:r>
    </w:p>
    <w:p w14:paraId="4DA6EF5B" w14:textId="0137403A" w:rsidR="008720F0" w:rsidRPr="00A23AA0" w:rsidRDefault="008720F0" w:rsidP="008720F0">
      <w:pPr>
        <w:pStyle w:val="40"/>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40"/>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r w:rsidRPr="00EC7E80">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LTM2: Beam of serving cell becomes worse than absolute threshold;</w:t>
      </w:r>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LTM3: Beam of candidate cell becomes amount of offset better than beam of serving cell;</w:t>
      </w:r>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LTM4: Beam of candidate cell becomes better than absolute threshold;</w:t>
      </w:r>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40"/>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As in Rel-18 LTM, the UE keeps its LTM candidate cell configurations after at least a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40"/>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The SCPAC-similar security update configuration is introduced for inter-CU SCG LTM, i.e. similar to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In order to support subsequent inter-CU SCG LTM, the MN needs to transfer ,during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40"/>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RAN2 confirms that inter-CU MCG LTM with SCG addition is supported assuming no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71F95667" w:rsidR="00EF7ED1" w:rsidRDefault="00E60904" w:rsidP="00E60904">
      <w:pPr>
        <w:pStyle w:val="40"/>
        <w:rPr>
          <w:rFonts w:eastAsia="等线"/>
          <w:lang w:eastAsia="zh-CN"/>
        </w:rPr>
      </w:pPr>
      <w:r>
        <w:rPr>
          <w:rFonts w:eastAsia="等线" w:hint="eastAsia"/>
          <w:lang w:eastAsia="zh-CN"/>
        </w:rPr>
        <w:t>R</w:t>
      </w:r>
      <w:r>
        <w:rPr>
          <w:rFonts w:eastAsia="等线"/>
          <w:lang w:eastAsia="zh-CN"/>
        </w:rPr>
        <w:t>AN2#129</w:t>
      </w:r>
    </w:p>
    <w:p w14:paraId="7F2AC807" w14:textId="77777777" w:rsidR="003B516D" w:rsidRPr="003B516D" w:rsidRDefault="003B516D" w:rsidP="003B516D">
      <w:pPr>
        <w:rPr>
          <w:b/>
          <w:bCs/>
          <w:highlight w:val="green"/>
        </w:rPr>
      </w:pPr>
      <w:r w:rsidRPr="003B516D">
        <w:rPr>
          <w:b/>
          <w:bCs/>
          <w:highlight w:val="green"/>
        </w:rPr>
        <w:t xml:space="preserve">Agreements on RRC issues:  </w:t>
      </w:r>
    </w:p>
    <w:p w14:paraId="215EE57C" w14:textId="77777777" w:rsidR="00236B73" w:rsidRDefault="00236B73" w:rsidP="00236B73">
      <w:pPr>
        <w:pStyle w:val="Doc-text2"/>
      </w:pPr>
      <w:r>
        <w:t>1.</w:t>
      </w:r>
      <w:r>
        <w:tab/>
        <w:t>For inter-CU SCG LTM, introducing the SK counter list in LTM-ConfigSCG-r19, each list associated with one ltm-NoSecurityChangeID.</w:t>
      </w:r>
    </w:p>
    <w:p w14:paraId="5096849C" w14:textId="77777777" w:rsidR="00236B73" w:rsidRDefault="00236B73" w:rsidP="00236B73">
      <w:pPr>
        <w:pStyle w:val="Doc-text2"/>
      </w:pPr>
      <w:r>
        <w:t>2.</w:t>
      </w:r>
      <w:r>
        <w:tab/>
        <w:t>Reuse the selectedSK-Counter-r18 to indicate the selected SK counter upon the execution of inter-CU SCG LTM.</w:t>
      </w:r>
    </w:p>
    <w:p w14:paraId="396A4836" w14:textId="77777777" w:rsidR="00236B73" w:rsidRDefault="00236B73" w:rsidP="00236B73">
      <w:pPr>
        <w:pStyle w:val="Doc-text2"/>
      </w:pPr>
      <w:r>
        <w:t>3.</w:t>
      </w:r>
      <w:r>
        <w:tab/>
        <w:t>The reference configuration related to inter-SN LTM is included within the new ltm-ConfigSCG field.</w:t>
      </w:r>
    </w:p>
    <w:p w14:paraId="3D611CE7" w14:textId="77777777" w:rsidR="00236B73" w:rsidRDefault="00236B73" w:rsidP="00236B73">
      <w:pPr>
        <w:pStyle w:val="Doc-text2"/>
      </w:pPr>
      <w:r>
        <w:t>4.</w:t>
      </w:r>
      <w:r>
        <w:tab/>
        <w:t>UE does not combine reference configurations from ltm-Config and ltm-ConfigSCG.</w:t>
      </w:r>
    </w:p>
    <w:p w14:paraId="519EA93A" w14:textId="77777777" w:rsidR="00236B73" w:rsidRDefault="00236B73" w:rsidP="00236B73">
      <w:pPr>
        <w:pStyle w:val="Doc-text2"/>
      </w:pPr>
      <w:r>
        <w:t>5.</w:t>
      </w:r>
      <w:r>
        <w:tab/>
        <w:t>FFS whether only one indication is needed to indicate LTM configuration as complete configuration.</w:t>
      </w:r>
    </w:p>
    <w:p w14:paraId="4ECEF1B5" w14:textId="77777777" w:rsidR="00236B73" w:rsidRDefault="00236B73" w:rsidP="00236B73">
      <w:pPr>
        <w:pStyle w:val="Doc-text2"/>
      </w:pPr>
      <w:r>
        <w:t>6.</w:t>
      </w:r>
      <w:r>
        <w:tab/>
        <w:t>The existing field mrdc-ReleaseAndAdd is always included when SCG configuration is included during an MCG LTM execution. Can be revisited if there is any issue.</w:t>
      </w:r>
    </w:p>
    <w:p w14:paraId="741B8C36" w14:textId="77777777" w:rsidR="00236B73" w:rsidRDefault="00236B73" w:rsidP="00236B73">
      <w:pPr>
        <w:pStyle w:val="Doc-text2"/>
      </w:pPr>
      <w:r>
        <w:t>7.</w:t>
      </w:r>
      <w:r>
        <w:tab/>
        <w:t>The release of the LTM configuration (MCG or SCG) follows the Rel-18 principles.</w:t>
      </w:r>
    </w:p>
    <w:p w14:paraId="5FDEDD31" w14:textId="77777777" w:rsidR="00236B73" w:rsidRDefault="00236B73" w:rsidP="00236B73">
      <w:pPr>
        <w:pStyle w:val="Doc-text2"/>
      </w:pPr>
      <w:r>
        <w:t>8.</w:t>
      </w:r>
      <w:r>
        <w:tab/>
        <w:t>A maximum number of 8 candidate configurations (LTM plus CLTM candidate configurations) can be configured.</w:t>
      </w:r>
    </w:p>
    <w:p w14:paraId="03D87819" w14:textId="77777777" w:rsidR="00236B73" w:rsidRDefault="00236B73" w:rsidP="00236B73">
      <w:pPr>
        <w:pStyle w:val="Doc-text2"/>
      </w:pPr>
      <w:r>
        <w:t>9.</w:t>
      </w:r>
      <w:r>
        <w:tab/>
        <w:t>The LTM-Candidate IE is re-used to model an CLTM candidate cell configuration.</w:t>
      </w:r>
    </w:p>
    <w:p w14:paraId="2283FBA6" w14:textId="77777777" w:rsidR="00236B73" w:rsidRDefault="00236B73" w:rsidP="00236B73">
      <w:pPr>
        <w:pStyle w:val="Doc-text2"/>
      </w:pPr>
      <w:r>
        <w:t>10.</w:t>
      </w:r>
      <w:r>
        <w:tab/>
        <w:t>Re-use existing L1 events for CLTM.</w:t>
      </w:r>
    </w:p>
    <w:p w14:paraId="3C59DB5C" w14:textId="77777777" w:rsidR="00236B73" w:rsidRDefault="00236B73" w:rsidP="00236B73">
      <w:pPr>
        <w:pStyle w:val="Doc-text2"/>
      </w:pPr>
      <w:r w:rsidRPr="00447B2E">
        <w:rPr>
          <w:highlight w:val="yellow"/>
        </w:rPr>
        <w:t>11.</w:t>
      </w:r>
      <w:r w:rsidRPr="00447B2E">
        <w:rPr>
          <w:highlight w:val="yellow"/>
        </w:rPr>
        <w:tab/>
        <w:t>For field ltm3-Offset-r19, the granularity is 0.5 dB.</w:t>
      </w:r>
    </w:p>
    <w:p w14:paraId="07628FAA" w14:textId="028BD00C" w:rsidR="003B516D" w:rsidRDefault="00236B73" w:rsidP="00236B73">
      <w:pPr>
        <w:pStyle w:val="Doc-text2"/>
      </w:pPr>
      <w:r>
        <w:t>12.</w:t>
      </w:r>
      <w:r>
        <w:tab/>
        <w:t>Add extension mark “…” to LTM-ConfigSCG-r19, adopt the principle that fields only applicable to inter-CU SCG change should be defined in the root of LTM-ConfigSCG-r19, not LTM-Config-r18.</w:t>
      </w:r>
    </w:p>
    <w:p w14:paraId="48B90C03" w14:textId="77777777" w:rsidR="00236B73" w:rsidRPr="00A0322C" w:rsidRDefault="00236B73" w:rsidP="00236B73">
      <w:pPr>
        <w:pStyle w:val="Doc-text2"/>
      </w:pPr>
    </w:p>
    <w:p w14:paraId="6B2E1032" w14:textId="77777777" w:rsidR="003B516D" w:rsidRDefault="003B516D" w:rsidP="003B516D">
      <w:pPr>
        <w:rPr>
          <w:b/>
          <w:bCs/>
        </w:rPr>
      </w:pPr>
      <w:r w:rsidRPr="003B516D">
        <w:rPr>
          <w:b/>
          <w:bCs/>
          <w:highlight w:val="green"/>
        </w:rPr>
        <w:t xml:space="preserve">Agreements on MAC issues: </w:t>
      </w:r>
      <w:r>
        <w:rPr>
          <w:b/>
          <w:bCs/>
        </w:rPr>
        <w:t xml:space="preserve"> </w:t>
      </w:r>
    </w:p>
    <w:p w14:paraId="10DC2DC6" w14:textId="77777777" w:rsidR="00331C13" w:rsidRPr="00331C13" w:rsidRDefault="00331C13" w:rsidP="00331C13">
      <w:pPr>
        <w:pStyle w:val="Doc-text2"/>
      </w:pPr>
      <w:r w:rsidRPr="00331C13">
        <w:t>1.</w:t>
      </w:r>
      <w:r w:rsidRPr="00331C13">
        <w:tab/>
        <w:t>CLTM TAT is started/re-started when UE receives TA value for the candidate cell sent by the MAC CE from current serving cell.</w:t>
      </w:r>
    </w:p>
    <w:p w14:paraId="69D4C418" w14:textId="77777777" w:rsidR="00331C13" w:rsidRPr="00331C13" w:rsidRDefault="00331C13" w:rsidP="00331C13">
      <w:pPr>
        <w:pStyle w:val="Doc-text2"/>
      </w:pPr>
      <w:r w:rsidRPr="00331C13">
        <w:t>2.</w:t>
      </w:r>
      <w:r w:rsidRPr="00331C13">
        <w:tab/>
        <w:t>If the CLTM TAT associated with one candidate cell is running, UE considers the TA for the candidate cell is valid; if CLTM TAT associated with one candidate cell expires, UE considers the TA for the candidate cell is invalid.</w:t>
      </w:r>
    </w:p>
    <w:p w14:paraId="2273AB48" w14:textId="77777777" w:rsidR="00331C13" w:rsidRPr="00331C13" w:rsidRDefault="00331C13" w:rsidP="00331C13">
      <w:pPr>
        <w:pStyle w:val="Doc-text2"/>
      </w:pPr>
      <w:r w:rsidRPr="00331C13">
        <w:lastRenderedPageBreak/>
        <w:t>3.</w:t>
      </w:r>
      <w:r w:rsidRPr="00331C13">
        <w:tab/>
        <w:t>If UE has valid TA value at the time CLTM execution, UE performs RACH-less CLTM, otherwise UE performs RACH base CLTM.</w:t>
      </w:r>
    </w:p>
    <w:p w14:paraId="4A7EA579" w14:textId="77777777" w:rsidR="00331C13" w:rsidRPr="00331C13" w:rsidRDefault="00331C13" w:rsidP="00331C13">
      <w:pPr>
        <w:pStyle w:val="Doc-text2"/>
      </w:pPr>
      <w:r w:rsidRPr="00331C13">
        <w:t>4.</w:t>
      </w:r>
      <w:r w:rsidRPr="00331C13">
        <w:tab/>
        <w:t>The CLTM TAT is per candidate configuration.</w:t>
      </w:r>
    </w:p>
    <w:p w14:paraId="779EF543" w14:textId="77777777" w:rsidR="00331C13" w:rsidRPr="00331C13" w:rsidRDefault="00331C13" w:rsidP="00331C13">
      <w:pPr>
        <w:pStyle w:val="Doc-text2"/>
      </w:pPr>
      <w:r w:rsidRPr="00331C13">
        <w:t>5.</w:t>
      </w:r>
      <w:r w:rsidRPr="00331C13">
        <w:tab/>
        <w:t>FFS on whether the received CLTM TAs of other candidate cells is released or still valid at UE side upon CLTM execution.</w:t>
      </w:r>
    </w:p>
    <w:p w14:paraId="2833F12B" w14:textId="77777777" w:rsidR="00331C13" w:rsidRPr="00331C13" w:rsidRDefault="00331C13" w:rsidP="00331C13">
      <w:pPr>
        <w:pStyle w:val="Doc-text2"/>
      </w:pPr>
      <w:r w:rsidRPr="00331C13">
        <w:t>6.</w:t>
      </w:r>
      <w:r w:rsidRPr="00331C13">
        <w:tab/>
        <w:t>Absolute TA value is included in the MAC CE for CLTM early TA acquisition.</w:t>
      </w:r>
    </w:p>
    <w:p w14:paraId="6BB7D2C3" w14:textId="77777777" w:rsidR="00331C13" w:rsidRPr="00331C13" w:rsidRDefault="00331C13" w:rsidP="00331C13">
      <w:pPr>
        <w:pStyle w:val="Doc-text2"/>
      </w:pPr>
      <w:r w:rsidRPr="00331C13">
        <w:t>7.</w:t>
      </w:r>
      <w:r w:rsidRPr="00331C13">
        <w:tab/>
        <w:t>The candidate configuration ID is included in the MAC CE for CLTM early TA acquisition. And one configuration ID for one TA in one MAC CE.</w:t>
      </w:r>
    </w:p>
    <w:p w14:paraId="061D825F" w14:textId="77777777" w:rsidR="00331C13" w:rsidRPr="00331C13" w:rsidRDefault="00331C13" w:rsidP="00331C13">
      <w:pPr>
        <w:pStyle w:val="Doc-text2"/>
      </w:pPr>
      <w:r w:rsidRPr="00331C13">
        <w:t>8.</w:t>
      </w:r>
      <w:r w:rsidRPr="00331C13">
        <w:tab/>
        <w:t>RAN2 assumes the CSI-RS could be associated with the indicated TCI state in LTM cell switch MAC CE and in the candidate cell TCI state Activation/Deactivation MAC CE, pending RAN1 confirmation.</w:t>
      </w:r>
    </w:p>
    <w:p w14:paraId="351F2FFC" w14:textId="77777777" w:rsidR="00331C13" w:rsidRPr="00331C13" w:rsidRDefault="00331C13" w:rsidP="00331C13">
      <w:pPr>
        <w:pStyle w:val="Doc-text2"/>
      </w:pPr>
      <w:r w:rsidRPr="00331C13">
        <w:t>9.</w:t>
      </w:r>
      <w:r w:rsidRPr="00331C13">
        <w:tab/>
        <w:t>The Measurement Report MAC CE is transmitted with a higher LCP than 'data from any Logical Channel, except data from UL-CCCH'.</w:t>
      </w:r>
    </w:p>
    <w:p w14:paraId="0880963D" w14:textId="77777777" w:rsidR="00331C13" w:rsidRPr="00331C13" w:rsidRDefault="00331C13" w:rsidP="00331C13">
      <w:pPr>
        <w:pStyle w:val="Doc-text2"/>
      </w:pPr>
      <w:r w:rsidRPr="00331C13">
        <w:t>10.</w:t>
      </w:r>
      <w:r w:rsidRPr="00331C13">
        <w:tab/>
        <w:t>The Measurement Report MAC CE is transmitted with the same LCH priority as MAC CE for (Enhanced) BFR.</w:t>
      </w:r>
    </w:p>
    <w:p w14:paraId="481064C5" w14:textId="77777777" w:rsidR="00331C13" w:rsidRPr="00331C13" w:rsidRDefault="00331C13" w:rsidP="00331C13">
      <w:pPr>
        <w:pStyle w:val="Doc-text2"/>
      </w:pPr>
      <w:r w:rsidRPr="00447B2E">
        <w:rPr>
          <w:highlight w:val="yellow"/>
        </w:rPr>
        <w:t>11.</w:t>
      </w:r>
      <w:r w:rsidRPr="00447B2E">
        <w:rPr>
          <w:highlight w:val="yellow"/>
        </w:rPr>
        <w:tab/>
        <w:t>The max number of N (included in the MR MAC CE) is the total number of all candidate beams without counting current serving beam.</w:t>
      </w:r>
    </w:p>
    <w:p w14:paraId="37F6C5C4" w14:textId="77777777" w:rsidR="00331C13" w:rsidRPr="00331C13" w:rsidRDefault="00331C13" w:rsidP="00331C13">
      <w:pPr>
        <w:pStyle w:val="Doc-text2"/>
      </w:pPr>
      <w:r w:rsidRPr="00331C13">
        <w:t>12.</w:t>
      </w:r>
      <w:r w:rsidRPr="00331C13">
        <w:tab/>
        <w:t>There is no restriction on which serving cell(s) L1 Measurement Report MAC CE can be transmitted on, i.e. not limited to SpCell.</w:t>
      </w:r>
    </w:p>
    <w:p w14:paraId="7D69DDE9" w14:textId="110DAEC5" w:rsidR="003B516D" w:rsidRPr="00331C13" w:rsidRDefault="00331C13" w:rsidP="00331C13">
      <w:pPr>
        <w:pStyle w:val="Doc-text2"/>
      </w:pPr>
      <w:r w:rsidRPr="00331C13">
        <w:t>13.</w:t>
      </w:r>
      <w:r w:rsidRPr="00331C13">
        <w:tab/>
        <w:t>Truncated event-triggered L1 measurement report MAC CE can be used when the available grant is not sufficient to accommodate the normal measurement report MAC CE plus subheader.</w:t>
      </w:r>
    </w:p>
    <w:p w14:paraId="61731D4B" w14:textId="77777777" w:rsidR="003B516D" w:rsidRPr="003B516D" w:rsidRDefault="003B516D" w:rsidP="003B516D">
      <w:pPr>
        <w:rPr>
          <w:b/>
          <w:bCs/>
          <w:highlight w:val="green"/>
        </w:rPr>
      </w:pPr>
      <w:r w:rsidRPr="003B516D">
        <w:rPr>
          <w:b/>
          <w:bCs/>
          <w:highlight w:val="green"/>
        </w:rPr>
        <w:t xml:space="preserve">Agreements on inter-CU LTM:  </w:t>
      </w:r>
    </w:p>
    <w:p w14:paraId="4AFB9A1C" w14:textId="77777777" w:rsidR="005F3090" w:rsidRPr="005F3090" w:rsidRDefault="005F3090" w:rsidP="005F3090">
      <w:pPr>
        <w:pStyle w:val="Doc-text2"/>
      </w:pPr>
      <w:r w:rsidRPr="005F3090">
        <w:t>1.</w:t>
      </w:r>
      <w:r w:rsidRPr="005F3090">
        <w:tab/>
        <w:t>Using the term “LTM” to represent “intra-CU LTM” and “inter-CU LTM” in MAC specification, and introduce separate term for “conditional intra-CU LTM” in the specification(s).</w:t>
      </w:r>
    </w:p>
    <w:p w14:paraId="3153FE76" w14:textId="77777777" w:rsidR="005F3090" w:rsidRPr="005F3090" w:rsidRDefault="005F3090" w:rsidP="005F3090">
      <w:pPr>
        <w:pStyle w:val="Doc-text2"/>
      </w:pPr>
      <w:r w:rsidRPr="005F3090">
        <w:t>2.</w:t>
      </w:r>
      <w:r w:rsidRPr="005F3090">
        <w:tab/>
        <w:t>Same as Rel-18 intra-CU LTM, Rel-19 inter-CU LTM could coexist with CovE, (e)RedCap, while couldn’t coexist with NRU. FFS on MIMO 2TA and NES.</w:t>
      </w:r>
    </w:p>
    <w:p w14:paraId="7E55C9FB" w14:textId="77777777" w:rsidR="005F3090" w:rsidRPr="005F3090" w:rsidRDefault="005F3090" w:rsidP="005F3090">
      <w:pPr>
        <w:pStyle w:val="Doc-text2"/>
      </w:pPr>
      <w:r w:rsidRPr="005F3090">
        <w:t>3.</w:t>
      </w:r>
      <w:r w:rsidRPr="005F3090">
        <w:tab/>
        <w:t>Same as Rel-18 intra-CU LTM, CFRA resource configuration could be included in LTM cell switch command MAC CE for Rel-19 inter-CU LTM.</w:t>
      </w:r>
    </w:p>
    <w:p w14:paraId="3C32AF93" w14:textId="77777777" w:rsidR="005F3090" w:rsidRPr="005F3090" w:rsidRDefault="005F3090" w:rsidP="005F3090">
      <w:pPr>
        <w:pStyle w:val="Doc-text2"/>
      </w:pPr>
      <w:r w:rsidRPr="005F3090">
        <w:t>4.</w:t>
      </w:r>
      <w:r w:rsidRPr="005F3090">
        <w:tab/>
        <w:t>For inter-CU MCG LTM, when Rel-19 ID of candidate cell is different from serving cell, the UE performs PDCP re-establishment for SRB1/SRB2.</w:t>
      </w:r>
    </w:p>
    <w:p w14:paraId="7F866AF2" w14:textId="77777777" w:rsidR="005F3090" w:rsidRPr="005F3090" w:rsidRDefault="005F3090" w:rsidP="005F3090">
      <w:pPr>
        <w:pStyle w:val="Doc-text2"/>
      </w:pPr>
      <w:r w:rsidRPr="005F3090">
        <w:t>5.</w:t>
      </w:r>
      <w:r w:rsidRPr="005F3090">
        <w:tab/>
        <w:t>For inter-CU MCG LTM, when the Rel-19 ID of candidate cell is the same with serving cell, the UE performs PDCP SDU discard for SRB1/SRB2.</w:t>
      </w:r>
    </w:p>
    <w:p w14:paraId="62C1D03B" w14:textId="77777777" w:rsidR="005F3090" w:rsidRPr="005F3090" w:rsidRDefault="005F3090" w:rsidP="005F3090">
      <w:pPr>
        <w:pStyle w:val="Doc-text2"/>
      </w:pPr>
      <w:r w:rsidRPr="005F3090">
        <w:t>6.</w:t>
      </w:r>
      <w:r w:rsidRPr="005F3090">
        <w:tab/>
        <w:t>How to support shared RACH resources for inter-CU LTM is left to RAN3.</w:t>
      </w:r>
    </w:p>
    <w:p w14:paraId="479E93D0" w14:textId="77777777" w:rsidR="003B516D" w:rsidRDefault="003B516D" w:rsidP="003B516D">
      <w:pPr>
        <w:rPr>
          <w:b/>
          <w:bCs/>
        </w:rPr>
      </w:pPr>
    </w:p>
    <w:p w14:paraId="2999606A" w14:textId="77777777" w:rsidR="003B516D" w:rsidRPr="003B516D" w:rsidRDefault="003B516D" w:rsidP="003B516D">
      <w:pPr>
        <w:rPr>
          <w:b/>
          <w:bCs/>
          <w:highlight w:val="green"/>
        </w:rPr>
      </w:pPr>
      <w:r w:rsidRPr="003B516D">
        <w:rPr>
          <w:b/>
          <w:bCs/>
          <w:highlight w:val="green"/>
        </w:rPr>
        <w:t xml:space="preserve">Agreements on L1 event-triggered MR:  </w:t>
      </w:r>
    </w:p>
    <w:p w14:paraId="341D7682" w14:textId="77777777" w:rsidR="005F3090" w:rsidRPr="005F3090" w:rsidRDefault="005F3090" w:rsidP="005F3090">
      <w:pPr>
        <w:pStyle w:val="Doc-text2"/>
      </w:pPr>
      <w:r w:rsidRPr="005F3090">
        <w:t>1.</w:t>
      </w:r>
      <w:r w:rsidRPr="005F3090">
        <w:tab/>
        <w:t>Confirm on the previous agreement that "For measurement resource configuration, R18 LTM CSI resource configuration is reused".</w:t>
      </w:r>
    </w:p>
    <w:p w14:paraId="6958250D" w14:textId="77777777" w:rsidR="005F3090" w:rsidRPr="005F3090" w:rsidRDefault="005F3090" w:rsidP="005F3090">
      <w:pPr>
        <w:pStyle w:val="Doc-text2"/>
      </w:pPr>
      <w:r w:rsidRPr="005F3090">
        <w:t>2.</w:t>
      </w:r>
      <w:r w:rsidRPr="005F3090">
        <w:tab/>
        <w:t>Continue to carry the bits for SSB resource set when CSI-RS resource set is configured. FFS whether CSI-RS can be configured without SSB (up to R1 to decide).</w:t>
      </w:r>
    </w:p>
    <w:p w14:paraId="75925D07" w14:textId="77777777" w:rsidR="005F3090" w:rsidRPr="005F3090" w:rsidRDefault="005F3090" w:rsidP="005F3090">
      <w:pPr>
        <w:pStyle w:val="Doc-text2"/>
      </w:pPr>
      <w:r w:rsidRPr="005F3090">
        <w:t>3.</w:t>
      </w:r>
      <w:r w:rsidRPr="005F3090">
        <w:tab/>
        <w:t>Do not create a new resource configuration just for the event triggered measurements.</w:t>
      </w:r>
    </w:p>
    <w:p w14:paraId="0B07D8AC" w14:textId="77777777" w:rsidR="005F3090" w:rsidRPr="005F3090" w:rsidRDefault="005F3090" w:rsidP="005F3090">
      <w:pPr>
        <w:pStyle w:val="Doc-text2"/>
      </w:pPr>
      <w:r w:rsidRPr="00FA6F1E">
        <w:rPr>
          <w:highlight w:val="yellow"/>
        </w:rPr>
        <w:t>4.</w:t>
      </w:r>
      <w:r w:rsidRPr="00FA6F1E">
        <w:rPr>
          <w:highlight w:val="yellow"/>
        </w:rPr>
        <w:tab/>
        <w:t>Confirm on the previous agreement "For measurement reporting configuration, R18 LTM-CSI-ReportConfig is reused".</w:t>
      </w:r>
    </w:p>
    <w:p w14:paraId="470FED2A" w14:textId="77777777" w:rsidR="005F3090" w:rsidRPr="005F3090" w:rsidRDefault="005F3090" w:rsidP="005F3090">
      <w:pPr>
        <w:pStyle w:val="Doc-text2"/>
      </w:pPr>
      <w:r w:rsidRPr="005F3090">
        <w:t>5.</w:t>
      </w:r>
      <w:r w:rsidRPr="005F3090">
        <w:tab/>
        <w:t>Ask RAN1 what should be the maximum number of beam measurement results that can be reported in event-triggered measurement report.</w:t>
      </w:r>
    </w:p>
    <w:p w14:paraId="490A4451" w14:textId="77777777" w:rsidR="005F3090" w:rsidRPr="005F3090" w:rsidRDefault="005F3090" w:rsidP="005F3090">
      <w:pPr>
        <w:pStyle w:val="Doc-text2"/>
      </w:pPr>
      <w:r w:rsidRPr="005F3090">
        <w:t>6.</w:t>
      </w:r>
      <w:r w:rsidRPr="005F3090">
        <w:tab/>
        <w:t>Reuse the existing RSRP values and RSRP offset values and their interpretations in TS 38.133 for event-triggered measurement report. Can revisit if RAN4 identifies any issue.</w:t>
      </w:r>
    </w:p>
    <w:p w14:paraId="29EBAC06" w14:textId="77777777" w:rsidR="005F3090" w:rsidRPr="005F3090" w:rsidRDefault="005F3090" w:rsidP="005F3090">
      <w:pPr>
        <w:pStyle w:val="Doc-text2"/>
      </w:pPr>
      <w:r w:rsidRPr="00447B2E">
        <w:rPr>
          <w:highlight w:val="yellow"/>
        </w:rPr>
        <w:t>7.</w:t>
      </w:r>
      <w:r w:rsidRPr="00447B2E">
        <w:rPr>
          <w:highlight w:val="yellow"/>
        </w:rPr>
        <w:tab/>
        <w:t>TimeToTrigger and reportInterval of L3 measurement report can be reused. FFS on additional value(s) of reportInterval.</w:t>
      </w:r>
    </w:p>
    <w:p w14:paraId="5133186D" w14:textId="77777777" w:rsidR="005F3090" w:rsidRPr="005F3090" w:rsidRDefault="005F3090" w:rsidP="005F3090">
      <w:pPr>
        <w:pStyle w:val="Doc-text2"/>
      </w:pPr>
      <w:r w:rsidRPr="005F3090">
        <w:t>8.</w:t>
      </w:r>
      <w:r w:rsidRPr="005F3090">
        <w:tab/>
        <w:t>Cell specific offset is not supported for LTM L1 event evaluation.</w:t>
      </w:r>
    </w:p>
    <w:p w14:paraId="303CFAEB" w14:textId="77777777" w:rsidR="005F3090" w:rsidRPr="005F3090" w:rsidRDefault="005F3090" w:rsidP="005F3090">
      <w:pPr>
        <w:pStyle w:val="Doc-text2"/>
      </w:pPr>
      <w:r w:rsidRPr="00447B2E">
        <w:rPr>
          <w:highlight w:val="yellow"/>
        </w:rPr>
        <w:t>9.</w:t>
      </w:r>
      <w:r w:rsidRPr="00447B2E">
        <w:rPr>
          <w:highlight w:val="yellow"/>
        </w:rPr>
        <w:tab/>
        <w:t xml:space="preserve">The trigger quantity for </w:t>
      </w:r>
      <w:commentRangeStart w:id="994"/>
      <w:r w:rsidRPr="00447B2E">
        <w:rPr>
          <w:highlight w:val="yellow"/>
        </w:rPr>
        <w:t>LTM</w:t>
      </w:r>
      <w:commentRangeEnd w:id="994"/>
      <w:r w:rsidR="001922BB">
        <w:rPr>
          <w:rStyle w:val="af9"/>
          <w:rFonts w:ascii="Times New Roman" w:eastAsia="Times New Roman" w:hAnsi="Times New Roman"/>
          <w:lang w:val="en-GB" w:eastAsia="ja-JP"/>
        </w:rPr>
        <w:commentReference w:id="994"/>
      </w:r>
      <w:r w:rsidRPr="00447B2E">
        <w:rPr>
          <w:highlight w:val="yellow"/>
        </w:rPr>
        <w:t xml:space="preserve"> L1 event triggered measurement is the same as the report quantity.</w:t>
      </w:r>
    </w:p>
    <w:p w14:paraId="2E72E3BC" w14:textId="77777777" w:rsidR="005F3090" w:rsidRPr="005F3090" w:rsidRDefault="005F3090" w:rsidP="005F3090">
      <w:pPr>
        <w:pStyle w:val="Doc-text2"/>
      </w:pPr>
      <w:r w:rsidRPr="005F3090">
        <w:t>10.</w:t>
      </w:r>
      <w:r w:rsidRPr="005F3090">
        <w:tab/>
        <w:t>Explicit indication in MR MAC CE to inform which beam(s) meets the event condition with TTT. FFS on the detailed signalling.</w:t>
      </w:r>
    </w:p>
    <w:p w14:paraId="08977F63" w14:textId="77777777" w:rsidR="005F3090" w:rsidRPr="005F3090" w:rsidRDefault="005F3090" w:rsidP="005F3090">
      <w:pPr>
        <w:pStyle w:val="Doc-text2"/>
      </w:pPr>
      <w:r w:rsidRPr="005F3090">
        <w:t>11.</w:t>
      </w:r>
      <w:r w:rsidRPr="005F3090">
        <w:tab/>
        <w:t>Explicit indication in MR MAC CE to inform the leaving event condition is met. FFS whether it is per beam.</w:t>
      </w:r>
    </w:p>
    <w:p w14:paraId="36FEB582" w14:textId="77777777" w:rsidR="005F3090" w:rsidRPr="005F3090" w:rsidRDefault="005F3090" w:rsidP="005F3090">
      <w:pPr>
        <w:pStyle w:val="Doc-text2"/>
      </w:pPr>
      <w:r w:rsidRPr="005F3090">
        <w:t>12.</w:t>
      </w:r>
      <w:r w:rsidRPr="005F3090">
        <w:tab/>
        <w:t>R18 differential RSRP encoding is used as baseline.</w:t>
      </w:r>
    </w:p>
    <w:p w14:paraId="64860D13" w14:textId="77777777" w:rsidR="005F3090" w:rsidRPr="005F3090" w:rsidRDefault="005F3090" w:rsidP="005F3090">
      <w:pPr>
        <w:pStyle w:val="Doc-text2"/>
      </w:pPr>
      <w:r w:rsidRPr="005F3090">
        <w:lastRenderedPageBreak/>
        <w:t>13.</w:t>
      </w:r>
      <w:r w:rsidRPr="005F3090">
        <w:tab/>
        <w:t>LTM MR MAC CE only include one triggered measurement event and the LTM MR MAC CE can be multiplexed in any available UL grant.</w:t>
      </w:r>
    </w:p>
    <w:p w14:paraId="05B06B5F" w14:textId="77777777" w:rsidR="005F3090" w:rsidRPr="005F3090" w:rsidRDefault="005F3090" w:rsidP="005F3090">
      <w:pPr>
        <w:pStyle w:val="Doc-text2"/>
      </w:pPr>
      <w:r w:rsidRPr="005F3090">
        <w:t>14.</w:t>
      </w:r>
      <w:r w:rsidRPr="005F3090">
        <w:tab/>
        <w:t>Select the beam not satisfying the event condition, based on the measured quality (i.e. according to the best beam(s))</w:t>
      </w:r>
    </w:p>
    <w:p w14:paraId="5C13CA57" w14:textId="77777777" w:rsidR="005F3090" w:rsidRPr="005F3090" w:rsidRDefault="005F3090" w:rsidP="005F3090">
      <w:pPr>
        <w:pStyle w:val="Doc-text2"/>
      </w:pPr>
      <w:r w:rsidRPr="005F3090">
        <w:t>15.</w:t>
      </w:r>
      <w:r w:rsidRPr="005F3090">
        <w:tab/>
        <w:t>Truncated MR MAC CE includes the triggered beam information:</w:t>
      </w:r>
    </w:p>
    <w:p w14:paraId="7E465999" w14:textId="77777777" w:rsidR="005F3090" w:rsidRPr="005F3090" w:rsidRDefault="005F3090" w:rsidP="005F3090">
      <w:pPr>
        <w:pStyle w:val="Doc-text2"/>
      </w:pPr>
      <w:r w:rsidRPr="005F3090">
        <w:tab/>
        <w:t>- One report config ID (event config ID)</w:t>
      </w:r>
    </w:p>
    <w:p w14:paraId="6BE8354B" w14:textId="77777777" w:rsidR="005F3090" w:rsidRPr="005F3090" w:rsidRDefault="005F3090" w:rsidP="005F3090">
      <w:pPr>
        <w:pStyle w:val="Doc-text2"/>
      </w:pPr>
      <w:r w:rsidRPr="005F3090">
        <w:tab/>
        <w:t>- At least one triggered beam id (SSBRI or CRI) + L1 RSRP</w:t>
      </w:r>
    </w:p>
    <w:p w14:paraId="4651820B" w14:textId="77777777" w:rsidR="005F3090" w:rsidRPr="005F3090" w:rsidRDefault="005F3090" w:rsidP="005F3090">
      <w:pPr>
        <w:pStyle w:val="Doc-text2"/>
      </w:pPr>
      <w:r w:rsidRPr="005F3090">
        <w:t>16.</w:t>
      </w:r>
      <w:r w:rsidRPr="005F3090">
        <w:tab/>
        <w:t>Common format for normal MR MAC CE and truncated MR MAC CE is used. Details are handled by MAC running CR rapporteur.</w:t>
      </w:r>
    </w:p>
    <w:p w14:paraId="3FF6CD51" w14:textId="77777777" w:rsidR="005F3090" w:rsidRPr="005F3090" w:rsidRDefault="005F3090" w:rsidP="005F3090">
      <w:pPr>
        <w:pStyle w:val="Doc-text2"/>
      </w:pPr>
      <w:r w:rsidRPr="005F3090">
        <w:t>17.</w:t>
      </w:r>
      <w:r w:rsidRPr="005F3090">
        <w:tab/>
        <w:t>For truncated LTM MR MAC CE, an LCID separate from that for non-truncated LTM MR MAC CE is used.</w:t>
      </w:r>
    </w:p>
    <w:p w14:paraId="09ECFF79" w14:textId="6457AD55" w:rsidR="005F3090" w:rsidRPr="005F3090" w:rsidRDefault="005F3090" w:rsidP="00385439">
      <w:pPr>
        <w:pStyle w:val="Doc-text2"/>
      </w:pPr>
      <w:r w:rsidRPr="001922BB">
        <w:rPr>
          <w:highlight w:val="yellow"/>
        </w:rPr>
        <w:t>18.</w:t>
      </w:r>
      <w:r w:rsidRPr="001922BB">
        <w:rPr>
          <w:highlight w:val="yellow"/>
        </w:rPr>
        <w:tab/>
        <w:t xml:space="preserve">S-measureConfig is </w:t>
      </w:r>
      <w:commentRangeStart w:id="995"/>
      <w:r w:rsidRPr="001922BB">
        <w:rPr>
          <w:highlight w:val="yellow"/>
        </w:rPr>
        <w:t>applicable</w:t>
      </w:r>
      <w:commentRangeEnd w:id="995"/>
      <w:r w:rsidR="001922BB">
        <w:rPr>
          <w:rStyle w:val="af9"/>
          <w:rFonts w:ascii="Times New Roman" w:eastAsia="Times New Roman" w:hAnsi="Times New Roman"/>
          <w:lang w:val="en-GB" w:eastAsia="ja-JP"/>
        </w:rPr>
        <w:commentReference w:id="995"/>
      </w:r>
      <w:r w:rsidRPr="001922BB">
        <w:rPr>
          <w:highlight w:val="yellow"/>
        </w:rPr>
        <w:t xml:space="preserve"> to in the L1 event-triggered MR. No additional change is expected on RRC and MAC.</w:t>
      </w:r>
    </w:p>
    <w:p w14:paraId="60F58394" w14:textId="77777777" w:rsidR="003B516D" w:rsidRDefault="003B516D" w:rsidP="003B516D">
      <w:pPr>
        <w:rPr>
          <w:b/>
          <w:bCs/>
        </w:rPr>
      </w:pPr>
    </w:p>
    <w:p w14:paraId="45C5B349" w14:textId="03E03538" w:rsidR="003B516D" w:rsidRDefault="003B516D" w:rsidP="003B516D">
      <w:pPr>
        <w:rPr>
          <w:b/>
          <w:bCs/>
          <w:highlight w:val="green"/>
        </w:rPr>
      </w:pPr>
      <w:r w:rsidRPr="003B516D">
        <w:rPr>
          <w:b/>
          <w:bCs/>
          <w:highlight w:val="green"/>
        </w:rPr>
        <w:t xml:space="preserve">Agreements on C-LTM:  </w:t>
      </w:r>
    </w:p>
    <w:p w14:paraId="1975DCE2" w14:textId="77777777" w:rsidR="005F3090" w:rsidRPr="005F3090" w:rsidRDefault="005F3090" w:rsidP="005F3090">
      <w:pPr>
        <w:pStyle w:val="Doc-text2"/>
      </w:pPr>
      <w:r w:rsidRPr="005F3090">
        <w:t>1.</w:t>
      </w:r>
      <w:r w:rsidRPr="005F3090">
        <w:tab/>
        <w:t>From a given source cell, network configures either L1 execution condition or L3 execution condition for a CLTM candidate cell.</w:t>
      </w:r>
    </w:p>
    <w:p w14:paraId="59A78E49" w14:textId="77777777" w:rsidR="005F3090" w:rsidRPr="005F3090" w:rsidRDefault="005F3090" w:rsidP="005F3090">
      <w:pPr>
        <w:pStyle w:val="Doc-text2"/>
      </w:pPr>
      <w:r w:rsidRPr="005F3090">
        <w:t>2.</w:t>
      </w:r>
      <w:r w:rsidRPr="005F3090">
        <w:tab/>
        <w:t>The UE starts execution condition evaluation once it receives CLTM configuration including C-LTM execution condition.</w:t>
      </w:r>
    </w:p>
    <w:p w14:paraId="0C0A6B9A" w14:textId="77777777" w:rsidR="005F3090" w:rsidRPr="005F3090" w:rsidRDefault="005F3090" w:rsidP="005F3090">
      <w:pPr>
        <w:pStyle w:val="Doc-text2"/>
      </w:pPr>
      <w:r w:rsidRPr="005F3090">
        <w:t>3.</w:t>
      </w:r>
      <w:r w:rsidRPr="005F3090">
        <w:tab/>
        <w:t>For conditional LTM based on L1 measurements (LTM3/5-like event), the evaluation is per candidate beam. For conditional LTM based on L3 measurements (condA3/condA5 events), the evaluation is per candidate cell (i.e., with consolidation of multiple beams of the candidate cell).</w:t>
      </w:r>
    </w:p>
    <w:p w14:paraId="06CEA7B3" w14:textId="77777777" w:rsidR="005F3090" w:rsidRPr="005F3090" w:rsidRDefault="005F3090" w:rsidP="005F3090">
      <w:pPr>
        <w:pStyle w:val="Doc-text2"/>
      </w:pPr>
      <w:r w:rsidRPr="005F3090">
        <w:t>4.</w:t>
      </w:r>
      <w:r w:rsidRPr="005F3090">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41042CB5" w14:textId="77777777" w:rsidR="005F3090" w:rsidRPr="005F3090" w:rsidRDefault="005F3090" w:rsidP="005F3090">
      <w:pPr>
        <w:pStyle w:val="Doc-text2"/>
      </w:pPr>
      <w:r w:rsidRPr="005F3090">
        <w:t>5.</w:t>
      </w:r>
      <w:r w:rsidRPr="005F3090">
        <w:tab/>
        <w:t>For L1 based C-LTM (assuming single beam fulfils C-LTM execution condition), beam selection for RACH-less LTM with CG is based on the beam meets C-LTM execution condition.</w:t>
      </w:r>
    </w:p>
    <w:p w14:paraId="5833FBD0" w14:textId="77777777" w:rsidR="005F3090" w:rsidRPr="005F3090" w:rsidRDefault="005F3090" w:rsidP="005F3090">
      <w:pPr>
        <w:pStyle w:val="Doc-text2"/>
      </w:pPr>
      <w:r w:rsidRPr="005F3090">
        <w:t>6.</w:t>
      </w:r>
      <w:r w:rsidRPr="005F3090">
        <w:tab/>
        <w:t>For L1 based C-LTM events, the C-LTM execution is triggered when at least one beam fulfills the C-LTM event condition. When multiple candidate beams satisfy the C-LTM condition, it is up to UE implementation to select a beam and perform C-LTM.</w:t>
      </w:r>
    </w:p>
    <w:p w14:paraId="5D502F28" w14:textId="77777777" w:rsidR="005F3090" w:rsidRPr="005F3090" w:rsidRDefault="005F3090" w:rsidP="005F3090">
      <w:pPr>
        <w:pStyle w:val="Doc-text2"/>
      </w:pPr>
      <w:r w:rsidRPr="005F3090">
        <w:t>7.</w:t>
      </w:r>
      <w:r w:rsidRPr="005F3090">
        <w:tab/>
        <w:t>Do not support DG-based first UL transmission for RACH-less conditional LTM.</w:t>
      </w:r>
    </w:p>
    <w:p w14:paraId="682DEE24" w14:textId="77777777" w:rsidR="005F3090" w:rsidRPr="005F3090" w:rsidRDefault="005F3090" w:rsidP="005F3090">
      <w:pPr>
        <w:pStyle w:val="Doc-text2"/>
      </w:pPr>
      <w:r w:rsidRPr="005F3090">
        <w:t>8.</w:t>
      </w:r>
      <w:r w:rsidRPr="005F3090">
        <w:tab/>
        <w:t>For RACH-based conditional LTM procedure, CFRA can be supported when CFRA resource is included in candidate cell configurations, otherwise CBRA is performed.</w:t>
      </w:r>
    </w:p>
    <w:p w14:paraId="4515C866" w14:textId="77777777" w:rsidR="005F3090" w:rsidRPr="005F3090" w:rsidRDefault="005F3090" w:rsidP="005F3090">
      <w:pPr>
        <w:pStyle w:val="Doc-text2"/>
      </w:pPr>
      <w:r w:rsidRPr="005F3090">
        <w:t>9.</w:t>
      </w:r>
      <w:r w:rsidRPr="005F3090">
        <w:tab/>
        <w:t>For intra-CU CLTM, it is up to NW implementation to ensure that only the candidate cells belonging to the same CU as the current serving cell are provided with the execution conditions.</w:t>
      </w:r>
    </w:p>
    <w:p w14:paraId="4B6654C6" w14:textId="6FB5CB6A" w:rsidR="005F3090" w:rsidRPr="005F3090" w:rsidRDefault="005F3090" w:rsidP="005F3090">
      <w:pPr>
        <w:pStyle w:val="Doc-text2"/>
      </w:pPr>
      <w:r w:rsidRPr="005F3090">
        <w:t>10.</w:t>
      </w:r>
      <w:r w:rsidRPr="005F3090">
        <w:tab/>
        <w:t>Support the CLTM fast failure recovery, which reuses R18 LTM failure recovery mechanism (i.e. based on CBRA).</w:t>
      </w:r>
    </w:p>
    <w:p w14:paraId="06E22D7F" w14:textId="47D596D5" w:rsidR="00EF7ED1" w:rsidRPr="008720F0" w:rsidRDefault="00EF7ED1" w:rsidP="00EF7ED1">
      <w:pPr>
        <w:pStyle w:val="1"/>
        <w:rPr>
          <w:rFonts w:eastAsia="等线"/>
          <w:lang w:eastAsia="zh-CN"/>
        </w:rPr>
      </w:pPr>
      <w:r>
        <w:rPr>
          <w:rFonts w:eastAsia="等线" w:hint="eastAsia"/>
          <w:lang w:eastAsia="zh-CN"/>
        </w:rPr>
        <w:t>A</w:t>
      </w:r>
      <w:r>
        <w:rPr>
          <w:rFonts w:eastAsia="等线"/>
          <w:lang w:eastAsia="zh-CN"/>
        </w:rPr>
        <w:t>nnex: List of RAN</w:t>
      </w:r>
      <w:r w:rsidR="008B35D4">
        <w:rPr>
          <w:rFonts w:eastAsia="等线"/>
          <w:lang w:eastAsia="zh-CN"/>
        </w:rPr>
        <w:t>1</w:t>
      </w:r>
      <w:r>
        <w:rPr>
          <w:rFonts w:eastAsia="等线"/>
          <w:lang w:eastAsia="zh-CN"/>
        </w:rPr>
        <w:t xml:space="preserve"> agreements during R19 </w:t>
      </w:r>
      <w:r>
        <w:rPr>
          <w:rFonts w:eastAsia="等线" w:hint="eastAsia"/>
          <w:lang w:eastAsia="zh-CN"/>
        </w:rPr>
        <w:t>Mobility</w:t>
      </w:r>
      <w:r>
        <w:rPr>
          <w:rFonts w:eastAsia="等线"/>
          <w:lang w:eastAsia="zh-CN"/>
        </w:rPr>
        <w:t xml:space="preserve"> discussion</w:t>
      </w:r>
    </w:p>
    <w:p w14:paraId="7965E3AB" w14:textId="14B41159" w:rsidR="007D0214" w:rsidRDefault="007D0214" w:rsidP="0041253D">
      <w:pPr>
        <w:pStyle w:val="40"/>
        <w:rPr>
          <w:rFonts w:eastAsia="等线"/>
          <w:lang w:eastAsia="zh-CN"/>
        </w:rPr>
      </w:pPr>
      <w:r>
        <w:rPr>
          <w:rFonts w:eastAsia="等线" w:hint="eastAsia"/>
          <w:lang w:eastAsia="zh-CN"/>
        </w:rPr>
        <w:t>R</w:t>
      </w:r>
      <w:r>
        <w:rPr>
          <w:rFonts w:eastAsia="等线"/>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lastRenderedPageBreak/>
        <w:t>Prioritise intra-CU LTM</w:t>
      </w:r>
    </w:p>
    <w:p w14:paraId="014B7A61" w14:textId="77777777" w:rsidR="007D0214" w:rsidRPr="007D0214" w:rsidRDefault="007D0214" w:rsidP="007D0214">
      <w:pPr>
        <w:rPr>
          <w:rFonts w:eastAsia="等线"/>
          <w:lang w:eastAsia="zh-CN"/>
        </w:rPr>
      </w:pPr>
    </w:p>
    <w:p w14:paraId="06DBBCDF" w14:textId="033A94AA" w:rsidR="00410C62" w:rsidRDefault="00410C62" w:rsidP="0041253D">
      <w:pPr>
        <w:pStyle w:val="40"/>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t>Agreement</w:t>
      </w:r>
    </w:p>
    <w:p w14:paraId="371894ED" w14:textId="44B96ABA" w:rsidR="0041253D" w:rsidRPr="007D0214" w:rsidRDefault="0041253D" w:rsidP="00A07D99">
      <w:pPr>
        <w:pStyle w:val="aff8"/>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aff8"/>
        <w:numPr>
          <w:ilvl w:val="0"/>
          <w:numId w:val="25"/>
        </w:numPr>
      </w:pPr>
      <w:r w:rsidRPr="00112663">
        <w:t>Option. 1: Derived from QCL (type-D) RS(s) of the indicated joint/DL TCI state for the serving cell</w:t>
      </w:r>
    </w:p>
    <w:p w14:paraId="03A34532" w14:textId="3A8646AF" w:rsidR="0041253D" w:rsidRPr="000E255C" w:rsidRDefault="0041253D" w:rsidP="00A07D99">
      <w:pPr>
        <w:pStyle w:val="aff8"/>
        <w:numPr>
          <w:ilvl w:val="0"/>
          <w:numId w:val="25"/>
        </w:numPr>
        <w:rPr>
          <w:rFonts w:eastAsia="等线"/>
          <w:lang w:eastAsia="zh-CN"/>
        </w:rPr>
      </w:pPr>
      <w:r w:rsidRPr="00112663">
        <w:t>Option. 2: Derived from QCL RS(s) or SSB QCLed with the QCL RS of the indicated joint/DL TCI state for the serving cell</w:t>
      </w:r>
      <w:r w:rsidR="00EC3A6F" w:rsidRPr="007D0214">
        <w:rPr>
          <w:rFonts w:eastAsia="等线" w:hint="eastAsia"/>
          <w:lang w:eastAsia="zh-CN"/>
        </w:rPr>
        <w:t>.</w:t>
      </w:r>
      <w:r w:rsidR="00EC3A6F" w:rsidRPr="007D0214">
        <w:rPr>
          <w:rFonts w:eastAsia="等线"/>
          <w:lang w:eastAsia="zh-CN"/>
        </w:rPr>
        <w:t xml:space="preserve"> </w:t>
      </w:r>
      <w:r w:rsidRPr="00112663">
        <w:t>QCL RS or SSB is configured by the network</w:t>
      </w:r>
    </w:p>
    <w:p w14:paraId="29A23EAC" w14:textId="1A92F3EC" w:rsidR="0041253D" w:rsidRPr="00112663" w:rsidRDefault="0041253D" w:rsidP="00A07D99">
      <w:pPr>
        <w:pStyle w:val="aff8"/>
        <w:numPr>
          <w:ilvl w:val="0"/>
          <w:numId w:val="26"/>
        </w:numPr>
      </w:pPr>
      <w:r w:rsidRPr="00112663">
        <w:t>Option. 3: Measurement RS(s) is/are explicitly configured</w:t>
      </w:r>
    </w:p>
    <w:p w14:paraId="504B061B" w14:textId="7479583C" w:rsidR="0041253D" w:rsidRPr="00112663" w:rsidRDefault="0041253D" w:rsidP="00A07D99">
      <w:pPr>
        <w:pStyle w:val="aff8"/>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aff8"/>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Note: Companies are encouraged to take into account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40"/>
      </w:pPr>
      <w:r w:rsidRPr="00410C62">
        <w:lastRenderedPageBreak/>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aff8"/>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aff8"/>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aff8"/>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aff8"/>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aff8"/>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40"/>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43E7E745" w:rsidR="00EF7ED1"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p w14:paraId="32A0269F" w14:textId="77777777" w:rsidR="00447B2E" w:rsidRDefault="00447B2E" w:rsidP="00447B2E">
      <w:pPr>
        <w:overflowPunct/>
        <w:autoSpaceDE/>
        <w:autoSpaceDN/>
        <w:adjustRightInd/>
        <w:spacing w:after="0"/>
        <w:textAlignment w:val="auto"/>
        <w:rPr>
          <w:rFonts w:eastAsia="Batang"/>
          <w:lang w:eastAsia="x-none"/>
        </w:rPr>
      </w:pPr>
    </w:p>
    <w:p w14:paraId="63582D08" w14:textId="4C0B0F02" w:rsidR="00385439" w:rsidRPr="00410C62" w:rsidRDefault="00385439" w:rsidP="00385439">
      <w:pPr>
        <w:pStyle w:val="40"/>
      </w:pPr>
      <w:r w:rsidRPr="00410C62">
        <w:t>RAN1#1</w:t>
      </w:r>
      <w:r>
        <w:t>20</w:t>
      </w:r>
    </w:p>
    <w:p w14:paraId="24D1D928" w14:textId="77777777" w:rsidR="00206B4A" w:rsidRPr="00206B4A" w:rsidRDefault="00206B4A" w:rsidP="00206B4A">
      <w:pPr>
        <w:overflowPunct/>
        <w:autoSpaceDE/>
        <w:autoSpaceDN/>
        <w:adjustRightInd/>
        <w:spacing w:after="0"/>
        <w:textAlignment w:val="auto"/>
        <w:rPr>
          <w:b/>
          <w:bCs/>
          <w:sz w:val="24"/>
          <w:lang w:val="en-US" w:eastAsia="x-none"/>
        </w:rPr>
      </w:pPr>
      <w:r w:rsidRPr="00206B4A">
        <w:rPr>
          <w:b/>
          <w:bCs/>
          <w:sz w:val="24"/>
          <w:highlight w:val="green"/>
          <w:lang w:val="en-US" w:eastAsia="x-none"/>
        </w:rPr>
        <w:t>Agreement</w:t>
      </w:r>
    </w:p>
    <w:p w14:paraId="2184874F"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Confirm the following working assumption made in RAN1#118bis</w:t>
      </w:r>
    </w:p>
    <w:p w14:paraId="7447A8E1" w14:textId="77777777" w:rsidR="00206B4A" w:rsidRPr="00206B4A" w:rsidRDefault="00206B4A" w:rsidP="00206B4A">
      <w:pPr>
        <w:overflowPunct/>
        <w:autoSpaceDE/>
        <w:autoSpaceDN/>
        <w:adjustRightInd/>
        <w:spacing w:after="0"/>
        <w:ind w:leftChars="400" w:left="800"/>
        <w:textAlignment w:val="auto"/>
        <w:rPr>
          <w:b/>
          <w:bCs/>
          <w:i/>
          <w:iCs/>
          <w:sz w:val="24"/>
          <w:lang w:val="en-US" w:eastAsia="en-US"/>
        </w:rPr>
      </w:pPr>
      <w:r w:rsidRPr="00206B4A">
        <w:rPr>
          <w:b/>
          <w:bCs/>
          <w:i/>
          <w:iCs/>
          <w:sz w:val="24"/>
          <w:highlight w:val="darkYellow"/>
          <w:lang w:val="en-US" w:eastAsia="en-US"/>
        </w:rPr>
        <w:t>Working Assumption(RAN1#118bis)</w:t>
      </w:r>
    </w:p>
    <w:p w14:paraId="7C26AF01" w14:textId="34F48228"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highlight w:val="yellow"/>
          <w:lang w:val="en-US" w:eastAsia="en-US"/>
        </w:rPr>
        <w:t>In addition to periodic CSI-RS, semi-persistent CSI-RS is supported for candidate cell L1-RSRP measurement for gNB scheduled reporting from RAN1 perspective</w:t>
      </w:r>
    </w:p>
    <w:p w14:paraId="7314AF86" w14:textId="77777777" w:rsidR="00206B4A" w:rsidRPr="00206B4A" w:rsidRDefault="00206B4A" w:rsidP="00206B4A">
      <w:pPr>
        <w:widowControl w:val="0"/>
        <w:overflowPunct/>
        <w:autoSpaceDE/>
        <w:autoSpaceDN/>
        <w:adjustRightInd/>
        <w:snapToGrid w:val="0"/>
        <w:spacing w:after="0"/>
        <w:ind w:leftChars="400" w:left="1160" w:hanging="360"/>
        <w:jc w:val="both"/>
        <w:textAlignment w:val="auto"/>
        <w:rPr>
          <w:i/>
          <w:iCs/>
          <w:kern w:val="2"/>
          <w:sz w:val="21"/>
          <w:lang w:val="en-US"/>
        </w:rPr>
      </w:pPr>
      <w:r w:rsidRPr="00206B4A">
        <w:rPr>
          <w:i/>
          <w:iCs/>
          <w:kern w:val="2"/>
          <w:sz w:val="21"/>
          <w:lang w:val="en-US"/>
        </w:rPr>
        <w:t>Send an LS to RAN3 (CC RAN2) to ask for the feasibility of specifying the signalling for coordination between serving cell and candidate cell(s) on the transmission of semi-persistent CSI-RS(s) and any other potential issues (e.g. RAN3 workload).</w:t>
      </w:r>
    </w:p>
    <w:p w14:paraId="7B9E92C0" w14:textId="77777777" w:rsidR="00206B4A" w:rsidRPr="00206B4A" w:rsidRDefault="00206B4A" w:rsidP="00206B4A">
      <w:pPr>
        <w:overflowPunct/>
        <w:autoSpaceDE/>
        <w:autoSpaceDN/>
        <w:adjustRightInd/>
        <w:spacing w:after="0"/>
        <w:ind w:leftChars="400" w:left="800"/>
        <w:textAlignment w:val="auto"/>
        <w:rPr>
          <w:i/>
          <w:iCs/>
          <w:sz w:val="24"/>
          <w:lang w:val="en-US" w:eastAsia="en-US"/>
        </w:rPr>
      </w:pPr>
      <w:r w:rsidRPr="00206B4A">
        <w:rPr>
          <w:i/>
          <w:iCs/>
          <w:sz w:val="24"/>
          <w:lang w:val="en-US" w:eastAsia="en-US"/>
        </w:rPr>
        <w:t>Support of semi-persistent CSI-RS is subject to UE capability.</w:t>
      </w:r>
    </w:p>
    <w:p w14:paraId="0D70BF52" w14:textId="77777777" w:rsidR="00206B4A" w:rsidRPr="00206B4A" w:rsidRDefault="00206B4A" w:rsidP="00206B4A">
      <w:pPr>
        <w:numPr>
          <w:ilvl w:val="0"/>
          <w:numId w:val="23"/>
        </w:numPr>
        <w:overflowPunct/>
        <w:autoSpaceDE/>
        <w:autoSpaceDN/>
        <w:adjustRightInd/>
        <w:snapToGrid w:val="0"/>
        <w:spacing w:after="0"/>
        <w:jc w:val="both"/>
        <w:textAlignment w:val="auto"/>
        <w:rPr>
          <w:kern w:val="2"/>
          <w:sz w:val="21"/>
          <w:lang w:val="en-US"/>
        </w:rPr>
      </w:pPr>
      <w:r w:rsidRPr="00206B4A">
        <w:rPr>
          <w:kern w:val="2"/>
          <w:sz w:val="21"/>
          <w:lang w:val="en-US"/>
        </w:rPr>
        <w:t>MAC CE is used to activate/deactivate the semi-persistent CSI-RS resource similarly to the legacy mechanism for a serving cell which will be specified in RAN2</w:t>
      </w:r>
    </w:p>
    <w:p w14:paraId="39687219"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lang w:val="en-US"/>
        </w:rPr>
      </w:pPr>
      <w:r w:rsidRPr="00206B4A">
        <w:rPr>
          <w:kern w:val="2"/>
          <w:sz w:val="21"/>
          <w:lang w:val="en-US"/>
        </w:rPr>
        <w:t xml:space="preserve">Send an LS to RAN2 to inform this agreement. </w:t>
      </w:r>
      <w:r w:rsidRPr="00206B4A">
        <w:rPr>
          <w:kern w:val="2"/>
          <w:sz w:val="21"/>
          <w:highlight w:val="green"/>
          <w:lang w:val="en-US"/>
        </w:rPr>
        <w:t>Final LS in R1-2501500.</w:t>
      </w:r>
    </w:p>
    <w:p w14:paraId="76EE0398" w14:textId="77777777" w:rsidR="00206B4A" w:rsidRPr="00206B4A" w:rsidRDefault="00206B4A" w:rsidP="00206B4A">
      <w:pPr>
        <w:overflowPunct/>
        <w:autoSpaceDE/>
        <w:autoSpaceDN/>
        <w:adjustRightInd/>
        <w:spacing w:after="0"/>
        <w:textAlignment w:val="auto"/>
        <w:rPr>
          <w:sz w:val="24"/>
          <w:szCs w:val="24"/>
        </w:rPr>
      </w:pPr>
    </w:p>
    <w:p w14:paraId="240CC83F"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196ACD44"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r w:rsidRPr="00206B4A">
        <w:rPr>
          <w:sz w:val="24"/>
          <w:szCs w:val="24"/>
          <w:highlight w:val="yellow"/>
          <w:lang w:val="en-US" w:eastAsia="en-US"/>
        </w:rPr>
        <w:t>There is no RAN1 consensus to support SP CSI-RS for event triggered reporting</w:t>
      </w:r>
    </w:p>
    <w:p w14:paraId="31515BE8" w14:textId="77777777" w:rsidR="00206B4A" w:rsidRPr="00206B4A" w:rsidRDefault="00206B4A" w:rsidP="00206B4A">
      <w:pPr>
        <w:overflowPunct/>
        <w:autoSpaceDE/>
        <w:autoSpaceDN/>
        <w:adjustRightInd/>
        <w:spacing w:after="0"/>
        <w:textAlignment w:val="auto"/>
        <w:rPr>
          <w:sz w:val="24"/>
          <w:szCs w:val="24"/>
          <w:highlight w:val="yellow"/>
          <w:lang w:val="en-US" w:eastAsia="en-US"/>
        </w:rPr>
      </w:pPr>
    </w:p>
    <w:p w14:paraId="193FA196" w14:textId="77777777" w:rsidR="00206B4A" w:rsidRPr="00206B4A" w:rsidRDefault="00206B4A" w:rsidP="00206B4A">
      <w:pPr>
        <w:overflowPunct/>
        <w:autoSpaceDE/>
        <w:autoSpaceDN/>
        <w:adjustRightInd/>
        <w:spacing w:after="0"/>
        <w:textAlignment w:val="auto"/>
        <w:rPr>
          <w:b/>
          <w:bCs/>
          <w:sz w:val="24"/>
          <w:szCs w:val="24"/>
          <w:highlight w:val="yellow"/>
          <w:lang w:val="en-US" w:eastAsia="x-none"/>
        </w:rPr>
      </w:pPr>
      <w:r w:rsidRPr="00206B4A">
        <w:rPr>
          <w:b/>
          <w:bCs/>
          <w:sz w:val="24"/>
          <w:szCs w:val="24"/>
          <w:highlight w:val="yellow"/>
          <w:lang w:val="en-US" w:eastAsia="x-none"/>
        </w:rPr>
        <w:t>Conclusion</w:t>
      </w:r>
    </w:p>
    <w:p w14:paraId="3926A3DA"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highlight w:val="yellow"/>
          <w:lang w:val="en-US" w:eastAsia="en-US"/>
        </w:rPr>
        <w:t>There is no consensus on the support of aperiodic CSI-RS resource for gNB scheduled reporting or event triggered reporting</w:t>
      </w:r>
    </w:p>
    <w:p w14:paraId="1A68AA0E" w14:textId="77777777" w:rsidR="00206B4A" w:rsidRPr="00206B4A" w:rsidRDefault="00206B4A" w:rsidP="00206B4A">
      <w:pPr>
        <w:overflowPunct/>
        <w:autoSpaceDE/>
        <w:autoSpaceDN/>
        <w:adjustRightInd/>
        <w:spacing w:after="0"/>
        <w:textAlignment w:val="auto"/>
        <w:rPr>
          <w:sz w:val="24"/>
          <w:szCs w:val="24"/>
          <w:lang w:val="en-US" w:eastAsia="en-US"/>
        </w:rPr>
      </w:pPr>
    </w:p>
    <w:p w14:paraId="3C5095FB"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t>Agreement</w:t>
      </w:r>
    </w:p>
    <w:p w14:paraId="7A968F2E" w14:textId="77777777" w:rsidR="00206B4A" w:rsidRPr="00206B4A" w:rsidRDefault="00206B4A" w:rsidP="00206B4A">
      <w:pPr>
        <w:widowControl w:val="0"/>
        <w:overflowPunct/>
        <w:autoSpaceDE/>
        <w:autoSpaceDN/>
        <w:adjustRightInd/>
        <w:snapToGrid w:val="0"/>
        <w:spacing w:after="100" w:afterAutospacing="1"/>
        <w:jc w:val="both"/>
        <w:textAlignment w:val="auto"/>
        <w:rPr>
          <w:kern w:val="2"/>
          <w:sz w:val="21"/>
          <w:szCs w:val="22"/>
          <w:lang w:val="en-US"/>
        </w:rPr>
      </w:pPr>
      <w:r w:rsidRPr="00206B4A">
        <w:rPr>
          <w:kern w:val="2"/>
          <w:sz w:val="21"/>
          <w:szCs w:val="22"/>
          <w:lang w:val="en-US"/>
        </w:rPr>
        <w:t xml:space="preserve">The parameters defined in legacy </w:t>
      </w:r>
      <w:r w:rsidRPr="00206B4A">
        <w:rPr>
          <w:i/>
          <w:iCs/>
          <w:kern w:val="2"/>
          <w:sz w:val="21"/>
          <w:szCs w:val="22"/>
          <w:lang w:val="en-US"/>
        </w:rPr>
        <w:t>NZP-CSI-RS-resource</w:t>
      </w:r>
      <w:r w:rsidRPr="00206B4A">
        <w:rPr>
          <w:kern w:val="2"/>
          <w:sz w:val="21"/>
          <w:szCs w:val="22"/>
          <w:lang w:val="en-US"/>
        </w:rPr>
        <w:t xml:space="preserve"> </w:t>
      </w:r>
      <w:r w:rsidRPr="00206B4A">
        <w:rPr>
          <w:kern w:val="2"/>
          <w:sz w:val="21"/>
          <w:szCs w:val="22"/>
          <w:u w:val="single"/>
          <w:lang w:val="en-US"/>
        </w:rPr>
        <w:t>can be different</w:t>
      </w:r>
      <w:r w:rsidRPr="00206B4A">
        <w:rPr>
          <w:kern w:val="2"/>
          <w:sz w:val="21"/>
          <w:szCs w:val="22"/>
          <w:lang w:val="en-US"/>
        </w:rPr>
        <w:t xml:space="preserve"> for CSI-RS resources associated with the resource set</w:t>
      </w:r>
    </w:p>
    <w:p w14:paraId="7CFFBF1C" w14:textId="77777777" w:rsidR="00206B4A" w:rsidRPr="00206B4A" w:rsidRDefault="00206B4A" w:rsidP="00206B4A">
      <w:pPr>
        <w:overflowPunct/>
        <w:autoSpaceDE/>
        <w:autoSpaceDN/>
        <w:adjustRightInd/>
        <w:spacing w:after="0"/>
        <w:textAlignment w:val="auto"/>
        <w:rPr>
          <w:b/>
          <w:bCs/>
          <w:sz w:val="24"/>
          <w:szCs w:val="24"/>
          <w:lang w:val="en-US" w:eastAsia="x-none"/>
        </w:rPr>
      </w:pPr>
      <w:r w:rsidRPr="00206B4A">
        <w:rPr>
          <w:b/>
          <w:bCs/>
          <w:sz w:val="24"/>
          <w:szCs w:val="24"/>
          <w:highlight w:val="green"/>
          <w:lang w:val="en-US" w:eastAsia="x-none"/>
        </w:rPr>
        <w:lastRenderedPageBreak/>
        <w:t>Agreement</w:t>
      </w:r>
    </w:p>
    <w:p w14:paraId="7A53887C" w14:textId="77777777" w:rsidR="00206B4A" w:rsidRPr="00206B4A" w:rsidRDefault="00206B4A" w:rsidP="00206B4A">
      <w:pPr>
        <w:widowControl w:val="0"/>
        <w:overflowPunct/>
        <w:autoSpaceDE/>
        <w:autoSpaceDN/>
        <w:adjustRightInd/>
        <w:snapToGrid w:val="0"/>
        <w:spacing w:after="0"/>
        <w:ind w:left="360" w:hanging="360"/>
        <w:jc w:val="both"/>
        <w:textAlignment w:val="auto"/>
        <w:rPr>
          <w:kern w:val="2"/>
          <w:sz w:val="21"/>
          <w:szCs w:val="22"/>
          <w:highlight w:val="yellow"/>
          <w:lang w:val="en-US"/>
        </w:rPr>
      </w:pPr>
      <w:r w:rsidRPr="00206B4A">
        <w:rPr>
          <w:kern w:val="2"/>
          <w:sz w:val="21"/>
          <w:szCs w:val="22"/>
          <w:highlight w:val="yellow"/>
          <w:lang w:val="en-US"/>
        </w:rPr>
        <w:t xml:space="preserve">An LTM report configuration for L1-RSRP is associated with a single resource </w:t>
      </w:r>
      <w:r w:rsidRPr="00206B4A">
        <w:rPr>
          <w:rFonts w:eastAsia="Malgun Gothic"/>
          <w:kern w:val="2"/>
          <w:sz w:val="21"/>
          <w:szCs w:val="22"/>
          <w:highlight w:val="yellow"/>
          <w:lang w:val="en-US" w:eastAsia="ko-KR"/>
        </w:rPr>
        <w:t>config</w:t>
      </w:r>
      <w:r w:rsidRPr="00206B4A">
        <w:rPr>
          <w:kern w:val="2"/>
          <w:sz w:val="21"/>
          <w:szCs w:val="22"/>
          <w:highlight w:val="yellow"/>
          <w:lang w:val="en-US"/>
        </w:rPr>
        <w:t xml:space="preserve"> that includes</w:t>
      </w:r>
      <w:r w:rsidRPr="00206B4A">
        <w:rPr>
          <w:rFonts w:eastAsia="Malgun Gothic"/>
          <w:kern w:val="2"/>
          <w:sz w:val="21"/>
          <w:szCs w:val="22"/>
          <w:highlight w:val="yellow"/>
          <w:lang w:val="en-US" w:eastAsia="ko-KR"/>
        </w:rPr>
        <w:t>:</w:t>
      </w:r>
    </w:p>
    <w:p w14:paraId="71A7EBDD"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Malgun Gothic"/>
          <w:kern w:val="2"/>
          <w:sz w:val="21"/>
          <w:szCs w:val="22"/>
          <w:highlight w:val="yellow"/>
          <w:lang w:val="en-US" w:eastAsia="ko-KR"/>
        </w:rPr>
        <w:t xml:space="preserve">Alt.A: </w:t>
      </w:r>
      <w:r w:rsidRPr="00206B4A">
        <w:rPr>
          <w:kern w:val="2"/>
          <w:sz w:val="21"/>
          <w:szCs w:val="22"/>
          <w:highlight w:val="yellow"/>
          <w:u w:val="single"/>
          <w:lang w:val="en-US"/>
        </w:rPr>
        <w:t xml:space="preserve">a </w:t>
      </w:r>
      <w:r w:rsidRPr="00206B4A">
        <w:rPr>
          <w:rFonts w:eastAsia="Malgun Gothic"/>
          <w:kern w:val="2"/>
          <w:sz w:val="21"/>
          <w:szCs w:val="22"/>
          <w:highlight w:val="yellow"/>
          <w:u w:val="single"/>
          <w:lang w:val="en-US" w:eastAsia="ko-KR"/>
        </w:rPr>
        <w:t>single resource set</w:t>
      </w:r>
      <w:r w:rsidRPr="00206B4A">
        <w:rPr>
          <w:kern w:val="2"/>
          <w:sz w:val="21"/>
          <w:szCs w:val="22"/>
          <w:highlight w:val="yellow"/>
          <w:lang w:val="en-US"/>
        </w:rPr>
        <w:t xml:space="preserve"> </w:t>
      </w:r>
      <w:r w:rsidRPr="00206B4A">
        <w:rPr>
          <w:rFonts w:eastAsia="Malgun Gothic"/>
          <w:kern w:val="2"/>
          <w:sz w:val="21"/>
          <w:szCs w:val="22"/>
          <w:highlight w:val="yellow"/>
          <w:lang w:val="en-US" w:eastAsia="ko-KR"/>
        </w:rPr>
        <w:t>containing</w:t>
      </w:r>
      <w:r w:rsidRPr="00206B4A">
        <w:rPr>
          <w:kern w:val="2"/>
          <w:sz w:val="21"/>
          <w:szCs w:val="22"/>
          <w:highlight w:val="yellow"/>
          <w:lang w:val="en-US"/>
        </w:rPr>
        <w:t xml:space="preserve"> CSI-RS resources </w:t>
      </w:r>
      <w:r w:rsidRPr="00206B4A">
        <w:rPr>
          <w:rFonts w:eastAsia="Malgun Gothic"/>
          <w:kern w:val="2"/>
          <w:sz w:val="21"/>
          <w:szCs w:val="22"/>
          <w:highlight w:val="yellow"/>
          <w:lang w:val="en-US" w:eastAsia="ko-KR"/>
        </w:rPr>
        <w:t>corresponding to</w:t>
      </w:r>
      <w:r w:rsidRPr="00206B4A">
        <w:rPr>
          <w:kern w:val="2"/>
          <w:sz w:val="21"/>
          <w:szCs w:val="22"/>
          <w:highlight w:val="yellow"/>
          <w:lang w:val="en-US"/>
        </w:rPr>
        <w:t xml:space="preserve"> multiple</w:t>
      </w:r>
      <w:r w:rsidRPr="00206B4A">
        <w:rPr>
          <w:rFonts w:eastAsia="等线"/>
          <w:kern w:val="2"/>
          <w:sz w:val="21"/>
          <w:szCs w:val="22"/>
          <w:highlight w:val="yellow"/>
          <w:lang w:val="en-US"/>
        </w:rPr>
        <w:t xml:space="preserve"> candidate cells</w:t>
      </w:r>
      <w:r w:rsidRPr="00206B4A">
        <w:rPr>
          <w:rFonts w:eastAsia="Malgun Gothic"/>
          <w:kern w:val="2"/>
          <w:sz w:val="21"/>
          <w:szCs w:val="22"/>
          <w:highlight w:val="yellow"/>
          <w:lang w:val="en-US" w:eastAsia="ko-KR"/>
        </w:rPr>
        <w:t xml:space="preserve">. i.e., the same design as </w:t>
      </w:r>
      <w:r w:rsidRPr="00206B4A">
        <w:rPr>
          <w:rFonts w:eastAsia="等线"/>
          <w:kern w:val="2"/>
          <w:sz w:val="21"/>
          <w:szCs w:val="22"/>
          <w:highlight w:val="yellow"/>
          <w:lang w:val="en-US"/>
        </w:rPr>
        <w:t xml:space="preserve">that of </w:t>
      </w:r>
      <w:r w:rsidRPr="00206B4A">
        <w:rPr>
          <w:rFonts w:eastAsia="Malgun Gothic"/>
          <w:kern w:val="2"/>
          <w:sz w:val="21"/>
          <w:szCs w:val="22"/>
          <w:highlight w:val="yellow"/>
          <w:lang w:val="en-US" w:eastAsia="ko-KR"/>
        </w:rPr>
        <w:t>SSB in Rel-18</w:t>
      </w:r>
      <w:r w:rsidRPr="00206B4A">
        <w:rPr>
          <w:rFonts w:eastAsia="等线"/>
          <w:kern w:val="2"/>
          <w:sz w:val="21"/>
          <w:szCs w:val="22"/>
          <w:highlight w:val="yellow"/>
          <w:lang w:val="en-US"/>
        </w:rPr>
        <w:t xml:space="preserve"> LTM</w:t>
      </w:r>
      <w:r w:rsidRPr="00206B4A">
        <w:rPr>
          <w:rFonts w:eastAsia="Malgun Gothic"/>
          <w:kern w:val="2"/>
          <w:sz w:val="21"/>
          <w:szCs w:val="22"/>
          <w:highlight w:val="yellow"/>
          <w:lang w:val="en-US" w:eastAsia="ko-KR"/>
        </w:rPr>
        <w:t>.</w:t>
      </w:r>
    </w:p>
    <w:p w14:paraId="52107000" w14:textId="77777777" w:rsidR="00206B4A" w:rsidRPr="00206B4A" w:rsidRDefault="00206B4A" w:rsidP="00206B4A">
      <w:pPr>
        <w:numPr>
          <w:ilvl w:val="1"/>
          <w:numId w:val="44"/>
        </w:numPr>
        <w:overflowPunct/>
        <w:autoSpaceDE/>
        <w:autoSpaceDN/>
        <w:adjustRightInd/>
        <w:snapToGrid w:val="0"/>
        <w:spacing w:after="0"/>
        <w:ind w:left="880" w:hanging="440"/>
        <w:jc w:val="both"/>
        <w:textAlignment w:val="auto"/>
        <w:rPr>
          <w:kern w:val="2"/>
          <w:sz w:val="21"/>
          <w:szCs w:val="22"/>
          <w:highlight w:val="yellow"/>
          <w:lang w:val="en-US"/>
        </w:rPr>
      </w:pPr>
      <w:r w:rsidRPr="00206B4A">
        <w:rPr>
          <w:rFonts w:eastAsia="等线"/>
          <w:kern w:val="2"/>
          <w:sz w:val="21"/>
          <w:szCs w:val="22"/>
          <w:highlight w:val="yellow"/>
          <w:lang w:val="en-US"/>
        </w:rPr>
        <w:t xml:space="preserve">FFS: how to </w:t>
      </w:r>
      <w:r w:rsidRPr="00206B4A">
        <w:rPr>
          <w:rFonts w:eastAsia="等线"/>
          <w:bCs/>
          <w:kern w:val="2"/>
          <w:sz w:val="21"/>
          <w:szCs w:val="22"/>
          <w:highlight w:val="yellow"/>
          <w:lang w:val="en-US"/>
        </w:rPr>
        <w:t>associate between the measurement CSI-RS resources and candidate cells</w:t>
      </w:r>
    </w:p>
    <w:p w14:paraId="5BA58D6F" w14:textId="77777777" w:rsidR="00206B4A" w:rsidRPr="00206B4A" w:rsidRDefault="00206B4A" w:rsidP="00206B4A">
      <w:pPr>
        <w:numPr>
          <w:ilvl w:val="2"/>
          <w:numId w:val="44"/>
        </w:numPr>
        <w:overflowPunct/>
        <w:autoSpaceDE/>
        <w:autoSpaceDN/>
        <w:adjustRightInd/>
        <w:snapToGrid w:val="0"/>
        <w:spacing w:after="0"/>
        <w:ind w:left="1320" w:hanging="440"/>
        <w:jc w:val="both"/>
        <w:textAlignment w:val="auto"/>
        <w:rPr>
          <w:kern w:val="2"/>
          <w:sz w:val="21"/>
          <w:szCs w:val="22"/>
          <w:highlight w:val="yellow"/>
          <w:lang w:val="en-US"/>
        </w:rPr>
      </w:pPr>
      <w:r w:rsidRPr="00206B4A">
        <w:rPr>
          <w:rFonts w:eastAsia="等线"/>
          <w:bCs/>
          <w:kern w:val="2"/>
          <w:sz w:val="21"/>
          <w:szCs w:val="22"/>
          <w:highlight w:val="yellow"/>
          <w:lang w:val="en-US"/>
        </w:rPr>
        <w:t>explicit or implicit signaling of candidate cells</w:t>
      </w:r>
    </w:p>
    <w:p w14:paraId="792FC891" w14:textId="77777777" w:rsidR="00206B4A" w:rsidRPr="00206B4A" w:rsidRDefault="00206B4A" w:rsidP="00206B4A">
      <w:pPr>
        <w:overflowPunct/>
        <w:autoSpaceDE/>
        <w:autoSpaceDN/>
        <w:adjustRightInd/>
        <w:spacing w:after="0"/>
        <w:textAlignment w:val="auto"/>
        <w:rPr>
          <w:sz w:val="24"/>
          <w:szCs w:val="24"/>
        </w:rPr>
      </w:pPr>
    </w:p>
    <w:p w14:paraId="392E5C6F"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429CEE9B" w14:textId="77777777" w:rsidR="00206B4A" w:rsidRPr="00206B4A" w:rsidRDefault="00206B4A" w:rsidP="00206B4A">
      <w:pPr>
        <w:widowControl w:val="0"/>
        <w:overflowPunct/>
        <w:autoSpaceDE/>
        <w:autoSpaceDN/>
        <w:adjustRightInd/>
        <w:snapToGrid w:val="0"/>
        <w:spacing w:after="0"/>
        <w:ind w:left="360" w:hanging="360"/>
        <w:jc w:val="both"/>
        <w:textAlignment w:val="auto"/>
        <w:rPr>
          <w:rFonts w:eastAsia="MS PGothic"/>
          <w:kern w:val="2"/>
          <w:sz w:val="21"/>
          <w:szCs w:val="22"/>
          <w:lang w:val="en-US"/>
        </w:rPr>
      </w:pPr>
      <w:r w:rsidRPr="00206B4A">
        <w:rPr>
          <w:kern w:val="2"/>
          <w:sz w:val="21"/>
          <w:szCs w:val="22"/>
          <w:bdr w:val="none" w:sz="0" w:space="0" w:color="auto" w:frame="1"/>
          <w:lang w:val="en-US"/>
        </w:rPr>
        <w:t>There is no consensus in RAN1 to support specified filtering of L1-RSRP for LTM.</w:t>
      </w:r>
    </w:p>
    <w:p w14:paraId="197A99CF" w14:textId="77777777" w:rsidR="00206B4A" w:rsidRPr="00206B4A" w:rsidRDefault="00206B4A" w:rsidP="00206B4A">
      <w:pPr>
        <w:overflowPunct/>
        <w:autoSpaceDE/>
        <w:autoSpaceDN/>
        <w:adjustRightInd/>
        <w:snapToGrid w:val="0"/>
        <w:spacing w:after="0"/>
        <w:jc w:val="both"/>
        <w:textAlignment w:val="auto"/>
        <w:rPr>
          <w:sz w:val="24"/>
          <w:szCs w:val="24"/>
          <w:highlight w:val="green"/>
          <w:bdr w:val="none" w:sz="0" w:space="0" w:color="auto" w:frame="1"/>
          <w:lang w:val="en-US" w:eastAsia="en-US"/>
        </w:rPr>
      </w:pPr>
      <w:r w:rsidRPr="00206B4A">
        <w:rPr>
          <w:sz w:val="24"/>
          <w:szCs w:val="24"/>
          <w:bdr w:val="none" w:sz="0" w:space="0" w:color="auto" w:frame="1"/>
          <w:lang w:val="en-US" w:eastAsia="en-US"/>
        </w:rPr>
        <w:t xml:space="preserve">Send an LS to RAN2 to inform that L1 filtering is up to UE implementation. </w:t>
      </w:r>
      <w:r w:rsidRPr="00206B4A">
        <w:rPr>
          <w:sz w:val="24"/>
          <w:szCs w:val="24"/>
          <w:highlight w:val="green"/>
          <w:bdr w:val="none" w:sz="0" w:space="0" w:color="auto" w:frame="1"/>
          <w:lang w:val="en-US" w:eastAsia="en-US"/>
        </w:rPr>
        <w:t>Final LS in R1-2501577.</w:t>
      </w:r>
    </w:p>
    <w:p w14:paraId="0F6B6A73" w14:textId="77777777" w:rsidR="00206B4A" w:rsidRPr="00206B4A" w:rsidRDefault="00206B4A" w:rsidP="00206B4A">
      <w:pPr>
        <w:overflowPunct/>
        <w:autoSpaceDE/>
        <w:autoSpaceDN/>
        <w:adjustRightInd/>
        <w:snapToGrid w:val="0"/>
        <w:spacing w:after="0"/>
        <w:jc w:val="both"/>
        <w:textAlignment w:val="auto"/>
        <w:rPr>
          <w:sz w:val="24"/>
          <w:szCs w:val="24"/>
          <w:highlight w:val="green"/>
          <w:lang w:val="en-US" w:eastAsia="en-US"/>
        </w:rPr>
      </w:pPr>
    </w:p>
    <w:p w14:paraId="26DF85DC"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681F18B8"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highlight w:val="green"/>
          <w:lang w:val="en-US" w:eastAsia="en-US"/>
        </w:rPr>
        <w:t>Agreement</w:t>
      </w:r>
    </w:p>
    <w:p w14:paraId="0C0435D8"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For target cell CSI acquisition, </w:t>
      </w:r>
    </w:p>
    <w:p w14:paraId="189261A2"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 UE is provided with RRC configurations for periodic CSI-RS resource(s) and CSI report(s) for one or more candidate cell</w:t>
      </w:r>
    </w:p>
    <w:p w14:paraId="42B8463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highlight w:val="yellow"/>
          <w:lang w:val="en-US"/>
        </w:rPr>
      </w:pPr>
      <w:r w:rsidRPr="00206B4A">
        <w:rPr>
          <w:kern w:val="2"/>
          <w:sz w:val="21"/>
          <w:szCs w:val="22"/>
          <w:highlight w:val="yellow"/>
          <w:lang w:val="en-US"/>
        </w:rPr>
        <w:t>For a candidate cell,</w:t>
      </w:r>
    </w:p>
    <w:p w14:paraId="326B6974"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5DB95211"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1: A single CSI report configuration is configured</w:t>
      </w:r>
    </w:p>
    <w:p w14:paraId="298E4898"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2: Multiple CSI report configurations can be configured</w:t>
      </w:r>
    </w:p>
    <w:p w14:paraId="5283B0B5" w14:textId="77777777" w:rsidR="00206B4A" w:rsidRPr="00206B4A" w:rsidRDefault="00206B4A" w:rsidP="00206B4A">
      <w:pPr>
        <w:numPr>
          <w:ilvl w:val="2"/>
          <w:numId w:val="44"/>
        </w:numPr>
        <w:overflowPunct/>
        <w:autoSpaceDE/>
        <w:autoSpaceDN/>
        <w:adjustRightInd/>
        <w:snapToGrid w:val="0"/>
        <w:spacing w:after="0"/>
        <w:ind w:left="1440"/>
        <w:jc w:val="both"/>
        <w:textAlignment w:val="auto"/>
        <w:rPr>
          <w:kern w:val="2"/>
          <w:sz w:val="21"/>
          <w:szCs w:val="22"/>
          <w:highlight w:val="yellow"/>
          <w:lang w:val="en-US"/>
        </w:rPr>
      </w:pPr>
      <w:r w:rsidRPr="00206B4A">
        <w:rPr>
          <w:kern w:val="2"/>
          <w:sz w:val="21"/>
          <w:szCs w:val="22"/>
          <w:highlight w:val="yellow"/>
          <w:lang w:val="en-US"/>
        </w:rPr>
        <w:t>down-select from the following alternatives:</w:t>
      </w:r>
    </w:p>
    <w:p w14:paraId="211EE027"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X: A single CSI-RS resource for CMR is associated with a CSI report configuration</w:t>
      </w:r>
    </w:p>
    <w:p w14:paraId="388A0E30" w14:textId="77777777" w:rsidR="00206B4A" w:rsidRPr="00206B4A" w:rsidRDefault="00206B4A" w:rsidP="00206B4A">
      <w:pPr>
        <w:numPr>
          <w:ilvl w:val="3"/>
          <w:numId w:val="44"/>
        </w:numPr>
        <w:overflowPunct/>
        <w:autoSpaceDE/>
        <w:autoSpaceDN/>
        <w:adjustRightInd/>
        <w:snapToGrid w:val="0"/>
        <w:spacing w:after="0"/>
        <w:ind w:left="1760" w:hanging="230"/>
        <w:jc w:val="both"/>
        <w:textAlignment w:val="auto"/>
        <w:rPr>
          <w:kern w:val="2"/>
          <w:sz w:val="21"/>
          <w:szCs w:val="22"/>
          <w:highlight w:val="yellow"/>
          <w:lang w:val="en-US"/>
        </w:rPr>
      </w:pPr>
      <w:r w:rsidRPr="00206B4A">
        <w:rPr>
          <w:kern w:val="2"/>
          <w:sz w:val="21"/>
          <w:szCs w:val="22"/>
          <w:highlight w:val="yellow"/>
          <w:lang w:val="en-US"/>
        </w:rPr>
        <w:t>Alt Y: Multiple CSI-RS resources for CMR can be associated with a CSI report configuration</w:t>
      </w:r>
    </w:p>
    <w:p w14:paraId="234F0EFF"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Semi-persistent CSI-RS resource</w:t>
      </w:r>
    </w:p>
    <w:p w14:paraId="2AFF1206"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RRC configuration and before the reception of CSC, the UE may measure CSI based on the configured CSI-RS resource(s), which is subject to UE capability</w:t>
      </w:r>
    </w:p>
    <w:p w14:paraId="16632B4D"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whether or how to select a subset of CSI-RS resources to measure</w:t>
      </w:r>
    </w:p>
    <w:p w14:paraId="7580E88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FFS: when the UE may start measuring the configured CSI-RS resources</w:t>
      </w:r>
    </w:p>
    <w:p w14:paraId="6D64C4A0"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2"/>
          <w:szCs w:val="28"/>
          <w:lang w:val="en-US"/>
        </w:rPr>
      </w:pPr>
      <w:r w:rsidRPr="00206B4A">
        <w:rPr>
          <w:kern w:val="2"/>
          <w:sz w:val="22"/>
          <w:szCs w:val="28"/>
          <w:lang w:val="en-US"/>
        </w:rPr>
        <w:t>UE determines the CSI report configuration based on the CSC</w:t>
      </w:r>
    </w:p>
    <w:p w14:paraId="4DD822A3" w14:textId="77777777" w:rsidR="00206B4A" w:rsidRPr="00206B4A" w:rsidRDefault="00206B4A" w:rsidP="00206B4A">
      <w:pPr>
        <w:numPr>
          <w:ilvl w:val="0"/>
          <w:numId w:val="45"/>
        </w:numPr>
        <w:overflowPunct/>
        <w:autoSpaceDE/>
        <w:autoSpaceDN/>
        <w:adjustRightInd/>
        <w:snapToGrid w:val="0"/>
        <w:spacing w:after="0"/>
        <w:jc w:val="both"/>
        <w:textAlignment w:val="auto"/>
        <w:rPr>
          <w:kern w:val="2"/>
          <w:sz w:val="21"/>
          <w:szCs w:val="22"/>
          <w:lang w:val="en-US"/>
        </w:rPr>
      </w:pPr>
      <w:r w:rsidRPr="00206B4A">
        <w:rPr>
          <w:kern w:val="2"/>
          <w:sz w:val="21"/>
          <w:szCs w:val="22"/>
          <w:lang w:val="en-US"/>
        </w:rPr>
        <w:t>After the reception of cell switch command, the UE</w:t>
      </w:r>
      <w:r w:rsidRPr="00206B4A">
        <w:rPr>
          <w:color w:val="FF0000"/>
          <w:kern w:val="2"/>
          <w:sz w:val="21"/>
          <w:szCs w:val="22"/>
          <w:lang w:val="en-US"/>
        </w:rPr>
        <w:t xml:space="preserve"> </w:t>
      </w:r>
      <w:r w:rsidRPr="00206B4A">
        <w:rPr>
          <w:kern w:val="2"/>
          <w:sz w:val="21"/>
          <w:szCs w:val="22"/>
          <w:lang w:val="en-US"/>
        </w:rPr>
        <w:t xml:space="preserve">may measure (depending on the timeline) CSI-RS resource(s) associated with determined CSI report configuration </w:t>
      </w:r>
    </w:p>
    <w:p w14:paraId="77B5B26F" w14:textId="77777777" w:rsidR="00206B4A" w:rsidRPr="00206B4A" w:rsidRDefault="00206B4A" w:rsidP="00206B4A">
      <w:pPr>
        <w:numPr>
          <w:ilvl w:val="0"/>
          <w:numId w:val="45"/>
        </w:numPr>
        <w:overflowPunct/>
        <w:autoSpaceDE/>
        <w:autoSpaceDN/>
        <w:adjustRightInd/>
        <w:spacing w:after="0"/>
        <w:textAlignment w:val="auto"/>
        <w:rPr>
          <w:kern w:val="2"/>
          <w:sz w:val="21"/>
          <w:szCs w:val="22"/>
          <w:lang w:val="en-US"/>
        </w:rPr>
      </w:pPr>
      <w:r w:rsidRPr="00206B4A">
        <w:rPr>
          <w:kern w:val="2"/>
          <w:sz w:val="21"/>
          <w:szCs w:val="22"/>
          <w:lang w:val="en-US"/>
        </w:rPr>
        <w:t>The latest available measured CSI on target cell resource(s) is conveyed at least by a single report, and the report is sent to the target cell</w:t>
      </w:r>
    </w:p>
    <w:p w14:paraId="108B49C2"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1: to use UCI</w:t>
      </w:r>
    </w:p>
    <w:p w14:paraId="4A994DA6" w14:textId="77777777" w:rsidR="00206B4A" w:rsidRPr="00206B4A" w:rsidRDefault="00206B4A" w:rsidP="00206B4A">
      <w:pPr>
        <w:numPr>
          <w:ilvl w:val="1"/>
          <w:numId w:val="44"/>
        </w:numPr>
        <w:overflowPunct/>
        <w:autoSpaceDE/>
        <w:autoSpaceDN/>
        <w:adjustRightInd/>
        <w:snapToGrid w:val="0"/>
        <w:spacing w:after="0"/>
        <w:ind w:left="1080"/>
        <w:jc w:val="both"/>
        <w:textAlignment w:val="auto"/>
        <w:rPr>
          <w:kern w:val="2"/>
          <w:sz w:val="21"/>
          <w:szCs w:val="22"/>
          <w:lang w:val="en-US"/>
        </w:rPr>
      </w:pPr>
      <w:r w:rsidRPr="00206B4A">
        <w:rPr>
          <w:kern w:val="2"/>
          <w:sz w:val="21"/>
          <w:szCs w:val="22"/>
          <w:lang w:val="en-US"/>
        </w:rPr>
        <w:t>Option 2: to use MAC CE</w:t>
      </w:r>
    </w:p>
    <w:p w14:paraId="7644BFA7" w14:textId="77777777" w:rsidR="00206B4A" w:rsidRPr="00206B4A" w:rsidRDefault="00206B4A" w:rsidP="00206B4A">
      <w:pPr>
        <w:overflowPunct/>
        <w:autoSpaceDE/>
        <w:autoSpaceDN/>
        <w:adjustRightInd/>
        <w:spacing w:after="0"/>
        <w:textAlignment w:val="auto"/>
        <w:rPr>
          <w:sz w:val="24"/>
          <w:szCs w:val="24"/>
          <w:lang w:val="en-US" w:eastAsia="en-US"/>
        </w:rPr>
      </w:pPr>
      <w:r w:rsidRPr="00206B4A">
        <w:rPr>
          <w:sz w:val="24"/>
          <w:szCs w:val="24"/>
          <w:lang w:val="en-US" w:eastAsia="en-US"/>
        </w:rPr>
        <w:t xml:space="preserve">Note: with this agreement, the working assumption made in RAN1#119 is automatically confirmed. </w:t>
      </w:r>
    </w:p>
    <w:p w14:paraId="46796E84"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p>
    <w:p w14:paraId="3B9199BE" w14:textId="77777777" w:rsidR="00206B4A" w:rsidRPr="00206B4A" w:rsidRDefault="00206B4A" w:rsidP="00206B4A">
      <w:pPr>
        <w:overflowPunct/>
        <w:autoSpaceDE/>
        <w:autoSpaceDN/>
        <w:adjustRightInd/>
        <w:snapToGrid w:val="0"/>
        <w:spacing w:after="0"/>
        <w:jc w:val="both"/>
        <w:textAlignment w:val="auto"/>
        <w:rPr>
          <w:b/>
          <w:bCs/>
          <w:sz w:val="24"/>
          <w:szCs w:val="24"/>
          <w:lang w:val="en-US" w:eastAsia="en-US"/>
        </w:rPr>
      </w:pPr>
      <w:r w:rsidRPr="00206B4A">
        <w:rPr>
          <w:b/>
          <w:bCs/>
          <w:sz w:val="24"/>
          <w:szCs w:val="24"/>
          <w:lang w:val="en-US" w:eastAsia="en-US"/>
        </w:rPr>
        <w:t>Conclusion</w:t>
      </w:r>
    </w:p>
    <w:p w14:paraId="5BC3D50E" w14:textId="77777777" w:rsidR="00206B4A" w:rsidRPr="00206B4A" w:rsidRDefault="00206B4A" w:rsidP="00206B4A">
      <w:pPr>
        <w:overflowPunct/>
        <w:autoSpaceDE/>
        <w:autoSpaceDN/>
        <w:adjustRightInd/>
        <w:snapToGrid w:val="0"/>
        <w:spacing w:after="0"/>
        <w:jc w:val="both"/>
        <w:textAlignment w:val="auto"/>
        <w:rPr>
          <w:sz w:val="24"/>
          <w:szCs w:val="24"/>
          <w:lang w:val="en-US" w:eastAsia="en-US"/>
        </w:rPr>
      </w:pPr>
      <w:r w:rsidRPr="00206B4A">
        <w:rPr>
          <w:sz w:val="24"/>
          <w:szCs w:val="24"/>
          <w:lang w:val="en-US" w:eastAsia="en-US"/>
        </w:rPr>
        <w:t>The following is up to RAN2: Coexistence of LTM event triggered reporting and mTRP operation at serving cells</w:t>
      </w:r>
    </w:p>
    <w:p w14:paraId="3ED743FE" w14:textId="77777777" w:rsidR="00385439" w:rsidRPr="00FE6456" w:rsidRDefault="00385439" w:rsidP="00206B4A">
      <w:pPr>
        <w:overflowPunct/>
        <w:autoSpaceDE/>
        <w:autoSpaceDN/>
        <w:adjustRightInd/>
        <w:spacing w:after="0"/>
        <w:textAlignment w:val="auto"/>
        <w:rPr>
          <w:rFonts w:eastAsia="Batang"/>
          <w:lang w:eastAsia="x-none"/>
        </w:rPr>
      </w:pPr>
    </w:p>
    <w:sectPr w:rsidR="00385439"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Yinghao" w:date="2025-03-04T10:28:00Z" w:initials="YG">
    <w:p w14:paraId="6A498199" w14:textId="333D9F9B" w:rsidR="00140FF2" w:rsidRPr="00140FF2" w:rsidRDefault="00140FF2">
      <w:pPr>
        <w:pStyle w:val="afa"/>
        <w:rPr>
          <w:rFonts w:eastAsia="等线"/>
          <w:lang w:eastAsia="zh-CN"/>
        </w:rPr>
      </w:pPr>
      <w:r>
        <w:rPr>
          <w:rStyle w:val="af9"/>
        </w:rPr>
        <w:annotationRef/>
      </w:r>
      <w:r>
        <w:rPr>
          <w:rFonts w:eastAsia="等线" w:hint="eastAsia"/>
          <w:lang w:eastAsia="zh-CN"/>
        </w:rPr>
        <w:t>C</w:t>
      </w:r>
      <w:r>
        <w:rPr>
          <w:rFonts w:eastAsia="等线"/>
          <w:lang w:eastAsia="zh-CN"/>
        </w:rPr>
        <w:t>hange#11</w:t>
      </w:r>
    </w:p>
  </w:comment>
  <w:comment w:id="15" w:author="Huawei-Yinghao" w:date="2025-03-03T11:31:00Z" w:initials="YG">
    <w:p w14:paraId="201AB776" w14:textId="586EA301" w:rsidR="00E96F3A" w:rsidRDefault="00E96F3A">
      <w:pPr>
        <w:pStyle w:val="afa"/>
      </w:pPr>
      <w:r>
        <w:rPr>
          <w:rStyle w:val="af9"/>
        </w:rPr>
        <w:annotationRef/>
      </w:r>
      <w:r w:rsidR="004C3271" w:rsidRPr="0081403E">
        <w:rPr>
          <w:rFonts w:eastAsia="等线" w:hint="eastAsia"/>
          <w:b/>
          <w:bCs/>
          <w:noProof/>
          <w:lang w:eastAsia="zh-CN"/>
        </w:rPr>
        <w:t>C</w:t>
      </w:r>
      <w:r w:rsidR="004C3271" w:rsidRPr="0081403E">
        <w:rPr>
          <w:rFonts w:eastAsia="等线"/>
          <w:b/>
          <w:bCs/>
          <w:noProof/>
          <w:lang w:eastAsia="zh-CN"/>
        </w:rPr>
        <w:t>hange#10</w:t>
      </w:r>
    </w:p>
  </w:comment>
  <w:comment w:id="73" w:author="Huawei-Yinghao" w:date="2025-03-03T11:13:00Z" w:initials="YG">
    <w:p w14:paraId="6EAC8E2C" w14:textId="22B95848" w:rsidR="00641CA0" w:rsidRDefault="00641CA0">
      <w:pPr>
        <w:pStyle w:val="afa"/>
      </w:pPr>
      <w:r>
        <w:rPr>
          <w:rStyle w:val="af9"/>
        </w:rPr>
        <w:annotationRef/>
      </w:r>
      <w:r w:rsidRPr="00706F78">
        <w:rPr>
          <w:rFonts w:eastAsia="等线"/>
          <w:b/>
          <w:bCs/>
          <w:noProof/>
          <w:lang w:eastAsia="zh-CN"/>
        </w:rPr>
        <w:t>Change#9</w:t>
      </w:r>
      <w:r w:rsidR="00100555">
        <w:rPr>
          <w:rFonts w:eastAsia="等线"/>
          <w:b/>
          <w:bCs/>
          <w:noProof/>
          <w:lang w:eastAsia="zh-CN"/>
        </w:rPr>
        <w:t>.1</w:t>
      </w:r>
    </w:p>
  </w:comment>
  <w:comment w:id="309" w:author="Huawei-Yinghao" w:date="2025-03-03T10:51:00Z" w:initials="YG">
    <w:p w14:paraId="21193FBF" w14:textId="4DEA0870" w:rsidR="009C27E7" w:rsidRPr="00F6753E" w:rsidRDefault="009C27E7">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1</w:t>
      </w:r>
    </w:p>
  </w:comment>
  <w:comment w:id="341" w:author="Huawei-Yinghao" w:date="2025-03-03T11:11:00Z" w:initials="YG">
    <w:p w14:paraId="39958380" w14:textId="0B3007FB" w:rsidR="00E058AB" w:rsidRDefault="00E058AB">
      <w:pPr>
        <w:pStyle w:val="afa"/>
      </w:pPr>
      <w:r>
        <w:rPr>
          <w:rStyle w:val="af9"/>
        </w:rPr>
        <w:annotationRef/>
      </w:r>
      <w:r w:rsidRPr="009969E6">
        <w:rPr>
          <w:rFonts w:eastAsia="等线" w:hint="eastAsia"/>
          <w:b/>
          <w:bCs/>
          <w:noProof/>
          <w:lang w:eastAsia="zh-CN"/>
        </w:rPr>
        <w:t>C</w:t>
      </w:r>
      <w:r w:rsidRPr="009969E6">
        <w:rPr>
          <w:rFonts w:eastAsia="等线"/>
          <w:b/>
          <w:bCs/>
          <w:noProof/>
          <w:lang w:eastAsia="zh-CN"/>
        </w:rPr>
        <w:t>hange#7</w:t>
      </w:r>
    </w:p>
  </w:comment>
  <w:comment w:id="454" w:author="Huawei-Yinghao" w:date="2025-03-03T10:56:00Z" w:initials="YG">
    <w:p w14:paraId="55D611D4" w14:textId="0AD9504B" w:rsidR="00487218" w:rsidRPr="00F6753E" w:rsidRDefault="00487218">
      <w:pPr>
        <w:pStyle w:val="afa"/>
        <w:rPr>
          <w:rFonts w:eastAsia="等线"/>
          <w:b/>
          <w:bCs/>
          <w:lang w:eastAsia="zh-CN"/>
        </w:rPr>
      </w:pPr>
      <w:r>
        <w:rPr>
          <w:rStyle w:val="af9"/>
        </w:rPr>
        <w:annotationRef/>
      </w:r>
      <w:r w:rsidRPr="00F6753E">
        <w:rPr>
          <w:rFonts w:eastAsia="等线"/>
          <w:b/>
          <w:bCs/>
          <w:lang w:eastAsia="zh-CN"/>
        </w:rPr>
        <w:t>Change</w:t>
      </w:r>
      <w:r w:rsidR="00F6753E">
        <w:rPr>
          <w:rFonts w:eastAsia="等线"/>
          <w:b/>
          <w:bCs/>
          <w:lang w:eastAsia="zh-CN"/>
        </w:rPr>
        <w:t>#</w:t>
      </w:r>
      <w:r w:rsidRPr="00F6753E">
        <w:rPr>
          <w:rFonts w:eastAsia="等线"/>
          <w:b/>
          <w:bCs/>
          <w:lang w:eastAsia="zh-CN"/>
        </w:rPr>
        <w:t>3</w:t>
      </w:r>
    </w:p>
  </w:comment>
  <w:comment w:id="466" w:author="Huawei-Yinghao" w:date="2025-03-03T10:56:00Z" w:initials="YG">
    <w:p w14:paraId="21916892" w14:textId="03BD28F7" w:rsidR="00487218" w:rsidRPr="00F6753E" w:rsidRDefault="00487218">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Pr>
          <w:rFonts w:eastAsia="等线"/>
          <w:b/>
          <w:bCs/>
          <w:lang w:eastAsia="zh-CN"/>
        </w:rPr>
        <w:t>#</w:t>
      </w:r>
      <w:r w:rsidRPr="00F6753E">
        <w:rPr>
          <w:rFonts w:eastAsia="等线"/>
          <w:b/>
          <w:bCs/>
          <w:lang w:eastAsia="zh-CN"/>
        </w:rPr>
        <w:t>4</w:t>
      </w:r>
    </w:p>
  </w:comment>
  <w:comment w:id="505" w:author="Huawei-Yinghao" w:date="2025-03-03T11:10:00Z" w:initials="YG">
    <w:p w14:paraId="2D24E425" w14:textId="768AEB44"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hagne#5.1</w:t>
      </w:r>
    </w:p>
  </w:comment>
  <w:comment w:id="513" w:author="Huawei-Yinghao" w:date="2025-03-03T11:10:00Z" w:initials="YG">
    <w:p w14:paraId="0E1D8E7E" w14:textId="0197E6D2"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hagne#5.2</w:t>
      </w:r>
    </w:p>
  </w:comment>
  <w:comment w:id="526" w:author="Huawei-Yinghao" w:date="2025-03-03T11:10:00Z" w:initials="YG">
    <w:p w14:paraId="4980B24F" w14:textId="23E03B1E" w:rsidR="00FE2286" w:rsidRDefault="00FE2286">
      <w:pPr>
        <w:pStyle w:val="afa"/>
      </w:pPr>
      <w:r>
        <w:rPr>
          <w:rStyle w:val="af9"/>
        </w:rPr>
        <w:annotationRef/>
      </w:r>
      <w:r>
        <w:rPr>
          <w:rFonts w:eastAsia="等线" w:hint="eastAsia"/>
          <w:b/>
          <w:bCs/>
          <w:noProof/>
          <w:lang w:eastAsia="zh-CN"/>
        </w:rPr>
        <w:t>C</w:t>
      </w:r>
      <w:r>
        <w:rPr>
          <w:rFonts w:eastAsia="等线"/>
          <w:b/>
          <w:bCs/>
          <w:noProof/>
          <w:lang w:eastAsia="zh-CN"/>
        </w:rPr>
        <w:t>hagne#5.3</w:t>
      </w:r>
    </w:p>
  </w:comment>
  <w:comment w:id="543" w:author="Huawei-Yinghao" w:date="2025-03-03T11:58:00Z" w:initials="YG">
    <w:p w14:paraId="71EA0355" w14:textId="12D9C759" w:rsidR="0044664E" w:rsidRPr="009217DB" w:rsidRDefault="0044664E">
      <w:pPr>
        <w:pStyle w:val="afa"/>
        <w:rPr>
          <w:rFonts w:eastAsia="等线"/>
          <w:b/>
          <w:bCs/>
          <w:lang w:eastAsia="zh-CN"/>
        </w:rPr>
      </w:pPr>
      <w:r w:rsidRPr="009217DB">
        <w:rPr>
          <w:rStyle w:val="af9"/>
          <w:b/>
          <w:bCs/>
        </w:rPr>
        <w:annotationRef/>
      </w:r>
      <w:r w:rsidRPr="009217DB">
        <w:rPr>
          <w:rFonts w:eastAsia="等线" w:hint="eastAsia"/>
          <w:b/>
          <w:bCs/>
          <w:lang w:eastAsia="zh-CN"/>
        </w:rPr>
        <w:t>C</w:t>
      </w:r>
      <w:r w:rsidRPr="009217DB">
        <w:rPr>
          <w:rFonts w:eastAsia="等线"/>
          <w:b/>
          <w:bCs/>
          <w:lang w:eastAsia="zh-CN"/>
        </w:rPr>
        <w:t>hange#1.3</w:t>
      </w:r>
    </w:p>
  </w:comment>
  <w:comment w:id="702" w:author="Huawei-Yinghao" w:date="2025-03-03T11:46:00Z" w:initials="YG">
    <w:p w14:paraId="2C7305C1" w14:textId="704032FB" w:rsidR="004C3C62" w:rsidRPr="00F6753E" w:rsidRDefault="004C3C62">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hange#5.4</w:t>
      </w:r>
    </w:p>
  </w:comment>
  <w:comment w:id="750" w:author="Huawei-Yinghao" w:date="2025-03-03T10:51:00Z" w:initials="YG">
    <w:p w14:paraId="566523D9" w14:textId="660881E5" w:rsidR="00316383" w:rsidRPr="00F6753E" w:rsidRDefault="00316383">
      <w:pPr>
        <w:pStyle w:val="afa"/>
        <w:rPr>
          <w:rFonts w:eastAsia="等线"/>
          <w:b/>
          <w:bCs/>
          <w:lang w:eastAsia="zh-CN"/>
        </w:rPr>
      </w:pPr>
      <w:r w:rsidRPr="00F6753E">
        <w:rPr>
          <w:rStyle w:val="af9"/>
          <w:b/>
          <w:bCs/>
        </w:rPr>
        <w:annotationRef/>
      </w:r>
      <w:r w:rsidRPr="00F6753E">
        <w:rPr>
          <w:rFonts w:eastAsia="等线" w:hint="eastAsia"/>
          <w:b/>
          <w:bCs/>
          <w:lang w:eastAsia="zh-CN"/>
        </w:rPr>
        <w:t>C</w:t>
      </w:r>
      <w:r w:rsidRPr="00F6753E">
        <w:rPr>
          <w:rFonts w:eastAsia="等线"/>
          <w:b/>
          <w:bCs/>
          <w:lang w:eastAsia="zh-CN"/>
        </w:rPr>
        <w:t>hange</w:t>
      </w:r>
      <w:r w:rsidR="00F6753E" w:rsidRPr="00F6753E">
        <w:rPr>
          <w:rFonts w:eastAsia="等线"/>
          <w:b/>
          <w:bCs/>
          <w:lang w:eastAsia="zh-CN"/>
        </w:rPr>
        <w:t>#</w:t>
      </w:r>
      <w:r w:rsidRPr="00F6753E">
        <w:rPr>
          <w:rFonts w:eastAsia="等线"/>
          <w:b/>
          <w:bCs/>
          <w:lang w:eastAsia="zh-CN"/>
        </w:rPr>
        <w:t>2</w:t>
      </w:r>
      <w:r w:rsidR="00077AF1">
        <w:rPr>
          <w:rFonts w:eastAsia="等线"/>
          <w:b/>
          <w:bCs/>
          <w:lang w:eastAsia="zh-CN"/>
        </w:rPr>
        <w:t>.1</w:t>
      </w:r>
    </w:p>
  </w:comment>
  <w:comment w:id="777" w:author="Huawei-Yinghao" w:date="2025-03-04T10:23:00Z" w:initials="YG">
    <w:p w14:paraId="2381D2C6" w14:textId="48D4B617" w:rsidR="00077AF1" w:rsidRPr="00077AF1" w:rsidRDefault="00077AF1">
      <w:pPr>
        <w:pStyle w:val="afa"/>
        <w:rPr>
          <w:rFonts w:eastAsia="等线"/>
          <w:b/>
          <w:bCs/>
          <w:lang w:eastAsia="zh-CN"/>
        </w:rPr>
      </w:pPr>
      <w:r>
        <w:rPr>
          <w:rStyle w:val="af9"/>
        </w:rPr>
        <w:annotationRef/>
      </w:r>
      <w:r w:rsidRPr="00F6753E">
        <w:rPr>
          <w:rStyle w:val="af9"/>
          <w:b/>
          <w:bCs/>
        </w:rPr>
        <w:annotationRef/>
      </w:r>
      <w:r w:rsidRPr="00F6753E">
        <w:rPr>
          <w:rFonts w:eastAsia="等线" w:hint="eastAsia"/>
          <w:b/>
          <w:bCs/>
          <w:lang w:eastAsia="zh-CN"/>
        </w:rPr>
        <w:t>C</w:t>
      </w:r>
      <w:r w:rsidRPr="00F6753E">
        <w:rPr>
          <w:rFonts w:eastAsia="等线"/>
          <w:b/>
          <w:bCs/>
          <w:lang w:eastAsia="zh-CN"/>
        </w:rPr>
        <w:t>hange#2</w:t>
      </w:r>
      <w:r>
        <w:rPr>
          <w:rFonts w:eastAsia="等线"/>
          <w:b/>
          <w:bCs/>
          <w:lang w:eastAsia="zh-CN"/>
        </w:rPr>
        <w:t>.2</w:t>
      </w:r>
    </w:p>
  </w:comment>
  <w:comment w:id="848" w:author="Huawei-Yinghao" w:date="2025-03-04T10:17:00Z" w:initials="YG">
    <w:p w14:paraId="5297BFDF" w14:textId="59F4EB27" w:rsidR="00477302" w:rsidRDefault="00477302">
      <w:pPr>
        <w:pStyle w:val="afa"/>
      </w:pPr>
      <w:r>
        <w:rPr>
          <w:rStyle w:val="af9"/>
        </w:rPr>
        <w:annotationRef/>
      </w:r>
      <w:r>
        <w:rPr>
          <w:rFonts w:eastAsia="等线"/>
          <w:b/>
          <w:bCs/>
          <w:noProof/>
          <w:lang w:eastAsia="zh-CN"/>
        </w:rPr>
        <w:t>Change#9.3</w:t>
      </w:r>
    </w:p>
  </w:comment>
  <w:comment w:id="855" w:author="Huawei-Yinghao" w:date="2025-03-03T11:19:00Z" w:initials="YG">
    <w:p w14:paraId="1764A755" w14:textId="31FE6AE9" w:rsidR="00B70A20" w:rsidRPr="00100555" w:rsidRDefault="00B70A20">
      <w:pPr>
        <w:pStyle w:val="afa"/>
        <w:rPr>
          <w:rFonts w:eastAsia="等线"/>
          <w:b/>
          <w:bCs/>
          <w:lang w:eastAsia="zh-CN"/>
        </w:rPr>
      </w:pPr>
      <w:r w:rsidRPr="00100555">
        <w:rPr>
          <w:rStyle w:val="af9"/>
          <w:b/>
          <w:bCs/>
        </w:rPr>
        <w:annotationRef/>
      </w:r>
      <w:r w:rsidRPr="00100555">
        <w:rPr>
          <w:rFonts w:eastAsia="等线" w:hint="eastAsia"/>
          <w:b/>
          <w:bCs/>
          <w:lang w:eastAsia="zh-CN"/>
        </w:rPr>
        <w:t>C</w:t>
      </w:r>
      <w:r w:rsidRPr="00100555">
        <w:rPr>
          <w:rFonts w:eastAsia="等线"/>
          <w:b/>
          <w:bCs/>
          <w:lang w:eastAsia="zh-CN"/>
        </w:rPr>
        <w:t>hange#9</w:t>
      </w:r>
      <w:r w:rsidR="00100555" w:rsidRPr="00100555">
        <w:rPr>
          <w:rFonts w:eastAsia="等线"/>
          <w:b/>
          <w:bCs/>
          <w:lang w:eastAsia="zh-CN"/>
        </w:rPr>
        <w:t>.2</w:t>
      </w:r>
    </w:p>
  </w:comment>
  <w:comment w:id="879" w:author="Huawei-Yinghao" w:date="2025-03-03T11:11:00Z" w:initials="YG">
    <w:p w14:paraId="7F1F5CA3" w14:textId="1F5D9BD5" w:rsidR="0047663B" w:rsidRDefault="0047663B">
      <w:pPr>
        <w:pStyle w:val="afa"/>
      </w:pPr>
      <w:r>
        <w:rPr>
          <w:rStyle w:val="af9"/>
        </w:rPr>
        <w:annotationRef/>
      </w:r>
      <w:r>
        <w:rPr>
          <w:rFonts w:eastAsia="等线"/>
          <w:b/>
          <w:bCs/>
          <w:noProof/>
          <w:lang w:eastAsia="zh-CN"/>
        </w:rPr>
        <w:t>Change#6</w:t>
      </w:r>
    </w:p>
  </w:comment>
  <w:comment w:id="974" w:author="Huawei-Yinghao" w:date="2025-03-03T11:12:00Z" w:initials="YG">
    <w:p w14:paraId="14F9B30F" w14:textId="06D2BE5C" w:rsidR="00870DD0" w:rsidRDefault="00870DD0">
      <w:pPr>
        <w:pStyle w:val="afa"/>
      </w:pPr>
      <w:r>
        <w:rPr>
          <w:rStyle w:val="af9"/>
        </w:rPr>
        <w:annotationRef/>
      </w:r>
      <w:r w:rsidRPr="00DB46E5">
        <w:rPr>
          <w:rFonts w:eastAsia="等线" w:hint="eastAsia"/>
          <w:b/>
          <w:bCs/>
          <w:noProof/>
          <w:lang w:eastAsia="zh-CN"/>
        </w:rPr>
        <w:t>C</w:t>
      </w:r>
      <w:r w:rsidRPr="00DB46E5">
        <w:rPr>
          <w:rFonts w:eastAsia="等线"/>
          <w:b/>
          <w:bCs/>
          <w:noProof/>
          <w:lang w:eastAsia="zh-CN"/>
        </w:rPr>
        <w:t>hange#8</w:t>
      </w:r>
    </w:p>
  </w:comment>
  <w:comment w:id="994" w:author="Huawei-Yinghao" w:date="2025-03-03T15:27:00Z" w:initials="YG">
    <w:p w14:paraId="23234212" w14:textId="2AECE41D" w:rsidR="001922BB" w:rsidRPr="001922BB" w:rsidRDefault="001922BB">
      <w:pPr>
        <w:pStyle w:val="afa"/>
        <w:rPr>
          <w:rFonts w:eastAsia="等线"/>
          <w:lang w:eastAsia="zh-CN"/>
        </w:rPr>
      </w:pPr>
      <w:r>
        <w:rPr>
          <w:rStyle w:val="af9"/>
        </w:rPr>
        <w:annotationRef/>
      </w:r>
      <w:r>
        <w:rPr>
          <w:rFonts w:eastAsia="等线"/>
          <w:lang w:eastAsia="zh-CN"/>
        </w:rPr>
        <w:t>No change is made for this for now. in case there are multiple types of measurements agreed for triggering quantity and report quantity by RAN1, it can be re-visited.</w:t>
      </w:r>
    </w:p>
  </w:comment>
  <w:comment w:id="995" w:author="Huawei-Yinghao" w:date="2025-03-03T15:31:00Z" w:initials="YG">
    <w:p w14:paraId="429CBE99" w14:textId="490E7E14" w:rsidR="001922BB" w:rsidRPr="001922BB" w:rsidRDefault="001922BB">
      <w:pPr>
        <w:pStyle w:val="afa"/>
        <w:rPr>
          <w:rFonts w:eastAsia="等线"/>
          <w:lang w:eastAsia="zh-CN"/>
        </w:rPr>
      </w:pPr>
      <w:r>
        <w:rPr>
          <w:rStyle w:val="af9"/>
        </w:rPr>
        <w:annotationRef/>
      </w:r>
      <w:r>
        <w:rPr>
          <w:rFonts w:eastAsia="等线"/>
          <w:lang w:eastAsia="zh-CN"/>
        </w:rPr>
        <w:t>As indicated by the agreement, no change is expected for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498199" w15:done="0"/>
  <w15:commentEx w15:paraId="201AB776" w15:done="0"/>
  <w15:commentEx w15:paraId="6EAC8E2C" w15:done="0"/>
  <w15:commentEx w15:paraId="21193FBF" w15:done="0"/>
  <w15:commentEx w15:paraId="39958380" w15:done="0"/>
  <w15:commentEx w15:paraId="55D611D4" w15:done="0"/>
  <w15:commentEx w15:paraId="21916892" w15:done="0"/>
  <w15:commentEx w15:paraId="2D24E425" w15:done="0"/>
  <w15:commentEx w15:paraId="0E1D8E7E" w15:done="0"/>
  <w15:commentEx w15:paraId="4980B24F" w15:done="0"/>
  <w15:commentEx w15:paraId="71EA0355" w15:done="0"/>
  <w15:commentEx w15:paraId="2C7305C1" w15:done="0"/>
  <w15:commentEx w15:paraId="566523D9" w15:done="0"/>
  <w15:commentEx w15:paraId="2381D2C6" w15:done="0"/>
  <w15:commentEx w15:paraId="5297BFDF" w15:done="0"/>
  <w15:commentEx w15:paraId="1764A755" w15:done="0"/>
  <w15:commentEx w15:paraId="7F1F5CA3" w15:done="0"/>
  <w15:commentEx w15:paraId="14F9B30F" w15:done="0"/>
  <w15:commentEx w15:paraId="23234212" w15:done="0"/>
  <w15:commentEx w15:paraId="429CBE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543A" w16cex:dateUtc="2025-03-04T02:28:00Z"/>
  <w16cex:commentExtensible w16cex:durableId="2B70118F" w16cex:dateUtc="2025-03-03T03:31:00Z"/>
  <w16cex:commentExtensible w16cex:durableId="2B700D61" w16cex:dateUtc="2025-03-03T03:13:00Z"/>
  <w16cex:commentExtensible w16cex:durableId="2B700829" w16cex:dateUtc="2025-03-03T02:51:00Z"/>
  <w16cex:commentExtensible w16cex:durableId="2B700CF1" w16cex:dateUtc="2025-03-03T03:11:00Z"/>
  <w16cex:commentExtensible w16cex:durableId="2B700952" w16cex:dateUtc="2025-03-03T02:56:00Z"/>
  <w16cex:commentExtensible w16cex:durableId="2B700964" w16cex:dateUtc="2025-03-03T02:56:00Z"/>
  <w16cex:commentExtensible w16cex:durableId="2B700C88" w16cex:dateUtc="2025-03-03T03:10:00Z"/>
  <w16cex:commentExtensible w16cex:durableId="2B700CA1" w16cex:dateUtc="2025-03-03T03:10:00Z"/>
  <w16cex:commentExtensible w16cex:durableId="2B700CB6" w16cex:dateUtc="2025-03-03T03:10:00Z"/>
  <w16cex:commentExtensible w16cex:durableId="2B7017E8" w16cex:dateUtc="2025-03-03T03:58:00Z"/>
  <w16cex:commentExtensible w16cex:durableId="2B70152D" w16cex:dateUtc="2025-03-03T03:46:00Z"/>
  <w16cex:commentExtensible w16cex:durableId="2B700842" w16cex:dateUtc="2025-03-03T02:51:00Z"/>
  <w16cex:commentExtensible w16cex:durableId="2B71532D" w16cex:dateUtc="2025-03-04T02:23:00Z"/>
  <w16cex:commentExtensible w16cex:durableId="2B7151A5" w16cex:dateUtc="2025-03-04T02:17:00Z"/>
  <w16cex:commentExtensible w16cex:durableId="2B700EC8" w16cex:dateUtc="2025-03-03T03:19:00Z"/>
  <w16cex:commentExtensible w16cex:durableId="2B700CD3" w16cex:dateUtc="2025-03-03T03:11:00Z"/>
  <w16cex:commentExtensible w16cex:durableId="2B700D2F" w16cex:dateUtc="2025-03-03T03:12:00Z"/>
  <w16cex:commentExtensible w16cex:durableId="2B7048D2" w16cex:dateUtc="2025-03-03T07:27:00Z"/>
  <w16cex:commentExtensible w16cex:durableId="2B7049B8" w16cex:dateUtc="2025-03-03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98199" w16cid:durableId="2B71543A"/>
  <w16cid:commentId w16cid:paraId="201AB776" w16cid:durableId="2B70118F"/>
  <w16cid:commentId w16cid:paraId="6EAC8E2C" w16cid:durableId="2B700D61"/>
  <w16cid:commentId w16cid:paraId="21193FBF" w16cid:durableId="2B700829"/>
  <w16cid:commentId w16cid:paraId="39958380" w16cid:durableId="2B700CF1"/>
  <w16cid:commentId w16cid:paraId="55D611D4" w16cid:durableId="2B700952"/>
  <w16cid:commentId w16cid:paraId="21916892" w16cid:durableId="2B700964"/>
  <w16cid:commentId w16cid:paraId="2D24E425" w16cid:durableId="2B700C88"/>
  <w16cid:commentId w16cid:paraId="0E1D8E7E" w16cid:durableId="2B700CA1"/>
  <w16cid:commentId w16cid:paraId="4980B24F" w16cid:durableId="2B700CB6"/>
  <w16cid:commentId w16cid:paraId="71EA0355" w16cid:durableId="2B7017E8"/>
  <w16cid:commentId w16cid:paraId="2C7305C1" w16cid:durableId="2B70152D"/>
  <w16cid:commentId w16cid:paraId="566523D9" w16cid:durableId="2B700842"/>
  <w16cid:commentId w16cid:paraId="2381D2C6" w16cid:durableId="2B71532D"/>
  <w16cid:commentId w16cid:paraId="5297BFDF" w16cid:durableId="2B7151A5"/>
  <w16cid:commentId w16cid:paraId="1764A755" w16cid:durableId="2B700EC8"/>
  <w16cid:commentId w16cid:paraId="7F1F5CA3" w16cid:durableId="2B700CD3"/>
  <w16cid:commentId w16cid:paraId="14F9B30F" w16cid:durableId="2B700D2F"/>
  <w16cid:commentId w16cid:paraId="23234212" w16cid:durableId="2B7048D2"/>
  <w16cid:commentId w16cid:paraId="429CBE99" w16cid:durableId="2B704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01AE" w14:textId="77777777" w:rsidR="00513049" w:rsidRDefault="00513049">
      <w:r>
        <w:separator/>
      </w:r>
    </w:p>
  </w:endnote>
  <w:endnote w:type="continuationSeparator" w:id="0">
    <w:p w14:paraId="3E1207B5" w14:textId="77777777" w:rsidR="00513049" w:rsidRDefault="0051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roman"/>
    <w:pitch w:val="default"/>
    <w:sig w:usb0="00000000" w:usb1="00000000" w:usb2="00000000" w:usb3="00000000" w:csb0="00040001" w:csb1="00000000"/>
  </w:font>
  <w:font w:name="TimesNewRomanPSMT">
    <w:altName w:val="Times New Roman"/>
    <w:charset w:val="00"/>
    <w:family w:val="roman"/>
    <w:pitch w:val="default"/>
  </w:font>
  <w:font w:name="Monotype Sorts">
    <w:altName w:val="Helvetica Neue"/>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宋体"/>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796B" w14:textId="77777777" w:rsidR="00513049" w:rsidRDefault="00513049">
      <w:r>
        <w:separator/>
      </w:r>
    </w:p>
  </w:footnote>
  <w:footnote w:type="continuationSeparator" w:id="0">
    <w:p w14:paraId="734DC4C7" w14:textId="77777777" w:rsidR="00513049" w:rsidRDefault="0051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E948" w14:textId="77777777" w:rsidR="00D512F7" w:rsidRDefault="00D512F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6638" w14:textId="77777777" w:rsidR="00D512F7" w:rsidRDefault="00D42DC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5078" w14:textId="77777777" w:rsidR="00D512F7" w:rsidRDefault="00D512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1F6853"/>
    <w:multiLevelType w:val="hybridMultilevel"/>
    <w:tmpl w:val="2B44524A"/>
    <w:lvl w:ilvl="0" w:tplc="962C82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BAB2977"/>
    <w:multiLevelType w:val="hybridMultilevel"/>
    <w:tmpl w:val="3388619A"/>
    <w:lvl w:ilvl="0" w:tplc="E42632A4">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BE7209"/>
    <w:multiLevelType w:val="hybridMultilevel"/>
    <w:tmpl w:val="A3521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F59DF"/>
    <w:multiLevelType w:val="hybridMultilevel"/>
    <w:tmpl w:val="5D5616A0"/>
    <w:lvl w:ilvl="0" w:tplc="A42A6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2"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41"/>
  </w:num>
  <w:num w:numId="3">
    <w:abstractNumId w:val="17"/>
  </w:num>
  <w:num w:numId="4">
    <w:abstractNumId w:val="19"/>
  </w:num>
  <w:num w:numId="5">
    <w:abstractNumId w:val="22"/>
  </w:num>
  <w:num w:numId="6">
    <w:abstractNumId w:val="12"/>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3"/>
  </w:num>
  <w:num w:numId="11">
    <w:abstractNumId w:val="39"/>
  </w:num>
  <w:num w:numId="12">
    <w:abstractNumId w:val="30"/>
  </w:num>
  <w:num w:numId="13">
    <w:abstractNumId w:val="15"/>
  </w:num>
  <w:num w:numId="14">
    <w:abstractNumId w:val="36"/>
  </w:num>
  <w:num w:numId="15">
    <w:abstractNumId w:val="34"/>
  </w:num>
  <w:num w:numId="16">
    <w:abstractNumId w:val="16"/>
  </w:num>
  <w:num w:numId="17">
    <w:abstractNumId w:val="18"/>
  </w:num>
  <w:num w:numId="18">
    <w:abstractNumId w:val="13"/>
  </w:num>
  <w:num w:numId="19">
    <w:abstractNumId w:val="24"/>
  </w:num>
  <w:num w:numId="20">
    <w:abstractNumId w:val="35"/>
  </w:num>
  <w:num w:numId="21">
    <w:abstractNumId w:val="25"/>
  </w:num>
  <w:num w:numId="22">
    <w:abstractNumId w:val="26"/>
  </w:num>
  <w:num w:numId="23">
    <w:abstractNumId w:val="20"/>
  </w:num>
  <w:num w:numId="24">
    <w:abstractNumId w:val="28"/>
  </w:num>
  <w:num w:numId="25">
    <w:abstractNumId w:val="44"/>
  </w:num>
  <w:num w:numId="26">
    <w:abstractNumId w:val="42"/>
  </w:num>
  <w:num w:numId="27">
    <w:abstractNumId w:val="10"/>
  </w:num>
  <w:num w:numId="28">
    <w:abstractNumId w:val="38"/>
  </w:num>
  <w:num w:numId="29">
    <w:abstractNumId w:val="8"/>
  </w:num>
  <w:num w:numId="30">
    <w:abstractNumId w:val="40"/>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1"/>
  </w:num>
  <w:num w:numId="40">
    <w:abstractNumId w:val="23"/>
  </w:num>
  <w:num w:numId="41">
    <w:abstractNumId w:val="37"/>
  </w:num>
  <w:num w:numId="42">
    <w:abstractNumId w:val="14"/>
  </w:num>
  <w:num w:numId="43">
    <w:abstractNumId w:val="31"/>
  </w:num>
  <w:num w:numId="44">
    <w:abstractNumId w:val="32"/>
  </w:num>
  <w:num w:numId="45">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320"/>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5AA"/>
    <w:rsid w:val="00061804"/>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AF1"/>
    <w:rsid w:val="00077B70"/>
    <w:rsid w:val="0008010C"/>
    <w:rsid w:val="000803FD"/>
    <w:rsid w:val="000804C1"/>
    <w:rsid w:val="000804D1"/>
    <w:rsid w:val="000809BC"/>
    <w:rsid w:val="000811F1"/>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35"/>
    <w:rsid w:val="00094CA8"/>
    <w:rsid w:val="0009677F"/>
    <w:rsid w:val="00096E37"/>
    <w:rsid w:val="000970ED"/>
    <w:rsid w:val="00097798"/>
    <w:rsid w:val="00097AE9"/>
    <w:rsid w:val="000A09EE"/>
    <w:rsid w:val="000A275C"/>
    <w:rsid w:val="000A2D7A"/>
    <w:rsid w:val="000A30BF"/>
    <w:rsid w:val="000A37D3"/>
    <w:rsid w:val="000A39F8"/>
    <w:rsid w:val="000A3D13"/>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809"/>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555"/>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4D29"/>
    <w:rsid w:val="00125187"/>
    <w:rsid w:val="00125BC9"/>
    <w:rsid w:val="00125F4B"/>
    <w:rsid w:val="00125FB2"/>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0FF2"/>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57B"/>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5F1"/>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2BB"/>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E66"/>
    <w:rsid w:val="001C64EF"/>
    <w:rsid w:val="001C6A3E"/>
    <w:rsid w:val="001C74DC"/>
    <w:rsid w:val="001C75A0"/>
    <w:rsid w:val="001D02E2"/>
    <w:rsid w:val="001D0533"/>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6B4A"/>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1F12"/>
    <w:rsid w:val="002320AF"/>
    <w:rsid w:val="00232AFC"/>
    <w:rsid w:val="00234867"/>
    <w:rsid w:val="0023492A"/>
    <w:rsid w:val="00235AA3"/>
    <w:rsid w:val="00236410"/>
    <w:rsid w:val="002365F7"/>
    <w:rsid w:val="0023693B"/>
    <w:rsid w:val="00236B13"/>
    <w:rsid w:val="00236B73"/>
    <w:rsid w:val="00237363"/>
    <w:rsid w:val="00237769"/>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56"/>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D75CE"/>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383"/>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6B0"/>
    <w:rsid w:val="00325BDD"/>
    <w:rsid w:val="00325F4A"/>
    <w:rsid w:val="003265F4"/>
    <w:rsid w:val="00326D46"/>
    <w:rsid w:val="003270EA"/>
    <w:rsid w:val="003275AA"/>
    <w:rsid w:val="003275BE"/>
    <w:rsid w:val="00327D71"/>
    <w:rsid w:val="00327E1D"/>
    <w:rsid w:val="00330EC3"/>
    <w:rsid w:val="00330F5F"/>
    <w:rsid w:val="00331C13"/>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1D3"/>
    <w:rsid w:val="00371875"/>
    <w:rsid w:val="00371EBF"/>
    <w:rsid w:val="00371FD2"/>
    <w:rsid w:val="00372609"/>
    <w:rsid w:val="00372B38"/>
    <w:rsid w:val="00372E73"/>
    <w:rsid w:val="00373724"/>
    <w:rsid w:val="00373C2B"/>
    <w:rsid w:val="00374182"/>
    <w:rsid w:val="00374937"/>
    <w:rsid w:val="0037552F"/>
    <w:rsid w:val="00375A92"/>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439"/>
    <w:rsid w:val="00385A6A"/>
    <w:rsid w:val="00385EEA"/>
    <w:rsid w:val="00386419"/>
    <w:rsid w:val="0038670F"/>
    <w:rsid w:val="00386D5B"/>
    <w:rsid w:val="003870C6"/>
    <w:rsid w:val="0038798D"/>
    <w:rsid w:val="003903D1"/>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B3D"/>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16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229"/>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64E"/>
    <w:rsid w:val="0044683F"/>
    <w:rsid w:val="00446BC9"/>
    <w:rsid w:val="004475AE"/>
    <w:rsid w:val="00447B2E"/>
    <w:rsid w:val="00447F70"/>
    <w:rsid w:val="00450167"/>
    <w:rsid w:val="00450286"/>
    <w:rsid w:val="0045030F"/>
    <w:rsid w:val="00450655"/>
    <w:rsid w:val="00450B0A"/>
    <w:rsid w:val="0045108C"/>
    <w:rsid w:val="004526BC"/>
    <w:rsid w:val="004528F0"/>
    <w:rsid w:val="00452D70"/>
    <w:rsid w:val="00452FF6"/>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63B"/>
    <w:rsid w:val="00476B40"/>
    <w:rsid w:val="00476FAD"/>
    <w:rsid w:val="004770FC"/>
    <w:rsid w:val="00477302"/>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18"/>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97E1D"/>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271"/>
    <w:rsid w:val="004C38E2"/>
    <w:rsid w:val="004C3C62"/>
    <w:rsid w:val="004C3D80"/>
    <w:rsid w:val="004C4801"/>
    <w:rsid w:val="004C508D"/>
    <w:rsid w:val="004C509B"/>
    <w:rsid w:val="004C596E"/>
    <w:rsid w:val="004C6CA5"/>
    <w:rsid w:val="004D0602"/>
    <w:rsid w:val="004D0F0E"/>
    <w:rsid w:val="004D15C2"/>
    <w:rsid w:val="004D1E5B"/>
    <w:rsid w:val="004D2285"/>
    <w:rsid w:val="004D2AAB"/>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049"/>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4C8"/>
    <w:rsid w:val="0054291F"/>
    <w:rsid w:val="00542DA8"/>
    <w:rsid w:val="0054324C"/>
    <w:rsid w:val="005434B3"/>
    <w:rsid w:val="00543EFF"/>
    <w:rsid w:val="00543FA6"/>
    <w:rsid w:val="00543FF1"/>
    <w:rsid w:val="005443B7"/>
    <w:rsid w:val="005466F3"/>
    <w:rsid w:val="00546904"/>
    <w:rsid w:val="005469D0"/>
    <w:rsid w:val="00546D4F"/>
    <w:rsid w:val="00546D99"/>
    <w:rsid w:val="00547172"/>
    <w:rsid w:val="00547841"/>
    <w:rsid w:val="00547950"/>
    <w:rsid w:val="005479FE"/>
    <w:rsid w:val="005500A8"/>
    <w:rsid w:val="005508B4"/>
    <w:rsid w:val="0055114D"/>
    <w:rsid w:val="00551277"/>
    <w:rsid w:val="00551422"/>
    <w:rsid w:val="005520DB"/>
    <w:rsid w:val="00552815"/>
    <w:rsid w:val="005529E2"/>
    <w:rsid w:val="005537E2"/>
    <w:rsid w:val="00553844"/>
    <w:rsid w:val="00553C4B"/>
    <w:rsid w:val="0055459F"/>
    <w:rsid w:val="00554883"/>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5DC4"/>
    <w:rsid w:val="0057672B"/>
    <w:rsid w:val="005779A6"/>
    <w:rsid w:val="00580673"/>
    <w:rsid w:val="00581D99"/>
    <w:rsid w:val="005825C2"/>
    <w:rsid w:val="00583651"/>
    <w:rsid w:val="00584122"/>
    <w:rsid w:val="005845C5"/>
    <w:rsid w:val="00584631"/>
    <w:rsid w:val="00584AEC"/>
    <w:rsid w:val="00584D5D"/>
    <w:rsid w:val="00585956"/>
    <w:rsid w:val="00586131"/>
    <w:rsid w:val="005867F2"/>
    <w:rsid w:val="00586DFD"/>
    <w:rsid w:val="00586F28"/>
    <w:rsid w:val="00587072"/>
    <w:rsid w:val="00590210"/>
    <w:rsid w:val="005903F8"/>
    <w:rsid w:val="00591033"/>
    <w:rsid w:val="00592310"/>
    <w:rsid w:val="00592523"/>
    <w:rsid w:val="00592714"/>
    <w:rsid w:val="00593A02"/>
    <w:rsid w:val="00593C00"/>
    <w:rsid w:val="00593D0C"/>
    <w:rsid w:val="00593F98"/>
    <w:rsid w:val="005945F0"/>
    <w:rsid w:val="005956ED"/>
    <w:rsid w:val="0059646D"/>
    <w:rsid w:val="005A02C8"/>
    <w:rsid w:val="005A02D8"/>
    <w:rsid w:val="005A03FF"/>
    <w:rsid w:val="005A0790"/>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3AE8"/>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4A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090"/>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3E1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59C2"/>
    <w:rsid w:val="00636760"/>
    <w:rsid w:val="00636C05"/>
    <w:rsid w:val="00636D04"/>
    <w:rsid w:val="006375E7"/>
    <w:rsid w:val="00640017"/>
    <w:rsid w:val="00640119"/>
    <w:rsid w:val="0064058C"/>
    <w:rsid w:val="00640673"/>
    <w:rsid w:val="00641980"/>
    <w:rsid w:val="00641CA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57A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6F7F38"/>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B05"/>
    <w:rsid w:val="00715D1D"/>
    <w:rsid w:val="00715DAA"/>
    <w:rsid w:val="00715EB8"/>
    <w:rsid w:val="007165DA"/>
    <w:rsid w:val="00716755"/>
    <w:rsid w:val="00716D8E"/>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99F"/>
    <w:rsid w:val="00775731"/>
    <w:rsid w:val="00775D80"/>
    <w:rsid w:val="007766B2"/>
    <w:rsid w:val="007771FD"/>
    <w:rsid w:val="00777438"/>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A1E"/>
    <w:rsid w:val="007A3B05"/>
    <w:rsid w:val="007A4687"/>
    <w:rsid w:val="007A4A45"/>
    <w:rsid w:val="007A4B16"/>
    <w:rsid w:val="007A4CA7"/>
    <w:rsid w:val="007A50DC"/>
    <w:rsid w:val="007A5773"/>
    <w:rsid w:val="007A57C2"/>
    <w:rsid w:val="007A59DC"/>
    <w:rsid w:val="007A60F6"/>
    <w:rsid w:val="007A6E64"/>
    <w:rsid w:val="007A6EE0"/>
    <w:rsid w:val="007A7507"/>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31E9"/>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542A"/>
    <w:rsid w:val="007D5C3F"/>
    <w:rsid w:val="007D5CDD"/>
    <w:rsid w:val="007D6592"/>
    <w:rsid w:val="007E04C8"/>
    <w:rsid w:val="007E0AD4"/>
    <w:rsid w:val="007E0E44"/>
    <w:rsid w:val="007E1D5C"/>
    <w:rsid w:val="007E288F"/>
    <w:rsid w:val="007E3FDF"/>
    <w:rsid w:val="007E533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C02"/>
    <w:rsid w:val="00804EC1"/>
    <w:rsid w:val="00806934"/>
    <w:rsid w:val="0080705D"/>
    <w:rsid w:val="00807336"/>
    <w:rsid w:val="00807369"/>
    <w:rsid w:val="00807AC4"/>
    <w:rsid w:val="0081056A"/>
    <w:rsid w:val="0081077D"/>
    <w:rsid w:val="0081096E"/>
    <w:rsid w:val="00810E02"/>
    <w:rsid w:val="00812494"/>
    <w:rsid w:val="00812AE4"/>
    <w:rsid w:val="00812BA9"/>
    <w:rsid w:val="00812DA8"/>
    <w:rsid w:val="00813425"/>
    <w:rsid w:val="00813978"/>
    <w:rsid w:val="0081403E"/>
    <w:rsid w:val="008140DF"/>
    <w:rsid w:val="008144B8"/>
    <w:rsid w:val="00815053"/>
    <w:rsid w:val="0081565F"/>
    <w:rsid w:val="00816307"/>
    <w:rsid w:val="00817D18"/>
    <w:rsid w:val="00817EA0"/>
    <w:rsid w:val="00817F0A"/>
    <w:rsid w:val="00820CE6"/>
    <w:rsid w:val="00820F03"/>
    <w:rsid w:val="0082196A"/>
    <w:rsid w:val="00821B6D"/>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0DD0"/>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068"/>
    <w:rsid w:val="0088130D"/>
    <w:rsid w:val="00881371"/>
    <w:rsid w:val="0088196C"/>
    <w:rsid w:val="008822AD"/>
    <w:rsid w:val="008826B2"/>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4BF7"/>
    <w:rsid w:val="008B5136"/>
    <w:rsid w:val="008B558D"/>
    <w:rsid w:val="008B5627"/>
    <w:rsid w:val="008B58A1"/>
    <w:rsid w:val="008B5FB2"/>
    <w:rsid w:val="008B625B"/>
    <w:rsid w:val="008B63EC"/>
    <w:rsid w:val="008B6C6F"/>
    <w:rsid w:val="008B71A8"/>
    <w:rsid w:val="008B7610"/>
    <w:rsid w:val="008B781C"/>
    <w:rsid w:val="008B79CF"/>
    <w:rsid w:val="008C0EF7"/>
    <w:rsid w:val="008C1B22"/>
    <w:rsid w:val="008C1B7E"/>
    <w:rsid w:val="008C2684"/>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AE8"/>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17DB"/>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0C1"/>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4B2"/>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7E7"/>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179"/>
    <w:rsid w:val="009E2D20"/>
    <w:rsid w:val="009E322B"/>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BC3"/>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1F0A"/>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237"/>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6F7"/>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65"/>
    <w:rsid w:val="00B345EE"/>
    <w:rsid w:val="00B347C9"/>
    <w:rsid w:val="00B3552D"/>
    <w:rsid w:val="00B355C7"/>
    <w:rsid w:val="00B3585F"/>
    <w:rsid w:val="00B35F0B"/>
    <w:rsid w:val="00B36057"/>
    <w:rsid w:val="00B3659E"/>
    <w:rsid w:val="00B367A8"/>
    <w:rsid w:val="00B36ADF"/>
    <w:rsid w:val="00B36C32"/>
    <w:rsid w:val="00B36FB6"/>
    <w:rsid w:val="00B37178"/>
    <w:rsid w:val="00B376FA"/>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20"/>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AD4"/>
    <w:rsid w:val="00BF1B8A"/>
    <w:rsid w:val="00BF1BAB"/>
    <w:rsid w:val="00BF2313"/>
    <w:rsid w:val="00BF24D4"/>
    <w:rsid w:val="00BF292F"/>
    <w:rsid w:val="00BF31E9"/>
    <w:rsid w:val="00BF4AEA"/>
    <w:rsid w:val="00BF4EAA"/>
    <w:rsid w:val="00BF5BFC"/>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06"/>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6D16"/>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ACB"/>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998"/>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B0F"/>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3CD4"/>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863"/>
    <w:rsid w:val="00D51C31"/>
    <w:rsid w:val="00D51DB9"/>
    <w:rsid w:val="00D52B1F"/>
    <w:rsid w:val="00D53311"/>
    <w:rsid w:val="00D53CBD"/>
    <w:rsid w:val="00D53EE9"/>
    <w:rsid w:val="00D545BB"/>
    <w:rsid w:val="00D54E93"/>
    <w:rsid w:val="00D55271"/>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1D2D"/>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288"/>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368D"/>
    <w:rsid w:val="00DC48E5"/>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AE7"/>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08"/>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058AB"/>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222"/>
    <w:rsid w:val="00E54350"/>
    <w:rsid w:val="00E551E8"/>
    <w:rsid w:val="00E55317"/>
    <w:rsid w:val="00E560D7"/>
    <w:rsid w:val="00E562A7"/>
    <w:rsid w:val="00E56985"/>
    <w:rsid w:val="00E56EFA"/>
    <w:rsid w:val="00E57C28"/>
    <w:rsid w:val="00E60618"/>
    <w:rsid w:val="00E606F1"/>
    <w:rsid w:val="00E60904"/>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6F3A"/>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5ED4"/>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63"/>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06"/>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3FBC"/>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3F8"/>
    <w:rsid w:val="00F32D2F"/>
    <w:rsid w:val="00F33C97"/>
    <w:rsid w:val="00F340AA"/>
    <w:rsid w:val="00F34A83"/>
    <w:rsid w:val="00F34A9B"/>
    <w:rsid w:val="00F35499"/>
    <w:rsid w:val="00F35590"/>
    <w:rsid w:val="00F35805"/>
    <w:rsid w:val="00F35B8B"/>
    <w:rsid w:val="00F37246"/>
    <w:rsid w:val="00F373CB"/>
    <w:rsid w:val="00F37764"/>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6745E"/>
    <w:rsid w:val="00F6753E"/>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8D8"/>
    <w:rsid w:val="00F94E05"/>
    <w:rsid w:val="00F95012"/>
    <w:rsid w:val="00F969D2"/>
    <w:rsid w:val="00F96C94"/>
    <w:rsid w:val="00F97388"/>
    <w:rsid w:val="00F97891"/>
    <w:rsid w:val="00F97A69"/>
    <w:rsid w:val="00F97C18"/>
    <w:rsid w:val="00FA00CC"/>
    <w:rsid w:val="00FA03DF"/>
    <w:rsid w:val="00FA0959"/>
    <w:rsid w:val="00FA0E0E"/>
    <w:rsid w:val="00FA0EA2"/>
    <w:rsid w:val="00FA1B52"/>
    <w:rsid w:val="00FA2EA0"/>
    <w:rsid w:val="00FA3626"/>
    <w:rsid w:val="00FA3906"/>
    <w:rsid w:val="00FA3E42"/>
    <w:rsid w:val="00FA4776"/>
    <w:rsid w:val="00FA4C54"/>
    <w:rsid w:val="00FA5639"/>
    <w:rsid w:val="00FA5A69"/>
    <w:rsid w:val="00FA62BF"/>
    <w:rsid w:val="00FA6A06"/>
    <w:rsid w:val="00FA6A7A"/>
    <w:rsid w:val="00FA6F1E"/>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9B8"/>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3FE6"/>
    <w:rsid w:val="00FD49E3"/>
    <w:rsid w:val="00FD4F9B"/>
    <w:rsid w:val="00FD53CE"/>
    <w:rsid w:val="00FD5BCC"/>
    <w:rsid w:val="00FD6827"/>
    <w:rsid w:val="00FD6F5F"/>
    <w:rsid w:val="00FD70DA"/>
    <w:rsid w:val="00FD7809"/>
    <w:rsid w:val="00FE03FD"/>
    <w:rsid w:val="00FE052A"/>
    <w:rsid w:val="00FE09E3"/>
    <w:rsid w:val="00FE1ED1"/>
    <w:rsid w:val="00FE2060"/>
    <w:rsid w:val="00FE2286"/>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6F68"/>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79C8"/>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860ED7"/>
    <w:pPr>
      <w:pBdr>
        <w:top w:val="none" w:sz="0" w:space="0" w:color="auto"/>
      </w:pBdr>
      <w:spacing w:before="180"/>
      <w:outlineLvl w:val="1"/>
    </w:pPr>
    <w:rPr>
      <w:sz w:val="32"/>
    </w:rPr>
  </w:style>
  <w:style w:type="paragraph" w:styleId="30">
    <w:name w:val="heading 3"/>
    <w:basedOn w:val="2"/>
    <w:next w:val="a"/>
    <w:link w:val="31"/>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860ED7"/>
    <w:pPr>
      <w:ind w:left="1418" w:hanging="1418"/>
      <w:outlineLvl w:val="3"/>
    </w:pPr>
    <w:rPr>
      <w:sz w:val="24"/>
    </w:rPr>
  </w:style>
  <w:style w:type="paragraph" w:styleId="5">
    <w:name w:val="heading 5"/>
    <w:basedOn w:val="40"/>
    <w:next w:val="a"/>
    <w:link w:val="50"/>
    <w:qFormat/>
    <w:rsid w:val="00860ED7"/>
    <w:pPr>
      <w:ind w:left="1701" w:hanging="1701"/>
      <w:outlineLvl w:val="4"/>
    </w:pPr>
    <w:rPr>
      <w:sz w:val="22"/>
    </w:rPr>
  </w:style>
  <w:style w:type="paragraph" w:styleId="6">
    <w:name w:val="heading 6"/>
    <w:basedOn w:val="H6"/>
    <w:next w:val="a"/>
    <w:link w:val="60"/>
    <w:qFormat/>
    <w:rsid w:val="00860ED7"/>
    <w:pPr>
      <w:outlineLvl w:val="5"/>
    </w:pPr>
  </w:style>
  <w:style w:type="paragraph" w:styleId="7">
    <w:name w:val="heading 7"/>
    <w:basedOn w:val="H6"/>
    <w:next w:val="a"/>
    <w:link w:val="70"/>
    <w:qFormat/>
    <w:rsid w:val="00860ED7"/>
    <w:pPr>
      <w:outlineLvl w:val="6"/>
    </w:pPr>
  </w:style>
  <w:style w:type="paragraph" w:styleId="8">
    <w:name w:val="heading 8"/>
    <w:basedOn w:val="1"/>
    <w:next w:val="a"/>
    <w:link w:val="80"/>
    <w:qFormat/>
    <w:rsid w:val="00860ED7"/>
    <w:pPr>
      <w:ind w:left="0" w:firstLine="0"/>
      <w:outlineLvl w:val="7"/>
    </w:pPr>
  </w:style>
  <w:style w:type="paragraph" w:styleId="9">
    <w:name w:val="heading 9"/>
    <w:basedOn w:val="8"/>
    <w:next w:val="a"/>
    <w:link w:val="90"/>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a3">
    <w:name w:val="footer"/>
    <w:basedOn w:val="a4"/>
    <w:link w:val="a5"/>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6"/>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a"/>
    <w:uiPriority w:val="39"/>
    <w:qFormat/>
    <w:rsid w:val="00860ED7"/>
    <w:pPr>
      <w:ind w:left="1985" w:hanging="1985"/>
    </w:pPr>
  </w:style>
  <w:style w:type="paragraph" w:styleId="TOC7">
    <w:name w:val="toc 7"/>
    <w:basedOn w:val="TOC6"/>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7"/>
    <w:qFormat/>
    <w:rsid w:val="00860ED7"/>
    <w:pPr>
      <w:ind w:left="851"/>
    </w:pPr>
  </w:style>
  <w:style w:type="paragraph" w:styleId="a7">
    <w:name w:val="List Number"/>
    <w:basedOn w:val="a6"/>
    <w:qFormat/>
    <w:rsid w:val="00860ED7"/>
  </w:style>
  <w:style w:type="paragraph" w:styleId="a6">
    <w:name w:val="List"/>
    <w:basedOn w:val="a"/>
    <w:link w:val="a8"/>
    <w:qFormat/>
    <w:rsid w:val="00860ED7"/>
    <w:pPr>
      <w:ind w:left="568" w:hanging="284"/>
    </w:pPr>
  </w:style>
  <w:style w:type="character" w:styleId="a9">
    <w:name w:val="footnote reference"/>
    <w:basedOn w:val="a0"/>
    <w:qFormat/>
    <w:rsid w:val="00860ED7"/>
    <w:rPr>
      <w:b/>
      <w:position w:val="6"/>
      <w:sz w:val="16"/>
    </w:rPr>
  </w:style>
  <w:style w:type="paragraph" w:styleId="aa">
    <w:name w:val="footnote text"/>
    <w:basedOn w:val="a"/>
    <w:link w:val="ab"/>
    <w:qFormat/>
    <w:rsid w:val="00860ED7"/>
    <w:pPr>
      <w:keepLines/>
      <w:spacing w:after="0"/>
      <w:ind w:left="454" w:hanging="454"/>
    </w:pPr>
    <w:rPr>
      <w:sz w:val="16"/>
    </w:rPr>
  </w:style>
  <w:style w:type="paragraph" w:styleId="24">
    <w:name w:val="List Bullet 2"/>
    <w:basedOn w:val="ac"/>
    <w:link w:val="25"/>
    <w:qFormat/>
    <w:rsid w:val="00860ED7"/>
    <w:pPr>
      <w:ind w:left="851"/>
    </w:pPr>
  </w:style>
  <w:style w:type="paragraph" w:styleId="ac">
    <w:name w:val="List Bullet"/>
    <w:basedOn w:val="a6"/>
    <w:link w:val="ad"/>
    <w:qFormat/>
    <w:rsid w:val="00860ED7"/>
  </w:style>
  <w:style w:type="paragraph" w:styleId="33">
    <w:name w:val="List Bullet 3"/>
    <w:basedOn w:val="24"/>
    <w:link w:val="34"/>
    <w:qFormat/>
    <w:rsid w:val="00860ED7"/>
    <w:pPr>
      <w:ind w:left="1135"/>
    </w:pPr>
  </w:style>
  <w:style w:type="paragraph" w:styleId="21">
    <w:name w:val="List 2"/>
    <w:basedOn w:val="a6"/>
    <w:link w:val="26"/>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e">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f">
    <w:name w:val="caption"/>
    <w:aliases w:val="cap"/>
    <w:basedOn w:val="a"/>
    <w:next w:val="a"/>
    <w:link w:val="af0"/>
    <w:qFormat/>
    <w:rsid w:val="0070372A"/>
    <w:pPr>
      <w:spacing w:before="120" w:after="120"/>
    </w:pPr>
    <w:rPr>
      <w:b/>
    </w:rPr>
  </w:style>
  <w:style w:type="character" w:styleId="af1">
    <w:name w:val="Hyperlink"/>
    <w:qFormat/>
    <w:rsid w:val="00860ED7"/>
    <w:rPr>
      <w:color w:val="0000FF"/>
      <w:u w:val="single"/>
    </w:rPr>
  </w:style>
  <w:style w:type="character" w:styleId="af2">
    <w:name w:val="FollowedHyperlink"/>
    <w:uiPriority w:val="99"/>
    <w:rsid w:val="0070372A"/>
    <w:rPr>
      <w:color w:val="800080"/>
      <w:u w:val="single"/>
    </w:rPr>
  </w:style>
  <w:style w:type="paragraph" w:styleId="af3">
    <w:name w:val="Document Map"/>
    <w:basedOn w:val="a"/>
    <w:link w:val="af4"/>
    <w:rsid w:val="0070372A"/>
    <w:pPr>
      <w:shd w:val="clear" w:color="auto" w:fill="000080"/>
    </w:pPr>
    <w:rPr>
      <w:rFonts w:ascii="Tahoma" w:hAnsi="Tahoma"/>
    </w:rPr>
  </w:style>
  <w:style w:type="paragraph" w:styleId="af5">
    <w:name w:val="Plain Text"/>
    <w:basedOn w:val="a"/>
    <w:link w:val="af6"/>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7">
    <w:name w:val="Body Text"/>
    <w:basedOn w:val="a"/>
    <w:link w:val="af8"/>
    <w:qFormat/>
    <w:rsid w:val="00860ED7"/>
    <w:pPr>
      <w:spacing w:after="120"/>
    </w:pPr>
  </w:style>
  <w:style w:type="character" w:styleId="af9">
    <w:name w:val="annotation reference"/>
    <w:basedOn w:val="a0"/>
    <w:qFormat/>
    <w:rsid w:val="00860ED7"/>
    <w:rPr>
      <w:sz w:val="16"/>
      <w:szCs w:val="16"/>
    </w:rPr>
  </w:style>
  <w:style w:type="paragraph" w:styleId="afa">
    <w:name w:val="annotation text"/>
    <w:basedOn w:val="a"/>
    <w:link w:val="afb"/>
    <w:uiPriority w:val="99"/>
    <w:qFormat/>
    <w:rsid w:val="00860ED7"/>
  </w:style>
  <w:style w:type="character" w:customStyle="1" w:styleId="CommentTextChar">
    <w:name w:val="Comment Text Char"/>
    <w:rsid w:val="0070372A"/>
    <w:rPr>
      <w:lang w:val="en-GB" w:eastAsia="ko-KR"/>
    </w:rPr>
  </w:style>
  <w:style w:type="paragraph" w:styleId="afc">
    <w:name w:val="Balloon Text"/>
    <w:basedOn w:val="a"/>
    <w:link w:val="12"/>
    <w:uiPriority w:val="99"/>
    <w:unhideWhenUsed/>
    <w:qFormat/>
    <w:rsid w:val="00860ED7"/>
    <w:pPr>
      <w:spacing w:after="0"/>
    </w:pPr>
    <w:rPr>
      <w:rFonts w:ascii="Segoe UI" w:hAnsi="Segoe UI" w:cs="Segoe UI"/>
      <w:sz w:val="18"/>
      <w:szCs w:val="18"/>
    </w:rPr>
  </w:style>
  <w:style w:type="paragraph" w:styleId="afd">
    <w:name w:val="Title"/>
    <w:basedOn w:val="a"/>
    <w:next w:val="a"/>
    <w:link w:val="afe"/>
    <w:qFormat/>
    <w:rsid w:val="0070372A"/>
    <w:pPr>
      <w:spacing w:before="240"/>
      <w:ind w:left="2552"/>
    </w:pPr>
    <w:rPr>
      <w:rFonts w:ascii="Arial" w:hAnsi="Arial"/>
      <w:caps/>
      <w:sz w:val="22"/>
      <w:u w:val="single"/>
      <w:lang w:eastAsia="en-GB"/>
    </w:rPr>
  </w:style>
  <w:style w:type="paragraph" w:styleId="aff">
    <w:name w:val="Normal Indent"/>
    <w:basedOn w:val="a"/>
    <w:next w:val="a"/>
    <w:rsid w:val="0070372A"/>
    <w:pPr>
      <w:widowControl w:val="0"/>
      <w:tabs>
        <w:tab w:val="right" w:pos="10260"/>
      </w:tabs>
      <w:ind w:left="567" w:right="612"/>
      <w:jc w:val="both"/>
    </w:pPr>
    <w:rPr>
      <w:rFonts w:ascii="Arial" w:hAnsi="Arial"/>
      <w:b/>
      <w:lang w:eastAsia="en-GB"/>
    </w:rPr>
  </w:style>
  <w:style w:type="character" w:styleId="aff0">
    <w:name w:val="page number"/>
    <w:qFormat/>
    <w:rsid w:val="00860ED7"/>
  </w:style>
  <w:style w:type="paragraph" w:styleId="27">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5">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f1">
    <w:name w:val="Body Text Indent"/>
    <w:basedOn w:val="a"/>
    <w:link w:val="aff2"/>
    <w:rsid w:val="0070372A"/>
    <w:pPr>
      <w:spacing w:after="120"/>
      <w:ind w:left="283"/>
    </w:pPr>
    <w:rPr>
      <w:rFonts w:eastAsia="MS Mincho"/>
    </w:rPr>
  </w:style>
  <w:style w:type="paragraph" w:customStyle="1" w:styleId="CommentSubject1">
    <w:name w:val="Comment Subject1"/>
    <w:basedOn w:val="afa"/>
    <w:next w:val="afa"/>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f3">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f4">
    <w:name w:val="annotation subject"/>
    <w:basedOn w:val="afa"/>
    <w:next w:val="afa"/>
    <w:link w:val="aff5"/>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0">
    <w:name w:val="标题 5 字符"/>
    <w:link w:val="5"/>
    <w:qFormat/>
    <w:rsid w:val="00860ED7"/>
    <w:rPr>
      <w:rFonts w:ascii="Arial" w:eastAsia="Times New Roman" w:hAnsi="Arial"/>
      <w:sz w:val="22"/>
    </w:rPr>
  </w:style>
  <w:style w:type="character" w:customStyle="1" w:styleId="60">
    <w:name w:val="标题 6 字符"/>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f6">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0">
    <w:name w:val="标题 2 字符"/>
    <w:link w:val="2"/>
    <w:qFormat/>
    <w:rsid w:val="00860ED7"/>
    <w:rPr>
      <w:rFonts w:ascii="Arial" w:eastAsia="Times New Roman" w:hAnsi="Arial"/>
      <w:sz w:val="32"/>
    </w:rPr>
  </w:style>
  <w:style w:type="character" w:customStyle="1" w:styleId="70">
    <w:name w:val="标题 7 字符"/>
    <w:link w:val="7"/>
    <w:rsid w:val="00860ED7"/>
    <w:rPr>
      <w:rFonts w:ascii="Arial" w:eastAsia="Times New Roman" w:hAnsi="Arial"/>
    </w:rPr>
  </w:style>
  <w:style w:type="character" w:customStyle="1" w:styleId="80">
    <w:name w:val="标题 8 字符"/>
    <w:link w:val="8"/>
    <w:rsid w:val="00860ED7"/>
    <w:rPr>
      <w:rFonts w:ascii="Arial" w:eastAsia="Times New Roman" w:hAnsi="Arial"/>
      <w:sz w:val="36"/>
    </w:rPr>
  </w:style>
  <w:style w:type="character" w:customStyle="1" w:styleId="90">
    <w:name w:val="标题 9 字符"/>
    <w:link w:val="9"/>
    <w:rsid w:val="00860ED7"/>
    <w:rPr>
      <w:rFonts w:ascii="Arial" w:eastAsia="Times New Roman" w:hAnsi="Arial"/>
      <w:sz w:val="36"/>
    </w:rPr>
  </w:style>
  <w:style w:type="character" w:customStyle="1" w:styleId="ab">
    <w:name w:val="脚注文本 字符"/>
    <w:link w:val="aa"/>
    <w:rsid w:val="00860ED7"/>
    <w:rPr>
      <w:rFonts w:eastAsia="Times New Roman"/>
      <w:sz w:val="16"/>
    </w:rPr>
  </w:style>
  <w:style w:type="character" w:customStyle="1" w:styleId="a5">
    <w:name w:val="页脚 字符"/>
    <w:link w:val="a3"/>
    <w:rsid w:val="00860ED7"/>
    <w:rPr>
      <w:rFonts w:ascii="Arial" w:eastAsia="Times New Roman" w:hAnsi="Arial"/>
      <w:b/>
      <w:i/>
      <w:noProof/>
      <w:sz w:val="18"/>
    </w:rPr>
  </w:style>
  <w:style w:type="character" w:customStyle="1" w:styleId="12">
    <w:name w:val="批注框文本 字符1"/>
    <w:basedOn w:val="a0"/>
    <w:link w:val="afc"/>
    <w:rsid w:val="00860ED7"/>
    <w:rPr>
      <w:rFonts w:ascii="Segoe UI" w:eastAsia="Times New Roman" w:hAnsi="Segoe UI" w:cs="Segoe UI"/>
      <w:sz w:val="18"/>
      <w:szCs w:val="18"/>
    </w:rPr>
  </w:style>
  <w:style w:type="character" w:customStyle="1" w:styleId="aff5">
    <w:name w:val="批注主题 字符"/>
    <w:basedOn w:val="afb"/>
    <w:link w:val="aff4"/>
    <w:uiPriority w:val="99"/>
    <w:rsid w:val="00860ED7"/>
    <w:rPr>
      <w:rFonts w:eastAsia="Times New Roman"/>
      <w:b/>
      <w:bCs/>
    </w:rPr>
  </w:style>
  <w:style w:type="character" w:customStyle="1" w:styleId="af4">
    <w:name w:val="文档结构图 字符"/>
    <w:basedOn w:val="a0"/>
    <w:link w:val="af3"/>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f7">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aff9"/>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af6">
    <w:name w:val="纯文本 字符"/>
    <w:basedOn w:val="a0"/>
    <w:link w:val="af5"/>
    <w:uiPriority w:val="99"/>
    <w:rsid w:val="00860ED7"/>
    <w:rPr>
      <w:rFonts w:ascii="Courier New" w:eastAsiaTheme="minorHAnsi" w:hAnsi="Courier New" w:cstheme="minorBidi"/>
      <w:sz w:val="22"/>
      <w:szCs w:val="22"/>
      <w:lang w:val="nb-NO" w:eastAsia="en-US"/>
    </w:rPr>
  </w:style>
  <w:style w:type="character" w:customStyle="1" w:styleId="af8">
    <w:name w:val="正文文本 字符"/>
    <w:basedOn w:val="a0"/>
    <w:link w:val="af7"/>
    <w:qFormat/>
    <w:rsid w:val="00860ED7"/>
    <w:rPr>
      <w:rFonts w:eastAsia="Times New Roman"/>
    </w:rPr>
  </w:style>
  <w:style w:type="character" w:customStyle="1" w:styleId="afe">
    <w:name w:val="标题 字符"/>
    <w:basedOn w:val="a0"/>
    <w:link w:val="afd"/>
    <w:rsid w:val="0070372A"/>
    <w:rPr>
      <w:rFonts w:ascii="Arial" w:eastAsia="Times New Roman" w:hAnsi="Arial"/>
      <w:caps/>
      <w:sz w:val="22"/>
      <w:u w:val="single"/>
      <w:lang w:eastAsia="en-GB"/>
    </w:rPr>
  </w:style>
  <w:style w:type="character" w:customStyle="1" w:styleId="aff2">
    <w:name w:val="正文文本缩进 字符"/>
    <w:basedOn w:val="a0"/>
    <w:link w:val="aff1"/>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ffa"/>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ff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fb">
    <w:name w:val="Table Grid"/>
    <w:basedOn w:val="a1"/>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basedOn w:val="a0"/>
    <w:link w:val="afa"/>
    <w:uiPriority w:val="99"/>
    <w:qFormat/>
    <w:rsid w:val="00860ED7"/>
    <w:rPr>
      <w:rFonts w:eastAsia="Times New Roman"/>
    </w:rPr>
  </w:style>
  <w:style w:type="character" w:customStyle="1" w:styleId="af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8"/>
    <w:uiPriority w:val="34"/>
    <w:qFormat/>
    <w:rsid w:val="00860ED7"/>
    <w:rPr>
      <w:rFonts w:eastAsia="Times New Roman"/>
    </w:rPr>
  </w:style>
  <w:style w:type="character" w:customStyle="1" w:styleId="10">
    <w:name w:val="标题 1 字符"/>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a8">
    <w:name w:val="列表 字符"/>
    <w:link w:val="a6"/>
    <w:rsid w:val="009133E7"/>
    <w:rPr>
      <w:rFonts w:eastAsia="Times New Roman"/>
    </w:rPr>
  </w:style>
  <w:style w:type="character" w:customStyle="1" w:styleId="ad">
    <w:name w:val="列表项目符号 字符"/>
    <w:link w:val="ac"/>
    <w:rsid w:val="009133E7"/>
    <w:rPr>
      <w:rFonts w:eastAsia="Times New Roman"/>
    </w:rPr>
  </w:style>
  <w:style w:type="character" w:customStyle="1" w:styleId="25">
    <w:name w:val="列表项目符号 2 字符"/>
    <w:link w:val="24"/>
    <w:qFormat/>
    <w:rsid w:val="00860ED7"/>
    <w:rPr>
      <w:rFonts w:eastAsia="Times New Roman"/>
    </w:rPr>
  </w:style>
  <w:style w:type="character" w:customStyle="1" w:styleId="34">
    <w:name w:val="列表项目符号 3 字符"/>
    <w:link w:val="33"/>
    <w:rsid w:val="009133E7"/>
    <w:rPr>
      <w:rFonts w:eastAsia="Times New Roman"/>
    </w:rPr>
  </w:style>
  <w:style w:type="character" w:customStyle="1" w:styleId="26">
    <w:name w:val="列表 2 字符"/>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af0">
    <w:name w:val="题注 字符"/>
    <w:aliases w:val="cap 字符"/>
    <w:link w:val="af"/>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8">
    <w:name w:val="Body Text 2"/>
    <w:basedOn w:val="a"/>
    <w:link w:val="29"/>
    <w:rsid w:val="009133E7"/>
    <w:pPr>
      <w:spacing w:after="0"/>
      <w:jc w:val="both"/>
    </w:pPr>
    <w:rPr>
      <w:rFonts w:eastAsia="MS Mincho"/>
      <w:sz w:val="24"/>
    </w:rPr>
  </w:style>
  <w:style w:type="character" w:customStyle="1" w:styleId="29">
    <w:name w:val="正文文本 2 字符"/>
    <w:basedOn w:val="a0"/>
    <w:link w:val="28"/>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a">
    <w:name w:val="Body Text Indent 2"/>
    <w:basedOn w:val="a"/>
    <w:link w:val="2b"/>
    <w:rsid w:val="009133E7"/>
    <w:pPr>
      <w:ind w:left="568" w:hanging="568"/>
    </w:pPr>
    <w:rPr>
      <w:rFonts w:eastAsia="MS Mincho"/>
    </w:rPr>
  </w:style>
  <w:style w:type="character" w:customStyle="1" w:styleId="2b">
    <w:name w:val="正文文本缩进 2 字符"/>
    <w:basedOn w:val="a0"/>
    <w:link w:val="2a"/>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6">
    <w:name w:val="Body Text 3"/>
    <w:basedOn w:val="a"/>
    <w:link w:val="37"/>
    <w:qFormat/>
    <w:rsid w:val="00860ED7"/>
    <w:pPr>
      <w:spacing w:after="120"/>
    </w:pPr>
    <w:rPr>
      <w:sz w:val="16"/>
      <w:szCs w:val="16"/>
    </w:rPr>
  </w:style>
  <w:style w:type="character" w:customStyle="1" w:styleId="37">
    <w:name w:val="正文文本 3 字符"/>
    <w:basedOn w:val="a0"/>
    <w:link w:val="36"/>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f1"/>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fc">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7"/>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d">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c">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8">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3">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4">
    <w:name w:val="修订1"/>
    <w:hidden/>
    <w:semiHidden/>
    <w:rsid w:val="009133E7"/>
    <w:rPr>
      <w:rFonts w:eastAsia="Batang"/>
      <w:lang w:eastAsia="en-US"/>
    </w:rPr>
  </w:style>
  <w:style w:type="paragraph" w:styleId="afff">
    <w:name w:val="endnote text"/>
    <w:basedOn w:val="a"/>
    <w:link w:val="afff0"/>
    <w:rsid w:val="009133E7"/>
    <w:pPr>
      <w:snapToGrid w:val="0"/>
    </w:pPr>
    <w:rPr>
      <w:rFonts w:eastAsia="宋体"/>
    </w:rPr>
  </w:style>
  <w:style w:type="character" w:customStyle="1" w:styleId="afff0">
    <w:name w:val="尾注文本 字符"/>
    <w:basedOn w:val="a0"/>
    <w:link w:val="afff"/>
    <w:rsid w:val="009133E7"/>
    <w:rPr>
      <w:rFonts w:eastAsia="宋体"/>
      <w:lang w:eastAsia="en-US"/>
    </w:rPr>
  </w:style>
  <w:style w:type="character" w:styleId="afff1">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f2">
    <w:name w:val="Date"/>
    <w:basedOn w:val="a"/>
    <w:next w:val="a"/>
    <w:link w:val="afff3"/>
    <w:rsid w:val="009133E7"/>
    <w:rPr>
      <w:rFonts w:eastAsia="Malgun Gothic"/>
    </w:rPr>
  </w:style>
  <w:style w:type="character" w:customStyle="1" w:styleId="afff3">
    <w:name w:val="日期 字符"/>
    <w:basedOn w:val="a0"/>
    <w:link w:val="afff2"/>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7"/>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5">
    <w:name w:val="吹き出し1"/>
    <w:basedOn w:val="a"/>
    <w:semiHidden/>
    <w:rsid w:val="009133E7"/>
    <w:rPr>
      <w:rFonts w:ascii="Tahoma" w:eastAsia="MS Mincho" w:hAnsi="Tahoma" w:cs="Tahoma"/>
      <w:sz w:val="16"/>
      <w:szCs w:val="16"/>
      <w:lang w:eastAsia="ko-KR"/>
    </w:rPr>
  </w:style>
  <w:style w:type="paragraph" w:customStyle="1" w:styleId="2d">
    <w:name w:val="吹き出し2"/>
    <w:basedOn w:val="a"/>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6">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8"/>
    <w:next w:val="28"/>
    <w:rsid w:val="009133E7"/>
    <w:pPr>
      <w:keepNext/>
      <w:keepLines/>
      <w:spacing w:after="60"/>
      <w:ind w:left="210"/>
      <w:jc w:val="center"/>
    </w:pPr>
    <w:rPr>
      <w:b/>
      <w:sz w:val="20"/>
      <w:lang w:eastAsia="en-GB"/>
    </w:rPr>
  </w:style>
  <w:style w:type="paragraph" w:customStyle="1" w:styleId="17">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7"/>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b"/>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7"/>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8">
    <w:name w:val="表格格線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afff4">
    <w:name w:val="副标题 字符"/>
    <w:basedOn w:val="a0"/>
    <w:link w:val="afff5"/>
    <w:uiPriority w:val="11"/>
    <w:rsid w:val="009133E7"/>
    <w:rPr>
      <w:rFonts w:ascii="Calibri Light" w:hAnsi="Calibri Light"/>
      <w:b/>
      <w:bCs/>
      <w:kern w:val="28"/>
      <w:sz w:val="32"/>
      <w:szCs w:val="32"/>
    </w:rPr>
  </w:style>
  <w:style w:type="paragraph" w:customStyle="1" w:styleId="2e">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9">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a0"/>
    <w:rsid w:val="009133E7"/>
    <w:rPr>
      <w:rFonts w:ascii="Calibri Light" w:eastAsia="宋体" w:hAnsi="Calibri Light" w:cs="Times New Roman"/>
      <w:b/>
      <w:bCs/>
      <w:kern w:val="28"/>
      <w:sz w:val="32"/>
      <w:szCs w:val="32"/>
      <w:lang w:val="en-GB" w:eastAsia="en-US"/>
    </w:rPr>
  </w:style>
  <w:style w:type="table" w:customStyle="1" w:styleId="1a">
    <w:name w:val="网格型1"/>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b"/>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b"/>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b"/>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b"/>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b"/>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b"/>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b"/>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b"/>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f5">
    <w:name w:val="Subtitle"/>
    <w:basedOn w:val="a"/>
    <w:next w:val="a"/>
    <w:link w:val="afff4"/>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7"/>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f6">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1">
    <w:name w:val="标题 3 字符"/>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f">
    <w:name w:val="网格型2"/>
    <w:basedOn w:val="a1"/>
    <w:next w:val="affb"/>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c">
    <w:name w:val="无列表1"/>
    <w:next w:val="a2"/>
    <w:uiPriority w:val="99"/>
    <w:semiHidden/>
    <w:unhideWhenUsed/>
    <w:rsid w:val="00DC4DE2"/>
  </w:style>
  <w:style w:type="table" w:customStyle="1" w:styleId="54">
    <w:name w:val="网格型5"/>
    <w:basedOn w:val="a1"/>
    <w:next w:val="affb"/>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无列表2"/>
    <w:next w:val="a2"/>
    <w:uiPriority w:val="99"/>
    <w:semiHidden/>
    <w:unhideWhenUsed/>
    <w:rsid w:val="001A6466"/>
  </w:style>
  <w:style w:type="numbering" w:customStyle="1" w:styleId="StyleBulleted">
    <w:name w:val="Style Bulleted"/>
    <w:rsid w:val="00206B4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3658">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5846122">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1413</TotalTime>
  <Pages>62</Pages>
  <Words>29713</Words>
  <Characters>169367</Characters>
  <Application>Microsoft Office Word</Application>
  <DocSecurity>0</DocSecurity>
  <Lines>1411</Lines>
  <Paragraphs>397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198683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Huawei-Yinghao</cp:lastModifiedBy>
  <cp:revision>113</cp:revision>
  <cp:lastPrinted>2010-09-20T12:59:00Z</cp:lastPrinted>
  <dcterms:created xsi:type="dcterms:W3CDTF">2025-02-21T08:15:00Z</dcterms:created>
  <dcterms:modified xsi:type="dcterms:W3CDTF">2025-03-04T09:17:00Z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